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61" w:rsidRPr="00215F61" w:rsidRDefault="00215F61" w:rsidP="00036237">
      <w:pPr>
        <w:spacing w:after="200" w:line="240" w:lineRule="auto"/>
        <w:jc w:val="center"/>
        <w:rPr>
          <w:rFonts w:ascii="Times New Roman" w:eastAsia="Calibri" w:hAnsi="Times New Roman" w:cs="Times New Roman"/>
          <w:sz w:val="28"/>
        </w:rPr>
      </w:pPr>
      <w:r w:rsidRPr="00215F61">
        <w:rPr>
          <w:rFonts w:ascii="Times New Roman" w:eastAsia="Calibri" w:hAnsi="Times New Roman" w:cs="Times New Roman"/>
          <w:sz w:val="28"/>
        </w:rPr>
        <w:t xml:space="preserve">ФЕДЕРАЛЬНОЕ ГОСУДАРСТВЕННОЕ БЮДЖЕТНОЕ </w:t>
      </w:r>
    </w:p>
    <w:p w:rsidR="00215F61" w:rsidRPr="00215F61" w:rsidRDefault="00215F61" w:rsidP="00036237">
      <w:pPr>
        <w:spacing w:after="200" w:line="240" w:lineRule="auto"/>
        <w:jc w:val="center"/>
        <w:rPr>
          <w:rFonts w:ascii="Times New Roman" w:eastAsia="Calibri" w:hAnsi="Times New Roman" w:cs="Times New Roman"/>
          <w:sz w:val="28"/>
        </w:rPr>
      </w:pPr>
      <w:r w:rsidRPr="00215F61">
        <w:rPr>
          <w:rFonts w:ascii="Times New Roman" w:eastAsia="Calibri" w:hAnsi="Times New Roman" w:cs="Times New Roman"/>
          <w:sz w:val="28"/>
        </w:rPr>
        <w:t>ОБРАЗОВАТЕЛЬНОЕ УЧРЕЖДЕНИЕ ВЫСШЕГО ОБРАЗОВАНИЯ</w:t>
      </w:r>
    </w:p>
    <w:p w:rsidR="00215F61" w:rsidRPr="00215F61" w:rsidRDefault="00215F61" w:rsidP="00036237">
      <w:pPr>
        <w:spacing w:after="200" w:line="240" w:lineRule="auto"/>
        <w:jc w:val="center"/>
        <w:rPr>
          <w:rFonts w:ascii="Times New Roman" w:eastAsia="Calibri" w:hAnsi="Times New Roman" w:cs="Times New Roman"/>
          <w:sz w:val="28"/>
        </w:rPr>
      </w:pPr>
      <w:r w:rsidRPr="00215F61">
        <w:rPr>
          <w:rFonts w:ascii="Times New Roman" w:eastAsia="Calibri" w:hAnsi="Times New Roman" w:cs="Times New Roman"/>
          <w:sz w:val="28"/>
        </w:rPr>
        <w:t>«САНКТ-ПЕТЕРБУРГСКИЙ ГОСУДАРСТВЕННЫЙ УНИВЕРСИТЕТ» (СПбГУ)</w:t>
      </w:r>
    </w:p>
    <w:p w:rsidR="00E542D4" w:rsidRPr="00E542D4" w:rsidRDefault="00036237" w:rsidP="00215F61">
      <w:pPr>
        <w:spacing w:after="200" w:line="360" w:lineRule="auto"/>
        <w:jc w:val="center"/>
        <w:rPr>
          <w:rFonts w:ascii="Times New Roman" w:eastAsia="Calibri" w:hAnsi="Times New Roman" w:cs="Times New Roman"/>
          <w:sz w:val="28"/>
        </w:rPr>
      </w:pPr>
      <w:r>
        <w:rPr>
          <w:rFonts w:ascii="Times New Roman" w:eastAsia="Calibri" w:hAnsi="Times New Roman" w:cs="Times New Roman"/>
          <w:sz w:val="28"/>
        </w:rPr>
        <w:t>ИНСТИТУТ ФИЛОСОФИИ</w:t>
      </w:r>
    </w:p>
    <w:p w:rsidR="00215F61" w:rsidRDefault="00215F61" w:rsidP="00E542D4">
      <w:pPr>
        <w:spacing w:after="200" w:line="360" w:lineRule="auto"/>
        <w:jc w:val="center"/>
        <w:rPr>
          <w:rFonts w:ascii="Times New Roman" w:eastAsia="Calibri" w:hAnsi="Times New Roman" w:cs="Times New Roman"/>
          <w:sz w:val="28"/>
        </w:rPr>
      </w:pPr>
    </w:p>
    <w:p w:rsidR="00E542D4" w:rsidRPr="00E542D4" w:rsidRDefault="00E542D4" w:rsidP="00E542D4">
      <w:pPr>
        <w:spacing w:after="200" w:line="360" w:lineRule="auto"/>
        <w:jc w:val="center"/>
        <w:rPr>
          <w:rFonts w:ascii="Times New Roman" w:eastAsia="Calibri" w:hAnsi="Times New Roman" w:cs="Times New Roman"/>
          <w:sz w:val="28"/>
        </w:rPr>
      </w:pPr>
      <w:r>
        <w:rPr>
          <w:rFonts w:ascii="Times New Roman" w:eastAsia="Calibri" w:hAnsi="Times New Roman" w:cs="Times New Roman"/>
          <w:sz w:val="28"/>
        </w:rPr>
        <w:t>ДЕТСТВО: ФИЛОСОФСКО-АНТРОПОЛОГИЧЕСКОЕ ИССЛЕДОВАНИЕ</w:t>
      </w:r>
    </w:p>
    <w:p w:rsidR="00E542D4" w:rsidRPr="00E542D4" w:rsidRDefault="00E542D4" w:rsidP="00E542D4">
      <w:pPr>
        <w:spacing w:after="200" w:line="360" w:lineRule="auto"/>
        <w:jc w:val="center"/>
        <w:rPr>
          <w:rFonts w:ascii="Times New Roman" w:eastAsia="Calibri" w:hAnsi="Times New Roman" w:cs="Times New Roman"/>
          <w:sz w:val="28"/>
        </w:rPr>
      </w:pPr>
    </w:p>
    <w:p w:rsidR="00E542D4" w:rsidRPr="00E542D4" w:rsidRDefault="00E542D4" w:rsidP="00E542D4">
      <w:pPr>
        <w:spacing w:after="200" w:line="360" w:lineRule="auto"/>
        <w:ind w:left="-1134"/>
        <w:jc w:val="center"/>
        <w:rPr>
          <w:rFonts w:ascii="Times New Roman" w:eastAsia="Calibri" w:hAnsi="Times New Roman" w:cs="Times New Roman"/>
          <w:sz w:val="28"/>
          <w:szCs w:val="28"/>
        </w:rPr>
      </w:pPr>
      <w:r w:rsidRPr="00E542D4">
        <w:rPr>
          <w:rFonts w:ascii="Times New Roman" w:eastAsia="Calibri" w:hAnsi="Times New Roman" w:cs="Times New Roman"/>
          <w:sz w:val="28"/>
          <w:szCs w:val="28"/>
        </w:rPr>
        <w:t>Выпускная квалификационная работа по направлению 030100 Философия</w:t>
      </w:r>
    </w:p>
    <w:p w:rsidR="00E542D4" w:rsidRPr="00E542D4" w:rsidRDefault="00E542D4" w:rsidP="00E542D4">
      <w:pPr>
        <w:spacing w:after="200" w:line="360" w:lineRule="auto"/>
        <w:jc w:val="center"/>
        <w:rPr>
          <w:rFonts w:ascii="Times New Roman" w:eastAsia="Calibri" w:hAnsi="Times New Roman" w:cs="Times New Roman"/>
          <w:sz w:val="28"/>
        </w:rPr>
      </w:pPr>
      <w:r w:rsidRPr="00E542D4">
        <w:rPr>
          <w:rFonts w:ascii="Times New Roman" w:eastAsia="Calibri" w:hAnsi="Times New Roman" w:cs="Times New Roman"/>
          <w:sz w:val="28"/>
          <w:szCs w:val="28"/>
        </w:rPr>
        <w:t>Основная образовательная программа СВ. 5026.2013 Философия</w:t>
      </w:r>
    </w:p>
    <w:p w:rsidR="00036237" w:rsidRDefault="00E542D4" w:rsidP="00215F61">
      <w:pPr>
        <w:spacing w:after="120" w:line="36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w:t>
      </w:r>
    </w:p>
    <w:p w:rsidR="00215F61" w:rsidRDefault="00E542D4" w:rsidP="00215F61">
      <w:pPr>
        <w:spacing w:after="120" w:line="36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w:t>
      </w:r>
    </w:p>
    <w:p w:rsidR="00E542D4" w:rsidRPr="00E542D4" w:rsidRDefault="00215F61" w:rsidP="00215F61">
      <w:pPr>
        <w:spacing w:after="120" w:line="240" w:lineRule="auto"/>
        <w:jc w:val="center"/>
        <w:rPr>
          <w:rFonts w:ascii="Times New Roman" w:eastAsia="Calibri" w:hAnsi="Times New Roman" w:cs="Times New Roman"/>
          <w:sz w:val="28"/>
        </w:rPr>
      </w:pPr>
      <w:r>
        <w:rPr>
          <w:rFonts w:ascii="Times New Roman" w:eastAsia="Calibri" w:hAnsi="Times New Roman" w:cs="Times New Roman"/>
          <w:sz w:val="28"/>
        </w:rPr>
        <w:t xml:space="preserve">                                               </w:t>
      </w:r>
      <w:r w:rsidR="00E542D4" w:rsidRPr="00E542D4">
        <w:rPr>
          <w:rFonts w:ascii="Times New Roman" w:eastAsia="Calibri" w:hAnsi="Times New Roman" w:cs="Times New Roman"/>
          <w:sz w:val="28"/>
        </w:rPr>
        <w:t xml:space="preserve"> Исполнитель</w:t>
      </w:r>
    </w:p>
    <w:p w:rsidR="00E542D4" w:rsidRPr="00E542D4" w:rsidRDefault="00E542D4" w:rsidP="00215F61">
      <w:pPr>
        <w:spacing w:after="120" w:line="24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w:t>
      </w:r>
      <w:proofErr w:type="spellStart"/>
      <w:r w:rsidRPr="00E542D4">
        <w:rPr>
          <w:rFonts w:ascii="Times New Roman" w:eastAsia="Calibri" w:hAnsi="Times New Roman" w:cs="Times New Roman"/>
          <w:sz w:val="28"/>
        </w:rPr>
        <w:t>Угланова</w:t>
      </w:r>
      <w:proofErr w:type="spellEnd"/>
      <w:r w:rsidRPr="00E542D4">
        <w:rPr>
          <w:rFonts w:ascii="Times New Roman" w:eastAsia="Calibri" w:hAnsi="Times New Roman" w:cs="Times New Roman"/>
          <w:sz w:val="28"/>
        </w:rPr>
        <w:t xml:space="preserve"> Ирина Михайловна</w:t>
      </w:r>
    </w:p>
    <w:p w:rsidR="00E542D4" w:rsidRPr="00E542D4" w:rsidRDefault="00E542D4" w:rsidP="00215F61">
      <w:pPr>
        <w:spacing w:after="120" w:line="240" w:lineRule="auto"/>
        <w:jc w:val="center"/>
        <w:rPr>
          <w:rFonts w:ascii="Times New Roman" w:eastAsia="Calibri" w:hAnsi="Times New Roman" w:cs="Times New Roman"/>
          <w:sz w:val="28"/>
        </w:rPr>
      </w:pPr>
    </w:p>
    <w:p w:rsidR="00E542D4" w:rsidRPr="00E542D4" w:rsidRDefault="00E542D4" w:rsidP="00215F61">
      <w:pPr>
        <w:spacing w:after="120" w:line="24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Научный руководитель</w:t>
      </w:r>
    </w:p>
    <w:p w:rsidR="00E542D4" w:rsidRPr="00E542D4" w:rsidRDefault="00E542D4" w:rsidP="00215F61">
      <w:pPr>
        <w:spacing w:after="120" w:line="24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w:t>
      </w:r>
      <w:r w:rsidR="00215F61">
        <w:rPr>
          <w:rFonts w:ascii="Times New Roman" w:eastAsia="Calibri" w:hAnsi="Times New Roman" w:cs="Times New Roman"/>
          <w:sz w:val="28"/>
        </w:rPr>
        <w:t xml:space="preserve">  </w:t>
      </w:r>
      <w:r w:rsidRPr="00E542D4">
        <w:rPr>
          <w:rFonts w:ascii="Times New Roman" w:eastAsia="Calibri" w:hAnsi="Times New Roman" w:cs="Times New Roman"/>
          <w:sz w:val="28"/>
        </w:rPr>
        <w:t xml:space="preserve"> Профессор, доктор философских наук</w:t>
      </w:r>
    </w:p>
    <w:p w:rsidR="00E542D4" w:rsidRPr="00E542D4" w:rsidRDefault="00E542D4" w:rsidP="00215F61">
      <w:pPr>
        <w:spacing w:after="120" w:line="24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w:t>
      </w:r>
      <w:r w:rsidR="00215F61">
        <w:rPr>
          <w:rFonts w:ascii="Times New Roman" w:eastAsia="Calibri" w:hAnsi="Times New Roman" w:cs="Times New Roman"/>
          <w:sz w:val="28"/>
        </w:rPr>
        <w:t xml:space="preserve">  </w:t>
      </w:r>
      <w:r w:rsidRPr="00E542D4">
        <w:rPr>
          <w:rFonts w:ascii="Times New Roman" w:eastAsia="Calibri" w:hAnsi="Times New Roman" w:cs="Times New Roman"/>
          <w:sz w:val="28"/>
        </w:rPr>
        <w:t xml:space="preserve"> </w:t>
      </w:r>
      <w:r>
        <w:rPr>
          <w:rFonts w:ascii="Times New Roman" w:eastAsia="Calibri" w:hAnsi="Times New Roman" w:cs="Times New Roman"/>
          <w:sz w:val="28"/>
        </w:rPr>
        <w:t>Марков Борис Васильевич</w:t>
      </w:r>
    </w:p>
    <w:p w:rsidR="00E542D4" w:rsidRPr="00E542D4" w:rsidRDefault="00E542D4" w:rsidP="00215F61">
      <w:pPr>
        <w:spacing w:after="120" w:line="240" w:lineRule="auto"/>
        <w:jc w:val="center"/>
        <w:rPr>
          <w:rFonts w:ascii="Times New Roman" w:eastAsia="Calibri" w:hAnsi="Times New Roman" w:cs="Times New Roman"/>
          <w:sz w:val="28"/>
        </w:rPr>
      </w:pPr>
    </w:p>
    <w:p w:rsidR="00E542D4" w:rsidRPr="00E542D4" w:rsidRDefault="00E542D4" w:rsidP="00215F61">
      <w:pPr>
        <w:spacing w:after="120" w:line="24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Рецензент</w:t>
      </w:r>
    </w:p>
    <w:p w:rsidR="00E542D4" w:rsidRPr="00E542D4" w:rsidRDefault="00E542D4" w:rsidP="00215F61">
      <w:pPr>
        <w:spacing w:after="120" w:line="24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w:t>
      </w:r>
      <w:r w:rsidR="00215F61">
        <w:rPr>
          <w:rFonts w:ascii="Times New Roman" w:eastAsia="Calibri" w:hAnsi="Times New Roman" w:cs="Times New Roman"/>
          <w:sz w:val="28"/>
        </w:rPr>
        <w:t xml:space="preserve">    </w:t>
      </w:r>
      <w:r>
        <w:rPr>
          <w:rFonts w:ascii="Times New Roman" w:eastAsia="Calibri" w:hAnsi="Times New Roman" w:cs="Times New Roman"/>
          <w:sz w:val="28"/>
        </w:rPr>
        <w:t>Доцент, к</w:t>
      </w:r>
      <w:r w:rsidRPr="00E542D4">
        <w:rPr>
          <w:rFonts w:ascii="Times New Roman" w:eastAsia="Calibri" w:hAnsi="Times New Roman" w:cs="Times New Roman"/>
          <w:sz w:val="28"/>
        </w:rPr>
        <w:t>андидат философских наук</w:t>
      </w:r>
    </w:p>
    <w:p w:rsidR="00E542D4" w:rsidRPr="00E542D4" w:rsidRDefault="00E542D4" w:rsidP="00215F61">
      <w:pPr>
        <w:spacing w:after="120" w:line="240" w:lineRule="auto"/>
        <w:jc w:val="center"/>
        <w:rPr>
          <w:rFonts w:ascii="Times New Roman" w:eastAsia="Calibri" w:hAnsi="Times New Roman" w:cs="Times New Roman"/>
          <w:sz w:val="28"/>
        </w:rPr>
      </w:pPr>
      <w:r w:rsidRPr="00E542D4">
        <w:rPr>
          <w:rFonts w:ascii="Times New Roman" w:eastAsia="Calibri" w:hAnsi="Times New Roman" w:cs="Times New Roman"/>
          <w:sz w:val="28"/>
        </w:rPr>
        <w:t xml:space="preserve">                      </w:t>
      </w:r>
      <w:r>
        <w:rPr>
          <w:rFonts w:ascii="Times New Roman" w:eastAsia="Calibri" w:hAnsi="Times New Roman" w:cs="Times New Roman"/>
          <w:sz w:val="28"/>
        </w:rPr>
        <w:t xml:space="preserve">                        Ларионов Игорь Юрьевич</w:t>
      </w:r>
    </w:p>
    <w:p w:rsidR="00215F61" w:rsidRDefault="00215F61" w:rsidP="00E542D4">
      <w:pPr>
        <w:spacing w:after="200" w:line="360" w:lineRule="auto"/>
        <w:jc w:val="center"/>
        <w:rPr>
          <w:rFonts w:ascii="Times New Roman" w:eastAsia="Calibri" w:hAnsi="Times New Roman" w:cs="Times New Roman"/>
          <w:sz w:val="28"/>
        </w:rPr>
      </w:pPr>
    </w:p>
    <w:p w:rsidR="00215F61" w:rsidRDefault="00215F61" w:rsidP="00E542D4">
      <w:pPr>
        <w:spacing w:after="200" w:line="360" w:lineRule="auto"/>
        <w:jc w:val="center"/>
        <w:rPr>
          <w:rFonts w:ascii="Times New Roman" w:eastAsia="Calibri" w:hAnsi="Times New Roman" w:cs="Times New Roman"/>
          <w:sz w:val="28"/>
        </w:rPr>
      </w:pPr>
    </w:p>
    <w:p w:rsidR="00E542D4" w:rsidRPr="00E542D4" w:rsidRDefault="00E542D4" w:rsidP="00E542D4">
      <w:pPr>
        <w:spacing w:after="200" w:line="360" w:lineRule="auto"/>
        <w:jc w:val="center"/>
        <w:rPr>
          <w:rFonts w:ascii="Times New Roman" w:eastAsia="Calibri" w:hAnsi="Times New Roman" w:cs="Times New Roman"/>
          <w:sz w:val="28"/>
        </w:rPr>
      </w:pPr>
      <w:r w:rsidRPr="00E542D4">
        <w:rPr>
          <w:rFonts w:ascii="Times New Roman" w:eastAsia="Calibri" w:hAnsi="Times New Roman" w:cs="Times New Roman"/>
          <w:sz w:val="28"/>
        </w:rPr>
        <w:t>Санкт-Петербург</w:t>
      </w:r>
    </w:p>
    <w:p w:rsidR="00E542D4" w:rsidRPr="00E542D4" w:rsidRDefault="00E542D4" w:rsidP="00E542D4">
      <w:pPr>
        <w:spacing w:after="200" w:line="360" w:lineRule="auto"/>
        <w:jc w:val="center"/>
        <w:rPr>
          <w:rFonts w:ascii="Times New Roman" w:eastAsia="Calibri" w:hAnsi="Times New Roman" w:cs="Times New Roman"/>
          <w:sz w:val="28"/>
        </w:rPr>
      </w:pPr>
      <w:r w:rsidRPr="00E542D4">
        <w:rPr>
          <w:rFonts w:ascii="Times New Roman" w:eastAsia="Calibri" w:hAnsi="Times New Roman" w:cs="Times New Roman"/>
          <w:sz w:val="28"/>
        </w:rPr>
        <w:t>2017</w:t>
      </w:r>
    </w:p>
    <w:p w:rsidR="00215F61" w:rsidRDefault="00215F61" w:rsidP="00080252">
      <w:pPr>
        <w:pStyle w:val="aa"/>
        <w:ind w:firstLine="709"/>
        <w:rPr>
          <w:rFonts w:ascii="Times New Roman" w:eastAsiaTheme="minorHAnsi" w:hAnsi="Times New Roman" w:cs="Times New Roman"/>
          <w:b/>
          <w:color w:val="auto"/>
          <w:sz w:val="36"/>
          <w:szCs w:val="36"/>
          <w:lang w:eastAsia="en-US"/>
        </w:rPr>
      </w:pPr>
    </w:p>
    <w:sdt>
      <w:sdtPr>
        <w:rPr>
          <w:rFonts w:ascii="Times New Roman" w:eastAsiaTheme="minorHAnsi" w:hAnsi="Times New Roman" w:cs="Times New Roman"/>
          <w:b/>
          <w:color w:val="auto"/>
          <w:sz w:val="36"/>
          <w:szCs w:val="36"/>
          <w:lang w:eastAsia="en-US"/>
        </w:rPr>
        <w:id w:val="-1129393677"/>
        <w:docPartObj>
          <w:docPartGallery w:val="Table of Contents"/>
          <w:docPartUnique/>
        </w:docPartObj>
      </w:sdtPr>
      <w:sdtEndPr>
        <w:rPr>
          <w:bCs/>
          <w:sz w:val="28"/>
          <w:szCs w:val="28"/>
        </w:rPr>
      </w:sdtEndPr>
      <w:sdtContent>
        <w:p w:rsidR="007A3A78" w:rsidRPr="00215F61" w:rsidRDefault="00713BBD" w:rsidP="00080252">
          <w:pPr>
            <w:pStyle w:val="aa"/>
            <w:ind w:firstLine="709"/>
            <w:rPr>
              <w:rFonts w:ascii="Times New Roman" w:eastAsiaTheme="minorHAnsi" w:hAnsi="Times New Roman" w:cs="Times New Roman"/>
              <w:b/>
              <w:color w:val="auto"/>
              <w:sz w:val="36"/>
              <w:szCs w:val="36"/>
              <w:lang w:eastAsia="en-US"/>
            </w:rPr>
          </w:pPr>
          <w:r w:rsidRPr="00215F61">
            <w:rPr>
              <w:rFonts w:ascii="Times New Roman" w:hAnsi="Times New Roman" w:cs="Times New Roman"/>
              <w:b/>
              <w:color w:val="auto"/>
              <w:sz w:val="36"/>
              <w:szCs w:val="36"/>
            </w:rPr>
            <w:t>Содержание</w:t>
          </w:r>
        </w:p>
        <w:p w:rsidR="00215F61" w:rsidRPr="00215F61" w:rsidRDefault="007A3A78">
          <w:pPr>
            <w:pStyle w:val="13"/>
            <w:tabs>
              <w:tab w:val="right" w:leader="dot" w:pos="9344"/>
            </w:tabs>
            <w:rPr>
              <w:rFonts w:eastAsiaTheme="minorEastAsia"/>
              <w:noProof/>
              <w:sz w:val="28"/>
              <w:szCs w:val="28"/>
              <w:lang w:eastAsia="ru-RU"/>
            </w:rPr>
          </w:pPr>
          <w:r w:rsidRPr="00542F37">
            <w:rPr>
              <w:rFonts w:ascii="Times New Roman" w:hAnsi="Times New Roman" w:cs="Times New Roman"/>
              <w:sz w:val="28"/>
              <w:szCs w:val="28"/>
            </w:rPr>
            <w:fldChar w:fldCharType="begin"/>
          </w:r>
          <w:r w:rsidRPr="00542F37">
            <w:rPr>
              <w:rFonts w:ascii="Times New Roman" w:hAnsi="Times New Roman" w:cs="Times New Roman"/>
              <w:sz w:val="28"/>
              <w:szCs w:val="28"/>
            </w:rPr>
            <w:instrText xml:space="preserve"> TOC \o "1-3" \h \z \u </w:instrText>
          </w:r>
          <w:r w:rsidRPr="00542F37">
            <w:rPr>
              <w:rFonts w:ascii="Times New Roman" w:hAnsi="Times New Roman" w:cs="Times New Roman"/>
              <w:sz w:val="28"/>
              <w:szCs w:val="28"/>
            </w:rPr>
            <w:fldChar w:fldCharType="separate"/>
          </w:r>
          <w:hyperlink w:anchor="_Toc482643720" w:history="1">
            <w:r w:rsidR="00215F61" w:rsidRPr="00215F61">
              <w:rPr>
                <w:rStyle w:val="ab"/>
                <w:rFonts w:ascii="Times New Roman" w:hAnsi="Times New Roman" w:cs="Times New Roman"/>
                <w:b/>
                <w:noProof/>
                <w:sz w:val="28"/>
                <w:szCs w:val="28"/>
              </w:rPr>
              <w:t>Введение</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_Toc482643720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2</w:t>
            </w:r>
            <w:r w:rsidR="00215F61" w:rsidRPr="00215F61">
              <w:rPr>
                <w:noProof/>
                <w:webHidden/>
                <w:sz w:val="28"/>
                <w:szCs w:val="28"/>
              </w:rPr>
              <w:fldChar w:fldCharType="end"/>
            </w:r>
          </w:hyperlink>
        </w:p>
        <w:p w:rsidR="00215F61" w:rsidRPr="00215F61" w:rsidRDefault="005C336B">
          <w:pPr>
            <w:pStyle w:val="13"/>
            <w:tabs>
              <w:tab w:val="right" w:leader="dot" w:pos="9344"/>
            </w:tabs>
            <w:rPr>
              <w:rFonts w:eastAsiaTheme="minorEastAsia"/>
              <w:noProof/>
              <w:sz w:val="28"/>
              <w:szCs w:val="28"/>
              <w:lang w:eastAsia="ru-RU"/>
            </w:rPr>
          </w:pPr>
          <w:hyperlink w:anchor="_Toc482643721" w:history="1">
            <w:r w:rsidR="00215F61" w:rsidRPr="00215F61">
              <w:rPr>
                <w:rStyle w:val="ab"/>
                <w:rFonts w:ascii="Times New Roman" w:hAnsi="Times New Roman" w:cs="Times New Roman"/>
                <w:b/>
                <w:noProof/>
                <w:sz w:val="28"/>
                <w:szCs w:val="28"/>
              </w:rPr>
              <w:t xml:space="preserve">Глава </w:t>
            </w:r>
            <w:r w:rsidR="00215F61" w:rsidRPr="00215F61">
              <w:rPr>
                <w:rStyle w:val="ab"/>
                <w:rFonts w:ascii="Times New Roman" w:hAnsi="Times New Roman" w:cs="Times New Roman"/>
                <w:b/>
                <w:noProof/>
                <w:sz w:val="28"/>
                <w:szCs w:val="28"/>
                <w:lang w:val="en-US"/>
              </w:rPr>
              <w:t>I</w:t>
            </w:r>
            <w:r w:rsidR="00215F61" w:rsidRPr="00215F61">
              <w:rPr>
                <w:rStyle w:val="ab"/>
                <w:rFonts w:ascii="Times New Roman" w:hAnsi="Times New Roman" w:cs="Times New Roman"/>
                <w:b/>
                <w:noProof/>
                <w:sz w:val="28"/>
                <w:szCs w:val="28"/>
              </w:rPr>
              <w:t>. Исторический подход к рассмотрению проблем детства</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_Toc482643721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8</w:t>
            </w:r>
            <w:r w:rsidR="00215F61" w:rsidRPr="00215F61">
              <w:rPr>
                <w:noProof/>
                <w:webHidden/>
                <w:sz w:val="28"/>
                <w:szCs w:val="28"/>
              </w:rPr>
              <w:fldChar w:fldCharType="end"/>
            </w:r>
          </w:hyperlink>
        </w:p>
        <w:p w:rsidR="00215F61" w:rsidRPr="00215F61" w:rsidRDefault="005C336B" w:rsidP="00215F61">
          <w:pPr>
            <w:pStyle w:val="21"/>
            <w:rPr>
              <w:rFonts w:eastAsiaTheme="minorEastAsia"/>
              <w:lang w:eastAsia="ru-RU"/>
            </w:rPr>
          </w:pPr>
          <w:hyperlink w:anchor="_Toc482643722" w:history="1">
            <w:r w:rsidR="00215F61" w:rsidRPr="00215F61">
              <w:rPr>
                <w:rStyle w:val="ab"/>
                <w:rFonts w:eastAsia="Calibri"/>
              </w:rPr>
              <w:t>1.1 История детства Филиппа Арьеса</w:t>
            </w:r>
            <w:r w:rsidR="00215F61" w:rsidRPr="00215F61">
              <w:rPr>
                <w:webHidden/>
              </w:rPr>
              <w:tab/>
            </w:r>
            <w:r w:rsidR="00215F61" w:rsidRPr="00215F61">
              <w:rPr>
                <w:webHidden/>
              </w:rPr>
              <w:fldChar w:fldCharType="begin"/>
            </w:r>
            <w:r w:rsidR="00215F61" w:rsidRPr="00215F61">
              <w:rPr>
                <w:webHidden/>
              </w:rPr>
              <w:instrText xml:space="preserve"> PAGEREF _Toc482643722 \h </w:instrText>
            </w:r>
            <w:r w:rsidR="00215F61" w:rsidRPr="00215F61">
              <w:rPr>
                <w:webHidden/>
              </w:rPr>
            </w:r>
            <w:r w:rsidR="00215F61" w:rsidRPr="00215F61">
              <w:rPr>
                <w:webHidden/>
              </w:rPr>
              <w:fldChar w:fldCharType="separate"/>
            </w:r>
            <w:r w:rsidR="00215F61" w:rsidRPr="00215F61">
              <w:rPr>
                <w:webHidden/>
              </w:rPr>
              <w:t>8</w:t>
            </w:r>
            <w:r w:rsidR="00215F61" w:rsidRPr="00215F61">
              <w:rPr>
                <w:webHidden/>
              </w:rPr>
              <w:fldChar w:fldCharType="end"/>
            </w:r>
          </w:hyperlink>
        </w:p>
        <w:p w:rsidR="00215F61" w:rsidRPr="00215F61" w:rsidRDefault="005C336B" w:rsidP="00215F61">
          <w:pPr>
            <w:pStyle w:val="21"/>
            <w:rPr>
              <w:rFonts w:eastAsiaTheme="minorEastAsia"/>
              <w:lang w:eastAsia="ru-RU"/>
            </w:rPr>
          </w:pPr>
          <w:hyperlink w:anchor="_Toc482643723" w:history="1">
            <w:r w:rsidR="00215F61" w:rsidRPr="00215F61">
              <w:rPr>
                <w:rStyle w:val="ab"/>
                <w:rFonts w:eastAsia="Calibri"/>
              </w:rPr>
              <w:t>1.2 История детства Франсуазы Дольто</w:t>
            </w:r>
            <w:r w:rsidR="00215F61" w:rsidRPr="00215F61">
              <w:rPr>
                <w:webHidden/>
              </w:rPr>
              <w:tab/>
            </w:r>
            <w:r w:rsidR="00215F61" w:rsidRPr="00215F61">
              <w:rPr>
                <w:webHidden/>
              </w:rPr>
              <w:fldChar w:fldCharType="begin"/>
            </w:r>
            <w:r w:rsidR="00215F61" w:rsidRPr="00215F61">
              <w:rPr>
                <w:webHidden/>
              </w:rPr>
              <w:instrText xml:space="preserve"> PAGEREF _Toc482643723 \h </w:instrText>
            </w:r>
            <w:r w:rsidR="00215F61" w:rsidRPr="00215F61">
              <w:rPr>
                <w:webHidden/>
              </w:rPr>
            </w:r>
            <w:r w:rsidR="00215F61" w:rsidRPr="00215F61">
              <w:rPr>
                <w:webHidden/>
              </w:rPr>
              <w:fldChar w:fldCharType="separate"/>
            </w:r>
            <w:r w:rsidR="00215F61" w:rsidRPr="00215F61">
              <w:rPr>
                <w:webHidden/>
              </w:rPr>
              <w:t>13</w:t>
            </w:r>
            <w:r w:rsidR="00215F61" w:rsidRPr="00215F61">
              <w:rPr>
                <w:webHidden/>
              </w:rPr>
              <w:fldChar w:fldCharType="end"/>
            </w:r>
          </w:hyperlink>
        </w:p>
        <w:p w:rsidR="00215F61" w:rsidRPr="00215F61" w:rsidRDefault="005C336B">
          <w:pPr>
            <w:pStyle w:val="13"/>
            <w:tabs>
              <w:tab w:val="right" w:leader="dot" w:pos="9344"/>
            </w:tabs>
            <w:rPr>
              <w:rFonts w:eastAsiaTheme="minorEastAsia"/>
              <w:noProof/>
              <w:sz w:val="28"/>
              <w:szCs w:val="28"/>
              <w:lang w:eastAsia="ru-RU"/>
            </w:rPr>
          </w:pPr>
          <w:hyperlink w:anchor="_Toc482643724" w:history="1">
            <w:r w:rsidR="00215F61" w:rsidRPr="00215F61">
              <w:rPr>
                <w:rStyle w:val="ab"/>
                <w:rFonts w:ascii="Times New Roman" w:eastAsiaTheme="majorEastAsia" w:hAnsi="Times New Roman" w:cs="Times New Roman"/>
                <w:b/>
                <w:noProof/>
                <w:sz w:val="28"/>
                <w:szCs w:val="28"/>
              </w:rPr>
              <w:t>Глава II. Детство и ребенок в психоаналитической традиции</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_Toc482643724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16</w:t>
            </w:r>
            <w:r w:rsidR="00215F61" w:rsidRPr="00215F61">
              <w:rPr>
                <w:noProof/>
                <w:webHidden/>
                <w:sz w:val="28"/>
                <w:szCs w:val="28"/>
              </w:rPr>
              <w:fldChar w:fldCharType="end"/>
            </w:r>
          </w:hyperlink>
        </w:p>
        <w:p w:rsidR="00215F61" w:rsidRPr="00215F61" w:rsidRDefault="005C336B">
          <w:pPr>
            <w:pStyle w:val="13"/>
            <w:tabs>
              <w:tab w:val="right" w:leader="dot" w:pos="9344"/>
            </w:tabs>
            <w:rPr>
              <w:rFonts w:eastAsiaTheme="minorEastAsia"/>
              <w:noProof/>
              <w:sz w:val="28"/>
              <w:szCs w:val="28"/>
              <w:lang w:eastAsia="ru-RU"/>
            </w:rPr>
          </w:pPr>
          <w:hyperlink w:anchor="_Toc482643725" w:history="1">
            <w:r w:rsidR="00215F61" w:rsidRPr="00215F61">
              <w:rPr>
                <w:rStyle w:val="ab"/>
                <w:rFonts w:ascii="Times New Roman" w:eastAsiaTheme="majorEastAsia" w:hAnsi="Times New Roman" w:cs="Times New Roman"/>
                <w:b/>
                <w:noProof/>
                <w:sz w:val="28"/>
                <w:szCs w:val="28"/>
              </w:rPr>
              <w:t xml:space="preserve">Глава </w:t>
            </w:r>
            <w:r w:rsidR="00215F61" w:rsidRPr="00215F61">
              <w:rPr>
                <w:rStyle w:val="ab"/>
                <w:rFonts w:ascii="Times New Roman" w:eastAsiaTheme="majorEastAsia" w:hAnsi="Times New Roman" w:cs="Times New Roman"/>
                <w:b/>
                <w:noProof/>
                <w:sz w:val="28"/>
                <w:szCs w:val="28"/>
                <w:lang w:val="en-US"/>
              </w:rPr>
              <w:t>III</w:t>
            </w:r>
            <w:r w:rsidR="00215F61" w:rsidRPr="00215F61">
              <w:rPr>
                <w:rStyle w:val="ab"/>
                <w:rFonts w:ascii="Times New Roman" w:eastAsiaTheme="majorEastAsia" w:hAnsi="Times New Roman" w:cs="Times New Roman"/>
                <w:b/>
                <w:noProof/>
                <w:sz w:val="28"/>
                <w:szCs w:val="28"/>
              </w:rPr>
              <w:t>. Коммуникация в детском возрасте и особенности освоения способов коммуникации</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_Toc482643725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20</w:t>
            </w:r>
            <w:r w:rsidR="00215F61" w:rsidRPr="00215F61">
              <w:rPr>
                <w:noProof/>
                <w:webHidden/>
                <w:sz w:val="28"/>
                <w:szCs w:val="28"/>
              </w:rPr>
              <w:fldChar w:fldCharType="end"/>
            </w:r>
          </w:hyperlink>
        </w:p>
        <w:p w:rsidR="00215F61" w:rsidRPr="00215F61" w:rsidRDefault="005C336B">
          <w:pPr>
            <w:pStyle w:val="13"/>
            <w:tabs>
              <w:tab w:val="right" w:leader="dot" w:pos="9344"/>
            </w:tabs>
            <w:rPr>
              <w:rFonts w:eastAsiaTheme="minorEastAsia"/>
              <w:noProof/>
              <w:sz w:val="28"/>
              <w:szCs w:val="28"/>
              <w:lang w:eastAsia="ru-RU"/>
            </w:rPr>
          </w:pPr>
          <w:hyperlink w:anchor="_Toc482643726" w:history="1">
            <w:r w:rsidR="00215F61" w:rsidRPr="00215F61">
              <w:rPr>
                <w:rStyle w:val="ab"/>
                <w:rFonts w:ascii="Times New Roman" w:hAnsi="Times New Roman" w:cs="Times New Roman"/>
                <w:b/>
                <w:noProof/>
                <w:sz w:val="28"/>
                <w:szCs w:val="28"/>
              </w:rPr>
              <w:t xml:space="preserve">Глава </w:t>
            </w:r>
            <w:r w:rsidR="00215F61" w:rsidRPr="00215F61">
              <w:rPr>
                <w:rStyle w:val="ab"/>
                <w:rFonts w:ascii="Times New Roman" w:hAnsi="Times New Roman" w:cs="Times New Roman"/>
                <w:b/>
                <w:noProof/>
                <w:sz w:val="28"/>
                <w:szCs w:val="28"/>
                <w:lang w:val="en-US"/>
              </w:rPr>
              <w:t>IV</w:t>
            </w:r>
            <w:r w:rsidR="00215F61" w:rsidRPr="00215F61">
              <w:rPr>
                <w:rStyle w:val="ab"/>
                <w:rFonts w:ascii="Times New Roman" w:hAnsi="Times New Roman" w:cs="Times New Roman"/>
                <w:b/>
                <w:noProof/>
                <w:sz w:val="28"/>
                <w:szCs w:val="28"/>
              </w:rPr>
              <w:t>. Воспитательные методы интернатов – Школа имени Достоевского</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_Toc482643726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26</w:t>
            </w:r>
            <w:r w:rsidR="00215F61" w:rsidRPr="00215F61">
              <w:rPr>
                <w:noProof/>
                <w:webHidden/>
                <w:sz w:val="28"/>
                <w:szCs w:val="28"/>
              </w:rPr>
              <w:fldChar w:fldCharType="end"/>
            </w:r>
          </w:hyperlink>
        </w:p>
        <w:p w:rsidR="00215F61" w:rsidRPr="00215F61" w:rsidRDefault="005C336B" w:rsidP="00215F61">
          <w:pPr>
            <w:pStyle w:val="21"/>
            <w:rPr>
              <w:rFonts w:eastAsiaTheme="minorEastAsia"/>
              <w:lang w:eastAsia="ru-RU"/>
            </w:rPr>
          </w:pPr>
          <w:hyperlink w:anchor="_Toc482643727" w:history="1">
            <w:r w:rsidR="00215F61" w:rsidRPr="00215F61">
              <w:rPr>
                <w:rStyle w:val="ab"/>
              </w:rPr>
              <w:t>4.1 ШКИДские рассказы и критика воспитательного процесса</w:t>
            </w:r>
            <w:r w:rsidR="00215F61" w:rsidRPr="00215F61">
              <w:rPr>
                <w:webHidden/>
              </w:rPr>
              <w:tab/>
            </w:r>
            <w:r w:rsidR="00215F61" w:rsidRPr="00215F61">
              <w:rPr>
                <w:webHidden/>
              </w:rPr>
              <w:fldChar w:fldCharType="begin"/>
            </w:r>
            <w:r w:rsidR="00215F61" w:rsidRPr="00215F61">
              <w:rPr>
                <w:webHidden/>
              </w:rPr>
              <w:instrText xml:space="preserve"> PAGEREF _Toc482643727 \h </w:instrText>
            </w:r>
            <w:r w:rsidR="00215F61" w:rsidRPr="00215F61">
              <w:rPr>
                <w:webHidden/>
              </w:rPr>
            </w:r>
            <w:r w:rsidR="00215F61" w:rsidRPr="00215F61">
              <w:rPr>
                <w:webHidden/>
              </w:rPr>
              <w:fldChar w:fldCharType="separate"/>
            </w:r>
            <w:r w:rsidR="00215F61" w:rsidRPr="00215F61">
              <w:rPr>
                <w:webHidden/>
              </w:rPr>
              <w:t>26</w:t>
            </w:r>
            <w:r w:rsidR="00215F61" w:rsidRPr="00215F61">
              <w:rPr>
                <w:webHidden/>
              </w:rPr>
              <w:fldChar w:fldCharType="end"/>
            </w:r>
          </w:hyperlink>
        </w:p>
        <w:p w:rsidR="00215F61" w:rsidRPr="00215F61" w:rsidRDefault="005C336B" w:rsidP="00215F61">
          <w:pPr>
            <w:pStyle w:val="21"/>
            <w:rPr>
              <w:rFonts w:eastAsiaTheme="minorEastAsia"/>
              <w:lang w:eastAsia="ru-RU"/>
            </w:rPr>
          </w:pPr>
          <w:hyperlink w:anchor="_Toc482643728" w:history="1">
            <w:r w:rsidR="00215F61" w:rsidRPr="00215F61">
              <w:rPr>
                <w:rStyle w:val="ab"/>
              </w:rPr>
              <w:t>4.2 Дисциплинарные методы в интернате</w:t>
            </w:r>
            <w:r w:rsidR="00215F61" w:rsidRPr="00215F61">
              <w:rPr>
                <w:webHidden/>
              </w:rPr>
              <w:tab/>
            </w:r>
            <w:r w:rsidR="00215F61" w:rsidRPr="00215F61">
              <w:rPr>
                <w:webHidden/>
              </w:rPr>
              <w:fldChar w:fldCharType="begin"/>
            </w:r>
            <w:r w:rsidR="00215F61" w:rsidRPr="00215F61">
              <w:rPr>
                <w:webHidden/>
              </w:rPr>
              <w:instrText xml:space="preserve"> PAGEREF _Toc482643728 \h </w:instrText>
            </w:r>
            <w:r w:rsidR="00215F61" w:rsidRPr="00215F61">
              <w:rPr>
                <w:webHidden/>
              </w:rPr>
            </w:r>
            <w:r w:rsidR="00215F61" w:rsidRPr="00215F61">
              <w:rPr>
                <w:webHidden/>
              </w:rPr>
              <w:fldChar w:fldCharType="separate"/>
            </w:r>
            <w:r w:rsidR="00215F61" w:rsidRPr="00215F61">
              <w:rPr>
                <w:webHidden/>
              </w:rPr>
              <w:t>34</w:t>
            </w:r>
            <w:r w:rsidR="00215F61" w:rsidRPr="00215F61">
              <w:rPr>
                <w:webHidden/>
              </w:rPr>
              <w:fldChar w:fldCharType="end"/>
            </w:r>
          </w:hyperlink>
        </w:p>
        <w:p w:rsidR="00215F61" w:rsidRPr="00215F61" w:rsidRDefault="005C336B" w:rsidP="00215F61">
          <w:pPr>
            <w:pStyle w:val="21"/>
            <w:rPr>
              <w:rFonts w:eastAsiaTheme="minorEastAsia"/>
              <w:lang w:eastAsia="ru-RU"/>
            </w:rPr>
          </w:pPr>
          <w:hyperlink w:anchor="_Toc482643729" w:history="1">
            <w:r w:rsidR="00215F61" w:rsidRPr="00215F61">
              <w:rPr>
                <w:rStyle w:val="ab"/>
              </w:rPr>
              <w:t>4.3 Литературное произведение «Республика ШКИД» и его экранизация</w:t>
            </w:r>
            <w:r w:rsidR="00215F61" w:rsidRPr="00215F61">
              <w:rPr>
                <w:webHidden/>
              </w:rPr>
              <w:tab/>
            </w:r>
            <w:r w:rsidR="00215F61" w:rsidRPr="00215F61">
              <w:rPr>
                <w:webHidden/>
              </w:rPr>
              <w:fldChar w:fldCharType="begin"/>
            </w:r>
            <w:r w:rsidR="00215F61" w:rsidRPr="00215F61">
              <w:rPr>
                <w:webHidden/>
              </w:rPr>
              <w:instrText xml:space="preserve"> PAGEREF _Toc482643729 \h </w:instrText>
            </w:r>
            <w:r w:rsidR="00215F61" w:rsidRPr="00215F61">
              <w:rPr>
                <w:webHidden/>
              </w:rPr>
            </w:r>
            <w:r w:rsidR="00215F61" w:rsidRPr="00215F61">
              <w:rPr>
                <w:webHidden/>
              </w:rPr>
              <w:fldChar w:fldCharType="separate"/>
            </w:r>
            <w:r w:rsidR="00215F61" w:rsidRPr="00215F61">
              <w:rPr>
                <w:webHidden/>
              </w:rPr>
              <w:t>36</w:t>
            </w:r>
            <w:r w:rsidR="00215F61" w:rsidRPr="00215F61">
              <w:rPr>
                <w:webHidden/>
              </w:rPr>
              <w:fldChar w:fldCharType="end"/>
            </w:r>
          </w:hyperlink>
        </w:p>
        <w:p w:rsidR="00215F61" w:rsidRPr="00215F61" w:rsidRDefault="005C336B">
          <w:pPr>
            <w:pStyle w:val="13"/>
            <w:tabs>
              <w:tab w:val="right" w:leader="dot" w:pos="9344"/>
            </w:tabs>
            <w:rPr>
              <w:rFonts w:eastAsiaTheme="minorEastAsia"/>
              <w:noProof/>
              <w:sz w:val="28"/>
              <w:szCs w:val="28"/>
              <w:lang w:eastAsia="ru-RU"/>
            </w:rPr>
          </w:pPr>
          <w:hyperlink w:anchor="_Toc482643730" w:history="1">
            <w:r w:rsidR="00215F61" w:rsidRPr="00215F61">
              <w:rPr>
                <w:rStyle w:val="ab"/>
                <w:rFonts w:ascii="Times New Roman" w:hAnsi="Times New Roman" w:cs="Times New Roman"/>
                <w:b/>
                <w:noProof/>
                <w:sz w:val="28"/>
                <w:szCs w:val="28"/>
              </w:rPr>
              <w:t>Глава V. Педагогический опыт Януша Корчака</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_Toc482643730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42</w:t>
            </w:r>
            <w:r w:rsidR="00215F61" w:rsidRPr="00215F61">
              <w:rPr>
                <w:noProof/>
                <w:webHidden/>
                <w:sz w:val="28"/>
                <w:szCs w:val="28"/>
              </w:rPr>
              <w:fldChar w:fldCharType="end"/>
            </w:r>
          </w:hyperlink>
        </w:p>
        <w:p w:rsidR="00215F61" w:rsidRPr="00215F61" w:rsidRDefault="005C336B" w:rsidP="00215F61">
          <w:pPr>
            <w:pStyle w:val="21"/>
            <w:rPr>
              <w:rFonts w:eastAsiaTheme="minorEastAsia"/>
              <w:lang w:eastAsia="ru-RU"/>
            </w:rPr>
          </w:pPr>
          <w:hyperlink w:anchor="_Toc482643731" w:history="1">
            <w:r w:rsidR="00215F61" w:rsidRPr="00215F61">
              <w:rPr>
                <w:rStyle w:val="ab"/>
              </w:rPr>
              <w:t>5.1 Воспитание в семье</w:t>
            </w:r>
            <w:r w:rsidR="00215F61" w:rsidRPr="00215F61">
              <w:rPr>
                <w:webHidden/>
              </w:rPr>
              <w:tab/>
            </w:r>
            <w:r w:rsidR="00215F61" w:rsidRPr="00215F61">
              <w:rPr>
                <w:webHidden/>
              </w:rPr>
              <w:fldChar w:fldCharType="begin"/>
            </w:r>
            <w:r w:rsidR="00215F61" w:rsidRPr="00215F61">
              <w:rPr>
                <w:webHidden/>
              </w:rPr>
              <w:instrText xml:space="preserve"> PAGEREF _Toc482643731 \h </w:instrText>
            </w:r>
            <w:r w:rsidR="00215F61" w:rsidRPr="00215F61">
              <w:rPr>
                <w:webHidden/>
              </w:rPr>
            </w:r>
            <w:r w:rsidR="00215F61" w:rsidRPr="00215F61">
              <w:rPr>
                <w:webHidden/>
              </w:rPr>
              <w:fldChar w:fldCharType="separate"/>
            </w:r>
            <w:r w:rsidR="00215F61" w:rsidRPr="00215F61">
              <w:rPr>
                <w:webHidden/>
              </w:rPr>
              <w:t>43</w:t>
            </w:r>
            <w:r w:rsidR="00215F61" w:rsidRPr="00215F61">
              <w:rPr>
                <w:webHidden/>
              </w:rPr>
              <w:fldChar w:fldCharType="end"/>
            </w:r>
          </w:hyperlink>
        </w:p>
        <w:p w:rsidR="00215F61" w:rsidRPr="00215F61" w:rsidRDefault="005C336B" w:rsidP="00215F61">
          <w:pPr>
            <w:pStyle w:val="21"/>
            <w:rPr>
              <w:rFonts w:eastAsiaTheme="minorEastAsia"/>
              <w:lang w:eastAsia="ru-RU"/>
            </w:rPr>
          </w:pPr>
          <w:hyperlink w:anchor="_Toc482643732" w:history="1">
            <w:r w:rsidR="00215F61" w:rsidRPr="00215F61">
              <w:rPr>
                <w:rStyle w:val="ab"/>
              </w:rPr>
              <w:t>5.2 Опыт воспитания в интернате</w:t>
            </w:r>
            <w:r w:rsidR="00215F61" w:rsidRPr="00215F61">
              <w:rPr>
                <w:webHidden/>
              </w:rPr>
              <w:tab/>
            </w:r>
            <w:r w:rsidR="00215F61" w:rsidRPr="00215F61">
              <w:rPr>
                <w:webHidden/>
              </w:rPr>
              <w:fldChar w:fldCharType="begin"/>
            </w:r>
            <w:r w:rsidR="00215F61" w:rsidRPr="00215F61">
              <w:rPr>
                <w:webHidden/>
              </w:rPr>
              <w:instrText xml:space="preserve"> PAGEREF _Toc482643732 \h </w:instrText>
            </w:r>
            <w:r w:rsidR="00215F61" w:rsidRPr="00215F61">
              <w:rPr>
                <w:webHidden/>
              </w:rPr>
            </w:r>
            <w:r w:rsidR="00215F61" w:rsidRPr="00215F61">
              <w:rPr>
                <w:webHidden/>
              </w:rPr>
              <w:fldChar w:fldCharType="separate"/>
            </w:r>
            <w:r w:rsidR="00215F61" w:rsidRPr="00215F61">
              <w:rPr>
                <w:webHidden/>
              </w:rPr>
              <w:t>47</w:t>
            </w:r>
            <w:r w:rsidR="00215F61" w:rsidRPr="00215F61">
              <w:rPr>
                <w:webHidden/>
              </w:rPr>
              <w:fldChar w:fldCharType="end"/>
            </w:r>
          </w:hyperlink>
        </w:p>
        <w:p w:rsidR="00215F61" w:rsidRPr="00215F61" w:rsidRDefault="005C336B">
          <w:pPr>
            <w:pStyle w:val="13"/>
            <w:tabs>
              <w:tab w:val="right" w:leader="dot" w:pos="9344"/>
            </w:tabs>
            <w:rPr>
              <w:rFonts w:eastAsiaTheme="minorEastAsia"/>
              <w:noProof/>
              <w:sz w:val="28"/>
              <w:szCs w:val="28"/>
              <w:lang w:eastAsia="ru-RU"/>
            </w:rPr>
          </w:pPr>
          <w:hyperlink w:anchor="_Toc482643733" w:history="1">
            <w:r w:rsidR="00215F61" w:rsidRPr="00215F61">
              <w:rPr>
                <w:rStyle w:val="ab"/>
                <w:rFonts w:ascii="Times New Roman" w:hAnsi="Times New Roman" w:cs="Times New Roman"/>
                <w:b/>
                <w:noProof/>
                <w:sz w:val="28"/>
                <w:szCs w:val="28"/>
              </w:rPr>
              <w:t>Заключение</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_Toc482643733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50</w:t>
            </w:r>
            <w:r w:rsidR="00215F61" w:rsidRPr="00215F61">
              <w:rPr>
                <w:noProof/>
                <w:webHidden/>
                <w:sz w:val="28"/>
                <w:szCs w:val="28"/>
              </w:rPr>
              <w:fldChar w:fldCharType="end"/>
            </w:r>
          </w:hyperlink>
        </w:p>
        <w:p w:rsidR="00215F61" w:rsidRPr="00215F61" w:rsidRDefault="005C336B">
          <w:pPr>
            <w:pStyle w:val="13"/>
            <w:tabs>
              <w:tab w:val="right" w:leader="dot" w:pos="9344"/>
            </w:tabs>
            <w:rPr>
              <w:rFonts w:eastAsiaTheme="minorEastAsia"/>
              <w:noProof/>
              <w:sz w:val="28"/>
              <w:szCs w:val="28"/>
              <w:lang w:eastAsia="ru-RU"/>
            </w:rPr>
          </w:pPr>
          <w:hyperlink w:anchor="_Toc482643734" w:history="1">
            <w:r w:rsidR="00215F61" w:rsidRPr="00215F61">
              <w:rPr>
                <w:rStyle w:val="ab"/>
                <w:rFonts w:ascii="Times New Roman" w:hAnsi="Times New Roman" w:cs="Times New Roman"/>
                <w:b/>
                <w:noProof/>
                <w:sz w:val="28"/>
                <w:szCs w:val="28"/>
              </w:rPr>
              <w:t>Список используемой литературы:</w:t>
            </w:r>
            <w:r w:rsidR="00215F61" w:rsidRPr="00215F61">
              <w:rPr>
                <w:noProof/>
                <w:webHidden/>
                <w:sz w:val="28"/>
                <w:szCs w:val="28"/>
              </w:rPr>
              <w:tab/>
            </w:r>
            <w:r w:rsidR="00215F61" w:rsidRPr="00215F61">
              <w:rPr>
                <w:noProof/>
                <w:webHidden/>
                <w:sz w:val="28"/>
                <w:szCs w:val="28"/>
              </w:rPr>
              <w:fldChar w:fldCharType="begin"/>
            </w:r>
            <w:r w:rsidR="00215F61" w:rsidRPr="00215F61">
              <w:rPr>
                <w:noProof/>
                <w:webHidden/>
                <w:sz w:val="28"/>
                <w:szCs w:val="28"/>
              </w:rPr>
              <w:instrText xml:space="preserve"> PAGEREF _Toc482643734 \h </w:instrText>
            </w:r>
            <w:r w:rsidR="00215F61" w:rsidRPr="00215F61">
              <w:rPr>
                <w:noProof/>
                <w:webHidden/>
                <w:sz w:val="28"/>
                <w:szCs w:val="28"/>
              </w:rPr>
            </w:r>
            <w:r w:rsidR="00215F61" w:rsidRPr="00215F61">
              <w:rPr>
                <w:noProof/>
                <w:webHidden/>
                <w:sz w:val="28"/>
                <w:szCs w:val="28"/>
              </w:rPr>
              <w:fldChar w:fldCharType="separate"/>
            </w:r>
            <w:r w:rsidR="00215F61" w:rsidRPr="00215F61">
              <w:rPr>
                <w:noProof/>
                <w:webHidden/>
                <w:sz w:val="28"/>
                <w:szCs w:val="28"/>
              </w:rPr>
              <w:t>54</w:t>
            </w:r>
            <w:r w:rsidR="00215F61" w:rsidRPr="00215F61">
              <w:rPr>
                <w:noProof/>
                <w:webHidden/>
                <w:sz w:val="28"/>
                <w:szCs w:val="28"/>
              </w:rPr>
              <w:fldChar w:fldCharType="end"/>
            </w:r>
          </w:hyperlink>
        </w:p>
        <w:p w:rsidR="007A3A78" w:rsidRPr="00542F37" w:rsidRDefault="007A3A78" w:rsidP="00C15DF8">
          <w:pPr>
            <w:ind w:firstLine="709"/>
            <w:rPr>
              <w:rFonts w:ascii="Times New Roman" w:hAnsi="Times New Roman" w:cs="Times New Roman"/>
              <w:sz w:val="28"/>
              <w:szCs w:val="28"/>
            </w:rPr>
          </w:pPr>
          <w:r w:rsidRPr="00542F37">
            <w:rPr>
              <w:rFonts w:ascii="Times New Roman" w:hAnsi="Times New Roman" w:cs="Times New Roman"/>
              <w:b/>
              <w:bCs/>
              <w:sz w:val="28"/>
              <w:szCs w:val="28"/>
            </w:rPr>
            <w:fldChar w:fldCharType="end"/>
          </w:r>
        </w:p>
      </w:sdtContent>
    </w:sdt>
    <w:p w:rsidR="007A3A78" w:rsidRDefault="007771FA" w:rsidP="007771FA">
      <w:pPr>
        <w:tabs>
          <w:tab w:val="left" w:pos="2601"/>
        </w:tabs>
        <w:ind w:firstLine="709"/>
      </w:pPr>
      <w:r>
        <w:tab/>
      </w:r>
    </w:p>
    <w:p w:rsidR="007A3A78" w:rsidRDefault="007A3A78" w:rsidP="00C15DF8">
      <w:pPr>
        <w:ind w:firstLine="709"/>
      </w:pPr>
    </w:p>
    <w:p w:rsidR="00F91ECA" w:rsidRDefault="00F91ECA" w:rsidP="00C15DF8">
      <w:pPr>
        <w:ind w:firstLine="709"/>
      </w:pPr>
    </w:p>
    <w:p w:rsidR="00F91ECA" w:rsidRDefault="00F91ECA" w:rsidP="00C15DF8">
      <w:pPr>
        <w:ind w:firstLine="709"/>
      </w:pPr>
    </w:p>
    <w:p w:rsidR="00F91ECA" w:rsidRDefault="00F91ECA" w:rsidP="00C15DF8">
      <w:pPr>
        <w:ind w:firstLine="709"/>
      </w:pPr>
    </w:p>
    <w:p w:rsidR="00F91ECA" w:rsidRDefault="00F91ECA" w:rsidP="00C15DF8">
      <w:pPr>
        <w:ind w:firstLine="709"/>
      </w:pPr>
    </w:p>
    <w:p w:rsidR="00F91ECA" w:rsidRDefault="00F91ECA" w:rsidP="00C15DF8">
      <w:pPr>
        <w:ind w:firstLine="709"/>
      </w:pPr>
    </w:p>
    <w:p w:rsidR="00F91ECA" w:rsidRDefault="00F91ECA" w:rsidP="00C15DF8">
      <w:pPr>
        <w:ind w:firstLine="709"/>
      </w:pPr>
    </w:p>
    <w:p w:rsidR="00F91ECA" w:rsidRDefault="00F91ECA" w:rsidP="00C15DF8">
      <w:pPr>
        <w:ind w:firstLine="709"/>
      </w:pPr>
    </w:p>
    <w:p w:rsidR="00F91ECA" w:rsidRDefault="00F91ECA" w:rsidP="00C15DF8">
      <w:pPr>
        <w:ind w:firstLine="709"/>
      </w:pPr>
    </w:p>
    <w:p w:rsidR="00F91ECA" w:rsidRDefault="00F91ECA" w:rsidP="00C15DF8">
      <w:pPr>
        <w:ind w:firstLine="709"/>
      </w:pPr>
    </w:p>
    <w:p w:rsidR="00097A62" w:rsidRPr="00215F61" w:rsidRDefault="007F3B2D" w:rsidP="00C15DF8">
      <w:pPr>
        <w:pStyle w:val="1"/>
        <w:ind w:firstLine="709"/>
        <w:rPr>
          <w:rFonts w:ascii="Times New Roman" w:hAnsi="Times New Roman" w:cs="Times New Roman"/>
          <w:b/>
          <w:color w:val="auto"/>
          <w:sz w:val="36"/>
          <w:szCs w:val="36"/>
        </w:rPr>
      </w:pPr>
      <w:bookmarkStart w:id="0" w:name="_Toc482643720"/>
      <w:r w:rsidRPr="00215F61">
        <w:rPr>
          <w:rFonts w:ascii="Times New Roman" w:hAnsi="Times New Roman" w:cs="Times New Roman"/>
          <w:b/>
          <w:color w:val="auto"/>
          <w:sz w:val="36"/>
          <w:szCs w:val="36"/>
        </w:rPr>
        <w:lastRenderedPageBreak/>
        <w:t>Введение</w:t>
      </w:r>
      <w:bookmarkEnd w:id="0"/>
    </w:p>
    <w:p w:rsidR="007F3B2D" w:rsidRPr="007F3B2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t xml:space="preserve">Период детства самый первый в жизни человека, каждый сталкивается с детством в самом начале жизни. Так же большинство людей сталкиваются в жизни с рождением и воспитанием своего ребенка. Таким образом феномен детства становится неминуемым для каждого, а многие с ним сталкиваются неоднократно. Сложно переоценить значение детства как для каждого человека в отдельности, так и для общества в целом. Именно в детстве закладываются многие представления будущего человека и гражданина – закладывается его характер. От того, какую роль ребенок играет в семье формируется отношение к детству, с которым связано множество социальных институтов и общественных организаций. </w:t>
      </w:r>
    </w:p>
    <w:p w:rsidR="007F3B2D" w:rsidRPr="007F3B2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t>В наше время дети являются потребителями, с</w:t>
      </w:r>
      <w:r w:rsidR="009C7168">
        <w:rPr>
          <w:rFonts w:ascii="Times New Roman" w:hAnsi="Times New Roman" w:cs="Times New Roman"/>
          <w:sz w:val="28"/>
          <w:szCs w:val="28"/>
        </w:rPr>
        <w:t xml:space="preserve">огласно интересам </w:t>
      </w:r>
      <w:r w:rsidR="00806F80">
        <w:rPr>
          <w:rFonts w:ascii="Times New Roman" w:hAnsi="Times New Roman" w:cs="Times New Roman"/>
          <w:sz w:val="28"/>
          <w:szCs w:val="28"/>
        </w:rPr>
        <w:t>детства</w:t>
      </w:r>
      <w:r w:rsidR="009C7168">
        <w:rPr>
          <w:rFonts w:ascii="Times New Roman" w:hAnsi="Times New Roman" w:cs="Times New Roman"/>
          <w:sz w:val="28"/>
          <w:szCs w:val="28"/>
        </w:rPr>
        <w:t>,</w:t>
      </w:r>
      <w:r w:rsidRPr="007F3B2D">
        <w:rPr>
          <w:rFonts w:ascii="Times New Roman" w:hAnsi="Times New Roman" w:cs="Times New Roman"/>
          <w:sz w:val="28"/>
          <w:szCs w:val="28"/>
        </w:rPr>
        <w:t xml:space="preserve"> работают целые инфрастр</w:t>
      </w:r>
      <w:r w:rsidR="009C7168">
        <w:rPr>
          <w:rFonts w:ascii="Times New Roman" w:hAnsi="Times New Roman" w:cs="Times New Roman"/>
          <w:sz w:val="28"/>
          <w:szCs w:val="28"/>
        </w:rPr>
        <w:t xml:space="preserve">уктуры и корпорации. Торговля, </w:t>
      </w:r>
      <w:r w:rsidRPr="007F3B2D">
        <w:rPr>
          <w:rFonts w:ascii="Times New Roman" w:hAnsi="Times New Roman" w:cs="Times New Roman"/>
          <w:sz w:val="28"/>
          <w:szCs w:val="28"/>
        </w:rPr>
        <w:t xml:space="preserve">сфера развлечений, специализированные учреждения, сфера услуг – очень многое </w:t>
      </w:r>
      <w:r w:rsidR="00EA7050">
        <w:rPr>
          <w:rFonts w:ascii="Times New Roman" w:hAnsi="Times New Roman" w:cs="Times New Roman"/>
          <w:sz w:val="28"/>
          <w:szCs w:val="28"/>
        </w:rPr>
        <w:t>существует для того</w:t>
      </w:r>
      <w:r w:rsidRPr="007F3B2D">
        <w:rPr>
          <w:rFonts w:ascii="Times New Roman" w:hAnsi="Times New Roman" w:cs="Times New Roman"/>
          <w:sz w:val="28"/>
          <w:szCs w:val="28"/>
        </w:rPr>
        <w:t xml:space="preserve">, чтобы сделать жизнь детей веселее и интереснее, а их родителей легче и приятнее. К тому же можно говорить о государственной политике в отношении детей и формирования через образовательные и прочие детские учреждения определенного формата людей. Таким образом, говоря о детстве можно </w:t>
      </w:r>
      <w:r w:rsidR="00EA7050">
        <w:rPr>
          <w:rFonts w:ascii="Times New Roman" w:hAnsi="Times New Roman" w:cs="Times New Roman"/>
          <w:sz w:val="28"/>
          <w:szCs w:val="28"/>
        </w:rPr>
        <w:t>рассмотреть</w:t>
      </w:r>
      <w:r w:rsidR="00806F80">
        <w:rPr>
          <w:rFonts w:ascii="Times New Roman" w:hAnsi="Times New Roman" w:cs="Times New Roman"/>
          <w:sz w:val="28"/>
          <w:szCs w:val="28"/>
        </w:rPr>
        <w:t xml:space="preserve"> довольно широкий круг</w:t>
      </w:r>
      <w:r w:rsidRPr="007F3B2D">
        <w:rPr>
          <w:rFonts w:ascii="Times New Roman" w:hAnsi="Times New Roman" w:cs="Times New Roman"/>
          <w:sz w:val="28"/>
          <w:szCs w:val="28"/>
        </w:rPr>
        <w:t xml:space="preserve"> связанных с этим феноменом тем, </w:t>
      </w:r>
      <w:r w:rsidR="00806F80">
        <w:rPr>
          <w:rFonts w:ascii="Times New Roman" w:hAnsi="Times New Roman" w:cs="Times New Roman"/>
          <w:sz w:val="28"/>
          <w:szCs w:val="28"/>
        </w:rPr>
        <w:t>учитывая различные взаимосвязи и явления</w:t>
      </w:r>
      <w:r w:rsidRPr="007F3B2D">
        <w:rPr>
          <w:rFonts w:ascii="Times New Roman" w:hAnsi="Times New Roman" w:cs="Times New Roman"/>
          <w:sz w:val="28"/>
          <w:szCs w:val="28"/>
        </w:rPr>
        <w:t xml:space="preserve">. </w:t>
      </w:r>
      <w:r w:rsidR="00A601D2">
        <w:rPr>
          <w:rFonts w:ascii="Times New Roman" w:hAnsi="Times New Roman" w:cs="Times New Roman"/>
          <w:sz w:val="28"/>
          <w:szCs w:val="28"/>
        </w:rPr>
        <w:t xml:space="preserve">Детство при этом </w:t>
      </w:r>
      <w:r w:rsidR="00ED3B9E">
        <w:rPr>
          <w:rFonts w:ascii="Times New Roman" w:hAnsi="Times New Roman" w:cs="Times New Roman"/>
          <w:sz w:val="28"/>
          <w:szCs w:val="28"/>
        </w:rPr>
        <w:t>является</w:t>
      </w:r>
      <w:r w:rsidR="00A601D2">
        <w:rPr>
          <w:rFonts w:ascii="Times New Roman" w:hAnsi="Times New Roman" w:cs="Times New Roman"/>
          <w:sz w:val="28"/>
          <w:szCs w:val="28"/>
        </w:rPr>
        <w:t xml:space="preserve"> очень размытым понятием, оказывается сложным указать на то, где именно </w:t>
      </w:r>
      <w:r w:rsidR="00ED3B9E">
        <w:rPr>
          <w:rFonts w:ascii="Times New Roman" w:hAnsi="Times New Roman" w:cs="Times New Roman"/>
          <w:sz w:val="28"/>
          <w:szCs w:val="28"/>
        </w:rPr>
        <w:t>оказывается разрыв</w:t>
      </w:r>
      <w:r w:rsidR="00A601D2">
        <w:rPr>
          <w:rFonts w:ascii="Times New Roman" w:hAnsi="Times New Roman" w:cs="Times New Roman"/>
          <w:sz w:val="28"/>
          <w:szCs w:val="28"/>
        </w:rPr>
        <w:t xml:space="preserve"> между детским и взрослым, какие процессы могут иметь отношение к детям, а какие не имеют для этого периода ни</w:t>
      </w:r>
      <w:r w:rsidR="00ED3B9E">
        <w:rPr>
          <w:rFonts w:ascii="Times New Roman" w:hAnsi="Times New Roman" w:cs="Times New Roman"/>
          <w:sz w:val="28"/>
          <w:szCs w:val="28"/>
        </w:rPr>
        <w:t xml:space="preserve">какого значения и многие другие границы, которые указывают на действительное существование </w:t>
      </w:r>
      <w:r w:rsidR="00ED3B9E" w:rsidRPr="0086629C">
        <w:rPr>
          <w:rFonts w:ascii="Times New Roman" w:hAnsi="Times New Roman" w:cs="Times New Roman"/>
          <w:sz w:val="28"/>
          <w:szCs w:val="28"/>
        </w:rPr>
        <w:t>специфического</w:t>
      </w:r>
      <w:r w:rsidR="00ED3B9E">
        <w:rPr>
          <w:rFonts w:ascii="Times New Roman" w:hAnsi="Times New Roman" w:cs="Times New Roman"/>
          <w:sz w:val="28"/>
          <w:szCs w:val="28"/>
        </w:rPr>
        <w:t xml:space="preserve"> периода в жизни человека и его особенности.</w:t>
      </w:r>
    </w:p>
    <w:p w:rsidR="00F31FA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t>Детство можно рассматривать в очень разных аспектах и найти огромное количество вопросов и проблем, которые могли бы стать центральными в работе на эту тему</w:t>
      </w:r>
      <w:r w:rsidR="00ED3B9E">
        <w:rPr>
          <w:rFonts w:ascii="Times New Roman" w:hAnsi="Times New Roman" w:cs="Times New Roman"/>
          <w:sz w:val="28"/>
          <w:szCs w:val="28"/>
        </w:rPr>
        <w:t xml:space="preserve">, но крайне </w:t>
      </w:r>
      <w:r w:rsidR="00DE25A9">
        <w:rPr>
          <w:rFonts w:ascii="Times New Roman" w:hAnsi="Times New Roman" w:cs="Times New Roman"/>
          <w:sz w:val="28"/>
          <w:szCs w:val="28"/>
        </w:rPr>
        <w:t>важно при этом иметь представление о самом феномене</w:t>
      </w:r>
      <w:r w:rsidR="00ED3B9E">
        <w:rPr>
          <w:rFonts w:ascii="Times New Roman" w:hAnsi="Times New Roman" w:cs="Times New Roman"/>
          <w:sz w:val="28"/>
          <w:szCs w:val="28"/>
        </w:rPr>
        <w:t>.</w:t>
      </w:r>
      <w:r w:rsidR="00F31FAD">
        <w:rPr>
          <w:rFonts w:ascii="Times New Roman" w:hAnsi="Times New Roman" w:cs="Times New Roman"/>
          <w:sz w:val="28"/>
          <w:szCs w:val="28"/>
        </w:rPr>
        <w:t xml:space="preserve"> </w:t>
      </w:r>
    </w:p>
    <w:p w:rsidR="00ED3B9E" w:rsidRDefault="00ED3B9E" w:rsidP="00C15D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Детство неминуемо оказывается частью повседневной жизни человека, тем более частью жизни и развития общес</w:t>
      </w:r>
      <w:r w:rsidR="00953B1E">
        <w:rPr>
          <w:rFonts w:ascii="Times New Roman" w:hAnsi="Times New Roman" w:cs="Times New Roman"/>
          <w:sz w:val="28"/>
          <w:szCs w:val="28"/>
        </w:rPr>
        <w:t xml:space="preserve">тва, а потому крайне важным моментом в попытке очертить границы этого феномена становится образ детства, то представление, которое демонстрирует общество относительно «невзрослой» части населения. Выявление образа связано с рядом вопросов, которые необходимо рассмотреть в контексте данной темы. </w:t>
      </w:r>
    </w:p>
    <w:p w:rsidR="00953B1E" w:rsidRDefault="00953B1E" w:rsidP="00C15D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целью данной работы является составление образа детства с опорой на различные</w:t>
      </w:r>
      <w:r w:rsidR="001A54E8">
        <w:rPr>
          <w:rFonts w:ascii="Times New Roman" w:hAnsi="Times New Roman" w:cs="Times New Roman"/>
          <w:sz w:val="28"/>
          <w:szCs w:val="28"/>
        </w:rPr>
        <w:t xml:space="preserve"> направления науки и общественной деятельности, а также</w:t>
      </w:r>
      <w:r>
        <w:rPr>
          <w:rFonts w:ascii="Times New Roman" w:hAnsi="Times New Roman" w:cs="Times New Roman"/>
          <w:sz w:val="28"/>
          <w:szCs w:val="28"/>
        </w:rPr>
        <w:t xml:space="preserve"> исследования и произведения, которые демонстрируют </w:t>
      </w:r>
      <w:r w:rsidR="001A54E8">
        <w:rPr>
          <w:rFonts w:ascii="Times New Roman" w:hAnsi="Times New Roman" w:cs="Times New Roman"/>
          <w:sz w:val="28"/>
          <w:szCs w:val="28"/>
        </w:rPr>
        <w:t xml:space="preserve">те устоявшиеся представления, которые составляют собой сам этот образ. Постепенное рассмотрение выбранных направлений и выявление тех аспектов, которые оказываются важными в </w:t>
      </w:r>
      <w:r w:rsidR="0086629C">
        <w:rPr>
          <w:rFonts w:ascii="Times New Roman" w:hAnsi="Times New Roman" w:cs="Times New Roman"/>
          <w:sz w:val="28"/>
          <w:szCs w:val="28"/>
        </w:rPr>
        <w:t>достижении</w:t>
      </w:r>
      <w:r w:rsidR="001A54E8">
        <w:rPr>
          <w:rFonts w:ascii="Times New Roman" w:hAnsi="Times New Roman" w:cs="Times New Roman"/>
          <w:sz w:val="28"/>
          <w:szCs w:val="28"/>
        </w:rPr>
        <w:t xml:space="preserve"> поставленной цели являются задачами, которые необходимо будет разрешить в процессе исследования. </w:t>
      </w:r>
      <w:r w:rsidR="00C02265">
        <w:rPr>
          <w:rFonts w:ascii="Times New Roman" w:hAnsi="Times New Roman" w:cs="Times New Roman"/>
          <w:sz w:val="28"/>
          <w:szCs w:val="28"/>
        </w:rPr>
        <w:t>Более конкретно задачи можно сформулировать исходя из тех проблем, которые рассматриваются в каждой главе.</w:t>
      </w:r>
    </w:p>
    <w:p w:rsidR="0075781C" w:rsidRPr="001A54E8" w:rsidRDefault="0075781C" w:rsidP="00C15DF8">
      <w:pPr>
        <w:spacing w:line="360" w:lineRule="auto"/>
        <w:ind w:firstLine="709"/>
        <w:jc w:val="both"/>
        <w:rPr>
          <w:rFonts w:ascii="Times New Roman" w:hAnsi="Times New Roman" w:cs="Times New Roman"/>
          <w:sz w:val="28"/>
          <w:szCs w:val="28"/>
        </w:rPr>
      </w:pPr>
      <w:r w:rsidRPr="0075781C">
        <w:rPr>
          <w:rFonts w:ascii="Times New Roman" w:hAnsi="Times New Roman" w:cs="Times New Roman"/>
          <w:sz w:val="28"/>
          <w:szCs w:val="28"/>
        </w:rPr>
        <w:t xml:space="preserve">Работа представлена пятью главами. Основные главы рассматривают детство в историческом контексте, в психоаналитической традиции в срезе коммуникативных особенностей этого периода, с точки зрения педагогического опыта и воспитательных методик. Главы, посвященные историческому исследованию, школе имени Достоевского и произведениям </w:t>
      </w:r>
      <w:proofErr w:type="spellStart"/>
      <w:r w:rsidRPr="0075781C">
        <w:rPr>
          <w:rFonts w:ascii="Times New Roman" w:hAnsi="Times New Roman" w:cs="Times New Roman"/>
          <w:sz w:val="28"/>
          <w:szCs w:val="28"/>
        </w:rPr>
        <w:t>Януша</w:t>
      </w:r>
      <w:proofErr w:type="spellEnd"/>
      <w:r w:rsidRPr="0075781C">
        <w:rPr>
          <w:rFonts w:ascii="Times New Roman" w:hAnsi="Times New Roman" w:cs="Times New Roman"/>
          <w:sz w:val="28"/>
          <w:szCs w:val="28"/>
        </w:rPr>
        <w:t xml:space="preserve"> Корчака подразделены на подпункты и включают несколько различных вопросов требующих более подробного рассмотрения.</w:t>
      </w:r>
    </w:p>
    <w:p w:rsidR="007F3B2D" w:rsidRPr="007F3B2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t xml:space="preserve">Одной из таких проблем является история детства, история отношения к этому периоду обществом. Многие авторы так или иначе затрагивают этот вопрос. В том числе такой французский историк XX века, как Филипп </w:t>
      </w:r>
      <w:proofErr w:type="spellStart"/>
      <w:r w:rsidRPr="007F3B2D">
        <w:rPr>
          <w:rFonts w:ascii="Times New Roman" w:hAnsi="Times New Roman" w:cs="Times New Roman"/>
          <w:sz w:val="28"/>
          <w:szCs w:val="28"/>
        </w:rPr>
        <w:t>Арьес</w:t>
      </w:r>
      <w:proofErr w:type="spellEnd"/>
      <w:r w:rsidRPr="007F3B2D">
        <w:rPr>
          <w:rFonts w:ascii="Times New Roman" w:hAnsi="Times New Roman" w:cs="Times New Roman"/>
          <w:sz w:val="28"/>
          <w:szCs w:val="28"/>
        </w:rPr>
        <w:t xml:space="preserve">. Его работа раскрывает очень интересный взгляд на историю детства и отношения к ребенку. Интересен </w:t>
      </w:r>
      <w:proofErr w:type="spellStart"/>
      <w:r w:rsidRPr="007F3B2D">
        <w:rPr>
          <w:rFonts w:ascii="Times New Roman" w:hAnsi="Times New Roman" w:cs="Times New Roman"/>
          <w:sz w:val="28"/>
          <w:szCs w:val="28"/>
        </w:rPr>
        <w:t>Арьес</w:t>
      </w:r>
      <w:proofErr w:type="spellEnd"/>
      <w:r w:rsidRPr="007F3B2D">
        <w:rPr>
          <w:rFonts w:ascii="Times New Roman" w:hAnsi="Times New Roman" w:cs="Times New Roman"/>
          <w:sz w:val="28"/>
          <w:szCs w:val="28"/>
        </w:rPr>
        <w:t xml:space="preserve"> </w:t>
      </w:r>
      <w:r w:rsidR="00097A62">
        <w:rPr>
          <w:rFonts w:ascii="Times New Roman" w:hAnsi="Times New Roman" w:cs="Times New Roman"/>
          <w:sz w:val="28"/>
          <w:szCs w:val="28"/>
        </w:rPr>
        <w:t>и тем</w:t>
      </w:r>
      <w:r w:rsidRPr="007F3B2D">
        <w:rPr>
          <w:rFonts w:ascii="Times New Roman" w:hAnsi="Times New Roman" w:cs="Times New Roman"/>
          <w:sz w:val="28"/>
          <w:szCs w:val="28"/>
        </w:rPr>
        <w:t>, что заостряет внимание на</w:t>
      </w:r>
      <w:r w:rsidR="00097A62">
        <w:rPr>
          <w:rFonts w:ascii="Times New Roman" w:hAnsi="Times New Roman" w:cs="Times New Roman"/>
          <w:sz w:val="28"/>
          <w:szCs w:val="28"/>
        </w:rPr>
        <w:t xml:space="preserve"> той роли, которую играет ребенок для общества</w:t>
      </w:r>
      <w:r w:rsidRPr="007F3B2D">
        <w:rPr>
          <w:rFonts w:ascii="Times New Roman" w:hAnsi="Times New Roman" w:cs="Times New Roman"/>
          <w:sz w:val="28"/>
          <w:szCs w:val="28"/>
        </w:rPr>
        <w:t xml:space="preserve">. Рассматривая те различия, которые можно подметить в историческом развитии представлений о ребенке </w:t>
      </w:r>
      <w:r w:rsidRPr="007F3B2D">
        <w:rPr>
          <w:rFonts w:ascii="Times New Roman" w:hAnsi="Times New Roman" w:cs="Times New Roman"/>
          <w:sz w:val="28"/>
          <w:szCs w:val="28"/>
        </w:rPr>
        <w:lastRenderedPageBreak/>
        <w:t>он помогает прочувствовать, как много факторов влияет на это отношение и что это довольно сильно как зависит от общества, так и влияет на него. С детством очень тесно связаны многие явления внутри института семьи, такие как семейные устои, утроение быта, общественное положение.</w:t>
      </w:r>
    </w:p>
    <w:p w:rsidR="007F3B2D" w:rsidRPr="007F3B2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t xml:space="preserve">В продолжение его позиции крайне интересно рассмотреть взгляды Франсуазы </w:t>
      </w:r>
      <w:proofErr w:type="spellStart"/>
      <w:r w:rsidRPr="007F3B2D">
        <w:rPr>
          <w:rFonts w:ascii="Times New Roman" w:hAnsi="Times New Roman" w:cs="Times New Roman"/>
          <w:sz w:val="28"/>
          <w:szCs w:val="28"/>
        </w:rPr>
        <w:t>Дольто</w:t>
      </w:r>
      <w:proofErr w:type="spellEnd"/>
      <w:r w:rsidRPr="007F3B2D">
        <w:rPr>
          <w:rFonts w:ascii="Times New Roman" w:hAnsi="Times New Roman" w:cs="Times New Roman"/>
          <w:sz w:val="28"/>
          <w:szCs w:val="28"/>
        </w:rPr>
        <w:t xml:space="preserve">, которая не просто отмечает одобрением труды </w:t>
      </w:r>
      <w:proofErr w:type="spellStart"/>
      <w:r w:rsidRPr="007F3B2D">
        <w:rPr>
          <w:rFonts w:ascii="Times New Roman" w:hAnsi="Times New Roman" w:cs="Times New Roman"/>
          <w:sz w:val="28"/>
          <w:szCs w:val="28"/>
        </w:rPr>
        <w:t>Арьеса</w:t>
      </w:r>
      <w:proofErr w:type="spellEnd"/>
      <w:r w:rsidRPr="007F3B2D">
        <w:rPr>
          <w:rFonts w:ascii="Times New Roman" w:hAnsi="Times New Roman" w:cs="Times New Roman"/>
          <w:sz w:val="28"/>
          <w:szCs w:val="28"/>
        </w:rPr>
        <w:t>, дополняет его позицию, но и сама является очень важной фигурой в исследовании детства. Являясь психоаналитиком и педиатром, ключевой фигурой в французской ветви психоанализа, она не просто исследует, но и сама формирует определенное отношение к ребенку и указывает на специфику вопросов, связанных с детьми и их воспитанием, с восприятием этого особенного мира детства.</w:t>
      </w:r>
      <w:r w:rsidR="00C02265">
        <w:rPr>
          <w:rFonts w:ascii="Times New Roman" w:hAnsi="Times New Roman" w:cs="Times New Roman"/>
          <w:sz w:val="28"/>
          <w:szCs w:val="28"/>
        </w:rPr>
        <w:t xml:space="preserve"> Рассматривая детство с позиций исторического исследования предполагается обозначить некоторую тенденцию в изменении его образа в обществе.</w:t>
      </w:r>
    </w:p>
    <w:p w:rsidR="007F3B2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t xml:space="preserve">Таким образом, упоминая имя Франсуазы </w:t>
      </w:r>
      <w:proofErr w:type="spellStart"/>
      <w:r w:rsidRPr="007F3B2D">
        <w:rPr>
          <w:rFonts w:ascii="Times New Roman" w:hAnsi="Times New Roman" w:cs="Times New Roman"/>
          <w:sz w:val="28"/>
          <w:szCs w:val="28"/>
        </w:rPr>
        <w:t>Дольто</w:t>
      </w:r>
      <w:proofErr w:type="spellEnd"/>
      <w:r w:rsidRPr="007F3B2D">
        <w:rPr>
          <w:rFonts w:ascii="Times New Roman" w:hAnsi="Times New Roman" w:cs="Times New Roman"/>
          <w:sz w:val="28"/>
          <w:szCs w:val="28"/>
        </w:rPr>
        <w:t xml:space="preserve"> сразу оформляется еще один важный контекст, в котором детство выступает объектом изучения и с помощью которого формируется определенный взгляд на ребенка - это психоанализ. Психоаналитики сразу обращают внимание на ранние стадии развития человека и связывают с ними огромное количество процессов и феноменов, без исследования которых невозможно говорить о человеке в целом. </w:t>
      </w:r>
      <w:r w:rsidR="0075781C">
        <w:rPr>
          <w:rFonts w:ascii="Times New Roman" w:hAnsi="Times New Roman" w:cs="Times New Roman"/>
          <w:sz w:val="28"/>
          <w:szCs w:val="28"/>
        </w:rPr>
        <w:t xml:space="preserve">Значение этой традиции для выбранной области исследования можно продемонстрировать цитатой В.М. </w:t>
      </w:r>
      <w:proofErr w:type="spellStart"/>
      <w:r w:rsidR="0075781C">
        <w:rPr>
          <w:rFonts w:ascii="Times New Roman" w:hAnsi="Times New Roman" w:cs="Times New Roman"/>
          <w:sz w:val="28"/>
          <w:szCs w:val="28"/>
        </w:rPr>
        <w:t>Литвинского</w:t>
      </w:r>
      <w:proofErr w:type="spellEnd"/>
      <w:r w:rsidR="0075781C">
        <w:rPr>
          <w:rFonts w:ascii="Times New Roman" w:hAnsi="Times New Roman" w:cs="Times New Roman"/>
          <w:sz w:val="28"/>
          <w:szCs w:val="28"/>
        </w:rPr>
        <w:t xml:space="preserve"> </w:t>
      </w:r>
      <w:r w:rsidRPr="007F3B2D">
        <w:rPr>
          <w:rFonts w:ascii="Times New Roman" w:hAnsi="Times New Roman" w:cs="Times New Roman"/>
          <w:sz w:val="28"/>
          <w:szCs w:val="28"/>
        </w:rPr>
        <w:t xml:space="preserve">«По существу психоанализ инициировал открытие детства как в филогенетическом, так и в онтогенетическом аспектах, состоящего в его временной продолжительности и необходимости заботы </w:t>
      </w:r>
      <w:r w:rsidR="00C15DF8">
        <w:rPr>
          <w:rFonts w:ascii="Times New Roman" w:hAnsi="Times New Roman" w:cs="Times New Roman"/>
          <w:sz w:val="28"/>
          <w:szCs w:val="28"/>
        </w:rPr>
        <w:t>о ребенке со стороны взрослых.»</w:t>
      </w:r>
      <w:r w:rsidR="00C15DF8">
        <w:rPr>
          <w:rStyle w:val="a5"/>
          <w:rFonts w:ascii="Times New Roman" w:hAnsi="Times New Roman" w:cs="Times New Roman"/>
          <w:sz w:val="28"/>
          <w:szCs w:val="28"/>
        </w:rPr>
        <w:footnoteReference w:id="1"/>
      </w:r>
      <w:r w:rsidRPr="007F3B2D">
        <w:rPr>
          <w:rFonts w:ascii="Times New Roman" w:hAnsi="Times New Roman" w:cs="Times New Roman"/>
          <w:sz w:val="28"/>
          <w:szCs w:val="28"/>
        </w:rPr>
        <w:t xml:space="preserve">. Это сразу же обращает внимание на проблемы детства, делает его важным предметом изучения, который необходимо понять, в специфических процессах которого </w:t>
      </w:r>
      <w:r w:rsidRPr="007F3B2D">
        <w:rPr>
          <w:rFonts w:ascii="Times New Roman" w:hAnsi="Times New Roman" w:cs="Times New Roman"/>
          <w:sz w:val="28"/>
          <w:szCs w:val="28"/>
        </w:rPr>
        <w:lastRenderedPageBreak/>
        <w:t xml:space="preserve">необходимо разобраться. Тут хотелось бы упомянуть такое имя, как Мелани </w:t>
      </w:r>
      <w:proofErr w:type="spellStart"/>
      <w:r w:rsidRPr="007F3B2D">
        <w:rPr>
          <w:rFonts w:ascii="Times New Roman" w:hAnsi="Times New Roman" w:cs="Times New Roman"/>
          <w:sz w:val="28"/>
          <w:szCs w:val="28"/>
        </w:rPr>
        <w:t>Кляйн</w:t>
      </w:r>
      <w:proofErr w:type="spellEnd"/>
      <w:r w:rsidRPr="007F3B2D">
        <w:rPr>
          <w:rFonts w:ascii="Times New Roman" w:hAnsi="Times New Roman" w:cs="Times New Roman"/>
          <w:sz w:val="28"/>
          <w:szCs w:val="28"/>
        </w:rPr>
        <w:t xml:space="preserve"> – </w:t>
      </w:r>
      <w:r w:rsidR="0086629C">
        <w:rPr>
          <w:rFonts w:ascii="Times New Roman" w:hAnsi="Times New Roman" w:cs="Times New Roman"/>
          <w:sz w:val="28"/>
          <w:szCs w:val="28"/>
        </w:rPr>
        <w:t>это важнейшая фигура британской</w:t>
      </w:r>
      <w:r w:rsidRPr="007F3B2D">
        <w:rPr>
          <w:rFonts w:ascii="Times New Roman" w:hAnsi="Times New Roman" w:cs="Times New Roman"/>
          <w:sz w:val="28"/>
          <w:szCs w:val="28"/>
        </w:rPr>
        <w:t xml:space="preserve"> </w:t>
      </w:r>
      <w:r w:rsidR="0086629C">
        <w:rPr>
          <w:rFonts w:ascii="Times New Roman" w:hAnsi="Times New Roman" w:cs="Times New Roman"/>
          <w:sz w:val="28"/>
          <w:szCs w:val="28"/>
        </w:rPr>
        <w:t>психоаналитической традиции</w:t>
      </w:r>
      <w:r w:rsidRPr="007F3B2D">
        <w:rPr>
          <w:rFonts w:ascii="Times New Roman" w:hAnsi="Times New Roman" w:cs="Times New Roman"/>
          <w:sz w:val="28"/>
          <w:szCs w:val="28"/>
        </w:rPr>
        <w:t>. Она занимается и формирует детский психоанализ, поднимает множество вопросов, касающихся детей и занимается созданием специальной психоаналитической терапии. Ее исследования затрагивают важнейшие вопр</w:t>
      </w:r>
      <w:r w:rsidR="00C02265">
        <w:rPr>
          <w:rFonts w:ascii="Times New Roman" w:hAnsi="Times New Roman" w:cs="Times New Roman"/>
          <w:sz w:val="28"/>
          <w:szCs w:val="28"/>
        </w:rPr>
        <w:t>осы, которые касаются и понимани</w:t>
      </w:r>
      <w:r w:rsidRPr="007F3B2D">
        <w:rPr>
          <w:rFonts w:ascii="Times New Roman" w:hAnsi="Times New Roman" w:cs="Times New Roman"/>
          <w:sz w:val="28"/>
          <w:szCs w:val="28"/>
        </w:rPr>
        <w:t>я ребенка</w:t>
      </w:r>
      <w:r w:rsidR="0075781C">
        <w:rPr>
          <w:rFonts w:ascii="Times New Roman" w:hAnsi="Times New Roman" w:cs="Times New Roman"/>
          <w:sz w:val="28"/>
          <w:szCs w:val="28"/>
        </w:rPr>
        <w:t>,</w:t>
      </w:r>
      <w:r w:rsidRPr="007F3B2D">
        <w:rPr>
          <w:rFonts w:ascii="Times New Roman" w:hAnsi="Times New Roman" w:cs="Times New Roman"/>
          <w:sz w:val="28"/>
          <w:szCs w:val="28"/>
        </w:rPr>
        <w:t xml:space="preserve"> и анализа нормального хода </w:t>
      </w:r>
      <w:r w:rsidR="0086629C">
        <w:rPr>
          <w:rFonts w:ascii="Times New Roman" w:hAnsi="Times New Roman" w:cs="Times New Roman"/>
          <w:sz w:val="28"/>
          <w:szCs w:val="28"/>
        </w:rPr>
        <w:t xml:space="preserve">его </w:t>
      </w:r>
      <w:r w:rsidRPr="007F3B2D">
        <w:rPr>
          <w:rFonts w:ascii="Times New Roman" w:hAnsi="Times New Roman" w:cs="Times New Roman"/>
          <w:sz w:val="28"/>
          <w:szCs w:val="28"/>
        </w:rPr>
        <w:t>развития.</w:t>
      </w:r>
      <w:r w:rsidR="00C02265">
        <w:rPr>
          <w:rFonts w:ascii="Times New Roman" w:hAnsi="Times New Roman" w:cs="Times New Roman"/>
          <w:sz w:val="28"/>
          <w:szCs w:val="28"/>
        </w:rPr>
        <w:t xml:space="preserve"> В связи с </w:t>
      </w:r>
      <w:r w:rsidR="0075781C">
        <w:rPr>
          <w:rFonts w:ascii="Times New Roman" w:hAnsi="Times New Roman" w:cs="Times New Roman"/>
          <w:sz w:val="28"/>
          <w:szCs w:val="28"/>
        </w:rPr>
        <w:t xml:space="preserve">упоминанием </w:t>
      </w:r>
      <w:r w:rsidR="00C02265">
        <w:rPr>
          <w:rFonts w:ascii="Times New Roman" w:hAnsi="Times New Roman" w:cs="Times New Roman"/>
          <w:sz w:val="28"/>
          <w:szCs w:val="28"/>
        </w:rPr>
        <w:t>этой традицией я планирую обнаружить некоторые особенности того отношения к ребенку, которые складываются в связи с вопросами, на которых психоанализ акцентирует внимание.</w:t>
      </w:r>
    </w:p>
    <w:p w:rsidR="00691E98" w:rsidRPr="007F3B2D" w:rsidRDefault="00691E98" w:rsidP="00C15D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Тут обнаруживается еще один важный вопрос, а именно коммуникация между ребенком и окружающими его людьми. В отношении самого раннего детства этот аспект становится важным в виду особенной коммуникации, которая обнаруживается между ребенком и мамой. В дальнейшем становится важно, каким образом у ребенка формируются коммуникативные навыки.</w:t>
      </w:r>
      <w:r w:rsidR="00081D06">
        <w:rPr>
          <w:rFonts w:ascii="Times New Roman" w:hAnsi="Times New Roman" w:cs="Times New Roman"/>
          <w:sz w:val="28"/>
          <w:szCs w:val="28"/>
        </w:rPr>
        <w:t xml:space="preserve"> Коммуникация, которая формируется постепенно и имеет отличительные особенности на каждом этапе может продемонстрировать роль, которую ребенок может занимать или занимает в виду особенностей, связанных с общением</w:t>
      </w:r>
      <w:r w:rsidR="004228F1">
        <w:rPr>
          <w:rFonts w:ascii="Times New Roman" w:hAnsi="Times New Roman" w:cs="Times New Roman"/>
          <w:sz w:val="28"/>
          <w:szCs w:val="28"/>
        </w:rPr>
        <w:t xml:space="preserve"> и тем способом, которым он выстраивает связь с окружающими.</w:t>
      </w:r>
    </w:p>
    <w:p w:rsidR="007F3B2D" w:rsidRPr="007F3B2D" w:rsidRDefault="004228F1" w:rsidP="00C15D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осмысления детства встает множество различных трудностей. Так, например, п</w:t>
      </w:r>
      <w:r w:rsidR="007F3B2D" w:rsidRPr="007F3B2D">
        <w:rPr>
          <w:rFonts w:ascii="Times New Roman" w:hAnsi="Times New Roman" w:cs="Times New Roman"/>
          <w:sz w:val="28"/>
          <w:szCs w:val="28"/>
        </w:rPr>
        <w:t>одход к вопросам детства с позиции самого детства – очень сложная задача. Сам ребенок как правило еще не способен к серьезному осмыслению, к тому же он в некотором роде еще не осознает своего положения, дети хотят чувствовать себя полноправными членами коллектива, общества, семьи, они не просто подражают взрослым, но хотят и часто относят себя к миру взрослых. Взрослый же человек уже довольно скептически вспоминает свое отношение к миру в юные годы, к любому воспоминанию и его анализу примешивается уже полученный и усвоенный с годами опыт и переосмысление всего, что знал раньше.</w:t>
      </w:r>
    </w:p>
    <w:p w:rsidR="007F3B2D" w:rsidRPr="007F3B2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lastRenderedPageBreak/>
        <w:t xml:space="preserve">На мой взгляд в этом смысле стоит обратиться к тем людям, которые возможно ближе всего чувствуют детство как неотъемлемую часть каждой жизни, но все же имеющую вполне очерчиваемые границы – это воспитатели и учителя. В начале </w:t>
      </w:r>
      <w:r w:rsidRPr="007F3B2D">
        <w:rPr>
          <w:rFonts w:ascii="Times New Roman" w:hAnsi="Times New Roman" w:cs="Times New Roman"/>
          <w:sz w:val="28"/>
          <w:szCs w:val="28"/>
          <w:lang w:val="en-US"/>
        </w:rPr>
        <w:t>XX</w:t>
      </w:r>
      <w:r w:rsidRPr="007F3B2D">
        <w:rPr>
          <w:rFonts w:ascii="Times New Roman" w:hAnsi="Times New Roman" w:cs="Times New Roman"/>
          <w:sz w:val="28"/>
          <w:szCs w:val="28"/>
        </w:rPr>
        <w:t xml:space="preserve"> века социальная обстановка во многих странах способствовала появлению большого количества беспризорников, </w:t>
      </w:r>
      <w:proofErr w:type="gramStart"/>
      <w:r w:rsidRPr="007F3B2D">
        <w:rPr>
          <w:rFonts w:ascii="Times New Roman" w:hAnsi="Times New Roman" w:cs="Times New Roman"/>
          <w:sz w:val="28"/>
          <w:szCs w:val="28"/>
        </w:rPr>
        <w:t>детей</w:t>
      </w:r>
      <w:proofErr w:type="gramEnd"/>
      <w:r w:rsidRPr="007F3B2D">
        <w:rPr>
          <w:rFonts w:ascii="Times New Roman" w:hAnsi="Times New Roman" w:cs="Times New Roman"/>
          <w:sz w:val="28"/>
          <w:szCs w:val="28"/>
        </w:rPr>
        <w:t xml:space="preserve"> потерявших семью, возросла детская преступность, активно появлялись интернаты, школы тюремного типа. Руководители </w:t>
      </w:r>
      <w:r w:rsidR="0075781C">
        <w:rPr>
          <w:rFonts w:ascii="Times New Roman" w:hAnsi="Times New Roman" w:cs="Times New Roman"/>
          <w:sz w:val="28"/>
          <w:szCs w:val="28"/>
        </w:rPr>
        <w:t xml:space="preserve">и воспитанники </w:t>
      </w:r>
      <w:r w:rsidRPr="007F3B2D">
        <w:rPr>
          <w:rFonts w:ascii="Times New Roman" w:hAnsi="Times New Roman" w:cs="Times New Roman"/>
          <w:sz w:val="28"/>
          <w:szCs w:val="28"/>
        </w:rPr>
        <w:t xml:space="preserve">некоторых таких заведений внесли огромный вклад в педагогику и написали произведения, в которых очень точно и чутко подмечены особенности детского восприятия, предложены методики по работе с детьми. </w:t>
      </w:r>
    </w:p>
    <w:p w:rsidR="007F3B2D" w:rsidRDefault="007F3B2D" w:rsidP="00C15DF8">
      <w:pPr>
        <w:spacing w:line="360" w:lineRule="auto"/>
        <w:ind w:firstLine="709"/>
        <w:jc w:val="both"/>
        <w:rPr>
          <w:rFonts w:ascii="Times New Roman" w:hAnsi="Times New Roman" w:cs="Times New Roman"/>
          <w:sz w:val="28"/>
          <w:szCs w:val="28"/>
        </w:rPr>
      </w:pPr>
      <w:r w:rsidRPr="007F3B2D">
        <w:rPr>
          <w:rFonts w:ascii="Times New Roman" w:hAnsi="Times New Roman" w:cs="Times New Roman"/>
          <w:sz w:val="28"/>
          <w:szCs w:val="28"/>
        </w:rPr>
        <w:t xml:space="preserve">В данном контексте мне бы также хотелось рассмотреть Республику ШКИД Л. Пантелеева и Г. Белых. Произведение, написанное вчерашними выпускниками воспитательного заведения тюремного типа, подчеркивает также множество важных моментов в понимании детства. </w:t>
      </w:r>
    </w:p>
    <w:p w:rsidR="009970FD" w:rsidRPr="007F3B2D" w:rsidRDefault="009970FD" w:rsidP="00C15DF8">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Януш</w:t>
      </w:r>
      <w:proofErr w:type="spellEnd"/>
      <w:r>
        <w:rPr>
          <w:rFonts w:ascii="Times New Roman" w:hAnsi="Times New Roman" w:cs="Times New Roman"/>
          <w:sz w:val="28"/>
          <w:szCs w:val="28"/>
        </w:rPr>
        <w:t xml:space="preserve"> Корчак является еще одной фигурой значительной для осмысления школ интернатов, их специфики. К тому же он рассматривал ребенка в семье и заострял внимание на положении ребенка в обществе</w:t>
      </w:r>
      <w:r w:rsidR="00C02265">
        <w:rPr>
          <w:rFonts w:ascii="Times New Roman" w:hAnsi="Times New Roman" w:cs="Times New Roman"/>
          <w:sz w:val="28"/>
          <w:szCs w:val="28"/>
        </w:rPr>
        <w:t xml:space="preserve"> и значении периода детства для человека, а потому его произведения являются важнейшими для антропологического исследования на заданную тему.</w:t>
      </w:r>
    </w:p>
    <w:p w:rsidR="007F3B2D" w:rsidRPr="00AF19D6" w:rsidRDefault="00AF19D6" w:rsidP="00C15D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рассмотрения каждой из глав будут решены некоторые задачи, которые позволят прийти к выводам, которые станут характеристикой некоторого образа детства, который возможно очертить в ходе такого исследования. Необходимо иметь в виду, что избранные к рассмотрению темы и направления не являются исключительными, а составляют совсем незначительную часть от возможной области исследования, а потому не формируют обобщенный и законченный образ детства, но предлагают некоторые характеристики для очерчивания границ, на мой взгляд наиболее существенных направлений мысли в контексте данной темы.</w:t>
      </w:r>
    </w:p>
    <w:p w:rsidR="007F3B2D" w:rsidRPr="00215F61" w:rsidRDefault="00713BBD" w:rsidP="00C15DF8">
      <w:pPr>
        <w:pStyle w:val="1"/>
        <w:ind w:firstLine="709"/>
        <w:rPr>
          <w:rFonts w:ascii="Times New Roman" w:hAnsi="Times New Roman" w:cs="Times New Roman"/>
          <w:b/>
          <w:color w:val="auto"/>
          <w:sz w:val="36"/>
          <w:szCs w:val="36"/>
        </w:rPr>
      </w:pPr>
      <w:bookmarkStart w:id="2" w:name="_Toc482643721"/>
      <w:r w:rsidRPr="00215F61">
        <w:rPr>
          <w:rFonts w:ascii="Times New Roman" w:hAnsi="Times New Roman" w:cs="Times New Roman"/>
          <w:b/>
          <w:color w:val="auto"/>
          <w:sz w:val="36"/>
          <w:szCs w:val="36"/>
        </w:rPr>
        <w:lastRenderedPageBreak/>
        <w:t xml:space="preserve">Глава </w:t>
      </w:r>
      <w:r w:rsidRPr="00215F61">
        <w:rPr>
          <w:rFonts w:ascii="Times New Roman" w:hAnsi="Times New Roman" w:cs="Times New Roman"/>
          <w:b/>
          <w:color w:val="auto"/>
          <w:sz w:val="36"/>
          <w:szCs w:val="36"/>
          <w:lang w:val="en-US"/>
        </w:rPr>
        <w:t>I</w:t>
      </w:r>
      <w:r w:rsidRPr="00215F61">
        <w:rPr>
          <w:rFonts w:ascii="Times New Roman" w:hAnsi="Times New Roman" w:cs="Times New Roman"/>
          <w:b/>
          <w:color w:val="auto"/>
          <w:sz w:val="36"/>
          <w:szCs w:val="36"/>
        </w:rPr>
        <w:t xml:space="preserve">. </w:t>
      </w:r>
      <w:r w:rsidR="007F3B2D" w:rsidRPr="00215F61">
        <w:rPr>
          <w:rFonts w:ascii="Times New Roman" w:hAnsi="Times New Roman" w:cs="Times New Roman"/>
          <w:b/>
          <w:color w:val="auto"/>
          <w:sz w:val="36"/>
          <w:szCs w:val="36"/>
        </w:rPr>
        <w:t>Исторический подход к рассмотрению проблем детства</w:t>
      </w:r>
      <w:bookmarkEnd w:id="2"/>
    </w:p>
    <w:p w:rsidR="00D35291" w:rsidRPr="00215F61" w:rsidRDefault="00D35291" w:rsidP="00D35291">
      <w:pPr>
        <w:pStyle w:val="2"/>
        <w:rPr>
          <w:rFonts w:ascii="Times New Roman" w:eastAsia="Calibri" w:hAnsi="Times New Roman" w:cs="Times New Roman"/>
          <w:b/>
          <w:color w:val="auto"/>
          <w:sz w:val="32"/>
          <w:szCs w:val="32"/>
        </w:rPr>
      </w:pPr>
      <w:bookmarkStart w:id="3" w:name="_Toc482643722"/>
      <w:r w:rsidRPr="00215F61">
        <w:rPr>
          <w:rFonts w:ascii="Times New Roman" w:eastAsia="Calibri" w:hAnsi="Times New Roman" w:cs="Times New Roman"/>
          <w:b/>
          <w:color w:val="auto"/>
          <w:sz w:val="32"/>
          <w:szCs w:val="32"/>
        </w:rPr>
        <w:t>1.1 Истори</w:t>
      </w:r>
      <w:r w:rsidR="00215F61">
        <w:rPr>
          <w:rFonts w:ascii="Times New Roman" w:eastAsia="Calibri" w:hAnsi="Times New Roman" w:cs="Times New Roman"/>
          <w:b/>
          <w:color w:val="auto"/>
          <w:sz w:val="32"/>
          <w:szCs w:val="32"/>
        </w:rPr>
        <w:t>я детства</w:t>
      </w:r>
      <w:r w:rsidRPr="00215F61">
        <w:rPr>
          <w:rFonts w:ascii="Times New Roman" w:eastAsia="Calibri" w:hAnsi="Times New Roman" w:cs="Times New Roman"/>
          <w:b/>
          <w:color w:val="auto"/>
          <w:sz w:val="32"/>
          <w:szCs w:val="32"/>
        </w:rPr>
        <w:t xml:space="preserve"> Филиппа </w:t>
      </w:r>
      <w:proofErr w:type="spellStart"/>
      <w:r w:rsidRPr="00215F61">
        <w:rPr>
          <w:rFonts w:ascii="Times New Roman" w:eastAsia="Calibri" w:hAnsi="Times New Roman" w:cs="Times New Roman"/>
          <w:b/>
          <w:color w:val="auto"/>
          <w:sz w:val="32"/>
          <w:szCs w:val="32"/>
        </w:rPr>
        <w:t>Арьеса</w:t>
      </w:r>
      <w:bookmarkEnd w:id="3"/>
      <w:proofErr w:type="spellEnd"/>
    </w:p>
    <w:p w:rsidR="007F3B2D"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Ребенок воспринимался так, как мы его воспринимаем сейчас далеко не всегда. На протяжении истории образ детства формировался, менялся, дополнялся. Одна из выдающихся личностей в разговоре о детстве и его исследовании это французский историк Филипп </w:t>
      </w:r>
      <w:proofErr w:type="spellStart"/>
      <w:r w:rsidRPr="00B948C1">
        <w:rPr>
          <w:rFonts w:ascii="Times New Roman" w:eastAsia="Calibri" w:hAnsi="Times New Roman" w:cs="Times New Roman"/>
          <w:sz w:val="28"/>
          <w:szCs w:val="28"/>
        </w:rPr>
        <w:t>Арьес</w:t>
      </w:r>
      <w:proofErr w:type="spellEnd"/>
      <w:r w:rsidRPr="00B948C1">
        <w:rPr>
          <w:rFonts w:ascii="Times New Roman" w:eastAsia="Calibri" w:hAnsi="Times New Roman" w:cs="Times New Roman"/>
          <w:sz w:val="28"/>
          <w:szCs w:val="28"/>
        </w:rPr>
        <w:t xml:space="preserve">, раскрывший свое отношение к детству и материнству в своей работе «Ребенок и семейная жизнь при старом порядке». </w:t>
      </w:r>
      <w:r>
        <w:rPr>
          <w:rFonts w:ascii="Times New Roman" w:eastAsia="Calibri" w:hAnsi="Times New Roman" w:cs="Times New Roman"/>
          <w:sz w:val="28"/>
          <w:szCs w:val="28"/>
        </w:rPr>
        <w:t>Он</w:t>
      </w:r>
      <w:r w:rsidRPr="00B948C1">
        <w:rPr>
          <w:rFonts w:ascii="Times New Roman" w:eastAsia="Calibri" w:hAnsi="Times New Roman" w:cs="Times New Roman"/>
          <w:sz w:val="28"/>
          <w:szCs w:val="28"/>
        </w:rPr>
        <w:t xml:space="preserve"> начинает свою работу с анализа возрастной терминологии и некоторых изображений так или иначе рассказывающих, о том, какие пер</w:t>
      </w:r>
      <w:r>
        <w:rPr>
          <w:rFonts w:ascii="Times New Roman" w:eastAsia="Calibri" w:hAnsi="Times New Roman" w:cs="Times New Roman"/>
          <w:sz w:val="28"/>
          <w:szCs w:val="28"/>
        </w:rPr>
        <w:t>иоды взросления прослеживаются в контексте столкновения с детством</w:t>
      </w:r>
      <w:r w:rsidRPr="00B948C1">
        <w:rPr>
          <w:rFonts w:ascii="Times New Roman" w:eastAsia="Calibri" w:hAnsi="Times New Roman" w:cs="Times New Roman"/>
          <w:sz w:val="28"/>
          <w:szCs w:val="28"/>
        </w:rPr>
        <w:t xml:space="preserve">. </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Во многих языках обычно встречается слово для раннего детства, </w:t>
      </w:r>
      <w:r>
        <w:rPr>
          <w:rFonts w:ascii="Times New Roman" w:eastAsia="Calibri" w:hAnsi="Times New Roman" w:cs="Times New Roman"/>
          <w:sz w:val="28"/>
          <w:szCs w:val="28"/>
        </w:rPr>
        <w:t>часто</w:t>
      </w:r>
      <w:r w:rsidRPr="00B948C1">
        <w:rPr>
          <w:rFonts w:ascii="Times New Roman" w:eastAsia="Calibri" w:hAnsi="Times New Roman" w:cs="Times New Roman"/>
          <w:sz w:val="28"/>
          <w:szCs w:val="28"/>
        </w:rPr>
        <w:t xml:space="preserve"> это был термин, обозначающий период, связанный с некоторой физической неполноценностью ребенка – неумение говорить, составлять предложения, выпадение зубов. Под понятие же детства до </w:t>
      </w:r>
      <w:r w:rsidRPr="00B948C1">
        <w:rPr>
          <w:rFonts w:ascii="Times New Roman" w:eastAsia="Calibri" w:hAnsi="Times New Roman" w:cs="Times New Roman"/>
          <w:sz w:val="28"/>
          <w:szCs w:val="28"/>
          <w:lang w:val="en-US"/>
        </w:rPr>
        <w:t>XVIII</w:t>
      </w:r>
      <w:r w:rsidRPr="00B948C1">
        <w:rPr>
          <w:rFonts w:ascii="Times New Roman" w:eastAsia="Calibri" w:hAnsi="Times New Roman" w:cs="Times New Roman"/>
          <w:sz w:val="28"/>
          <w:szCs w:val="28"/>
        </w:rPr>
        <w:t xml:space="preserve"> века попадали и подростковый период, и период отрочества. Хотя, в </w:t>
      </w:r>
      <w:r w:rsidRPr="00B948C1">
        <w:rPr>
          <w:rFonts w:ascii="Times New Roman" w:eastAsia="Calibri" w:hAnsi="Times New Roman" w:cs="Times New Roman"/>
          <w:sz w:val="28"/>
          <w:szCs w:val="28"/>
          <w:lang w:val="en-US"/>
        </w:rPr>
        <w:t>XVII</w:t>
      </w:r>
      <w:r w:rsidRPr="00B948C1">
        <w:rPr>
          <w:rFonts w:ascii="Times New Roman" w:eastAsia="Calibri" w:hAnsi="Times New Roman" w:cs="Times New Roman"/>
          <w:sz w:val="28"/>
          <w:szCs w:val="28"/>
        </w:rPr>
        <w:t xml:space="preserve"> веке среди привилегированных сословий ребенком уже все-таки считается именно ранний возраст, но среди зависимых классов период детства представляется все таким же длительным. Это связано с тем, что для проведения более детального разделения следовало бы обратить внимание на физиологические различия детского и подросткового периода, либо сделать границей наступление полового созревания. Тогда же детство тесно связывалось с зависимостью, а взросление отмечалось ослаблением зависимости. Таким образом слова, обозначающие младшего </w:t>
      </w:r>
      <w:proofErr w:type="gramStart"/>
      <w:r w:rsidRPr="00B948C1">
        <w:rPr>
          <w:rFonts w:ascii="Times New Roman" w:eastAsia="Calibri" w:hAnsi="Times New Roman" w:cs="Times New Roman"/>
          <w:sz w:val="28"/>
          <w:szCs w:val="28"/>
        </w:rPr>
        <w:t>по возрасту</w:t>
      </w:r>
      <w:proofErr w:type="gramEnd"/>
      <w:r w:rsidRPr="00B948C1">
        <w:rPr>
          <w:rFonts w:ascii="Times New Roman" w:eastAsia="Calibri" w:hAnsi="Times New Roman" w:cs="Times New Roman"/>
          <w:sz w:val="28"/>
          <w:szCs w:val="28"/>
        </w:rPr>
        <w:t xml:space="preserve"> совпадали со словами, используемыми </w:t>
      </w:r>
      <w:r>
        <w:rPr>
          <w:rFonts w:ascii="Times New Roman" w:eastAsia="Calibri" w:hAnsi="Times New Roman" w:cs="Times New Roman"/>
          <w:sz w:val="28"/>
          <w:szCs w:val="28"/>
        </w:rPr>
        <w:t xml:space="preserve">для того, </w:t>
      </w:r>
      <w:r w:rsidRPr="00B948C1">
        <w:rPr>
          <w:rFonts w:ascii="Times New Roman" w:eastAsia="Calibri" w:hAnsi="Times New Roman" w:cs="Times New Roman"/>
          <w:sz w:val="28"/>
          <w:szCs w:val="28"/>
        </w:rPr>
        <w:t>чтобы обозначить младшего по рангу или находящегося в зависимости по социальному рангу</w:t>
      </w:r>
      <w:r>
        <w:rPr>
          <w:rFonts w:ascii="Times New Roman" w:eastAsia="Calibri" w:hAnsi="Times New Roman" w:cs="Times New Roman"/>
          <w:sz w:val="28"/>
          <w:szCs w:val="28"/>
        </w:rPr>
        <w:t>, а вернее того, кто еще находится на некотором содержании в силу возраста</w:t>
      </w:r>
      <w:r w:rsidRPr="00B948C1">
        <w:rPr>
          <w:rFonts w:ascii="Times New Roman" w:eastAsia="Calibri" w:hAnsi="Times New Roman" w:cs="Times New Roman"/>
          <w:sz w:val="28"/>
          <w:szCs w:val="28"/>
        </w:rPr>
        <w:t xml:space="preserve">. </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lastRenderedPageBreak/>
        <w:t>Обозначение для совсем маленьких, младенцев появляе</w:t>
      </w:r>
      <w:r w:rsidR="00F4187A">
        <w:rPr>
          <w:rFonts w:ascii="Times New Roman" w:eastAsia="Calibri" w:hAnsi="Times New Roman" w:cs="Times New Roman"/>
          <w:sz w:val="28"/>
          <w:szCs w:val="28"/>
        </w:rPr>
        <w:t xml:space="preserve">тся лишь в XIX веке. Однако, </w:t>
      </w:r>
      <w:proofErr w:type="spellStart"/>
      <w:r w:rsidR="00F4187A">
        <w:rPr>
          <w:rFonts w:ascii="Times New Roman" w:eastAsia="Calibri" w:hAnsi="Times New Roman" w:cs="Times New Roman"/>
          <w:sz w:val="28"/>
          <w:szCs w:val="28"/>
        </w:rPr>
        <w:t>Арь</w:t>
      </w:r>
      <w:r w:rsidRPr="00B948C1">
        <w:rPr>
          <w:rFonts w:ascii="Times New Roman" w:eastAsia="Calibri" w:hAnsi="Times New Roman" w:cs="Times New Roman"/>
          <w:sz w:val="28"/>
          <w:szCs w:val="28"/>
        </w:rPr>
        <w:t>ес</w:t>
      </w:r>
      <w:proofErr w:type="spellEnd"/>
      <w:r w:rsidRPr="00B948C1">
        <w:rPr>
          <w:rFonts w:ascii="Times New Roman" w:eastAsia="Calibri" w:hAnsi="Times New Roman" w:cs="Times New Roman"/>
          <w:sz w:val="28"/>
          <w:szCs w:val="28"/>
        </w:rPr>
        <w:t xml:space="preserve"> приводит примеры живописи</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в которой все-таки просматривается некоторая градация, так, например</w:t>
      </w:r>
      <w:r w:rsidR="006C4AC8">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дети изображаются совсем маленькими, либо с игрушками, либо в процессе обучения, либо как влю</w:t>
      </w:r>
      <w:r>
        <w:rPr>
          <w:rFonts w:ascii="Times New Roman" w:eastAsia="Calibri" w:hAnsi="Times New Roman" w:cs="Times New Roman"/>
          <w:sz w:val="28"/>
          <w:szCs w:val="28"/>
        </w:rPr>
        <w:t xml:space="preserve">бленные пары девушек с юношами. Некоторое </w:t>
      </w:r>
      <w:r w:rsidRPr="00B948C1">
        <w:rPr>
          <w:rFonts w:ascii="Times New Roman" w:eastAsia="Calibri" w:hAnsi="Times New Roman" w:cs="Times New Roman"/>
          <w:sz w:val="28"/>
          <w:szCs w:val="28"/>
        </w:rPr>
        <w:t xml:space="preserve">разделение </w:t>
      </w:r>
      <w:r>
        <w:rPr>
          <w:rFonts w:ascii="Times New Roman" w:eastAsia="Calibri" w:hAnsi="Times New Roman" w:cs="Times New Roman"/>
          <w:sz w:val="28"/>
          <w:szCs w:val="28"/>
        </w:rPr>
        <w:t xml:space="preserve">на периоды, с которыми связаны определенные этапы взросления, </w:t>
      </w:r>
      <w:r w:rsidRPr="00B948C1">
        <w:rPr>
          <w:rFonts w:ascii="Times New Roman" w:eastAsia="Calibri" w:hAnsi="Times New Roman" w:cs="Times New Roman"/>
          <w:sz w:val="28"/>
          <w:szCs w:val="28"/>
        </w:rPr>
        <w:t xml:space="preserve">все же проводилось, хоть для этого и не использовалась специализированная терминология. Образ юношества же появляется в Вагнеровскую эпоху и становится объектом внимания в </w:t>
      </w:r>
      <w:r w:rsidRPr="00B948C1">
        <w:rPr>
          <w:rFonts w:ascii="Times New Roman" w:eastAsia="Calibri" w:hAnsi="Times New Roman" w:cs="Times New Roman"/>
          <w:sz w:val="28"/>
          <w:szCs w:val="28"/>
          <w:lang w:val="en-US"/>
        </w:rPr>
        <w:t>XX</w:t>
      </w:r>
      <w:r w:rsidRPr="00B948C1">
        <w:rPr>
          <w:rFonts w:ascii="Times New Roman" w:eastAsia="Calibri" w:hAnsi="Times New Roman" w:cs="Times New Roman"/>
          <w:sz w:val="28"/>
          <w:szCs w:val="28"/>
        </w:rPr>
        <w:t xml:space="preserve"> </w:t>
      </w:r>
      <w:proofErr w:type="gramStart"/>
      <w:r w:rsidRPr="00B948C1">
        <w:rPr>
          <w:rFonts w:ascii="Times New Roman" w:eastAsia="Calibri" w:hAnsi="Times New Roman" w:cs="Times New Roman"/>
          <w:sz w:val="28"/>
          <w:szCs w:val="28"/>
        </w:rPr>
        <w:t>веке</w:t>
      </w:r>
      <w:proofErr w:type="gramEnd"/>
      <w:r w:rsidRPr="00B948C1">
        <w:rPr>
          <w:rFonts w:ascii="Times New Roman" w:eastAsia="Calibri" w:hAnsi="Times New Roman" w:cs="Times New Roman"/>
          <w:sz w:val="28"/>
          <w:szCs w:val="28"/>
        </w:rPr>
        <w:t xml:space="preserve"> когда юношество расширяет свои границы, отодвигая детство и зрелость, и становится несколько романтизированным периодом.</w:t>
      </w:r>
      <w:r w:rsidRPr="00B948C1">
        <w:rPr>
          <w:rFonts w:ascii="Times New Roman" w:eastAsia="Calibri" w:hAnsi="Times New Roman" w:cs="Times New Roman"/>
          <w:sz w:val="28"/>
          <w:szCs w:val="28"/>
          <w:vertAlign w:val="superscript"/>
        </w:rPr>
        <w:footnoteReference w:id="2"/>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proofErr w:type="spellStart"/>
      <w:r w:rsidRPr="00B948C1">
        <w:rPr>
          <w:rFonts w:ascii="Times New Roman" w:eastAsia="Calibri" w:hAnsi="Times New Roman" w:cs="Times New Roman"/>
          <w:sz w:val="28"/>
          <w:szCs w:val="28"/>
        </w:rPr>
        <w:t>Арьес</w:t>
      </w:r>
      <w:proofErr w:type="spellEnd"/>
      <w:r w:rsidRPr="00B948C1">
        <w:rPr>
          <w:rFonts w:ascii="Times New Roman" w:eastAsia="Calibri" w:hAnsi="Times New Roman" w:cs="Times New Roman"/>
          <w:sz w:val="28"/>
          <w:szCs w:val="28"/>
        </w:rPr>
        <w:t xml:space="preserve"> в конце концов выдвигает предположение, что «у каждой эпохи есть своя привилегированная возрастная группа и собственные правила периодизации человеческой жизни: «молодость» -привилегированный возраст </w:t>
      </w:r>
      <w:r w:rsidRPr="00B948C1">
        <w:rPr>
          <w:rFonts w:ascii="Times New Roman" w:eastAsia="Calibri" w:hAnsi="Times New Roman" w:cs="Times New Roman"/>
          <w:sz w:val="28"/>
          <w:szCs w:val="28"/>
          <w:lang w:val="en-US"/>
        </w:rPr>
        <w:t>XVII</w:t>
      </w:r>
      <w:r w:rsidRPr="00B948C1">
        <w:rPr>
          <w:rFonts w:ascii="Times New Roman" w:eastAsia="Calibri" w:hAnsi="Times New Roman" w:cs="Times New Roman"/>
          <w:sz w:val="28"/>
          <w:szCs w:val="28"/>
        </w:rPr>
        <w:t xml:space="preserve"> века, детство – века </w:t>
      </w:r>
      <w:r w:rsidRPr="00B948C1">
        <w:rPr>
          <w:rFonts w:ascii="Times New Roman" w:eastAsia="Calibri" w:hAnsi="Times New Roman" w:cs="Times New Roman"/>
          <w:sz w:val="28"/>
          <w:szCs w:val="28"/>
          <w:lang w:val="en-US"/>
        </w:rPr>
        <w:t>XIX</w:t>
      </w:r>
      <w:r w:rsidRPr="00B948C1">
        <w:rPr>
          <w:rFonts w:ascii="Times New Roman" w:eastAsia="Calibri" w:hAnsi="Times New Roman" w:cs="Times New Roman"/>
          <w:sz w:val="28"/>
          <w:szCs w:val="28"/>
        </w:rPr>
        <w:t xml:space="preserve">, подростковый период – </w:t>
      </w:r>
      <w:r w:rsidRPr="00B948C1">
        <w:rPr>
          <w:rFonts w:ascii="Times New Roman" w:eastAsia="Calibri" w:hAnsi="Times New Roman" w:cs="Times New Roman"/>
          <w:sz w:val="28"/>
          <w:szCs w:val="28"/>
          <w:lang w:val="en-US"/>
        </w:rPr>
        <w:t>XX</w:t>
      </w:r>
      <w:r w:rsidRPr="00B948C1">
        <w:rPr>
          <w:rFonts w:ascii="Times New Roman" w:eastAsia="Calibri" w:hAnsi="Times New Roman" w:cs="Times New Roman"/>
          <w:sz w:val="28"/>
          <w:szCs w:val="28"/>
        </w:rPr>
        <w:t xml:space="preserve"> столетия.»</w:t>
      </w:r>
      <w:r w:rsidRPr="00B948C1">
        <w:rPr>
          <w:rFonts w:ascii="Times New Roman" w:eastAsia="Calibri" w:hAnsi="Times New Roman" w:cs="Times New Roman"/>
          <w:sz w:val="28"/>
          <w:szCs w:val="28"/>
          <w:vertAlign w:val="superscript"/>
        </w:rPr>
        <w:footnoteReference w:id="3"/>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тому же, Филипп </w:t>
      </w:r>
      <w:proofErr w:type="spellStart"/>
      <w:r w:rsidRPr="00B948C1">
        <w:rPr>
          <w:rFonts w:ascii="Times New Roman" w:eastAsia="Calibri" w:hAnsi="Times New Roman" w:cs="Times New Roman"/>
          <w:sz w:val="28"/>
          <w:szCs w:val="28"/>
        </w:rPr>
        <w:t>Арьес</w:t>
      </w:r>
      <w:proofErr w:type="spellEnd"/>
      <w:r w:rsidRPr="00B948C1">
        <w:rPr>
          <w:rFonts w:ascii="Times New Roman" w:eastAsia="Calibri" w:hAnsi="Times New Roman" w:cs="Times New Roman"/>
          <w:sz w:val="28"/>
          <w:szCs w:val="28"/>
        </w:rPr>
        <w:t xml:space="preserve"> представляет типологию детства и </w:t>
      </w:r>
      <w:r>
        <w:rPr>
          <w:rFonts w:ascii="Times New Roman" w:eastAsia="Calibri" w:hAnsi="Times New Roman" w:cs="Times New Roman"/>
          <w:sz w:val="28"/>
          <w:szCs w:val="28"/>
        </w:rPr>
        <w:t xml:space="preserve">в связи с этим </w:t>
      </w:r>
      <w:r w:rsidRPr="00B948C1">
        <w:rPr>
          <w:rFonts w:ascii="Times New Roman" w:eastAsia="Calibri" w:hAnsi="Times New Roman" w:cs="Times New Roman"/>
          <w:sz w:val="28"/>
          <w:szCs w:val="28"/>
        </w:rPr>
        <w:t>представляет несколько типов ребенка в художественной культуре.</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Первый тип появляется во времена средневековья, где детство практически не фигурирует в объектах художественной культуры</w:t>
      </w:r>
      <w:r>
        <w:rPr>
          <w:rFonts w:ascii="Times New Roman" w:eastAsia="Calibri" w:hAnsi="Times New Roman" w:cs="Times New Roman"/>
          <w:sz w:val="28"/>
          <w:szCs w:val="28"/>
        </w:rPr>
        <w:t xml:space="preserve">, а если присутствует </w:t>
      </w:r>
      <w:r w:rsidRPr="00B948C1">
        <w:rPr>
          <w:rFonts w:ascii="Times New Roman" w:eastAsia="Calibri" w:hAnsi="Times New Roman" w:cs="Times New Roman"/>
          <w:sz w:val="28"/>
          <w:szCs w:val="28"/>
        </w:rPr>
        <w:t>то</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например, в живописи характерные черты этого раннего периода жизни не учитываются – ребенок на изображении отличается от взрослого лишь низким ростом – в остальном он имеет те же черты лица, а иногда и мускулатуру, что и взрослый человек. </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Но уже в средние века (начиная с </w:t>
      </w:r>
      <w:r w:rsidRPr="00B948C1">
        <w:rPr>
          <w:rFonts w:ascii="Times New Roman" w:eastAsia="Calibri" w:hAnsi="Times New Roman" w:cs="Times New Roman"/>
          <w:sz w:val="28"/>
          <w:szCs w:val="28"/>
          <w:lang w:val="en-US"/>
        </w:rPr>
        <w:t>XII</w:t>
      </w:r>
      <w:r>
        <w:rPr>
          <w:rFonts w:ascii="Times New Roman" w:eastAsia="Calibri" w:hAnsi="Times New Roman" w:cs="Times New Roman"/>
          <w:sz w:val="28"/>
          <w:szCs w:val="28"/>
        </w:rPr>
        <w:t xml:space="preserve"> века</w:t>
      </w:r>
      <w:r w:rsidRPr="00B948C1">
        <w:rPr>
          <w:rFonts w:ascii="Times New Roman" w:eastAsia="Calibri" w:hAnsi="Times New Roman" w:cs="Times New Roman"/>
          <w:sz w:val="28"/>
          <w:szCs w:val="28"/>
        </w:rPr>
        <w:t xml:space="preserve">) появляется второй тип, где заметно более трогательное изображение ребенка и более реалистичное. Тогда же детство приобретает большее распространение в художественных образах </w:t>
      </w:r>
      <w:r w:rsidRPr="00B948C1">
        <w:rPr>
          <w:rFonts w:ascii="Times New Roman" w:eastAsia="Calibri" w:hAnsi="Times New Roman" w:cs="Times New Roman"/>
          <w:sz w:val="28"/>
          <w:szCs w:val="28"/>
        </w:rPr>
        <w:lastRenderedPageBreak/>
        <w:t>– это связано с образом Девы Марии и Иисуса Христа. Так тема детства и материнства и начинает приобретать свое значение.</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Третий тип относится к эпохе готики. Тут ребенок закутан в пеленки или, в редких случаях, обнажен, что положит начало будущему романскому искусству. </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В целом же, в средние века появляется образ маленького ребенка, ребенка</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испытывающего нежность к матери и образ матери, пылающей заботой и нежностью к своему ребенку. Тогда же появляются и детские истории, и легенды, образ начинает выходить за пределы религиозной тематики и становится более мирским. Появляются образы играющего ребенка,</w:t>
      </w:r>
      <w:r>
        <w:rPr>
          <w:rFonts w:ascii="Times New Roman" w:eastAsia="Calibri" w:hAnsi="Times New Roman" w:cs="Times New Roman"/>
          <w:sz w:val="28"/>
          <w:szCs w:val="28"/>
        </w:rPr>
        <w:t xml:space="preserve"> фигуру</w:t>
      </w:r>
      <w:r w:rsidRPr="00B948C1">
        <w:rPr>
          <w:rFonts w:ascii="Times New Roman" w:eastAsia="Calibri" w:hAnsi="Times New Roman" w:cs="Times New Roman"/>
          <w:sz w:val="28"/>
          <w:szCs w:val="28"/>
        </w:rPr>
        <w:t xml:space="preserve"> ребенка </w:t>
      </w:r>
      <w:r>
        <w:rPr>
          <w:rFonts w:ascii="Times New Roman" w:eastAsia="Calibri" w:hAnsi="Times New Roman" w:cs="Times New Roman"/>
          <w:sz w:val="28"/>
          <w:szCs w:val="28"/>
        </w:rPr>
        <w:t xml:space="preserve">можно обнаружить </w:t>
      </w:r>
      <w:r w:rsidRPr="00B948C1">
        <w:rPr>
          <w:rFonts w:ascii="Times New Roman" w:eastAsia="Calibri" w:hAnsi="Times New Roman" w:cs="Times New Roman"/>
          <w:sz w:val="28"/>
          <w:szCs w:val="28"/>
        </w:rPr>
        <w:t>в толпе. Образ ребенка вписывается в изображение обычных бытовых сцен – мир ребенка и взрослого смешиваются, но детям все же уделяют особенное значение в сюжетах, заметив их особенную нежность, живописность и грациозность.</w:t>
      </w:r>
    </w:p>
    <w:p w:rsidR="006321BF"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В </w:t>
      </w:r>
      <w:r w:rsidRPr="00B948C1">
        <w:rPr>
          <w:rFonts w:ascii="Times New Roman" w:eastAsia="Calibri" w:hAnsi="Times New Roman" w:cs="Times New Roman"/>
          <w:sz w:val="28"/>
          <w:szCs w:val="28"/>
          <w:lang w:val="en-US"/>
        </w:rPr>
        <w:t>XV</w:t>
      </w:r>
      <w:r w:rsidRPr="00B948C1">
        <w:rPr>
          <w:rFonts w:ascii="Times New Roman" w:eastAsia="Calibri" w:hAnsi="Times New Roman" w:cs="Times New Roman"/>
          <w:sz w:val="28"/>
          <w:szCs w:val="28"/>
        </w:rPr>
        <w:t xml:space="preserve"> веке </w:t>
      </w:r>
      <w:r w:rsidR="000B0461">
        <w:rPr>
          <w:rFonts w:ascii="Times New Roman" w:eastAsia="Calibri" w:hAnsi="Times New Roman" w:cs="Times New Roman"/>
          <w:sz w:val="28"/>
          <w:szCs w:val="28"/>
        </w:rPr>
        <w:t>можно говорить о появлении двух новых типов</w:t>
      </w:r>
      <w:r w:rsidRPr="00B948C1">
        <w:rPr>
          <w:rFonts w:ascii="Times New Roman" w:eastAsia="Calibri" w:hAnsi="Times New Roman" w:cs="Times New Roman"/>
          <w:sz w:val="28"/>
          <w:szCs w:val="28"/>
        </w:rPr>
        <w:t xml:space="preserve"> изображения ребенка</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портрет и путти.</w:t>
      </w:r>
      <w:r>
        <w:rPr>
          <w:rFonts w:ascii="Times New Roman" w:eastAsia="Calibri" w:hAnsi="Times New Roman" w:cs="Times New Roman"/>
          <w:sz w:val="28"/>
          <w:szCs w:val="28"/>
        </w:rPr>
        <w:t xml:space="preserve"> </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Изображение детей п</w:t>
      </w:r>
      <w:r>
        <w:rPr>
          <w:rFonts w:ascii="Times New Roman" w:eastAsia="Calibri" w:hAnsi="Times New Roman" w:cs="Times New Roman"/>
          <w:sz w:val="28"/>
          <w:szCs w:val="28"/>
        </w:rPr>
        <w:t xml:space="preserve">оявляется на надгробиях, однако, в основном </w:t>
      </w:r>
      <w:r w:rsidRPr="00B948C1">
        <w:rPr>
          <w:rFonts w:ascii="Times New Roman" w:eastAsia="Calibri" w:hAnsi="Times New Roman" w:cs="Times New Roman"/>
          <w:sz w:val="28"/>
          <w:szCs w:val="28"/>
        </w:rPr>
        <w:t>на надгробиях учителей, которых окружали дети</w:t>
      </w:r>
      <w:r>
        <w:rPr>
          <w:rFonts w:ascii="Times New Roman" w:eastAsia="Calibri" w:hAnsi="Times New Roman" w:cs="Times New Roman"/>
          <w:sz w:val="28"/>
          <w:szCs w:val="28"/>
        </w:rPr>
        <w:t>. Эти изображения не несли фотографического смысла, изображались не именно те ученики, которым преподавал этот преподаватель, а просто некоторое количество детей, которые подчеркивали статус учителя</w:t>
      </w:r>
      <w:r w:rsidRPr="00B948C1">
        <w:rPr>
          <w:rFonts w:ascii="Times New Roman" w:eastAsia="Calibri" w:hAnsi="Times New Roman" w:cs="Times New Roman"/>
          <w:sz w:val="28"/>
          <w:szCs w:val="28"/>
        </w:rPr>
        <w:t xml:space="preserve">. </w:t>
      </w:r>
      <w:r>
        <w:rPr>
          <w:rFonts w:ascii="Times New Roman" w:eastAsia="Calibri" w:hAnsi="Times New Roman" w:cs="Times New Roman"/>
          <w:sz w:val="28"/>
          <w:szCs w:val="28"/>
        </w:rPr>
        <w:t>Тут уже прослеживается некоторое установление роли ребенка, представление о свойственном ему месте – подле учителя. Тем не менее индивидуальные черты р</w:t>
      </w:r>
      <w:r w:rsidRPr="00B948C1">
        <w:rPr>
          <w:rFonts w:ascii="Times New Roman" w:eastAsia="Calibri" w:hAnsi="Times New Roman" w:cs="Times New Roman"/>
          <w:sz w:val="28"/>
          <w:szCs w:val="28"/>
        </w:rPr>
        <w:t>ебенка не считалось необходимым запечатлева</w:t>
      </w:r>
      <w:r>
        <w:rPr>
          <w:rFonts w:ascii="Times New Roman" w:eastAsia="Calibri" w:hAnsi="Times New Roman" w:cs="Times New Roman"/>
          <w:sz w:val="28"/>
          <w:szCs w:val="28"/>
        </w:rPr>
        <w:t>ть</w:t>
      </w:r>
      <w:r w:rsidRPr="00B948C1">
        <w:rPr>
          <w:rFonts w:ascii="Times New Roman" w:eastAsia="Calibri" w:hAnsi="Times New Roman" w:cs="Times New Roman"/>
          <w:sz w:val="28"/>
          <w:szCs w:val="28"/>
        </w:rPr>
        <w:t xml:space="preserve"> за незначимостью младенческого периода. Именно этот тезис </w:t>
      </w:r>
      <w:proofErr w:type="spellStart"/>
      <w:r w:rsidRPr="00B948C1">
        <w:rPr>
          <w:rFonts w:ascii="Times New Roman" w:eastAsia="Calibri" w:hAnsi="Times New Roman" w:cs="Times New Roman"/>
          <w:sz w:val="28"/>
          <w:szCs w:val="28"/>
        </w:rPr>
        <w:t>Арьеса</w:t>
      </w:r>
      <w:proofErr w:type="spellEnd"/>
      <w:r w:rsidRPr="00B948C1">
        <w:rPr>
          <w:rFonts w:ascii="Times New Roman" w:eastAsia="Calibri" w:hAnsi="Times New Roman" w:cs="Times New Roman"/>
          <w:sz w:val="28"/>
          <w:szCs w:val="28"/>
        </w:rPr>
        <w:t xml:space="preserve"> о бесчувственном отношении к смерти детей в младенчестве и встретит наиболее серьезную критику. Он приводит примеры, свидетельствующие о том, что люди не слишком сожалели об утрате маленьких детей и количество рождаемых детей предусматривало смерть если </w:t>
      </w:r>
      <w:r w:rsidRPr="00B948C1">
        <w:rPr>
          <w:rFonts w:ascii="Times New Roman" w:eastAsia="Calibri" w:hAnsi="Times New Roman" w:cs="Times New Roman"/>
          <w:sz w:val="28"/>
          <w:szCs w:val="28"/>
        </w:rPr>
        <w:lastRenderedPageBreak/>
        <w:t xml:space="preserve">не большей части, то некоторых точно. Это свидетельство отсутствия </w:t>
      </w:r>
      <w:proofErr w:type="spellStart"/>
      <w:r w:rsidRPr="00B948C1">
        <w:rPr>
          <w:rFonts w:ascii="Times New Roman" w:eastAsia="Calibri" w:hAnsi="Times New Roman" w:cs="Times New Roman"/>
          <w:sz w:val="28"/>
          <w:szCs w:val="28"/>
        </w:rPr>
        <w:t>предполагания</w:t>
      </w:r>
      <w:proofErr w:type="spellEnd"/>
      <w:r w:rsidRPr="00B948C1">
        <w:rPr>
          <w:rFonts w:ascii="Times New Roman" w:eastAsia="Calibri" w:hAnsi="Times New Roman" w:cs="Times New Roman"/>
          <w:sz w:val="28"/>
          <w:szCs w:val="28"/>
        </w:rPr>
        <w:t xml:space="preserve"> личности, будущей индивидуальности в маленьких детях.</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proofErr w:type="spellStart"/>
      <w:r w:rsidRPr="00B948C1">
        <w:rPr>
          <w:rFonts w:ascii="Times New Roman" w:eastAsia="Calibri" w:hAnsi="Times New Roman" w:cs="Times New Roman"/>
          <w:sz w:val="28"/>
          <w:szCs w:val="28"/>
        </w:rPr>
        <w:t>Арьес</w:t>
      </w:r>
      <w:proofErr w:type="spellEnd"/>
      <w:r w:rsidRPr="00B948C1">
        <w:rPr>
          <w:rFonts w:ascii="Times New Roman" w:eastAsia="Calibri" w:hAnsi="Times New Roman" w:cs="Times New Roman"/>
          <w:sz w:val="28"/>
          <w:szCs w:val="28"/>
        </w:rPr>
        <w:t xml:space="preserve"> подтверждает свою позицию об отношении к детству в то время также тем фактом, что </w:t>
      </w:r>
      <w:r>
        <w:rPr>
          <w:rFonts w:ascii="Times New Roman" w:eastAsia="Calibri" w:hAnsi="Times New Roman" w:cs="Times New Roman"/>
          <w:sz w:val="28"/>
          <w:szCs w:val="28"/>
        </w:rPr>
        <w:t xml:space="preserve">маленьких </w:t>
      </w:r>
      <w:r w:rsidRPr="00B948C1">
        <w:rPr>
          <w:rFonts w:ascii="Times New Roman" w:eastAsia="Calibri" w:hAnsi="Times New Roman" w:cs="Times New Roman"/>
          <w:sz w:val="28"/>
          <w:szCs w:val="28"/>
        </w:rPr>
        <w:t>детей не изображали</w:t>
      </w:r>
      <w:r>
        <w:rPr>
          <w:rFonts w:ascii="Times New Roman" w:eastAsia="Calibri" w:hAnsi="Times New Roman" w:cs="Times New Roman"/>
          <w:sz w:val="28"/>
          <w:szCs w:val="28"/>
        </w:rPr>
        <w:t xml:space="preserve"> на семейных портретах</w:t>
      </w:r>
      <w:r w:rsidRPr="00B948C1">
        <w:rPr>
          <w:rFonts w:ascii="Times New Roman" w:eastAsia="Calibri" w:hAnsi="Times New Roman" w:cs="Times New Roman"/>
          <w:sz w:val="28"/>
          <w:szCs w:val="28"/>
        </w:rPr>
        <w:t xml:space="preserve">, так как неизвестно было выживет ребенок или нет. Редкие же изображения детей, которые все </w:t>
      </w:r>
      <w:r>
        <w:rPr>
          <w:rFonts w:ascii="Times New Roman" w:eastAsia="Calibri" w:hAnsi="Times New Roman" w:cs="Times New Roman"/>
          <w:sz w:val="28"/>
          <w:szCs w:val="28"/>
        </w:rPr>
        <w:t xml:space="preserve">же </w:t>
      </w:r>
      <w:r w:rsidRPr="00B948C1">
        <w:rPr>
          <w:rFonts w:ascii="Times New Roman" w:eastAsia="Calibri" w:hAnsi="Times New Roman" w:cs="Times New Roman"/>
          <w:sz w:val="28"/>
          <w:szCs w:val="28"/>
        </w:rPr>
        <w:t>встречаются, свидетельствуют, как раз о</w:t>
      </w:r>
      <w:r>
        <w:rPr>
          <w:rFonts w:ascii="Times New Roman" w:eastAsia="Calibri" w:hAnsi="Times New Roman" w:cs="Times New Roman"/>
          <w:sz w:val="28"/>
          <w:szCs w:val="28"/>
        </w:rPr>
        <w:t xml:space="preserve"> некотором полагании </w:t>
      </w:r>
      <w:r w:rsidRPr="00B948C1">
        <w:rPr>
          <w:rFonts w:ascii="Times New Roman" w:eastAsia="Calibri" w:hAnsi="Times New Roman" w:cs="Times New Roman"/>
          <w:sz w:val="28"/>
          <w:szCs w:val="28"/>
        </w:rPr>
        <w:t xml:space="preserve">в этом </w:t>
      </w:r>
      <w:r>
        <w:rPr>
          <w:rFonts w:ascii="Times New Roman" w:eastAsia="Calibri" w:hAnsi="Times New Roman" w:cs="Times New Roman"/>
          <w:sz w:val="28"/>
          <w:szCs w:val="28"/>
        </w:rPr>
        <w:t>малыше</w:t>
      </w:r>
      <w:r w:rsidRPr="00B948C1">
        <w:rPr>
          <w:rFonts w:ascii="Times New Roman" w:eastAsia="Calibri" w:hAnsi="Times New Roman" w:cs="Times New Roman"/>
          <w:sz w:val="28"/>
          <w:szCs w:val="28"/>
        </w:rPr>
        <w:t xml:space="preserve"> подрастающей личности. Для </w:t>
      </w:r>
      <w:r>
        <w:rPr>
          <w:rFonts w:ascii="Times New Roman" w:eastAsia="Calibri" w:hAnsi="Times New Roman" w:cs="Times New Roman"/>
          <w:sz w:val="28"/>
          <w:szCs w:val="28"/>
        </w:rPr>
        <w:t xml:space="preserve">рассматриваемого </w:t>
      </w:r>
      <w:r w:rsidRPr="00B948C1">
        <w:rPr>
          <w:rFonts w:ascii="Times New Roman" w:eastAsia="Calibri" w:hAnsi="Times New Roman" w:cs="Times New Roman"/>
          <w:sz w:val="28"/>
          <w:szCs w:val="28"/>
        </w:rPr>
        <w:t>автора это</w:t>
      </w:r>
      <w:r>
        <w:rPr>
          <w:rFonts w:ascii="Times New Roman" w:eastAsia="Calibri" w:hAnsi="Times New Roman" w:cs="Times New Roman"/>
          <w:sz w:val="28"/>
          <w:szCs w:val="28"/>
        </w:rPr>
        <w:t xml:space="preserve"> скорее</w:t>
      </w:r>
      <w:r w:rsidRPr="00B948C1">
        <w:rPr>
          <w:rFonts w:ascii="Times New Roman" w:eastAsia="Calibri" w:hAnsi="Times New Roman" w:cs="Times New Roman"/>
          <w:sz w:val="28"/>
          <w:szCs w:val="28"/>
        </w:rPr>
        <w:t xml:space="preserve"> то исключение, которое подтверждает правило. </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Серьезный поворот случается в </w:t>
      </w:r>
      <w:r w:rsidRPr="00B948C1">
        <w:rPr>
          <w:rFonts w:ascii="Times New Roman" w:eastAsia="Calibri" w:hAnsi="Times New Roman" w:cs="Times New Roman"/>
          <w:sz w:val="28"/>
          <w:szCs w:val="28"/>
          <w:lang w:val="en-US"/>
        </w:rPr>
        <w:t>XVIII</w:t>
      </w:r>
      <w:r w:rsidRPr="00B948C1">
        <w:rPr>
          <w:rFonts w:ascii="Times New Roman" w:eastAsia="Calibri" w:hAnsi="Times New Roman" w:cs="Times New Roman"/>
          <w:sz w:val="28"/>
          <w:szCs w:val="28"/>
        </w:rPr>
        <w:t xml:space="preserve"> веке и связан с изменением демографической обстановки, развитием медицины и появлением контрацепции. Но </w:t>
      </w:r>
      <w:r>
        <w:rPr>
          <w:rFonts w:ascii="Times New Roman" w:eastAsia="Calibri" w:hAnsi="Times New Roman" w:cs="Times New Roman"/>
          <w:sz w:val="28"/>
          <w:szCs w:val="28"/>
        </w:rPr>
        <w:t xml:space="preserve">его начало можно обнаружить </w:t>
      </w:r>
      <w:r w:rsidRPr="00B948C1">
        <w:rPr>
          <w:rFonts w:ascii="Times New Roman" w:eastAsia="Calibri" w:hAnsi="Times New Roman" w:cs="Times New Roman"/>
          <w:sz w:val="28"/>
          <w:szCs w:val="28"/>
        </w:rPr>
        <w:t xml:space="preserve">гораздо раньше, что обусловлено христианизацией нравов. Следует указать на то, что уже в </w:t>
      </w:r>
      <w:r w:rsidRPr="00B948C1">
        <w:rPr>
          <w:rFonts w:ascii="Times New Roman" w:eastAsia="Calibri" w:hAnsi="Times New Roman" w:cs="Times New Roman"/>
          <w:sz w:val="28"/>
          <w:szCs w:val="28"/>
          <w:lang w:val="en-US"/>
        </w:rPr>
        <w:t>XVI</w:t>
      </w:r>
      <w:r w:rsidRPr="00B948C1">
        <w:rPr>
          <w:rFonts w:ascii="Times New Roman" w:eastAsia="Calibri" w:hAnsi="Times New Roman" w:cs="Times New Roman"/>
          <w:sz w:val="28"/>
          <w:szCs w:val="28"/>
        </w:rPr>
        <w:t xml:space="preserve"> веке, хоть и в достаточно небольшом количестве, но все же встречаются примеры бережного отношения к детям, например</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изображение умерших во младенчестве, да и вообще включение младенцев в семейные портреты. С </w:t>
      </w:r>
      <w:r w:rsidRPr="00B948C1">
        <w:rPr>
          <w:rFonts w:ascii="Times New Roman" w:eastAsia="Calibri" w:hAnsi="Times New Roman" w:cs="Times New Roman"/>
          <w:sz w:val="28"/>
          <w:szCs w:val="28"/>
          <w:lang w:val="en-US"/>
        </w:rPr>
        <w:t>XVII</w:t>
      </w:r>
      <w:r w:rsidRPr="00B948C1">
        <w:rPr>
          <w:rFonts w:ascii="Times New Roman" w:eastAsia="Calibri" w:hAnsi="Times New Roman" w:cs="Times New Roman"/>
          <w:sz w:val="28"/>
          <w:szCs w:val="28"/>
        </w:rPr>
        <w:t xml:space="preserve"> века появляются портреты детей, изображенных отдельно, что является тоже своего рода поворотом и в живописи, и в отношении к ребенку - он сам уже является личностью, в которой заинтересованы, заинтересованы в его запечатлении. Ребенка рисуют ради него самого, и интерес представляет для заказчика именно то, что он пока еще </w:t>
      </w:r>
      <w:r>
        <w:rPr>
          <w:rFonts w:ascii="Times New Roman" w:eastAsia="Calibri" w:hAnsi="Times New Roman" w:cs="Times New Roman"/>
          <w:sz w:val="28"/>
          <w:szCs w:val="28"/>
        </w:rPr>
        <w:t>в детском возрасте</w:t>
      </w:r>
      <w:r w:rsidRPr="00B948C1">
        <w:rPr>
          <w:rFonts w:ascii="Times New Roman" w:eastAsia="Calibri" w:hAnsi="Times New Roman" w:cs="Times New Roman"/>
          <w:sz w:val="28"/>
          <w:szCs w:val="28"/>
        </w:rPr>
        <w:t xml:space="preserve"> – это время своего чада хотят сохранить и даже увековечить. Эта традиция уже не закончится</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и в наше время ее не стали любить меньше, только художественное изображение сменилось фотографией.</w:t>
      </w:r>
      <w:r>
        <w:rPr>
          <w:rFonts w:ascii="Times New Roman" w:eastAsia="Calibri" w:hAnsi="Times New Roman" w:cs="Times New Roman"/>
          <w:sz w:val="28"/>
          <w:szCs w:val="28"/>
        </w:rPr>
        <w:t xml:space="preserve"> Конечно, сейчас детей стараются запечатлеть на каждом этапе их развития, собираются целые фотоальбомы, тогда же это оказывалось исключительной редкостью, единичными случаями как в рамках одной семьи, так и в обществе в целом. Представление о неповторимом младенческом и юном возрасте чада формировалась на протяжении долгого времени. Отчасти, именно к этому положению можно прийти п</w:t>
      </w:r>
      <w:r w:rsidR="00F4187A">
        <w:rPr>
          <w:rFonts w:ascii="Times New Roman" w:eastAsia="Calibri" w:hAnsi="Times New Roman" w:cs="Times New Roman"/>
          <w:sz w:val="28"/>
          <w:szCs w:val="28"/>
        </w:rPr>
        <w:t xml:space="preserve">ри обращении к исследованиям </w:t>
      </w:r>
      <w:proofErr w:type="spellStart"/>
      <w:r w:rsidR="00F4187A">
        <w:rPr>
          <w:rFonts w:ascii="Times New Roman" w:eastAsia="Calibri" w:hAnsi="Times New Roman" w:cs="Times New Roman"/>
          <w:sz w:val="28"/>
          <w:szCs w:val="28"/>
        </w:rPr>
        <w:t>Арь</w:t>
      </w:r>
      <w:r>
        <w:rPr>
          <w:rFonts w:ascii="Times New Roman" w:eastAsia="Calibri" w:hAnsi="Times New Roman" w:cs="Times New Roman"/>
          <w:sz w:val="28"/>
          <w:szCs w:val="28"/>
        </w:rPr>
        <w:t>еса</w:t>
      </w:r>
      <w:proofErr w:type="spellEnd"/>
      <w:r>
        <w:rPr>
          <w:rFonts w:ascii="Times New Roman" w:eastAsia="Calibri" w:hAnsi="Times New Roman" w:cs="Times New Roman"/>
          <w:sz w:val="28"/>
          <w:szCs w:val="28"/>
        </w:rPr>
        <w:t>.</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lastRenderedPageBreak/>
        <w:t xml:space="preserve">В </w:t>
      </w:r>
      <w:r w:rsidRPr="00B948C1">
        <w:rPr>
          <w:rFonts w:ascii="Times New Roman" w:eastAsia="Calibri" w:hAnsi="Times New Roman" w:cs="Times New Roman"/>
          <w:sz w:val="28"/>
          <w:szCs w:val="28"/>
          <w:lang w:val="en-US"/>
        </w:rPr>
        <w:t>XVII</w:t>
      </w:r>
      <w:r w:rsidRPr="00B948C1">
        <w:rPr>
          <w:rFonts w:ascii="Times New Roman" w:eastAsia="Calibri" w:hAnsi="Times New Roman" w:cs="Times New Roman"/>
          <w:sz w:val="28"/>
          <w:szCs w:val="28"/>
        </w:rPr>
        <w:t xml:space="preserve"> веке впервые встречается описание ребенка в семье и письмо, в котором выражено нежное к нему отношение – это письма мадам де </w:t>
      </w:r>
      <w:proofErr w:type="spellStart"/>
      <w:r w:rsidRPr="00B948C1">
        <w:rPr>
          <w:rFonts w:ascii="Times New Roman" w:eastAsia="Calibri" w:hAnsi="Times New Roman" w:cs="Times New Roman"/>
          <w:sz w:val="28"/>
          <w:szCs w:val="28"/>
        </w:rPr>
        <w:t>Севинье</w:t>
      </w:r>
      <w:proofErr w:type="spellEnd"/>
      <w:r w:rsidRPr="00B948C1">
        <w:rPr>
          <w:rFonts w:ascii="Times New Roman" w:eastAsia="Calibri" w:hAnsi="Times New Roman" w:cs="Times New Roman"/>
          <w:sz w:val="28"/>
          <w:szCs w:val="28"/>
        </w:rPr>
        <w:t>. Однако это еще очень редкие свидетельства, о детях и их быте в семье упоминают еще очень редко. Что значительно разится с современной ситуацией – новоиспеченная мама в большинстве случае</w:t>
      </w:r>
      <w:r>
        <w:rPr>
          <w:rFonts w:ascii="Times New Roman" w:eastAsia="Calibri" w:hAnsi="Times New Roman" w:cs="Times New Roman"/>
          <w:sz w:val="28"/>
          <w:szCs w:val="28"/>
        </w:rPr>
        <w:t>в</w:t>
      </w:r>
      <w:r w:rsidRPr="00B948C1">
        <w:rPr>
          <w:rFonts w:ascii="Times New Roman" w:eastAsia="Calibri" w:hAnsi="Times New Roman" w:cs="Times New Roman"/>
          <w:sz w:val="28"/>
          <w:szCs w:val="28"/>
        </w:rPr>
        <w:t xml:space="preserve"> начинает жить своим ребенком он становится </w:t>
      </w:r>
      <w:proofErr w:type="gramStart"/>
      <w:r w:rsidRPr="00B948C1">
        <w:rPr>
          <w:rFonts w:ascii="Times New Roman" w:eastAsia="Calibri" w:hAnsi="Times New Roman" w:cs="Times New Roman"/>
          <w:sz w:val="28"/>
          <w:szCs w:val="28"/>
        </w:rPr>
        <w:t>главным  в</w:t>
      </w:r>
      <w:proofErr w:type="gramEnd"/>
      <w:r w:rsidRPr="00B948C1">
        <w:rPr>
          <w:rFonts w:ascii="Times New Roman" w:eastAsia="Calibri" w:hAnsi="Times New Roman" w:cs="Times New Roman"/>
          <w:sz w:val="28"/>
          <w:szCs w:val="28"/>
        </w:rPr>
        <w:t xml:space="preserve"> ее жизни и главной темой для обсуждения. </w:t>
      </w:r>
      <w:proofErr w:type="gramStart"/>
      <w:r w:rsidRPr="00B948C1">
        <w:rPr>
          <w:rFonts w:ascii="Times New Roman" w:eastAsia="Calibri" w:hAnsi="Times New Roman" w:cs="Times New Roman"/>
          <w:sz w:val="28"/>
          <w:szCs w:val="28"/>
        </w:rPr>
        <w:t>По свидетельствам</w:t>
      </w:r>
      <w:proofErr w:type="gramEnd"/>
      <w:r w:rsidRPr="00B948C1">
        <w:rPr>
          <w:rFonts w:ascii="Times New Roman" w:eastAsia="Calibri" w:hAnsi="Times New Roman" w:cs="Times New Roman"/>
          <w:sz w:val="28"/>
          <w:szCs w:val="28"/>
        </w:rPr>
        <w:t xml:space="preserve"> собранным </w:t>
      </w:r>
      <w:proofErr w:type="spellStart"/>
      <w:r w:rsidRPr="00B948C1">
        <w:rPr>
          <w:rFonts w:ascii="Times New Roman" w:eastAsia="Calibri" w:hAnsi="Times New Roman" w:cs="Times New Roman"/>
          <w:sz w:val="28"/>
          <w:szCs w:val="28"/>
        </w:rPr>
        <w:t>Арьесом</w:t>
      </w:r>
      <w:proofErr w:type="spellEnd"/>
      <w:r w:rsidRPr="00B948C1">
        <w:rPr>
          <w:rFonts w:ascii="Times New Roman" w:eastAsia="Calibri" w:hAnsi="Times New Roman" w:cs="Times New Roman"/>
          <w:sz w:val="28"/>
          <w:szCs w:val="28"/>
        </w:rPr>
        <w:t xml:space="preserve"> такое отношение к детям впереди и в </w:t>
      </w:r>
      <w:r w:rsidRPr="00B948C1">
        <w:rPr>
          <w:rFonts w:ascii="Times New Roman" w:eastAsia="Calibri" w:hAnsi="Times New Roman" w:cs="Times New Roman"/>
          <w:sz w:val="28"/>
          <w:szCs w:val="28"/>
          <w:lang w:val="en-US"/>
        </w:rPr>
        <w:t>XVII</w:t>
      </w:r>
      <w:r w:rsidRPr="00B948C1">
        <w:rPr>
          <w:rFonts w:ascii="Times New Roman" w:eastAsia="Calibri" w:hAnsi="Times New Roman" w:cs="Times New Roman"/>
          <w:sz w:val="28"/>
          <w:szCs w:val="28"/>
        </w:rPr>
        <w:t xml:space="preserve"> веке мы видим только его зачатки.</w:t>
      </w:r>
      <w:r w:rsidRPr="00B948C1">
        <w:rPr>
          <w:rFonts w:ascii="Times New Roman" w:eastAsia="Calibri" w:hAnsi="Times New Roman" w:cs="Times New Roman"/>
          <w:sz w:val="28"/>
          <w:szCs w:val="28"/>
          <w:vertAlign w:val="superscript"/>
        </w:rPr>
        <w:footnoteReference w:id="4"/>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proofErr w:type="spellStart"/>
      <w:r w:rsidRPr="00B948C1">
        <w:rPr>
          <w:rFonts w:ascii="Times New Roman" w:eastAsia="Calibri" w:hAnsi="Times New Roman" w:cs="Times New Roman"/>
          <w:sz w:val="28"/>
          <w:szCs w:val="28"/>
        </w:rPr>
        <w:t>Арьес</w:t>
      </w:r>
      <w:proofErr w:type="spellEnd"/>
      <w:r w:rsidRPr="00B948C1">
        <w:rPr>
          <w:rFonts w:ascii="Times New Roman" w:eastAsia="Calibri" w:hAnsi="Times New Roman" w:cs="Times New Roman"/>
          <w:sz w:val="28"/>
          <w:szCs w:val="28"/>
        </w:rPr>
        <w:t xml:space="preserve"> также подробно рассматривает одежду и приходит к выводу, что серьезные различия между детской и взрослой одеждой появляются лишь в </w:t>
      </w:r>
      <w:r w:rsidRPr="00B948C1">
        <w:rPr>
          <w:rFonts w:ascii="Times New Roman" w:eastAsia="Calibri" w:hAnsi="Times New Roman" w:cs="Times New Roman"/>
          <w:sz w:val="28"/>
          <w:szCs w:val="28"/>
          <w:lang w:val="en-US"/>
        </w:rPr>
        <w:t>XVI</w:t>
      </w:r>
      <w:r w:rsidRPr="00B948C1">
        <w:rPr>
          <w:rFonts w:ascii="Times New Roman" w:eastAsia="Calibri" w:hAnsi="Times New Roman" w:cs="Times New Roman"/>
          <w:sz w:val="28"/>
          <w:szCs w:val="28"/>
        </w:rPr>
        <w:t xml:space="preserve"> веке, до этого дети носили в основном одежду такую </w:t>
      </w:r>
      <w:proofErr w:type="gramStart"/>
      <w:r w:rsidRPr="00B948C1">
        <w:rPr>
          <w:rFonts w:ascii="Times New Roman" w:eastAsia="Calibri" w:hAnsi="Times New Roman" w:cs="Times New Roman"/>
          <w:sz w:val="28"/>
          <w:szCs w:val="28"/>
        </w:rPr>
        <w:t>же</w:t>
      </w:r>
      <w:proofErr w:type="gramEnd"/>
      <w:r w:rsidRPr="00B948C1">
        <w:rPr>
          <w:rFonts w:ascii="Times New Roman" w:eastAsia="Calibri" w:hAnsi="Times New Roman" w:cs="Times New Roman"/>
          <w:sz w:val="28"/>
          <w:szCs w:val="28"/>
        </w:rPr>
        <w:t xml:space="preserve"> как и взрослые, но меньшую по размеру и иногда к их костюмам добавлялись элементы указывающие на их возраст.</w:t>
      </w:r>
      <w:r w:rsidRPr="00B948C1">
        <w:rPr>
          <w:rFonts w:ascii="Times New Roman" w:eastAsia="Calibri" w:hAnsi="Times New Roman" w:cs="Times New Roman"/>
          <w:sz w:val="28"/>
          <w:szCs w:val="28"/>
          <w:vertAlign w:val="superscript"/>
        </w:rPr>
        <w:footnoteReference w:id="5"/>
      </w:r>
    </w:p>
    <w:p w:rsidR="007F3B2D"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Очень важным замечанием в отношении рассматриваемой темы является допустимое и недопустимое в присутствие детей</w:t>
      </w:r>
      <w:r>
        <w:rPr>
          <w:rFonts w:ascii="Times New Roman" w:eastAsia="Calibri" w:hAnsi="Times New Roman" w:cs="Times New Roman"/>
          <w:sz w:val="28"/>
          <w:szCs w:val="28"/>
        </w:rPr>
        <w:t xml:space="preserve"> при различных обстоятельствах и явлениях</w:t>
      </w:r>
      <w:r w:rsidRPr="00B948C1">
        <w:rPr>
          <w:rFonts w:ascii="Times New Roman" w:eastAsia="Calibri" w:hAnsi="Times New Roman" w:cs="Times New Roman"/>
          <w:sz w:val="28"/>
          <w:szCs w:val="28"/>
        </w:rPr>
        <w:t xml:space="preserve"> сегодня и в прошедшие времена. Так, взяв для рассмотрения дневник придворного врача, который записывал все подробности воспитания Людовика </w:t>
      </w:r>
      <w:r w:rsidRPr="00B948C1">
        <w:rPr>
          <w:rFonts w:ascii="Times New Roman" w:eastAsia="Calibri" w:hAnsi="Times New Roman" w:cs="Times New Roman"/>
          <w:sz w:val="28"/>
          <w:szCs w:val="28"/>
          <w:lang w:val="en-US"/>
        </w:rPr>
        <w:t>XIII</w:t>
      </w:r>
      <w:r w:rsidRPr="00B948C1">
        <w:rPr>
          <w:rFonts w:ascii="Times New Roman" w:eastAsia="Calibri" w:hAnsi="Times New Roman" w:cs="Times New Roman"/>
          <w:sz w:val="28"/>
          <w:szCs w:val="28"/>
        </w:rPr>
        <w:t xml:space="preserve">, </w:t>
      </w:r>
      <w:proofErr w:type="spellStart"/>
      <w:r w:rsidRPr="00B948C1">
        <w:rPr>
          <w:rFonts w:ascii="Times New Roman" w:eastAsia="Calibri" w:hAnsi="Times New Roman" w:cs="Times New Roman"/>
          <w:sz w:val="28"/>
          <w:szCs w:val="28"/>
        </w:rPr>
        <w:t>Арьес</w:t>
      </w:r>
      <w:proofErr w:type="spellEnd"/>
      <w:r w:rsidRPr="00B948C1">
        <w:rPr>
          <w:rFonts w:ascii="Times New Roman" w:eastAsia="Calibri" w:hAnsi="Times New Roman" w:cs="Times New Roman"/>
          <w:sz w:val="28"/>
          <w:szCs w:val="28"/>
        </w:rPr>
        <w:t xml:space="preserve"> покажет, какое отношение было к детям в конце </w:t>
      </w:r>
      <w:r w:rsidRPr="00B948C1">
        <w:rPr>
          <w:rFonts w:ascii="Times New Roman" w:eastAsia="Calibri" w:hAnsi="Times New Roman" w:cs="Times New Roman"/>
          <w:sz w:val="28"/>
          <w:szCs w:val="28"/>
          <w:lang w:val="en-US"/>
        </w:rPr>
        <w:t>XVI</w:t>
      </w:r>
      <w:r w:rsidRPr="00B948C1">
        <w:rPr>
          <w:rFonts w:ascii="Times New Roman" w:eastAsia="Calibri" w:hAnsi="Times New Roman" w:cs="Times New Roman"/>
          <w:sz w:val="28"/>
          <w:szCs w:val="28"/>
        </w:rPr>
        <w:t xml:space="preserve"> –начале </w:t>
      </w:r>
      <w:r w:rsidRPr="00B948C1">
        <w:rPr>
          <w:rFonts w:ascii="Times New Roman" w:eastAsia="Calibri" w:hAnsi="Times New Roman" w:cs="Times New Roman"/>
          <w:sz w:val="28"/>
          <w:szCs w:val="28"/>
          <w:lang w:val="en-US"/>
        </w:rPr>
        <w:t>XVII</w:t>
      </w:r>
      <w:r w:rsidRPr="00B948C1">
        <w:rPr>
          <w:rFonts w:ascii="Times New Roman" w:eastAsia="Calibri" w:hAnsi="Times New Roman" w:cs="Times New Roman"/>
          <w:sz w:val="28"/>
          <w:szCs w:val="28"/>
        </w:rPr>
        <w:t xml:space="preserve"> веков. Он указывает на излишнюю откровенность в присутствии детей и по отношению к детям, как со стороны родителей, так и со стороны прислуги и воспитателей. Прививание некоторых манер приличия и должного взаимоотношения к противоположному полу считалось необходимым лишь для детей подросткового возраста – детей же младшего возраста склонять к приличию не считали нужным. Вскоре произойдут некоторые изменения, на это начнут обращать </w:t>
      </w:r>
      <w:proofErr w:type="gramStart"/>
      <w:r w:rsidRPr="00B948C1">
        <w:rPr>
          <w:rFonts w:ascii="Times New Roman" w:eastAsia="Calibri" w:hAnsi="Times New Roman" w:cs="Times New Roman"/>
          <w:sz w:val="28"/>
          <w:szCs w:val="28"/>
        </w:rPr>
        <w:t>внимание</w:t>
      </w:r>
      <w:proofErr w:type="gramEnd"/>
      <w:r w:rsidRPr="00B948C1">
        <w:rPr>
          <w:rFonts w:ascii="Times New Roman" w:eastAsia="Calibri" w:hAnsi="Times New Roman" w:cs="Times New Roman"/>
          <w:sz w:val="28"/>
          <w:szCs w:val="28"/>
        </w:rPr>
        <w:t xml:space="preserve"> и ситуация изменится – появится некоторая цензура в отношении того, что </w:t>
      </w:r>
      <w:r w:rsidRPr="00B948C1">
        <w:rPr>
          <w:rFonts w:ascii="Times New Roman" w:eastAsia="Calibri" w:hAnsi="Times New Roman" w:cs="Times New Roman"/>
          <w:sz w:val="28"/>
          <w:szCs w:val="28"/>
        </w:rPr>
        <w:lastRenderedPageBreak/>
        <w:t>следует и не следует рассказывать и показывать детям и насколько рано стоит приобщать их к взаимоотношениям между полами.</w:t>
      </w:r>
      <w:r w:rsidRPr="00B948C1">
        <w:rPr>
          <w:rFonts w:ascii="Times New Roman" w:eastAsia="Calibri" w:hAnsi="Times New Roman" w:cs="Times New Roman"/>
          <w:sz w:val="28"/>
          <w:szCs w:val="28"/>
          <w:vertAlign w:val="superscript"/>
        </w:rPr>
        <w:footnoteReference w:id="6"/>
      </w:r>
    </w:p>
    <w:p w:rsidR="00D35291" w:rsidRPr="00542F37" w:rsidRDefault="00D35291" w:rsidP="00D35291">
      <w:pPr>
        <w:pStyle w:val="2"/>
        <w:rPr>
          <w:rFonts w:ascii="Times New Roman" w:eastAsia="Calibri" w:hAnsi="Times New Roman" w:cs="Times New Roman"/>
          <w:b/>
          <w:color w:val="auto"/>
          <w:sz w:val="32"/>
          <w:szCs w:val="32"/>
        </w:rPr>
      </w:pPr>
      <w:bookmarkStart w:id="4" w:name="_Toc482643723"/>
      <w:r w:rsidRPr="00542F37">
        <w:rPr>
          <w:rFonts w:ascii="Times New Roman" w:eastAsia="Calibri" w:hAnsi="Times New Roman" w:cs="Times New Roman"/>
          <w:b/>
          <w:color w:val="auto"/>
          <w:sz w:val="32"/>
          <w:szCs w:val="32"/>
        </w:rPr>
        <w:t xml:space="preserve">1.2 История детства Франсуазы </w:t>
      </w:r>
      <w:proofErr w:type="spellStart"/>
      <w:r w:rsidRPr="00542F37">
        <w:rPr>
          <w:rFonts w:ascii="Times New Roman" w:eastAsia="Calibri" w:hAnsi="Times New Roman" w:cs="Times New Roman"/>
          <w:b/>
          <w:color w:val="auto"/>
          <w:sz w:val="32"/>
          <w:szCs w:val="32"/>
        </w:rPr>
        <w:t>Дольто</w:t>
      </w:r>
      <w:bookmarkEnd w:id="4"/>
      <w:proofErr w:type="spellEnd"/>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Темой к рассмотрению это также является для Франсуазы </w:t>
      </w:r>
      <w:proofErr w:type="spellStart"/>
      <w:r w:rsidRPr="00B948C1">
        <w:rPr>
          <w:rFonts w:ascii="Times New Roman" w:eastAsia="Calibri" w:hAnsi="Times New Roman" w:cs="Times New Roman"/>
          <w:sz w:val="28"/>
          <w:szCs w:val="28"/>
        </w:rPr>
        <w:t>Дольто</w:t>
      </w:r>
      <w:proofErr w:type="spellEnd"/>
      <w:r w:rsidRPr="00B948C1">
        <w:rPr>
          <w:rFonts w:ascii="Times New Roman" w:eastAsia="Calibri" w:hAnsi="Times New Roman" w:cs="Times New Roman"/>
          <w:sz w:val="28"/>
          <w:szCs w:val="28"/>
        </w:rPr>
        <w:t xml:space="preserve"> она рассматривает период второй половины двадцатого века и отмечает, что тогда уже ситуация была прямо противоположная той, которую описывает </w:t>
      </w:r>
      <w:proofErr w:type="spellStart"/>
      <w:r w:rsidRPr="00B948C1">
        <w:rPr>
          <w:rFonts w:ascii="Times New Roman" w:eastAsia="Calibri" w:hAnsi="Times New Roman" w:cs="Times New Roman"/>
          <w:sz w:val="28"/>
          <w:szCs w:val="28"/>
        </w:rPr>
        <w:t>Арьес</w:t>
      </w:r>
      <w:proofErr w:type="spellEnd"/>
      <w:r w:rsidRPr="00B948C1">
        <w:rPr>
          <w:rFonts w:ascii="Times New Roman" w:eastAsia="Calibri" w:hAnsi="Times New Roman" w:cs="Times New Roman"/>
          <w:sz w:val="28"/>
          <w:szCs w:val="28"/>
        </w:rPr>
        <w:t xml:space="preserve"> относительно конца XVI- начала XVII века. При детях</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по ее мнению</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соблюдаются излишние меры приличия, с детьми не говорят на темы, на самом деле волнующие каждого ребенка и подростка, в силу их естественного физиологического и психического развития.</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Она отмечает, что в воспитательных практиках и в представлениях о должном воспитании ребенка слишком мало знакомят с его собственным телом и слишком мало разъясняют</w:t>
      </w:r>
      <w:r>
        <w:rPr>
          <w:rFonts w:ascii="Times New Roman" w:eastAsia="Calibri" w:hAnsi="Times New Roman" w:cs="Times New Roman"/>
          <w:sz w:val="28"/>
          <w:szCs w:val="28"/>
        </w:rPr>
        <w:t>,</w:t>
      </w:r>
      <w:r w:rsidRPr="00B948C1">
        <w:rPr>
          <w:rFonts w:ascii="Times New Roman" w:eastAsia="Calibri" w:hAnsi="Times New Roman" w:cs="Times New Roman"/>
          <w:sz w:val="28"/>
          <w:szCs w:val="28"/>
        </w:rPr>
        <w:t xml:space="preserve"> неизбежно проявляющ</w:t>
      </w:r>
      <w:r>
        <w:rPr>
          <w:rFonts w:ascii="Times New Roman" w:eastAsia="Calibri" w:hAnsi="Times New Roman" w:cs="Times New Roman"/>
          <w:sz w:val="28"/>
          <w:szCs w:val="28"/>
        </w:rPr>
        <w:t>ие</w:t>
      </w:r>
      <w:r w:rsidRPr="00B948C1">
        <w:rPr>
          <w:rFonts w:ascii="Times New Roman" w:eastAsia="Calibri" w:hAnsi="Times New Roman" w:cs="Times New Roman"/>
          <w:sz w:val="28"/>
          <w:szCs w:val="28"/>
        </w:rPr>
        <w:t>ся в жизни каждого человека</w:t>
      </w:r>
      <w:r>
        <w:rPr>
          <w:rFonts w:ascii="Times New Roman" w:eastAsia="Calibri" w:hAnsi="Times New Roman" w:cs="Times New Roman"/>
          <w:sz w:val="28"/>
          <w:szCs w:val="28"/>
        </w:rPr>
        <w:t>, моменты</w:t>
      </w:r>
      <w:r w:rsidRPr="00B948C1">
        <w:rPr>
          <w:rFonts w:ascii="Times New Roman" w:eastAsia="Calibri" w:hAnsi="Times New Roman" w:cs="Times New Roman"/>
          <w:sz w:val="28"/>
          <w:szCs w:val="28"/>
        </w:rPr>
        <w:t xml:space="preserve"> столкнове</w:t>
      </w:r>
      <w:r>
        <w:rPr>
          <w:rFonts w:ascii="Times New Roman" w:eastAsia="Calibri" w:hAnsi="Times New Roman" w:cs="Times New Roman"/>
          <w:sz w:val="28"/>
          <w:szCs w:val="28"/>
        </w:rPr>
        <w:t>ния с особенностями собственных</w:t>
      </w:r>
      <w:r w:rsidRPr="00B948C1">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ов</w:t>
      </w:r>
      <w:r w:rsidRPr="00B948C1">
        <w:rPr>
          <w:rFonts w:ascii="Times New Roman" w:eastAsia="Calibri" w:hAnsi="Times New Roman" w:cs="Times New Roman"/>
          <w:sz w:val="28"/>
          <w:szCs w:val="28"/>
        </w:rPr>
        <w:t xml:space="preserve"> и физиологией. Она отмечает, что открытое изучение Фрейдом детской сексуальности вызвало бурю негодования лишь потому, что несколько веков до этого дети зачастую вскармливались и воспитывались в раннем возрасте кормилицами, которые не требовали от ребенка некоторых приличий, необходимость которых накладывает позже семья и сообщество взрослых. Родители же сталкивались с ребенком уже знакомым с нормами приличия и лишь потому эта тема не затрагивалась и стала открытием. Но детская сексуальность - это естественный этап взросления, поддерживаемый взрослыми при дворе Людовика </w:t>
      </w:r>
      <w:r w:rsidRPr="00B948C1">
        <w:rPr>
          <w:rFonts w:ascii="Times New Roman" w:eastAsia="Calibri" w:hAnsi="Times New Roman" w:cs="Times New Roman"/>
          <w:sz w:val="28"/>
          <w:szCs w:val="28"/>
          <w:lang w:val="en-US"/>
        </w:rPr>
        <w:t>XIII</w:t>
      </w:r>
      <w:r w:rsidRPr="00B948C1">
        <w:rPr>
          <w:rFonts w:ascii="Times New Roman" w:eastAsia="Calibri" w:hAnsi="Times New Roman" w:cs="Times New Roman"/>
          <w:sz w:val="28"/>
          <w:szCs w:val="28"/>
        </w:rPr>
        <w:t xml:space="preserve"> (из описаний </w:t>
      </w:r>
      <w:proofErr w:type="spellStart"/>
      <w:r w:rsidRPr="00B948C1">
        <w:rPr>
          <w:rFonts w:ascii="Times New Roman" w:eastAsia="Calibri" w:hAnsi="Times New Roman" w:cs="Times New Roman"/>
          <w:sz w:val="28"/>
          <w:szCs w:val="28"/>
        </w:rPr>
        <w:t>Арьеса</w:t>
      </w:r>
      <w:proofErr w:type="spellEnd"/>
      <w:r w:rsidRPr="00B948C1">
        <w:rPr>
          <w:rFonts w:ascii="Times New Roman" w:eastAsia="Calibri" w:hAnsi="Times New Roman" w:cs="Times New Roman"/>
          <w:sz w:val="28"/>
          <w:szCs w:val="28"/>
        </w:rPr>
        <w:t>), знакомый кормилицам и позже возмущающий своим присутствием родителей, которые с этим сталкиваются.</w:t>
      </w:r>
      <w:r w:rsidRPr="00B948C1">
        <w:rPr>
          <w:rFonts w:ascii="Times New Roman" w:eastAsia="Calibri" w:hAnsi="Times New Roman" w:cs="Times New Roman"/>
          <w:sz w:val="28"/>
          <w:szCs w:val="28"/>
          <w:vertAlign w:val="superscript"/>
        </w:rPr>
        <w:footnoteReference w:id="7"/>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Таким образом Франсуаза </w:t>
      </w:r>
      <w:proofErr w:type="spellStart"/>
      <w:r w:rsidRPr="00B948C1">
        <w:rPr>
          <w:rFonts w:ascii="Times New Roman" w:eastAsia="Calibri" w:hAnsi="Times New Roman" w:cs="Times New Roman"/>
          <w:sz w:val="28"/>
          <w:szCs w:val="28"/>
        </w:rPr>
        <w:t>Дольто</w:t>
      </w:r>
      <w:proofErr w:type="spellEnd"/>
      <w:r w:rsidRPr="00B948C1">
        <w:rPr>
          <w:rFonts w:ascii="Times New Roman" w:eastAsia="Calibri" w:hAnsi="Times New Roman" w:cs="Times New Roman"/>
          <w:sz w:val="28"/>
          <w:szCs w:val="28"/>
        </w:rPr>
        <w:t xml:space="preserve"> указывает на необходимость освещения этой темы, как для детей, так и дл</w:t>
      </w:r>
      <w:r>
        <w:rPr>
          <w:rFonts w:ascii="Times New Roman" w:eastAsia="Calibri" w:hAnsi="Times New Roman" w:cs="Times New Roman"/>
          <w:sz w:val="28"/>
          <w:szCs w:val="28"/>
        </w:rPr>
        <w:t xml:space="preserve">я их родителей. Необходимо, </w:t>
      </w:r>
      <w:r>
        <w:rPr>
          <w:rFonts w:ascii="Times New Roman" w:eastAsia="Calibri" w:hAnsi="Times New Roman" w:cs="Times New Roman"/>
          <w:sz w:val="28"/>
          <w:szCs w:val="28"/>
        </w:rPr>
        <w:lastRenderedPageBreak/>
        <w:t xml:space="preserve">чтобы </w:t>
      </w:r>
      <w:r w:rsidRPr="00B948C1">
        <w:rPr>
          <w:rFonts w:ascii="Times New Roman" w:eastAsia="Calibri" w:hAnsi="Times New Roman" w:cs="Times New Roman"/>
          <w:sz w:val="28"/>
          <w:szCs w:val="28"/>
        </w:rPr>
        <w:t xml:space="preserve">это было вписано в нормальное взросление ребенка, чтобы этот этап не вызывал смущения, не создавал некоторого торможения в развитии и последующих комплексов. </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Франсуаза </w:t>
      </w:r>
      <w:proofErr w:type="spellStart"/>
      <w:r w:rsidRPr="00B948C1">
        <w:rPr>
          <w:rFonts w:ascii="Times New Roman" w:eastAsia="Calibri" w:hAnsi="Times New Roman" w:cs="Times New Roman"/>
          <w:sz w:val="28"/>
          <w:szCs w:val="28"/>
        </w:rPr>
        <w:t>Дольто</w:t>
      </w:r>
      <w:proofErr w:type="spellEnd"/>
      <w:r w:rsidRPr="00B948C1">
        <w:rPr>
          <w:rFonts w:ascii="Times New Roman" w:eastAsia="Calibri" w:hAnsi="Times New Roman" w:cs="Times New Roman"/>
          <w:sz w:val="28"/>
          <w:szCs w:val="28"/>
        </w:rPr>
        <w:t xml:space="preserve"> - французский психоа</w:t>
      </w:r>
      <w:r>
        <w:rPr>
          <w:rFonts w:ascii="Times New Roman" w:eastAsia="Calibri" w:hAnsi="Times New Roman" w:cs="Times New Roman"/>
          <w:sz w:val="28"/>
          <w:szCs w:val="28"/>
        </w:rPr>
        <w:t xml:space="preserve">налитик, </w:t>
      </w:r>
      <w:r w:rsidRPr="00B948C1">
        <w:rPr>
          <w:rFonts w:ascii="Times New Roman" w:eastAsia="Calibri" w:hAnsi="Times New Roman" w:cs="Times New Roman"/>
          <w:sz w:val="28"/>
          <w:szCs w:val="28"/>
        </w:rPr>
        <w:t xml:space="preserve">педиатр в своей книге «На стороне ребенка» также рассматривает историческое становление понятия ребенка и вслед за </w:t>
      </w:r>
      <w:proofErr w:type="spellStart"/>
      <w:r w:rsidRPr="00B948C1">
        <w:rPr>
          <w:rFonts w:ascii="Times New Roman" w:eastAsia="Calibri" w:hAnsi="Times New Roman" w:cs="Times New Roman"/>
          <w:sz w:val="28"/>
          <w:szCs w:val="28"/>
        </w:rPr>
        <w:t>Арьесом</w:t>
      </w:r>
      <w:proofErr w:type="spellEnd"/>
      <w:r w:rsidRPr="00B948C1">
        <w:rPr>
          <w:rFonts w:ascii="Times New Roman" w:eastAsia="Calibri" w:hAnsi="Times New Roman" w:cs="Times New Roman"/>
          <w:sz w:val="28"/>
          <w:szCs w:val="28"/>
        </w:rPr>
        <w:t xml:space="preserve"> отмечает очень позднее появление ребенка, как самостоятельного объекта для изображения в живописи, как субъекта значимого самого по себе еще в детском возрасте.</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 xml:space="preserve">Франсуаза </w:t>
      </w:r>
      <w:proofErr w:type="spellStart"/>
      <w:r w:rsidRPr="00B948C1">
        <w:rPr>
          <w:rFonts w:ascii="Times New Roman" w:eastAsia="Calibri" w:hAnsi="Times New Roman" w:cs="Times New Roman"/>
          <w:sz w:val="28"/>
          <w:szCs w:val="28"/>
        </w:rPr>
        <w:t>Дольто</w:t>
      </w:r>
      <w:proofErr w:type="spellEnd"/>
      <w:r w:rsidRPr="00B948C1">
        <w:rPr>
          <w:rFonts w:ascii="Times New Roman" w:eastAsia="Calibri" w:hAnsi="Times New Roman" w:cs="Times New Roman"/>
          <w:sz w:val="28"/>
          <w:szCs w:val="28"/>
        </w:rPr>
        <w:t xml:space="preserve"> выделяет четыре периода, которые характеризовались разным отношением к детству. Первый соответствовал эндогамному обществу, где высоко ценилось рождение мальчика. Мальчик это будущий рабочий, это продолжение рода – таким образом его рождение становилось особым событием для клана.</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Второй был характерен для экзогамного общества. В таком обществе любой ребенок был свидетельством счастливого и полноценного брака, но рождение мальчика, как наследника особенно ценилось.</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третий период она представляет, как</w:t>
      </w:r>
      <w:r w:rsidRPr="00B948C1">
        <w:rPr>
          <w:rFonts w:ascii="Times New Roman" w:eastAsia="Calibri" w:hAnsi="Times New Roman" w:cs="Times New Roman"/>
          <w:sz w:val="28"/>
          <w:szCs w:val="28"/>
        </w:rPr>
        <w:t xml:space="preserve"> </w:t>
      </w:r>
      <w:proofErr w:type="spellStart"/>
      <w:r w:rsidRPr="00B948C1">
        <w:rPr>
          <w:rFonts w:ascii="Times New Roman" w:eastAsia="Calibri" w:hAnsi="Times New Roman" w:cs="Times New Roman"/>
          <w:sz w:val="28"/>
          <w:szCs w:val="28"/>
        </w:rPr>
        <w:t>мультузианское</w:t>
      </w:r>
      <w:proofErr w:type="spellEnd"/>
      <w:r w:rsidRPr="00B948C1">
        <w:rPr>
          <w:rFonts w:ascii="Times New Roman" w:eastAsia="Calibri" w:hAnsi="Times New Roman" w:cs="Times New Roman"/>
          <w:sz w:val="28"/>
          <w:szCs w:val="28"/>
        </w:rPr>
        <w:t xml:space="preserve"> общес</w:t>
      </w:r>
      <w:r>
        <w:rPr>
          <w:rFonts w:ascii="Times New Roman" w:eastAsia="Calibri" w:hAnsi="Times New Roman" w:cs="Times New Roman"/>
          <w:sz w:val="28"/>
          <w:szCs w:val="28"/>
        </w:rPr>
        <w:t>т</w:t>
      </w:r>
      <w:r w:rsidRPr="00B948C1">
        <w:rPr>
          <w:rFonts w:ascii="Times New Roman" w:eastAsia="Calibri" w:hAnsi="Times New Roman" w:cs="Times New Roman"/>
          <w:sz w:val="28"/>
          <w:szCs w:val="28"/>
        </w:rPr>
        <w:t>во, где ребенок был довольно дорог в содержании</w:t>
      </w:r>
      <w:r>
        <w:rPr>
          <w:rFonts w:ascii="Times New Roman" w:eastAsia="Calibri" w:hAnsi="Times New Roman" w:cs="Times New Roman"/>
          <w:sz w:val="28"/>
          <w:szCs w:val="28"/>
        </w:rPr>
        <w:t>, что отразилось на общем отношении к ребенку и детству в целом и сопряжено с некоторым развитием общества и медицины. Этот период</w:t>
      </w:r>
      <w:r w:rsidRPr="00B948C1">
        <w:rPr>
          <w:rFonts w:ascii="Times New Roman" w:eastAsia="Calibri" w:hAnsi="Times New Roman" w:cs="Times New Roman"/>
          <w:sz w:val="28"/>
          <w:szCs w:val="28"/>
        </w:rPr>
        <w:t xml:space="preserve"> характеризовался разрешением абортов и регуляции рождаемости – ребенок уже не был столь ценен.</w:t>
      </w:r>
    </w:p>
    <w:p w:rsidR="007F3B2D" w:rsidRPr="00B948C1"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t>Четвертый период, а именно общество «коллективного эгоизма» станет эпохой, когда ребенок будет более обузой, чем ценным вкладом в общество. Обществу придется подчинить ребенка единым нормам и только тогда оно сможет содержать его, но так ребенок теряет свой шанс на становление личностью.</w:t>
      </w:r>
    </w:p>
    <w:p w:rsidR="007F3B2D" w:rsidRDefault="007F3B2D" w:rsidP="00C15DF8">
      <w:pPr>
        <w:spacing w:before="120" w:after="200" w:line="360" w:lineRule="auto"/>
        <w:ind w:firstLine="709"/>
        <w:jc w:val="both"/>
        <w:rPr>
          <w:rFonts w:ascii="Times New Roman" w:eastAsia="Calibri" w:hAnsi="Times New Roman" w:cs="Times New Roman"/>
          <w:sz w:val="28"/>
          <w:szCs w:val="28"/>
        </w:rPr>
      </w:pPr>
      <w:r w:rsidRPr="00B948C1">
        <w:rPr>
          <w:rFonts w:ascii="Times New Roman" w:eastAsia="Calibri" w:hAnsi="Times New Roman" w:cs="Times New Roman"/>
          <w:sz w:val="28"/>
          <w:szCs w:val="28"/>
        </w:rPr>
        <w:lastRenderedPageBreak/>
        <w:t xml:space="preserve">Подходя же к обобщению своего небольшого экскурса в историю детства Франсуаза </w:t>
      </w:r>
      <w:proofErr w:type="spellStart"/>
      <w:r w:rsidRPr="00B948C1">
        <w:rPr>
          <w:rFonts w:ascii="Times New Roman" w:eastAsia="Calibri" w:hAnsi="Times New Roman" w:cs="Times New Roman"/>
          <w:sz w:val="28"/>
          <w:szCs w:val="28"/>
        </w:rPr>
        <w:t>Дольто</w:t>
      </w:r>
      <w:proofErr w:type="spellEnd"/>
      <w:r w:rsidRPr="00B948C1">
        <w:rPr>
          <w:rFonts w:ascii="Times New Roman" w:eastAsia="Calibri" w:hAnsi="Times New Roman" w:cs="Times New Roman"/>
          <w:sz w:val="28"/>
          <w:szCs w:val="28"/>
        </w:rPr>
        <w:t xml:space="preserve"> делает вывод о том, что ребенок в современном мире также очень ограничен в своем положении, как ограничивают и область изучения детства. Сфера, имеющая своей целью воспитание, развитие детей, создания для них комфортных условий роста с одной стороны все расширяет свои границы, а с другой стороны все более берет под контроль сферу детства, детское развитие, определяет рамки, в которых ребенок определяется и формируется, все более четко оформляются цели и задачи, которые создают некоторую изначальную направленность, предопределенность.</w:t>
      </w:r>
      <w:r w:rsidR="006321BF">
        <w:rPr>
          <w:rStyle w:val="a5"/>
          <w:rFonts w:ascii="Times New Roman" w:eastAsia="Calibri" w:hAnsi="Times New Roman" w:cs="Times New Roman"/>
          <w:sz w:val="28"/>
          <w:szCs w:val="28"/>
        </w:rPr>
        <w:footnoteReference w:id="8"/>
      </w: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F91ECA" w:rsidRDefault="00F91ECA" w:rsidP="00C15DF8">
      <w:pPr>
        <w:spacing w:before="120" w:after="200" w:line="360" w:lineRule="auto"/>
        <w:ind w:firstLine="709"/>
        <w:jc w:val="both"/>
        <w:rPr>
          <w:rFonts w:ascii="Times New Roman" w:eastAsia="Calibri" w:hAnsi="Times New Roman" w:cs="Times New Roman"/>
          <w:sz w:val="28"/>
          <w:szCs w:val="28"/>
        </w:rPr>
      </w:pPr>
    </w:p>
    <w:p w:rsidR="00691E98" w:rsidRPr="00542F37" w:rsidRDefault="00713BBD" w:rsidP="00691E98">
      <w:pPr>
        <w:keepNext/>
        <w:keepLines/>
        <w:spacing w:before="240" w:after="0"/>
        <w:ind w:firstLine="709"/>
        <w:outlineLvl w:val="0"/>
        <w:rPr>
          <w:rFonts w:ascii="Times New Roman" w:eastAsiaTheme="majorEastAsia" w:hAnsi="Times New Roman" w:cs="Times New Roman"/>
          <w:b/>
          <w:sz w:val="36"/>
          <w:szCs w:val="36"/>
        </w:rPr>
      </w:pPr>
      <w:bookmarkStart w:id="6" w:name="_Toc482643724"/>
      <w:r w:rsidRPr="00542F37">
        <w:rPr>
          <w:rFonts w:ascii="Times New Roman" w:eastAsiaTheme="majorEastAsia" w:hAnsi="Times New Roman" w:cs="Times New Roman"/>
          <w:b/>
          <w:sz w:val="36"/>
          <w:szCs w:val="36"/>
        </w:rPr>
        <w:lastRenderedPageBreak/>
        <w:t xml:space="preserve">Глава II. </w:t>
      </w:r>
      <w:r w:rsidR="00D35291" w:rsidRPr="00542F37">
        <w:rPr>
          <w:rFonts w:ascii="Times New Roman" w:eastAsiaTheme="majorEastAsia" w:hAnsi="Times New Roman" w:cs="Times New Roman"/>
          <w:b/>
          <w:sz w:val="36"/>
          <w:szCs w:val="36"/>
        </w:rPr>
        <w:t>Детство и ребенок в п</w:t>
      </w:r>
      <w:r w:rsidR="00691E98" w:rsidRPr="00542F37">
        <w:rPr>
          <w:rFonts w:ascii="Times New Roman" w:eastAsiaTheme="majorEastAsia" w:hAnsi="Times New Roman" w:cs="Times New Roman"/>
          <w:b/>
          <w:sz w:val="36"/>
          <w:szCs w:val="36"/>
        </w:rPr>
        <w:t>сихоанали</w:t>
      </w:r>
      <w:r w:rsidR="00D35291" w:rsidRPr="00542F37">
        <w:rPr>
          <w:rFonts w:ascii="Times New Roman" w:eastAsiaTheme="majorEastAsia" w:hAnsi="Times New Roman" w:cs="Times New Roman"/>
          <w:b/>
          <w:sz w:val="36"/>
          <w:szCs w:val="36"/>
        </w:rPr>
        <w:t>тической традиции</w:t>
      </w:r>
      <w:bookmarkEnd w:id="6"/>
      <w:r w:rsidR="00691E98" w:rsidRPr="00542F37">
        <w:rPr>
          <w:rFonts w:ascii="Times New Roman" w:eastAsiaTheme="majorEastAsia" w:hAnsi="Times New Roman" w:cs="Times New Roman"/>
          <w:b/>
          <w:sz w:val="36"/>
          <w:szCs w:val="36"/>
        </w:rPr>
        <w:t xml:space="preserve"> </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В своей книге «На стороне подростка» Франсуаза </w:t>
      </w:r>
      <w:proofErr w:type="spellStart"/>
      <w:r w:rsidRPr="00691E98">
        <w:rPr>
          <w:rFonts w:ascii="Times New Roman" w:hAnsi="Times New Roman" w:cs="Times New Roman"/>
          <w:sz w:val="28"/>
          <w:szCs w:val="28"/>
        </w:rPr>
        <w:t>Дольто</w:t>
      </w:r>
      <w:proofErr w:type="spellEnd"/>
      <w:r w:rsidRPr="00691E98">
        <w:rPr>
          <w:rFonts w:ascii="Times New Roman" w:hAnsi="Times New Roman" w:cs="Times New Roman"/>
          <w:sz w:val="28"/>
          <w:szCs w:val="28"/>
        </w:rPr>
        <w:t xml:space="preserve"> говорит о втором рождении. Первое рождение это физическое рождении, а второе рождение - это обретение пола. Ребенок в маленьком возрасте конечно же имеет пол, но не осознает его. Этому существует множество свидетельст</w:t>
      </w:r>
      <w:r w:rsidR="006321BF">
        <w:rPr>
          <w:rFonts w:ascii="Times New Roman" w:hAnsi="Times New Roman" w:cs="Times New Roman"/>
          <w:sz w:val="28"/>
          <w:szCs w:val="28"/>
        </w:rPr>
        <w:t>в, объяснений и доказательств. Эт</w:t>
      </w:r>
      <w:r w:rsidRPr="00691E98">
        <w:rPr>
          <w:rFonts w:ascii="Times New Roman" w:hAnsi="Times New Roman" w:cs="Times New Roman"/>
          <w:sz w:val="28"/>
          <w:szCs w:val="28"/>
        </w:rPr>
        <w:t xml:space="preserve">от момент, связанный с осознанием своего пола является важной вехой в формировании ребенка. До этого маленькие мальчики и девочки почти не отличаются. Они проходят одинаковые стадии знакомства с миром, их поведение не имеет каких-то специфических черт, да и внешних половых различий практически нет. </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Очень важной фигурой в разговоре о детях является британский психоаналитик Мелани </w:t>
      </w:r>
      <w:proofErr w:type="spellStart"/>
      <w:r w:rsidRPr="00691E98">
        <w:rPr>
          <w:rFonts w:ascii="Times New Roman" w:hAnsi="Times New Roman" w:cs="Times New Roman"/>
          <w:sz w:val="28"/>
          <w:szCs w:val="28"/>
        </w:rPr>
        <w:t>Кляйн</w:t>
      </w:r>
      <w:proofErr w:type="spellEnd"/>
      <w:r w:rsidRPr="00691E98">
        <w:rPr>
          <w:rFonts w:ascii="Times New Roman" w:hAnsi="Times New Roman" w:cs="Times New Roman"/>
          <w:sz w:val="28"/>
          <w:szCs w:val="28"/>
        </w:rPr>
        <w:t xml:space="preserve">, которая встала у истоков детского психоанализа. В отличие от Фрейда и Анны Фрейд, Мелани </w:t>
      </w:r>
      <w:proofErr w:type="spellStart"/>
      <w:r w:rsidRPr="00691E98">
        <w:rPr>
          <w:rFonts w:ascii="Times New Roman" w:hAnsi="Times New Roman" w:cs="Times New Roman"/>
          <w:sz w:val="28"/>
          <w:szCs w:val="28"/>
        </w:rPr>
        <w:t>Кляйн</w:t>
      </w:r>
      <w:proofErr w:type="spellEnd"/>
      <w:r w:rsidRPr="00691E98">
        <w:rPr>
          <w:rFonts w:ascii="Times New Roman" w:hAnsi="Times New Roman" w:cs="Times New Roman"/>
          <w:sz w:val="28"/>
          <w:szCs w:val="28"/>
        </w:rPr>
        <w:t xml:space="preserve"> рассматривала детей самого нежного возраста. Если для основателя психоанализа был основополагающим факт наличия у ребенка речи, то британский психоаналитик отказалась от этого ограничения и заявила о наличии психического мира у младенца и маленького (</w:t>
      </w:r>
      <w:proofErr w:type="spellStart"/>
      <w:r w:rsidRPr="00691E98">
        <w:rPr>
          <w:rFonts w:ascii="Times New Roman" w:hAnsi="Times New Roman" w:cs="Times New Roman"/>
          <w:sz w:val="28"/>
          <w:szCs w:val="28"/>
        </w:rPr>
        <w:t>еше</w:t>
      </w:r>
      <w:proofErr w:type="spellEnd"/>
      <w:r w:rsidRPr="00691E98">
        <w:rPr>
          <w:rFonts w:ascii="Times New Roman" w:hAnsi="Times New Roman" w:cs="Times New Roman"/>
          <w:sz w:val="28"/>
          <w:szCs w:val="28"/>
        </w:rPr>
        <w:t xml:space="preserve"> не говорящего ребенка). Она говорит о возможности верифицировать психическую жизнь с помощью множества способов, таких как игры, более поздние взаимоотношения с другими и с миром.</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Одной из базовых идей Мелани </w:t>
      </w:r>
      <w:proofErr w:type="spellStart"/>
      <w:r w:rsidRPr="00691E98">
        <w:rPr>
          <w:rFonts w:ascii="Times New Roman" w:hAnsi="Times New Roman" w:cs="Times New Roman"/>
          <w:sz w:val="28"/>
          <w:szCs w:val="28"/>
        </w:rPr>
        <w:t>Кляйн</w:t>
      </w:r>
      <w:proofErr w:type="spellEnd"/>
      <w:r w:rsidRPr="00691E98">
        <w:rPr>
          <w:rFonts w:ascii="Times New Roman" w:hAnsi="Times New Roman" w:cs="Times New Roman"/>
          <w:sz w:val="28"/>
          <w:szCs w:val="28"/>
        </w:rPr>
        <w:t xml:space="preserve"> является гипотеза о том, что первые взаимоотношения с матерью и ее грудью в процессе кормления инициируют объектное отношение к ней. С помощью проекции ребенок переносит любовные импульсы на хорошую грудь, а деструктивные импульсы на плохую грудь. Таким образом все приятное, удовлетворяющее становится атрибутом хорошей так, </w:t>
      </w:r>
      <w:proofErr w:type="gramStart"/>
      <w:r w:rsidRPr="00691E98">
        <w:rPr>
          <w:rFonts w:ascii="Times New Roman" w:hAnsi="Times New Roman" w:cs="Times New Roman"/>
          <w:sz w:val="28"/>
          <w:szCs w:val="28"/>
        </w:rPr>
        <w:t>также</w:t>
      </w:r>
      <w:proofErr w:type="gramEnd"/>
      <w:r w:rsidRPr="00691E98">
        <w:rPr>
          <w:rFonts w:ascii="Times New Roman" w:hAnsi="Times New Roman" w:cs="Times New Roman"/>
          <w:sz w:val="28"/>
          <w:szCs w:val="28"/>
        </w:rPr>
        <w:t xml:space="preserve"> как и ощущение, что он любим. </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У ребенка появляются фантазии и деструктивные фантазии связаны с плохой грудью – это фантазии разрывания, пожирания, уничтожения. При </w:t>
      </w:r>
      <w:r w:rsidRPr="00691E98">
        <w:rPr>
          <w:rFonts w:ascii="Times New Roman" w:hAnsi="Times New Roman" w:cs="Times New Roman"/>
          <w:sz w:val="28"/>
          <w:szCs w:val="28"/>
        </w:rPr>
        <w:lastRenderedPageBreak/>
        <w:t>этом у ребенка есть ощущение, что грудь будет отвечать ему тем же, таким образом она становится элементом преследования, это определяет его страхи, которые связаны в первую очередь с этой плохой грудью.</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Подобные негативные чувства притупляются, за счет представления об удовлетворении, </w:t>
      </w:r>
      <w:proofErr w:type="spellStart"/>
      <w:r w:rsidRPr="00691E98">
        <w:rPr>
          <w:rFonts w:ascii="Times New Roman" w:hAnsi="Times New Roman" w:cs="Times New Roman"/>
          <w:sz w:val="28"/>
          <w:szCs w:val="28"/>
        </w:rPr>
        <w:t>испытывания</w:t>
      </w:r>
      <w:proofErr w:type="spellEnd"/>
      <w:r w:rsidRPr="00691E98">
        <w:rPr>
          <w:rFonts w:ascii="Times New Roman" w:hAnsi="Times New Roman" w:cs="Times New Roman"/>
          <w:sz w:val="28"/>
          <w:szCs w:val="28"/>
        </w:rPr>
        <w:t xml:space="preserve"> чувства любви к хорошей груди. Так как хорошая грудь связана с матерью, то и все материнское (улыбка, запах, голос) являются существенным объектом ля ребенка.</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Тут стоит отметить, что для ребенка это идеализированные объекты, так плохая грудь охватывает его всепоглощающим страхом, а хорошая грудь представляется как идеальная, защищающая, нейтрализующая плохую устрашающую грудь.</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Сочетание противоположных импульсов по отношению к одному и тому же объекту является фактором развития депрессивной тревоги. В это время именно посредством либидо возможно смягчение деструктивных импульсов и это является главным условием нормального развития и ослабления тревоги. </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Именно такие ранние шизоидные механизмы становятся основой способов вытеснения на более поздних стадиях развития, речь о </w:t>
      </w:r>
      <w:proofErr w:type="spellStart"/>
      <w:r w:rsidRPr="00691E98">
        <w:rPr>
          <w:rFonts w:ascii="Times New Roman" w:hAnsi="Times New Roman" w:cs="Times New Roman"/>
          <w:sz w:val="28"/>
          <w:szCs w:val="28"/>
        </w:rPr>
        <w:t>взаимопроникаемости</w:t>
      </w:r>
      <w:proofErr w:type="spellEnd"/>
      <w:r w:rsidRPr="00691E98">
        <w:rPr>
          <w:rFonts w:ascii="Times New Roman" w:hAnsi="Times New Roman" w:cs="Times New Roman"/>
          <w:sz w:val="28"/>
          <w:szCs w:val="28"/>
        </w:rPr>
        <w:t xml:space="preserve"> разных частей психики. Каждый фактор страха подкрепляет механизм расщепления объектов, в то время как каждое приятное переживание способствует доверию по отношению к объектам.</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Предпосылкой для нахождения хорошего объекта становится проекция любовных чувств, которая появляется вместе с либидо. Именно с помощью положительной проекции и интроекции улучшается отношение ребенка как к внутреннему, так и к внешнему миру.</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Противоположные чувства по отношению к одному и тому же   объекту провоцируют следующий шаг развития психики, «болезненные эмоции депрессивной тревоги и вины нарастают, агрессия смягчается под действием либидо, вследствие чего ослабевает тревога преследования; тревога, связанная </w:t>
      </w:r>
      <w:r w:rsidRPr="00691E98">
        <w:rPr>
          <w:rFonts w:ascii="Times New Roman" w:hAnsi="Times New Roman" w:cs="Times New Roman"/>
          <w:sz w:val="28"/>
          <w:szCs w:val="28"/>
        </w:rPr>
        <w:lastRenderedPageBreak/>
        <w:t>с судьбой подвергающихся опасности внутренних и внешних объектов, приводит к усилению идентификации с ними»</w:t>
      </w:r>
      <w:r w:rsidRPr="00691E98">
        <w:rPr>
          <w:rFonts w:ascii="Times New Roman" w:hAnsi="Times New Roman" w:cs="Times New Roman"/>
          <w:sz w:val="28"/>
          <w:szCs w:val="28"/>
          <w:vertAlign w:val="superscript"/>
        </w:rPr>
        <w:footnoteReference w:id="9"/>
      </w:r>
      <w:r w:rsidRPr="00691E98">
        <w:rPr>
          <w:rFonts w:ascii="Times New Roman" w:hAnsi="Times New Roman" w:cs="Times New Roman"/>
          <w:sz w:val="28"/>
          <w:szCs w:val="28"/>
        </w:rPr>
        <w:t>.</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Говоря о психоаналитических концепциях тут также стоит упомянуть о таком британском психоаналитике, как </w:t>
      </w:r>
      <w:proofErr w:type="spellStart"/>
      <w:r w:rsidRPr="00691E98">
        <w:rPr>
          <w:rFonts w:ascii="Times New Roman" w:hAnsi="Times New Roman" w:cs="Times New Roman"/>
          <w:sz w:val="28"/>
          <w:szCs w:val="28"/>
        </w:rPr>
        <w:t>Уилфред</w:t>
      </w:r>
      <w:proofErr w:type="spellEnd"/>
      <w:r w:rsidRPr="00691E98">
        <w:rPr>
          <w:rFonts w:ascii="Times New Roman" w:hAnsi="Times New Roman" w:cs="Times New Roman"/>
          <w:sz w:val="28"/>
          <w:szCs w:val="28"/>
        </w:rPr>
        <w:t xml:space="preserve"> </w:t>
      </w:r>
      <w:proofErr w:type="spellStart"/>
      <w:r w:rsidRPr="00691E98">
        <w:rPr>
          <w:rFonts w:ascii="Times New Roman" w:hAnsi="Times New Roman" w:cs="Times New Roman"/>
          <w:sz w:val="28"/>
          <w:szCs w:val="28"/>
        </w:rPr>
        <w:t>Рупрехт</w:t>
      </w:r>
      <w:proofErr w:type="spellEnd"/>
      <w:r w:rsidRPr="00691E98">
        <w:rPr>
          <w:rFonts w:ascii="Times New Roman" w:hAnsi="Times New Roman" w:cs="Times New Roman"/>
          <w:sz w:val="28"/>
          <w:szCs w:val="28"/>
        </w:rPr>
        <w:t xml:space="preserve"> </w:t>
      </w:r>
      <w:proofErr w:type="spellStart"/>
      <w:r w:rsidRPr="00691E98">
        <w:rPr>
          <w:rFonts w:ascii="Times New Roman" w:hAnsi="Times New Roman" w:cs="Times New Roman"/>
          <w:sz w:val="28"/>
          <w:szCs w:val="28"/>
        </w:rPr>
        <w:t>Бион</w:t>
      </w:r>
      <w:proofErr w:type="spellEnd"/>
      <w:r w:rsidRPr="00691E98">
        <w:rPr>
          <w:rFonts w:ascii="Times New Roman" w:hAnsi="Times New Roman" w:cs="Times New Roman"/>
          <w:sz w:val="28"/>
          <w:szCs w:val="28"/>
        </w:rPr>
        <w:t xml:space="preserve">. Его теория вместе с понятием проективной идентификации, описанной </w:t>
      </w:r>
      <w:proofErr w:type="spellStart"/>
      <w:proofErr w:type="gramStart"/>
      <w:r w:rsidRPr="00691E98">
        <w:rPr>
          <w:rFonts w:ascii="Times New Roman" w:hAnsi="Times New Roman" w:cs="Times New Roman"/>
          <w:sz w:val="28"/>
          <w:szCs w:val="28"/>
        </w:rPr>
        <w:t>Кляйн</w:t>
      </w:r>
      <w:proofErr w:type="spellEnd"/>
      <w:r w:rsidRPr="00691E98">
        <w:rPr>
          <w:rFonts w:ascii="Times New Roman" w:hAnsi="Times New Roman" w:cs="Times New Roman"/>
          <w:sz w:val="28"/>
          <w:szCs w:val="28"/>
        </w:rPr>
        <w:t xml:space="preserve">  как</w:t>
      </w:r>
      <w:proofErr w:type="gramEnd"/>
      <w:r w:rsidRPr="00691E98">
        <w:rPr>
          <w:rFonts w:ascii="Times New Roman" w:hAnsi="Times New Roman" w:cs="Times New Roman"/>
          <w:sz w:val="28"/>
          <w:szCs w:val="28"/>
        </w:rPr>
        <w:t xml:space="preserve"> активность, направленная на освобождение психики от лишнего раздражения, представляют теорию одного из самых ранних способов коммуникации маленького ребенка и матери. Беря за основу идею хорошей и плохой груди </w:t>
      </w:r>
      <w:proofErr w:type="spellStart"/>
      <w:r w:rsidRPr="00691E98">
        <w:rPr>
          <w:rFonts w:ascii="Times New Roman" w:hAnsi="Times New Roman" w:cs="Times New Roman"/>
          <w:sz w:val="28"/>
          <w:szCs w:val="28"/>
        </w:rPr>
        <w:t>Бион</w:t>
      </w:r>
      <w:proofErr w:type="spellEnd"/>
      <w:r w:rsidRPr="00691E98">
        <w:rPr>
          <w:rFonts w:ascii="Times New Roman" w:hAnsi="Times New Roman" w:cs="Times New Roman"/>
          <w:sz w:val="28"/>
          <w:szCs w:val="28"/>
        </w:rPr>
        <w:t xml:space="preserve"> пытается проследить психические процессы. Хорошая грудь </w:t>
      </w:r>
      <w:proofErr w:type="gramStart"/>
      <w:r w:rsidRPr="00691E98">
        <w:rPr>
          <w:rFonts w:ascii="Times New Roman" w:hAnsi="Times New Roman" w:cs="Times New Roman"/>
          <w:sz w:val="28"/>
          <w:szCs w:val="28"/>
        </w:rPr>
        <w:t>для него это</w:t>
      </w:r>
      <w:proofErr w:type="gramEnd"/>
      <w:r w:rsidRPr="00691E98">
        <w:rPr>
          <w:rFonts w:ascii="Times New Roman" w:hAnsi="Times New Roman" w:cs="Times New Roman"/>
          <w:sz w:val="28"/>
          <w:szCs w:val="28"/>
        </w:rPr>
        <w:t xml:space="preserve"> та грудь, которая удовлетворяет потребность, это то, что ассоциируется с сытостью, теплотой, удовлетворением. Плохая грудь – это ощущение отсутствия хорошей груди, она появляется в тот момент, когда ребенок ощущает аппетит, но груди нет. Это является уже элементом фантазии. </w:t>
      </w:r>
      <w:proofErr w:type="gramStart"/>
      <w:r w:rsidRPr="00691E98">
        <w:rPr>
          <w:rFonts w:ascii="Times New Roman" w:hAnsi="Times New Roman" w:cs="Times New Roman"/>
          <w:sz w:val="28"/>
          <w:szCs w:val="28"/>
        </w:rPr>
        <w:t>Фантазия</w:t>
      </w:r>
      <w:proofErr w:type="gramEnd"/>
      <w:r w:rsidRPr="00691E98">
        <w:rPr>
          <w:rFonts w:ascii="Times New Roman" w:hAnsi="Times New Roman" w:cs="Times New Roman"/>
          <w:sz w:val="28"/>
          <w:szCs w:val="28"/>
        </w:rPr>
        <w:t xml:space="preserve"> связанная с плохой грудью для ребенка становится испытанием реальностью и приводит к состоянию фрустрации, которое ребенок должен перенести. Решение этой проблемы зависит от способности самого ребенка и от способности к мечтанию его матери. Именно тут, когда фрустрация выходит за определенные рамки, включается идентификация, о которой говорила </w:t>
      </w:r>
      <w:proofErr w:type="spellStart"/>
      <w:r w:rsidRPr="00691E98">
        <w:rPr>
          <w:rFonts w:ascii="Times New Roman" w:hAnsi="Times New Roman" w:cs="Times New Roman"/>
          <w:sz w:val="28"/>
          <w:szCs w:val="28"/>
        </w:rPr>
        <w:t>Кляйн</w:t>
      </w:r>
      <w:proofErr w:type="spellEnd"/>
      <w:r w:rsidRPr="00691E98">
        <w:rPr>
          <w:rFonts w:ascii="Times New Roman" w:hAnsi="Times New Roman" w:cs="Times New Roman"/>
          <w:sz w:val="28"/>
          <w:szCs w:val="28"/>
        </w:rPr>
        <w:t xml:space="preserve">. </w:t>
      </w:r>
    </w:p>
    <w:p w:rsidR="00691E98" w:rsidRPr="00691E98" w:rsidRDefault="00691E98" w:rsidP="00691E98">
      <w:pPr>
        <w:spacing w:before="120" w:line="360" w:lineRule="auto"/>
        <w:ind w:firstLine="709"/>
        <w:jc w:val="both"/>
        <w:rPr>
          <w:rFonts w:ascii="Times New Roman" w:hAnsi="Times New Roman" w:cs="Times New Roman"/>
          <w:sz w:val="28"/>
          <w:szCs w:val="28"/>
        </w:rPr>
      </w:pPr>
      <w:r w:rsidRPr="00691E98">
        <w:rPr>
          <w:rFonts w:ascii="Times New Roman" w:hAnsi="Times New Roman" w:cs="Times New Roman"/>
          <w:sz w:val="28"/>
          <w:szCs w:val="28"/>
        </w:rPr>
        <w:t xml:space="preserve">Ребенок проектирует свои чувства в мать, а мать с помощью своих навыков должна справиться со страхами своего ребенка, справиться с его фрустрацией, которую и она начинает ощущать. Пока у ребенка не запущена функция, которая позволяет ему осознавать свои собственные мысли – он переносит свои переживания на свою мать. Здесь проективную идентификацию, по мнению </w:t>
      </w:r>
      <w:proofErr w:type="spellStart"/>
      <w:r w:rsidRPr="00691E98">
        <w:rPr>
          <w:rFonts w:ascii="Times New Roman" w:hAnsi="Times New Roman" w:cs="Times New Roman"/>
          <w:sz w:val="28"/>
          <w:szCs w:val="28"/>
        </w:rPr>
        <w:t>Биона</w:t>
      </w:r>
      <w:proofErr w:type="spellEnd"/>
      <w:r w:rsidRPr="00691E98">
        <w:rPr>
          <w:rFonts w:ascii="Times New Roman" w:hAnsi="Times New Roman" w:cs="Times New Roman"/>
          <w:sz w:val="28"/>
          <w:szCs w:val="28"/>
        </w:rPr>
        <w:t xml:space="preserve">, можно воспринимать как раннюю форму способности к мышлению. В первую очередь он проецирует на мать свой страх смерти и распада, мать начинает переживать этот страх за него. Это </w:t>
      </w:r>
      <w:r w:rsidRPr="00691E98">
        <w:rPr>
          <w:rFonts w:ascii="Times New Roman" w:hAnsi="Times New Roman" w:cs="Times New Roman"/>
          <w:sz w:val="28"/>
          <w:szCs w:val="28"/>
        </w:rPr>
        <w:lastRenderedPageBreak/>
        <w:t>проявляется как сильнейшее переживание за здоровье ребенка, граничащее с паникой, либо выливается в послеродовую депрессию. Послеродовая депрессия - это как раз отказ матери от той негативной проекции, которую направляет на нее ребенок. Ребенок же вместе с молоком матери с помощью интроекции получает любовь и тепло.</w:t>
      </w:r>
    </w:p>
    <w:p w:rsidR="00691E98" w:rsidRPr="00691E98" w:rsidRDefault="00691E98" w:rsidP="00691E98">
      <w:pPr>
        <w:spacing w:line="360" w:lineRule="auto"/>
        <w:ind w:firstLine="709"/>
        <w:rPr>
          <w:rFonts w:ascii="Times New Roman" w:hAnsi="Times New Roman" w:cs="Times New Roman"/>
          <w:sz w:val="28"/>
          <w:szCs w:val="28"/>
        </w:rPr>
      </w:pPr>
      <w:r w:rsidRPr="00691E98">
        <w:rPr>
          <w:rFonts w:ascii="Times New Roman" w:hAnsi="Times New Roman" w:cs="Times New Roman"/>
          <w:sz w:val="28"/>
          <w:szCs w:val="28"/>
        </w:rPr>
        <w:t xml:space="preserve">Психоаналитики с большим интересом рассматривают периоды детства, особенного самого раннего, да и более поздние периоды они подразделяют на периоды, анализируют их значение и особенности. Для них детство является важнейшим периодом в жизни человека. Это сложный для изучения феномен, в силу неудобности метода и специфики детских представлений. </w:t>
      </w:r>
    </w:p>
    <w:p w:rsidR="00691E98" w:rsidRPr="00691E98" w:rsidRDefault="00691E98" w:rsidP="00691E98">
      <w:pPr>
        <w:spacing w:line="360" w:lineRule="auto"/>
        <w:ind w:firstLine="709"/>
        <w:rPr>
          <w:rFonts w:ascii="Times New Roman" w:hAnsi="Times New Roman" w:cs="Times New Roman"/>
          <w:sz w:val="28"/>
          <w:szCs w:val="28"/>
        </w:rPr>
      </w:pPr>
      <w:r w:rsidRPr="00691E98">
        <w:rPr>
          <w:rFonts w:ascii="Times New Roman" w:hAnsi="Times New Roman" w:cs="Times New Roman"/>
          <w:sz w:val="28"/>
          <w:szCs w:val="28"/>
        </w:rPr>
        <w:t>Психоаналитики предают большое значение младенческому возрасту, когда формируются первые психические вопросы. Они обращают внимание на взаимоотношение ребенка и матери, на то как формируется это отношение, на то, как оно складывается в последствии и как элементарные моменты ухода за ребенком оказываются важнейшими для его психической жизни и преобразуются в очень важную систему восприятий и проекций.</w:t>
      </w:r>
    </w:p>
    <w:p w:rsidR="00691E98" w:rsidRPr="00691E98" w:rsidRDefault="00691E98" w:rsidP="00691E98">
      <w:pPr>
        <w:ind w:firstLine="709"/>
      </w:pPr>
    </w:p>
    <w:p w:rsidR="00691E98" w:rsidRPr="00691E98" w:rsidRDefault="00691E98" w:rsidP="00691E98">
      <w:pPr>
        <w:ind w:firstLine="709"/>
      </w:pPr>
    </w:p>
    <w:p w:rsidR="00691E98" w:rsidRPr="00691E98" w:rsidRDefault="00691E98" w:rsidP="00691E98">
      <w:pPr>
        <w:ind w:firstLine="709"/>
      </w:pPr>
    </w:p>
    <w:p w:rsidR="00691E98" w:rsidRDefault="00691E98" w:rsidP="00C15DF8">
      <w:pPr>
        <w:spacing w:before="120" w:after="200" w:line="360" w:lineRule="auto"/>
        <w:ind w:firstLine="709"/>
        <w:jc w:val="both"/>
        <w:rPr>
          <w:rFonts w:ascii="Times New Roman" w:eastAsia="Calibri" w:hAnsi="Times New Roman" w:cs="Times New Roman"/>
          <w:sz w:val="28"/>
          <w:szCs w:val="28"/>
        </w:rPr>
      </w:pPr>
    </w:p>
    <w:p w:rsidR="00691E98" w:rsidRDefault="00691E98" w:rsidP="00C15DF8">
      <w:pPr>
        <w:spacing w:before="120" w:after="200" w:line="360" w:lineRule="auto"/>
        <w:ind w:firstLine="709"/>
        <w:jc w:val="both"/>
        <w:rPr>
          <w:rFonts w:ascii="Times New Roman" w:eastAsia="Calibri" w:hAnsi="Times New Roman" w:cs="Times New Roman"/>
          <w:sz w:val="28"/>
          <w:szCs w:val="28"/>
        </w:rPr>
      </w:pPr>
    </w:p>
    <w:p w:rsidR="00691E98" w:rsidRDefault="00691E98" w:rsidP="00C15DF8">
      <w:pPr>
        <w:spacing w:before="120" w:after="200" w:line="360" w:lineRule="auto"/>
        <w:ind w:firstLine="709"/>
        <w:jc w:val="both"/>
        <w:rPr>
          <w:rFonts w:ascii="Times New Roman" w:eastAsia="Calibri" w:hAnsi="Times New Roman" w:cs="Times New Roman"/>
          <w:sz w:val="28"/>
          <w:szCs w:val="28"/>
        </w:rPr>
      </w:pPr>
    </w:p>
    <w:p w:rsidR="00691E98" w:rsidRDefault="00691E98" w:rsidP="00C15DF8">
      <w:pPr>
        <w:spacing w:before="120" w:after="200" w:line="360" w:lineRule="auto"/>
        <w:ind w:firstLine="709"/>
        <w:jc w:val="both"/>
        <w:rPr>
          <w:rFonts w:ascii="Times New Roman" w:eastAsia="Calibri" w:hAnsi="Times New Roman" w:cs="Times New Roman"/>
          <w:sz w:val="28"/>
          <w:szCs w:val="28"/>
        </w:rPr>
      </w:pPr>
    </w:p>
    <w:p w:rsidR="00691E98" w:rsidRDefault="00691E98" w:rsidP="00C15DF8">
      <w:pPr>
        <w:spacing w:before="120" w:after="200" w:line="360" w:lineRule="auto"/>
        <w:ind w:firstLine="709"/>
        <w:jc w:val="both"/>
        <w:rPr>
          <w:rFonts w:ascii="Times New Roman" w:eastAsia="Calibri" w:hAnsi="Times New Roman" w:cs="Times New Roman"/>
          <w:sz w:val="28"/>
          <w:szCs w:val="28"/>
        </w:rPr>
      </w:pPr>
    </w:p>
    <w:p w:rsidR="00691E98" w:rsidRPr="00542F37" w:rsidRDefault="00713BBD" w:rsidP="00691E98">
      <w:pPr>
        <w:keepNext/>
        <w:keepLines/>
        <w:spacing w:before="240" w:after="0"/>
        <w:ind w:firstLine="709"/>
        <w:outlineLvl w:val="0"/>
        <w:rPr>
          <w:rFonts w:ascii="Times New Roman" w:eastAsiaTheme="majorEastAsia" w:hAnsi="Times New Roman" w:cs="Times New Roman"/>
          <w:b/>
          <w:sz w:val="36"/>
          <w:szCs w:val="36"/>
        </w:rPr>
      </w:pPr>
      <w:bookmarkStart w:id="7" w:name="_Toc482643725"/>
      <w:r w:rsidRPr="00542F37">
        <w:rPr>
          <w:rFonts w:ascii="Times New Roman" w:eastAsiaTheme="majorEastAsia" w:hAnsi="Times New Roman" w:cs="Times New Roman"/>
          <w:b/>
          <w:sz w:val="36"/>
          <w:szCs w:val="36"/>
        </w:rPr>
        <w:lastRenderedPageBreak/>
        <w:t xml:space="preserve">Глава </w:t>
      </w:r>
      <w:r w:rsidRPr="00542F37">
        <w:rPr>
          <w:rFonts w:ascii="Times New Roman" w:eastAsiaTheme="majorEastAsia" w:hAnsi="Times New Roman" w:cs="Times New Roman"/>
          <w:b/>
          <w:sz w:val="36"/>
          <w:szCs w:val="36"/>
          <w:lang w:val="en-US"/>
        </w:rPr>
        <w:t>III</w:t>
      </w:r>
      <w:r w:rsidRPr="00542F37">
        <w:rPr>
          <w:rFonts w:ascii="Times New Roman" w:eastAsiaTheme="majorEastAsia" w:hAnsi="Times New Roman" w:cs="Times New Roman"/>
          <w:b/>
          <w:sz w:val="36"/>
          <w:szCs w:val="36"/>
        </w:rPr>
        <w:t xml:space="preserve">. </w:t>
      </w:r>
      <w:r w:rsidR="00691E98" w:rsidRPr="00542F37">
        <w:rPr>
          <w:rFonts w:ascii="Times New Roman" w:eastAsiaTheme="majorEastAsia" w:hAnsi="Times New Roman" w:cs="Times New Roman"/>
          <w:b/>
          <w:sz w:val="36"/>
          <w:szCs w:val="36"/>
        </w:rPr>
        <w:t>Коммуникация в детском возрасте и особенности освоения способов коммуникации</w:t>
      </w:r>
      <w:bookmarkEnd w:id="7"/>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Важнейшим процессом является коммуникация ребенка с матерью в его младенческом возрасте. Этому феномену многие исследователи уделяют особенное внимание, мы </w:t>
      </w:r>
      <w:proofErr w:type="spellStart"/>
      <w:r w:rsidRPr="00691E98">
        <w:rPr>
          <w:rFonts w:ascii="Times New Roman" w:eastAsia="Calibri" w:hAnsi="Times New Roman" w:cs="Times New Roman"/>
          <w:sz w:val="28"/>
          <w:szCs w:val="28"/>
        </w:rPr>
        <w:t>обнаружив</w:t>
      </w:r>
      <w:r w:rsidR="006321BF">
        <w:rPr>
          <w:rFonts w:ascii="Times New Roman" w:eastAsia="Calibri" w:hAnsi="Times New Roman" w:cs="Times New Roman"/>
          <w:sz w:val="28"/>
          <w:szCs w:val="28"/>
        </w:rPr>
        <w:t>м</w:t>
      </w:r>
      <w:proofErr w:type="spellEnd"/>
      <w:r w:rsidRPr="00691E98">
        <w:rPr>
          <w:rFonts w:ascii="Times New Roman" w:eastAsia="Calibri" w:hAnsi="Times New Roman" w:cs="Times New Roman"/>
          <w:sz w:val="28"/>
          <w:szCs w:val="28"/>
        </w:rPr>
        <w:t xml:space="preserve"> значение этой коммуникации и для воспитателя </w:t>
      </w:r>
      <w:proofErr w:type="spellStart"/>
      <w:r w:rsidRPr="00691E98">
        <w:rPr>
          <w:rFonts w:ascii="Times New Roman" w:eastAsia="Calibri" w:hAnsi="Times New Roman" w:cs="Times New Roman"/>
          <w:sz w:val="28"/>
          <w:szCs w:val="28"/>
        </w:rPr>
        <w:t>Януша</w:t>
      </w:r>
      <w:proofErr w:type="spellEnd"/>
      <w:r w:rsidRPr="00691E98">
        <w:rPr>
          <w:rFonts w:ascii="Times New Roman" w:eastAsia="Calibri" w:hAnsi="Times New Roman" w:cs="Times New Roman"/>
          <w:sz w:val="28"/>
          <w:szCs w:val="28"/>
        </w:rPr>
        <w:t xml:space="preserve"> Корчака и </w:t>
      </w:r>
      <w:r w:rsidR="006321BF">
        <w:rPr>
          <w:rFonts w:ascii="Times New Roman" w:eastAsia="Calibri" w:hAnsi="Times New Roman" w:cs="Times New Roman"/>
          <w:sz w:val="28"/>
          <w:szCs w:val="28"/>
        </w:rPr>
        <w:t xml:space="preserve">обнаружили </w:t>
      </w:r>
      <w:r w:rsidRPr="00691E98">
        <w:rPr>
          <w:rFonts w:ascii="Times New Roman" w:eastAsia="Calibri" w:hAnsi="Times New Roman" w:cs="Times New Roman"/>
          <w:sz w:val="28"/>
          <w:szCs w:val="28"/>
        </w:rPr>
        <w:t>в психоаналитической традиции. Эта тема особенно выделяется и имеет огромное значение для исследования образа и детства в целом</w:t>
      </w:r>
      <w:r w:rsidR="006321BF">
        <w:rPr>
          <w:rFonts w:ascii="Times New Roman" w:eastAsia="Calibri" w:hAnsi="Times New Roman" w:cs="Times New Roman"/>
          <w:sz w:val="28"/>
          <w:szCs w:val="28"/>
        </w:rPr>
        <w:t xml:space="preserve"> в том смысле, что именно посредством коммуникации постепенно происходит сближение ребенка и взрослого, отчасти через коммуникацию проявляется прохождение индивидом той или иной стадии взросления</w:t>
      </w:r>
      <w:r w:rsidRPr="00691E98">
        <w:rPr>
          <w:rFonts w:ascii="Times New Roman" w:eastAsia="Calibri" w:hAnsi="Times New Roman" w:cs="Times New Roman"/>
          <w:sz w:val="28"/>
          <w:szCs w:val="28"/>
        </w:rPr>
        <w:t>.</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Дональд </w:t>
      </w:r>
      <w:proofErr w:type="spellStart"/>
      <w:r w:rsidRPr="00691E98">
        <w:rPr>
          <w:rFonts w:ascii="Times New Roman" w:eastAsia="Calibri" w:hAnsi="Times New Roman" w:cs="Times New Roman"/>
          <w:sz w:val="28"/>
          <w:szCs w:val="28"/>
        </w:rPr>
        <w:t>Вудс</w:t>
      </w:r>
      <w:proofErr w:type="spellEnd"/>
      <w:r w:rsidRPr="00691E98">
        <w:rPr>
          <w:rFonts w:ascii="Times New Roman" w:eastAsia="Calibri" w:hAnsi="Times New Roman" w:cs="Times New Roman"/>
          <w:sz w:val="28"/>
          <w:szCs w:val="28"/>
        </w:rPr>
        <w:t xml:space="preserve"> </w:t>
      </w:r>
      <w:proofErr w:type="spellStart"/>
      <w:r w:rsidRPr="00691E98">
        <w:rPr>
          <w:rFonts w:ascii="Times New Roman" w:eastAsia="Calibri" w:hAnsi="Times New Roman" w:cs="Times New Roman"/>
          <w:sz w:val="28"/>
          <w:szCs w:val="28"/>
        </w:rPr>
        <w:t>Винникотт</w:t>
      </w:r>
      <w:proofErr w:type="spellEnd"/>
      <w:r w:rsidRPr="00691E98">
        <w:rPr>
          <w:rFonts w:ascii="Times New Roman" w:eastAsia="Calibri" w:hAnsi="Times New Roman" w:cs="Times New Roman"/>
          <w:sz w:val="28"/>
          <w:szCs w:val="28"/>
        </w:rPr>
        <w:t>, британский педиатр и детский психоаналитик, представитель теории объектных отношений</w:t>
      </w:r>
      <w:r w:rsidR="006321BF">
        <w:rPr>
          <w:rFonts w:ascii="Times New Roman" w:eastAsia="Calibri" w:hAnsi="Times New Roman" w:cs="Times New Roman"/>
          <w:sz w:val="28"/>
          <w:szCs w:val="28"/>
        </w:rPr>
        <w:t xml:space="preserve"> </w:t>
      </w:r>
      <w:r w:rsidR="006D1064">
        <w:rPr>
          <w:rFonts w:ascii="Times New Roman" w:eastAsia="Calibri" w:hAnsi="Times New Roman" w:cs="Times New Roman"/>
          <w:sz w:val="28"/>
          <w:szCs w:val="28"/>
        </w:rPr>
        <w:t>обращается к данной проблеме</w:t>
      </w:r>
      <w:r w:rsidR="006321BF">
        <w:rPr>
          <w:rFonts w:ascii="Times New Roman" w:eastAsia="Calibri" w:hAnsi="Times New Roman" w:cs="Times New Roman"/>
          <w:sz w:val="28"/>
          <w:szCs w:val="28"/>
        </w:rPr>
        <w:t xml:space="preserve"> в рамках своих исследований</w:t>
      </w:r>
      <w:r w:rsidR="006D1064">
        <w:rPr>
          <w:rFonts w:ascii="Times New Roman" w:eastAsia="Calibri" w:hAnsi="Times New Roman" w:cs="Times New Roman"/>
          <w:sz w:val="28"/>
          <w:szCs w:val="28"/>
        </w:rPr>
        <w:t xml:space="preserve"> и начинает он именно с самого раннего возраста и рассматривает один из самых первых процессов коммуникации</w:t>
      </w:r>
      <w:r w:rsidRPr="00691E98">
        <w:rPr>
          <w:rFonts w:ascii="Times New Roman" w:eastAsia="Calibri" w:hAnsi="Times New Roman" w:cs="Times New Roman"/>
          <w:sz w:val="28"/>
          <w:szCs w:val="28"/>
        </w:rPr>
        <w:t xml:space="preserve">. Каждому ребенку в самом начале нужна забота и поддержка, как в физиологическом, так и в психическом смысле. Пока ребенок совсем маленький его зависимость от матери абсолютна, а мать посвящает все мысли ребенку. Если мать и окружающие поддерживают ступени развития, то ребенок делает важные первые достижение, одно из них Дональд </w:t>
      </w:r>
      <w:proofErr w:type="spellStart"/>
      <w:r w:rsidRPr="00691E98">
        <w:rPr>
          <w:rFonts w:ascii="Times New Roman" w:eastAsia="Calibri" w:hAnsi="Times New Roman" w:cs="Times New Roman"/>
          <w:sz w:val="28"/>
          <w:szCs w:val="28"/>
        </w:rPr>
        <w:t>Винникотт</w:t>
      </w:r>
      <w:proofErr w:type="spellEnd"/>
      <w:r w:rsidRPr="00691E98">
        <w:rPr>
          <w:rFonts w:ascii="Times New Roman" w:eastAsia="Calibri" w:hAnsi="Times New Roman" w:cs="Times New Roman"/>
          <w:sz w:val="28"/>
          <w:szCs w:val="28"/>
        </w:rPr>
        <w:t xml:space="preserve"> </w:t>
      </w:r>
      <w:proofErr w:type="gramStart"/>
      <w:r w:rsidRPr="00691E98">
        <w:rPr>
          <w:rFonts w:ascii="Times New Roman" w:eastAsia="Calibri" w:hAnsi="Times New Roman" w:cs="Times New Roman"/>
          <w:sz w:val="28"/>
          <w:szCs w:val="28"/>
        </w:rPr>
        <w:t>определяет</w:t>
      </w:r>
      <w:proofErr w:type="gramEnd"/>
      <w:r w:rsidRPr="00691E98">
        <w:rPr>
          <w:rFonts w:ascii="Times New Roman" w:eastAsia="Calibri" w:hAnsi="Times New Roman" w:cs="Times New Roman"/>
          <w:sz w:val="28"/>
          <w:szCs w:val="28"/>
        </w:rPr>
        <w:t xml:space="preserve"> как «интеграцию», она возникает в момент, когда ребенок представляет собой целое. В основе этой интеграции и утверждения индивидуальности лежит ранняя связь, которая возникает между ребенком и матерью еще во время вынашивания. Для ребенка, пока он еще маленький нет ничего, кроме него самого, также и мать является его частью – так определяют «первичную идентификацию». Противоположным процессом является дезинтеграция, расщепление цельности. Условием нормального формирования психики ребенка является участие взрослого, хотя и реализуется на основе врожденной тенденции роста. Поэтому здесь </w:t>
      </w:r>
      <w:r w:rsidRPr="00691E98">
        <w:rPr>
          <w:rFonts w:ascii="Times New Roman" w:eastAsia="Calibri" w:hAnsi="Times New Roman" w:cs="Times New Roman"/>
          <w:sz w:val="28"/>
          <w:szCs w:val="28"/>
        </w:rPr>
        <w:lastRenderedPageBreak/>
        <w:t>невозможно не заметить о том насколько важна тема взаимоотношения ребенка и матери в самом начале их взаимодействия.</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Говоря, о материнской заботе </w:t>
      </w:r>
      <w:proofErr w:type="spellStart"/>
      <w:r w:rsidRPr="00691E98">
        <w:rPr>
          <w:rFonts w:ascii="Times New Roman" w:eastAsia="Calibri" w:hAnsi="Times New Roman" w:cs="Times New Roman"/>
          <w:sz w:val="28"/>
          <w:szCs w:val="28"/>
        </w:rPr>
        <w:t>Виннекот</w:t>
      </w:r>
      <w:proofErr w:type="spellEnd"/>
      <w:r w:rsidRPr="00691E98">
        <w:rPr>
          <w:rFonts w:ascii="Times New Roman" w:eastAsia="Calibri" w:hAnsi="Times New Roman" w:cs="Times New Roman"/>
          <w:sz w:val="28"/>
          <w:szCs w:val="28"/>
        </w:rPr>
        <w:t xml:space="preserve"> замечает, что мать способна идентифицироваться с ребенком на ранних стадиях его развития, смотреть на мир его глазами, угадывать его потребности и желания. Такого рода коммуникация чрезвычайно важна, ведь именно она обеспечивает полноценное развитие ребенка и должный за ним уход.</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О такой же коммуникации говорит и концепция Мелани </w:t>
      </w:r>
      <w:proofErr w:type="spellStart"/>
      <w:r w:rsidRPr="00691E98">
        <w:rPr>
          <w:rFonts w:ascii="Times New Roman" w:eastAsia="Calibri" w:hAnsi="Times New Roman" w:cs="Times New Roman"/>
          <w:sz w:val="28"/>
          <w:szCs w:val="28"/>
        </w:rPr>
        <w:t>Кляйн</w:t>
      </w:r>
      <w:proofErr w:type="spellEnd"/>
      <w:r w:rsidRPr="00691E98">
        <w:rPr>
          <w:rFonts w:ascii="Times New Roman" w:eastAsia="Calibri" w:hAnsi="Times New Roman" w:cs="Times New Roman"/>
          <w:sz w:val="28"/>
          <w:szCs w:val="28"/>
        </w:rPr>
        <w:t>, где основой взаимодействия является взаимоотношение младенца и материнской груди. В жизни маленького ребенка кормление это одно из главных событий, которое с ним происходит. Грудь матери становится для ребенка психическим объектом. Это объект удовольствия (в том случае, если кормление происходит в тот момент, когда это желание появляется у ребенка) и объект неудовольствия, фрустрации (в том случае, если грудь не появляется в тот, момент, когда ребенок хочет есть). Таким образом для ребенка появляется «плохая» и «хорошая» грудь, представления о которых уже оформляются в психике ребенка.</w:t>
      </w:r>
      <w:r w:rsidRPr="00691E98">
        <w:rPr>
          <w:rFonts w:ascii="Times New Roman" w:eastAsia="Calibri" w:hAnsi="Times New Roman" w:cs="Times New Roman"/>
          <w:sz w:val="28"/>
          <w:szCs w:val="28"/>
        </w:rPr>
        <w:tab/>
        <w:t xml:space="preserve">Именно второй момент является некоторой основой для активации психического процесса- ребенок начинает желать грудь, представлять ее, именно в тот момент, когда маленький ребенок хочет кушать, а мать это не угадывает начинает работать представление, фантазия. Об этом же процессе говорит </w:t>
      </w:r>
      <w:proofErr w:type="spellStart"/>
      <w:r w:rsidRPr="00691E98">
        <w:rPr>
          <w:rFonts w:ascii="Times New Roman" w:eastAsia="Calibri" w:hAnsi="Times New Roman" w:cs="Times New Roman"/>
          <w:sz w:val="28"/>
          <w:szCs w:val="28"/>
        </w:rPr>
        <w:t>Бион</w:t>
      </w:r>
      <w:proofErr w:type="spellEnd"/>
      <w:r w:rsidRPr="00691E98">
        <w:rPr>
          <w:rFonts w:ascii="Times New Roman" w:eastAsia="Calibri" w:hAnsi="Times New Roman" w:cs="Times New Roman"/>
          <w:sz w:val="28"/>
          <w:szCs w:val="28"/>
        </w:rPr>
        <w:t xml:space="preserve">. На основе этого процесса можно говорить об одной из самых первых коммуникаций, которые случаются с ребенком – это его коммуникация с матерью, посредством кормления. Через этот процесс они обмениваются эмоциями, проекциями. </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Чуть позже ребенок начинает вступать в активную коммуникацию и со многими другими людьми, этот процесс происходит постепенно, дети очень постепенно начинают взаимодействовать с окружающим миром, тут крайне важным становится язык, который постепенно расширяет область взаимодействия, если невербальный способ сообщения активно используется </w:t>
      </w:r>
      <w:r w:rsidRPr="00691E98">
        <w:rPr>
          <w:rFonts w:ascii="Times New Roman" w:eastAsia="Calibri" w:hAnsi="Times New Roman" w:cs="Times New Roman"/>
          <w:sz w:val="28"/>
          <w:szCs w:val="28"/>
        </w:rPr>
        <w:lastRenderedPageBreak/>
        <w:t xml:space="preserve">в общении с мамой, то для других людей необходим и более </w:t>
      </w:r>
      <w:proofErr w:type="spellStart"/>
      <w:r w:rsidRPr="00691E98">
        <w:rPr>
          <w:rFonts w:ascii="Times New Roman" w:eastAsia="Calibri" w:hAnsi="Times New Roman" w:cs="Times New Roman"/>
          <w:sz w:val="28"/>
          <w:szCs w:val="28"/>
        </w:rPr>
        <w:t>приемлим</w:t>
      </w:r>
      <w:proofErr w:type="spellEnd"/>
      <w:r w:rsidRPr="00691E98">
        <w:rPr>
          <w:rFonts w:ascii="Times New Roman" w:eastAsia="Calibri" w:hAnsi="Times New Roman" w:cs="Times New Roman"/>
          <w:sz w:val="28"/>
          <w:szCs w:val="28"/>
        </w:rPr>
        <w:t xml:space="preserve"> вербальный способ</w:t>
      </w:r>
      <w:r w:rsidR="00B16C26">
        <w:rPr>
          <w:rFonts w:ascii="Times New Roman" w:eastAsia="Calibri" w:hAnsi="Times New Roman" w:cs="Times New Roman"/>
          <w:sz w:val="28"/>
          <w:szCs w:val="28"/>
        </w:rPr>
        <w:t>, поэтому постепенно дети</w:t>
      </w:r>
      <w:r w:rsidRPr="00691E98">
        <w:rPr>
          <w:rFonts w:ascii="Times New Roman" w:eastAsia="Calibri" w:hAnsi="Times New Roman" w:cs="Times New Roman"/>
          <w:sz w:val="28"/>
          <w:szCs w:val="28"/>
        </w:rPr>
        <w:t xml:space="preserve"> осваивают и язык – основной способ коммуникации с окружающими.</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proofErr w:type="spellStart"/>
      <w:r w:rsidRPr="00691E98">
        <w:rPr>
          <w:rFonts w:ascii="Times New Roman" w:eastAsia="Calibri" w:hAnsi="Times New Roman" w:cs="Times New Roman"/>
          <w:sz w:val="28"/>
          <w:szCs w:val="28"/>
        </w:rPr>
        <w:t>Хабермас</w:t>
      </w:r>
      <w:proofErr w:type="spellEnd"/>
      <w:r w:rsidRPr="00691E98">
        <w:rPr>
          <w:rFonts w:ascii="Times New Roman" w:eastAsia="Calibri" w:hAnsi="Times New Roman" w:cs="Times New Roman"/>
          <w:sz w:val="28"/>
          <w:szCs w:val="28"/>
        </w:rPr>
        <w:t xml:space="preserve"> в своем труде «Моральное сознание и коммуникативное действие» отмечает, процесс, в ходе которого ребенок овладевает языком - обычно это происходит в возрасте от пяти до девяти лет. </w:t>
      </w:r>
    </w:p>
    <w:p w:rsid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Язык позволяет устанавливать связь с другими, выстраивать отношения, в языке происходит передача опыта и культуры. В развитии ребенка осваивание языка играет огромную роль, так же, как и в формировании самой личности. </w:t>
      </w:r>
    </w:p>
    <w:p w:rsidR="002B4E76" w:rsidRDefault="00E61557" w:rsidP="00691E98">
      <w:pPr>
        <w:spacing w:before="120"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обоснования своей дискурсивной этики Юрген </w:t>
      </w:r>
      <w:proofErr w:type="spellStart"/>
      <w:r>
        <w:rPr>
          <w:rFonts w:ascii="Times New Roman" w:eastAsia="Calibri" w:hAnsi="Times New Roman" w:cs="Times New Roman"/>
          <w:sz w:val="28"/>
          <w:szCs w:val="28"/>
        </w:rPr>
        <w:t>Хабермас</w:t>
      </w:r>
      <w:proofErr w:type="spellEnd"/>
      <w:r>
        <w:rPr>
          <w:rFonts w:ascii="Times New Roman" w:eastAsia="Calibri" w:hAnsi="Times New Roman" w:cs="Times New Roman"/>
          <w:sz w:val="28"/>
          <w:szCs w:val="28"/>
        </w:rPr>
        <w:t xml:space="preserve"> </w:t>
      </w:r>
      <w:r w:rsidR="000E2774">
        <w:rPr>
          <w:rFonts w:ascii="Times New Roman" w:eastAsia="Calibri" w:hAnsi="Times New Roman" w:cs="Times New Roman"/>
          <w:sz w:val="28"/>
          <w:szCs w:val="28"/>
        </w:rPr>
        <w:t xml:space="preserve">рассматривает связь соотношения развития коммуникативных навыков и развития представлений о морали. В ходе такого исследования он обращается к психологии и сопоставляет предложенные Р. </w:t>
      </w:r>
      <w:proofErr w:type="spellStart"/>
      <w:r w:rsidR="000E2774">
        <w:rPr>
          <w:rFonts w:ascii="Times New Roman" w:eastAsia="Calibri" w:hAnsi="Times New Roman" w:cs="Times New Roman"/>
          <w:sz w:val="28"/>
          <w:szCs w:val="28"/>
        </w:rPr>
        <w:t>Селманом</w:t>
      </w:r>
      <w:proofErr w:type="spellEnd"/>
      <w:r w:rsidR="000E2774">
        <w:rPr>
          <w:rFonts w:ascii="Times New Roman" w:eastAsia="Calibri" w:hAnsi="Times New Roman" w:cs="Times New Roman"/>
          <w:sz w:val="28"/>
          <w:szCs w:val="28"/>
        </w:rPr>
        <w:t xml:space="preserve"> ступени смены перспектив, </w:t>
      </w:r>
      <w:r w:rsidR="001D3C6E">
        <w:rPr>
          <w:rFonts w:ascii="Times New Roman" w:eastAsia="Calibri" w:hAnsi="Times New Roman" w:cs="Times New Roman"/>
          <w:sz w:val="28"/>
          <w:szCs w:val="28"/>
        </w:rPr>
        <w:t xml:space="preserve">а также теорию развития морального сознания Л. </w:t>
      </w:r>
      <w:proofErr w:type="spellStart"/>
      <w:r w:rsidR="001D3C6E">
        <w:rPr>
          <w:rFonts w:ascii="Times New Roman" w:eastAsia="Calibri" w:hAnsi="Times New Roman" w:cs="Times New Roman"/>
          <w:sz w:val="28"/>
          <w:szCs w:val="28"/>
        </w:rPr>
        <w:t>Кольберга</w:t>
      </w:r>
      <w:proofErr w:type="spellEnd"/>
      <w:r w:rsidR="001D3C6E">
        <w:rPr>
          <w:rFonts w:ascii="Times New Roman" w:eastAsia="Calibri" w:hAnsi="Times New Roman" w:cs="Times New Roman"/>
          <w:sz w:val="28"/>
          <w:szCs w:val="28"/>
        </w:rPr>
        <w:t>. В контексте данной работы рассмотреть это исследование оказывается важным, так как оно обращается к детству, его особенностям и процессу формирования индивида. Одной из его задач является обоснование моральных ступеней с точки зрения логики развития.</w:t>
      </w:r>
    </w:p>
    <w:p w:rsidR="001D3C6E" w:rsidRDefault="001D3C6E" w:rsidP="00691E98">
      <w:pPr>
        <w:spacing w:before="120"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Лоуренс </w:t>
      </w:r>
      <w:proofErr w:type="spellStart"/>
      <w:r>
        <w:rPr>
          <w:rFonts w:ascii="Times New Roman" w:eastAsia="Calibri" w:hAnsi="Times New Roman" w:cs="Times New Roman"/>
          <w:sz w:val="28"/>
          <w:szCs w:val="28"/>
        </w:rPr>
        <w:t>Кольберг</w:t>
      </w:r>
      <w:proofErr w:type="spellEnd"/>
      <w:r>
        <w:rPr>
          <w:rFonts w:ascii="Times New Roman" w:eastAsia="Calibri" w:hAnsi="Times New Roman" w:cs="Times New Roman"/>
          <w:sz w:val="28"/>
          <w:szCs w:val="28"/>
        </w:rPr>
        <w:t xml:space="preserve"> предлагает шесть стадий морального развития, которые можн</w:t>
      </w:r>
      <w:r w:rsidR="00542F37">
        <w:rPr>
          <w:rFonts w:ascii="Times New Roman" w:eastAsia="Calibri" w:hAnsi="Times New Roman" w:cs="Times New Roman"/>
          <w:sz w:val="28"/>
          <w:szCs w:val="28"/>
        </w:rPr>
        <w:t xml:space="preserve">о подразделить на три уровня – </w:t>
      </w:r>
      <w:proofErr w:type="spellStart"/>
      <w:r w:rsidR="00542F37">
        <w:rPr>
          <w:rFonts w:ascii="Times New Roman" w:eastAsia="Calibri" w:hAnsi="Times New Roman" w:cs="Times New Roman"/>
          <w:sz w:val="28"/>
          <w:szCs w:val="28"/>
        </w:rPr>
        <w:t>п</w:t>
      </w:r>
      <w:r>
        <w:rPr>
          <w:rFonts w:ascii="Times New Roman" w:eastAsia="Calibri" w:hAnsi="Times New Roman" w:cs="Times New Roman"/>
          <w:sz w:val="28"/>
          <w:szCs w:val="28"/>
        </w:rPr>
        <w:t>реконвенциональный</w:t>
      </w:r>
      <w:proofErr w:type="spellEnd"/>
      <w:r>
        <w:rPr>
          <w:rFonts w:ascii="Times New Roman" w:eastAsia="Calibri" w:hAnsi="Times New Roman" w:cs="Times New Roman"/>
          <w:sz w:val="28"/>
          <w:szCs w:val="28"/>
        </w:rPr>
        <w:t xml:space="preserve">, конвенциональный и уровень собственных моральных принципов. </w:t>
      </w:r>
      <w:r w:rsidR="006F693E">
        <w:rPr>
          <w:rFonts w:ascii="Times New Roman" w:eastAsia="Calibri" w:hAnsi="Times New Roman" w:cs="Times New Roman"/>
          <w:sz w:val="28"/>
          <w:szCs w:val="28"/>
        </w:rPr>
        <w:t xml:space="preserve">На первом уровне можно выделить две стадии. На первой индивид ориентируется на результат действия и исходя из него определяет было ли оно верным, на следующей оценка происходит исходя из степени удовлетворения собственных потребностей. Второй уровень можно разделить на стадию, где оценка действий происходит благодаря оценке окружающих, и стадию где появляется представление об </w:t>
      </w:r>
      <w:proofErr w:type="spellStart"/>
      <w:r w:rsidR="006F693E">
        <w:rPr>
          <w:rFonts w:ascii="Times New Roman" w:eastAsia="Calibri" w:hAnsi="Times New Roman" w:cs="Times New Roman"/>
          <w:sz w:val="28"/>
          <w:szCs w:val="28"/>
        </w:rPr>
        <w:t>общезначимости</w:t>
      </w:r>
      <w:proofErr w:type="spellEnd"/>
      <w:r w:rsidR="006F693E">
        <w:rPr>
          <w:rFonts w:ascii="Times New Roman" w:eastAsia="Calibri" w:hAnsi="Times New Roman" w:cs="Times New Roman"/>
          <w:sz w:val="28"/>
          <w:szCs w:val="28"/>
        </w:rPr>
        <w:t xml:space="preserve"> поступка, ориентация на </w:t>
      </w:r>
      <w:r w:rsidR="006F693E">
        <w:rPr>
          <w:rFonts w:ascii="Times New Roman" w:eastAsia="Calibri" w:hAnsi="Times New Roman" w:cs="Times New Roman"/>
          <w:sz w:val="28"/>
          <w:szCs w:val="28"/>
        </w:rPr>
        <w:lastRenderedPageBreak/>
        <w:t xml:space="preserve">поддержание порядка и исполнение долга. Последний уровень можно назвать </w:t>
      </w:r>
      <w:proofErr w:type="spellStart"/>
      <w:r w:rsidR="006F693E">
        <w:rPr>
          <w:rFonts w:ascii="Times New Roman" w:eastAsia="Calibri" w:hAnsi="Times New Roman" w:cs="Times New Roman"/>
          <w:sz w:val="28"/>
          <w:szCs w:val="28"/>
        </w:rPr>
        <w:t>постконвенциональным</w:t>
      </w:r>
      <w:proofErr w:type="spellEnd"/>
      <w:r w:rsidR="006F693E">
        <w:rPr>
          <w:rFonts w:ascii="Times New Roman" w:eastAsia="Calibri" w:hAnsi="Times New Roman" w:cs="Times New Roman"/>
          <w:sz w:val="28"/>
          <w:szCs w:val="28"/>
        </w:rPr>
        <w:t>, где на первой стадии</w:t>
      </w:r>
      <w:r w:rsidR="00E55D79">
        <w:rPr>
          <w:rFonts w:ascii="Times New Roman" w:eastAsia="Calibri" w:hAnsi="Times New Roman" w:cs="Times New Roman"/>
          <w:sz w:val="28"/>
          <w:szCs w:val="28"/>
        </w:rPr>
        <w:t xml:space="preserve"> осознается мораль, основанная на общепринятых принципах и законах, а на последней форм</w:t>
      </w:r>
      <w:r w:rsidR="00FE20A9">
        <w:rPr>
          <w:rFonts w:ascii="Times New Roman" w:eastAsia="Calibri" w:hAnsi="Times New Roman" w:cs="Times New Roman"/>
          <w:sz w:val="28"/>
          <w:szCs w:val="28"/>
        </w:rPr>
        <w:t xml:space="preserve">ируется мораль, исходящая из </w:t>
      </w:r>
      <w:r w:rsidR="00E55D79">
        <w:rPr>
          <w:rFonts w:ascii="Times New Roman" w:eastAsia="Calibri" w:hAnsi="Times New Roman" w:cs="Times New Roman"/>
          <w:sz w:val="28"/>
          <w:szCs w:val="28"/>
        </w:rPr>
        <w:t>индивидуальной философии и в соответствии с универсальными принципами.</w:t>
      </w:r>
    </w:p>
    <w:p w:rsidR="00E55D79" w:rsidRPr="00691E98" w:rsidRDefault="00E55D79" w:rsidP="00691E98">
      <w:pPr>
        <w:spacing w:before="120"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Такое разделение в несколько уровней формирования </w:t>
      </w:r>
      <w:r w:rsidR="00FF3851">
        <w:rPr>
          <w:rFonts w:ascii="Times New Roman" w:eastAsia="Calibri" w:hAnsi="Times New Roman" w:cs="Times New Roman"/>
          <w:sz w:val="28"/>
          <w:szCs w:val="28"/>
        </w:rPr>
        <w:t xml:space="preserve">моральных принципов </w:t>
      </w:r>
      <w:proofErr w:type="spellStart"/>
      <w:r w:rsidR="00FF3851">
        <w:rPr>
          <w:rFonts w:ascii="Times New Roman" w:eastAsia="Calibri" w:hAnsi="Times New Roman" w:cs="Times New Roman"/>
          <w:sz w:val="28"/>
          <w:szCs w:val="28"/>
        </w:rPr>
        <w:t>Хабермас</w:t>
      </w:r>
      <w:proofErr w:type="spellEnd"/>
      <w:r w:rsidR="00FF3851">
        <w:rPr>
          <w:rFonts w:ascii="Times New Roman" w:eastAsia="Calibri" w:hAnsi="Times New Roman" w:cs="Times New Roman"/>
          <w:sz w:val="28"/>
          <w:szCs w:val="28"/>
        </w:rPr>
        <w:t xml:space="preserve"> соотносит с уровнями, которые предлагает </w:t>
      </w:r>
      <w:r w:rsidR="006D0E61">
        <w:rPr>
          <w:rFonts w:ascii="Times New Roman" w:eastAsia="Calibri" w:hAnsi="Times New Roman" w:cs="Times New Roman"/>
          <w:sz w:val="28"/>
          <w:szCs w:val="28"/>
        </w:rPr>
        <w:t xml:space="preserve">Роберт </w:t>
      </w:r>
      <w:proofErr w:type="spellStart"/>
      <w:r w:rsidR="006D0E61">
        <w:rPr>
          <w:rFonts w:ascii="Times New Roman" w:eastAsia="Calibri" w:hAnsi="Times New Roman" w:cs="Times New Roman"/>
          <w:sz w:val="28"/>
          <w:szCs w:val="28"/>
        </w:rPr>
        <w:t>Селман</w:t>
      </w:r>
      <w:proofErr w:type="spellEnd"/>
      <w:r w:rsidR="006D0E61">
        <w:rPr>
          <w:rFonts w:ascii="Times New Roman" w:eastAsia="Calibri" w:hAnsi="Times New Roman" w:cs="Times New Roman"/>
          <w:sz w:val="28"/>
          <w:szCs w:val="28"/>
        </w:rPr>
        <w:t xml:space="preserve"> относительно развития перспектив от первого к третьему лицу и обобщенному восприятию.</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Именно язык обеспечивает начало процесса установления </w:t>
      </w:r>
      <w:proofErr w:type="spellStart"/>
      <w:r w:rsidRPr="00691E98">
        <w:rPr>
          <w:rFonts w:ascii="Times New Roman" w:eastAsia="Calibri" w:hAnsi="Times New Roman" w:cs="Times New Roman"/>
          <w:sz w:val="28"/>
          <w:szCs w:val="28"/>
        </w:rPr>
        <w:t>интерсубъективности</w:t>
      </w:r>
      <w:proofErr w:type="spellEnd"/>
      <w:r w:rsidRPr="00691E98">
        <w:rPr>
          <w:rFonts w:ascii="Times New Roman" w:eastAsia="Calibri" w:hAnsi="Times New Roman" w:cs="Times New Roman"/>
          <w:sz w:val="28"/>
          <w:szCs w:val="28"/>
        </w:rPr>
        <w:t xml:space="preserve">, благодаря чему в развитии ребенка появляется принятие неполных перспектив действия, которые характерны для первой ступени развития по </w:t>
      </w:r>
      <w:proofErr w:type="spellStart"/>
      <w:r w:rsidRPr="00691E98">
        <w:rPr>
          <w:rFonts w:ascii="Times New Roman" w:eastAsia="Calibri" w:hAnsi="Times New Roman" w:cs="Times New Roman"/>
          <w:sz w:val="28"/>
          <w:szCs w:val="28"/>
        </w:rPr>
        <w:t>Селману</w:t>
      </w:r>
      <w:proofErr w:type="spellEnd"/>
      <w:r w:rsidRPr="00691E98">
        <w:rPr>
          <w:rFonts w:ascii="Times New Roman" w:eastAsia="Calibri" w:hAnsi="Times New Roman" w:cs="Times New Roman"/>
          <w:sz w:val="28"/>
          <w:szCs w:val="28"/>
        </w:rPr>
        <w:t>. Важным тут оказывается то, что ребенок, который умеет говорить уже имеет представление о том, как разделять слушающего и говорящего. Он понимает, когда речь адресована ему и каким образом он может адресовать ее кому-либо. Тут же примечательным моментом является умение отличать слова от действий, которое формируется во взаимосвязи с предыдущим – таким образом он осознает различие между речевым действием и эквивалентным ему действием, направленным на окружающие объекты.</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При этом на данной стадии ребенок лишь соотносит себя с говорящим, но еще не смотрит с перспективы третьего лица. Эту перспективу становится проще уловить на примере </w:t>
      </w:r>
      <w:proofErr w:type="gramStart"/>
      <w:r w:rsidRPr="00691E98">
        <w:rPr>
          <w:rFonts w:ascii="Times New Roman" w:eastAsia="Calibri" w:hAnsi="Times New Roman" w:cs="Times New Roman"/>
          <w:sz w:val="28"/>
          <w:szCs w:val="28"/>
        </w:rPr>
        <w:t>с монетками</w:t>
      </w:r>
      <w:proofErr w:type="gramEnd"/>
      <w:r w:rsidRPr="00691E98">
        <w:rPr>
          <w:rFonts w:ascii="Times New Roman" w:eastAsia="Calibri" w:hAnsi="Times New Roman" w:cs="Times New Roman"/>
          <w:sz w:val="28"/>
          <w:szCs w:val="28"/>
        </w:rPr>
        <w:t xml:space="preserve"> спрятанными под чашкой (эксперимент описанный </w:t>
      </w:r>
      <w:proofErr w:type="spellStart"/>
      <w:r w:rsidRPr="00691E98">
        <w:rPr>
          <w:rFonts w:ascii="Times New Roman" w:eastAsia="Calibri" w:hAnsi="Times New Roman" w:cs="Times New Roman"/>
          <w:sz w:val="28"/>
          <w:szCs w:val="28"/>
        </w:rPr>
        <w:t>Флавелем</w:t>
      </w:r>
      <w:proofErr w:type="spellEnd"/>
      <w:r w:rsidRPr="00691E98">
        <w:rPr>
          <w:rFonts w:ascii="Times New Roman" w:eastAsia="Calibri" w:hAnsi="Times New Roman" w:cs="Times New Roman"/>
          <w:sz w:val="28"/>
          <w:szCs w:val="28"/>
        </w:rPr>
        <w:t xml:space="preserve"> – его же и приводит в пример </w:t>
      </w:r>
      <w:proofErr w:type="spellStart"/>
      <w:r w:rsidRPr="00691E98">
        <w:rPr>
          <w:rFonts w:ascii="Times New Roman" w:eastAsia="Calibri" w:hAnsi="Times New Roman" w:cs="Times New Roman"/>
          <w:sz w:val="28"/>
          <w:szCs w:val="28"/>
        </w:rPr>
        <w:t>Хабермас</w:t>
      </w:r>
      <w:proofErr w:type="spellEnd"/>
      <w:r w:rsidRPr="00691E98">
        <w:rPr>
          <w:rFonts w:ascii="Times New Roman" w:eastAsia="Calibri" w:hAnsi="Times New Roman" w:cs="Times New Roman"/>
          <w:sz w:val="28"/>
          <w:szCs w:val="28"/>
        </w:rPr>
        <w:t xml:space="preserve">), ребенок улавливающий эту перспективу предугадывает ожидания другого по отношению к себе и складывает монетки под ту чашку на которой верно указана сумма. Он догадывается о том, что человек будет ожидать обмана и не совершает его. На этом этапе формируется крайне важное умение смотреть на коммуникативный акт с точки зрения второго участника, ребенок улавливает </w:t>
      </w:r>
      <w:r w:rsidRPr="00691E98">
        <w:rPr>
          <w:rFonts w:ascii="Times New Roman" w:eastAsia="Calibri" w:hAnsi="Times New Roman" w:cs="Times New Roman"/>
          <w:sz w:val="28"/>
          <w:szCs w:val="28"/>
        </w:rPr>
        <w:lastRenderedPageBreak/>
        <w:t>уже не просто разницу между собой и другим, но и начинает улавливать разницу в позициях. Способность посмотреть с перспективы третьего лица на происходящее приоткрывает многие возможности, в том числе и более структурированное понимание коммуникации и того, как она происходит, и понимание взаимосвязанных, но все же различных интересов в процессе одного и того же коммуникативного акта.</w:t>
      </w:r>
      <w:r w:rsidR="00B16C26">
        <w:rPr>
          <w:rStyle w:val="a5"/>
          <w:rFonts w:ascii="Times New Roman" w:eastAsia="Calibri" w:hAnsi="Times New Roman" w:cs="Times New Roman"/>
          <w:sz w:val="28"/>
          <w:szCs w:val="28"/>
        </w:rPr>
        <w:footnoteReference w:id="10"/>
      </w:r>
    </w:p>
    <w:p w:rsid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 xml:space="preserve">Однако, в дальнейшем происходит еще одно действие развития и ребенок уже понимает, что сама схема игры и обмана знакома человеку, он может догадаться и об этом маневре – таким образом он начинает располагать перспективной структурой, он начинает принимать во внимание комплекс </w:t>
      </w:r>
      <w:proofErr w:type="spellStart"/>
      <w:r w:rsidRPr="00691E98">
        <w:rPr>
          <w:rFonts w:ascii="Times New Roman" w:eastAsia="Calibri" w:hAnsi="Times New Roman" w:cs="Times New Roman"/>
          <w:sz w:val="28"/>
          <w:szCs w:val="28"/>
        </w:rPr>
        <w:t>взаимонаправленных</w:t>
      </w:r>
      <w:proofErr w:type="spellEnd"/>
      <w:r w:rsidRPr="00691E98">
        <w:rPr>
          <w:rFonts w:ascii="Times New Roman" w:eastAsia="Calibri" w:hAnsi="Times New Roman" w:cs="Times New Roman"/>
          <w:sz w:val="28"/>
          <w:szCs w:val="28"/>
        </w:rPr>
        <w:t xml:space="preserve"> действенных перспектив, которые лежат и в основе его действий, и в основе действий второго игрока, теперь он видит их как систему. Это становится возможным благодаря тому, что ему удается </w:t>
      </w:r>
      <w:proofErr w:type="spellStart"/>
      <w:r w:rsidRPr="00691E98">
        <w:rPr>
          <w:rFonts w:ascii="Times New Roman" w:eastAsia="Calibri" w:hAnsi="Times New Roman" w:cs="Times New Roman"/>
          <w:sz w:val="28"/>
          <w:szCs w:val="28"/>
        </w:rPr>
        <w:t>опредметить</w:t>
      </w:r>
      <w:proofErr w:type="spellEnd"/>
      <w:r w:rsidRPr="00691E98">
        <w:rPr>
          <w:rFonts w:ascii="Times New Roman" w:eastAsia="Calibri" w:hAnsi="Times New Roman" w:cs="Times New Roman"/>
          <w:sz w:val="28"/>
          <w:szCs w:val="28"/>
        </w:rPr>
        <w:t xml:space="preserve"> </w:t>
      </w:r>
      <w:proofErr w:type="spellStart"/>
      <w:r w:rsidRPr="00691E98">
        <w:rPr>
          <w:rFonts w:ascii="Times New Roman" w:eastAsia="Calibri" w:hAnsi="Times New Roman" w:cs="Times New Roman"/>
          <w:sz w:val="28"/>
          <w:szCs w:val="28"/>
        </w:rPr>
        <w:t>взаимонаправленные</w:t>
      </w:r>
      <w:proofErr w:type="spellEnd"/>
      <w:r w:rsidRPr="00691E98">
        <w:rPr>
          <w:rFonts w:ascii="Times New Roman" w:eastAsia="Calibri" w:hAnsi="Times New Roman" w:cs="Times New Roman"/>
          <w:sz w:val="28"/>
          <w:szCs w:val="28"/>
        </w:rPr>
        <w:t xml:space="preserve"> отношения между </w:t>
      </w:r>
      <w:proofErr w:type="gramStart"/>
      <w:r w:rsidRPr="00691E98">
        <w:rPr>
          <w:rFonts w:ascii="Times New Roman" w:eastAsia="Calibri" w:hAnsi="Times New Roman" w:cs="Times New Roman"/>
          <w:sz w:val="28"/>
          <w:szCs w:val="28"/>
        </w:rPr>
        <w:t>Я</w:t>
      </w:r>
      <w:proofErr w:type="gramEnd"/>
      <w:r w:rsidRPr="00691E98">
        <w:rPr>
          <w:rFonts w:ascii="Times New Roman" w:eastAsia="Calibri" w:hAnsi="Times New Roman" w:cs="Times New Roman"/>
          <w:sz w:val="28"/>
          <w:szCs w:val="28"/>
        </w:rPr>
        <w:t xml:space="preserve"> и Другим, появляется возможность отношения к игре с точки зрения наблюдателя. На этой стадии он познает конвенциональную ступень интеракции, именно для нее и характерна комплексная перспективная структура. Я начинает воспринимать Другого, как следующего определенным правилам, находящегося в стабильной модели поведения, он начинает осознавать наличие социальных структур, обнаруживает общезначимые правила и замечает зависимость дей</w:t>
      </w:r>
      <w:r w:rsidR="006D0E61">
        <w:rPr>
          <w:rFonts w:ascii="Times New Roman" w:eastAsia="Calibri" w:hAnsi="Times New Roman" w:cs="Times New Roman"/>
          <w:sz w:val="28"/>
          <w:szCs w:val="28"/>
        </w:rPr>
        <w:t>ствий окружающих его людей от не</w:t>
      </w:r>
      <w:r w:rsidRPr="00691E98">
        <w:rPr>
          <w:rFonts w:ascii="Times New Roman" w:eastAsia="Calibri" w:hAnsi="Times New Roman" w:cs="Times New Roman"/>
          <w:sz w:val="28"/>
          <w:szCs w:val="28"/>
        </w:rPr>
        <w:t>которых правил.</w:t>
      </w:r>
    </w:p>
    <w:p w:rsidR="003610B2" w:rsidRPr="00691E98" w:rsidRDefault="003610B2" w:rsidP="003610B2">
      <w:pPr>
        <w:spacing w:before="120"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и Пиаже в своей работе «Речь и мышление ребенка» замечает, что у каждой возрастной группы присутствуют свои особенности коммуникации и выстраивания речи. Так, он обозначает, что своеобразный монолог является особенностью одного из этапов формирования коммуникативных навыков. Монологи обладают такой особенностью, как «</w:t>
      </w:r>
      <w:r w:rsidRPr="003610B2">
        <w:rPr>
          <w:rFonts w:ascii="Times New Roman" w:eastAsia="Calibri" w:hAnsi="Times New Roman" w:cs="Times New Roman"/>
          <w:sz w:val="28"/>
          <w:szCs w:val="28"/>
        </w:rPr>
        <w:t>отсутствие у слова социальной функции. Слово не</w:t>
      </w:r>
      <w:r>
        <w:rPr>
          <w:rFonts w:ascii="Times New Roman" w:eastAsia="Calibri" w:hAnsi="Times New Roman" w:cs="Times New Roman"/>
          <w:sz w:val="28"/>
          <w:szCs w:val="28"/>
        </w:rPr>
        <w:t xml:space="preserve"> </w:t>
      </w:r>
      <w:r w:rsidRPr="003610B2">
        <w:rPr>
          <w:rFonts w:ascii="Times New Roman" w:eastAsia="Calibri" w:hAnsi="Times New Roman" w:cs="Times New Roman"/>
          <w:sz w:val="28"/>
          <w:szCs w:val="28"/>
        </w:rPr>
        <w:t>служит в таких случаях для соо</w:t>
      </w:r>
      <w:r>
        <w:rPr>
          <w:rFonts w:ascii="Times New Roman" w:eastAsia="Calibri" w:hAnsi="Times New Roman" w:cs="Times New Roman"/>
          <w:sz w:val="28"/>
          <w:szCs w:val="28"/>
        </w:rPr>
        <w:t xml:space="preserve">бщения мысли; оно служит </w:t>
      </w:r>
      <w:r>
        <w:rPr>
          <w:rFonts w:ascii="Times New Roman" w:eastAsia="Calibri" w:hAnsi="Times New Roman" w:cs="Times New Roman"/>
          <w:sz w:val="28"/>
          <w:szCs w:val="28"/>
        </w:rPr>
        <w:lastRenderedPageBreak/>
        <w:t>для со</w:t>
      </w:r>
      <w:r w:rsidRPr="003610B2">
        <w:rPr>
          <w:rFonts w:ascii="Times New Roman" w:eastAsia="Calibri" w:hAnsi="Times New Roman" w:cs="Times New Roman"/>
          <w:sz w:val="28"/>
          <w:szCs w:val="28"/>
        </w:rPr>
        <w:t>провождения, углубления или вытеснения действия.</w:t>
      </w:r>
      <w:r>
        <w:rPr>
          <w:rFonts w:ascii="Times New Roman" w:eastAsia="Calibri" w:hAnsi="Times New Roman" w:cs="Times New Roman"/>
          <w:sz w:val="28"/>
          <w:szCs w:val="28"/>
        </w:rPr>
        <w:t>»</w:t>
      </w:r>
      <w:r>
        <w:rPr>
          <w:rStyle w:val="a5"/>
          <w:rFonts w:ascii="Times New Roman" w:eastAsia="Calibri" w:hAnsi="Times New Roman" w:cs="Times New Roman"/>
          <w:sz w:val="28"/>
          <w:szCs w:val="28"/>
        </w:rPr>
        <w:footnoteReference w:id="11"/>
      </w:r>
      <w:r>
        <w:rPr>
          <w:rFonts w:ascii="Times New Roman" w:eastAsia="Calibri" w:hAnsi="Times New Roman" w:cs="Times New Roman"/>
          <w:sz w:val="28"/>
          <w:szCs w:val="28"/>
        </w:rPr>
        <w:t>. На данном этапе разговор с окружающими аналогичен для ребенка разговором с самим собой, а речь является еще некоторым подражанием. Тут проявляется некоторая неспособность уловить сам принцип взаимодействия с окружающими, что коррелирует со стадиями, где изначально ребенок демонстрирует отношение к коммуникации лишь с перспективы первого лица.</w:t>
      </w:r>
    </w:p>
    <w:p w:rsidR="006D0E61" w:rsidRDefault="006D0E61" w:rsidP="00691E98">
      <w:pPr>
        <w:spacing w:before="120" w:after="20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Продемонстрированная взаимосвязь помогает увидеть ребенка с точки зрения его соо</w:t>
      </w:r>
      <w:r w:rsidR="00FC62AA">
        <w:rPr>
          <w:rFonts w:ascii="Times New Roman" w:eastAsia="Calibri" w:hAnsi="Times New Roman" w:cs="Times New Roman"/>
          <w:sz w:val="28"/>
          <w:szCs w:val="28"/>
        </w:rPr>
        <w:t>т</w:t>
      </w:r>
      <w:r>
        <w:rPr>
          <w:rFonts w:ascii="Times New Roman" w:eastAsia="Calibri" w:hAnsi="Times New Roman" w:cs="Times New Roman"/>
          <w:sz w:val="28"/>
          <w:szCs w:val="28"/>
        </w:rPr>
        <w:t>ношения с обществом, но не в социальном смысле, а</w:t>
      </w:r>
      <w:r w:rsidR="00FC62AA">
        <w:rPr>
          <w:rFonts w:ascii="Times New Roman" w:eastAsia="Calibri" w:hAnsi="Times New Roman" w:cs="Times New Roman"/>
          <w:sz w:val="28"/>
          <w:szCs w:val="28"/>
        </w:rPr>
        <w:t xml:space="preserve"> в индивидуально-психологичес</w:t>
      </w:r>
      <w:r w:rsidR="00AA2925">
        <w:rPr>
          <w:rFonts w:ascii="Times New Roman" w:eastAsia="Calibri" w:hAnsi="Times New Roman" w:cs="Times New Roman"/>
          <w:sz w:val="28"/>
          <w:szCs w:val="28"/>
        </w:rPr>
        <w:t>ком</w:t>
      </w:r>
      <w:r w:rsidR="00FC62AA">
        <w:rPr>
          <w:rFonts w:ascii="Times New Roman" w:eastAsia="Calibri" w:hAnsi="Times New Roman" w:cs="Times New Roman"/>
          <w:sz w:val="28"/>
          <w:szCs w:val="28"/>
        </w:rPr>
        <w:t xml:space="preserve"> аспекте, интересен проце</w:t>
      </w:r>
      <w:r w:rsidR="00AA2925">
        <w:rPr>
          <w:rFonts w:ascii="Times New Roman" w:eastAsia="Calibri" w:hAnsi="Times New Roman" w:cs="Times New Roman"/>
          <w:sz w:val="28"/>
          <w:szCs w:val="28"/>
        </w:rPr>
        <w:t>сс выстраивания связей с окружающими, освоение механизмов взаимодействия. Отсюда можно сделать определенные выводы о том, как ребенок проявляет в себе социальную личность уже на самых ранних этапах развития, не обладая еще достаточными навыками и не осознавая всех правил человеческой коммуникации, он тем не менее нуждается в ней и использует достаточно обширный круг способов сообщения с окружающими.</w:t>
      </w:r>
    </w:p>
    <w:p w:rsidR="00691E98" w:rsidRPr="00691E98" w:rsidRDefault="00691E98" w:rsidP="00691E98">
      <w:pPr>
        <w:spacing w:before="120" w:after="200" w:line="360" w:lineRule="auto"/>
        <w:ind w:firstLine="709"/>
        <w:jc w:val="both"/>
        <w:rPr>
          <w:rFonts w:ascii="Times New Roman" w:eastAsia="Calibri" w:hAnsi="Times New Roman" w:cs="Times New Roman"/>
          <w:sz w:val="28"/>
          <w:szCs w:val="28"/>
        </w:rPr>
      </w:pPr>
      <w:r w:rsidRPr="00691E98">
        <w:rPr>
          <w:rFonts w:ascii="Times New Roman" w:eastAsia="Calibri" w:hAnsi="Times New Roman" w:cs="Times New Roman"/>
          <w:sz w:val="28"/>
          <w:szCs w:val="28"/>
        </w:rPr>
        <w:t>Таким образом оказывается крайне важным рассмотрение процесса обучения языку, ведь вместе с ним ребенок постепенно осваивает возможности и правила взаимосвязей между участниками коммуникации, усваивает различные перспективы и начинает воспринимать социал</w:t>
      </w:r>
      <w:r w:rsidR="006D0E61">
        <w:rPr>
          <w:rFonts w:ascii="Times New Roman" w:eastAsia="Calibri" w:hAnsi="Times New Roman" w:cs="Times New Roman"/>
          <w:sz w:val="28"/>
          <w:szCs w:val="28"/>
        </w:rPr>
        <w:t>ьную сферу как конвенциональную.</w:t>
      </w:r>
    </w:p>
    <w:p w:rsidR="00691E98" w:rsidRDefault="00691E98" w:rsidP="00C15DF8">
      <w:pPr>
        <w:spacing w:before="120" w:after="200" w:line="360" w:lineRule="auto"/>
        <w:ind w:firstLine="709"/>
        <w:jc w:val="both"/>
        <w:rPr>
          <w:rFonts w:ascii="Times New Roman" w:eastAsia="Calibri" w:hAnsi="Times New Roman" w:cs="Times New Roman"/>
          <w:sz w:val="28"/>
          <w:szCs w:val="28"/>
        </w:rPr>
      </w:pPr>
    </w:p>
    <w:p w:rsidR="00BA2DDC" w:rsidRDefault="00BA2DDC" w:rsidP="00C15DF8">
      <w:pPr>
        <w:spacing w:before="120" w:after="200" w:line="360" w:lineRule="auto"/>
        <w:ind w:firstLine="709"/>
        <w:jc w:val="both"/>
        <w:rPr>
          <w:rFonts w:ascii="Times New Roman" w:eastAsia="Calibri" w:hAnsi="Times New Roman" w:cs="Times New Roman"/>
          <w:sz w:val="28"/>
          <w:szCs w:val="28"/>
        </w:rPr>
      </w:pPr>
    </w:p>
    <w:p w:rsidR="00BA2DDC" w:rsidRDefault="00BA2DDC" w:rsidP="00C15DF8">
      <w:pPr>
        <w:spacing w:before="120" w:after="200" w:line="360" w:lineRule="auto"/>
        <w:ind w:firstLine="709"/>
        <w:jc w:val="both"/>
        <w:rPr>
          <w:rFonts w:ascii="Times New Roman" w:eastAsia="Calibri" w:hAnsi="Times New Roman" w:cs="Times New Roman"/>
          <w:sz w:val="28"/>
          <w:szCs w:val="28"/>
        </w:rPr>
      </w:pPr>
    </w:p>
    <w:p w:rsidR="00BA2DDC" w:rsidRDefault="00BA2DDC" w:rsidP="00C15DF8">
      <w:pPr>
        <w:spacing w:before="120" w:after="200" w:line="360" w:lineRule="auto"/>
        <w:ind w:firstLine="709"/>
        <w:jc w:val="both"/>
        <w:rPr>
          <w:rFonts w:ascii="Times New Roman" w:eastAsia="Calibri" w:hAnsi="Times New Roman" w:cs="Times New Roman"/>
          <w:sz w:val="28"/>
          <w:szCs w:val="28"/>
        </w:rPr>
      </w:pPr>
    </w:p>
    <w:p w:rsidR="00BA2DDC" w:rsidRDefault="00BA2DDC" w:rsidP="00C15DF8">
      <w:pPr>
        <w:spacing w:before="120" w:after="200" w:line="360" w:lineRule="auto"/>
        <w:ind w:firstLine="709"/>
        <w:jc w:val="both"/>
        <w:rPr>
          <w:rFonts w:ascii="Times New Roman" w:eastAsia="Calibri" w:hAnsi="Times New Roman" w:cs="Times New Roman"/>
          <w:sz w:val="28"/>
          <w:szCs w:val="28"/>
        </w:rPr>
      </w:pPr>
    </w:p>
    <w:p w:rsidR="007F3B2D" w:rsidRPr="00542F37" w:rsidRDefault="00713BBD" w:rsidP="00C15DF8">
      <w:pPr>
        <w:pStyle w:val="1"/>
        <w:ind w:firstLine="709"/>
        <w:rPr>
          <w:rFonts w:ascii="Times New Roman" w:hAnsi="Times New Roman" w:cs="Times New Roman"/>
          <w:b/>
          <w:color w:val="auto"/>
          <w:sz w:val="36"/>
          <w:szCs w:val="36"/>
        </w:rPr>
      </w:pPr>
      <w:bookmarkStart w:id="9" w:name="_Toc482643726"/>
      <w:r w:rsidRPr="00542F37">
        <w:rPr>
          <w:rFonts w:ascii="Times New Roman" w:hAnsi="Times New Roman" w:cs="Times New Roman"/>
          <w:b/>
          <w:color w:val="auto"/>
          <w:sz w:val="36"/>
          <w:szCs w:val="36"/>
        </w:rPr>
        <w:lastRenderedPageBreak/>
        <w:t xml:space="preserve">Глава </w:t>
      </w:r>
      <w:r w:rsidRPr="00542F37">
        <w:rPr>
          <w:rFonts w:ascii="Times New Roman" w:hAnsi="Times New Roman" w:cs="Times New Roman"/>
          <w:b/>
          <w:color w:val="auto"/>
          <w:sz w:val="36"/>
          <w:szCs w:val="36"/>
          <w:lang w:val="en-US"/>
        </w:rPr>
        <w:t>IV</w:t>
      </w:r>
      <w:r w:rsidRPr="00542F37">
        <w:rPr>
          <w:rFonts w:ascii="Times New Roman" w:hAnsi="Times New Roman" w:cs="Times New Roman"/>
          <w:b/>
          <w:color w:val="auto"/>
          <w:sz w:val="36"/>
          <w:szCs w:val="36"/>
        </w:rPr>
        <w:t xml:space="preserve">. </w:t>
      </w:r>
      <w:r w:rsidR="008A7FCB" w:rsidRPr="00542F37">
        <w:rPr>
          <w:rFonts w:ascii="Times New Roman" w:hAnsi="Times New Roman" w:cs="Times New Roman"/>
          <w:b/>
          <w:color w:val="auto"/>
          <w:sz w:val="36"/>
          <w:szCs w:val="36"/>
        </w:rPr>
        <w:t>Воспитательные методы интернатов – Школа имени Достоевского</w:t>
      </w:r>
      <w:bookmarkEnd w:id="9"/>
    </w:p>
    <w:p w:rsidR="00800734" w:rsidRPr="00542F37" w:rsidRDefault="00713BBD" w:rsidP="00C15DF8">
      <w:pPr>
        <w:ind w:firstLine="709"/>
        <w:rPr>
          <w:rStyle w:val="20"/>
          <w:rFonts w:ascii="Times New Roman" w:hAnsi="Times New Roman" w:cs="Times New Roman"/>
          <w:b/>
          <w:color w:val="auto"/>
          <w:sz w:val="32"/>
          <w:szCs w:val="32"/>
        </w:rPr>
      </w:pPr>
      <w:bookmarkStart w:id="10" w:name="_Toc482643727"/>
      <w:r w:rsidRPr="00542F37">
        <w:rPr>
          <w:rStyle w:val="20"/>
          <w:rFonts w:ascii="Times New Roman" w:hAnsi="Times New Roman" w:cs="Times New Roman"/>
          <w:b/>
          <w:color w:val="auto"/>
          <w:sz w:val="32"/>
          <w:szCs w:val="32"/>
        </w:rPr>
        <w:t xml:space="preserve">4.1 </w:t>
      </w:r>
      <w:proofErr w:type="spellStart"/>
      <w:r w:rsidR="00D35291" w:rsidRPr="00542F37">
        <w:rPr>
          <w:rStyle w:val="20"/>
          <w:rFonts w:ascii="Times New Roman" w:hAnsi="Times New Roman" w:cs="Times New Roman"/>
          <w:b/>
          <w:color w:val="auto"/>
          <w:sz w:val="32"/>
          <w:szCs w:val="32"/>
        </w:rPr>
        <w:t>ШКИДские</w:t>
      </w:r>
      <w:proofErr w:type="spellEnd"/>
      <w:r w:rsidR="00D35291" w:rsidRPr="00542F37">
        <w:rPr>
          <w:rStyle w:val="20"/>
          <w:rFonts w:ascii="Times New Roman" w:hAnsi="Times New Roman" w:cs="Times New Roman"/>
          <w:b/>
          <w:color w:val="auto"/>
          <w:sz w:val="32"/>
          <w:szCs w:val="32"/>
        </w:rPr>
        <w:t xml:space="preserve"> рассказы</w:t>
      </w:r>
      <w:r w:rsidR="00BA2DDC" w:rsidRPr="00542F37">
        <w:rPr>
          <w:rStyle w:val="20"/>
          <w:rFonts w:ascii="Times New Roman" w:hAnsi="Times New Roman" w:cs="Times New Roman"/>
          <w:b/>
          <w:color w:val="auto"/>
          <w:sz w:val="32"/>
          <w:szCs w:val="32"/>
        </w:rPr>
        <w:t xml:space="preserve"> и критика воспитательного процесса</w:t>
      </w:r>
      <w:bookmarkEnd w:id="10"/>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Опыт интернатов и тем более интернатов тюремного типа на первый взгляд кажется очень специфическим и, быть может, не подходящим для исследования детства в целом, однако следует обратить внимание и может даже довольно пристальное на такие явления, а тем более на их осмысление воспитателями и организаторами таких домов. </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Важным моментом тут становится то, что дети в такой ситуации оказываются перед лицом многих проблем, которые нехарактерны для окруженного опекой домашнего ребенка. Отсутствие родителей предоставляет возможность увидеть те черты детского восприятия, которые маскируются или даже не имеют возможности раскрыться в условиях воспитания в семье. Но цели взросления и задачи воспитания остаются во многом неизменными при любых обстоятельствах. И одной из главных таких задач становится подготовка к самостоятельной жизни. </w:t>
      </w:r>
      <w:r w:rsidR="000D586B">
        <w:rPr>
          <w:rFonts w:ascii="Times New Roman" w:hAnsi="Times New Roman" w:cs="Times New Roman"/>
          <w:sz w:val="28"/>
          <w:szCs w:val="28"/>
        </w:rPr>
        <w:t>В своем исследовании Кон подмечает, что такой подход к ребенку, с позиций подготовки к будущей жизни появляется не сразу, но с развитием общества: «Если на ранних стадиях общественного развития преобладает непосредственное практическое включение детей в деятельность взрослых, то в дальнейшем все большую роль приобретает систематическое обучение, которое может быть в течении какого-то срока вовсе не связано с производительным трудом. Иными словами, «подготовка к жизни» отделяется от практического участия в ней»</w:t>
      </w:r>
      <w:r w:rsidR="000D586B">
        <w:rPr>
          <w:rStyle w:val="a5"/>
          <w:rFonts w:ascii="Times New Roman" w:hAnsi="Times New Roman" w:cs="Times New Roman"/>
          <w:sz w:val="28"/>
          <w:szCs w:val="28"/>
        </w:rPr>
        <w:footnoteReference w:id="12"/>
      </w:r>
      <w:r w:rsidR="000D586B">
        <w:rPr>
          <w:rFonts w:ascii="Times New Roman" w:hAnsi="Times New Roman" w:cs="Times New Roman"/>
          <w:sz w:val="28"/>
          <w:szCs w:val="28"/>
        </w:rPr>
        <w:t>.</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Мне бы хотелось рассмотреть в этом контексте довольно известное произведение Л. Пантелеева и Г. Белых «Республика ШКИД». Это книга, написанная двумя выпускниками такой школы, отчасти она носит </w:t>
      </w:r>
      <w:r w:rsidRPr="00800734">
        <w:rPr>
          <w:rFonts w:ascii="Times New Roman" w:hAnsi="Times New Roman" w:cs="Times New Roman"/>
          <w:sz w:val="28"/>
          <w:szCs w:val="28"/>
        </w:rPr>
        <w:lastRenderedPageBreak/>
        <w:t>автобиографический характер, но все же является художественным произведением. Примечательно то, что произведение практически не правилось редакторами, а значит во многом несет в себе тот образ детства, который может продемонстрировать общество воспитанников.</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Оценить те моменты этого произведения, которые связаны с методиками воспитания, довольно сложно, так как в этом смысле оно встретило некоторую критику, в том числе и со стороны Крупской. Она отметила, что </w:t>
      </w:r>
      <w:proofErr w:type="spellStart"/>
      <w:r w:rsidRPr="00800734">
        <w:rPr>
          <w:rFonts w:ascii="Times New Roman" w:hAnsi="Times New Roman" w:cs="Times New Roman"/>
          <w:sz w:val="28"/>
          <w:szCs w:val="28"/>
        </w:rPr>
        <w:t>ШКИДа</w:t>
      </w:r>
      <w:proofErr w:type="spellEnd"/>
      <w:r w:rsidRPr="00800734">
        <w:rPr>
          <w:rFonts w:ascii="Times New Roman" w:hAnsi="Times New Roman" w:cs="Times New Roman"/>
          <w:sz w:val="28"/>
          <w:szCs w:val="28"/>
        </w:rPr>
        <w:t xml:space="preserve"> более походит на типичную бурсу, в которой воспитательные методы и способы контроля слишком жестоки и не соответствуют предписаниям Советской власти. </w:t>
      </w:r>
      <w:r w:rsidR="000B0461">
        <w:rPr>
          <w:rFonts w:ascii="Times New Roman" w:hAnsi="Times New Roman" w:cs="Times New Roman"/>
          <w:sz w:val="28"/>
          <w:szCs w:val="28"/>
        </w:rPr>
        <w:t>«…</w:t>
      </w:r>
      <w:r w:rsidRPr="00800734">
        <w:rPr>
          <w:rFonts w:ascii="Times New Roman" w:hAnsi="Times New Roman" w:cs="Times New Roman"/>
          <w:sz w:val="28"/>
          <w:szCs w:val="28"/>
        </w:rPr>
        <w:t>в детдомах должен в центре всего стоять труд, - не тяжелый физический труд, не труд, как наказание, а труд, увлекающий ребят, организу</w:t>
      </w:r>
      <w:bookmarkStart w:id="12" w:name="_GoBack"/>
      <w:bookmarkEnd w:id="12"/>
      <w:r w:rsidRPr="00800734">
        <w:rPr>
          <w:rFonts w:ascii="Times New Roman" w:hAnsi="Times New Roman" w:cs="Times New Roman"/>
          <w:sz w:val="28"/>
          <w:szCs w:val="28"/>
        </w:rPr>
        <w:t>ющий их, труд, тесно связанный с учебой. Постановили преподавание увязать с жизнью, сделать его понятным и близким ребятам, связать с общественной работой…</w:t>
      </w:r>
      <w:r w:rsidRPr="00800734">
        <w:t xml:space="preserve"> </w:t>
      </w:r>
      <w:r w:rsidRPr="00800734">
        <w:rPr>
          <w:rFonts w:ascii="Times New Roman" w:hAnsi="Times New Roman" w:cs="Times New Roman"/>
          <w:sz w:val="28"/>
          <w:szCs w:val="28"/>
        </w:rPr>
        <w:t>Постановили, на конференциях за это проголосовали.</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А на деле - не в Чухломе какой-нибудь, а в Ленинграде процветает советская бурса, руководимая людьми, работа которых ничего общего с задачами, поставленными советской властью, не имеет.»</w:t>
      </w:r>
      <w:r w:rsidRPr="00800734">
        <w:rPr>
          <w:rFonts w:ascii="Times New Roman" w:hAnsi="Times New Roman" w:cs="Times New Roman"/>
          <w:sz w:val="28"/>
          <w:szCs w:val="28"/>
          <w:vertAlign w:val="superscript"/>
        </w:rPr>
        <w:footnoteReference w:id="13"/>
      </w:r>
      <w:r w:rsidRPr="00800734">
        <w:rPr>
          <w:rFonts w:ascii="Times New Roman" w:hAnsi="Times New Roman" w:cs="Times New Roman"/>
          <w:sz w:val="28"/>
          <w:szCs w:val="28"/>
        </w:rPr>
        <w:t>. Крупская делает акцент на том, что требования к педагогической деятельности со стороны власти были совершенно другими, нежели изображено в произведении и некоторые другие подобные интернаты справлялись с задачей в отличии от данного примера.</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Критически по отношению к данному произведению высказался и Макаренко. Он отмечает, что описанные случаи изображают лишь не очень достойные развлечения воспитанников, которые не очень-то воспитываются за время их нахождения в школе имени Достоевского. На протяжении всего произведения ребята становятся только более спокойными и изощренными в </w:t>
      </w:r>
      <w:r w:rsidRPr="00800734">
        <w:rPr>
          <w:rFonts w:ascii="Times New Roman" w:hAnsi="Times New Roman" w:cs="Times New Roman"/>
          <w:sz w:val="28"/>
          <w:szCs w:val="28"/>
        </w:rPr>
        <w:lastRenderedPageBreak/>
        <w:t>своих поступках. Воспитатели не добиваются ни уважения, ни авторитета, но только лишь демонстрируют силу и контроль с помощью неподобающих методов. «Воспитательный метод руководителя "</w:t>
      </w:r>
      <w:proofErr w:type="spellStart"/>
      <w:r w:rsidRPr="00800734">
        <w:rPr>
          <w:rFonts w:ascii="Times New Roman" w:hAnsi="Times New Roman" w:cs="Times New Roman"/>
          <w:sz w:val="28"/>
          <w:szCs w:val="28"/>
        </w:rPr>
        <w:t>шкиды</w:t>
      </w:r>
      <w:proofErr w:type="spellEnd"/>
      <w:r w:rsidRPr="00800734">
        <w:rPr>
          <w:rFonts w:ascii="Times New Roman" w:hAnsi="Times New Roman" w:cs="Times New Roman"/>
          <w:sz w:val="28"/>
          <w:szCs w:val="28"/>
        </w:rPr>
        <w:t xml:space="preserve">" </w:t>
      </w:r>
      <w:proofErr w:type="spellStart"/>
      <w:r w:rsidRPr="00800734">
        <w:rPr>
          <w:rFonts w:ascii="Times New Roman" w:hAnsi="Times New Roman" w:cs="Times New Roman"/>
          <w:sz w:val="28"/>
          <w:szCs w:val="28"/>
        </w:rPr>
        <w:t>Викниксора</w:t>
      </w:r>
      <w:proofErr w:type="spellEnd"/>
      <w:r w:rsidRPr="00800734">
        <w:rPr>
          <w:rFonts w:ascii="Times New Roman" w:hAnsi="Times New Roman" w:cs="Times New Roman"/>
          <w:sz w:val="28"/>
          <w:szCs w:val="28"/>
        </w:rPr>
        <w:t xml:space="preserve"> и его помощников совершенно ясен. Это карцер, запертые двери, подозрительные дневники, очень похожие на кондуит. Здесь сказывается полное бессилие педагогического "мастерства" перед небольшой группой сравнительно "легких" и способных ребят.»</w:t>
      </w:r>
      <w:r w:rsidRPr="00800734">
        <w:rPr>
          <w:rFonts w:ascii="Times New Roman" w:hAnsi="Times New Roman" w:cs="Times New Roman"/>
          <w:sz w:val="28"/>
          <w:szCs w:val="28"/>
          <w:vertAlign w:val="superscript"/>
        </w:rPr>
        <w:footnoteReference w:id="14"/>
      </w:r>
      <w:r w:rsidRPr="00800734">
        <w:rPr>
          <w:rFonts w:ascii="Times New Roman" w:hAnsi="Times New Roman" w:cs="Times New Roman"/>
          <w:sz w:val="28"/>
          <w:szCs w:val="28"/>
        </w:rPr>
        <w:t>. Это низкий уровень педагогической деятельности и отсутствие должного подхода. Стоит отметить, что и Крупская, и Макаренко активно критикуют именно тенденцию к дисциплинарным методам в виду неумения применить более сложные и действенные педагогические мотивы. Последнее, что остается педагогам это использовать довольно жестокие наказания, изолировать нашкодивших.</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«Такой педагогический процесс, какой здесь изображен, может привести к чему угодно. На с. 134 мы уже видим результаты такого воспитания.</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Изображается пожар. Целая толпа взрослых ребят увидела дым. Что эти ребята делают?</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"Началась паника. Кто-то из малышей заплакал трусливо..." (Читает.) Ни один из воспитанников не бросился туда, а бросилась женщина»</w:t>
      </w:r>
      <w:r w:rsidRPr="00800734">
        <w:rPr>
          <w:rFonts w:ascii="Times New Roman" w:hAnsi="Times New Roman" w:cs="Times New Roman"/>
          <w:sz w:val="28"/>
          <w:szCs w:val="28"/>
          <w:vertAlign w:val="superscript"/>
        </w:rPr>
        <w:footnoteReference w:id="15"/>
      </w:r>
      <w:r w:rsidRPr="00800734">
        <w:rPr>
          <w:rFonts w:ascii="Times New Roman" w:hAnsi="Times New Roman" w:cs="Times New Roman"/>
          <w:sz w:val="28"/>
          <w:szCs w:val="28"/>
        </w:rPr>
        <w:t xml:space="preserve">. Приводя это пример, Макаренко уточняет, что это демонстрация неудачи воспитательного процесса, в воспитанниках отсутствует самостоятельность, осознанность, социальная ответственность. В них не заложены ценности, которые необходимы гражданину государства. В Советском коллективе необходимо должны проявляться умение самостоятельно и сознательно справляться с возникающими проблемами. Он также, как и Крупская отмечает, что примеры такого воспитания можно встретить, но также с горечью отмечает и реалистичность данного произведения, подчеркивает </w:t>
      </w:r>
      <w:r w:rsidR="002C3BFC">
        <w:rPr>
          <w:rFonts w:ascii="Times New Roman" w:hAnsi="Times New Roman" w:cs="Times New Roman"/>
          <w:sz w:val="28"/>
          <w:szCs w:val="28"/>
        </w:rPr>
        <w:lastRenderedPageBreak/>
        <w:t>действительность того, чт</w:t>
      </w:r>
      <w:r w:rsidRPr="00800734">
        <w:rPr>
          <w:rFonts w:ascii="Times New Roman" w:hAnsi="Times New Roman" w:cs="Times New Roman"/>
          <w:sz w:val="28"/>
          <w:szCs w:val="28"/>
        </w:rPr>
        <w:t>о ребята, которые попадали в такие школы – это очень закаленные и уже научившиеся бороться за себя дети и юноши, забастовки и избиения преподавателей были для них способом заявить о себе и добиться определенных условий. Это не художественный вымысел, а печальная практика того времени и действительность таких воспитательных методов, какие описаны в «Республике ШКИД» также не вызывает у Макаренко никакого сомнения, потому его критика и оказывается довольно резкой и однозначной. Еще более ясно значение этого произведения становится, когда Макаренко пишет о том, что, когда сначала прочитал эту книгу, то воспринял ее как некоторое пособие по воспитанию и лишь после определенной педагогической деятельности смог реально оценить весь масштаб этой неудачи.</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Надо отметить, что действительный руководитель «Школы социально-индивидуального воспитания имени Достоевского для трудновоспитуемых»</w:t>
      </w:r>
      <w:r w:rsidRPr="00800734">
        <w:t xml:space="preserve"> </w:t>
      </w:r>
      <w:r w:rsidRPr="00800734">
        <w:rPr>
          <w:rFonts w:ascii="Times New Roman" w:hAnsi="Times New Roman" w:cs="Times New Roman"/>
          <w:sz w:val="28"/>
          <w:szCs w:val="28"/>
        </w:rPr>
        <w:t>Виктор Николаевич Сорока-</w:t>
      </w:r>
      <w:proofErr w:type="spellStart"/>
      <w:r w:rsidRPr="00800734">
        <w:rPr>
          <w:rFonts w:ascii="Times New Roman" w:hAnsi="Times New Roman" w:cs="Times New Roman"/>
          <w:sz w:val="28"/>
          <w:szCs w:val="28"/>
        </w:rPr>
        <w:t>Росинский</w:t>
      </w:r>
      <w:proofErr w:type="spellEnd"/>
      <w:r w:rsidRPr="00800734">
        <w:rPr>
          <w:rFonts w:ascii="Times New Roman" w:hAnsi="Times New Roman" w:cs="Times New Roman"/>
          <w:sz w:val="28"/>
          <w:szCs w:val="28"/>
        </w:rPr>
        <w:t xml:space="preserve"> отвечает на эту критику его деятельности в своем произведении «Школа Достоевского», где отмечает, что произведение в первую очередь художественное и там слишком много вымысла, чтобы оценивать только лишь через подобранные рассказы его педагогическую деятельность, а вернее необходимо учитывать поэтичность и юмористический мотив всего произведения. Тем не менее, </w:t>
      </w:r>
      <w:proofErr w:type="gramStart"/>
      <w:r w:rsidRPr="00800734">
        <w:rPr>
          <w:rFonts w:ascii="Times New Roman" w:hAnsi="Times New Roman" w:cs="Times New Roman"/>
          <w:sz w:val="28"/>
          <w:szCs w:val="28"/>
        </w:rPr>
        <w:t>он  подтверждает</w:t>
      </w:r>
      <w:proofErr w:type="gramEnd"/>
      <w:r w:rsidRPr="00800734">
        <w:rPr>
          <w:rFonts w:ascii="Times New Roman" w:hAnsi="Times New Roman" w:cs="Times New Roman"/>
          <w:sz w:val="28"/>
          <w:szCs w:val="28"/>
        </w:rPr>
        <w:t xml:space="preserve">, что сюжеты не являются  вымыслом, они взяты действительно из практики и если должным образом прочитывать «Республику ШКИД», то можно увидеть и реальные методы работы с воспитанниками, которые он вместе с коллективом преподавателей использовали в своей практике, особенно он подчеркивает успехи ребят, которых они выпустили, их дальнейшие судьбы, которые связаны и с успешным дальнейшим обучением, и с примерами абсолютной </w:t>
      </w:r>
      <w:proofErr w:type="spellStart"/>
      <w:r w:rsidRPr="00800734">
        <w:rPr>
          <w:rFonts w:ascii="Times New Roman" w:hAnsi="Times New Roman" w:cs="Times New Roman"/>
          <w:sz w:val="28"/>
          <w:szCs w:val="28"/>
        </w:rPr>
        <w:t>социализированности</w:t>
      </w:r>
      <w:proofErr w:type="spellEnd"/>
      <w:r w:rsidRPr="00800734">
        <w:rPr>
          <w:rFonts w:ascii="Times New Roman" w:hAnsi="Times New Roman" w:cs="Times New Roman"/>
          <w:sz w:val="28"/>
          <w:szCs w:val="28"/>
        </w:rPr>
        <w:t xml:space="preserve"> и адекватности обществу. Также он подчеркивает игровой процесс, который тогда еще не был признан как способ воспитания и обучения, однако интуитивно использовался в школе и оказался </w:t>
      </w:r>
      <w:r w:rsidRPr="00800734">
        <w:rPr>
          <w:rFonts w:ascii="Times New Roman" w:hAnsi="Times New Roman" w:cs="Times New Roman"/>
          <w:sz w:val="28"/>
          <w:szCs w:val="28"/>
        </w:rPr>
        <w:lastRenderedPageBreak/>
        <w:t xml:space="preserve">крайне продуктивным методом. «Разумеется, вовсе не следует полагать, что между нами и нашими питомцами были всегда непременно враждебные или хотя бы натянутые, холодные отношения. Нет, даже в моменты самой, казалось бы, беспричинной безудержной «бузы» было больше игры, чем какой-либо вражды. И если по ее правилам, когда была объявлена </w:t>
      </w:r>
      <w:proofErr w:type="spellStart"/>
      <w:r w:rsidRPr="00800734">
        <w:rPr>
          <w:rFonts w:ascii="Times New Roman" w:hAnsi="Times New Roman" w:cs="Times New Roman"/>
          <w:sz w:val="28"/>
          <w:szCs w:val="28"/>
        </w:rPr>
        <w:t>Улиганией</w:t>
      </w:r>
      <w:proofErr w:type="spellEnd"/>
      <w:r w:rsidRPr="00800734">
        <w:rPr>
          <w:rFonts w:ascii="Times New Roman" w:hAnsi="Times New Roman" w:cs="Times New Roman"/>
          <w:sz w:val="28"/>
          <w:szCs w:val="28"/>
        </w:rPr>
        <w:t xml:space="preserve"> война «халдеям», надо было взять в плен пришедшего на урок преподавателя </w:t>
      </w:r>
      <w:proofErr w:type="spellStart"/>
      <w:r w:rsidRPr="00800734">
        <w:rPr>
          <w:rFonts w:ascii="Times New Roman" w:hAnsi="Times New Roman" w:cs="Times New Roman"/>
          <w:sz w:val="28"/>
          <w:szCs w:val="28"/>
        </w:rPr>
        <w:t>Алникпопа</w:t>
      </w:r>
      <w:proofErr w:type="spellEnd"/>
      <w:r w:rsidRPr="00800734">
        <w:rPr>
          <w:rFonts w:ascii="Times New Roman" w:hAnsi="Times New Roman" w:cs="Times New Roman"/>
          <w:sz w:val="28"/>
          <w:szCs w:val="28"/>
        </w:rPr>
        <w:t>, то добродушный «дядя Саша», как его называли ребята, вовсе не впадал из-за этого в раж, а, признав себя пленником, садился за стол и начинал урок, причем и «неприятель» ничего не имел против этого, раз условия игры не нарушались, и охотно занимался историей.»</w:t>
      </w:r>
      <w:r w:rsidRPr="00800734">
        <w:rPr>
          <w:rFonts w:ascii="Times New Roman" w:hAnsi="Times New Roman" w:cs="Times New Roman"/>
          <w:sz w:val="28"/>
          <w:szCs w:val="28"/>
          <w:vertAlign w:val="superscript"/>
        </w:rPr>
        <w:footnoteReference w:id="16"/>
      </w:r>
      <w:r w:rsidRPr="00800734">
        <w:rPr>
          <w:rFonts w:ascii="Times New Roman" w:hAnsi="Times New Roman" w:cs="Times New Roman"/>
          <w:sz w:val="28"/>
          <w:szCs w:val="28"/>
        </w:rPr>
        <w:t>. Описания со стороны педагога представляют картину большего взаимопонимания между педагогами и учениками, более того он описывает дисциплину как игру, в  которую согласились играть обе стороны, находит в это много важных воспитательных моментов и отмечает, что со временем Самоорганизация в школе достигла высшего своего проявления и практически не требовала вмешательства, самому Сороке-</w:t>
      </w:r>
      <w:proofErr w:type="spellStart"/>
      <w:r w:rsidRPr="00800734">
        <w:rPr>
          <w:rFonts w:ascii="Times New Roman" w:hAnsi="Times New Roman" w:cs="Times New Roman"/>
          <w:sz w:val="28"/>
          <w:szCs w:val="28"/>
        </w:rPr>
        <w:t>Росинскому</w:t>
      </w:r>
      <w:proofErr w:type="spellEnd"/>
      <w:r w:rsidRPr="00800734">
        <w:rPr>
          <w:rFonts w:ascii="Times New Roman" w:hAnsi="Times New Roman" w:cs="Times New Roman"/>
          <w:sz w:val="28"/>
          <w:szCs w:val="28"/>
        </w:rPr>
        <w:t xml:space="preserve"> предоставлялись лишь уже составленные отчеты о происшествии и предоставляли ему возможность вынести справедливое решение, право на которое все же оставалось у самих преподавателей.</w:t>
      </w:r>
    </w:p>
    <w:p w:rsidR="00713BBD" w:rsidRPr="008759D6" w:rsidRDefault="00800734" w:rsidP="008759D6">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Таким образом, прения по поводу произведения представляют собой различные позиции по поводу воспитания подрастающего поколения и тем более, что большая масса тогда относилась к изначально маргинальным группам. Что само по себе является важной ступенью в становлении образования и показательным примером не только восприятия детства со стороны воспитателей, столкнувшихся с большим количеством проблем и сложных задач, но и общества в целом.</w:t>
      </w:r>
    </w:p>
    <w:p w:rsid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lastRenderedPageBreak/>
        <w:t xml:space="preserve">Однако, как много могут рассказать сами истории, те сюжеты, которые были отобраны самими авторами, в них отражаются и детское отношение к миру и отношение окружающих к ребячеству. Конечно, невозможно не иметь в виду социальную обстановку в то время, да и социальное положение тех ребят, которые становятся главными героями. Однако, на мой взгляд это имеет свою ценность, образы ребят в самом начале представляют собой образы детства вне некоторого обрамления. Этот образ меняется на протяжении рассказов, произведение демонстрирует читателю то влияние, которое оказывает на воспитанников система воспитания, само дисциплинарное заведение и необходимо возникающая внутри самого коллектива социальная структура, система естественно возникших правил. Последнее прослеживается и сюжетно, многие рассказы связаны именно с тем, что в уже сложившемся определенным образом коллективе появляется деструктивный элемент, появление нового воспитанника привносит некоторую проблему, а именно столкновение еще не подчинившегося индивида и системы, которая уже наладила взаимосвязи внутри себя. Таковы эпизоды с героями Мамочка и </w:t>
      </w:r>
      <w:proofErr w:type="spellStart"/>
      <w:r w:rsidRPr="00800734">
        <w:rPr>
          <w:rFonts w:ascii="Times New Roman" w:hAnsi="Times New Roman" w:cs="Times New Roman"/>
          <w:sz w:val="28"/>
          <w:szCs w:val="28"/>
        </w:rPr>
        <w:t>Слаеновым</w:t>
      </w:r>
      <w:proofErr w:type="spellEnd"/>
      <w:r w:rsidRPr="00800734">
        <w:rPr>
          <w:rFonts w:ascii="Times New Roman" w:hAnsi="Times New Roman" w:cs="Times New Roman"/>
          <w:sz w:val="28"/>
          <w:szCs w:val="28"/>
        </w:rPr>
        <w:t xml:space="preserve">. В главе Великий Ростовщик в коллективе появляется новенький – </w:t>
      </w:r>
      <w:proofErr w:type="spellStart"/>
      <w:r w:rsidRPr="00800734">
        <w:rPr>
          <w:rFonts w:ascii="Times New Roman" w:hAnsi="Times New Roman" w:cs="Times New Roman"/>
          <w:sz w:val="28"/>
          <w:szCs w:val="28"/>
        </w:rPr>
        <w:t>Слаенов</w:t>
      </w:r>
      <w:proofErr w:type="spellEnd"/>
      <w:r w:rsidRPr="00800734">
        <w:rPr>
          <w:rFonts w:ascii="Times New Roman" w:hAnsi="Times New Roman" w:cs="Times New Roman"/>
          <w:sz w:val="28"/>
          <w:szCs w:val="28"/>
        </w:rPr>
        <w:t xml:space="preserve">, он замечает, что обеды в интернате довольно скудны и быстро сориентировавшись, начинает это использовать – начиная с того, что одалживает один кусок хлеба малышу, но с условием, что тот вернет ему больший кусок во время следующего приема пищи. Так практически всех воспитанников он втягивает в свою игру в ростовщичество, практически все ему что-то должны и каждый постоянно испытывающий голод ребенок вблизи соблазна воспользоваться услугами </w:t>
      </w:r>
      <w:proofErr w:type="spellStart"/>
      <w:r w:rsidRPr="00800734">
        <w:rPr>
          <w:rFonts w:ascii="Times New Roman" w:hAnsi="Times New Roman" w:cs="Times New Roman"/>
          <w:sz w:val="28"/>
          <w:szCs w:val="28"/>
        </w:rPr>
        <w:t>Слаенова</w:t>
      </w:r>
      <w:proofErr w:type="spellEnd"/>
      <w:r w:rsidRPr="00800734">
        <w:rPr>
          <w:rFonts w:ascii="Times New Roman" w:hAnsi="Times New Roman" w:cs="Times New Roman"/>
          <w:sz w:val="28"/>
          <w:szCs w:val="28"/>
        </w:rPr>
        <w:t xml:space="preserve">. Тот же выстраивает целую систему долгов и повинностей. Так в обществе ребят появляется новое явление, которое если не ломает систему, то мешает ее прежнему функционированию. Вначале практически вся </w:t>
      </w:r>
      <w:proofErr w:type="spellStart"/>
      <w:r w:rsidRPr="00800734">
        <w:rPr>
          <w:rFonts w:ascii="Times New Roman" w:hAnsi="Times New Roman" w:cs="Times New Roman"/>
          <w:sz w:val="28"/>
          <w:szCs w:val="28"/>
        </w:rPr>
        <w:t>Шкида</w:t>
      </w:r>
      <w:proofErr w:type="spellEnd"/>
      <w:r w:rsidRPr="00800734">
        <w:rPr>
          <w:rFonts w:ascii="Times New Roman" w:hAnsi="Times New Roman" w:cs="Times New Roman"/>
          <w:sz w:val="28"/>
          <w:szCs w:val="28"/>
        </w:rPr>
        <w:t xml:space="preserve"> без задней мысли втягивается в эту авантюру, выросшие вне правил и законов ребята не замечают, что эта выдумка недопустима. Многие вопросы в </w:t>
      </w:r>
      <w:proofErr w:type="spellStart"/>
      <w:r w:rsidRPr="00800734">
        <w:rPr>
          <w:rFonts w:ascii="Times New Roman" w:hAnsi="Times New Roman" w:cs="Times New Roman"/>
          <w:sz w:val="28"/>
          <w:szCs w:val="28"/>
        </w:rPr>
        <w:t>Шкиде</w:t>
      </w:r>
      <w:proofErr w:type="spellEnd"/>
      <w:r w:rsidRPr="00800734">
        <w:rPr>
          <w:rFonts w:ascii="Times New Roman" w:hAnsi="Times New Roman" w:cs="Times New Roman"/>
          <w:sz w:val="28"/>
          <w:szCs w:val="28"/>
        </w:rPr>
        <w:t xml:space="preserve"> по-прежнему решаются кулаками и драками, самосудом, а потому и внесистемное </w:t>
      </w:r>
      <w:r w:rsidRPr="00800734">
        <w:rPr>
          <w:rFonts w:ascii="Times New Roman" w:hAnsi="Times New Roman" w:cs="Times New Roman"/>
          <w:sz w:val="28"/>
          <w:szCs w:val="28"/>
        </w:rPr>
        <w:lastRenderedPageBreak/>
        <w:t xml:space="preserve">явление могло бы быть наказано соответствующим образом, но в условиях голодного времени ребят легко задобрить пайкой хлеба – старшие не вмешиваются за еду, а младшие не могут дать отпор и вынуждены мириться с незаметно появившийся в </w:t>
      </w:r>
      <w:proofErr w:type="spellStart"/>
      <w:proofErr w:type="gramStart"/>
      <w:r w:rsidRPr="00800734">
        <w:rPr>
          <w:rFonts w:ascii="Times New Roman" w:hAnsi="Times New Roman" w:cs="Times New Roman"/>
          <w:sz w:val="28"/>
          <w:szCs w:val="28"/>
        </w:rPr>
        <w:t>Шкиде</w:t>
      </w:r>
      <w:proofErr w:type="spellEnd"/>
      <w:r w:rsidRPr="00800734">
        <w:rPr>
          <w:rFonts w:ascii="Times New Roman" w:hAnsi="Times New Roman" w:cs="Times New Roman"/>
          <w:sz w:val="28"/>
          <w:szCs w:val="28"/>
        </w:rPr>
        <w:t xml:space="preserve">  эксплуатацией</w:t>
      </w:r>
      <w:proofErr w:type="gramEnd"/>
      <w:r w:rsidRPr="00800734">
        <w:rPr>
          <w:rFonts w:ascii="Times New Roman" w:hAnsi="Times New Roman" w:cs="Times New Roman"/>
          <w:sz w:val="28"/>
          <w:szCs w:val="28"/>
        </w:rPr>
        <w:t xml:space="preserve">. Дисциплина, которую пытается там установить </w:t>
      </w:r>
      <w:proofErr w:type="spellStart"/>
      <w:r w:rsidRPr="00800734">
        <w:rPr>
          <w:rFonts w:ascii="Times New Roman" w:hAnsi="Times New Roman" w:cs="Times New Roman"/>
          <w:sz w:val="28"/>
          <w:szCs w:val="28"/>
        </w:rPr>
        <w:t>Викниксор</w:t>
      </w:r>
      <w:proofErr w:type="spellEnd"/>
      <w:r w:rsidRPr="00800734">
        <w:rPr>
          <w:rFonts w:ascii="Times New Roman" w:hAnsi="Times New Roman" w:cs="Times New Roman"/>
          <w:sz w:val="28"/>
          <w:szCs w:val="28"/>
        </w:rPr>
        <w:t xml:space="preserve"> продавилась под хитроумной попыткой покорить школу </w:t>
      </w:r>
      <w:proofErr w:type="spellStart"/>
      <w:r w:rsidRPr="00800734">
        <w:rPr>
          <w:rFonts w:ascii="Times New Roman" w:hAnsi="Times New Roman" w:cs="Times New Roman"/>
          <w:sz w:val="28"/>
          <w:szCs w:val="28"/>
        </w:rPr>
        <w:t>Слаеновым</w:t>
      </w:r>
      <w:proofErr w:type="spellEnd"/>
      <w:r w:rsidRPr="00800734">
        <w:rPr>
          <w:rFonts w:ascii="Times New Roman" w:hAnsi="Times New Roman" w:cs="Times New Roman"/>
          <w:sz w:val="28"/>
          <w:szCs w:val="28"/>
        </w:rPr>
        <w:t xml:space="preserve">. В этой детской республике (как они сами себя называли) сначала общество воспитанников не смогло само себя защитить от попыток нарушить гармонию и захватить власть. Однако, вскоре Ростовщик заигрывается, что встречает уже ожесточенное недовольство и </w:t>
      </w:r>
      <w:proofErr w:type="spellStart"/>
      <w:r w:rsidRPr="00800734">
        <w:rPr>
          <w:rFonts w:ascii="Times New Roman" w:hAnsi="Times New Roman" w:cs="Times New Roman"/>
          <w:sz w:val="28"/>
          <w:szCs w:val="28"/>
        </w:rPr>
        <w:t>Шкида</w:t>
      </w:r>
      <w:proofErr w:type="spellEnd"/>
      <w:r w:rsidRPr="00800734">
        <w:rPr>
          <w:rFonts w:ascii="Times New Roman" w:hAnsi="Times New Roman" w:cs="Times New Roman"/>
          <w:sz w:val="28"/>
          <w:szCs w:val="28"/>
        </w:rPr>
        <w:t xml:space="preserve"> сама постепенно очищает себя от такого пагубного явления. Самостоятельно осознает свои ошибки и снова выравнивается. Здесь можно отметить, что в лице ребят боролась с этим ростовщическим </w:t>
      </w:r>
      <w:proofErr w:type="spellStart"/>
      <w:r w:rsidRPr="00800734">
        <w:rPr>
          <w:rFonts w:ascii="Times New Roman" w:hAnsi="Times New Roman" w:cs="Times New Roman"/>
          <w:sz w:val="28"/>
          <w:szCs w:val="28"/>
        </w:rPr>
        <w:t>напастьем</w:t>
      </w:r>
      <w:proofErr w:type="spellEnd"/>
      <w:r w:rsidRPr="00800734">
        <w:rPr>
          <w:rFonts w:ascii="Times New Roman" w:hAnsi="Times New Roman" w:cs="Times New Roman"/>
          <w:sz w:val="28"/>
          <w:szCs w:val="28"/>
        </w:rPr>
        <w:t xml:space="preserve"> все же дисциплина, которой воспитанники успели пропитаться. В условиях естественных подобное поведение могло бы быть ликвидировано другими методами, в первых повестях демонстрируются правила, в соответствии с которыми осуществляется коммуникация среди детей и подростков вне дисциплины и контроля со стороны воспитателей – это среда, где более проявляется естественный инстинкт, который еще не подчинен общественному порядку. Принципы справедливости формируются на основе личных мотивов или мотивов группы, которая ориентируются либо на выгоду, либо на стремление к выживанию. Уже столкнувшиеся с воспитанием и дисциплиной ребята все больше оглядываются на принятые порядки, так или иначе устанавливаются некоторые правила с оглядкой на нормы уже действующие в мире взрослых, в обществе, которое и старается сформировать </w:t>
      </w:r>
      <w:proofErr w:type="gramStart"/>
      <w:r w:rsidRPr="00800734">
        <w:rPr>
          <w:rFonts w:ascii="Times New Roman" w:hAnsi="Times New Roman" w:cs="Times New Roman"/>
          <w:sz w:val="28"/>
          <w:szCs w:val="28"/>
        </w:rPr>
        <w:t>индивидов</w:t>
      </w:r>
      <w:proofErr w:type="gramEnd"/>
      <w:r w:rsidRPr="00800734">
        <w:rPr>
          <w:rFonts w:ascii="Times New Roman" w:hAnsi="Times New Roman" w:cs="Times New Roman"/>
          <w:sz w:val="28"/>
          <w:szCs w:val="28"/>
        </w:rPr>
        <w:t xml:space="preserve"> поддерживающих систему, а не разрушающих ее. </w:t>
      </w:r>
    </w:p>
    <w:p w:rsidR="00F32E3D" w:rsidRPr="00F32E3D" w:rsidRDefault="00F32E3D" w:rsidP="00F32E3D">
      <w:pPr>
        <w:spacing w:line="360" w:lineRule="auto"/>
        <w:ind w:firstLine="709"/>
        <w:jc w:val="both"/>
        <w:rPr>
          <w:rFonts w:ascii="Times New Roman" w:eastAsia="Calibri" w:hAnsi="Times New Roman" w:cs="Times New Roman"/>
          <w:sz w:val="28"/>
          <w:szCs w:val="28"/>
        </w:rPr>
      </w:pPr>
      <w:r w:rsidRPr="00F32E3D">
        <w:rPr>
          <w:rFonts w:ascii="Times New Roman" w:eastAsia="Calibri" w:hAnsi="Times New Roman" w:cs="Times New Roman"/>
          <w:sz w:val="28"/>
          <w:szCs w:val="28"/>
        </w:rPr>
        <w:t xml:space="preserve">Процесс воспитания при этом имеет в виду одну и ту же цель, хотя и использует различные методы. Таким образом, семья формирует ребенка через постепенную приобщение ко значимым в контексте этого института задачам и вопросам, через личный пример каждого из членов семьи, через </w:t>
      </w:r>
      <w:r w:rsidRPr="00F32E3D">
        <w:rPr>
          <w:rFonts w:ascii="Times New Roman" w:eastAsia="Calibri" w:hAnsi="Times New Roman" w:cs="Times New Roman"/>
          <w:sz w:val="28"/>
          <w:szCs w:val="28"/>
        </w:rPr>
        <w:lastRenderedPageBreak/>
        <w:t xml:space="preserve">выстраивание взаимоотношений внутри маленького общества, где роль ребенка постоянно меняется качественно – он обретает новые обязанности и новые возможности. Конечно, система поощрений и наказаний также присутствует, но совместно с ней вступают в силу другие многочисленные факторы. </w:t>
      </w:r>
      <w:proofErr w:type="spellStart"/>
      <w:r w:rsidRPr="00F32E3D">
        <w:rPr>
          <w:rFonts w:ascii="Times New Roman" w:eastAsia="Calibri" w:hAnsi="Times New Roman" w:cs="Times New Roman"/>
          <w:sz w:val="28"/>
          <w:szCs w:val="28"/>
        </w:rPr>
        <w:t>Януш</w:t>
      </w:r>
      <w:proofErr w:type="spellEnd"/>
      <w:r w:rsidRPr="00F32E3D">
        <w:rPr>
          <w:rFonts w:ascii="Times New Roman" w:eastAsia="Calibri" w:hAnsi="Times New Roman" w:cs="Times New Roman"/>
          <w:sz w:val="28"/>
          <w:szCs w:val="28"/>
        </w:rPr>
        <w:t xml:space="preserve"> Корчак подробным образом рассматривал воспитание в семье и воспитание в детских домах. Через его труды заметно </w:t>
      </w:r>
      <w:proofErr w:type="gramStart"/>
      <w:r w:rsidRPr="00F32E3D">
        <w:rPr>
          <w:rFonts w:ascii="Times New Roman" w:eastAsia="Calibri" w:hAnsi="Times New Roman" w:cs="Times New Roman"/>
          <w:sz w:val="28"/>
          <w:szCs w:val="28"/>
        </w:rPr>
        <w:t>различие</w:t>
      </w:r>
      <w:proofErr w:type="gramEnd"/>
      <w:r w:rsidRPr="00F32E3D">
        <w:rPr>
          <w:rFonts w:ascii="Times New Roman" w:eastAsia="Calibri" w:hAnsi="Times New Roman" w:cs="Times New Roman"/>
          <w:sz w:val="28"/>
          <w:szCs w:val="28"/>
        </w:rPr>
        <w:t xml:space="preserve"> которое приходится учитывать при осмыслении детства и тем более способов подготовки ребенка к самостоятельному взаимодействию в обществе. Через семью более естественным путем усваивается система взаимоотношений, да и устройство общества, так как обучение происходит в школах – совершенно по-другому устроенный институт, который использует уже дисциплинарные методы и демонстрирует совсем другое отношение к детству. К тому же элементарные условия ухода, которые человек в последствии необходимо должен сам себе обеспечивать в семье демонстрируются ежедневно и через пример самых близких к ребенку людей, которым он доверяет, которые неминуемо становятся первым ориентиром при взрослении, даже если после эти ориентиры буду переосмыслены. Через тот же пример членов семьи он имеет возможность проследить социальную реальность, в которой он живет, это происходит в процессе участия в семейных мероприятиях, общения с членами семьи, каждый из которых представляет определенные роли и статусы в обществе. Ребенок в доме воспитания оказывается вне ситуации сравнения различных путей социализации, вне возможности заметить различия между институтами семьи и школы, где по-разному трактуется его роль и значение в обществе. Однако, его необходимо научить ухаживать за собой и привить нормы, принятые обществом. В данной ситуации пригодными оказываются дисциплинарные методы, </w:t>
      </w:r>
      <w:proofErr w:type="gramStart"/>
      <w:r w:rsidRPr="00F32E3D">
        <w:rPr>
          <w:rFonts w:ascii="Times New Roman" w:eastAsia="Calibri" w:hAnsi="Times New Roman" w:cs="Times New Roman"/>
          <w:sz w:val="28"/>
          <w:szCs w:val="28"/>
        </w:rPr>
        <w:t>которые  воздействуют</w:t>
      </w:r>
      <w:proofErr w:type="gramEnd"/>
      <w:r w:rsidRPr="00F32E3D">
        <w:rPr>
          <w:rFonts w:ascii="Times New Roman" w:eastAsia="Calibri" w:hAnsi="Times New Roman" w:cs="Times New Roman"/>
          <w:sz w:val="28"/>
          <w:szCs w:val="28"/>
        </w:rPr>
        <w:t xml:space="preserve"> постепенно через телесные практики, наказания, поощрения. Необходимые правила усваиваются именно как правила, которые воспринимаются ни с примером ближнего, а их необходимо принять на веру или придется впитать в условиях постоянного воспитательного процесса.</w:t>
      </w:r>
    </w:p>
    <w:p w:rsidR="008A7FCB" w:rsidRPr="00542F37" w:rsidRDefault="008759D6" w:rsidP="00D35291">
      <w:pPr>
        <w:pStyle w:val="2"/>
        <w:rPr>
          <w:rFonts w:ascii="Times New Roman" w:hAnsi="Times New Roman" w:cs="Times New Roman"/>
          <w:b/>
          <w:color w:val="auto"/>
          <w:sz w:val="32"/>
          <w:szCs w:val="32"/>
        </w:rPr>
      </w:pPr>
      <w:bookmarkStart w:id="18" w:name="_Toc482643728"/>
      <w:r w:rsidRPr="00542F37">
        <w:rPr>
          <w:rFonts w:ascii="Times New Roman" w:hAnsi="Times New Roman" w:cs="Times New Roman"/>
          <w:b/>
          <w:color w:val="auto"/>
          <w:sz w:val="32"/>
          <w:szCs w:val="32"/>
        </w:rPr>
        <w:lastRenderedPageBreak/>
        <w:t>4.2</w:t>
      </w:r>
      <w:r w:rsidR="008A7FCB" w:rsidRPr="00542F37">
        <w:rPr>
          <w:rFonts w:ascii="Times New Roman" w:hAnsi="Times New Roman" w:cs="Times New Roman"/>
          <w:b/>
          <w:color w:val="auto"/>
          <w:sz w:val="32"/>
          <w:szCs w:val="32"/>
        </w:rPr>
        <w:t xml:space="preserve"> Дисциплинарные методы в интернате</w:t>
      </w:r>
      <w:bookmarkEnd w:id="18"/>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Здесь бы мне хотелось вспомнить Мишеля Фуко и его </w:t>
      </w:r>
      <w:r w:rsidR="008A7FCB">
        <w:rPr>
          <w:rFonts w:ascii="Times New Roman" w:hAnsi="Times New Roman" w:cs="Times New Roman"/>
          <w:sz w:val="28"/>
          <w:szCs w:val="28"/>
        </w:rPr>
        <w:t>рассуждения о дисциплинарных учреждениях.</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В условиях интерната мы наблюдаем принцип «отгораживания», это важный момент воспитательного режима, который позволяет постоянно удерживать воспитуемых в пространстве контроля и обеспечивает возможность наиболее глубоко регулировать их жизнь. Но Фуко отмечает, что </w:t>
      </w:r>
      <w:proofErr w:type="gramStart"/>
      <w:r w:rsidRPr="00800734">
        <w:rPr>
          <w:rFonts w:ascii="Times New Roman" w:hAnsi="Times New Roman" w:cs="Times New Roman"/>
          <w:sz w:val="28"/>
          <w:szCs w:val="28"/>
        </w:rPr>
        <w:t>« принцип</w:t>
      </w:r>
      <w:proofErr w:type="gramEnd"/>
      <w:r w:rsidRPr="00800734">
        <w:rPr>
          <w:rFonts w:ascii="Times New Roman" w:hAnsi="Times New Roman" w:cs="Times New Roman"/>
          <w:sz w:val="28"/>
          <w:szCs w:val="28"/>
        </w:rPr>
        <w:t xml:space="preserve"> «отгораживания» не является ни постоянным, ни необходимым, ни достаточным в дисциплинарных механизмах. Они прорабатывают пространство много более гибким и тонким образом. Прежде всего, по принципу элементарной локализации или </w:t>
      </w:r>
      <w:proofErr w:type="spellStart"/>
      <w:r w:rsidRPr="00800734">
        <w:rPr>
          <w:rFonts w:ascii="Times New Roman" w:hAnsi="Times New Roman" w:cs="Times New Roman"/>
          <w:sz w:val="28"/>
          <w:szCs w:val="28"/>
        </w:rPr>
        <w:t>расчерчива</w:t>
      </w:r>
      <w:r w:rsidR="0019757B">
        <w:rPr>
          <w:rFonts w:ascii="Times New Roman" w:hAnsi="Times New Roman" w:cs="Times New Roman"/>
          <w:sz w:val="28"/>
          <w:szCs w:val="28"/>
        </w:rPr>
        <w:t>ния</w:t>
      </w:r>
      <w:proofErr w:type="spellEnd"/>
      <w:r w:rsidR="0019757B">
        <w:rPr>
          <w:rFonts w:ascii="Times New Roman" w:hAnsi="Times New Roman" w:cs="Times New Roman"/>
          <w:sz w:val="28"/>
          <w:szCs w:val="28"/>
        </w:rPr>
        <w:t xml:space="preserve"> и распределения по клеткам «…» </w:t>
      </w:r>
      <w:bookmarkStart w:id="19" w:name="_Hlk482608846"/>
      <w:r w:rsidRPr="00800734">
        <w:rPr>
          <w:rFonts w:ascii="Times New Roman" w:hAnsi="Times New Roman" w:cs="Times New Roman"/>
          <w:sz w:val="28"/>
          <w:szCs w:val="28"/>
        </w:rPr>
        <w:t>Дисциплинарное пространство имеет тенденцию делиться на столько клеточек, сколько есть тел или элементов, подлежащих распределению</w:t>
      </w:r>
      <w:bookmarkEnd w:id="19"/>
      <w:r w:rsidRPr="00800734">
        <w:rPr>
          <w:rFonts w:ascii="Times New Roman" w:hAnsi="Times New Roman" w:cs="Times New Roman"/>
          <w:sz w:val="28"/>
          <w:szCs w:val="28"/>
        </w:rPr>
        <w:t>.»</w:t>
      </w:r>
      <w:r w:rsidRPr="00800734">
        <w:rPr>
          <w:rFonts w:ascii="Times New Roman" w:hAnsi="Times New Roman" w:cs="Times New Roman"/>
          <w:sz w:val="28"/>
          <w:szCs w:val="28"/>
          <w:vertAlign w:val="superscript"/>
        </w:rPr>
        <w:footnoteReference w:id="17"/>
      </w:r>
      <w:r w:rsidRPr="00800734">
        <w:rPr>
          <w:rFonts w:ascii="Times New Roman" w:hAnsi="Times New Roman" w:cs="Times New Roman"/>
          <w:sz w:val="28"/>
          <w:szCs w:val="28"/>
        </w:rPr>
        <w:t xml:space="preserve"> В произведении республика ШКИД мы наблюдаем как раз, как постепенно естественные объединения </w:t>
      </w:r>
      <w:proofErr w:type="spellStart"/>
      <w:r w:rsidRPr="00800734">
        <w:rPr>
          <w:rFonts w:ascii="Times New Roman" w:hAnsi="Times New Roman" w:cs="Times New Roman"/>
          <w:sz w:val="28"/>
          <w:szCs w:val="28"/>
        </w:rPr>
        <w:t>шкидцев</w:t>
      </w:r>
      <w:proofErr w:type="spellEnd"/>
      <w:r w:rsidRPr="00800734">
        <w:rPr>
          <w:rFonts w:ascii="Times New Roman" w:hAnsi="Times New Roman" w:cs="Times New Roman"/>
          <w:sz w:val="28"/>
          <w:szCs w:val="28"/>
        </w:rPr>
        <w:t xml:space="preserve"> переформируются в группы, определенные воспитателями, им предлагаются обязанности, устанавливается принцип самоуправления, но это контролируемое самоуправление – воспитатель оставляет за собой право не просто контролировать, но и в любой момент менять правила игры. Это тонкий воспитательный ход, который помогает смирить свободолюбивых ребят с дисциплиной, которая необходима для воспитательного процесса.</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Важным принципом также является правило индивидуализирующего распределения. В интернате это реализуется через творческий и учебный процесс. Вся масса индивидов распределена по классам согласно возрастам, ведутся журналы учета успехов и контроля за успеваемостью. Всяческие творческие конкурсы и проекты (такие как выпуск местных газет, журналов, постановка спектаклей) распределяют воспитанников по определенным ролям в зависимости от их способностей и талантов, индивидуализируя процесс </w:t>
      </w:r>
      <w:r w:rsidRPr="00800734">
        <w:rPr>
          <w:rFonts w:ascii="Times New Roman" w:hAnsi="Times New Roman" w:cs="Times New Roman"/>
          <w:sz w:val="28"/>
          <w:szCs w:val="28"/>
        </w:rPr>
        <w:lastRenderedPageBreak/>
        <w:t>такие проекты все же распределяют участников в соответствии со внешним по отношению к ним принципом рациональности, которая определяется извне, сверху.</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Фуко отмечает также взаимозаменяемость между индивидами, которые входят в какое-бы то ни было дисциплинарное пространство «Дисциплина – искусство ранга и техника преобразования размещений. Она индивидуализирует тела посредством локализации, которая означает не закрепление их на определенном месте, а их распределение и </w:t>
      </w:r>
      <w:proofErr w:type="spellStart"/>
      <w:r w:rsidRPr="00800734">
        <w:rPr>
          <w:rFonts w:ascii="Times New Roman" w:hAnsi="Times New Roman" w:cs="Times New Roman"/>
          <w:sz w:val="28"/>
          <w:szCs w:val="28"/>
        </w:rPr>
        <w:t>циркулирование</w:t>
      </w:r>
      <w:proofErr w:type="spellEnd"/>
      <w:r w:rsidRPr="00800734">
        <w:rPr>
          <w:rFonts w:ascii="Times New Roman" w:hAnsi="Times New Roman" w:cs="Times New Roman"/>
          <w:sz w:val="28"/>
          <w:szCs w:val="28"/>
        </w:rPr>
        <w:t xml:space="preserve"> в сети отношений.»</w:t>
      </w:r>
      <w:r w:rsidRPr="00800734">
        <w:rPr>
          <w:rFonts w:ascii="Times New Roman" w:hAnsi="Times New Roman" w:cs="Times New Roman"/>
          <w:sz w:val="28"/>
          <w:szCs w:val="28"/>
          <w:vertAlign w:val="superscript"/>
        </w:rPr>
        <w:footnoteReference w:id="18"/>
      </w:r>
      <w:r w:rsidRPr="00800734">
        <w:rPr>
          <w:rFonts w:ascii="Times New Roman" w:hAnsi="Times New Roman" w:cs="Times New Roman"/>
          <w:sz w:val="28"/>
          <w:szCs w:val="28"/>
        </w:rPr>
        <w:t xml:space="preserve">. В интернатах это также ярко выражена взаимозаменяемость, как уже было отмечено – даже то, что называется самоуправлением оказывается лишь игрой, которую для воспитанников, у которой тем не менее есть ведущий, который в праве устанавливать и менять правила, распределять роли и определять успевающих и отстающих. К тому же само распределение по классам, по заданным заранее </w:t>
      </w:r>
      <w:proofErr w:type="spellStart"/>
      <w:proofErr w:type="gramStart"/>
      <w:r w:rsidRPr="00800734">
        <w:rPr>
          <w:rFonts w:ascii="Times New Roman" w:hAnsi="Times New Roman" w:cs="Times New Roman"/>
          <w:sz w:val="28"/>
          <w:szCs w:val="28"/>
        </w:rPr>
        <w:t>ячейкам,по</w:t>
      </w:r>
      <w:proofErr w:type="spellEnd"/>
      <w:proofErr w:type="gramEnd"/>
      <w:r w:rsidRPr="00800734">
        <w:rPr>
          <w:rFonts w:ascii="Times New Roman" w:hAnsi="Times New Roman" w:cs="Times New Roman"/>
          <w:sz w:val="28"/>
          <w:szCs w:val="28"/>
        </w:rPr>
        <w:t xml:space="preserve"> которым ученик путешествует перескакивая из одной в другую оказываются демонстрацией взаимозаменяемости, демонстрации системы, которая властно установлена и позволяет лишь занимать некоторое место внутри себя, но не выстраивать самостоятельно элементы и взаимосвязи. Это касается не только интернатов, но и образовательных учреждений в целом, которые с некоторого времени стали важным этапом во взрослении каждого индивида и с введением всеобщего образования важной составляющей властного дискурса, контролирующего образовательно- воспитательные процессы всего общества. «Предусмотрев индивидуальные места, оно сделало возможным контроль за каждым и одновременную работу всех. Образовалась новая экономия времени обучения. Школьное пространство стало функционировать как механизм обучения, но также надзора, </w:t>
      </w:r>
      <w:proofErr w:type="spellStart"/>
      <w:r w:rsidRPr="00800734">
        <w:rPr>
          <w:rFonts w:ascii="Times New Roman" w:hAnsi="Times New Roman" w:cs="Times New Roman"/>
          <w:sz w:val="28"/>
          <w:szCs w:val="28"/>
        </w:rPr>
        <w:t>иерархизации</w:t>
      </w:r>
      <w:proofErr w:type="spellEnd"/>
      <w:r w:rsidRPr="00800734">
        <w:rPr>
          <w:rFonts w:ascii="Times New Roman" w:hAnsi="Times New Roman" w:cs="Times New Roman"/>
          <w:sz w:val="28"/>
          <w:szCs w:val="28"/>
        </w:rPr>
        <w:t xml:space="preserve"> и вознаграждения.»</w:t>
      </w:r>
      <w:r w:rsidRPr="00800734">
        <w:rPr>
          <w:rFonts w:ascii="Times New Roman" w:hAnsi="Times New Roman" w:cs="Times New Roman"/>
          <w:sz w:val="28"/>
          <w:szCs w:val="28"/>
          <w:vertAlign w:val="superscript"/>
        </w:rPr>
        <w:footnoteReference w:id="19"/>
      </w:r>
      <w:r w:rsidRPr="00800734">
        <w:rPr>
          <w:rFonts w:ascii="Times New Roman" w:hAnsi="Times New Roman" w:cs="Times New Roman"/>
          <w:sz w:val="28"/>
          <w:szCs w:val="28"/>
        </w:rPr>
        <w:t>.</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lastRenderedPageBreak/>
        <w:t xml:space="preserve">Таким образом мы наблюдаем в условиях интерната работу по </w:t>
      </w:r>
      <w:proofErr w:type="spellStart"/>
      <w:r w:rsidRPr="00800734">
        <w:rPr>
          <w:rFonts w:ascii="Times New Roman" w:hAnsi="Times New Roman" w:cs="Times New Roman"/>
          <w:sz w:val="28"/>
          <w:szCs w:val="28"/>
        </w:rPr>
        <w:t>дисциплинированию</w:t>
      </w:r>
      <w:proofErr w:type="spellEnd"/>
      <w:r w:rsidRPr="00800734">
        <w:rPr>
          <w:rFonts w:ascii="Times New Roman" w:hAnsi="Times New Roman" w:cs="Times New Roman"/>
          <w:sz w:val="28"/>
          <w:szCs w:val="28"/>
        </w:rPr>
        <w:t xml:space="preserve"> изначально выпавших из пространства общепринятых норм индивидов. Тем более интересно упоминание о Фуко здесь в том смысле, что его рассуждения имеют некоторую ссылку на мысль, что именно маргинальные феномены позволяют рассматривать некоторое явление вне рамок властного дискурса. Сам Фуко, чтобы ускользнуть от этого дискурса рассматривал такие феномены, как безумие или преступление. В данном контексте детство, которое рассматривается вне рамок семейного воспитания и вне предполагаемого обществом хода развития событий может также помочь нам увидеть некоторые истинные мотивы детства, не отягощенные господствующими или даже предписанными представлениями о нем. Возвращаясь к рассматриваемому произведению, оно имеет в этом смысле еще и ту ценность, что демонстрирует переход из одного состояние в другое, процесс постепенного подчинения и вхождения изначально оторванных индивидов в пространство установленных дискурсивных формаций.</w:t>
      </w:r>
    </w:p>
    <w:p w:rsidR="008A7FCB" w:rsidRPr="00542F37" w:rsidRDefault="008759D6" w:rsidP="008A7FCB">
      <w:pPr>
        <w:pStyle w:val="2"/>
        <w:rPr>
          <w:rFonts w:ascii="Times New Roman" w:hAnsi="Times New Roman" w:cs="Times New Roman"/>
          <w:b/>
          <w:color w:val="auto"/>
          <w:sz w:val="32"/>
          <w:szCs w:val="32"/>
        </w:rPr>
      </w:pPr>
      <w:bookmarkStart w:id="21" w:name="_Toc482643729"/>
      <w:r w:rsidRPr="00542F37">
        <w:rPr>
          <w:rFonts w:ascii="Times New Roman" w:hAnsi="Times New Roman" w:cs="Times New Roman"/>
          <w:b/>
          <w:color w:val="auto"/>
          <w:sz w:val="32"/>
          <w:szCs w:val="32"/>
        </w:rPr>
        <w:t>4.3</w:t>
      </w:r>
      <w:r w:rsidR="008A7FCB" w:rsidRPr="00542F37">
        <w:rPr>
          <w:rFonts w:ascii="Times New Roman" w:hAnsi="Times New Roman" w:cs="Times New Roman"/>
          <w:b/>
          <w:color w:val="auto"/>
          <w:sz w:val="32"/>
          <w:szCs w:val="32"/>
        </w:rPr>
        <w:t xml:space="preserve"> Литературное произведение «Республика ШКИД» и его экранизация</w:t>
      </w:r>
      <w:bookmarkEnd w:id="21"/>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Особенно интересно оказывается сравнить эту книгу с ее последующей экранизацией, которая была снята несколько позже, произошли некоторые изменения и в обществе, и в отношении к детям в том числе. Образ детства несколько меняется, накладывается представление о детях уже более благополучного общества. Экранизация была создана в 1966 году киностудией «Ленфильм», Режиссером данной картины был </w:t>
      </w:r>
      <w:proofErr w:type="spellStart"/>
      <w:r w:rsidRPr="00800734">
        <w:rPr>
          <w:rFonts w:ascii="Times New Roman" w:hAnsi="Times New Roman" w:cs="Times New Roman"/>
          <w:sz w:val="28"/>
          <w:szCs w:val="28"/>
        </w:rPr>
        <w:t>Генадий</w:t>
      </w:r>
      <w:proofErr w:type="spellEnd"/>
      <w:r w:rsidRPr="00800734">
        <w:rPr>
          <w:rFonts w:ascii="Times New Roman" w:hAnsi="Times New Roman" w:cs="Times New Roman"/>
          <w:sz w:val="28"/>
          <w:szCs w:val="28"/>
        </w:rPr>
        <w:t xml:space="preserve"> </w:t>
      </w:r>
      <w:proofErr w:type="spellStart"/>
      <w:r w:rsidRPr="00800734">
        <w:rPr>
          <w:rFonts w:ascii="Times New Roman" w:hAnsi="Times New Roman" w:cs="Times New Roman"/>
          <w:sz w:val="28"/>
          <w:szCs w:val="28"/>
        </w:rPr>
        <w:t>Полока</w:t>
      </w:r>
      <w:proofErr w:type="spellEnd"/>
      <w:r w:rsidRPr="00800734">
        <w:rPr>
          <w:rFonts w:ascii="Times New Roman" w:hAnsi="Times New Roman" w:cs="Times New Roman"/>
          <w:sz w:val="28"/>
          <w:szCs w:val="28"/>
        </w:rPr>
        <w:t xml:space="preserve">, сценарий же был написан соавтором пьесы Алексеем Пантелеевым. Позже Пантелеев отмечает, что в экранизации слишком мало рассказано о творческих и познавательных интересах обитателей </w:t>
      </w:r>
      <w:proofErr w:type="spellStart"/>
      <w:r w:rsidRPr="00800734">
        <w:rPr>
          <w:rFonts w:ascii="Times New Roman" w:hAnsi="Times New Roman" w:cs="Times New Roman"/>
          <w:sz w:val="28"/>
          <w:szCs w:val="28"/>
        </w:rPr>
        <w:t>ШКИДы</w:t>
      </w:r>
      <w:proofErr w:type="spellEnd"/>
      <w:r w:rsidRPr="00800734">
        <w:rPr>
          <w:rFonts w:ascii="Times New Roman" w:hAnsi="Times New Roman" w:cs="Times New Roman"/>
          <w:sz w:val="28"/>
          <w:szCs w:val="28"/>
        </w:rPr>
        <w:t xml:space="preserve">. </w:t>
      </w:r>
      <w:proofErr w:type="spellStart"/>
      <w:r w:rsidRPr="00800734">
        <w:rPr>
          <w:rFonts w:ascii="Times New Roman" w:hAnsi="Times New Roman" w:cs="Times New Roman"/>
          <w:sz w:val="28"/>
          <w:szCs w:val="28"/>
        </w:rPr>
        <w:t>Полока</w:t>
      </w:r>
      <w:proofErr w:type="spellEnd"/>
      <w:r w:rsidRPr="00800734">
        <w:rPr>
          <w:rFonts w:ascii="Times New Roman" w:hAnsi="Times New Roman" w:cs="Times New Roman"/>
          <w:sz w:val="28"/>
          <w:szCs w:val="28"/>
        </w:rPr>
        <w:t xml:space="preserve"> гораздо больше внимания уделил Виктору Николаевичу Сороке –</w:t>
      </w:r>
      <w:r w:rsidR="006E713E">
        <w:rPr>
          <w:rFonts w:ascii="Times New Roman" w:hAnsi="Times New Roman" w:cs="Times New Roman"/>
          <w:sz w:val="28"/>
          <w:szCs w:val="28"/>
        </w:rPr>
        <w:t xml:space="preserve"> </w:t>
      </w:r>
      <w:proofErr w:type="spellStart"/>
      <w:r w:rsidRPr="00800734">
        <w:rPr>
          <w:rFonts w:ascii="Times New Roman" w:hAnsi="Times New Roman" w:cs="Times New Roman"/>
          <w:sz w:val="28"/>
          <w:szCs w:val="28"/>
        </w:rPr>
        <w:t>Росинскому</w:t>
      </w:r>
      <w:proofErr w:type="spellEnd"/>
      <w:r w:rsidRPr="00800734">
        <w:rPr>
          <w:rFonts w:ascii="Times New Roman" w:hAnsi="Times New Roman" w:cs="Times New Roman"/>
          <w:sz w:val="28"/>
          <w:szCs w:val="28"/>
        </w:rPr>
        <w:t xml:space="preserve"> (</w:t>
      </w:r>
      <w:proofErr w:type="spellStart"/>
      <w:r w:rsidRPr="00800734">
        <w:rPr>
          <w:rFonts w:ascii="Times New Roman" w:hAnsi="Times New Roman" w:cs="Times New Roman"/>
          <w:sz w:val="28"/>
          <w:szCs w:val="28"/>
        </w:rPr>
        <w:t>Викниксор</w:t>
      </w:r>
      <w:proofErr w:type="spellEnd"/>
      <w:r w:rsidRPr="00800734">
        <w:rPr>
          <w:rFonts w:ascii="Times New Roman" w:hAnsi="Times New Roman" w:cs="Times New Roman"/>
          <w:sz w:val="28"/>
          <w:szCs w:val="28"/>
        </w:rPr>
        <w:t xml:space="preserve">). Возможно, это можно связать с тем, что детские учреждения уже поменяли свою специфику, появилось большее количество уставов и документов регламентирующих поведение преподавателей, деятельность же </w:t>
      </w:r>
      <w:r w:rsidRPr="00800734">
        <w:rPr>
          <w:rFonts w:ascii="Times New Roman" w:hAnsi="Times New Roman" w:cs="Times New Roman"/>
          <w:sz w:val="28"/>
          <w:szCs w:val="28"/>
        </w:rPr>
        <w:lastRenderedPageBreak/>
        <w:t xml:space="preserve">преподавателей того времени была настоящим творчеством. Своим трудом они не просто воспитывали детей, но создавали эту систему воспитания, сопровождения во взрослую жизнь. Мир детства спустя несколько десятков лет же стал наоборот более прозрачен, в чем-то более изучен, в чем-то просто более устроен.  Действительно, в самом произведении, написанном воспитанниками внимание преподавателям уделяется не такое значительное, в экранизации они также не становятся главными героями, но все же отчетливее прослеживается их влияние на те изменения, которые происходят в устройстве жизни ребят. Хоть и не ярко, но многие сцены акцентируют внимание на той чуткости и том терпении, которое они проявляют, на методах, которые незаметно воздействуют на неорганизованное общество воспитанников. В повести же воспитатели появляются совсем незаметно, жизнь в повести полностью принадлежит самим главным героям, им подчинено и время, и развитие сюжета, сама </w:t>
      </w:r>
      <w:proofErr w:type="spellStart"/>
      <w:r w:rsidRPr="00800734">
        <w:rPr>
          <w:rFonts w:ascii="Times New Roman" w:hAnsi="Times New Roman" w:cs="Times New Roman"/>
          <w:sz w:val="28"/>
          <w:szCs w:val="28"/>
        </w:rPr>
        <w:t>ШКИДа</w:t>
      </w:r>
      <w:proofErr w:type="spellEnd"/>
      <w:r w:rsidRPr="00800734">
        <w:rPr>
          <w:rFonts w:ascii="Times New Roman" w:hAnsi="Times New Roman" w:cs="Times New Roman"/>
          <w:sz w:val="28"/>
          <w:szCs w:val="28"/>
        </w:rPr>
        <w:t xml:space="preserve"> переживает победы и поражения. Такое преобразование можно связать еще и с тем, что воспитательные методики, более очерченные и четкие спустя </w:t>
      </w:r>
      <w:proofErr w:type="gramStart"/>
      <w:r w:rsidRPr="00800734">
        <w:rPr>
          <w:rFonts w:ascii="Times New Roman" w:hAnsi="Times New Roman" w:cs="Times New Roman"/>
          <w:sz w:val="28"/>
          <w:szCs w:val="28"/>
        </w:rPr>
        <w:t>время</w:t>
      </w:r>
      <w:proofErr w:type="gramEnd"/>
      <w:r w:rsidRPr="00800734">
        <w:rPr>
          <w:rFonts w:ascii="Times New Roman" w:hAnsi="Times New Roman" w:cs="Times New Roman"/>
          <w:sz w:val="28"/>
          <w:szCs w:val="28"/>
        </w:rPr>
        <w:t xml:space="preserve"> представляют несколько другую, более непререкаемую роль педагогов, методы стали мягче, но они оказываются более авторитарными, ученик менее выражен, как участник процесса, он становится скорее подопечным, который необходимо должен следовать той линии, которую избирает педагог. Тут можно отметить и изменения в отношении к детству, теперь воспитанники должны следовать тому процессу, который им предлагается, </w:t>
      </w:r>
      <w:proofErr w:type="gramStart"/>
      <w:r w:rsidRPr="00800734">
        <w:rPr>
          <w:rFonts w:ascii="Times New Roman" w:hAnsi="Times New Roman" w:cs="Times New Roman"/>
          <w:sz w:val="28"/>
          <w:szCs w:val="28"/>
        </w:rPr>
        <w:t>во время</w:t>
      </w:r>
      <w:proofErr w:type="gramEnd"/>
      <w:r w:rsidRPr="00800734">
        <w:rPr>
          <w:rFonts w:ascii="Times New Roman" w:hAnsi="Times New Roman" w:cs="Times New Roman"/>
          <w:sz w:val="28"/>
          <w:szCs w:val="28"/>
        </w:rPr>
        <w:t xml:space="preserve"> же действия самой школы и написания произведения ученики вместе с воспитателями выстраивали сообща методы совместного воспитательного процесса за неимением установленных властью четких программ, в которых было бы прописано вплоть до мелочей каждый урок и всякая воспитательная деятельность. Появление планирования охватывает все возможные программы школьного, тем более детдомовского обучения и выносит воспитуемых однозначно как объект в этом процессе, детство становится все </w:t>
      </w:r>
      <w:r w:rsidRPr="00800734">
        <w:rPr>
          <w:rFonts w:ascii="Times New Roman" w:hAnsi="Times New Roman" w:cs="Times New Roman"/>
          <w:sz w:val="28"/>
          <w:szCs w:val="28"/>
        </w:rPr>
        <w:lastRenderedPageBreak/>
        <w:t>более и более несмышленым в глазах общества и предполагает все больше опеки над собой.</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Шестая глава посвящена как раз преподавателям, в ней очень кратко и в общих чертах набросаны образы даже тех, кто по словам авторов оставили самые лучшие и теплые воспоминания. Людей, которые не справились с этой работой было очень много. «Халдей – это </w:t>
      </w:r>
      <w:proofErr w:type="spellStart"/>
      <w:r w:rsidRPr="00800734">
        <w:rPr>
          <w:rFonts w:ascii="Times New Roman" w:hAnsi="Times New Roman" w:cs="Times New Roman"/>
          <w:sz w:val="28"/>
          <w:szCs w:val="28"/>
        </w:rPr>
        <w:t>по-шкидски</w:t>
      </w:r>
      <w:proofErr w:type="spellEnd"/>
      <w:r w:rsidRPr="00800734">
        <w:rPr>
          <w:rFonts w:ascii="Times New Roman" w:hAnsi="Times New Roman" w:cs="Times New Roman"/>
          <w:sz w:val="28"/>
          <w:szCs w:val="28"/>
        </w:rPr>
        <w:t xml:space="preserve"> воспитатель.</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Много их перевидала </w:t>
      </w:r>
      <w:proofErr w:type="spellStart"/>
      <w:r w:rsidRPr="00800734">
        <w:rPr>
          <w:rFonts w:ascii="Times New Roman" w:hAnsi="Times New Roman" w:cs="Times New Roman"/>
          <w:sz w:val="28"/>
          <w:szCs w:val="28"/>
        </w:rPr>
        <w:t>Шкида</w:t>
      </w:r>
      <w:proofErr w:type="spellEnd"/>
      <w:r w:rsidRPr="00800734">
        <w:rPr>
          <w:rFonts w:ascii="Times New Roman" w:hAnsi="Times New Roman" w:cs="Times New Roman"/>
          <w:sz w:val="28"/>
          <w:szCs w:val="28"/>
        </w:rPr>
        <w:t>. Хороших и скверных, злых и мягких, умных и глупых, и, наконец, просто неопытных, приходивших в детдом для того, чтобы получить паек и трудовую книжку». Воспитатели являются как-бы потоком, который сопровождает школу, но никак не ее основой.</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В экранизации ситуация меняется. Преподаватели показаны, как важные персонажи, а особенно </w:t>
      </w:r>
      <w:proofErr w:type="spellStart"/>
      <w:r w:rsidRPr="00800734">
        <w:rPr>
          <w:rFonts w:ascii="Times New Roman" w:hAnsi="Times New Roman" w:cs="Times New Roman"/>
          <w:sz w:val="28"/>
          <w:szCs w:val="28"/>
        </w:rPr>
        <w:t>Викниксор</w:t>
      </w:r>
      <w:proofErr w:type="spellEnd"/>
      <w:r w:rsidRPr="00800734">
        <w:rPr>
          <w:rFonts w:ascii="Times New Roman" w:hAnsi="Times New Roman" w:cs="Times New Roman"/>
          <w:sz w:val="28"/>
          <w:szCs w:val="28"/>
        </w:rPr>
        <w:t xml:space="preserve">, в некоторых сценах подробнее чем в самой повести отображены его действия, его переживания – он становится героем, которому сопереживает зритель. Отчасти, время и пространство всего фильма выстроены вокруг именно этого героя и тем самым подчеркивается необходимость учителя в жизни каждого ребенка и особенная важность преподавателей для детства. </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Таким образом и сам образ детства немного меняется – от самостоятельной общности ребят, которые задают темп и ритм происходящего, своим существом, поведением демонстрируют образ детства, происходит переход к общности, которая постоянно формируется под чутким воздействием воспитывающей руки мудрого преподавателя. Во втором случае образ детства в некотором смысле задает воспитатель, который трактует действия ребят и с высоты опыта и навыков представляет способы взаимодействия с ними. В фильме часто персонажу </w:t>
      </w:r>
      <w:proofErr w:type="spellStart"/>
      <w:r w:rsidRPr="00800734">
        <w:rPr>
          <w:rFonts w:ascii="Times New Roman" w:hAnsi="Times New Roman" w:cs="Times New Roman"/>
          <w:sz w:val="28"/>
          <w:szCs w:val="28"/>
        </w:rPr>
        <w:t>Викниксору</w:t>
      </w:r>
      <w:proofErr w:type="spellEnd"/>
      <w:r w:rsidRPr="00800734">
        <w:rPr>
          <w:rFonts w:ascii="Times New Roman" w:hAnsi="Times New Roman" w:cs="Times New Roman"/>
          <w:sz w:val="28"/>
          <w:szCs w:val="28"/>
        </w:rPr>
        <w:t xml:space="preserve"> предоставлены комментарии о том, что представляют из себя его воспитанники – это взгляд со стороны, но именно он теперь и определяет, что есть детство и каким образом необходимо с ним взаимодействовать.</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lastRenderedPageBreak/>
        <w:t xml:space="preserve">Структура произведения также немного искажается – в тексте повести каждая новая глава, хоть и продолжает общий сюжет, но все же становится новым испытанием, отдельным уроком для школы и ее воспитанников. В фильме структура более связанная, что можно объяснить необходимостью поддерживать сюжет. Но главное, что в экранизации намечено некоторое поступательное движение. </w:t>
      </w:r>
      <w:proofErr w:type="gramStart"/>
      <w:r w:rsidRPr="00800734">
        <w:rPr>
          <w:rFonts w:ascii="Times New Roman" w:hAnsi="Times New Roman" w:cs="Times New Roman"/>
          <w:sz w:val="28"/>
          <w:szCs w:val="28"/>
        </w:rPr>
        <w:t>Рассказы  в</w:t>
      </w:r>
      <w:proofErr w:type="gramEnd"/>
      <w:r w:rsidRPr="00800734">
        <w:rPr>
          <w:rFonts w:ascii="Times New Roman" w:hAnsi="Times New Roman" w:cs="Times New Roman"/>
          <w:sz w:val="28"/>
          <w:szCs w:val="28"/>
        </w:rPr>
        <w:t xml:space="preserve"> повести каждый раз будто начинают с нулевой точки, представляют собой сборник о проказах воспитанников, в то время, как в фильме новый урок усваивается уже на основе старого. Ребята меняются – из совсем неотесанных бродяг – они превращаются в абсолютно социализированных граждан. Произведение, написанное в 20х годах, напротив изначально предлагает нам ребят способных и заинтересованных, но не обладающих навыками подходящей коммуникации и дисциплины, необходимой при воспитании; испытывающих некоторое недоверие к системе и пытающихся привнести в нее правила, усвоенные с улицы – вне системы. В каждой истории они по-разному проявляют уже изначально присутствующие в них качества. </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При сравнении произведения и его последующей экранизации хотелось бы еще сравнить их по композиции и акцентам, которые делались писателями и режиссером. В фильме мы часто наблюдаем сменяющуюся динамику, часто кадры, демонстрирующие </w:t>
      </w:r>
      <w:proofErr w:type="gramStart"/>
      <w:r w:rsidRPr="00800734">
        <w:rPr>
          <w:rFonts w:ascii="Times New Roman" w:hAnsi="Times New Roman" w:cs="Times New Roman"/>
          <w:sz w:val="28"/>
          <w:szCs w:val="28"/>
        </w:rPr>
        <w:t>«бузу»</w:t>
      </w:r>
      <w:proofErr w:type="gramEnd"/>
      <w:r w:rsidRPr="00800734">
        <w:rPr>
          <w:rFonts w:ascii="Times New Roman" w:hAnsi="Times New Roman" w:cs="Times New Roman"/>
          <w:sz w:val="28"/>
          <w:szCs w:val="28"/>
        </w:rPr>
        <w:t xml:space="preserve"> ускоряются – мы наблюдаем повышенный темп, они становятся как бы фоном, моменты же воспитательной работы и примирения преподавателей с учениками показаны в естественном темпе, иногда кадр затянут, останавливается на этих моментах – можно сказать, что композиционно выносит их на первый план. Таким образом мы прослеживаем акцент на том, что процесс воспитания это в первую очередь работа преподавателя. </w:t>
      </w:r>
    </w:p>
    <w:p w:rsidR="00800734" w:rsidRP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В своей работе «Структура художественного текста» Ю. Лотман в одной из глав говорит о том, что в художественном тексте также можно выделить разные планы. «</w:t>
      </w:r>
      <w:bookmarkStart w:id="22" w:name="_Hlk482609677"/>
      <w:r w:rsidRPr="00800734">
        <w:rPr>
          <w:rFonts w:ascii="Times New Roman" w:hAnsi="Times New Roman" w:cs="Times New Roman"/>
          <w:sz w:val="28"/>
          <w:szCs w:val="28"/>
        </w:rPr>
        <w:t xml:space="preserve">Композиция художественного текста строится как </w:t>
      </w:r>
      <w:r w:rsidRPr="00800734">
        <w:rPr>
          <w:rFonts w:ascii="Times New Roman" w:hAnsi="Times New Roman" w:cs="Times New Roman"/>
          <w:sz w:val="28"/>
          <w:szCs w:val="28"/>
        </w:rPr>
        <w:lastRenderedPageBreak/>
        <w:t>последовательность функционально разнородных</w:t>
      </w:r>
      <w:bookmarkEnd w:id="22"/>
      <w:r w:rsidRPr="00800734">
        <w:rPr>
          <w:rFonts w:ascii="Times New Roman" w:hAnsi="Times New Roman" w:cs="Times New Roman"/>
          <w:sz w:val="28"/>
          <w:szCs w:val="28"/>
        </w:rPr>
        <w:t xml:space="preserve"> элементов, как последовательность структурных доминант разных уровней.»</w:t>
      </w:r>
      <w:r w:rsidRPr="00800734">
        <w:rPr>
          <w:rFonts w:ascii="Times New Roman" w:hAnsi="Times New Roman" w:cs="Times New Roman"/>
          <w:sz w:val="28"/>
          <w:szCs w:val="28"/>
          <w:vertAlign w:val="superscript"/>
        </w:rPr>
        <w:footnoteReference w:id="20"/>
      </w:r>
      <w:r w:rsidRPr="00800734">
        <w:rPr>
          <w:rFonts w:ascii="Times New Roman" w:hAnsi="Times New Roman" w:cs="Times New Roman"/>
          <w:sz w:val="28"/>
          <w:szCs w:val="28"/>
        </w:rPr>
        <w:t>, в зависимости от темпа, который мы также может отметить в тексте, от количественных характеристик описания мы можем проследить, что именно автор выносит на первый план. В тексте, написанном Пантелеевым и Белых мы наблюдаем довольно равномерное описание, однако именно в тех моментах, когда важным становится именно некоторое решение воспитателей или их действие – темп становится заметно быстрее, описание более тезисным, в описание ситуации включается большее количество действующих лиц и таким образом это описание становится как бы фоном к тем действительным ситуациям, которые происходили не в воспитательной работе, а внутри коллектива воспитанников. Описания более подробные и точные, выделяющие главного персонажа связаны как раз с происходящим между ребятами, с их восприятием. Таким образом, композиционно мир преподавателей становится несколько внешним по отношению ко всему происходящему в рассказах, хотя и важность их нисколько не нивелируется, она подчеркивается и довольно ярко в некоторых эпизодах, но оставаясь все же несколько внешней.</w:t>
      </w:r>
    </w:p>
    <w:p w:rsidR="00800734" w:rsidRDefault="00800734" w:rsidP="00C15DF8">
      <w:pPr>
        <w:spacing w:line="360" w:lineRule="auto"/>
        <w:ind w:firstLine="709"/>
        <w:jc w:val="both"/>
        <w:rPr>
          <w:rFonts w:ascii="Times New Roman" w:hAnsi="Times New Roman" w:cs="Times New Roman"/>
          <w:sz w:val="28"/>
          <w:szCs w:val="28"/>
        </w:rPr>
      </w:pPr>
      <w:r w:rsidRPr="00800734">
        <w:rPr>
          <w:rFonts w:ascii="Times New Roman" w:hAnsi="Times New Roman" w:cs="Times New Roman"/>
          <w:sz w:val="28"/>
          <w:szCs w:val="28"/>
        </w:rPr>
        <w:t xml:space="preserve">Такое наблюдение можно связать и с тем, что писали повести сами воспитанниками и </w:t>
      </w:r>
      <w:r w:rsidR="006E713E" w:rsidRPr="00800734">
        <w:rPr>
          <w:rFonts w:ascii="Times New Roman" w:hAnsi="Times New Roman" w:cs="Times New Roman"/>
          <w:sz w:val="28"/>
          <w:szCs w:val="28"/>
        </w:rPr>
        <w:t>естественно</w:t>
      </w:r>
      <w:r w:rsidRPr="00800734">
        <w:rPr>
          <w:rFonts w:ascii="Times New Roman" w:hAnsi="Times New Roman" w:cs="Times New Roman"/>
          <w:sz w:val="28"/>
          <w:szCs w:val="28"/>
        </w:rPr>
        <w:t xml:space="preserve">, что они могли рассматривать ситуацию скорее с позиции воспитанников, однако писали они уже по выпуску, это были одни из те ребят, кто в последствии скорее вставал в ряд с воспитателями, </w:t>
      </w:r>
      <w:r w:rsidR="006E713E" w:rsidRPr="00800734">
        <w:rPr>
          <w:rFonts w:ascii="Times New Roman" w:hAnsi="Times New Roman" w:cs="Times New Roman"/>
          <w:sz w:val="28"/>
          <w:szCs w:val="28"/>
        </w:rPr>
        <w:t>участвовали</w:t>
      </w:r>
      <w:r w:rsidRPr="00800734">
        <w:rPr>
          <w:rFonts w:ascii="Times New Roman" w:hAnsi="Times New Roman" w:cs="Times New Roman"/>
          <w:sz w:val="28"/>
          <w:szCs w:val="28"/>
        </w:rPr>
        <w:t xml:space="preserve"> в организации жизни школы. К тому же повесть почти не правилась, но все же получила некоторую редакцию после прочтения издателями. А потому можно сказать, что здесь проявляется именно само отношение к детскому коллективу, в то время представления о воспитании были не такими структурированными. Дети представлялись довольно самостоятельными и </w:t>
      </w:r>
      <w:proofErr w:type="spellStart"/>
      <w:r w:rsidRPr="00800734">
        <w:rPr>
          <w:rFonts w:ascii="Times New Roman" w:hAnsi="Times New Roman" w:cs="Times New Roman"/>
          <w:sz w:val="28"/>
          <w:szCs w:val="28"/>
        </w:rPr>
        <w:t>самоорганизовывающимися</w:t>
      </w:r>
      <w:proofErr w:type="spellEnd"/>
      <w:r w:rsidRPr="00800734">
        <w:rPr>
          <w:rFonts w:ascii="Times New Roman" w:hAnsi="Times New Roman" w:cs="Times New Roman"/>
          <w:sz w:val="28"/>
          <w:szCs w:val="28"/>
        </w:rPr>
        <w:t xml:space="preserve">, их стоило лишь немного </w:t>
      </w:r>
      <w:proofErr w:type="spellStart"/>
      <w:r w:rsidRPr="00800734">
        <w:rPr>
          <w:rFonts w:ascii="Times New Roman" w:hAnsi="Times New Roman" w:cs="Times New Roman"/>
          <w:sz w:val="28"/>
          <w:szCs w:val="28"/>
        </w:rPr>
        <w:t>подредактировать</w:t>
      </w:r>
      <w:proofErr w:type="spellEnd"/>
      <w:r w:rsidRPr="00800734">
        <w:rPr>
          <w:rFonts w:ascii="Times New Roman" w:hAnsi="Times New Roman" w:cs="Times New Roman"/>
          <w:sz w:val="28"/>
          <w:szCs w:val="28"/>
        </w:rPr>
        <w:t xml:space="preserve">, немного направить. Чуть позже представления меняются, </w:t>
      </w:r>
      <w:r w:rsidRPr="00800734">
        <w:rPr>
          <w:rFonts w:ascii="Times New Roman" w:hAnsi="Times New Roman" w:cs="Times New Roman"/>
          <w:sz w:val="28"/>
          <w:szCs w:val="28"/>
        </w:rPr>
        <w:lastRenderedPageBreak/>
        <w:t xml:space="preserve">речь идет о полноценном всестороннем воспитании, учитывающем все сферы жизни ребят. Конечно, тут необходимо сделать ссылку и на изменение социально-политической обстановки и </w:t>
      </w:r>
      <w:proofErr w:type="spellStart"/>
      <w:r w:rsidRPr="00800734">
        <w:rPr>
          <w:rFonts w:ascii="Times New Roman" w:hAnsi="Times New Roman" w:cs="Times New Roman"/>
          <w:sz w:val="28"/>
          <w:szCs w:val="28"/>
        </w:rPr>
        <w:t>устаканивание</w:t>
      </w:r>
      <w:proofErr w:type="spellEnd"/>
      <w:r w:rsidRPr="00800734">
        <w:rPr>
          <w:rFonts w:ascii="Times New Roman" w:hAnsi="Times New Roman" w:cs="Times New Roman"/>
          <w:sz w:val="28"/>
          <w:szCs w:val="28"/>
        </w:rPr>
        <w:t xml:space="preserve"> государственного режима. Но не мало важным является и тот факт, что убеждение в детской самостоятельности </w:t>
      </w:r>
      <w:proofErr w:type="gramStart"/>
      <w:r w:rsidRPr="00800734">
        <w:rPr>
          <w:rFonts w:ascii="Times New Roman" w:hAnsi="Times New Roman" w:cs="Times New Roman"/>
          <w:sz w:val="28"/>
          <w:szCs w:val="28"/>
        </w:rPr>
        <w:t>продолжает  снижаться</w:t>
      </w:r>
      <w:proofErr w:type="gramEnd"/>
      <w:r w:rsidRPr="00800734">
        <w:rPr>
          <w:rFonts w:ascii="Times New Roman" w:hAnsi="Times New Roman" w:cs="Times New Roman"/>
          <w:sz w:val="28"/>
          <w:szCs w:val="28"/>
        </w:rPr>
        <w:t xml:space="preserve">, а методы воспитания и контроля все более привлекают внимание как родителей, так и учителей. Это демонстрирует тенденцию к восприятию детства как периода незрелости, отмеченного именно недостаточностью развития, вне осознания особенной ценности ребенка, как </w:t>
      </w:r>
      <w:proofErr w:type="gramStart"/>
      <w:r w:rsidRPr="00800734">
        <w:rPr>
          <w:rFonts w:ascii="Times New Roman" w:hAnsi="Times New Roman" w:cs="Times New Roman"/>
          <w:sz w:val="28"/>
          <w:szCs w:val="28"/>
        </w:rPr>
        <w:t>особенного человека</w:t>
      </w:r>
      <w:proofErr w:type="gramEnd"/>
      <w:r w:rsidRPr="00800734">
        <w:rPr>
          <w:rFonts w:ascii="Times New Roman" w:hAnsi="Times New Roman" w:cs="Times New Roman"/>
          <w:sz w:val="28"/>
          <w:szCs w:val="28"/>
        </w:rPr>
        <w:t xml:space="preserve"> вполне состоявшегося на определенном уровне, требующего внимания к своей индивидуальности. Именно против такого отношения к детям можно прочитать у </w:t>
      </w:r>
      <w:proofErr w:type="spellStart"/>
      <w:r w:rsidRPr="00800734">
        <w:rPr>
          <w:rFonts w:ascii="Times New Roman" w:hAnsi="Times New Roman" w:cs="Times New Roman"/>
          <w:sz w:val="28"/>
          <w:szCs w:val="28"/>
        </w:rPr>
        <w:t>Януша</w:t>
      </w:r>
      <w:proofErr w:type="spellEnd"/>
      <w:r w:rsidRPr="00800734">
        <w:rPr>
          <w:rFonts w:ascii="Times New Roman" w:hAnsi="Times New Roman" w:cs="Times New Roman"/>
          <w:sz w:val="28"/>
          <w:szCs w:val="28"/>
        </w:rPr>
        <w:t xml:space="preserve"> Корчака.</w:t>
      </w: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759D6" w:rsidRDefault="008759D6" w:rsidP="00C15DF8">
      <w:pPr>
        <w:spacing w:line="360" w:lineRule="auto"/>
        <w:ind w:firstLine="709"/>
        <w:jc w:val="both"/>
        <w:rPr>
          <w:rFonts w:ascii="Times New Roman" w:hAnsi="Times New Roman" w:cs="Times New Roman"/>
          <w:sz w:val="28"/>
          <w:szCs w:val="28"/>
        </w:rPr>
      </w:pPr>
    </w:p>
    <w:p w:rsidR="00800734" w:rsidRPr="00542F37" w:rsidRDefault="00D35291" w:rsidP="008A7FCB">
      <w:pPr>
        <w:pStyle w:val="1"/>
        <w:rPr>
          <w:rFonts w:ascii="Times New Roman" w:hAnsi="Times New Roman" w:cs="Times New Roman"/>
          <w:b/>
          <w:color w:val="auto"/>
          <w:sz w:val="36"/>
          <w:szCs w:val="36"/>
        </w:rPr>
      </w:pPr>
      <w:bookmarkStart w:id="25" w:name="_Toc482643730"/>
      <w:r w:rsidRPr="00542F37">
        <w:rPr>
          <w:rFonts w:ascii="Times New Roman" w:hAnsi="Times New Roman" w:cs="Times New Roman"/>
          <w:b/>
          <w:color w:val="auto"/>
          <w:sz w:val="36"/>
          <w:szCs w:val="36"/>
        </w:rPr>
        <w:lastRenderedPageBreak/>
        <w:t>Глава V</w:t>
      </w:r>
      <w:r w:rsidR="008A7FCB" w:rsidRPr="00542F37">
        <w:rPr>
          <w:rFonts w:ascii="Times New Roman" w:hAnsi="Times New Roman" w:cs="Times New Roman"/>
          <w:b/>
          <w:color w:val="auto"/>
          <w:sz w:val="36"/>
          <w:szCs w:val="36"/>
        </w:rPr>
        <w:t xml:space="preserve">. Педагогический опыт </w:t>
      </w:r>
      <w:proofErr w:type="spellStart"/>
      <w:r w:rsidR="00800734" w:rsidRPr="00542F37">
        <w:rPr>
          <w:rFonts w:ascii="Times New Roman" w:hAnsi="Times New Roman" w:cs="Times New Roman"/>
          <w:b/>
          <w:color w:val="auto"/>
          <w:sz w:val="36"/>
          <w:szCs w:val="36"/>
        </w:rPr>
        <w:t>Януш</w:t>
      </w:r>
      <w:r w:rsidR="008A7FCB" w:rsidRPr="00542F37">
        <w:rPr>
          <w:rFonts w:ascii="Times New Roman" w:hAnsi="Times New Roman" w:cs="Times New Roman"/>
          <w:b/>
          <w:color w:val="auto"/>
          <w:sz w:val="36"/>
          <w:szCs w:val="36"/>
        </w:rPr>
        <w:t>а</w:t>
      </w:r>
      <w:proofErr w:type="spellEnd"/>
      <w:r w:rsidR="00800734" w:rsidRPr="00542F37">
        <w:rPr>
          <w:rFonts w:ascii="Times New Roman" w:hAnsi="Times New Roman" w:cs="Times New Roman"/>
          <w:b/>
          <w:color w:val="auto"/>
          <w:sz w:val="36"/>
          <w:szCs w:val="36"/>
        </w:rPr>
        <w:t xml:space="preserve"> Корчак</w:t>
      </w:r>
      <w:r w:rsidR="008A7FCB" w:rsidRPr="00542F37">
        <w:rPr>
          <w:rFonts w:ascii="Times New Roman" w:hAnsi="Times New Roman" w:cs="Times New Roman"/>
          <w:b/>
          <w:color w:val="auto"/>
          <w:sz w:val="36"/>
          <w:szCs w:val="36"/>
        </w:rPr>
        <w:t>а</w:t>
      </w:r>
      <w:bookmarkEnd w:id="25"/>
    </w:p>
    <w:p w:rsidR="009923D8" w:rsidRPr="009A278D" w:rsidRDefault="009923D8" w:rsidP="00C15DF8">
      <w:pPr>
        <w:spacing w:line="360" w:lineRule="auto"/>
        <w:ind w:firstLine="709"/>
        <w:jc w:val="both"/>
        <w:rPr>
          <w:rFonts w:ascii="Times New Roman" w:hAnsi="Times New Roman" w:cs="Times New Roman"/>
          <w:sz w:val="28"/>
          <w:szCs w:val="28"/>
        </w:rPr>
      </w:pPr>
      <w:r w:rsidRPr="009A278D">
        <w:rPr>
          <w:rFonts w:ascii="Times New Roman" w:hAnsi="Times New Roman" w:cs="Times New Roman"/>
          <w:sz w:val="28"/>
          <w:szCs w:val="28"/>
        </w:rPr>
        <w:t xml:space="preserve">Феномен детства неминуемо связан с вопросами воспитания, и не только воспитания. Тут появляются очень важные моменты, связанные с тем, как ребенок социализируется, как он из детского возраста переходит в подростковый и как из подростка он превращается в самостоятельного взрослого человека. Как подготовить его к этому моменту, чтобы столкновение с самостоятельностью не порождало иллюзий и ошибок. Вопросы воспитания рассматриваются довольно широким кругом авторов и в каждом подходе есть свое понимание того, что такое ребенок и что именно ему необходимо, чтобы он стал полноценным взрослым. Воспитательные методики должны исходить из какого-то представления о феномене детства, невозможна воспитательная система, в которой нет ясного представления, о том, что такое ребенок, чем характеризуется период детства. Но мало выявить основные черты – необходимо еще умело расценить их и суметь с ними работать. </w:t>
      </w:r>
    </w:p>
    <w:p w:rsidR="009923D8" w:rsidRPr="009A278D" w:rsidRDefault="009923D8" w:rsidP="00C15DF8">
      <w:pPr>
        <w:spacing w:line="360" w:lineRule="auto"/>
        <w:ind w:firstLine="709"/>
        <w:jc w:val="both"/>
        <w:rPr>
          <w:rFonts w:ascii="Times New Roman" w:hAnsi="Times New Roman" w:cs="Times New Roman"/>
          <w:sz w:val="28"/>
          <w:szCs w:val="28"/>
        </w:rPr>
      </w:pPr>
      <w:r w:rsidRPr="009A278D">
        <w:rPr>
          <w:rFonts w:ascii="Times New Roman" w:hAnsi="Times New Roman" w:cs="Times New Roman"/>
          <w:sz w:val="28"/>
          <w:szCs w:val="28"/>
        </w:rPr>
        <w:t xml:space="preserve">С развитием представлений о детстве появлялись различные подходы к воспитанию. Представление о ребенке очень тесно связано с предполагаемыми методами воспитания. Таким образом, если ребенок видится как еще не до конца оформившийся взрослый, то отсюда вытекают определенные мотивы в воспитании. Опека над несовершеннолетним выливается в попытку уберечь его от всех опасностей, в список которых часто попадает множество необязательных для запрета вещей. Так малышу преграждают путь ко всем предметам, которые потенциально могут нанести какой-либо вред, более того, которым вред может нанести он. Многие вещи остаются недосягаемы потому что он может сломать, испортить, сам удариться. Речь тут идет не о тех обязательных предостережениях, которые должны соблюдать взрослые, но о том опыте, который стоило бы ребенку пройти самому, совершить некоторые ошибки, которые пусть и будут ошибками и принесут некоторое неудобство и самому ребенку, и окружающим, но зато подарят действительный опыт, по-настоящему </w:t>
      </w:r>
      <w:r w:rsidRPr="009A278D">
        <w:rPr>
          <w:rFonts w:ascii="Times New Roman" w:hAnsi="Times New Roman" w:cs="Times New Roman"/>
          <w:sz w:val="28"/>
          <w:szCs w:val="28"/>
        </w:rPr>
        <w:lastRenderedPageBreak/>
        <w:t xml:space="preserve">значимое для него знание. Тут можно привести слова </w:t>
      </w:r>
      <w:proofErr w:type="spellStart"/>
      <w:r w:rsidRPr="009A278D">
        <w:rPr>
          <w:rFonts w:ascii="Times New Roman" w:hAnsi="Times New Roman" w:cs="Times New Roman"/>
          <w:sz w:val="28"/>
          <w:szCs w:val="28"/>
        </w:rPr>
        <w:t>Януша</w:t>
      </w:r>
      <w:proofErr w:type="spellEnd"/>
      <w:r w:rsidRPr="009A278D">
        <w:rPr>
          <w:rFonts w:ascii="Times New Roman" w:hAnsi="Times New Roman" w:cs="Times New Roman"/>
          <w:sz w:val="28"/>
          <w:szCs w:val="28"/>
        </w:rPr>
        <w:t xml:space="preserve"> Корчака, который в своем произведении «Как любить детей» довольно много говорит о том, что воспринимать ребенка только лишь как будущего взрослого опасно и ведет к огромному количеству ошибок в воспитании. </w:t>
      </w:r>
      <w:r>
        <w:rPr>
          <w:rFonts w:ascii="Times New Roman" w:hAnsi="Times New Roman" w:cs="Times New Roman"/>
          <w:sz w:val="28"/>
          <w:szCs w:val="28"/>
        </w:rPr>
        <w:t>«</w:t>
      </w:r>
      <w:r w:rsidRPr="00D27C75">
        <w:rPr>
          <w:rFonts w:ascii="Times New Roman" w:hAnsi="Times New Roman" w:cs="Times New Roman"/>
          <w:sz w:val="28"/>
          <w:szCs w:val="28"/>
        </w:rPr>
        <w:t>Есть как бы две жизни: одна важная и почтенная, а другая — снисходительно нами допускаемая, менее ценная. Мы говорим: будущий человек, будущий работник, будущий гражданин. Что они еще только будут, что потом начнут по–настоящему, что всерьез это лишь в будущем. А пока милостиво позволяем им путаться под ногами, но удобнее нам без них.</w:t>
      </w:r>
      <w:r>
        <w:rPr>
          <w:rFonts w:ascii="Times New Roman" w:hAnsi="Times New Roman" w:cs="Times New Roman"/>
          <w:sz w:val="28"/>
          <w:szCs w:val="28"/>
        </w:rPr>
        <w:t>»</w:t>
      </w:r>
      <w:r>
        <w:rPr>
          <w:rStyle w:val="a5"/>
          <w:rFonts w:ascii="Times New Roman" w:hAnsi="Times New Roman" w:cs="Times New Roman"/>
          <w:sz w:val="28"/>
          <w:szCs w:val="28"/>
        </w:rPr>
        <w:footnoteReference w:id="21"/>
      </w:r>
    </w:p>
    <w:p w:rsidR="008A7FCB" w:rsidRPr="00542F37" w:rsidRDefault="008A7FCB" w:rsidP="00D35291">
      <w:pPr>
        <w:pStyle w:val="2"/>
        <w:rPr>
          <w:rFonts w:ascii="Times New Roman" w:hAnsi="Times New Roman" w:cs="Times New Roman"/>
          <w:b/>
          <w:color w:val="auto"/>
          <w:sz w:val="32"/>
          <w:szCs w:val="32"/>
        </w:rPr>
      </w:pPr>
      <w:bookmarkStart w:id="27" w:name="_Toc482643731"/>
      <w:r w:rsidRPr="00542F37">
        <w:rPr>
          <w:rFonts w:ascii="Times New Roman" w:hAnsi="Times New Roman" w:cs="Times New Roman"/>
          <w:b/>
          <w:color w:val="auto"/>
          <w:sz w:val="32"/>
          <w:szCs w:val="32"/>
        </w:rPr>
        <w:t>5.1 Воспитание в семье</w:t>
      </w:r>
      <w:bookmarkEnd w:id="27"/>
    </w:p>
    <w:p w:rsidR="009923D8" w:rsidRDefault="009923D8" w:rsidP="00C15DF8">
      <w:pPr>
        <w:spacing w:line="360" w:lineRule="auto"/>
        <w:ind w:firstLine="709"/>
        <w:jc w:val="both"/>
        <w:rPr>
          <w:rFonts w:ascii="Times New Roman" w:hAnsi="Times New Roman" w:cs="Times New Roman"/>
          <w:sz w:val="28"/>
          <w:szCs w:val="28"/>
        </w:rPr>
      </w:pPr>
      <w:proofErr w:type="spellStart"/>
      <w:r w:rsidRPr="009A278D">
        <w:rPr>
          <w:rFonts w:ascii="Times New Roman" w:hAnsi="Times New Roman" w:cs="Times New Roman"/>
          <w:sz w:val="28"/>
          <w:szCs w:val="28"/>
        </w:rPr>
        <w:t>Януш</w:t>
      </w:r>
      <w:proofErr w:type="spellEnd"/>
      <w:r w:rsidRPr="009A278D">
        <w:rPr>
          <w:rFonts w:ascii="Times New Roman" w:hAnsi="Times New Roman" w:cs="Times New Roman"/>
          <w:sz w:val="28"/>
          <w:szCs w:val="28"/>
        </w:rPr>
        <w:t xml:space="preserve"> Корчак, польский педагог и воспитатель, посвятивший свою жизнь работе с детьми, осмыслению детства и способам общения с детьми и их воспитания как раз выражает другую позицию по отношению к детям если не крайне противоположную, то по крайней мере резко отличную от выше упомянутой. </w:t>
      </w:r>
    </w:p>
    <w:p w:rsidR="009923D8" w:rsidRDefault="009923D8" w:rsidP="00C15DF8">
      <w:pPr>
        <w:spacing w:line="360" w:lineRule="auto"/>
        <w:ind w:firstLine="709"/>
        <w:jc w:val="both"/>
        <w:rPr>
          <w:rFonts w:ascii="Times New Roman" w:hAnsi="Times New Roman" w:cs="Times New Roman"/>
          <w:sz w:val="28"/>
          <w:szCs w:val="28"/>
        </w:rPr>
      </w:pPr>
      <w:r w:rsidRPr="009A278D">
        <w:rPr>
          <w:rFonts w:ascii="Times New Roman" w:hAnsi="Times New Roman" w:cs="Times New Roman"/>
          <w:sz w:val="28"/>
          <w:szCs w:val="28"/>
        </w:rPr>
        <w:t>Он рассматривает ребенка в разных сферах, где мы можем его встретить</w:t>
      </w:r>
      <w:r>
        <w:rPr>
          <w:rFonts w:ascii="Times New Roman" w:hAnsi="Times New Roman" w:cs="Times New Roman"/>
          <w:sz w:val="28"/>
          <w:szCs w:val="28"/>
        </w:rPr>
        <w:t xml:space="preserve"> в различных обликах и с различным набором функций и ролей. Он отмечает, что важно спросить о том, что такое ребенок и воспитателей, так как родители часто примешивают к этому слишком много личного, субъективного. </w:t>
      </w:r>
    </w:p>
    <w:p w:rsidR="009923D8" w:rsidRDefault="009923D8" w:rsidP="00C15D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он подробно рассматривает ребенка в семье, особенно материнство и отношение матери к ребенку. Тут он подмечает некоторые негативные моменты, которые связаны с тем, как мамы воспринимают своих детей, ведь отчасти именно таким образом складывается представление о детстве. Ребенок не возможен без матери, его родившей и во многом именно ее отношение к нему закладывает представление в обществе о детях вообще, никто не становится ребенку ближе, чем мать. Тут я имею в виду не конкретные случаи, в которых по-разному могут складываться </w:t>
      </w:r>
      <w:r>
        <w:rPr>
          <w:rFonts w:ascii="Times New Roman" w:hAnsi="Times New Roman" w:cs="Times New Roman"/>
          <w:sz w:val="28"/>
          <w:szCs w:val="28"/>
        </w:rPr>
        <w:lastRenderedPageBreak/>
        <w:t>взаимоотношения, но именно природный и общественный смысл материнства и детства.</w:t>
      </w:r>
    </w:p>
    <w:p w:rsidR="009923D8" w:rsidRPr="00807BC2" w:rsidRDefault="009923D8" w:rsidP="00C15D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Корчак подмечает, что мамы часто называют ребенка своим, один из заголовков его книги «Как любить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и звучит «Ты говоришь: Мой ребенок» и этот мотив всплывает неоднократно в других главках. На это он отвечает однозначно: «Ребенок не твой», он отсылает к тому, что в ребенке смешивается множество кровей, сам он является порождением множества сложившихся фактов, это не личное достижение и тем более не личное приобретение. Важно тут и то, что ребенок сам по себе после рождения становится отдельным человеком, и необходимо осознавать его </w:t>
      </w:r>
      <w:proofErr w:type="gramStart"/>
      <w:r>
        <w:rPr>
          <w:rFonts w:ascii="Times New Roman" w:hAnsi="Times New Roman" w:cs="Times New Roman"/>
          <w:sz w:val="28"/>
          <w:szCs w:val="28"/>
        </w:rPr>
        <w:t>не-принадлежность</w:t>
      </w:r>
      <w:proofErr w:type="gramEnd"/>
      <w:r>
        <w:rPr>
          <w:rFonts w:ascii="Times New Roman" w:hAnsi="Times New Roman" w:cs="Times New Roman"/>
          <w:sz w:val="28"/>
          <w:szCs w:val="28"/>
        </w:rPr>
        <w:t xml:space="preserve"> кому-либо, а главное то, что он принадлежит самому себе. Отсюда также вытекают некоторые последующие и представления о мире ребенка, как о мире, которым дополнительно обзавелись взрослые, в который они могут вмешиваться, который они имеют право формировать. Отсюда проистекают и дальнейшие мотивы воспитания. Также он отмечает факт разрыва матери и ребенка, сначала телесный разрыв при рождении, а после и разрыв при его взрослении. Это болезненные моменты в их отношениях, они непросто переживаются и демонстрируют дополнительно мощнейшую связь, вне которой рассмотрение детства будет неполным. Этот сюжет более подробно рассмотрен и разработан в психоанализе, о котором необходимо будет также сказать. Но и тут, в поучительном описании педагога эти моменты подмечены, как важные, так как они являются некоторыми контрольными точками, от восприятия которых будет зависеть отношение к детству. К тому же, </w:t>
      </w:r>
      <w:proofErr w:type="gramStart"/>
      <w:r>
        <w:rPr>
          <w:rFonts w:ascii="Times New Roman" w:hAnsi="Times New Roman" w:cs="Times New Roman"/>
          <w:sz w:val="28"/>
          <w:szCs w:val="28"/>
        </w:rPr>
        <w:t xml:space="preserve">не </w:t>
      </w:r>
      <w:r w:rsidRPr="00807BC2">
        <w:rPr>
          <w:rFonts w:ascii="Times New Roman" w:hAnsi="Times New Roman" w:cs="Times New Roman"/>
          <w:sz w:val="28"/>
          <w:szCs w:val="28"/>
        </w:rPr>
        <w:t>смотря</w:t>
      </w:r>
      <w:proofErr w:type="gramEnd"/>
      <w:r w:rsidRPr="00807BC2">
        <w:rPr>
          <w:rFonts w:ascii="Times New Roman" w:hAnsi="Times New Roman" w:cs="Times New Roman"/>
          <w:sz w:val="28"/>
          <w:szCs w:val="28"/>
        </w:rPr>
        <w:t xml:space="preserve"> на то, что матери не стоит воспринимать ребенка, как нечто принадлежащее ей, она должна учитывать эту уникальную связь, которую не сможет восполнить никто другой. С горечью Корчак отмечает, что многие мамы не готовы столкнуться с трудностями воспитания детей, да и ухода за ними, а именно в этом нелегком процессе рождается «чудесный союзник, ангел-хранитель ребенка - интуиция материнского сердца, предвидение, </w:t>
      </w:r>
      <w:r w:rsidRPr="00807BC2">
        <w:rPr>
          <w:rFonts w:ascii="Times New Roman" w:hAnsi="Times New Roman" w:cs="Times New Roman"/>
          <w:sz w:val="28"/>
          <w:szCs w:val="28"/>
        </w:rPr>
        <w:lastRenderedPageBreak/>
        <w:t xml:space="preserve">которое складывается из воли исследователя, мысли наблюдателя, незамутненности </w:t>
      </w:r>
      <w:r>
        <w:rPr>
          <w:rFonts w:ascii="Times New Roman" w:hAnsi="Times New Roman" w:cs="Times New Roman"/>
          <w:sz w:val="28"/>
          <w:szCs w:val="28"/>
        </w:rPr>
        <w:t>чувства.». Это важный момент, который показывает, что материнство это, говоря поэтическим языком, предназначение, которое следует выполнить, а не развлечение, которым можно заполнить свою жизнь. К сожалению, Корчак замечает, что часто рождение ребенка становится именно таким способом наполнить свое существование, оправдать общественные ожидания, поступить согласно обычаю и негласным (а иногда установленным) предписанным нормам. Более того, часто вынашивание и рождение ребенку преподносится как одолжение, собственная жертва: «</w:t>
      </w:r>
      <w:bookmarkStart w:id="28" w:name="_Hlk482611395"/>
      <w:r w:rsidRPr="00D702B4">
        <w:rPr>
          <w:rFonts w:ascii="Times New Roman" w:hAnsi="Times New Roman" w:cs="Times New Roman"/>
          <w:sz w:val="28"/>
          <w:szCs w:val="28"/>
        </w:rPr>
        <w:t>Роды в обществе, фетишизирующем наживу, явление столь редкостное</w:t>
      </w:r>
      <w:bookmarkEnd w:id="28"/>
      <w:r w:rsidRPr="00D702B4">
        <w:rPr>
          <w:rFonts w:ascii="Times New Roman" w:hAnsi="Times New Roman" w:cs="Times New Roman"/>
          <w:sz w:val="28"/>
          <w:szCs w:val="28"/>
        </w:rPr>
        <w:t xml:space="preserve"> и чрезвычайное, что мать со всей категоричностью требует от природы щедрого вознаграждения. Если уж она пошла на издержки, неприятности, докуки беременности, решилась на родовые муки, ребенок должен быть только таким, о каком она мечтала.</w:t>
      </w:r>
      <w:r>
        <w:rPr>
          <w:rFonts w:ascii="Times New Roman" w:hAnsi="Times New Roman" w:cs="Times New Roman"/>
          <w:sz w:val="28"/>
          <w:szCs w:val="28"/>
        </w:rPr>
        <w:t>»</w:t>
      </w:r>
      <w:r>
        <w:rPr>
          <w:rStyle w:val="a5"/>
          <w:rFonts w:ascii="Times New Roman" w:hAnsi="Times New Roman" w:cs="Times New Roman"/>
          <w:sz w:val="28"/>
          <w:szCs w:val="28"/>
        </w:rPr>
        <w:footnoteReference w:id="22"/>
      </w:r>
      <w:r>
        <w:rPr>
          <w:rFonts w:ascii="Times New Roman" w:hAnsi="Times New Roman" w:cs="Times New Roman"/>
          <w:sz w:val="28"/>
          <w:szCs w:val="28"/>
        </w:rPr>
        <w:t>. Так в образе детства и появляется ожидание, вместо проживания здесь и сейчас, вина вместо естественного процесса ознакомления с миром, разочарование вместо удовлетворения.</w:t>
      </w:r>
    </w:p>
    <w:p w:rsidR="009923D8" w:rsidRDefault="009923D8" w:rsidP="00C15D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Говоря о воспитании детей, Корчак часто начинает описывать и детство как таковое. Его сильно волнует отношение общества к ребенку – его поучают, наставляют, исправляют ошибки и что самое печальное – ругаются за незнание и неудачи. Очень чутко он предлагает уважать детское незнание, позволить ему осмотреться, позволить самому спросить и подсказать если попросит помощи, не ругать за неудачи, а поддерживать. Корчак призывает испытывать большее уважение к детскому, не относится к его играм, мнениям, грезам, собственности, как к шутке: «</w:t>
      </w:r>
      <w:r w:rsidRPr="00781B91">
        <w:rPr>
          <w:rFonts w:ascii="Times New Roman" w:hAnsi="Times New Roman" w:cs="Times New Roman"/>
          <w:color w:val="000000" w:themeColor="text1"/>
          <w:sz w:val="28"/>
          <w:szCs w:val="28"/>
        </w:rPr>
        <w:t>Существует ли жизнь в шутку? Нет, детский возраст — долгие, важные годы в жизни человека.</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23"/>
      </w:r>
      <w:r>
        <w:rPr>
          <w:rFonts w:ascii="Times New Roman" w:hAnsi="Times New Roman" w:cs="Times New Roman"/>
          <w:color w:val="000000" w:themeColor="text1"/>
          <w:sz w:val="28"/>
          <w:szCs w:val="28"/>
        </w:rPr>
        <w:t xml:space="preserve">. Он отмечает также детские слезы и капризы как справедливую жалобу на недостаток опеки, но и их взрослые часто оценивают лишь как смешное недоразумение. Все детское </w:t>
      </w:r>
      <w:r>
        <w:rPr>
          <w:rFonts w:ascii="Times New Roman" w:hAnsi="Times New Roman" w:cs="Times New Roman"/>
          <w:color w:val="000000" w:themeColor="text1"/>
          <w:sz w:val="28"/>
          <w:szCs w:val="28"/>
        </w:rPr>
        <w:lastRenderedPageBreak/>
        <w:t xml:space="preserve">кажется взрослым каким-то несерьезным, они сравнивают проблемы ребенка со своими и порицают его за праздные заботы. В этом прослеживается неуважение к этой огромной части населения, ведь эти годы тоже являются частью жизни, и они также важны для будущего, как и более сознательные. Обнаружить какую-нибудь простую закономерность не то же самое. Что скажем поступить в институт, но на определенном этапе это достижение абсолютно равноценное. Надо позволять ребенку и радоваться, и огорчаться, нельзя оставлять ему только будущее, его настоящее необходимо ценить ничуть не меньше, к тому же необходимо научить его ценить это настоящее и иначе и в том самом будущем, он уже не сможет ценить </w:t>
      </w:r>
      <w:proofErr w:type="gramStart"/>
      <w:r>
        <w:rPr>
          <w:rFonts w:ascii="Times New Roman" w:hAnsi="Times New Roman" w:cs="Times New Roman"/>
          <w:color w:val="000000" w:themeColor="text1"/>
          <w:sz w:val="28"/>
          <w:szCs w:val="28"/>
        </w:rPr>
        <w:t>сию-минутное</w:t>
      </w:r>
      <w:proofErr w:type="gramEnd"/>
      <w:r>
        <w:rPr>
          <w:rFonts w:ascii="Times New Roman" w:hAnsi="Times New Roman" w:cs="Times New Roman"/>
          <w:color w:val="000000" w:themeColor="text1"/>
          <w:sz w:val="28"/>
          <w:szCs w:val="28"/>
        </w:rPr>
        <w:t xml:space="preserve">. </w:t>
      </w:r>
    </w:p>
    <w:p w:rsidR="009923D8" w:rsidRDefault="009923D8" w:rsidP="00C15D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Очень интересным мне кажется замечание Корчака о вине. Ребенка постоянно обвиняют во всех неудачах и с тех пор и до сих пор распространенная фраза «Вот ведь можешь, когда захочешь», он упоминает ее и в нашей действительности спустя много лет ее часто приходится слышать в отношении детей. Но это касается не только их, взрослые тоже «могут, когда хотят» и не очень получается, когда не хочется. Это призыв к ответственности, к ответственности за выполнение желаний взрослых. Она обвиняет не столько в ошибке, сколько в нежелании, не учитывает естественного процента ошибок в деятельности каждого человека, вне зависимости от возраста. Здесь прослеживается отчетливое представление о детстве, детстве которое постоянно должно без ошибок соответствовать ожиданиям родителей, воспитателей, учителей. Очень часто в разговоре о детях забывают, что любить в человеке важно не только его достоинства, но и недостатки. Не просматривается поиск личности, индивидуальности самого ребенка – его вылепливают и наказывают, и винят за несоответствие его поведения этому процессу. Именно тут прослеживается тенденция к контролю, желание воздействовать различными, в том числе дисциплинарными методами – работа производится школами, общественными объединениями, семьей – ребенка постоянно пытаются удерживать в зоне контроля и речь идет не </w:t>
      </w:r>
      <w:r>
        <w:rPr>
          <w:rFonts w:ascii="Times New Roman" w:hAnsi="Times New Roman" w:cs="Times New Roman"/>
          <w:color w:val="000000" w:themeColor="text1"/>
          <w:sz w:val="28"/>
          <w:szCs w:val="28"/>
        </w:rPr>
        <w:lastRenderedPageBreak/>
        <w:t>только о физической его безопасности, но и о его личных, сокровенных мыслях и делах.</w:t>
      </w:r>
    </w:p>
    <w:p w:rsidR="009923D8" w:rsidRDefault="009923D8" w:rsidP="00C15D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Сокровенные мысли дела также стоит отдельно выделить, а особенно игры. Корчак выделяет игру, как очень важный процесс, с помощью которого ребенок познает мир, себя и окружающих. К тому же он отмечает, что ребенок любого возраста, да и не только ребенок играет в игры и этот процесс крайне важен. </w:t>
      </w:r>
    </w:p>
    <w:p w:rsidR="009923D8" w:rsidRDefault="009923D8" w:rsidP="00C15D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я уже отмечала, что важное значение этому отводил внимания и </w:t>
      </w:r>
      <w:proofErr w:type="gramStart"/>
      <w:r>
        <w:rPr>
          <w:rFonts w:ascii="Times New Roman" w:hAnsi="Times New Roman" w:cs="Times New Roman"/>
          <w:color w:val="000000" w:themeColor="text1"/>
          <w:sz w:val="28"/>
          <w:szCs w:val="28"/>
        </w:rPr>
        <w:t>Сорока-</w:t>
      </w:r>
      <w:proofErr w:type="spellStart"/>
      <w:r>
        <w:rPr>
          <w:rFonts w:ascii="Times New Roman" w:hAnsi="Times New Roman" w:cs="Times New Roman"/>
          <w:color w:val="000000" w:themeColor="text1"/>
          <w:sz w:val="28"/>
          <w:szCs w:val="28"/>
        </w:rPr>
        <w:t>Росинский</w:t>
      </w:r>
      <w:proofErr w:type="spellEnd"/>
      <w:proofErr w:type="gramEnd"/>
      <w:r>
        <w:rPr>
          <w:rFonts w:ascii="Times New Roman" w:hAnsi="Times New Roman" w:cs="Times New Roman"/>
          <w:color w:val="000000" w:themeColor="text1"/>
          <w:sz w:val="28"/>
          <w:szCs w:val="28"/>
        </w:rPr>
        <w:t xml:space="preserve"> и, хотя эти мысли совсем не новы, они в примерно один и тот же период пишут об этом как об упущенном моменте. Отчасти, это коррелирует тому, что они оба подмечают низкий интерес со стороны взрослого к миру ребенка, тот интерес, который проявляется связан с некоторым усмирением детского, попыткой подстроить ребенка под мир взрослых. Они же обращают внимание на самобытность и особенность детской мысли и детского мира. Корчак с возмущением относится к методикам воспитания, которые учат ребенка быть взрослым – </w:t>
      </w:r>
      <w:proofErr w:type="gramStart"/>
      <w:r>
        <w:rPr>
          <w:rFonts w:ascii="Times New Roman" w:hAnsi="Times New Roman" w:cs="Times New Roman"/>
          <w:color w:val="000000" w:themeColor="text1"/>
          <w:sz w:val="28"/>
          <w:szCs w:val="28"/>
        </w:rPr>
        <w:t>ребенок по его мнению</w:t>
      </w:r>
      <w:proofErr w:type="gramEnd"/>
      <w:r>
        <w:rPr>
          <w:rFonts w:ascii="Times New Roman" w:hAnsi="Times New Roman" w:cs="Times New Roman"/>
          <w:color w:val="000000" w:themeColor="text1"/>
          <w:sz w:val="28"/>
          <w:szCs w:val="28"/>
        </w:rPr>
        <w:t xml:space="preserve"> должен оставаться ребенком, и именно детские мотивы в его поведении и мысли необходимо подчеркивать и поощрять, ценить и стараться не вмешиваться в этот мир, но оберегать его и помогать ему. </w:t>
      </w:r>
    </w:p>
    <w:p w:rsidR="009923D8" w:rsidRDefault="009923D8" w:rsidP="00C15D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Мне это кажется особенно важным, потому как его рассуждения раскрывают общее положение дел, из его недовольств и поучений становится ясно какая реальность на самом деле окружала ребенка того времени. </w:t>
      </w:r>
    </w:p>
    <w:p w:rsidR="008A7FCB" w:rsidRPr="00542F37" w:rsidRDefault="008A7FCB" w:rsidP="00D35291">
      <w:pPr>
        <w:pStyle w:val="2"/>
        <w:rPr>
          <w:rFonts w:ascii="Times New Roman" w:hAnsi="Times New Roman" w:cs="Times New Roman"/>
          <w:b/>
          <w:color w:val="auto"/>
          <w:sz w:val="32"/>
          <w:szCs w:val="32"/>
        </w:rPr>
      </w:pPr>
      <w:bookmarkStart w:id="30" w:name="_Toc482643732"/>
      <w:r w:rsidRPr="00542F37">
        <w:rPr>
          <w:rFonts w:ascii="Times New Roman" w:hAnsi="Times New Roman" w:cs="Times New Roman"/>
          <w:b/>
          <w:color w:val="auto"/>
          <w:sz w:val="32"/>
          <w:szCs w:val="32"/>
        </w:rPr>
        <w:t>5.2 Опыт воспитания в интернате</w:t>
      </w:r>
      <w:bookmarkEnd w:id="30"/>
    </w:p>
    <w:p w:rsidR="009923D8" w:rsidRDefault="009923D8" w:rsidP="00C15DF8">
      <w:pPr>
        <w:spacing w:line="36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Януш</w:t>
      </w:r>
      <w:proofErr w:type="spellEnd"/>
      <w:r>
        <w:rPr>
          <w:rFonts w:ascii="Times New Roman" w:hAnsi="Times New Roman" w:cs="Times New Roman"/>
          <w:color w:val="000000" w:themeColor="text1"/>
          <w:sz w:val="28"/>
          <w:szCs w:val="28"/>
        </w:rPr>
        <w:t xml:space="preserve"> Корчак сам был воспитателем и работал с детьми. Значительную часть его рассуждений занимает рассуждение об интернате – очень много внимания он уделяет воспитателю, описывая то, чем живут ребята, он подсказывает как вернее было бы их воспринимать. В своих описаниях он часто приводит примеры, иногда их довольно </w:t>
      </w:r>
      <w:proofErr w:type="gramStart"/>
      <w:r>
        <w:rPr>
          <w:rFonts w:ascii="Times New Roman" w:hAnsi="Times New Roman" w:cs="Times New Roman"/>
          <w:color w:val="000000" w:themeColor="text1"/>
          <w:sz w:val="28"/>
          <w:szCs w:val="28"/>
        </w:rPr>
        <w:t>много</w:t>
      </w:r>
      <w:proofErr w:type="gramEnd"/>
      <w:r>
        <w:rPr>
          <w:rFonts w:ascii="Times New Roman" w:hAnsi="Times New Roman" w:cs="Times New Roman"/>
          <w:color w:val="000000" w:themeColor="text1"/>
          <w:sz w:val="28"/>
          <w:szCs w:val="28"/>
        </w:rPr>
        <w:t xml:space="preserve"> и они следуют подряд, он пытается продемонстрировать непредсказуемость детского общества. Он </w:t>
      </w:r>
      <w:r>
        <w:rPr>
          <w:rFonts w:ascii="Times New Roman" w:hAnsi="Times New Roman" w:cs="Times New Roman"/>
          <w:color w:val="000000" w:themeColor="text1"/>
          <w:sz w:val="28"/>
          <w:szCs w:val="28"/>
        </w:rPr>
        <w:lastRenderedPageBreak/>
        <w:t xml:space="preserve">представляет это общество как стихию, которая спонтанна, сильна, коварна, но все же имеете внутри себя определенные законы, в соответствии с которыми она функционирует и взаимодействует со внешним для нее миром. Это сравнение представляет собой важную мысль, которую автор проносит через все свои произведения – все детское и детство в принципе это не недостаток развития и тем более не шутливый мир, это более чем важный и выстроенный мир, в котором действуют определенные правила, законы, благодаря которому происходит становление человека, его знакомство с миром. Ни в коем случае нельзя нарушать взаимосвязи внутри этого мира и его связи с миром взрослых. Все то в детстве, что кажется взрослым непонятным – важная часть взросления и нужно стремиться понять и поддержать движение </w:t>
      </w:r>
      <w:proofErr w:type="gramStart"/>
      <w:r>
        <w:rPr>
          <w:rFonts w:ascii="Times New Roman" w:hAnsi="Times New Roman" w:cs="Times New Roman"/>
          <w:color w:val="000000" w:themeColor="text1"/>
          <w:sz w:val="28"/>
          <w:szCs w:val="28"/>
        </w:rPr>
        <w:t>по этому</w:t>
      </w:r>
      <w:proofErr w:type="gramEnd"/>
      <w:r>
        <w:rPr>
          <w:rFonts w:ascii="Times New Roman" w:hAnsi="Times New Roman" w:cs="Times New Roman"/>
          <w:color w:val="000000" w:themeColor="text1"/>
          <w:sz w:val="28"/>
          <w:szCs w:val="28"/>
        </w:rPr>
        <w:t>, уже забытому взрослым миру, а не разрушать его, предлагая встраивать правила еще непонятные, для ребенка, не оправдавшие себя. Это стихия и ее конечно можно покорить, но тогда лишь результат этого подавления проявится позже, а не сейчас. Корчак приводит различные примеры неудачного воспитания, он подчеркивает, что конечно же можно сломать ребенка, особенно когда он один, гораздо сложнее, но и общество детей можно подчинить, но это будет лишь отсрочка из демонстрации своих желаний и силы. Подавляя старшинством и силой, возникает опасность, что это правило усвоится как основное – прав тот, кто сильнее. Очень аккуратно необходимо относится к тому что ребенок мал и слаб, ведь довольно долгое время он действительно слабее большинства всех окружающих – если не верно расценивать это, пользоваться этим, то на время возможно подавить стихию детского мира, но позже это скажется на его отношении к миру.</w:t>
      </w:r>
    </w:p>
    <w:p w:rsidR="009923D8" w:rsidRDefault="009923D8" w:rsidP="00C15D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Подобные рассуждения показывают, насколько важно понимать, что мир ребенка</w:t>
      </w:r>
      <w:r w:rsidR="00F32E3D">
        <w:rPr>
          <w:rFonts w:ascii="Times New Roman" w:hAnsi="Times New Roman" w:cs="Times New Roman"/>
          <w:color w:val="000000" w:themeColor="text1"/>
          <w:sz w:val="28"/>
          <w:szCs w:val="28"/>
        </w:rPr>
        <w:t xml:space="preserve"> хрупок и очень нежен – при мале</w:t>
      </w:r>
      <w:r>
        <w:rPr>
          <w:rFonts w:ascii="Times New Roman" w:hAnsi="Times New Roman" w:cs="Times New Roman"/>
          <w:color w:val="000000" w:themeColor="text1"/>
          <w:sz w:val="28"/>
          <w:szCs w:val="28"/>
        </w:rPr>
        <w:t>йшем неверном движении уже существ</w:t>
      </w:r>
      <w:r w:rsidR="00F32E3D">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ет риск нанести существенный вред, который может и не заметен разу, но проявится лишь со временем. Сам </w:t>
      </w:r>
      <w:proofErr w:type="spellStart"/>
      <w:r>
        <w:rPr>
          <w:rFonts w:ascii="Times New Roman" w:hAnsi="Times New Roman" w:cs="Times New Roman"/>
          <w:color w:val="000000" w:themeColor="text1"/>
          <w:sz w:val="28"/>
          <w:szCs w:val="28"/>
        </w:rPr>
        <w:t>Януш</w:t>
      </w:r>
      <w:proofErr w:type="spellEnd"/>
      <w:r>
        <w:rPr>
          <w:rFonts w:ascii="Times New Roman" w:hAnsi="Times New Roman" w:cs="Times New Roman"/>
          <w:color w:val="000000" w:themeColor="text1"/>
          <w:sz w:val="28"/>
          <w:szCs w:val="28"/>
        </w:rPr>
        <w:t xml:space="preserve"> Корчак уделяет этому такое </w:t>
      </w:r>
      <w:r>
        <w:rPr>
          <w:rFonts w:ascii="Times New Roman" w:hAnsi="Times New Roman" w:cs="Times New Roman"/>
          <w:color w:val="000000" w:themeColor="text1"/>
          <w:sz w:val="28"/>
          <w:szCs w:val="28"/>
        </w:rPr>
        <w:lastRenderedPageBreak/>
        <w:t xml:space="preserve">большое внимание, потому как замечает несколько пренебрежение со стороны воспитателей к тем законам, которые устанавливаются воспитанниками самостоятельно, часто даже неосознанно и негласно. Он подмечает, что хоть дети и слабее, но это лишь поодиночке – в коллективе они действительно становятся настоящей неуправляемой стихией. Воспитатели зачастую не умеют справиться с этой стихий и в попытках наладить процессы, из которых состоит воспитание и обучение в интернатах – подавляют стихию полностью, используя авторитарные, властные методы, на помощь приходят и </w:t>
      </w:r>
      <w:proofErr w:type="gramStart"/>
      <w:r>
        <w:rPr>
          <w:rFonts w:ascii="Times New Roman" w:hAnsi="Times New Roman" w:cs="Times New Roman"/>
          <w:color w:val="000000" w:themeColor="text1"/>
          <w:sz w:val="28"/>
          <w:szCs w:val="28"/>
        </w:rPr>
        <w:t>дисциплинарные практики</w:t>
      </w:r>
      <w:proofErr w:type="gramEnd"/>
      <w:r>
        <w:rPr>
          <w:rFonts w:ascii="Times New Roman" w:hAnsi="Times New Roman" w:cs="Times New Roman"/>
          <w:color w:val="000000" w:themeColor="text1"/>
          <w:sz w:val="28"/>
          <w:szCs w:val="28"/>
        </w:rPr>
        <w:t xml:space="preserve"> и методы наказаний. Но такой способ не является воспитательным, он лишь сдерживает и то, лишь на некоторое время общество еще более враждебных теперь ребят. Необходимо </w:t>
      </w:r>
      <w:proofErr w:type="spellStart"/>
      <w:r>
        <w:rPr>
          <w:rFonts w:ascii="Times New Roman" w:hAnsi="Times New Roman" w:cs="Times New Roman"/>
          <w:color w:val="000000" w:themeColor="text1"/>
          <w:sz w:val="28"/>
          <w:szCs w:val="28"/>
        </w:rPr>
        <w:t>союзничать</w:t>
      </w:r>
      <w:proofErr w:type="spellEnd"/>
      <w:r>
        <w:rPr>
          <w:rFonts w:ascii="Times New Roman" w:hAnsi="Times New Roman" w:cs="Times New Roman"/>
          <w:color w:val="000000" w:themeColor="text1"/>
          <w:sz w:val="28"/>
          <w:szCs w:val="28"/>
        </w:rPr>
        <w:t xml:space="preserve"> с миром детства, особенно кода он представлен массой.</w:t>
      </w:r>
    </w:p>
    <w:p w:rsidR="00F91ECA" w:rsidRDefault="009923D8" w:rsidP="001E657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Важные описания случаев из практики, работы с детским коллективом демонстрируют, что мир детства он самобытен и очень сложен – он слабее мира взрослого, но требует к себе уважения. Именно так Корчак призывает относится к ребенку и не забывать. Что каждый отдельный ребенок очень важен и только при индивидуальной работе можно по-настоящему воздействовать на него. Коллектив детей - это стихийная масса, внутри которой очень быстро выстраиваются взаимоотношения и взаимосвязи, которые необходимо учитывать, но нельзя нарушать. Так образ детства становится довольно хрупким, еще не гибким и довольно непредсказуемым, а главное требующим к себе уважения и заботы. Показательно то, что выстроено повествование Корчака на негативных примерах, он постоянно сочувствует тому, что в действительности образ детства связан с покорением, порабощением, постоянным контролем и воспитанием насильно. В этом обнаруживается некоторый разрыв мира детей от мира взрослых, который может грозить неумелым и неверным освоением жизни и ее правил подрастающим поколением. Необходимо уметь понимать детство и сочувствовать ему.</w:t>
      </w:r>
    </w:p>
    <w:p w:rsidR="00BE1440" w:rsidRPr="00542F37" w:rsidRDefault="001E657B" w:rsidP="00BE1440">
      <w:pPr>
        <w:pStyle w:val="1"/>
        <w:rPr>
          <w:rFonts w:ascii="Times New Roman" w:hAnsi="Times New Roman" w:cs="Times New Roman"/>
          <w:b/>
          <w:color w:val="auto"/>
          <w:sz w:val="36"/>
          <w:szCs w:val="36"/>
        </w:rPr>
      </w:pPr>
      <w:bookmarkStart w:id="31" w:name="_Toc482643733"/>
      <w:r w:rsidRPr="00542F37">
        <w:rPr>
          <w:rFonts w:ascii="Times New Roman" w:hAnsi="Times New Roman" w:cs="Times New Roman"/>
          <w:b/>
          <w:color w:val="auto"/>
          <w:sz w:val="36"/>
          <w:szCs w:val="36"/>
        </w:rPr>
        <w:lastRenderedPageBreak/>
        <w:t>Заключение</w:t>
      </w:r>
      <w:bookmarkEnd w:id="31"/>
    </w:p>
    <w:p w:rsidR="00542F37" w:rsidRPr="00542F37" w:rsidRDefault="00542F37" w:rsidP="00542F37"/>
    <w:p w:rsidR="00BE1440" w:rsidRPr="00BE1440" w:rsidRDefault="00BE1440" w:rsidP="00BE1440">
      <w:pPr>
        <w:spacing w:line="360" w:lineRule="auto"/>
        <w:ind w:firstLine="709"/>
        <w:rPr>
          <w:rFonts w:ascii="Times New Roman" w:hAnsi="Times New Roman" w:cs="Times New Roman"/>
          <w:sz w:val="28"/>
          <w:szCs w:val="28"/>
        </w:rPr>
      </w:pPr>
      <w:proofErr w:type="gramStart"/>
      <w:r w:rsidRPr="00BE1440">
        <w:rPr>
          <w:rFonts w:ascii="Times New Roman" w:hAnsi="Times New Roman" w:cs="Times New Roman"/>
          <w:sz w:val="28"/>
          <w:szCs w:val="28"/>
        </w:rPr>
        <w:t>Детство это</w:t>
      </w:r>
      <w:proofErr w:type="gramEnd"/>
      <w:r w:rsidRPr="00BE1440">
        <w:rPr>
          <w:rFonts w:ascii="Times New Roman" w:hAnsi="Times New Roman" w:cs="Times New Roman"/>
          <w:sz w:val="28"/>
          <w:szCs w:val="28"/>
        </w:rPr>
        <w:t xml:space="preserve"> не просто период в жизни каждого человека, оно играет огромное значение не только в отношении конкретной личности, но для общества в целом. Исследование вопросов детства осложняется многими факторами, такие как культурные или социально политические особенности, также играет роль исторический период, который взят для рассмотрения. Тем не менее, представляется возможным обозначить некоторые характеристики, которые свойственны для детства в целом. </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t>В данной работе были использованы в основном труды западных и отечественных исследователей, что необходимо учитывать при формулировании выводов, образ детства может существенно измениться при обращении к некоторым этнически обособленным обществам.</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t xml:space="preserve">Развитие ребенка и его воспитание связано с огромным количеством процессов, в большинстве своем обладающих спецификой, которую и пытаются выявить те, кто так или иначе исследует вопросы детства. В ходе рассмотрения вопросов, связанных с этим периодом, возникает множество тем, довольно </w:t>
      </w:r>
      <w:proofErr w:type="gramStart"/>
      <w:r w:rsidRPr="00BE1440">
        <w:rPr>
          <w:rFonts w:ascii="Times New Roman" w:hAnsi="Times New Roman" w:cs="Times New Roman"/>
          <w:sz w:val="28"/>
          <w:szCs w:val="28"/>
        </w:rPr>
        <w:t>узко-направленных</w:t>
      </w:r>
      <w:proofErr w:type="gramEnd"/>
      <w:r w:rsidRPr="00BE1440">
        <w:rPr>
          <w:rFonts w:ascii="Times New Roman" w:hAnsi="Times New Roman" w:cs="Times New Roman"/>
          <w:sz w:val="28"/>
          <w:szCs w:val="28"/>
        </w:rPr>
        <w:t xml:space="preserve">. Это связано с тем, что детство человека - это довольно долгий период, и насыщенный не менее, чем жизнь любого взрослого человека, однако при исследовании всего, с чем связано взросление становится понятно, что в каждом пункте обнаруживаются важные различия между миром взрослых и миром детей. О мире ребенка можно задать те же вопросы, что и о мире взрослого, но необходимо менять ракурс, учитывать специфику возраста. В этом мире есть и личные, и общественные проблемы, и вопросы мировоззрения. В этом мире присутствуют своя философия, своя политика, своя социальная структура. Такое детство очень сложно уловить, сложно анализировать, оно всегда динамично – процесс взросления довольно стремительный и каждый раз картина меняется даже при тех же условиях.  </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lastRenderedPageBreak/>
        <w:t xml:space="preserve">Обратившись к </w:t>
      </w:r>
      <w:proofErr w:type="gramStart"/>
      <w:r w:rsidRPr="00BE1440">
        <w:rPr>
          <w:rFonts w:ascii="Times New Roman" w:hAnsi="Times New Roman" w:cs="Times New Roman"/>
          <w:sz w:val="28"/>
          <w:szCs w:val="28"/>
        </w:rPr>
        <w:t xml:space="preserve">Филиппу </w:t>
      </w:r>
      <w:proofErr w:type="spellStart"/>
      <w:r w:rsidRPr="00BE1440">
        <w:rPr>
          <w:rFonts w:ascii="Times New Roman" w:hAnsi="Times New Roman" w:cs="Times New Roman"/>
          <w:sz w:val="28"/>
          <w:szCs w:val="28"/>
        </w:rPr>
        <w:t>Арьесу</w:t>
      </w:r>
      <w:proofErr w:type="spellEnd"/>
      <w:proofErr w:type="gramEnd"/>
      <w:r w:rsidRPr="00BE1440">
        <w:rPr>
          <w:rFonts w:ascii="Times New Roman" w:hAnsi="Times New Roman" w:cs="Times New Roman"/>
          <w:sz w:val="28"/>
          <w:szCs w:val="28"/>
        </w:rPr>
        <w:t xml:space="preserve"> мы обнаруживаем. что образ детства сильно менялся на протяжении истории, эту же мысль мы прочитываем в связи с выделением разного типа обществ у Франсуазы </w:t>
      </w:r>
      <w:proofErr w:type="spellStart"/>
      <w:r w:rsidRPr="00BE1440">
        <w:rPr>
          <w:rFonts w:ascii="Times New Roman" w:hAnsi="Times New Roman" w:cs="Times New Roman"/>
          <w:sz w:val="28"/>
          <w:szCs w:val="28"/>
        </w:rPr>
        <w:t>Дольто</w:t>
      </w:r>
      <w:proofErr w:type="spellEnd"/>
      <w:r w:rsidRPr="00BE1440">
        <w:rPr>
          <w:rFonts w:ascii="Times New Roman" w:hAnsi="Times New Roman" w:cs="Times New Roman"/>
          <w:sz w:val="28"/>
          <w:szCs w:val="28"/>
        </w:rPr>
        <w:t xml:space="preserve">. С изменением общества, улучшением социальных условий, развитием медицины и сменой типа семьи связано и отношение к детству и миру ребенка – он становится все более важным, период детства обозначается все более отчетливо, это </w:t>
      </w:r>
      <w:proofErr w:type="spellStart"/>
      <w:r w:rsidRPr="00BE1440">
        <w:rPr>
          <w:rFonts w:ascii="Times New Roman" w:hAnsi="Times New Roman" w:cs="Times New Roman"/>
          <w:sz w:val="28"/>
          <w:szCs w:val="28"/>
        </w:rPr>
        <w:t>Арьес</w:t>
      </w:r>
      <w:proofErr w:type="spellEnd"/>
      <w:r w:rsidRPr="00BE1440">
        <w:rPr>
          <w:rFonts w:ascii="Times New Roman" w:hAnsi="Times New Roman" w:cs="Times New Roman"/>
          <w:sz w:val="28"/>
          <w:szCs w:val="28"/>
        </w:rPr>
        <w:t xml:space="preserve"> демонстрирует через изобразительное искусство. Рассматривая работы, описывающие воспитательный процесс и педагогические принципы </w:t>
      </w:r>
      <w:proofErr w:type="spellStart"/>
      <w:r w:rsidRPr="00BE1440">
        <w:rPr>
          <w:rFonts w:ascii="Times New Roman" w:hAnsi="Times New Roman" w:cs="Times New Roman"/>
          <w:sz w:val="28"/>
          <w:szCs w:val="28"/>
        </w:rPr>
        <w:t>Януша</w:t>
      </w:r>
      <w:proofErr w:type="spellEnd"/>
      <w:r w:rsidRPr="00BE1440">
        <w:rPr>
          <w:rFonts w:ascii="Times New Roman" w:hAnsi="Times New Roman" w:cs="Times New Roman"/>
          <w:sz w:val="28"/>
          <w:szCs w:val="28"/>
        </w:rPr>
        <w:t xml:space="preserve"> Корчака, можно проследить </w:t>
      </w:r>
      <w:proofErr w:type="gramStart"/>
      <w:r w:rsidRPr="00BE1440">
        <w:rPr>
          <w:rFonts w:ascii="Times New Roman" w:hAnsi="Times New Roman" w:cs="Times New Roman"/>
          <w:sz w:val="28"/>
          <w:szCs w:val="28"/>
        </w:rPr>
        <w:t>мысль</w:t>
      </w:r>
      <w:proofErr w:type="gramEnd"/>
      <w:r w:rsidRPr="00BE1440">
        <w:rPr>
          <w:rFonts w:ascii="Times New Roman" w:hAnsi="Times New Roman" w:cs="Times New Roman"/>
          <w:sz w:val="28"/>
          <w:szCs w:val="28"/>
        </w:rPr>
        <w:t xml:space="preserve"> коррелирующую с этой динамикой, обнаруженной </w:t>
      </w:r>
      <w:proofErr w:type="spellStart"/>
      <w:r w:rsidRPr="00BE1440">
        <w:rPr>
          <w:rFonts w:ascii="Times New Roman" w:hAnsi="Times New Roman" w:cs="Times New Roman"/>
          <w:sz w:val="28"/>
          <w:szCs w:val="28"/>
        </w:rPr>
        <w:t>Арьесом</w:t>
      </w:r>
      <w:proofErr w:type="spellEnd"/>
      <w:r w:rsidRPr="00BE1440">
        <w:rPr>
          <w:rFonts w:ascii="Times New Roman" w:hAnsi="Times New Roman" w:cs="Times New Roman"/>
          <w:sz w:val="28"/>
          <w:szCs w:val="28"/>
        </w:rPr>
        <w:t xml:space="preserve">. Корчак призывает обратиться к миру ребенка и начать уважать его также, как мы уважаем мир взрослого. </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t>Определенным выводом тут для меня является то, что образ ребенка меняется хронологически и это движение представляется мне как эволюция представлений о ценности периода детства. Подтверждает такой вывод и психоаналитическая традиция, которая начинает связывать с периодом раннего детства многие психические особенности будущей личности.</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t xml:space="preserve">Второй вывод обнаруживает тенденцию к осваиванию все более и более углубленных и осмысленных способов заботы о детях и подрастающем поколении в совокупности с усилением контроля над взрослением, которое проявляется в выстраивании воспитательных методик и педагогике, к обобщению правил работы с детьми и нарастающей регламентацией деятельности учебных и воспитательных учреждений. Эта тенденция прослеживается и через реакцию на произведение «Республика ШКИД», представленную мной в одной из глав и также она обнаруживается в сравнении самого произведения и его экранизации, которая была создана спустя некоторое время. Об этом же мы находим упоминания и у </w:t>
      </w:r>
      <w:proofErr w:type="spellStart"/>
      <w:r w:rsidRPr="00BE1440">
        <w:rPr>
          <w:rFonts w:ascii="Times New Roman" w:hAnsi="Times New Roman" w:cs="Times New Roman"/>
          <w:sz w:val="28"/>
          <w:szCs w:val="28"/>
        </w:rPr>
        <w:t>Януша</w:t>
      </w:r>
      <w:proofErr w:type="spellEnd"/>
      <w:r w:rsidRPr="00BE1440">
        <w:rPr>
          <w:rFonts w:ascii="Times New Roman" w:hAnsi="Times New Roman" w:cs="Times New Roman"/>
          <w:sz w:val="28"/>
          <w:szCs w:val="28"/>
        </w:rPr>
        <w:t xml:space="preserve"> Корчака, и у </w:t>
      </w:r>
      <w:proofErr w:type="spellStart"/>
      <w:r w:rsidRPr="00BE1440">
        <w:rPr>
          <w:rFonts w:ascii="Times New Roman" w:hAnsi="Times New Roman" w:cs="Times New Roman"/>
          <w:sz w:val="28"/>
          <w:szCs w:val="28"/>
        </w:rPr>
        <w:t>Вудс</w:t>
      </w:r>
      <w:proofErr w:type="spellEnd"/>
      <w:r w:rsidRPr="00BE1440">
        <w:rPr>
          <w:rFonts w:ascii="Times New Roman" w:hAnsi="Times New Roman" w:cs="Times New Roman"/>
          <w:sz w:val="28"/>
          <w:szCs w:val="28"/>
        </w:rPr>
        <w:t xml:space="preserve"> </w:t>
      </w:r>
      <w:proofErr w:type="spellStart"/>
      <w:r w:rsidRPr="00BE1440">
        <w:rPr>
          <w:rFonts w:ascii="Times New Roman" w:hAnsi="Times New Roman" w:cs="Times New Roman"/>
          <w:sz w:val="28"/>
          <w:szCs w:val="28"/>
        </w:rPr>
        <w:t>Винникотт</w:t>
      </w:r>
      <w:proofErr w:type="spellEnd"/>
      <w:r w:rsidRPr="00BE1440">
        <w:rPr>
          <w:rFonts w:ascii="Times New Roman" w:hAnsi="Times New Roman" w:cs="Times New Roman"/>
          <w:sz w:val="28"/>
          <w:szCs w:val="28"/>
        </w:rPr>
        <w:t>.</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lastRenderedPageBreak/>
        <w:t xml:space="preserve">В контексте психоанализа можно определить некоторые качественные изменения в ходе изменений в представлении о феномене и значении детства, так как психоанализ затрагивает те вопросы, касающиеся детства, которые формируют представление о его основополагающем значении для множества, если не всех особенностей будущей психической характеристики личности. </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t xml:space="preserve">Еще один вывод связан с тем, что с образом детством очень тесно связаны явление материнства и образ матери. При совершенно отличных ракурсах исследования детства так или иначе мы сталкиваемся с ролью матери, таким образом мы усматриваем и у </w:t>
      </w:r>
      <w:proofErr w:type="spellStart"/>
      <w:r w:rsidRPr="00BE1440">
        <w:rPr>
          <w:rFonts w:ascii="Times New Roman" w:hAnsi="Times New Roman" w:cs="Times New Roman"/>
          <w:sz w:val="28"/>
          <w:szCs w:val="28"/>
        </w:rPr>
        <w:t>Арьеса</w:t>
      </w:r>
      <w:proofErr w:type="spellEnd"/>
      <w:r w:rsidRPr="00BE1440">
        <w:rPr>
          <w:rFonts w:ascii="Times New Roman" w:hAnsi="Times New Roman" w:cs="Times New Roman"/>
          <w:sz w:val="28"/>
          <w:szCs w:val="28"/>
        </w:rPr>
        <w:t xml:space="preserve"> упоминание о том, что представление о детстве, как о значимом феномене начинает формироваться именно в связи с христианским изображением Иисуса младенцем на руках Богоматери. Большое значение материнство приобретает и в контексте воспитательной деятельности и психоаналитической традиции.</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t xml:space="preserve">Результатом данного исследования становится образ, формирующийся на основании предложенных выводов и акцентов, которые становились важнейшими в рассмотрении предложенных вопросов и проблем. Детство оказывается в рамках рассмотренных направлений периодом, значимость которого осознается обществом постепенно и подчеркивается возрастающим интересом к нему со стороны различных областей исследования, включением вопросов, касающихся детства в те исследования, которые изначально направлены на рассмотрение совершенной других тематик. Образ очерчивается такими характеристиками, как незрелость, необходимость особенного ухода и специфического подхода к взаимодействию с ним, а именно составлением воспитательных методик, которые предназначен для адаптации ребенка к обществу, с которым изначально он взаимодействует исходя из собственных возможностей, а не общественно-установленных предписаний. Воспитательные методики в своей совокупности и каждая в отдельности также оказываются характеристикой и частью образа, так как в </w:t>
      </w:r>
      <w:r w:rsidRPr="00BE1440">
        <w:rPr>
          <w:rFonts w:ascii="Times New Roman" w:hAnsi="Times New Roman" w:cs="Times New Roman"/>
          <w:sz w:val="28"/>
          <w:szCs w:val="28"/>
        </w:rPr>
        <w:lastRenderedPageBreak/>
        <w:t xml:space="preserve">ходе работы обнаружено, что детство отчасти состоит и характеризуются именно тем воспитанием, которое к нему применяется (особенно это очевидно через работы </w:t>
      </w:r>
      <w:proofErr w:type="spellStart"/>
      <w:r w:rsidRPr="00BE1440">
        <w:rPr>
          <w:rFonts w:ascii="Times New Roman" w:hAnsi="Times New Roman" w:cs="Times New Roman"/>
          <w:sz w:val="28"/>
          <w:szCs w:val="28"/>
        </w:rPr>
        <w:t>Януша</w:t>
      </w:r>
      <w:proofErr w:type="spellEnd"/>
      <w:r w:rsidRPr="00BE1440">
        <w:rPr>
          <w:rFonts w:ascii="Times New Roman" w:hAnsi="Times New Roman" w:cs="Times New Roman"/>
          <w:sz w:val="28"/>
          <w:szCs w:val="28"/>
        </w:rPr>
        <w:t xml:space="preserve"> Корчака). Так в предлагаемом образе обнаруживается существенный момент – а именно дисциплинарная, институциональная определенность детства (через обязательное распределение по специализированным учреждениям для осваивания определенных навыков и обязательное контролирование процесса взросления), той есть определенность извне, со стороны лишь причастных к его действительности, но не участвующих в нем непосредственно. </w:t>
      </w:r>
    </w:p>
    <w:p w:rsidR="00BE1440" w:rsidRPr="00BE1440" w:rsidRDefault="00BE1440" w:rsidP="00BE1440">
      <w:pPr>
        <w:spacing w:line="360" w:lineRule="auto"/>
        <w:ind w:firstLine="709"/>
        <w:rPr>
          <w:rFonts w:ascii="Times New Roman" w:hAnsi="Times New Roman" w:cs="Times New Roman"/>
          <w:sz w:val="28"/>
          <w:szCs w:val="28"/>
        </w:rPr>
      </w:pPr>
      <w:r w:rsidRPr="00BE1440">
        <w:rPr>
          <w:rFonts w:ascii="Times New Roman" w:hAnsi="Times New Roman" w:cs="Times New Roman"/>
          <w:sz w:val="28"/>
          <w:szCs w:val="28"/>
        </w:rPr>
        <w:t xml:space="preserve">В дальнейшем исследовании будет необходимо в связи с этим попытаться обозначить некоторые границы образа детства изнутри, от первого лица, той есть со стороны ребенка, хотя это и связано с некоторыми уже упомянутыми проблемами в связи с особенностями детского восприятия. К тому же область исследования должна рассмотреть, не проанализированные в данной работе различия между протеканием детства и особенностями его восприятия в разных культурах, что являлось темой для исследования некоторых авторов, таких как Маргарет </w:t>
      </w:r>
      <w:proofErr w:type="spellStart"/>
      <w:r w:rsidRPr="00BE1440">
        <w:rPr>
          <w:rFonts w:ascii="Times New Roman" w:hAnsi="Times New Roman" w:cs="Times New Roman"/>
          <w:sz w:val="28"/>
          <w:szCs w:val="28"/>
        </w:rPr>
        <w:t>Мид</w:t>
      </w:r>
      <w:proofErr w:type="spellEnd"/>
      <w:r w:rsidRPr="00BE1440">
        <w:rPr>
          <w:rFonts w:ascii="Times New Roman" w:hAnsi="Times New Roman" w:cs="Times New Roman"/>
          <w:sz w:val="28"/>
          <w:szCs w:val="28"/>
        </w:rPr>
        <w:t>. К тому же мне представляется необходимым рассмотреть особенности подходов к воспитанию хронологически, добавить к рассмотрению многие не учтенные в вышеизложенной работе методы и выявить тенденции их изменения. Особенное внимание необходимо будет уделить политическому влиянию на особенности воспитания. Дальнейшее исследование должно определить более детально характеристики образа детства в современном обществе, обозначить его историческое формирование и его влияние на формирование детско-юношеской части общества.</w:t>
      </w:r>
    </w:p>
    <w:p w:rsidR="00F91ECA" w:rsidRDefault="00F91ECA" w:rsidP="00C15DF8">
      <w:pPr>
        <w:ind w:firstLine="709"/>
      </w:pPr>
    </w:p>
    <w:p w:rsidR="00F91ECA" w:rsidRDefault="00F91ECA" w:rsidP="00C15DF8">
      <w:pPr>
        <w:ind w:firstLine="709"/>
      </w:pPr>
    </w:p>
    <w:p w:rsidR="00542F37" w:rsidRDefault="00542F37" w:rsidP="00C15DF8">
      <w:pPr>
        <w:ind w:firstLine="709"/>
      </w:pPr>
    </w:p>
    <w:p w:rsidR="004740D3" w:rsidRPr="00542F37" w:rsidRDefault="004740D3" w:rsidP="004740D3">
      <w:pPr>
        <w:pStyle w:val="1"/>
        <w:rPr>
          <w:rFonts w:ascii="Times New Roman" w:hAnsi="Times New Roman" w:cs="Times New Roman"/>
          <w:b/>
          <w:color w:val="auto"/>
          <w:sz w:val="36"/>
          <w:szCs w:val="36"/>
        </w:rPr>
      </w:pPr>
      <w:bookmarkStart w:id="32" w:name="_Toc482643734"/>
      <w:r w:rsidRPr="00542F37">
        <w:rPr>
          <w:rFonts w:ascii="Times New Roman" w:hAnsi="Times New Roman" w:cs="Times New Roman"/>
          <w:b/>
          <w:color w:val="auto"/>
          <w:sz w:val="36"/>
          <w:szCs w:val="36"/>
        </w:rPr>
        <w:lastRenderedPageBreak/>
        <w:t>Список используемой литературы</w:t>
      </w:r>
      <w:r w:rsidR="00E212FD" w:rsidRPr="00542F37">
        <w:rPr>
          <w:rFonts w:ascii="Times New Roman" w:hAnsi="Times New Roman" w:cs="Times New Roman"/>
          <w:b/>
          <w:color w:val="auto"/>
          <w:sz w:val="36"/>
          <w:szCs w:val="36"/>
        </w:rPr>
        <w:t>:</w:t>
      </w:r>
      <w:bookmarkEnd w:id="32"/>
    </w:p>
    <w:p w:rsidR="00F91ECA" w:rsidRDefault="00F91ECA" w:rsidP="00542F37">
      <w:pPr>
        <w:ind w:firstLine="709"/>
      </w:pPr>
    </w:p>
    <w:p w:rsidR="006B2A16"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F77BD9">
        <w:rPr>
          <w:rFonts w:ascii="Times New Roman" w:hAnsi="Times New Roman" w:cs="Times New Roman"/>
          <w:sz w:val="28"/>
          <w:szCs w:val="28"/>
        </w:rPr>
        <w:t>Арьес</w:t>
      </w:r>
      <w:proofErr w:type="spellEnd"/>
      <w:r w:rsidRPr="00F77BD9">
        <w:rPr>
          <w:rFonts w:ascii="Times New Roman" w:hAnsi="Times New Roman" w:cs="Times New Roman"/>
          <w:sz w:val="28"/>
          <w:szCs w:val="28"/>
        </w:rPr>
        <w:t xml:space="preserve"> Ф. Ребенок и Семейная жизнь при Старом порядке / Пер. с франц. Я. Ю. </w:t>
      </w:r>
      <w:proofErr w:type="spellStart"/>
      <w:r w:rsidRPr="00F77BD9">
        <w:rPr>
          <w:rFonts w:ascii="Times New Roman" w:hAnsi="Times New Roman" w:cs="Times New Roman"/>
          <w:sz w:val="28"/>
          <w:szCs w:val="28"/>
        </w:rPr>
        <w:t>Старцева</w:t>
      </w:r>
      <w:proofErr w:type="spellEnd"/>
      <w:r w:rsidRPr="00F77BD9">
        <w:rPr>
          <w:rFonts w:ascii="Times New Roman" w:hAnsi="Times New Roman" w:cs="Times New Roman"/>
          <w:sz w:val="28"/>
          <w:szCs w:val="28"/>
        </w:rPr>
        <w:t xml:space="preserve"> при участии В.А, </w:t>
      </w:r>
      <w:proofErr w:type="spellStart"/>
      <w:r w:rsidRPr="00F77BD9">
        <w:rPr>
          <w:rFonts w:ascii="Times New Roman" w:hAnsi="Times New Roman" w:cs="Times New Roman"/>
          <w:sz w:val="28"/>
          <w:szCs w:val="28"/>
        </w:rPr>
        <w:t>Бабинцева</w:t>
      </w:r>
      <w:proofErr w:type="spellEnd"/>
      <w:r w:rsidRPr="00F77BD9">
        <w:rPr>
          <w:rFonts w:ascii="Times New Roman" w:hAnsi="Times New Roman" w:cs="Times New Roman"/>
          <w:sz w:val="28"/>
          <w:szCs w:val="28"/>
        </w:rPr>
        <w:t xml:space="preserve"> - Екатеринбург: Издательство Уральского университета, 1999. – 416 с.</w:t>
      </w:r>
    </w:p>
    <w:p w:rsidR="00DD4DEE" w:rsidRPr="00F77BD9" w:rsidRDefault="00DD4DEE"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DD4DEE">
        <w:rPr>
          <w:rFonts w:ascii="Times New Roman" w:hAnsi="Times New Roman" w:cs="Times New Roman"/>
          <w:sz w:val="28"/>
          <w:szCs w:val="28"/>
        </w:rPr>
        <w:t>Бакштановский</w:t>
      </w:r>
      <w:proofErr w:type="spellEnd"/>
      <w:r w:rsidRPr="00DD4DEE">
        <w:rPr>
          <w:rFonts w:ascii="Times New Roman" w:hAnsi="Times New Roman" w:cs="Times New Roman"/>
          <w:sz w:val="28"/>
          <w:szCs w:val="28"/>
        </w:rPr>
        <w:t xml:space="preserve"> В.И., </w:t>
      </w:r>
      <w:proofErr w:type="spellStart"/>
      <w:r w:rsidRPr="00DD4DEE">
        <w:rPr>
          <w:rFonts w:ascii="Times New Roman" w:hAnsi="Times New Roman" w:cs="Times New Roman"/>
          <w:sz w:val="28"/>
          <w:szCs w:val="28"/>
        </w:rPr>
        <w:t>Согомонов</w:t>
      </w:r>
      <w:proofErr w:type="spellEnd"/>
      <w:r w:rsidRPr="00DD4DEE">
        <w:rPr>
          <w:rFonts w:ascii="Times New Roman" w:hAnsi="Times New Roman" w:cs="Times New Roman"/>
          <w:sz w:val="28"/>
          <w:szCs w:val="28"/>
        </w:rPr>
        <w:t xml:space="preserve"> Ю.В. Этика и </w:t>
      </w:r>
      <w:proofErr w:type="spellStart"/>
      <w:r w:rsidRPr="00DD4DEE">
        <w:rPr>
          <w:rFonts w:ascii="Times New Roman" w:hAnsi="Times New Roman" w:cs="Times New Roman"/>
          <w:sz w:val="28"/>
          <w:szCs w:val="28"/>
        </w:rPr>
        <w:t>этос</w:t>
      </w:r>
      <w:proofErr w:type="spellEnd"/>
      <w:r w:rsidRPr="00DD4DEE">
        <w:rPr>
          <w:rFonts w:ascii="Times New Roman" w:hAnsi="Times New Roman" w:cs="Times New Roman"/>
          <w:sz w:val="28"/>
          <w:szCs w:val="28"/>
        </w:rPr>
        <w:t xml:space="preserve"> воспитания. Научно-публицистическая монография. Тюмень: НИИ прикладной этики; Центр прикладной этики, 2002. - 256 с</w:t>
      </w:r>
    </w:p>
    <w:p w:rsidR="006B2A16"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F77BD9">
        <w:rPr>
          <w:rFonts w:ascii="Times New Roman" w:hAnsi="Times New Roman" w:cs="Times New Roman"/>
          <w:sz w:val="28"/>
          <w:szCs w:val="28"/>
        </w:rPr>
        <w:t>Белик</w:t>
      </w:r>
      <w:proofErr w:type="spellEnd"/>
      <w:r w:rsidRPr="00F77BD9">
        <w:rPr>
          <w:rFonts w:ascii="Times New Roman" w:hAnsi="Times New Roman" w:cs="Times New Roman"/>
          <w:sz w:val="28"/>
          <w:szCs w:val="28"/>
        </w:rPr>
        <w:t xml:space="preserve"> А.А. Культурология: </w:t>
      </w:r>
      <w:proofErr w:type="spellStart"/>
      <w:r w:rsidRPr="00F77BD9">
        <w:rPr>
          <w:rFonts w:ascii="Times New Roman" w:hAnsi="Times New Roman" w:cs="Times New Roman"/>
          <w:sz w:val="28"/>
          <w:szCs w:val="28"/>
        </w:rPr>
        <w:t>Антропол</w:t>
      </w:r>
      <w:proofErr w:type="spellEnd"/>
      <w:r w:rsidRPr="00F77BD9">
        <w:rPr>
          <w:rFonts w:ascii="Times New Roman" w:hAnsi="Times New Roman" w:cs="Times New Roman"/>
          <w:sz w:val="28"/>
          <w:szCs w:val="28"/>
        </w:rPr>
        <w:t xml:space="preserve">. теории культур: Учеб. пособие / Ин-т "Открытое о-во", Рос. гос. </w:t>
      </w:r>
      <w:proofErr w:type="spellStart"/>
      <w:r w:rsidRPr="00F77BD9">
        <w:rPr>
          <w:rFonts w:ascii="Times New Roman" w:hAnsi="Times New Roman" w:cs="Times New Roman"/>
          <w:sz w:val="28"/>
          <w:szCs w:val="28"/>
        </w:rPr>
        <w:t>гуманит</w:t>
      </w:r>
      <w:proofErr w:type="spellEnd"/>
      <w:r w:rsidRPr="00F77BD9">
        <w:rPr>
          <w:rFonts w:ascii="Times New Roman" w:hAnsi="Times New Roman" w:cs="Times New Roman"/>
          <w:sz w:val="28"/>
          <w:szCs w:val="28"/>
        </w:rPr>
        <w:t>. ун-т. - М.: Изд-во РГГУ, 1998. - 239 с.</w:t>
      </w:r>
    </w:p>
    <w:p w:rsidR="00DD4DEE" w:rsidRPr="00F77BD9" w:rsidRDefault="00DD4DEE" w:rsidP="00542F37">
      <w:pPr>
        <w:pStyle w:val="ac"/>
        <w:numPr>
          <w:ilvl w:val="0"/>
          <w:numId w:val="1"/>
        </w:numPr>
        <w:spacing w:line="360" w:lineRule="auto"/>
        <w:ind w:left="0" w:firstLine="709"/>
        <w:rPr>
          <w:rFonts w:ascii="Times New Roman" w:hAnsi="Times New Roman" w:cs="Times New Roman"/>
          <w:sz w:val="28"/>
          <w:szCs w:val="28"/>
        </w:rPr>
      </w:pPr>
      <w:r w:rsidRPr="00DD4DEE">
        <w:rPr>
          <w:rFonts w:ascii="Times New Roman" w:hAnsi="Times New Roman" w:cs="Times New Roman"/>
          <w:sz w:val="28"/>
          <w:szCs w:val="28"/>
        </w:rPr>
        <w:t xml:space="preserve">Белинский В. Г. «О детских книгах» Собрание сочинений. В 9-ти томах. Т. 3. Статьи, рецензии и заметки. Февраль 1840 – февраль 1841. </w:t>
      </w:r>
      <w:r>
        <w:rPr>
          <w:rFonts w:ascii="Times New Roman" w:hAnsi="Times New Roman" w:cs="Times New Roman"/>
          <w:sz w:val="28"/>
          <w:szCs w:val="28"/>
        </w:rPr>
        <w:t>Подготовка текста В. Э. Бограда. М.:</w:t>
      </w:r>
      <w:r w:rsidRPr="00DD4DEE">
        <w:rPr>
          <w:rFonts w:ascii="Times New Roman" w:hAnsi="Times New Roman" w:cs="Times New Roman"/>
          <w:sz w:val="28"/>
          <w:szCs w:val="28"/>
        </w:rPr>
        <w:t xml:space="preserve"> "Художественная литература", 1976</w:t>
      </w:r>
      <w:r w:rsidR="00E212FD">
        <w:rPr>
          <w:rFonts w:ascii="Times New Roman" w:hAnsi="Times New Roman" w:cs="Times New Roman"/>
          <w:sz w:val="28"/>
          <w:szCs w:val="28"/>
        </w:rPr>
        <w:t>. – 453 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F77BD9">
        <w:rPr>
          <w:rFonts w:ascii="Times New Roman" w:hAnsi="Times New Roman" w:cs="Times New Roman"/>
          <w:sz w:val="28"/>
          <w:szCs w:val="28"/>
        </w:rPr>
        <w:t>Бион</w:t>
      </w:r>
      <w:proofErr w:type="spellEnd"/>
      <w:r w:rsidRPr="00F77BD9">
        <w:rPr>
          <w:rFonts w:ascii="Times New Roman" w:hAnsi="Times New Roman" w:cs="Times New Roman"/>
          <w:sz w:val="28"/>
          <w:szCs w:val="28"/>
        </w:rPr>
        <w:t xml:space="preserve"> У.Р. Научение через опыт переживания. Пер. с англ. — М.: «</w:t>
      </w:r>
      <w:proofErr w:type="spellStart"/>
      <w:r w:rsidRPr="00F77BD9">
        <w:rPr>
          <w:rFonts w:ascii="Times New Roman" w:hAnsi="Times New Roman" w:cs="Times New Roman"/>
          <w:sz w:val="28"/>
          <w:szCs w:val="28"/>
        </w:rPr>
        <w:t>Когито</w:t>
      </w:r>
      <w:proofErr w:type="spellEnd"/>
      <w:r w:rsidRPr="00F77BD9">
        <w:rPr>
          <w:rFonts w:ascii="Times New Roman" w:hAnsi="Times New Roman" w:cs="Times New Roman"/>
          <w:sz w:val="28"/>
          <w:szCs w:val="28"/>
        </w:rPr>
        <w:t>-Центр», 2008. — 128 с.</w:t>
      </w:r>
    </w:p>
    <w:p w:rsidR="006B2A16"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F77BD9">
        <w:rPr>
          <w:rFonts w:ascii="Times New Roman" w:hAnsi="Times New Roman" w:cs="Times New Roman"/>
          <w:sz w:val="28"/>
          <w:szCs w:val="28"/>
        </w:rPr>
        <w:t>Винникотт</w:t>
      </w:r>
      <w:proofErr w:type="spellEnd"/>
      <w:r w:rsidRPr="00F77BD9">
        <w:rPr>
          <w:rFonts w:ascii="Times New Roman" w:hAnsi="Times New Roman" w:cs="Times New Roman"/>
          <w:sz w:val="28"/>
          <w:szCs w:val="28"/>
        </w:rPr>
        <w:t xml:space="preserve"> Д.В. Маленькие дети и их матери. М.: Класс, 2007 - 132с.</w:t>
      </w:r>
    </w:p>
    <w:p w:rsidR="00E212FD" w:rsidRPr="00E212FD" w:rsidRDefault="00E212FD" w:rsidP="00542F37">
      <w:pPr>
        <w:pStyle w:val="ac"/>
        <w:numPr>
          <w:ilvl w:val="0"/>
          <w:numId w:val="1"/>
        </w:numPr>
        <w:ind w:left="0" w:firstLine="709"/>
        <w:rPr>
          <w:rFonts w:ascii="Times New Roman" w:hAnsi="Times New Roman" w:cs="Times New Roman"/>
          <w:sz w:val="28"/>
          <w:szCs w:val="28"/>
        </w:rPr>
      </w:pPr>
      <w:proofErr w:type="spellStart"/>
      <w:r w:rsidRPr="00E212FD">
        <w:rPr>
          <w:rFonts w:ascii="Times New Roman" w:hAnsi="Times New Roman" w:cs="Times New Roman"/>
          <w:sz w:val="28"/>
          <w:szCs w:val="28"/>
        </w:rPr>
        <w:t>Винникотт</w:t>
      </w:r>
      <w:proofErr w:type="spellEnd"/>
      <w:r w:rsidRPr="00E212FD">
        <w:rPr>
          <w:rFonts w:ascii="Times New Roman" w:hAnsi="Times New Roman" w:cs="Times New Roman"/>
          <w:sz w:val="28"/>
          <w:szCs w:val="28"/>
        </w:rPr>
        <w:t xml:space="preserve"> Д.В. Семья и р</w:t>
      </w:r>
      <w:r>
        <w:rPr>
          <w:rFonts w:ascii="Times New Roman" w:hAnsi="Times New Roman" w:cs="Times New Roman"/>
          <w:sz w:val="28"/>
          <w:szCs w:val="28"/>
        </w:rPr>
        <w:t>азвитие личности. Мать и дитя.</w:t>
      </w:r>
      <w:r w:rsidRPr="00E212FD">
        <w:rPr>
          <w:rFonts w:ascii="Times New Roman" w:hAnsi="Times New Roman" w:cs="Times New Roman"/>
          <w:sz w:val="28"/>
          <w:szCs w:val="28"/>
        </w:rPr>
        <w:t xml:space="preserve"> М.: </w:t>
      </w:r>
      <w:proofErr w:type="spellStart"/>
      <w:r w:rsidRPr="00E212FD">
        <w:rPr>
          <w:rFonts w:ascii="Times New Roman" w:hAnsi="Times New Roman" w:cs="Times New Roman"/>
          <w:sz w:val="28"/>
          <w:szCs w:val="28"/>
        </w:rPr>
        <w:t>Литур</w:t>
      </w:r>
      <w:proofErr w:type="spellEnd"/>
      <w:r w:rsidRPr="00E212FD">
        <w:rPr>
          <w:rFonts w:ascii="Times New Roman" w:hAnsi="Times New Roman" w:cs="Times New Roman"/>
          <w:sz w:val="28"/>
          <w:szCs w:val="28"/>
        </w:rPr>
        <w:t>, 2004.</w:t>
      </w:r>
      <w:r>
        <w:rPr>
          <w:rFonts w:ascii="Times New Roman" w:hAnsi="Times New Roman" w:cs="Times New Roman"/>
          <w:sz w:val="28"/>
          <w:szCs w:val="28"/>
        </w:rPr>
        <w:t xml:space="preserve"> – 400 с.</w:t>
      </w:r>
    </w:p>
    <w:p w:rsidR="00DD4DEE" w:rsidRPr="00F77BD9" w:rsidRDefault="00DD4DEE" w:rsidP="00542F37">
      <w:pPr>
        <w:pStyle w:val="ac"/>
        <w:numPr>
          <w:ilvl w:val="0"/>
          <w:numId w:val="1"/>
        </w:numPr>
        <w:spacing w:line="360" w:lineRule="auto"/>
        <w:ind w:left="0" w:firstLine="709"/>
        <w:rPr>
          <w:rFonts w:ascii="Times New Roman" w:hAnsi="Times New Roman" w:cs="Times New Roman"/>
          <w:sz w:val="28"/>
          <w:szCs w:val="28"/>
        </w:rPr>
      </w:pPr>
      <w:r w:rsidRPr="00DD4DEE">
        <w:rPr>
          <w:rFonts w:ascii="Times New Roman" w:hAnsi="Times New Roman" w:cs="Times New Roman"/>
          <w:sz w:val="28"/>
          <w:szCs w:val="28"/>
        </w:rPr>
        <w:t>Выготский Л</w:t>
      </w:r>
      <w:r>
        <w:rPr>
          <w:rFonts w:ascii="Times New Roman" w:hAnsi="Times New Roman" w:cs="Times New Roman"/>
          <w:sz w:val="28"/>
          <w:szCs w:val="28"/>
        </w:rPr>
        <w:t>.</w:t>
      </w:r>
      <w:r w:rsidRPr="00DD4DEE">
        <w:rPr>
          <w:rFonts w:ascii="Times New Roman" w:hAnsi="Times New Roman" w:cs="Times New Roman"/>
          <w:sz w:val="28"/>
          <w:szCs w:val="28"/>
        </w:rPr>
        <w:t>С. Собрание сочинений: В 6-ти т. Т. 3 Проблемы развития псих</w:t>
      </w:r>
      <w:r>
        <w:rPr>
          <w:rFonts w:ascii="Times New Roman" w:hAnsi="Times New Roman" w:cs="Times New Roman"/>
          <w:sz w:val="28"/>
          <w:szCs w:val="28"/>
        </w:rPr>
        <w:t xml:space="preserve">ики/Под ред. А. М. Матюшкина. </w:t>
      </w:r>
      <w:r w:rsidRPr="00DD4DEE">
        <w:rPr>
          <w:rFonts w:ascii="Times New Roman" w:hAnsi="Times New Roman" w:cs="Times New Roman"/>
          <w:sz w:val="28"/>
          <w:szCs w:val="28"/>
        </w:rPr>
        <w:t>М.: Педагогика, 1983</w:t>
      </w:r>
      <w:r>
        <w:rPr>
          <w:rFonts w:ascii="Times New Roman" w:hAnsi="Times New Roman" w:cs="Times New Roman"/>
          <w:sz w:val="28"/>
          <w:szCs w:val="28"/>
        </w:rPr>
        <w:t xml:space="preserve"> – 368 с.</w:t>
      </w:r>
    </w:p>
    <w:p w:rsidR="006B2A16" w:rsidRDefault="00E212FD" w:rsidP="00542F37">
      <w:pPr>
        <w:pStyle w:val="ac"/>
        <w:numPr>
          <w:ilvl w:val="0"/>
          <w:numId w:val="1"/>
        </w:numPr>
        <w:spacing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Дольто</w:t>
      </w:r>
      <w:proofErr w:type="spellEnd"/>
      <w:r>
        <w:rPr>
          <w:rFonts w:ascii="Times New Roman" w:hAnsi="Times New Roman" w:cs="Times New Roman"/>
          <w:sz w:val="28"/>
          <w:szCs w:val="28"/>
        </w:rPr>
        <w:t xml:space="preserve"> Ф. На стороне ребенка.</w:t>
      </w:r>
      <w:r w:rsidR="006B2A16" w:rsidRPr="00F77BD9">
        <w:rPr>
          <w:rFonts w:ascii="Times New Roman" w:hAnsi="Times New Roman" w:cs="Times New Roman"/>
          <w:sz w:val="28"/>
          <w:szCs w:val="28"/>
        </w:rPr>
        <w:t xml:space="preserve"> СПб: «Петербург – XXI век», 1997. – 524 с.</w:t>
      </w:r>
    </w:p>
    <w:p w:rsidR="00E212FD" w:rsidRPr="00F77BD9" w:rsidRDefault="00E212FD" w:rsidP="00542F37">
      <w:pPr>
        <w:pStyle w:val="ac"/>
        <w:numPr>
          <w:ilvl w:val="0"/>
          <w:numId w:val="1"/>
        </w:numPr>
        <w:spacing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Дольто</w:t>
      </w:r>
      <w:proofErr w:type="spellEnd"/>
      <w:r>
        <w:rPr>
          <w:rFonts w:ascii="Times New Roman" w:hAnsi="Times New Roman" w:cs="Times New Roman"/>
          <w:sz w:val="28"/>
          <w:szCs w:val="28"/>
        </w:rPr>
        <w:t xml:space="preserve"> Ф. Психоанализ и педиатрия. Ижевск: </w:t>
      </w:r>
      <w:r>
        <w:rPr>
          <w:rFonts w:ascii="Times New Roman" w:hAnsi="Times New Roman" w:cs="Times New Roman"/>
          <w:sz w:val="28"/>
          <w:szCs w:val="28"/>
          <w:lang w:val="en-US"/>
        </w:rPr>
        <w:t>ERGO</w:t>
      </w:r>
      <w:r>
        <w:rPr>
          <w:rFonts w:ascii="Times New Roman" w:hAnsi="Times New Roman" w:cs="Times New Roman"/>
          <w:sz w:val="28"/>
          <w:szCs w:val="28"/>
        </w:rPr>
        <w:t>, 2006. – 288 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 xml:space="preserve">Ильина В.А., Андреева Е.П., </w:t>
      </w:r>
      <w:proofErr w:type="spellStart"/>
      <w:r w:rsidRPr="00F77BD9">
        <w:rPr>
          <w:rFonts w:ascii="Times New Roman" w:hAnsi="Times New Roman" w:cs="Times New Roman"/>
          <w:sz w:val="28"/>
          <w:szCs w:val="28"/>
        </w:rPr>
        <w:t>Кирпичникова</w:t>
      </w:r>
      <w:proofErr w:type="spellEnd"/>
      <w:r w:rsidRPr="00F77BD9">
        <w:rPr>
          <w:rFonts w:ascii="Times New Roman" w:hAnsi="Times New Roman" w:cs="Times New Roman"/>
          <w:sz w:val="28"/>
          <w:szCs w:val="28"/>
        </w:rPr>
        <w:t xml:space="preserve"> В.Г. и др. Педагогическая библиография Том 1. – М.: Просвещение, 1967 – 770с.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F77BD9">
        <w:rPr>
          <w:rFonts w:ascii="Times New Roman" w:hAnsi="Times New Roman" w:cs="Times New Roman"/>
          <w:sz w:val="28"/>
          <w:szCs w:val="28"/>
        </w:rPr>
        <w:lastRenderedPageBreak/>
        <w:t>Кляйн</w:t>
      </w:r>
      <w:proofErr w:type="spellEnd"/>
      <w:r w:rsidRPr="00F77BD9">
        <w:rPr>
          <w:rFonts w:ascii="Times New Roman" w:hAnsi="Times New Roman" w:cs="Times New Roman"/>
          <w:sz w:val="28"/>
          <w:szCs w:val="28"/>
        </w:rPr>
        <w:t xml:space="preserve"> М., </w:t>
      </w:r>
      <w:proofErr w:type="spellStart"/>
      <w:r w:rsidRPr="00F77BD9">
        <w:rPr>
          <w:rFonts w:ascii="Times New Roman" w:hAnsi="Times New Roman" w:cs="Times New Roman"/>
          <w:sz w:val="28"/>
          <w:szCs w:val="28"/>
        </w:rPr>
        <w:t>Айзекс</w:t>
      </w:r>
      <w:proofErr w:type="spellEnd"/>
      <w:r w:rsidRPr="00F77BD9">
        <w:rPr>
          <w:rFonts w:ascii="Times New Roman" w:hAnsi="Times New Roman" w:cs="Times New Roman"/>
          <w:sz w:val="28"/>
          <w:szCs w:val="28"/>
        </w:rPr>
        <w:t xml:space="preserve"> С., </w:t>
      </w:r>
      <w:proofErr w:type="spellStart"/>
      <w:r w:rsidRPr="00F77BD9">
        <w:rPr>
          <w:rFonts w:ascii="Times New Roman" w:hAnsi="Times New Roman" w:cs="Times New Roman"/>
          <w:sz w:val="28"/>
          <w:szCs w:val="28"/>
        </w:rPr>
        <w:t>Райвери</w:t>
      </w:r>
      <w:proofErr w:type="spellEnd"/>
      <w:r w:rsidRPr="00F77BD9">
        <w:rPr>
          <w:rFonts w:ascii="Times New Roman" w:hAnsi="Times New Roman" w:cs="Times New Roman"/>
          <w:sz w:val="28"/>
          <w:szCs w:val="28"/>
        </w:rPr>
        <w:t xml:space="preserve"> Д.</w:t>
      </w:r>
      <w:proofErr w:type="gramStart"/>
      <w:r w:rsidRPr="00F77BD9">
        <w:rPr>
          <w:rFonts w:ascii="Times New Roman" w:hAnsi="Times New Roman" w:cs="Times New Roman"/>
          <w:sz w:val="28"/>
          <w:szCs w:val="28"/>
        </w:rPr>
        <w:t xml:space="preserve">,  </w:t>
      </w:r>
      <w:proofErr w:type="spellStart"/>
      <w:r w:rsidRPr="00F77BD9">
        <w:rPr>
          <w:rFonts w:ascii="Times New Roman" w:hAnsi="Times New Roman" w:cs="Times New Roman"/>
          <w:sz w:val="28"/>
          <w:szCs w:val="28"/>
        </w:rPr>
        <w:t>Хайманн</w:t>
      </w:r>
      <w:proofErr w:type="spellEnd"/>
      <w:proofErr w:type="gramEnd"/>
      <w:r w:rsidRPr="00F77BD9">
        <w:rPr>
          <w:rFonts w:ascii="Times New Roman" w:hAnsi="Times New Roman" w:cs="Times New Roman"/>
          <w:sz w:val="28"/>
          <w:szCs w:val="28"/>
        </w:rPr>
        <w:t xml:space="preserve"> П. Развитие в психоанализе. М.: Академический проект, 2001. – 512 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Кон И.С. Ребенок и общество: Учеб. пособие для студентов высших учебных заведений. – М.: Издательский центр «Академия», 2003. – 336 с</w:t>
      </w:r>
    </w:p>
    <w:p w:rsidR="006B2A16"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 xml:space="preserve">Корчак Я. Избранные педагогические произведения М.: </w:t>
      </w:r>
      <w:proofErr w:type="gramStart"/>
      <w:r w:rsidRPr="00F77BD9">
        <w:rPr>
          <w:rFonts w:ascii="Times New Roman" w:hAnsi="Times New Roman" w:cs="Times New Roman"/>
          <w:sz w:val="28"/>
          <w:szCs w:val="28"/>
        </w:rPr>
        <w:t>Просвещение,  1966</w:t>
      </w:r>
      <w:proofErr w:type="gramEnd"/>
      <w:r w:rsidRPr="00F77BD9">
        <w:rPr>
          <w:rFonts w:ascii="Times New Roman" w:hAnsi="Times New Roman" w:cs="Times New Roman"/>
          <w:sz w:val="28"/>
          <w:szCs w:val="28"/>
        </w:rPr>
        <w:t>. – 469с.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Крупская Н. Школа и самообразование. «На путях к новой школе», 1927, № 2, стр. 3—7.</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F77BD9">
        <w:rPr>
          <w:rFonts w:ascii="Times New Roman" w:hAnsi="Times New Roman" w:cs="Times New Roman"/>
          <w:sz w:val="28"/>
          <w:szCs w:val="28"/>
        </w:rPr>
        <w:t>Литвинский</w:t>
      </w:r>
      <w:proofErr w:type="spellEnd"/>
      <w:r w:rsidRPr="00F77BD9">
        <w:rPr>
          <w:rFonts w:ascii="Times New Roman" w:hAnsi="Times New Roman" w:cs="Times New Roman"/>
          <w:sz w:val="28"/>
          <w:szCs w:val="28"/>
        </w:rPr>
        <w:t xml:space="preserve"> В.М. Психоанализ ребенка (На пороге новой антропологии) / Вестник Санкт-Петербургского университета. Сер. 6. 1998. </w:t>
      </w:r>
      <w:proofErr w:type="spellStart"/>
      <w:r w:rsidRPr="00F77BD9">
        <w:rPr>
          <w:rFonts w:ascii="Times New Roman" w:hAnsi="Times New Roman" w:cs="Times New Roman"/>
          <w:sz w:val="28"/>
          <w:szCs w:val="28"/>
        </w:rPr>
        <w:t>Вып</w:t>
      </w:r>
      <w:proofErr w:type="spellEnd"/>
      <w:r w:rsidRPr="00F77BD9">
        <w:rPr>
          <w:rFonts w:ascii="Times New Roman" w:hAnsi="Times New Roman" w:cs="Times New Roman"/>
          <w:sz w:val="28"/>
          <w:szCs w:val="28"/>
        </w:rPr>
        <w:t>. 4 (№ 27)</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Лотман Ю.М. Структура художественного текста. Санкт-</w:t>
      </w:r>
      <w:proofErr w:type="gramStart"/>
      <w:r w:rsidRPr="00F77BD9">
        <w:rPr>
          <w:rFonts w:ascii="Times New Roman" w:hAnsi="Times New Roman" w:cs="Times New Roman"/>
          <w:sz w:val="28"/>
          <w:szCs w:val="28"/>
        </w:rPr>
        <w:t>Петербург.:</w:t>
      </w:r>
      <w:proofErr w:type="gramEnd"/>
      <w:r w:rsidRPr="00F77BD9">
        <w:rPr>
          <w:rFonts w:ascii="Times New Roman" w:hAnsi="Times New Roman" w:cs="Times New Roman"/>
          <w:sz w:val="28"/>
          <w:szCs w:val="28"/>
        </w:rPr>
        <w:t xml:space="preserve"> Искусство-СПб, 1998. – 309с.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Макаренко А.С. Педагогические сочинения т.7 М.: Педагогика, 1986. – 320с.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 xml:space="preserve">Марков Б. В. Знаки и люди: антропология межличностной коммуникации. </w:t>
      </w:r>
      <w:proofErr w:type="gramStart"/>
      <w:r w:rsidRPr="00F77BD9">
        <w:rPr>
          <w:rFonts w:ascii="Times New Roman" w:hAnsi="Times New Roman" w:cs="Times New Roman"/>
          <w:sz w:val="28"/>
          <w:szCs w:val="28"/>
        </w:rPr>
        <w:t>СПб.:</w:t>
      </w:r>
      <w:proofErr w:type="gramEnd"/>
      <w:r w:rsidRPr="00F77BD9">
        <w:rPr>
          <w:rFonts w:ascii="Times New Roman" w:hAnsi="Times New Roman" w:cs="Times New Roman"/>
          <w:sz w:val="28"/>
          <w:szCs w:val="28"/>
        </w:rPr>
        <w:t xml:space="preserve"> Наука, 2011. — 667 с.</w:t>
      </w:r>
    </w:p>
    <w:p w:rsidR="006B2A16"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proofErr w:type="gramStart"/>
      <w:r w:rsidRPr="00F77BD9">
        <w:rPr>
          <w:rFonts w:ascii="Times New Roman" w:hAnsi="Times New Roman" w:cs="Times New Roman"/>
          <w:sz w:val="28"/>
          <w:szCs w:val="28"/>
        </w:rPr>
        <w:t>Матянин</w:t>
      </w:r>
      <w:proofErr w:type="spellEnd"/>
      <w:r w:rsidRPr="00F77BD9">
        <w:rPr>
          <w:rFonts w:ascii="Times New Roman" w:hAnsi="Times New Roman" w:cs="Times New Roman"/>
          <w:sz w:val="28"/>
          <w:szCs w:val="28"/>
        </w:rPr>
        <w:t xml:space="preserve">  О.П.</w:t>
      </w:r>
      <w:proofErr w:type="gramEnd"/>
      <w:r w:rsidRPr="00F77BD9">
        <w:rPr>
          <w:rFonts w:ascii="Times New Roman" w:hAnsi="Times New Roman" w:cs="Times New Roman"/>
          <w:sz w:val="28"/>
          <w:szCs w:val="28"/>
        </w:rPr>
        <w:t xml:space="preserve"> Антология гуманной педагогики / Корчак Я. Как любить ребенка</w:t>
      </w:r>
      <w:r w:rsidR="00DC2CA7">
        <w:rPr>
          <w:rFonts w:ascii="Times New Roman" w:hAnsi="Times New Roman" w:cs="Times New Roman"/>
          <w:sz w:val="28"/>
          <w:szCs w:val="28"/>
        </w:rPr>
        <w:t>.</w:t>
      </w:r>
      <w:r w:rsidRPr="00F77BD9">
        <w:rPr>
          <w:rFonts w:ascii="Times New Roman" w:hAnsi="Times New Roman" w:cs="Times New Roman"/>
          <w:sz w:val="28"/>
          <w:szCs w:val="28"/>
        </w:rPr>
        <w:t xml:space="preserve"> М.: Издательский дом Шалвы </w:t>
      </w:r>
      <w:proofErr w:type="spellStart"/>
      <w:proofErr w:type="gramStart"/>
      <w:r w:rsidRPr="00F77BD9">
        <w:rPr>
          <w:rFonts w:ascii="Times New Roman" w:hAnsi="Times New Roman" w:cs="Times New Roman"/>
          <w:sz w:val="28"/>
          <w:szCs w:val="28"/>
        </w:rPr>
        <w:t>Амонашвили</w:t>
      </w:r>
      <w:proofErr w:type="spellEnd"/>
      <w:r w:rsidRPr="00F77BD9">
        <w:rPr>
          <w:rFonts w:ascii="Times New Roman" w:hAnsi="Times New Roman" w:cs="Times New Roman"/>
          <w:sz w:val="28"/>
          <w:szCs w:val="28"/>
        </w:rPr>
        <w:t>,.</w:t>
      </w:r>
      <w:proofErr w:type="gramEnd"/>
      <w:r w:rsidRPr="00F77BD9">
        <w:rPr>
          <w:rFonts w:ascii="Times New Roman" w:hAnsi="Times New Roman" w:cs="Times New Roman"/>
          <w:sz w:val="28"/>
          <w:szCs w:val="28"/>
        </w:rPr>
        <w:t xml:space="preserve"> – 1998. – 224 c.</w:t>
      </w:r>
    </w:p>
    <w:p w:rsidR="00C07AFC" w:rsidRDefault="00DD4DEE" w:rsidP="00542F37">
      <w:pPr>
        <w:pStyle w:val="ac"/>
        <w:numPr>
          <w:ilvl w:val="0"/>
          <w:numId w:val="1"/>
        </w:numPr>
        <w:spacing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Мид</w:t>
      </w:r>
      <w:proofErr w:type="spellEnd"/>
      <w:r>
        <w:rPr>
          <w:rFonts w:ascii="Times New Roman" w:hAnsi="Times New Roman" w:cs="Times New Roman"/>
          <w:sz w:val="28"/>
          <w:szCs w:val="28"/>
        </w:rPr>
        <w:t xml:space="preserve"> М. Культура и мир детства. М.: Наука. – 1988. – 134 с. </w:t>
      </w:r>
    </w:p>
    <w:p w:rsidR="00DC2CA7" w:rsidRDefault="00DC2CA7" w:rsidP="00542F37">
      <w:pPr>
        <w:pStyle w:val="ac"/>
        <w:numPr>
          <w:ilvl w:val="0"/>
          <w:numId w:val="1"/>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Пантелеев Л., Белых Г.Г. Республика </w:t>
      </w:r>
      <w:proofErr w:type="spellStart"/>
      <w:r>
        <w:rPr>
          <w:rFonts w:ascii="Times New Roman" w:hAnsi="Times New Roman" w:cs="Times New Roman"/>
          <w:sz w:val="28"/>
          <w:szCs w:val="28"/>
        </w:rPr>
        <w:t>Шкид</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 2008. – 608 с.</w:t>
      </w:r>
    </w:p>
    <w:p w:rsidR="00DC2CA7" w:rsidRPr="00F77BD9" w:rsidRDefault="00DC2CA7" w:rsidP="00542F37">
      <w:pPr>
        <w:pStyle w:val="ac"/>
        <w:numPr>
          <w:ilvl w:val="0"/>
          <w:numId w:val="1"/>
        </w:numPr>
        <w:spacing w:line="360" w:lineRule="auto"/>
        <w:ind w:left="0" w:firstLine="709"/>
        <w:rPr>
          <w:rFonts w:ascii="Times New Roman" w:hAnsi="Times New Roman" w:cs="Times New Roman"/>
          <w:sz w:val="28"/>
          <w:szCs w:val="28"/>
        </w:rPr>
      </w:pPr>
      <w:bookmarkStart w:id="33" w:name="_Hlk482640353"/>
      <w:r w:rsidRPr="00DC2CA7">
        <w:rPr>
          <w:rFonts w:ascii="Times New Roman" w:hAnsi="Times New Roman" w:cs="Times New Roman"/>
          <w:sz w:val="28"/>
          <w:szCs w:val="28"/>
        </w:rPr>
        <w:t>Пиаже Ж. Речь и мышление ребенка. — М.: Педагогика — Пресс, 1994.</w:t>
      </w:r>
      <w:r w:rsidR="00C07AFC">
        <w:rPr>
          <w:rFonts w:ascii="Times New Roman" w:hAnsi="Times New Roman" w:cs="Times New Roman"/>
          <w:sz w:val="28"/>
          <w:szCs w:val="28"/>
        </w:rPr>
        <w:t xml:space="preserve"> – 528 с.</w:t>
      </w:r>
    </w:p>
    <w:bookmarkEnd w:id="33"/>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Пушкарёва Н.Л. Материнство как социально-исторический феномен (обзор зарубежных исследований по истории европейского материнства) / Женщина в российском обществе. 2000. №1. С. 9-24.</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 xml:space="preserve">Республика </w:t>
      </w:r>
      <w:proofErr w:type="spellStart"/>
      <w:r w:rsidRPr="00F77BD9">
        <w:rPr>
          <w:rFonts w:ascii="Times New Roman" w:hAnsi="Times New Roman" w:cs="Times New Roman"/>
          <w:sz w:val="28"/>
          <w:szCs w:val="28"/>
        </w:rPr>
        <w:t>Шкид</w:t>
      </w:r>
      <w:proofErr w:type="spellEnd"/>
      <w:r w:rsidRPr="00F77BD9">
        <w:rPr>
          <w:rFonts w:ascii="Times New Roman" w:hAnsi="Times New Roman" w:cs="Times New Roman"/>
          <w:sz w:val="28"/>
          <w:szCs w:val="28"/>
        </w:rPr>
        <w:t xml:space="preserve"> URL: http://www.respublika-shkid.ru (дата обращения: 20.02.2017)</w:t>
      </w:r>
    </w:p>
    <w:p w:rsidR="006B2A16"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lastRenderedPageBreak/>
        <w:t>Сорока-</w:t>
      </w:r>
      <w:proofErr w:type="spellStart"/>
      <w:r w:rsidRPr="00F77BD9">
        <w:rPr>
          <w:rFonts w:ascii="Times New Roman" w:hAnsi="Times New Roman" w:cs="Times New Roman"/>
          <w:sz w:val="28"/>
          <w:szCs w:val="28"/>
        </w:rPr>
        <w:t>Росинский</w:t>
      </w:r>
      <w:proofErr w:type="spellEnd"/>
      <w:r w:rsidRPr="00F77BD9">
        <w:rPr>
          <w:rFonts w:ascii="Times New Roman" w:hAnsi="Times New Roman" w:cs="Times New Roman"/>
          <w:sz w:val="28"/>
          <w:szCs w:val="28"/>
        </w:rPr>
        <w:t xml:space="preserve"> В.Н. Школа Достоевского URL: </w:t>
      </w:r>
      <w:proofErr w:type="gramStart"/>
      <w:r w:rsidRPr="00F77BD9">
        <w:rPr>
          <w:rFonts w:ascii="Times New Roman" w:hAnsi="Times New Roman" w:cs="Times New Roman"/>
          <w:sz w:val="28"/>
          <w:szCs w:val="28"/>
        </w:rPr>
        <w:t>http://www.kommunarstvo.ru/biblioteka/bibsorshk.html  (</w:t>
      </w:r>
      <w:proofErr w:type="gramEnd"/>
      <w:r w:rsidRPr="00F77BD9">
        <w:rPr>
          <w:rFonts w:ascii="Times New Roman" w:hAnsi="Times New Roman" w:cs="Times New Roman"/>
          <w:sz w:val="28"/>
          <w:szCs w:val="28"/>
        </w:rPr>
        <w:t>дата обращения: 15.02.2017)</w:t>
      </w:r>
    </w:p>
    <w:p w:rsidR="00E212FD" w:rsidRPr="00F77BD9" w:rsidRDefault="00E212FD" w:rsidP="00542F37">
      <w:pPr>
        <w:pStyle w:val="ac"/>
        <w:numPr>
          <w:ilvl w:val="0"/>
          <w:numId w:val="1"/>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Фрейд А. Детский психоанализ.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Питер, 2003. – 480 с.</w:t>
      </w:r>
    </w:p>
    <w:p w:rsidR="006B2A16" w:rsidRPr="00F77BD9" w:rsidRDefault="006B2A16" w:rsidP="00542F37">
      <w:pPr>
        <w:pStyle w:val="ac"/>
        <w:numPr>
          <w:ilvl w:val="0"/>
          <w:numId w:val="1"/>
        </w:numPr>
        <w:spacing w:line="360" w:lineRule="auto"/>
        <w:ind w:left="0" w:firstLine="709"/>
        <w:rPr>
          <w:rFonts w:ascii="Times New Roman" w:hAnsi="Times New Roman" w:cs="Times New Roman"/>
          <w:sz w:val="28"/>
          <w:szCs w:val="28"/>
        </w:rPr>
      </w:pPr>
      <w:r w:rsidRPr="00F77BD9">
        <w:rPr>
          <w:rFonts w:ascii="Times New Roman" w:hAnsi="Times New Roman" w:cs="Times New Roman"/>
          <w:sz w:val="28"/>
          <w:szCs w:val="28"/>
        </w:rPr>
        <w:t xml:space="preserve">Фуко М.  Надзирать и наказывать. Рождение тюрьмы М.: </w:t>
      </w:r>
      <w:proofErr w:type="spellStart"/>
      <w:r w:rsidRPr="00F77BD9">
        <w:rPr>
          <w:rFonts w:ascii="Times New Roman" w:hAnsi="Times New Roman" w:cs="Times New Roman"/>
          <w:sz w:val="28"/>
          <w:szCs w:val="28"/>
        </w:rPr>
        <w:t>Ad</w:t>
      </w:r>
      <w:proofErr w:type="spellEnd"/>
      <w:r w:rsidRPr="00F77BD9">
        <w:rPr>
          <w:rFonts w:ascii="Times New Roman" w:hAnsi="Times New Roman" w:cs="Times New Roman"/>
          <w:sz w:val="28"/>
          <w:szCs w:val="28"/>
        </w:rPr>
        <w:t xml:space="preserve"> </w:t>
      </w:r>
      <w:proofErr w:type="spellStart"/>
      <w:r w:rsidRPr="00F77BD9">
        <w:rPr>
          <w:rFonts w:ascii="Times New Roman" w:hAnsi="Times New Roman" w:cs="Times New Roman"/>
          <w:sz w:val="28"/>
          <w:szCs w:val="28"/>
        </w:rPr>
        <w:t>Marginem</w:t>
      </w:r>
      <w:proofErr w:type="spellEnd"/>
      <w:r w:rsidRPr="00F77BD9">
        <w:rPr>
          <w:rFonts w:ascii="Times New Roman" w:hAnsi="Times New Roman" w:cs="Times New Roman"/>
          <w:sz w:val="28"/>
          <w:szCs w:val="28"/>
        </w:rPr>
        <w:t>, 1999. – 479 с.</w:t>
      </w:r>
    </w:p>
    <w:p w:rsidR="006B2A16" w:rsidRDefault="006B2A16" w:rsidP="00542F37">
      <w:pPr>
        <w:pStyle w:val="ac"/>
        <w:numPr>
          <w:ilvl w:val="0"/>
          <w:numId w:val="1"/>
        </w:numPr>
        <w:spacing w:line="360" w:lineRule="auto"/>
        <w:ind w:left="0" w:firstLine="709"/>
        <w:rPr>
          <w:rFonts w:ascii="Times New Roman" w:hAnsi="Times New Roman" w:cs="Times New Roman"/>
          <w:sz w:val="28"/>
          <w:szCs w:val="28"/>
        </w:rPr>
      </w:pPr>
      <w:proofErr w:type="spellStart"/>
      <w:r w:rsidRPr="00F77BD9">
        <w:rPr>
          <w:rFonts w:ascii="Times New Roman" w:hAnsi="Times New Roman" w:cs="Times New Roman"/>
          <w:sz w:val="28"/>
          <w:szCs w:val="28"/>
        </w:rPr>
        <w:t>Хабермас</w:t>
      </w:r>
      <w:proofErr w:type="spellEnd"/>
      <w:r w:rsidRPr="00F77BD9">
        <w:rPr>
          <w:rFonts w:ascii="Times New Roman" w:hAnsi="Times New Roman" w:cs="Times New Roman"/>
          <w:sz w:val="28"/>
          <w:szCs w:val="28"/>
        </w:rPr>
        <w:t xml:space="preserve"> Ю. Моральное сознание и коммуникативное действие. </w:t>
      </w:r>
      <w:proofErr w:type="gramStart"/>
      <w:r w:rsidRPr="00F77BD9">
        <w:rPr>
          <w:rFonts w:ascii="Times New Roman" w:hAnsi="Times New Roman" w:cs="Times New Roman"/>
          <w:sz w:val="28"/>
          <w:szCs w:val="28"/>
        </w:rPr>
        <w:t>СПб.:</w:t>
      </w:r>
      <w:proofErr w:type="gramEnd"/>
      <w:r w:rsidRPr="00F77BD9">
        <w:rPr>
          <w:rFonts w:ascii="Times New Roman" w:hAnsi="Times New Roman" w:cs="Times New Roman"/>
          <w:sz w:val="28"/>
          <w:szCs w:val="28"/>
        </w:rPr>
        <w:t xml:space="preserve"> Наука, 2001. </w:t>
      </w:r>
      <w:r w:rsidR="00C07AFC">
        <w:rPr>
          <w:rFonts w:ascii="Times New Roman" w:hAnsi="Times New Roman" w:cs="Times New Roman"/>
          <w:sz w:val="28"/>
          <w:szCs w:val="28"/>
        </w:rPr>
        <w:t xml:space="preserve">- </w:t>
      </w:r>
      <w:r w:rsidRPr="00F77BD9">
        <w:rPr>
          <w:rFonts w:ascii="Times New Roman" w:hAnsi="Times New Roman" w:cs="Times New Roman"/>
          <w:sz w:val="28"/>
          <w:szCs w:val="28"/>
        </w:rPr>
        <w:t>380 с.</w:t>
      </w:r>
    </w:p>
    <w:p w:rsidR="00C07AFC" w:rsidRPr="00F77BD9" w:rsidRDefault="00C07AFC" w:rsidP="00542F37">
      <w:pPr>
        <w:pStyle w:val="ac"/>
        <w:numPr>
          <w:ilvl w:val="0"/>
          <w:numId w:val="1"/>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Эриксон Эрик Г. Детство и общество.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Речь, 2002. – 416 с.</w:t>
      </w:r>
    </w:p>
    <w:p w:rsidR="00F91ECA" w:rsidRDefault="00F91ECA" w:rsidP="00542F37">
      <w:pPr>
        <w:ind w:firstLine="709"/>
      </w:pPr>
    </w:p>
    <w:p w:rsidR="00F91ECA" w:rsidRDefault="00F91ECA" w:rsidP="00542F37">
      <w:pPr>
        <w:ind w:firstLine="709"/>
      </w:pPr>
    </w:p>
    <w:p w:rsidR="00F91ECA" w:rsidRDefault="00F91ECA" w:rsidP="00542F37">
      <w:pPr>
        <w:ind w:firstLine="709"/>
      </w:pPr>
    </w:p>
    <w:p w:rsidR="00F91ECA" w:rsidRDefault="00F91ECA" w:rsidP="00542F37">
      <w:pPr>
        <w:ind w:firstLine="709"/>
      </w:pPr>
    </w:p>
    <w:p w:rsidR="00F91ECA" w:rsidRDefault="00F91ECA" w:rsidP="00542F37">
      <w:pPr>
        <w:ind w:firstLine="709"/>
      </w:pPr>
    </w:p>
    <w:p w:rsidR="00F91ECA" w:rsidRDefault="00F91ECA" w:rsidP="00542F37">
      <w:pPr>
        <w:ind w:firstLine="709"/>
      </w:pPr>
    </w:p>
    <w:p w:rsidR="00F91ECA" w:rsidRDefault="00F91ECA" w:rsidP="00542F37">
      <w:pPr>
        <w:ind w:firstLine="709"/>
      </w:pPr>
    </w:p>
    <w:p w:rsidR="00F91ECA" w:rsidRDefault="00F91ECA" w:rsidP="00542F37">
      <w:pPr>
        <w:ind w:firstLine="709"/>
      </w:pPr>
    </w:p>
    <w:p w:rsidR="00F91ECA" w:rsidRDefault="00F91ECA" w:rsidP="00542F37">
      <w:pPr>
        <w:ind w:firstLine="709"/>
      </w:pPr>
    </w:p>
    <w:p w:rsidR="00F91ECA" w:rsidRPr="00800734" w:rsidRDefault="00F91ECA" w:rsidP="00542F37">
      <w:pPr>
        <w:ind w:firstLine="709"/>
      </w:pPr>
    </w:p>
    <w:sectPr w:rsidR="00F91ECA" w:rsidRPr="00800734" w:rsidSect="007771F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6B" w:rsidRDefault="005C336B" w:rsidP="007F3B2D">
      <w:pPr>
        <w:spacing w:after="0" w:line="240" w:lineRule="auto"/>
      </w:pPr>
      <w:r>
        <w:separator/>
      </w:r>
    </w:p>
  </w:endnote>
  <w:endnote w:type="continuationSeparator" w:id="0">
    <w:p w:rsidR="005C336B" w:rsidRDefault="005C336B" w:rsidP="007F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78520"/>
      <w:docPartObj>
        <w:docPartGallery w:val="Page Numbers (Bottom of Page)"/>
        <w:docPartUnique/>
      </w:docPartObj>
    </w:sdtPr>
    <w:sdtEndPr/>
    <w:sdtContent>
      <w:p w:rsidR="007771FA" w:rsidRDefault="007771FA">
        <w:pPr>
          <w:pStyle w:val="a8"/>
          <w:jc w:val="center"/>
        </w:pPr>
        <w:r>
          <w:fldChar w:fldCharType="begin"/>
        </w:r>
        <w:r>
          <w:instrText>PAGE   \* MERGEFORMAT</w:instrText>
        </w:r>
        <w:r>
          <w:fldChar w:fldCharType="separate"/>
        </w:r>
        <w:r w:rsidR="000B0461">
          <w:rPr>
            <w:noProof/>
          </w:rPr>
          <w:t>42</w:t>
        </w:r>
        <w:r>
          <w:fldChar w:fldCharType="end"/>
        </w:r>
      </w:p>
    </w:sdtContent>
  </w:sdt>
  <w:p w:rsidR="007771FA" w:rsidRDefault="007771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6B" w:rsidRDefault="005C336B" w:rsidP="007F3B2D">
      <w:pPr>
        <w:spacing w:after="0" w:line="240" w:lineRule="auto"/>
      </w:pPr>
      <w:r>
        <w:separator/>
      </w:r>
    </w:p>
  </w:footnote>
  <w:footnote w:type="continuationSeparator" w:id="0">
    <w:p w:rsidR="005C336B" w:rsidRDefault="005C336B" w:rsidP="007F3B2D">
      <w:pPr>
        <w:spacing w:after="0" w:line="240" w:lineRule="auto"/>
      </w:pPr>
      <w:r>
        <w:continuationSeparator/>
      </w:r>
    </w:p>
  </w:footnote>
  <w:footnote w:id="1">
    <w:p w:rsidR="00097A62" w:rsidRPr="006A2C01" w:rsidRDefault="00097A62">
      <w:pPr>
        <w:pStyle w:val="a3"/>
        <w:rPr>
          <w:rFonts w:ascii="Times New Roman" w:hAnsi="Times New Roman" w:cs="Times New Roman"/>
        </w:rPr>
      </w:pPr>
      <w:bookmarkStart w:id="1" w:name="_Hlk482532092"/>
      <w:r w:rsidRPr="006A2C01">
        <w:rPr>
          <w:rStyle w:val="a5"/>
          <w:rFonts w:ascii="Times New Roman" w:hAnsi="Times New Roman" w:cs="Times New Roman"/>
        </w:rPr>
        <w:footnoteRef/>
      </w:r>
      <w:r w:rsidRPr="006A2C01">
        <w:rPr>
          <w:rFonts w:ascii="Times New Roman" w:hAnsi="Times New Roman" w:cs="Times New Roman"/>
        </w:rPr>
        <w:t xml:space="preserve"> </w:t>
      </w:r>
      <w:proofErr w:type="spellStart"/>
      <w:r w:rsidRPr="006A2C01">
        <w:rPr>
          <w:rFonts w:ascii="Times New Roman" w:hAnsi="Times New Roman" w:cs="Times New Roman"/>
        </w:rPr>
        <w:t>Литвинский</w:t>
      </w:r>
      <w:proofErr w:type="spellEnd"/>
      <w:r w:rsidRPr="006A2C01">
        <w:rPr>
          <w:rFonts w:ascii="Times New Roman" w:hAnsi="Times New Roman" w:cs="Times New Roman"/>
        </w:rPr>
        <w:t xml:space="preserve"> В.М. Психоанализ ребенка (На пороге новой антропологии) /</w:t>
      </w:r>
      <w:r w:rsidR="009402D1" w:rsidRPr="006A2C01">
        <w:rPr>
          <w:rFonts w:ascii="Times New Roman" w:hAnsi="Times New Roman" w:cs="Times New Roman"/>
        </w:rPr>
        <w:t>/</w:t>
      </w:r>
      <w:r w:rsidRPr="006A2C01">
        <w:rPr>
          <w:rFonts w:ascii="Times New Roman" w:hAnsi="Times New Roman" w:cs="Times New Roman"/>
        </w:rPr>
        <w:t xml:space="preserve"> Вестник Санкт-Петербургского университета. Сер. 6.</w:t>
      </w:r>
      <w:r w:rsidR="009402D1" w:rsidRPr="006A2C01">
        <w:rPr>
          <w:rFonts w:ascii="Times New Roman" w:hAnsi="Times New Roman" w:cs="Times New Roman"/>
        </w:rPr>
        <w:t xml:space="preserve"> -</w:t>
      </w:r>
      <w:r w:rsidRPr="006A2C01">
        <w:rPr>
          <w:rFonts w:ascii="Times New Roman" w:hAnsi="Times New Roman" w:cs="Times New Roman"/>
        </w:rPr>
        <w:t xml:space="preserve"> 1998. </w:t>
      </w:r>
      <w:r w:rsidR="009402D1" w:rsidRPr="006A2C01">
        <w:rPr>
          <w:rFonts w:ascii="Times New Roman" w:hAnsi="Times New Roman" w:cs="Times New Roman"/>
        </w:rPr>
        <w:t xml:space="preserve">- </w:t>
      </w:r>
      <w:proofErr w:type="spellStart"/>
      <w:r w:rsidRPr="006A2C01">
        <w:rPr>
          <w:rFonts w:ascii="Times New Roman" w:hAnsi="Times New Roman" w:cs="Times New Roman"/>
        </w:rPr>
        <w:t>Вып</w:t>
      </w:r>
      <w:proofErr w:type="spellEnd"/>
      <w:r w:rsidRPr="006A2C01">
        <w:rPr>
          <w:rFonts w:ascii="Times New Roman" w:hAnsi="Times New Roman" w:cs="Times New Roman"/>
        </w:rPr>
        <w:t>. 4 (№ 27).</w:t>
      </w:r>
    </w:p>
    <w:bookmarkEnd w:id="1"/>
  </w:footnote>
  <w:footnote w:id="2">
    <w:p w:rsidR="00097A62" w:rsidRPr="006A2C01" w:rsidRDefault="00097A62" w:rsidP="007F3B2D">
      <w:pPr>
        <w:pStyle w:val="11"/>
        <w:rPr>
          <w:rFonts w:ascii="Times New Roman" w:hAnsi="Times New Roman" w:cs="Times New Roman"/>
        </w:rPr>
      </w:pPr>
      <w:r w:rsidRPr="006A2C01">
        <w:rPr>
          <w:rStyle w:val="a5"/>
          <w:rFonts w:ascii="Times New Roman" w:hAnsi="Times New Roman" w:cs="Times New Roman"/>
        </w:rPr>
        <w:footnoteRef/>
      </w:r>
      <w:r w:rsidRPr="006A2C01">
        <w:rPr>
          <w:rFonts w:ascii="Times New Roman" w:hAnsi="Times New Roman" w:cs="Times New Roman"/>
        </w:rPr>
        <w:t xml:space="preserve"> См. </w:t>
      </w:r>
      <w:proofErr w:type="spellStart"/>
      <w:r w:rsidRPr="006A2C01">
        <w:rPr>
          <w:rFonts w:ascii="Times New Roman" w:hAnsi="Times New Roman" w:cs="Times New Roman"/>
        </w:rPr>
        <w:t>Арьес</w:t>
      </w:r>
      <w:proofErr w:type="spellEnd"/>
      <w:r w:rsidRPr="006A2C01">
        <w:rPr>
          <w:rFonts w:ascii="Times New Roman" w:hAnsi="Times New Roman" w:cs="Times New Roman"/>
        </w:rPr>
        <w:t xml:space="preserve"> Ф. Ребенок и Семейная жизнь при Старом порядке / Пер. с франц. Я. Ю. </w:t>
      </w:r>
      <w:proofErr w:type="spellStart"/>
      <w:r w:rsidRPr="006A2C01">
        <w:rPr>
          <w:rFonts w:ascii="Times New Roman" w:hAnsi="Times New Roman" w:cs="Times New Roman"/>
        </w:rPr>
        <w:t>Ста</w:t>
      </w:r>
      <w:r w:rsidR="006A2C01">
        <w:rPr>
          <w:rFonts w:ascii="Times New Roman" w:hAnsi="Times New Roman" w:cs="Times New Roman"/>
        </w:rPr>
        <w:t>рцева</w:t>
      </w:r>
      <w:proofErr w:type="spellEnd"/>
      <w:r w:rsidR="006A2C01">
        <w:rPr>
          <w:rFonts w:ascii="Times New Roman" w:hAnsi="Times New Roman" w:cs="Times New Roman"/>
        </w:rPr>
        <w:t xml:space="preserve"> при участии В.А, </w:t>
      </w:r>
      <w:proofErr w:type="spellStart"/>
      <w:r w:rsidR="006A2C01">
        <w:rPr>
          <w:rFonts w:ascii="Times New Roman" w:hAnsi="Times New Roman" w:cs="Times New Roman"/>
        </w:rPr>
        <w:t>Бабинцев</w:t>
      </w:r>
      <w:proofErr w:type="spellEnd"/>
      <w:r w:rsidR="006A2C01">
        <w:rPr>
          <w:rFonts w:ascii="Times New Roman" w:hAnsi="Times New Roman" w:cs="Times New Roman"/>
        </w:rPr>
        <w:t xml:space="preserve">. </w:t>
      </w:r>
      <w:r w:rsidRPr="006A2C01">
        <w:rPr>
          <w:rFonts w:ascii="Times New Roman" w:hAnsi="Times New Roman" w:cs="Times New Roman"/>
        </w:rPr>
        <w:t>Екатеринбург: Издательство Ураль</w:t>
      </w:r>
      <w:r w:rsidR="006A2C01">
        <w:rPr>
          <w:rFonts w:ascii="Times New Roman" w:hAnsi="Times New Roman" w:cs="Times New Roman"/>
        </w:rPr>
        <w:t xml:space="preserve">ского университета, 1999 - </w:t>
      </w:r>
      <w:r w:rsidRPr="006A2C01">
        <w:rPr>
          <w:rFonts w:ascii="Times New Roman" w:hAnsi="Times New Roman" w:cs="Times New Roman"/>
        </w:rPr>
        <w:t>С. 30-43.</w:t>
      </w:r>
    </w:p>
  </w:footnote>
  <w:footnote w:id="3">
    <w:p w:rsidR="00097A62" w:rsidRPr="006A2C01" w:rsidRDefault="00097A62" w:rsidP="007F3B2D">
      <w:pPr>
        <w:pStyle w:val="11"/>
        <w:rPr>
          <w:rFonts w:ascii="Times New Roman" w:hAnsi="Times New Roman" w:cs="Times New Roman"/>
        </w:rPr>
      </w:pPr>
      <w:r w:rsidRPr="006A2C01">
        <w:rPr>
          <w:rStyle w:val="a5"/>
          <w:rFonts w:ascii="Times New Roman" w:hAnsi="Times New Roman" w:cs="Times New Roman"/>
        </w:rPr>
        <w:footnoteRef/>
      </w:r>
      <w:r w:rsidRPr="006A2C01">
        <w:rPr>
          <w:rFonts w:ascii="Times New Roman" w:hAnsi="Times New Roman" w:cs="Times New Roman"/>
        </w:rPr>
        <w:t xml:space="preserve"> </w:t>
      </w:r>
      <w:proofErr w:type="spellStart"/>
      <w:r w:rsidRPr="006A2C01">
        <w:rPr>
          <w:rFonts w:ascii="Times New Roman" w:hAnsi="Times New Roman" w:cs="Times New Roman"/>
          <w:bCs/>
        </w:rPr>
        <w:t>Арьес</w:t>
      </w:r>
      <w:proofErr w:type="spellEnd"/>
      <w:r w:rsidRPr="006A2C01">
        <w:rPr>
          <w:rFonts w:ascii="Times New Roman" w:hAnsi="Times New Roman" w:cs="Times New Roman"/>
          <w:bCs/>
        </w:rPr>
        <w:t xml:space="preserve"> Ф. Ребенок и Семейная жизнь при Старом порядке / Пер. с франц. Я. Ю. </w:t>
      </w:r>
      <w:proofErr w:type="spellStart"/>
      <w:r w:rsidRPr="006A2C01">
        <w:rPr>
          <w:rFonts w:ascii="Times New Roman" w:hAnsi="Times New Roman" w:cs="Times New Roman"/>
          <w:bCs/>
        </w:rPr>
        <w:t>Старц</w:t>
      </w:r>
      <w:r w:rsidR="006A2C01">
        <w:rPr>
          <w:rFonts w:ascii="Times New Roman" w:hAnsi="Times New Roman" w:cs="Times New Roman"/>
          <w:bCs/>
        </w:rPr>
        <w:t>ева</w:t>
      </w:r>
      <w:proofErr w:type="spellEnd"/>
      <w:r w:rsidR="006A2C01">
        <w:rPr>
          <w:rFonts w:ascii="Times New Roman" w:hAnsi="Times New Roman" w:cs="Times New Roman"/>
          <w:bCs/>
        </w:rPr>
        <w:t xml:space="preserve"> при участии В.А, </w:t>
      </w:r>
      <w:proofErr w:type="spellStart"/>
      <w:r w:rsidR="006A2C01">
        <w:rPr>
          <w:rFonts w:ascii="Times New Roman" w:hAnsi="Times New Roman" w:cs="Times New Roman"/>
          <w:bCs/>
        </w:rPr>
        <w:t>Бабинцева</w:t>
      </w:r>
      <w:proofErr w:type="spellEnd"/>
      <w:r w:rsidR="006A2C01">
        <w:rPr>
          <w:rFonts w:ascii="Times New Roman" w:hAnsi="Times New Roman" w:cs="Times New Roman"/>
          <w:bCs/>
        </w:rPr>
        <w:t>.</w:t>
      </w:r>
      <w:r w:rsidRPr="006A2C01">
        <w:rPr>
          <w:rFonts w:ascii="Times New Roman" w:hAnsi="Times New Roman" w:cs="Times New Roman"/>
          <w:bCs/>
        </w:rPr>
        <w:t xml:space="preserve"> Екатеринбург: Издат</w:t>
      </w:r>
      <w:r w:rsidR="006A2C01">
        <w:rPr>
          <w:rFonts w:ascii="Times New Roman" w:hAnsi="Times New Roman" w:cs="Times New Roman"/>
          <w:bCs/>
        </w:rPr>
        <w:t>ельство Уральского университета,</w:t>
      </w:r>
      <w:r w:rsidRPr="006A2C01">
        <w:rPr>
          <w:rFonts w:ascii="Times New Roman" w:hAnsi="Times New Roman" w:cs="Times New Roman"/>
          <w:bCs/>
        </w:rPr>
        <w:t xml:space="preserve"> 1999.</w:t>
      </w:r>
      <w:r w:rsidR="006A2C01">
        <w:rPr>
          <w:rFonts w:ascii="Times New Roman" w:hAnsi="Times New Roman" w:cs="Times New Roman"/>
          <w:bCs/>
        </w:rPr>
        <w:t xml:space="preserve"> </w:t>
      </w:r>
      <w:r w:rsidR="006A2C01">
        <w:rPr>
          <w:rFonts w:ascii="Times New Roman" w:hAnsi="Times New Roman" w:cs="Times New Roman"/>
        </w:rPr>
        <w:t xml:space="preserve">С. </w:t>
      </w:r>
      <w:r w:rsidRPr="006A2C01">
        <w:rPr>
          <w:rFonts w:ascii="Times New Roman" w:hAnsi="Times New Roman" w:cs="Times New Roman"/>
        </w:rPr>
        <w:t>42.</w:t>
      </w:r>
    </w:p>
  </w:footnote>
  <w:footnote w:id="4">
    <w:p w:rsidR="00097A62" w:rsidRDefault="00097A62" w:rsidP="007F3B2D">
      <w:pPr>
        <w:pStyle w:val="11"/>
      </w:pPr>
      <w:r>
        <w:rPr>
          <w:rStyle w:val="a5"/>
        </w:rPr>
        <w:footnoteRef/>
      </w:r>
      <w:r>
        <w:t xml:space="preserve">  См. там же С. 44-59</w:t>
      </w:r>
      <w:r w:rsidR="00104DB1">
        <w:t>.</w:t>
      </w:r>
    </w:p>
  </w:footnote>
  <w:footnote w:id="5">
    <w:p w:rsidR="00097A62" w:rsidRDefault="00097A62" w:rsidP="007F3B2D">
      <w:pPr>
        <w:pStyle w:val="11"/>
      </w:pPr>
      <w:r>
        <w:rPr>
          <w:rStyle w:val="a5"/>
        </w:rPr>
        <w:footnoteRef/>
      </w:r>
      <w:r w:rsidR="00104DB1">
        <w:t xml:space="preserve"> См. там же С. 61-70.</w:t>
      </w:r>
    </w:p>
  </w:footnote>
  <w:footnote w:id="6">
    <w:p w:rsidR="00097A62" w:rsidRDefault="00097A62" w:rsidP="007F3B2D">
      <w:pPr>
        <w:pStyle w:val="11"/>
      </w:pPr>
      <w:r>
        <w:rPr>
          <w:rStyle w:val="a5"/>
        </w:rPr>
        <w:footnoteRef/>
      </w:r>
      <w:r>
        <w:t xml:space="preserve"> См. там же С. 109-135</w:t>
      </w:r>
      <w:r w:rsidR="00104DB1">
        <w:t>.</w:t>
      </w:r>
    </w:p>
  </w:footnote>
  <w:footnote w:id="7">
    <w:p w:rsidR="00097A62" w:rsidRPr="00104DB1" w:rsidRDefault="00097A62" w:rsidP="007F3B2D">
      <w:pPr>
        <w:pStyle w:val="11"/>
        <w:rPr>
          <w:rFonts w:ascii="Times New Roman" w:hAnsi="Times New Roman" w:cs="Times New Roman"/>
        </w:rPr>
      </w:pPr>
      <w:r w:rsidRPr="00104DB1">
        <w:rPr>
          <w:rStyle w:val="a5"/>
          <w:rFonts w:ascii="Times New Roman" w:hAnsi="Times New Roman" w:cs="Times New Roman"/>
        </w:rPr>
        <w:footnoteRef/>
      </w:r>
      <w:r w:rsidRPr="00104DB1">
        <w:rPr>
          <w:rFonts w:ascii="Times New Roman" w:hAnsi="Times New Roman" w:cs="Times New Roman"/>
        </w:rPr>
        <w:t xml:space="preserve">  </w:t>
      </w:r>
      <w:bookmarkStart w:id="5" w:name="_Hlk482612746"/>
      <w:proofErr w:type="spellStart"/>
      <w:r w:rsidR="00104DB1" w:rsidRPr="00104DB1">
        <w:rPr>
          <w:rFonts w:ascii="Times New Roman" w:hAnsi="Times New Roman" w:cs="Times New Roman"/>
        </w:rPr>
        <w:t>Дольто</w:t>
      </w:r>
      <w:proofErr w:type="spellEnd"/>
      <w:r w:rsidR="00104DB1" w:rsidRPr="00104DB1">
        <w:rPr>
          <w:rFonts w:ascii="Times New Roman" w:hAnsi="Times New Roman" w:cs="Times New Roman"/>
        </w:rPr>
        <w:t xml:space="preserve"> Ф. На стороне ребенка. </w:t>
      </w:r>
      <w:r w:rsidRPr="00104DB1">
        <w:rPr>
          <w:rFonts w:ascii="Times New Roman" w:hAnsi="Times New Roman" w:cs="Times New Roman"/>
        </w:rPr>
        <w:t xml:space="preserve"> СПб: «Петербург – XXI век», 1997 - С.27-38.</w:t>
      </w:r>
      <w:bookmarkEnd w:id="5"/>
    </w:p>
  </w:footnote>
  <w:footnote w:id="8">
    <w:p w:rsidR="00097A62" w:rsidRPr="00104DB1" w:rsidRDefault="00097A62">
      <w:pPr>
        <w:pStyle w:val="a3"/>
        <w:rPr>
          <w:rFonts w:ascii="Times New Roman" w:hAnsi="Times New Roman" w:cs="Times New Roman"/>
        </w:rPr>
      </w:pPr>
      <w:r w:rsidRPr="00104DB1">
        <w:rPr>
          <w:rStyle w:val="a5"/>
          <w:rFonts w:ascii="Times New Roman" w:hAnsi="Times New Roman" w:cs="Times New Roman"/>
        </w:rPr>
        <w:footnoteRef/>
      </w:r>
      <w:r w:rsidR="00104DB1" w:rsidRPr="00104DB1">
        <w:rPr>
          <w:rFonts w:ascii="Times New Roman" w:hAnsi="Times New Roman" w:cs="Times New Roman"/>
        </w:rPr>
        <w:t xml:space="preserve"> </w:t>
      </w:r>
      <w:proofErr w:type="spellStart"/>
      <w:r w:rsidR="00104DB1" w:rsidRPr="00104DB1">
        <w:rPr>
          <w:rFonts w:ascii="Times New Roman" w:hAnsi="Times New Roman" w:cs="Times New Roman"/>
        </w:rPr>
        <w:t>Дольто</w:t>
      </w:r>
      <w:proofErr w:type="spellEnd"/>
      <w:r w:rsidR="00104DB1" w:rsidRPr="00104DB1">
        <w:rPr>
          <w:rFonts w:ascii="Times New Roman" w:hAnsi="Times New Roman" w:cs="Times New Roman"/>
        </w:rPr>
        <w:t xml:space="preserve"> Ф. На стороне ребенка.  СПб: «Петербург – XXI век», 1997 - С.31-52.</w:t>
      </w:r>
    </w:p>
  </w:footnote>
  <w:footnote w:id="9">
    <w:p w:rsidR="00097A62" w:rsidRPr="00104DB1" w:rsidRDefault="00097A62" w:rsidP="00691E98">
      <w:pPr>
        <w:pStyle w:val="a3"/>
        <w:rPr>
          <w:rFonts w:ascii="Times New Roman" w:hAnsi="Times New Roman" w:cs="Times New Roman"/>
        </w:rPr>
      </w:pPr>
      <w:r w:rsidRPr="00104DB1">
        <w:rPr>
          <w:rStyle w:val="a5"/>
          <w:rFonts w:ascii="Times New Roman" w:hAnsi="Times New Roman" w:cs="Times New Roman"/>
        </w:rPr>
        <w:footnoteRef/>
      </w:r>
      <w:r w:rsidRPr="00104DB1">
        <w:rPr>
          <w:rFonts w:ascii="Times New Roman" w:hAnsi="Times New Roman" w:cs="Times New Roman"/>
        </w:rPr>
        <w:t xml:space="preserve"> </w:t>
      </w:r>
      <w:proofErr w:type="spellStart"/>
      <w:r w:rsidRPr="00104DB1">
        <w:rPr>
          <w:rFonts w:ascii="Times New Roman" w:hAnsi="Times New Roman" w:cs="Times New Roman"/>
        </w:rPr>
        <w:t>Кляйн</w:t>
      </w:r>
      <w:proofErr w:type="spellEnd"/>
      <w:r w:rsidRPr="00104DB1">
        <w:rPr>
          <w:rFonts w:ascii="Times New Roman" w:hAnsi="Times New Roman" w:cs="Times New Roman"/>
        </w:rPr>
        <w:t xml:space="preserve"> М., </w:t>
      </w:r>
      <w:proofErr w:type="spellStart"/>
      <w:r w:rsidRPr="00104DB1">
        <w:rPr>
          <w:rFonts w:ascii="Times New Roman" w:hAnsi="Times New Roman" w:cs="Times New Roman"/>
        </w:rPr>
        <w:t>Айзекс</w:t>
      </w:r>
      <w:proofErr w:type="spellEnd"/>
      <w:r w:rsidRPr="00104DB1">
        <w:rPr>
          <w:rFonts w:ascii="Times New Roman" w:hAnsi="Times New Roman" w:cs="Times New Roman"/>
        </w:rPr>
        <w:t xml:space="preserve"> С., </w:t>
      </w:r>
      <w:proofErr w:type="spellStart"/>
      <w:r w:rsidRPr="00104DB1">
        <w:rPr>
          <w:rFonts w:ascii="Times New Roman" w:hAnsi="Times New Roman" w:cs="Times New Roman"/>
        </w:rPr>
        <w:t>Райвери</w:t>
      </w:r>
      <w:proofErr w:type="spellEnd"/>
      <w:r w:rsidRPr="00104DB1">
        <w:rPr>
          <w:rFonts w:ascii="Times New Roman" w:hAnsi="Times New Roman" w:cs="Times New Roman"/>
        </w:rPr>
        <w:t xml:space="preserve"> Д.</w:t>
      </w:r>
      <w:proofErr w:type="gramStart"/>
      <w:r w:rsidRPr="00104DB1">
        <w:rPr>
          <w:rFonts w:ascii="Times New Roman" w:hAnsi="Times New Roman" w:cs="Times New Roman"/>
        </w:rPr>
        <w:t xml:space="preserve">,  </w:t>
      </w:r>
      <w:proofErr w:type="spellStart"/>
      <w:r w:rsidRPr="00104DB1">
        <w:rPr>
          <w:rFonts w:ascii="Times New Roman" w:hAnsi="Times New Roman" w:cs="Times New Roman"/>
        </w:rPr>
        <w:t>Хайманн</w:t>
      </w:r>
      <w:proofErr w:type="spellEnd"/>
      <w:proofErr w:type="gramEnd"/>
      <w:r w:rsidRPr="00104DB1">
        <w:rPr>
          <w:rFonts w:ascii="Times New Roman" w:hAnsi="Times New Roman" w:cs="Times New Roman"/>
        </w:rPr>
        <w:t xml:space="preserve"> П. Развитие в психоанализе / М.: Академический проект, 2001. С – 325.</w:t>
      </w:r>
    </w:p>
  </w:footnote>
  <w:footnote w:id="10">
    <w:p w:rsidR="00097A62" w:rsidRPr="006B2A16" w:rsidRDefault="00097A62">
      <w:pPr>
        <w:pStyle w:val="a3"/>
        <w:rPr>
          <w:rFonts w:ascii="Times New Roman" w:hAnsi="Times New Roman" w:cs="Times New Roman"/>
        </w:rPr>
      </w:pPr>
      <w:r w:rsidRPr="006B2A16">
        <w:rPr>
          <w:rStyle w:val="a5"/>
          <w:rFonts w:ascii="Times New Roman" w:hAnsi="Times New Roman" w:cs="Times New Roman"/>
        </w:rPr>
        <w:footnoteRef/>
      </w:r>
      <w:r w:rsidR="00104DB1" w:rsidRPr="006B2A16">
        <w:rPr>
          <w:rFonts w:ascii="Times New Roman" w:hAnsi="Times New Roman" w:cs="Times New Roman"/>
        </w:rPr>
        <w:t xml:space="preserve"> </w:t>
      </w:r>
      <w:bookmarkStart w:id="8" w:name="_Hlk482613180"/>
      <w:proofErr w:type="spellStart"/>
      <w:r w:rsidRPr="006B2A16">
        <w:rPr>
          <w:rFonts w:ascii="Times New Roman" w:hAnsi="Times New Roman" w:cs="Times New Roman"/>
        </w:rPr>
        <w:t>Хабермас</w:t>
      </w:r>
      <w:proofErr w:type="spellEnd"/>
      <w:r w:rsidRPr="006B2A16">
        <w:rPr>
          <w:rFonts w:ascii="Times New Roman" w:hAnsi="Times New Roman" w:cs="Times New Roman"/>
        </w:rPr>
        <w:t xml:space="preserve"> </w:t>
      </w:r>
      <w:r w:rsidR="00104DB1" w:rsidRPr="006B2A16">
        <w:rPr>
          <w:rFonts w:ascii="Times New Roman" w:hAnsi="Times New Roman" w:cs="Times New Roman"/>
        </w:rPr>
        <w:t xml:space="preserve">Ю. </w:t>
      </w:r>
      <w:r w:rsidRPr="006B2A16">
        <w:rPr>
          <w:rFonts w:ascii="Times New Roman" w:hAnsi="Times New Roman" w:cs="Times New Roman"/>
        </w:rPr>
        <w:t>Моральное сознание и коммуникативное действие.</w:t>
      </w:r>
      <w:r w:rsidR="00104DB1" w:rsidRPr="006B2A16">
        <w:rPr>
          <w:rFonts w:ascii="Times New Roman" w:hAnsi="Times New Roman" w:cs="Times New Roman"/>
        </w:rPr>
        <w:t xml:space="preserve"> </w:t>
      </w:r>
      <w:proofErr w:type="gramStart"/>
      <w:r w:rsidR="00104DB1" w:rsidRPr="006B2A16">
        <w:rPr>
          <w:rFonts w:ascii="Times New Roman" w:hAnsi="Times New Roman" w:cs="Times New Roman"/>
        </w:rPr>
        <w:t>СПб.:</w:t>
      </w:r>
      <w:proofErr w:type="gramEnd"/>
      <w:r w:rsidR="00104DB1" w:rsidRPr="006B2A16">
        <w:rPr>
          <w:rFonts w:ascii="Times New Roman" w:hAnsi="Times New Roman" w:cs="Times New Roman"/>
        </w:rPr>
        <w:t xml:space="preserve"> Наука, 2001</w:t>
      </w:r>
      <w:bookmarkEnd w:id="8"/>
      <w:r w:rsidR="00104DB1" w:rsidRPr="006B2A16">
        <w:rPr>
          <w:rFonts w:ascii="Times New Roman" w:hAnsi="Times New Roman" w:cs="Times New Roman"/>
        </w:rPr>
        <w:t>.</w:t>
      </w:r>
      <w:r w:rsidR="00843FDB" w:rsidRPr="006B2A16">
        <w:rPr>
          <w:rFonts w:ascii="Times New Roman" w:hAnsi="Times New Roman" w:cs="Times New Roman"/>
        </w:rPr>
        <w:t xml:space="preserve"> С.- 173.</w:t>
      </w:r>
    </w:p>
  </w:footnote>
  <w:footnote w:id="11">
    <w:p w:rsidR="003610B2" w:rsidRPr="003610B2" w:rsidRDefault="003610B2">
      <w:pPr>
        <w:pStyle w:val="a3"/>
        <w:rPr>
          <w:rFonts w:ascii="Times New Roman" w:hAnsi="Times New Roman" w:cs="Times New Roman"/>
        </w:rPr>
      </w:pPr>
      <w:r w:rsidRPr="003610B2">
        <w:rPr>
          <w:rStyle w:val="a5"/>
          <w:rFonts w:ascii="Times New Roman" w:hAnsi="Times New Roman" w:cs="Times New Roman"/>
        </w:rPr>
        <w:footnoteRef/>
      </w:r>
      <w:r w:rsidRPr="003610B2">
        <w:rPr>
          <w:rFonts w:ascii="Times New Roman" w:hAnsi="Times New Roman" w:cs="Times New Roman"/>
        </w:rPr>
        <w:t xml:space="preserve"> Пиаже Ж. Речь и мышление ребенка. — М.: Педагогика — Пресс, 19</w:t>
      </w:r>
      <w:r>
        <w:rPr>
          <w:rFonts w:ascii="Times New Roman" w:hAnsi="Times New Roman" w:cs="Times New Roman"/>
        </w:rPr>
        <w:t xml:space="preserve">94. – С. 23. </w:t>
      </w:r>
    </w:p>
  </w:footnote>
  <w:footnote w:id="12">
    <w:p w:rsidR="000D586B" w:rsidRPr="000D586B" w:rsidRDefault="000D586B">
      <w:pPr>
        <w:pStyle w:val="a3"/>
        <w:rPr>
          <w:rFonts w:ascii="Times New Roman" w:hAnsi="Times New Roman" w:cs="Times New Roman"/>
        </w:rPr>
      </w:pPr>
      <w:r w:rsidRPr="000D586B">
        <w:rPr>
          <w:rStyle w:val="a5"/>
          <w:rFonts w:ascii="Times New Roman" w:hAnsi="Times New Roman" w:cs="Times New Roman"/>
        </w:rPr>
        <w:footnoteRef/>
      </w:r>
      <w:r w:rsidRPr="000D586B">
        <w:rPr>
          <w:rFonts w:ascii="Times New Roman" w:hAnsi="Times New Roman" w:cs="Times New Roman"/>
        </w:rPr>
        <w:t xml:space="preserve"> </w:t>
      </w:r>
      <w:bookmarkStart w:id="11" w:name="_Hlk482601166"/>
      <w:r w:rsidRPr="000D586B">
        <w:rPr>
          <w:rFonts w:ascii="Times New Roman" w:hAnsi="Times New Roman" w:cs="Times New Roman"/>
        </w:rPr>
        <w:t xml:space="preserve">Кон И.С. Ребенок и общество: Учеб. </w:t>
      </w:r>
      <w:r>
        <w:rPr>
          <w:rFonts w:ascii="Times New Roman" w:hAnsi="Times New Roman" w:cs="Times New Roman"/>
        </w:rPr>
        <w:t>п</w:t>
      </w:r>
      <w:r w:rsidRPr="000D586B">
        <w:rPr>
          <w:rFonts w:ascii="Times New Roman" w:hAnsi="Times New Roman" w:cs="Times New Roman"/>
        </w:rPr>
        <w:t>особие для сту</w:t>
      </w:r>
      <w:r>
        <w:rPr>
          <w:rFonts w:ascii="Times New Roman" w:hAnsi="Times New Roman" w:cs="Times New Roman"/>
        </w:rPr>
        <w:t>дентов высших учебных заведений.</w:t>
      </w:r>
      <w:r w:rsidRPr="000D586B">
        <w:rPr>
          <w:rFonts w:ascii="Times New Roman" w:hAnsi="Times New Roman" w:cs="Times New Roman"/>
        </w:rPr>
        <w:t xml:space="preserve"> – М.: Издательский центр «Академия»</w:t>
      </w:r>
      <w:r>
        <w:rPr>
          <w:rFonts w:ascii="Times New Roman" w:hAnsi="Times New Roman" w:cs="Times New Roman"/>
        </w:rPr>
        <w:t>,</w:t>
      </w:r>
      <w:r w:rsidRPr="000D586B">
        <w:rPr>
          <w:rFonts w:ascii="Times New Roman" w:hAnsi="Times New Roman" w:cs="Times New Roman"/>
        </w:rPr>
        <w:t xml:space="preserve"> 2003. – </w:t>
      </w:r>
      <w:bookmarkEnd w:id="11"/>
      <w:r w:rsidRPr="000D586B">
        <w:rPr>
          <w:rFonts w:ascii="Times New Roman" w:hAnsi="Times New Roman" w:cs="Times New Roman"/>
        </w:rPr>
        <w:t xml:space="preserve"> </w:t>
      </w:r>
      <w:r>
        <w:rPr>
          <w:rFonts w:ascii="Times New Roman" w:hAnsi="Times New Roman" w:cs="Times New Roman"/>
        </w:rPr>
        <w:t>С.</w:t>
      </w:r>
      <w:r w:rsidRPr="000D586B">
        <w:rPr>
          <w:rFonts w:ascii="Times New Roman" w:hAnsi="Times New Roman" w:cs="Times New Roman"/>
        </w:rPr>
        <w:t>152</w:t>
      </w:r>
    </w:p>
  </w:footnote>
  <w:footnote w:id="13">
    <w:p w:rsidR="00097A62" w:rsidRPr="00E7555D" w:rsidRDefault="00097A62" w:rsidP="00E7555D">
      <w:pPr>
        <w:pStyle w:val="a3"/>
        <w:rPr>
          <w:rFonts w:ascii="Times New Roman" w:hAnsi="Times New Roman" w:cs="Times New Roman"/>
        </w:rPr>
      </w:pPr>
      <w:bookmarkStart w:id="13" w:name="_Hlk482602630"/>
      <w:r w:rsidRPr="00E7555D">
        <w:rPr>
          <w:rStyle w:val="a5"/>
          <w:rFonts w:ascii="Times New Roman" w:hAnsi="Times New Roman" w:cs="Times New Roman"/>
        </w:rPr>
        <w:footnoteRef/>
      </w:r>
      <w:r w:rsidR="00E7555D" w:rsidRPr="00E7555D">
        <w:rPr>
          <w:rFonts w:ascii="Times New Roman" w:hAnsi="Times New Roman" w:cs="Times New Roman"/>
        </w:rPr>
        <w:t xml:space="preserve"> В. А. Ильина, Е. П. Андреева, В. Г. </w:t>
      </w:r>
      <w:proofErr w:type="spellStart"/>
      <w:r w:rsidR="00E7555D" w:rsidRPr="00E7555D">
        <w:rPr>
          <w:rFonts w:ascii="Times New Roman" w:hAnsi="Times New Roman" w:cs="Times New Roman"/>
        </w:rPr>
        <w:t>Кирпичникова</w:t>
      </w:r>
      <w:proofErr w:type="spellEnd"/>
      <w:r w:rsidR="00E7555D" w:rsidRPr="00E7555D">
        <w:rPr>
          <w:rFonts w:ascii="Times New Roman" w:hAnsi="Times New Roman" w:cs="Times New Roman"/>
        </w:rPr>
        <w:t xml:space="preserve"> и др. Педагогическая б</w:t>
      </w:r>
      <w:r w:rsidR="00E7555D">
        <w:rPr>
          <w:rFonts w:ascii="Times New Roman" w:hAnsi="Times New Roman" w:cs="Times New Roman"/>
        </w:rPr>
        <w:t xml:space="preserve">иблиография. – М.: </w:t>
      </w:r>
      <w:r w:rsidR="00E7555D" w:rsidRPr="00E7555D">
        <w:rPr>
          <w:rFonts w:ascii="Times New Roman" w:hAnsi="Times New Roman" w:cs="Times New Roman"/>
        </w:rPr>
        <w:t>Просвещение</w:t>
      </w:r>
      <w:r w:rsidR="00E7555D">
        <w:rPr>
          <w:rFonts w:ascii="Times New Roman" w:hAnsi="Times New Roman" w:cs="Times New Roman"/>
        </w:rPr>
        <w:t>, 1967</w:t>
      </w:r>
      <w:r w:rsidR="002C3BFC">
        <w:rPr>
          <w:rFonts w:ascii="Times New Roman" w:hAnsi="Times New Roman" w:cs="Times New Roman"/>
        </w:rPr>
        <w:t xml:space="preserve"> -</w:t>
      </w:r>
      <w:r w:rsidR="00E7555D">
        <w:rPr>
          <w:rFonts w:ascii="Times New Roman" w:hAnsi="Times New Roman" w:cs="Times New Roman"/>
        </w:rPr>
        <w:t xml:space="preserve"> С</w:t>
      </w:r>
      <w:r w:rsidR="00E7555D" w:rsidRPr="00E7555D">
        <w:rPr>
          <w:rFonts w:ascii="Times New Roman" w:hAnsi="Times New Roman" w:cs="Times New Roman"/>
        </w:rPr>
        <w:t>.</w:t>
      </w:r>
      <w:r w:rsidR="002C3BFC">
        <w:rPr>
          <w:rFonts w:ascii="Times New Roman" w:hAnsi="Times New Roman" w:cs="Times New Roman"/>
        </w:rPr>
        <w:t xml:space="preserve"> 370</w:t>
      </w:r>
      <w:r w:rsidR="00E7555D" w:rsidRPr="00E7555D">
        <w:rPr>
          <w:rFonts w:ascii="Times New Roman" w:hAnsi="Times New Roman" w:cs="Times New Roman"/>
        </w:rPr>
        <w:t>.</w:t>
      </w:r>
    </w:p>
    <w:bookmarkEnd w:id="13"/>
  </w:footnote>
  <w:footnote w:id="14">
    <w:p w:rsidR="00097A62" w:rsidRDefault="00097A62" w:rsidP="00800734">
      <w:pPr>
        <w:pStyle w:val="a3"/>
      </w:pPr>
      <w:bookmarkStart w:id="14" w:name="_Hlk482606716"/>
      <w:r>
        <w:rPr>
          <w:rStyle w:val="a5"/>
        </w:rPr>
        <w:footnoteRef/>
      </w:r>
      <w:r>
        <w:t xml:space="preserve"> </w:t>
      </w:r>
      <w:bookmarkStart w:id="15" w:name="_Hlk482602849"/>
      <w:r w:rsidR="002C3BFC">
        <w:t xml:space="preserve">А.С. Макаренко Педагогические сочинения </w:t>
      </w:r>
      <w:r w:rsidRPr="0054635C">
        <w:t>т.7 М.</w:t>
      </w:r>
      <w:r w:rsidR="002C3BFC">
        <w:t>: Педагогика</w:t>
      </w:r>
      <w:r w:rsidR="00FC371B">
        <w:t>,</w:t>
      </w:r>
      <w:r w:rsidR="002C3BFC">
        <w:t xml:space="preserve"> </w:t>
      </w:r>
      <w:r w:rsidRPr="0054635C">
        <w:t>1986</w:t>
      </w:r>
      <w:r w:rsidR="00FC371B">
        <w:t>. – 252 с.</w:t>
      </w:r>
      <w:r w:rsidRPr="0054635C">
        <w:t xml:space="preserve"> </w:t>
      </w:r>
      <w:bookmarkEnd w:id="15"/>
    </w:p>
    <w:bookmarkEnd w:id="14"/>
  </w:footnote>
  <w:footnote w:id="15">
    <w:p w:rsidR="00097A62" w:rsidRDefault="00097A62" w:rsidP="00800734">
      <w:pPr>
        <w:pStyle w:val="a3"/>
      </w:pPr>
      <w:r>
        <w:rPr>
          <w:rStyle w:val="a5"/>
        </w:rPr>
        <w:footnoteRef/>
      </w:r>
      <w:r>
        <w:t xml:space="preserve"> </w:t>
      </w:r>
      <w:r w:rsidR="00FC371B" w:rsidRPr="00FC371B">
        <w:t>А.С. Макаренко Педагогические сочинени</w:t>
      </w:r>
      <w:r w:rsidR="00FC371B">
        <w:t>я т.7 М.: Педагогика, 1986. – 261</w:t>
      </w:r>
      <w:r w:rsidR="00FC371B" w:rsidRPr="00FC371B">
        <w:t xml:space="preserve"> с.</w:t>
      </w:r>
    </w:p>
  </w:footnote>
  <w:footnote w:id="16">
    <w:p w:rsidR="00097A62" w:rsidRPr="004205C4" w:rsidRDefault="00097A62" w:rsidP="00800734">
      <w:pPr>
        <w:pStyle w:val="a3"/>
      </w:pPr>
      <w:r>
        <w:rPr>
          <w:rStyle w:val="a5"/>
        </w:rPr>
        <w:footnoteRef/>
      </w:r>
      <w:r w:rsidR="00FC371B" w:rsidRPr="004205C4">
        <w:t xml:space="preserve"> </w:t>
      </w:r>
      <w:bookmarkStart w:id="16" w:name="_Hlk482606880"/>
      <w:bookmarkStart w:id="17" w:name="_Hlk482608401"/>
      <w:r w:rsidR="004205C4">
        <w:t>Сорока-</w:t>
      </w:r>
      <w:proofErr w:type="spellStart"/>
      <w:r w:rsidR="004205C4">
        <w:t>Росинский</w:t>
      </w:r>
      <w:proofErr w:type="spellEnd"/>
      <w:r w:rsidR="004205C4">
        <w:t xml:space="preserve"> В.Н. Школа Достоевского </w:t>
      </w:r>
      <w:r w:rsidR="00FC371B">
        <w:rPr>
          <w:lang w:val="en-US"/>
        </w:rPr>
        <w:t>URL</w:t>
      </w:r>
      <w:r w:rsidR="00FC371B" w:rsidRPr="004205C4">
        <w:t>:</w:t>
      </w:r>
      <w:r w:rsidRPr="004205C4">
        <w:t xml:space="preserve"> </w:t>
      </w:r>
      <w:hyperlink r:id="rId1" w:history="1">
        <w:proofErr w:type="gramStart"/>
        <w:r w:rsidR="004205C4" w:rsidRPr="006E4232">
          <w:rPr>
            <w:rStyle w:val="ab"/>
            <w:lang w:val="en-US"/>
          </w:rPr>
          <w:t>http</w:t>
        </w:r>
        <w:r w:rsidR="004205C4" w:rsidRPr="006E4232">
          <w:rPr>
            <w:rStyle w:val="ab"/>
          </w:rPr>
          <w:t>://</w:t>
        </w:r>
        <w:r w:rsidR="004205C4" w:rsidRPr="006E4232">
          <w:rPr>
            <w:rStyle w:val="ab"/>
            <w:lang w:val="en-US"/>
          </w:rPr>
          <w:t>www</w:t>
        </w:r>
        <w:r w:rsidR="004205C4" w:rsidRPr="006E4232">
          <w:rPr>
            <w:rStyle w:val="ab"/>
          </w:rPr>
          <w:t>.</w:t>
        </w:r>
        <w:proofErr w:type="spellStart"/>
        <w:r w:rsidR="004205C4" w:rsidRPr="006E4232">
          <w:rPr>
            <w:rStyle w:val="ab"/>
            <w:lang w:val="en-US"/>
          </w:rPr>
          <w:t>kommunarstvo</w:t>
        </w:r>
        <w:proofErr w:type="spellEnd"/>
        <w:r w:rsidR="004205C4" w:rsidRPr="006E4232">
          <w:rPr>
            <w:rStyle w:val="ab"/>
          </w:rPr>
          <w:t>.</w:t>
        </w:r>
        <w:proofErr w:type="spellStart"/>
        <w:r w:rsidR="004205C4" w:rsidRPr="006E4232">
          <w:rPr>
            <w:rStyle w:val="ab"/>
            <w:lang w:val="en-US"/>
          </w:rPr>
          <w:t>ru</w:t>
        </w:r>
        <w:proofErr w:type="spellEnd"/>
        <w:r w:rsidR="004205C4" w:rsidRPr="006E4232">
          <w:rPr>
            <w:rStyle w:val="ab"/>
          </w:rPr>
          <w:t>/</w:t>
        </w:r>
        <w:proofErr w:type="spellStart"/>
        <w:r w:rsidR="004205C4" w:rsidRPr="006E4232">
          <w:rPr>
            <w:rStyle w:val="ab"/>
            <w:lang w:val="en-US"/>
          </w:rPr>
          <w:t>biblioteka</w:t>
        </w:r>
        <w:proofErr w:type="spellEnd"/>
        <w:r w:rsidR="004205C4" w:rsidRPr="006E4232">
          <w:rPr>
            <w:rStyle w:val="ab"/>
          </w:rPr>
          <w:t>/</w:t>
        </w:r>
        <w:proofErr w:type="spellStart"/>
        <w:r w:rsidR="004205C4" w:rsidRPr="006E4232">
          <w:rPr>
            <w:rStyle w:val="ab"/>
            <w:lang w:val="en-US"/>
          </w:rPr>
          <w:t>bibsorshk</w:t>
        </w:r>
        <w:proofErr w:type="spellEnd"/>
        <w:r w:rsidR="004205C4" w:rsidRPr="006E4232">
          <w:rPr>
            <w:rStyle w:val="ab"/>
          </w:rPr>
          <w:t>.</w:t>
        </w:r>
        <w:r w:rsidR="004205C4" w:rsidRPr="006E4232">
          <w:rPr>
            <w:rStyle w:val="ab"/>
            <w:lang w:val="en-US"/>
          </w:rPr>
          <w:t>html</w:t>
        </w:r>
      </w:hyperlink>
      <w:bookmarkEnd w:id="16"/>
      <w:r w:rsidR="004205C4">
        <w:t xml:space="preserve">  (</w:t>
      </w:r>
      <w:proofErr w:type="gramEnd"/>
      <w:r w:rsidR="004205C4">
        <w:t>дата обращения: 15.02.2017)</w:t>
      </w:r>
    </w:p>
    <w:bookmarkEnd w:id="17"/>
  </w:footnote>
  <w:footnote w:id="17">
    <w:p w:rsidR="00097A62" w:rsidRPr="000B3BEB" w:rsidRDefault="00097A62" w:rsidP="00800734">
      <w:pPr>
        <w:pStyle w:val="a3"/>
      </w:pPr>
      <w:r>
        <w:rPr>
          <w:rStyle w:val="a5"/>
        </w:rPr>
        <w:footnoteRef/>
      </w:r>
      <w:r>
        <w:t xml:space="preserve"> </w:t>
      </w:r>
      <w:bookmarkStart w:id="20" w:name="_Hlk482609425"/>
      <w:r>
        <w:t>Фуко</w:t>
      </w:r>
      <w:r w:rsidR="001E3FC9">
        <w:t xml:space="preserve"> М. </w:t>
      </w:r>
      <w:r>
        <w:t xml:space="preserve"> Надзирать и наказывать</w:t>
      </w:r>
      <w:r w:rsidR="001E3FC9">
        <w:t xml:space="preserve">. Рождение тюрьмы М.: </w:t>
      </w:r>
      <w:r w:rsidR="000B3BEB">
        <w:rPr>
          <w:lang w:val="en-US"/>
        </w:rPr>
        <w:t>Ad</w:t>
      </w:r>
      <w:r w:rsidR="000B3BEB" w:rsidRPr="000B3BEB">
        <w:t xml:space="preserve"> </w:t>
      </w:r>
      <w:proofErr w:type="spellStart"/>
      <w:r w:rsidR="000B3BEB">
        <w:rPr>
          <w:lang w:val="en-US"/>
        </w:rPr>
        <w:t>Marginem</w:t>
      </w:r>
      <w:proofErr w:type="spellEnd"/>
      <w:r w:rsidR="000B3BEB">
        <w:t xml:space="preserve">, 1999. – </w:t>
      </w:r>
      <w:bookmarkEnd w:id="20"/>
      <w:r w:rsidR="000B3BEB">
        <w:t>С. 208.</w:t>
      </w:r>
    </w:p>
  </w:footnote>
  <w:footnote w:id="18">
    <w:p w:rsidR="00097A62" w:rsidRDefault="00097A62" w:rsidP="00800734">
      <w:pPr>
        <w:pStyle w:val="a3"/>
      </w:pPr>
      <w:r>
        <w:rPr>
          <w:rStyle w:val="a5"/>
        </w:rPr>
        <w:footnoteRef/>
      </w:r>
      <w:r>
        <w:t xml:space="preserve"> </w:t>
      </w:r>
      <w:r w:rsidR="000B3BEB">
        <w:t xml:space="preserve">Фуко М.  Надзирать и наказывать. Рождение тюрьмы М.: </w:t>
      </w:r>
      <w:r w:rsidR="000B3BEB">
        <w:rPr>
          <w:lang w:val="en-US"/>
        </w:rPr>
        <w:t>Ad</w:t>
      </w:r>
      <w:r w:rsidR="000B3BEB">
        <w:t xml:space="preserve"> </w:t>
      </w:r>
      <w:proofErr w:type="spellStart"/>
      <w:r w:rsidR="000B3BEB">
        <w:rPr>
          <w:lang w:val="en-US"/>
        </w:rPr>
        <w:t>Marginem</w:t>
      </w:r>
      <w:proofErr w:type="spellEnd"/>
      <w:r w:rsidR="000B3BEB">
        <w:t>, 1999. – С. 213.</w:t>
      </w:r>
    </w:p>
  </w:footnote>
  <w:footnote w:id="19">
    <w:p w:rsidR="00097A62" w:rsidRDefault="00097A62" w:rsidP="00800734">
      <w:pPr>
        <w:pStyle w:val="a3"/>
      </w:pPr>
      <w:r>
        <w:rPr>
          <w:rStyle w:val="a5"/>
        </w:rPr>
        <w:footnoteRef/>
      </w:r>
      <w:r w:rsidR="000B3BEB">
        <w:t xml:space="preserve"> Фуко М.  Надзирать и наказывать. Рождение тюрьмы М.: </w:t>
      </w:r>
      <w:r w:rsidR="000B3BEB">
        <w:rPr>
          <w:lang w:val="en-US"/>
        </w:rPr>
        <w:t>Ad</w:t>
      </w:r>
      <w:r w:rsidR="000B3BEB">
        <w:t xml:space="preserve"> </w:t>
      </w:r>
      <w:proofErr w:type="spellStart"/>
      <w:r w:rsidR="000B3BEB">
        <w:rPr>
          <w:lang w:val="en-US"/>
        </w:rPr>
        <w:t>Marginem</w:t>
      </w:r>
      <w:proofErr w:type="spellEnd"/>
      <w:r w:rsidR="000B3BEB">
        <w:t>, 1999. – С. 215</w:t>
      </w:r>
    </w:p>
  </w:footnote>
  <w:footnote w:id="20">
    <w:p w:rsidR="00097A62" w:rsidRPr="005D6F0E" w:rsidRDefault="00097A62" w:rsidP="00800734">
      <w:pPr>
        <w:pStyle w:val="a3"/>
        <w:rPr>
          <w:rFonts w:ascii="Times New Roman" w:hAnsi="Times New Roman" w:cs="Times New Roman"/>
        </w:rPr>
      </w:pPr>
      <w:bookmarkStart w:id="23" w:name="_Hlk482610293"/>
      <w:r w:rsidRPr="005D6F0E">
        <w:rPr>
          <w:rStyle w:val="a5"/>
          <w:rFonts w:ascii="Times New Roman" w:hAnsi="Times New Roman" w:cs="Times New Roman"/>
        </w:rPr>
        <w:footnoteRef/>
      </w:r>
      <w:r w:rsidRPr="005D6F0E">
        <w:rPr>
          <w:rFonts w:ascii="Times New Roman" w:hAnsi="Times New Roman" w:cs="Times New Roman"/>
        </w:rPr>
        <w:t xml:space="preserve"> </w:t>
      </w:r>
      <w:bookmarkStart w:id="24" w:name="_Hlk482610363"/>
      <w:r w:rsidRPr="005D6F0E">
        <w:rPr>
          <w:rFonts w:ascii="Times New Roman" w:hAnsi="Times New Roman" w:cs="Times New Roman"/>
        </w:rPr>
        <w:t>Лотман</w:t>
      </w:r>
      <w:r w:rsidR="005D6F0E" w:rsidRPr="005D6F0E">
        <w:rPr>
          <w:rFonts w:ascii="Times New Roman" w:hAnsi="Times New Roman" w:cs="Times New Roman"/>
        </w:rPr>
        <w:t xml:space="preserve"> Ю.М. Структура художественного текста. Санкт-</w:t>
      </w:r>
      <w:proofErr w:type="gramStart"/>
      <w:r w:rsidR="005D6F0E" w:rsidRPr="005D6F0E">
        <w:rPr>
          <w:rFonts w:ascii="Times New Roman" w:hAnsi="Times New Roman" w:cs="Times New Roman"/>
        </w:rPr>
        <w:t>Петербург.</w:t>
      </w:r>
      <w:bookmarkEnd w:id="24"/>
      <w:r w:rsidR="005D6F0E" w:rsidRPr="005D6F0E">
        <w:rPr>
          <w:rFonts w:ascii="Times New Roman" w:hAnsi="Times New Roman" w:cs="Times New Roman"/>
        </w:rPr>
        <w:t>:</w:t>
      </w:r>
      <w:proofErr w:type="gramEnd"/>
      <w:r w:rsidR="005D6F0E" w:rsidRPr="005D6F0E">
        <w:rPr>
          <w:rFonts w:ascii="Times New Roman" w:hAnsi="Times New Roman" w:cs="Times New Roman"/>
        </w:rPr>
        <w:t xml:space="preserve"> Искусство-СПб, 1998. – С. 264.</w:t>
      </w:r>
    </w:p>
    <w:bookmarkEnd w:id="23"/>
  </w:footnote>
  <w:footnote w:id="21">
    <w:p w:rsidR="00097A62" w:rsidRDefault="00097A62" w:rsidP="009923D8">
      <w:pPr>
        <w:pStyle w:val="a3"/>
      </w:pPr>
      <w:r>
        <w:rPr>
          <w:rStyle w:val="a5"/>
        </w:rPr>
        <w:footnoteRef/>
      </w:r>
      <w:r w:rsidR="00C96DA4">
        <w:t xml:space="preserve"> </w:t>
      </w:r>
      <w:bookmarkStart w:id="26" w:name="_Hlk482611056"/>
      <w:r>
        <w:t xml:space="preserve">Корчак </w:t>
      </w:r>
      <w:r w:rsidR="00C96DA4">
        <w:t xml:space="preserve">Я. Избранные педагогические произведения М.: Просвещение. – 1966. – </w:t>
      </w:r>
      <w:bookmarkEnd w:id="26"/>
      <w:r w:rsidR="00881051">
        <w:t>С. 280.</w:t>
      </w:r>
    </w:p>
  </w:footnote>
  <w:footnote w:id="22">
    <w:p w:rsidR="00097A62" w:rsidRPr="006A2C01" w:rsidRDefault="00097A62" w:rsidP="009923D8">
      <w:pPr>
        <w:pStyle w:val="a3"/>
        <w:rPr>
          <w:rFonts w:ascii="Times New Roman" w:hAnsi="Times New Roman" w:cs="Times New Roman"/>
        </w:rPr>
      </w:pPr>
      <w:bookmarkStart w:id="29" w:name="_Hlk482611952"/>
      <w:r w:rsidRPr="006A2C01">
        <w:rPr>
          <w:rStyle w:val="a5"/>
          <w:rFonts w:ascii="Times New Roman" w:hAnsi="Times New Roman" w:cs="Times New Roman"/>
        </w:rPr>
        <w:footnoteRef/>
      </w:r>
      <w:r w:rsidRPr="006A2C01">
        <w:rPr>
          <w:rFonts w:ascii="Times New Roman" w:hAnsi="Times New Roman" w:cs="Times New Roman"/>
        </w:rPr>
        <w:t xml:space="preserve"> </w:t>
      </w:r>
      <w:proofErr w:type="spellStart"/>
      <w:proofErr w:type="gramStart"/>
      <w:r w:rsidR="00881051" w:rsidRPr="006A2C01">
        <w:rPr>
          <w:rFonts w:ascii="Times New Roman" w:hAnsi="Times New Roman" w:cs="Times New Roman"/>
        </w:rPr>
        <w:t>Матянин</w:t>
      </w:r>
      <w:proofErr w:type="spellEnd"/>
      <w:r w:rsidR="00881051" w:rsidRPr="006A2C01">
        <w:rPr>
          <w:rFonts w:ascii="Times New Roman" w:hAnsi="Times New Roman" w:cs="Times New Roman"/>
        </w:rPr>
        <w:t xml:space="preserve">  О.П.</w:t>
      </w:r>
      <w:proofErr w:type="gramEnd"/>
      <w:r w:rsidR="00881051" w:rsidRPr="006A2C01">
        <w:rPr>
          <w:rFonts w:ascii="Times New Roman" w:hAnsi="Times New Roman" w:cs="Times New Roman"/>
        </w:rPr>
        <w:t xml:space="preserve"> Антология гуманной педагогики / Корчак Я. Как любить ребенка М.: Издательский дом Шалвы </w:t>
      </w:r>
      <w:proofErr w:type="spellStart"/>
      <w:proofErr w:type="gramStart"/>
      <w:r w:rsidR="00881051" w:rsidRPr="006A2C01">
        <w:rPr>
          <w:rFonts w:ascii="Times New Roman" w:hAnsi="Times New Roman" w:cs="Times New Roman"/>
        </w:rPr>
        <w:t>Амонашвили</w:t>
      </w:r>
      <w:proofErr w:type="spellEnd"/>
      <w:r w:rsidR="00881051" w:rsidRPr="006A2C01">
        <w:rPr>
          <w:rFonts w:ascii="Times New Roman" w:hAnsi="Times New Roman" w:cs="Times New Roman"/>
        </w:rPr>
        <w:t>,.</w:t>
      </w:r>
      <w:proofErr w:type="gramEnd"/>
      <w:r w:rsidR="00881051" w:rsidRPr="006A2C01">
        <w:rPr>
          <w:rFonts w:ascii="Times New Roman" w:hAnsi="Times New Roman" w:cs="Times New Roman"/>
        </w:rPr>
        <w:t xml:space="preserve"> – 1998. –</w:t>
      </w:r>
      <w:r w:rsidR="006A2C01">
        <w:rPr>
          <w:rFonts w:ascii="Times New Roman" w:hAnsi="Times New Roman" w:cs="Times New Roman"/>
        </w:rPr>
        <w:t xml:space="preserve"> С.-50</w:t>
      </w:r>
      <w:r w:rsidR="00881051" w:rsidRPr="006A2C01">
        <w:rPr>
          <w:rFonts w:ascii="Times New Roman" w:hAnsi="Times New Roman" w:cs="Times New Roman"/>
        </w:rPr>
        <w:t>.</w:t>
      </w:r>
    </w:p>
    <w:bookmarkEnd w:id="29"/>
  </w:footnote>
  <w:footnote w:id="23">
    <w:p w:rsidR="00097A62" w:rsidRPr="006A2C01" w:rsidRDefault="00097A62" w:rsidP="009923D8">
      <w:pPr>
        <w:pStyle w:val="a3"/>
        <w:rPr>
          <w:rFonts w:ascii="Times New Roman" w:hAnsi="Times New Roman" w:cs="Times New Roman"/>
        </w:rPr>
      </w:pPr>
      <w:r w:rsidRPr="006A2C01">
        <w:rPr>
          <w:rStyle w:val="a5"/>
          <w:rFonts w:ascii="Times New Roman" w:hAnsi="Times New Roman" w:cs="Times New Roman"/>
        </w:rPr>
        <w:footnoteRef/>
      </w:r>
      <w:r w:rsidRPr="006A2C01">
        <w:rPr>
          <w:rFonts w:ascii="Times New Roman" w:hAnsi="Times New Roman" w:cs="Times New Roman"/>
        </w:rPr>
        <w:t xml:space="preserve"> </w:t>
      </w:r>
      <w:r w:rsidR="006A2C01" w:rsidRPr="006A2C01">
        <w:rPr>
          <w:rFonts w:ascii="Times New Roman" w:hAnsi="Times New Roman" w:cs="Times New Roman"/>
        </w:rPr>
        <w:t>Корчак Я. Избранные педагогические произведения М.: Просвещение. – 1966. – С.- 281.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694A"/>
    <w:multiLevelType w:val="hybridMultilevel"/>
    <w:tmpl w:val="1FA20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AE"/>
    <w:rsid w:val="00036237"/>
    <w:rsid w:val="0006510F"/>
    <w:rsid w:val="00080252"/>
    <w:rsid w:val="00081D06"/>
    <w:rsid w:val="00097A62"/>
    <w:rsid w:val="000B0461"/>
    <w:rsid w:val="000B3BEB"/>
    <w:rsid w:val="000D586B"/>
    <w:rsid w:val="000E2774"/>
    <w:rsid w:val="00104DB1"/>
    <w:rsid w:val="0019757B"/>
    <w:rsid w:val="001A54E8"/>
    <w:rsid w:val="001A6A2D"/>
    <w:rsid w:val="001D3C6E"/>
    <w:rsid w:val="001E3FC9"/>
    <w:rsid w:val="001E657B"/>
    <w:rsid w:val="00215F61"/>
    <w:rsid w:val="002769F0"/>
    <w:rsid w:val="002B4E76"/>
    <w:rsid w:val="002C3BFC"/>
    <w:rsid w:val="00331282"/>
    <w:rsid w:val="003610B2"/>
    <w:rsid w:val="00382C34"/>
    <w:rsid w:val="003D63AD"/>
    <w:rsid w:val="004205C4"/>
    <w:rsid w:val="004228F1"/>
    <w:rsid w:val="00454550"/>
    <w:rsid w:val="004740D3"/>
    <w:rsid w:val="004E4817"/>
    <w:rsid w:val="00542F37"/>
    <w:rsid w:val="00577FDC"/>
    <w:rsid w:val="005911B3"/>
    <w:rsid w:val="005B54AE"/>
    <w:rsid w:val="005C336B"/>
    <w:rsid w:val="005D3EE0"/>
    <w:rsid w:val="005D6F0E"/>
    <w:rsid w:val="005F4376"/>
    <w:rsid w:val="006321BF"/>
    <w:rsid w:val="00634E3A"/>
    <w:rsid w:val="00650DB9"/>
    <w:rsid w:val="00663FB3"/>
    <w:rsid w:val="00691E98"/>
    <w:rsid w:val="006A2C01"/>
    <w:rsid w:val="006B2A16"/>
    <w:rsid w:val="006C4AC8"/>
    <w:rsid w:val="006D0E61"/>
    <w:rsid w:val="006D1064"/>
    <w:rsid w:val="006E713E"/>
    <w:rsid w:val="006F693E"/>
    <w:rsid w:val="00713BBD"/>
    <w:rsid w:val="0075781C"/>
    <w:rsid w:val="00763062"/>
    <w:rsid w:val="007771FA"/>
    <w:rsid w:val="007967EB"/>
    <w:rsid w:val="007A3A78"/>
    <w:rsid w:val="007F3B2D"/>
    <w:rsid w:val="00800734"/>
    <w:rsid w:val="00806F80"/>
    <w:rsid w:val="00833321"/>
    <w:rsid w:val="00843FDB"/>
    <w:rsid w:val="008545ED"/>
    <w:rsid w:val="0086629C"/>
    <w:rsid w:val="008759D6"/>
    <w:rsid w:val="00881051"/>
    <w:rsid w:val="008A2081"/>
    <w:rsid w:val="008A7FCB"/>
    <w:rsid w:val="008D0143"/>
    <w:rsid w:val="008D7731"/>
    <w:rsid w:val="009163CB"/>
    <w:rsid w:val="00924870"/>
    <w:rsid w:val="009402D1"/>
    <w:rsid w:val="00953B1E"/>
    <w:rsid w:val="009679E4"/>
    <w:rsid w:val="009923D8"/>
    <w:rsid w:val="009970FD"/>
    <w:rsid w:val="009C7168"/>
    <w:rsid w:val="009F64FE"/>
    <w:rsid w:val="00A13176"/>
    <w:rsid w:val="00A22931"/>
    <w:rsid w:val="00A44ACD"/>
    <w:rsid w:val="00A601D2"/>
    <w:rsid w:val="00AA2925"/>
    <w:rsid w:val="00AE5B20"/>
    <w:rsid w:val="00AF19D6"/>
    <w:rsid w:val="00B0244A"/>
    <w:rsid w:val="00B16C26"/>
    <w:rsid w:val="00BA2DDC"/>
    <w:rsid w:val="00BE1440"/>
    <w:rsid w:val="00C02265"/>
    <w:rsid w:val="00C07AFC"/>
    <w:rsid w:val="00C15DF8"/>
    <w:rsid w:val="00C80653"/>
    <w:rsid w:val="00C96DA4"/>
    <w:rsid w:val="00CE6C37"/>
    <w:rsid w:val="00D14E4D"/>
    <w:rsid w:val="00D35291"/>
    <w:rsid w:val="00D47930"/>
    <w:rsid w:val="00D545E6"/>
    <w:rsid w:val="00D658B2"/>
    <w:rsid w:val="00D91859"/>
    <w:rsid w:val="00DC2CA7"/>
    <w:rsid w:val="00DD4DEE"/>
    <w:rsid w:val="00DE25A9"/>
    <w:rsid w:val="00DE36D2"/>
    <w:rsid w:val="00E212FD"/>
    <w:rsid w:val="00E542D4"/>
    <w:rsid w:val="00E55D79"/>
    <w:rsid w:val="00E61557"/>
    <w:rsid w:val="00E7555D"/>
    <w:rsid w:val="00EA4657"/>
    <w:rsid w:val="00EA7050"/>
    <w:rsid w:val="00ED3B9E"/>
    <w:rsid w:val="00EF3621"/>
    <w:rsid w:val="00F00B6C"/>
    <w:rsid w:val="00F31FAD"/>
    <w:rsid w:val="00F32E3D"/>
    <w:rsid w:val="00F4187A"/>
    <w:rsid w:val="00F91ECA"/>
    <w:rsid w:val="00FC371B"/>
    <w:rsid w:val="00FC62AA"/>
    <w:rsid w:val="00FE20A9"/>
    <w:rsid w:val="00FF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1B38A-238A-4BB7-B50E-175FB47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3B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00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F64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B2D"/>
    <w:rPr>
      <w:rFonts w:asciiTheme="majorHAnsi" w:eastAsiaTheme="majorEastAsia" w:hAnsiTheme="majorHAnsi" w:cstheme="majorBidi"/>
      <w:color w:val="2E74B5" w:themeColor="accent1" w:themeShade="BF"/>
      <w:sz w:val="32"/>
      <w:szCs w:val="32"/>
    </w:rPr>
  </w:style>
  <w:style w:type="paragraph" w:customStyle="1" w:styleId="11">
    <w:name w:val="Текст сноски1"/>
    <w:basedOn w:val="a"/>
    <w:next w:val="a3"/>
    <w:link w:val="a4"/>
    <w:uiPriority w:val="99"/>
    <w:semiHidden/>
    <w:unhideWhenUsed/>
    <w:rsid w:val="007F3B2D"/>
    <w:pPr>
      <w:spacing w:after="0" w:line="240" w:lineRule="auto"/>
    </w:pPr>
    <w:rPr>
      <w:sz w:val="20"/>
      <w:szCs w:val="20"/>
    </w:rPr>
  </w:style>
  <w:style w:type="character" w:customStyle="1" w:styleId="a4">
    <w:name w:val="Текст сноски Знак"/>
    <w:basedOn w:val="a0"/>
    <w:link w:val="11"/>
    <w:uiPriority w:val="99"/>
    <w:semiHidden/>
    <w:rsid w:val="007F3B2D"/>
    <w:rPr>
      <w:sz w:val="20"/>
      <w:szCs w:val="20"/>
    </w:rPr>
  </w:style>
  <w:style w:type="character" w:styleId="a5">
    <w:name w:val="footnote reference"/>
    <w:basedOn w:val="a0"/>
    <w:uiPriority w:val="99"/>
    <w:semiHidden/>
    <w:unhideWhenUsed/>
    <w:rsid w:val="007F3B2D"/>
    <w:rPr>
      <w:vertAlign w:val="superscript"/>
    </w:rPr>
  </w:style>
  <w:style w:type="paragraph" w:styleId="a3">
    <w:name w:val="footnote text"/>
    <w:basedOn w:val="a"/>
    <w:link w:val="12"/>
    <w:uiPriority w:val="99"/>
    <w:semiHidden/>
    <w:unhideWhenUsed/>
    <w:rsid w:val="007F3B2D"/>
    <w:pPr>
      <w:spacing w:after="0" w:line="240" w:lineRule="auto"/>
    </w:pPr>
    <w:rPr>
      <w:sz w:val="20"/>
      <w:szCs w:val="20"/>
    </w:rPr>
  </w:style>
  <w:style w:type="character" w:customStyle="1" w:styleId="12">
    <w:name w:val="Текст сноски Знак1"/>
    <w:basedOn w:val="a0"/>
    <w:link w:val="a3"/>
    <w:uiPriority w:val="99"/>
    <w:semiHidden/>
    <w:rsid w:val="007F3B2D"/>
    <w:rPr>
      <w:sz w:val="20"/>
      <w:szCs w:val="20"/>
    </w:rPr>
  </w:style>
  <w:style w:type="paragraph" w:styleId="a6">
    <w:name w:val="header"/>
    <w:basedOn w:val="a"/>
    <w:link w:val="a7"/>
    <w:uiPriority w:val="99"/>
    <w:unhideWhenUsed/>
    <w:rsid w:val="007A3A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3A78"/>
  </w:style>
  <w:style w:type="paragraph" w:styleId="a8">
    <w:name w:val="footer"/>
    <w:basedOn w:val="a"/>
    <w:link w:val="a9"/>
    <w:uiPriority w:val="99"/>
    <w:unhideWhenUsed/>
    <w:rsid w:val="007A3A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3A78"/>
  </w:style>
  <w:style w:type="paragraph" w:styleId="aa">
    <w:name w:val="TOC Heading"/>
    <w:basedOn w:val="1"/>
    <w:next w:val="a"/>
    <w:uiPriority w:val="39"/>
    <w:unhideWhenUsed/>
    <w:qFormat/>
    <w:rsid w:val="007A3A78"/>
    <w:pPr>
      <w:outlineLvl w:val="9"/>
    </w:pPr>
    <w:rPr>
      <w:lang w:eastAsia="ru-RU"/>
    </w:rPr>
  </w:style>
  <w:style w:type="paragraph" w:styleId="13">
    <w:name w:val="toc 1"/>
    <w:basedOn w:val="a"/>
    <w:next w:val="a"/>
    <w:autoRedefine/>
    <w:uiPriority w:val="39"/>
    <w:unhideWhenUsed/>
    <w:rsid w:val="007A3A78"/>
    <w:pPr>
      <w:spacing w:after="100"/>
    </w:pPr>
  </w:style>
  <w:style w:type="character" w:styleId="ab">
    <w:name w:val="Hyperlink"/>
    <w:basedOn w:val="a0"/>
    <w:uiPriority w:val="99"/>
    <w:unhideWhenUsed/>
    <w:rsid w:val="007A3A78"/>
    <w:rPr>
      <w:color w:val="0563C1" w:themeColor="hyperlink"/>
      <w:u w:val="single"/>
    </w:rPr>
  </w:style>
  <w:style w:type="character" w:customStyle="1" w:styleId="20">
    <w:name w:val="Заголовок 2 Знак"/>
    <w:basedOn w:val="a0"/>
    <w:link w:val="2"/>
    <w:uiPriority w:val="9"/>
    <w:rsid w:val="0080073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215F61"/>
    <w:pPr>
      <w:tabs>
        <w:tab w:val="right" w:leader="dot" w:pos="9344"/>
      </w:tabs>
      <w:spacing w:after="100"/>
      <w:ind w:left="220"/>
    </w:pPr>
    <w:rPr>
      <w:rFonts w:ascii="Times New Roman" w:hAnsi="Times New Roman" w:cs="Times New Roman"/>
      <w:b/>
      <w:noProof/>
      <w:sz w:val="28"/>
      <w:szCs w:val="28"/>
    </w:rPr>
  </w:style>
  <w:style w:type="character" w:customStyle="1" w:styleId="30">
    <w:name w:val="Заголовок 3 Знак"/>
    <w:basedOn w:val="a0"/>
    <w:link w:val="3"/>
    <w:uiPriority w:val="9"/>
    <w:semiHidden/>
    <w:rsid w:val="009F64FE"/>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6B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218">
      <w:bodyDiv w:val="1"/>
      <w:marLeft w:val="0"/>
      <w:marRight w:val="0"/>
      <w:marTop w:val="0"/>
      <w:marBottom w:val="0"/>
      <w:divBdr>
        <w:top w:val="none" w:sz="0" w:space="0" w:color="auto"/>
        <w:left w:val="none" w:sz="0" w:space="0" w:color="auto"/>
        <w:bottom w:val="none" w:sz="0" w:space="0" w:color="auto"/>
        <w:right w:val="none" w:sz="0" w:space="0" w:color="auto"/>
      </w:divBdr>
    </w:div>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85345459">
      <w:bodyDiv w:val="1"/>
      <w:marLeft w:val="0"/>
      <w:marRight w:val="0"/>
      <w:marTop w:val="0"/>
      <w:marBottom w:val="0"/>
      <w:divBdr>
        <w:top w:val="none" w:sz="0" w:space="0" w:color="auto"/>
        <w:left w:val="none" w:sz="0" w:space="0" w:color="auto"/>
        <w:bottom w:val="none" w:sz="0" w:space="0" w:color="auto"/>
        <w:right w:val="none" w:sz="0" w:space="0" w:color="auto"/>
      </w:divBdr>
    </w:div>
    <w:div w:id="773214209">
      <w:bodyDiv w:val="1"/>
      <w:marLeft w:val="0"/>
      <w:marRight w:val="0"/>
      <w:marTop w:val="0"/>
      <w:marBottom w:val="0"/>
      <w:divBdr>
        <w:top w:val="none" w:sz="0" w:space="0" w:color="auto"/>
        <w:left w:val="none" w:sz="0" w:space="0" w:color="auto"/>
        <w:bottom w:val="none" w:sz="0" w:space="0" w:color="auto"/>
        <w:right w:val="none" w:sz="0" w:space="0" w:color="auto"/>
      </w:divBdr>
    </w:div>
    <w:div w:id="1690764477">
      <w:bodyDiv w:val="1"/>
      <w:marLeft w:val="0"/>
      <w:marRight w:val="0"/>
      <w:marTop w:val="0"/>
      <w:marBottom w:val="0"/>
      <w:divBdr>
        <w:top w:val="none" w:sz="0" w:space="0" w:color="auto"/>
        <w:left w:val="none" w:sz="0" w:space="0" w:color="auto"/>
        <w:bottom w:val="none" w:sz="0" w:space="0" w:color="auto"/>
        <w:right w:val="none" w:sz="0" w:space="0" w:color="auto"/>
      </w:divBdr>
    </w:div>
    <w:div w:id="1823811392">
      <w:bodyDiv w:val="1"/>
      <w:marLeft w:val="0"/>
      <w:marRight w:val="0"/>
      <w:marTop w:val="0"/>
      <w:marBottom w:val="0"/>
      <w:divBdr>
        <w:top w:val="none" w:sz="0" w:space="0" w:color="auto"/>
        <w:left w:val="none" w:sz="0" w:space="0" w:color="auto"/>
        <w:bottom w:val="none" w:sz="0" w:space="0" w:color="auto"/>
        <w:right w:val="none" w:sz="0" w:space="0" w:color="auto"/>
      </w:divBdr>
    </w:div>
    <w:div w:id="19171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ommunarstvo.ru/biblioteka/bibsorsh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1CA5-84A0-4497-9242-218B21A2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5339</TotalTime>
  <Pages>56</Pages>
  <Words>14394</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Угланова</dc:creator>
  <cp:keywords/>
  <dc:description/>
  <cp:lastModifiedBy>Ирина Угланова</cp:lastModifiedBy>
  <cp:revision>35</cp:revision>
  <dcterms:created xsi:type="dcterms:W3CDTF">2017-04-11T23:31:00Z</dcterms:created>
  <dcterms:modified xsi:type="dcterms:W3CDTF">2017-05-15T18:10:00Z</dcterms:modified>
</cp:coreProperties>
</file>