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635B5" w14:textId="77777777" w:rsidR="003431B8" w:rsidRPr="003431B8" w:rsidRDefault="003431B8" w:rsidP="00D65C43">
      <w:pPr>
        <w:pageBreakBefore/>
        <w:shd w:val="clear" w:color="auto" w:fill="FFFFFF"/>
        <w:ind w:firstLine="0"/>
        <w:jc w:val="center"/>
        <w:rPr>
          <w:lang w:val="ru-RU"/>
        </w:rPr>
      </w:pPr>
      <w:bookmarkStart w:id="0" w:name="_Toc483162694"/>
      <w:bookmarkStart w:id="1" w:name="_Hlk482472437"/>
      <w:r w:rsidRPr="003431B8">
        <w:rPr>
          <w:lang w:val="ru-RU"/>
        </w:rPr>
        <w:t>САНКТ-ПЕТЕРБУРГСКИЙ ГОСУДАРСТВЕННЫЙ УНИВЕРСИТЕТ</w:t>
      </w:r>
    </w:p>
    <w:p w14:paraId="6EB736B2" w14:textId="77777777" w:rsidR="003431B8" w:rsidRPr="003431B8" w:rsidRDefault="003431B8" w:rsidP="00D65C43">
      <w:pPr>
        <w:shd w:val="clear" w:color="auto" w:fill="FFFFFF"/>
        <w:tabs>
          <w:tab w:val="left" w:leader="dot" w:pos="4061"/>
        </w:tabs>
        <w:ind w:firstLine="0"/>
        <w:jc w:val="center"/>
        <w:rPr>
          <w:spacing w:val="-2"/>
          <w:lang w:val="ru-RU"/>
        </w:rPr>
      </w:pPr>
      <w:r w:rsidRPr="003431B8">
        <w:rPr>
          <w:spacing w:val="-2"/>
          <w:lang w:val="ru-RU"/>
        </w:rPr>
        <w:t>Филологический факультет</w:t>
      </w:r>
    </w:p>
    <w:p w14:paraId="05BA319F" w14:textId="77777777" w:rsidR="003431B8" w:rsidRPr="003431B8" w:rsidRDefault="003431B8" w:rsidP="00D65C43">
      <w:pPr>
        <w:shd w:val="clear" w:color="auto" w:fill="FFFFFF"/>
        <w:tabs>
          <w:tab w:val="left" w:leader="dot" w:pos="4061"/>
        </w:tabs>
        <w:ind w:firstLine="0"/>
        <w:jc w:val="center"/>
        <w:rPr>
          <w:spacing w:val="-3"/>
          <w:lang w:val="ru-RU"/>
        </w:rPr>
      </w:pPr>
      <w:r w:rsidRPr="003431B8">
        <w:rPr>
          <w:spacing w:val="-3"/>
          <w:lang w:val="ru-RU"/>
        </w:rPr>
        <w:t>Кафедра русского языка</w:t>
      </w:r>
    </w:p>
    <w:p w14:paraId="530E440D" w14:textId="77777777" w:rsidR="003431B8" w:rsidRPr="003431B8" w:rsidRDefault="003431B8" w:rsidP="00D65C43">
      <w:pPr>
        <w:shd w:val="clear" w:color="auto" w:fill="FFFFFF"/>
        <w:ind w:firstLine="0"/>
        <w:jc w:val="right"/>
        <w:rPr>
          <w:spacing w:val="-6"/>
          <w:lang w:val="ru-RU"/>
        </w:rPr>
      </w:pPr>
    </w:p>
    <w:p w14:paraId="655595C4" w14:textId="77777777" w:rsidR="003431B8" w:rsidRPr="003431B8" w:rsidRDefault="003431B8" w:rsidP="00D65C43">
      <w:pPr>
        <w:shd w:val="clear" w:color="auto" w:fill="FFFFFF"/>
        <w:ind w:firstLine="0"/>
        <w:jc w:val="right"/>
        <w:rPr>
          <w:spacing w:val="-6"/>
          <w:lang w:val="ru-RU"/>
        </w:rPr>
      </w:pPr>
    </w:p>
    <w:p w14:paraId="1F5F6163" w14:textId="77777777" w:rsidR="003431B8" w:rsidRPr="003431B8" w:rsidRDefault="003431B8" w:rsidP="00D65C43">
      <w:pPr>
        <w:shd w:val="clear" w:color="auto" w:fill="FFFFFF"/>
        <w:ind w:firstLine="0"/>
        <w:jc w:val="right"/>
        <w:rPr>
          <w:spacing w:val="-6"/>
          <w:lang w:val="ru-RU"/>
        </w:rPr>
      </w:pPr>
    </w:p>
    <w:p w14:paraId="2927DCFF" w14:textId="77777777" w:rsidR="003431B8" w:rsidRPr="003431B8" w:rsidRDefault="003431B8" w:rsidP="00D65C43">
      <w:pPr>
        <w:shd w:val="clear" w:color="auto" w:fill="FFFFFF"/>
        <w:ind w:firstLine="0"/>
        <w:jc w:val="right"/>
        <w:rPr>
          <w:spacing w:val="-6"/>
          <w:lang w:val="ru-RU"/>
        </w:rPr>
      </w:pPr>
    </w:p>
    <w:p w14:paraId="7955E7CB" w14:textId="77777777" w:rsidR="003431B8" w:rsidRPr="003431B8" w:rsidRDefault="003431B8" w:rsidP="00D65C43">
      <w:pPr>
        <w:shd w:val="clear" w:color="auto" w:fill="FFFFFF"/>
        <w:ind w:firstLine="0"/>
        <w:jc w:val="right"/>
        <w:rPr>
          <w:spacing w:val="-6"/>
          <w:lang w:val="ru-RU"/>
        </w:rPr>
      </w:pPr>
      <w:r w:rsidRPr="003431B8">
        <w:rPr>
          <w:spacing w:val="-6"/>
          <w:lang w:val="ru-RU"/>
        </w:rPr>
        <w:t>Борисова Анна Александровна</w:t>
      </w:r>
    </w:p>
    <w:p w14:paraId="72D9B0FD" w14:textId="1E50DD87" w:rsidR="003431B8" w:rsidRPr="003431B8" w:rsidRDefault="003431B8" w:rsidP="00D65C43">
      <w:pPr>
        <w:shd w:val="clear" w:color="auto" w:fill="FFFFFF"/>
        <w:ind w:firstLine="0"/>
        <w:rPr>
          <w:lang w:val="ru-RU"/>
        </w:rPr>
      </w:pPr>
    </w:p>
    <w:p w14:paraId="2467C1D6" w14:textId="77777777" w:rsidR="003431B8" w:rsidRPr="003431B8" w:rsidRDefault="003431B8" w:rsidP="00D65C43">
      <w:pPr>
        <w:shd w:val="clear" w:color="auto" w:fill="FFFFFF"/>
        <w:ind w:firstLine="0"/>
        <w:jc w:val="center"/>
        <w:rPr>
          <w:lang w:val="ru-RU"/>
        </w:rPr>
      </w:pPr>
    </w:p>
    <w:p w14:paraId="3B84062F" w14:textId="77777777" w:rsidR="003431B8" w:rsidRPr="003431B8" w:rsidRDefault="003431B8" w:rsidP="00D65C43">
      <w:pPr>
        <w:shd w:val="clear" w:color="auto" w:fill="FFFFFF"/>
        <w:ind w:firstLine="0"/>
        <w:jc w:val="center"/>
        <w:rPr>
          <w:i/>
          <w:iCs/>
          <w:lang w:val="ru-RU"/>
        </w:rPr>
      </w:pPr>
    </w:p>
    <w:p w14:paraId="52EE11F0" w14:textId="77777777" w:rsidR="003431B8" w:rsidRPr="003431B8" w:rsidRDefault="003431B8" w:rsidP="00D65C43">
      <w:pPr>
        <w:shd w:val="clear" w:color="auto" w:fill="FFFFFF"/>
        <w:ind w:firstLine="0"/>
        <w:jc w:val="center"/>
        <w:rPr>
          <w:rStyle w:val="a7"/>
          <w:rFonts w:cs="Arial"/>
          <w:i w:val="0"/>
          <w:color w:val="000000"/>
          <w:lang w:val="ru-RU"/>
        </w:rPr>
      </w:pPr>
      <w:r w:rsidRPr="003431B8">
        <w:rPr>
          <w:rStyle w:val="a7"/>
          <w:rFonts w:cs="Arial"/>
          <w:i w:val="0"/>
          <w:color w:val="000000"/>
          <w:lang w:val="ru-RU"/>
        </w:rPr>
        <w:t>НАРЕЧИЯ ОБРАЗА ДЕЙСТВИЯ В РУССКОМ ЯЗЫКЕ И ИХ АНГЛИЙСКИЕ ЭКВИВАЛЕНТЫ</w:t>
      </w:r>
    </w:p>
    <w:p w14:paraId="12330E5D" w14:textId="77777777" w:rsidR="003431B8" w:rsidRPr="003431B8" w:rsidRDefault="003431B8" w:rsidP="00D65C43">
      <w:pPr>
        <w:shd w:val="clear" w:color="auto" w:fill="FFFFFF"/>
        <w:ind w:firstLine="0"/>
        <w:jc w:val="center"/>
        <w:rPr>
          <w:rStyle w:val="a7"/>
          <w:rFonts w:cs="Arial"/>
          <w:i w:val="0"/>
          <w:color w:val="000000"/>
          <w:lang w:val="ru-RU"/>
        </w:rPr>
      </w:pPr>
    </w:p>
    <w:p w14:paraId="4BBAC805" w14:textId="77777777" w:rsidR="003431B8" w:rsidRPr="003431B8" w:rsidRDefault="003431B8" w:rsidP="00D65C43">
      <w:pPr>
        <w:ind w:firstLine="0"/>
        <w:jc w:val="center"/>
        <w:rPr>
          <w:spacing w:val="-2"/>
          <w:lang w:val="ru-RU"/>
        </w:rPr>
      </w:pPr>
      <w:r w:rsidRPr="003431B8">
        <w:rPr>
          <w:spacing w:val="-2"/>
          <w:lang w:val="ru-RU"/>
        </w:rPr>
        <w:t xml:space="preserve">Диссертация на соискание академической степени </w:t>
      </w:r>
    </w:p>
    <w:p w14:paraId="57985789" w14:textId="77777777" w:rsidR="003431B8" w:rsidRPr="003431B8" w:rsidRDefault="003431B8" w:rsidP="00D65C43">
      <w:pPr>
        <w:ind w:firstLine="0"/>
        <w:jc w:val="center"/>
        <w:rPr>
          <w:rFonts w:eastAsia="Times New Roman"/>
          <w:lang w:val="ru-RU"/>
        </w:rPr>
      </w:pPr>
      <w:r w:rsidRPr="003431B8">
        <w:rPr>
          <w:spacing w:val="-2"/>
          <w:lang w:val="ru-RU"/>
        </w:rPr>
        <w:t>магистра по филологии</w:t>
      </w:r>
    </w:p>
    <w:p w14:paraId="0A62F5F2" w14:textId="77777777" w:rsidR="003431B8" w:rsidRPr="003431B8" w:rsidRDefault="003431B8" w:rsidP="00D65C43">
      <w:pPr>
        <w:shd w:val="clear" w:color="auto" w:fill="FFFFFF"/>
        <w:ind w:firstLine="0"/>
        <w:jc w:val="right"/>
        <w:rPr>
          <w:spacing w:val="-3"/>
          <w:lang w:val="ru-RU"/>
        </w:rPr>
      </w:pPr>
    </w:p>
    <w:p w14:paraId="1181E9DB" w14:textId="77777777" w:rsidR="003431B8" w:rsidRPr="003431B8" w:rsidRDefault="003431B8" w:rsidP="00D65C43">
      <w:pPr>
        <w:shd w:val="clear" w:color="auto" w:fill="FFFFFF"/>
        <w:ind w:firstLine="0"/>
        <w:jc w:val="right"/>
        <w:rPr>
          <w:spacing w:val="-3"/>
          <w:lang w:val="ru-RU"/>
        </w:rPr>
      </w:pPr>
    </w:p>
    <w:p w14:paraId="3FF53F17" w14:textId="77777777" w:rsidR="003431B8" w:rsidRPr="003431B8" w:rsidRDefault="003431B8" w:rsidP="00D65C43">
      <w:pPr>
        <w:shd w:val="clear" w:color="auto" w:fill="FFFFFF"/>
        <w:ind w:firstLine="0"/>
        <w:jc w:val="right"/>
        <w:rPr>
          <w:spacing w:val="-3"/>
          <w:lang w:val="ru-RU"/>
        </w:rPr>
      </w:pPr>
    </w:p>
    <w:p w14:paraId="3E82289A" w14:textId="77777777" w:rsidR="003431B8" w:rsidRPr="00E96960" w:rsidRDefault="003431B8" w:rsidP="00D65C43">
      <w:pPr>
        <w:shd w:val="clear" w:color="auto" w:fill="FFFFFF"/>
        <w:ind w:firstLine="0"/>
        <w:jc w:val="right"/>
        <w:rPr>
          <w:spacing w:val="-3"/>
          <w:lang w:val="ru-RU"/>
        </w:rPr>
      </w:pPr>
      <w:r w:rsidRPr="003431B8">
        <w:rPr>
          <w:spacing w:val="-3"/>
          <w:lang w:val="ru-RU"/>
        </w:rPr>
        <w:t xml:space="preserve">Научный руководитель: </w:t>
      </w:r>
      <w:r w:rsidRPr="003431B8">
        <w:rPr>
          <w:spacing w:val="-3"/>
          <w:lang w:val="ru-RU"/>
        </w:rPr>
        <w:br/>
        <w:t xml:space="preserve">к.ф.н., доц. </w:t>
      </w:r>
      <w:r w:rsidRPr="00E96960">
        <w:rPr>
          <w:spacing w:val="-3"/>
          <w:lang w:val="ru-RU"/>
        </w:rPr>
        <w:t>Степихов Антон Анатольевич</w:t>
      </w:r>
    </w:p>
    <w:p w14:paraId="225C6E38" w14:textId="77777777" w:rsidR="003431B8" w:rsidRPr="00E96960" w:rsidRDefault="003431B8" w:rsidP="00D65C43">
      <w:pPr>
        <w:shd w:val="clear" w:color="auto" w:fill="FFFFFF"/>
        <w:ind w:firstLine="0"/>
        <w:jc w:val="right"/>
        <w:rPr>
          <w:spacing w:val="-3"/>
          <w:lang w:val="ru-RU"/>
        </w:rPr>
      </w:pPr>
    </w:p>
    <w:p w14:paraId="4EFD1EC1" w14:textId="77777777" w:rsidR="003431B8" w:rsidRPr="003431B8" w:rsidRDefault="003431B8" w:rsidP="00D65C43">
      <w:pPr>
        <w:shd w:val="clear" w:color="auto" w:fill="FFFFFF"/>
        <w:ind w:firstLine="0"/>
        <w:jc w:val="right"/>
        <w:rPr>
          <w:spacing w:val="-3"/>
          <w:lang w:val="ru-RU"/>
        </w:rPr>
      </w:pPr>
      <w:r w:rsidRPr="003431B8">
        <w:rPr>
          <w:spacing w:val="-3"/>
          <w:lang w:val="ru-RU"/>
        </w:rPr>
        <w:t>Рецензент:</w:t>
      </w:r>
    </w:p>
    <w:p w14:paraId="5F91A5BB" w14:textId="2A8C2B04" w:rsidR="003431B8" w:rsidRPr="003431B8" w:rsidRDefault="00D65C43" w:rsidP="00D65C43">
      <w:pPr>
        <w:shd w:val="clear" w:color="auto" w:fill="FFFFFF"/>
        <w:ind w:firstLine="0"/>
        <w:jc w:val="right"/>
        <w:rPr>
          <w:spacing w:val="-3"/>
          <w:lang w:val="ru-RU"/>
        </w:rPr>
      </w:pPr>
      <w:r>
        <w:rPr>
          <w:lang w:val="ru-RU"/>
        </w:rPr>
        <w:t>к.ф.н.</w:t>
      </w:r>
      <w:r w:rsidR="003431B8" w:rsidRPr="003431B8">
        <w:rPr>
          <w:lang w:val="ru-RU"/>
        </w:rPr>
        <w:t xml:space="preserve"> Сосновцева Елизавета Григорьевна</w:t>
      </w:r>
    </w:p>
    <w:p w14:paraId="718FEC0B" w14:textId="77777777" w:rsidR="003431B8" w:rsidRPr="003431B8" w:rsidRDefault="003431B8" w:rsidP="00D65C43">
      <w:pPr>
        <w:shd w:val="clear" w:color="auto" w:fill="FFFFFF"/>
        <w:ind w:firstLine="0"/>
        <w:jc w:val="center"/>
        <w:rPr>
          <w:lang w:val="ru-RU"/>
        </w:rPr>
      </w:pPr>
    </w:p>
    <w:p w14:paraId="395F5E87" w14:textId="77777777" w:rsidR="003431B8" w:rsidRPr="003431B8" w:rsidRDefault="003431B8" w:rsidP="00D65C43">
      <w:pPr>
        <w:shd w:val="clear" w:color="auto" w:fill="FFFFFF"/>
        <w:ind w:firstLine="0"/>
        <w:jc w:val="center"/>
        <w:rPr>
          <w:lang w:val="ru-RU"/>
        </w:rPr>
      </w:pPr>
    </w:p>
    <w:p w14:paraId="1ABA36B0" w14:textId="77777777" w:rsidR="003431B8" w:rsidRPr="003431B8" w:rsidRDefault="003431B8" w:rsidP="00D65C43">
      <w:pPr>
        <w:shd w:val="clear" w:color="auto" w:fill="FFFFFF"/>
        <w:ind w:firstLine="0"/>
        <w:jc w:val="center"/>
        <w:rPr>
          <w:lang w:val="ru-RU"/>
        </w:rPr>
      </w:pPr>
    </w:p>
    <w:p w14:paraId="74D0C903" w14:textId="77777777" w:rsidR="003431B8" w:rsidRPr="002F36D0" w:rsidRDefault="003431B8" w:rsidP="00D65C43">
      <w:pPr>
        <w:shd w:val="clear" w:color="auto" w:fill="FFFFFF"/>
        <w:ind w:firstLine="0"/>
        <w:jc w:val="center"/>
        <w:rPr>
          <w:spacing w:val="-3"/>
        </w:rPr>
      </w:pPr>
      <w:r w:rsidRPr="002F36D0">
        <w:rPr>
          <w:spacing w:val="-3"/>
        </w:rPr>
        <w:t>Санкт-Петербург</w:t>
      </w:r>
    </w:p>
    <w:p w14:paraId="08BC7872" w14:textId="77777777" w:rsidR="003431B8" w:rsidRPr="002F36D0" w:rsidRDefault="003431B8" w:rsidP="00D65C43">
      <w:pPr>
        <w:shd w:val="clear" w:color="auto" w:fill="FFFFFF"/>
        <w:ind w:firstLine="0"/>
        <w:jc w:val="center"/>
        <w:rPr>
          <w:rStyle w:val="a7"/>
          <w:iCs w:val="0"/>
        </w:rPr>
      </w:pPr>
      <w:r w:rsidRPr="002F36D0">
        <w:rPr>
          <w:spacing w:val="-3"/>
        </w:rPr>
        <w:t>2017</w:t>
      </w:r>
    </w:p>
    <w:p w14:paraId="50FD2306" w14:textId="1A3571ED" w:rsidR="002A4542" w:rsidRPr="00161E55" w:rsidRDefault="002A4542" w:rsidP="00161E55">
      <w:pPr>
        <w:pStyle w:val="1"/>
        <w:rPr>
          <w:rFonts w:cs="Times New Roman"/>
          <w:szCs w:val="28"/>
        </w:rPr>
      </w:pPr>
      <w:bookmarkStart w:id="2" w:name="_Toc483258065"/>
      <w:r w:rsidRPr="00161E55">
        <w:rPr>
          <w:rFonts w:cs="Times New Roman"/>
          <w:szCs w:val="28"/>
        </w:rPr>
        <w:lastRenderedPageBreak/>
        <w:t>Содержание</w:t>
      </w:r>
      <w:bookmarkEnd w:id="0"/>
      <w:bookmarkEnd w:id="2"/>
    </w:p>
    <w:p w14:paraId="45237E2A" w14:textId="77777777" w:rsidR="00C02E24" w:rsidRPr="00161E55" w:rsidRDefault="00C02E24" w:rsidP="00161E55">
      <w:pPr>
        <w:jc w:val="both"/>
        <w:rPr>
          <w:rFonts w:cs="Times New Roman"/>
        </w:rPr>
      </w:pPr>
    </w:p>
    <w:bookmarkEnd w:id="1" w:displacedByCustomXml="next"/>
    <w:sdt>
      <w:sdtPr>
        <w:rPr>
          <w:rFonts w:ascii="Times New Roman" w:hAnsi="Times New Roman" w:cs="Times New Roman"/>
          <w:b w:val="0"/>
          <w:bCs w:val="0"/>
          <w:sz w:val="28"/>
        </w:rPr>
        <w:id w:val="-780185174"/>
        <w:docPartObj>
          <w:docPartGallery w:val="Table of Contents"/>
          <w:docPartUnique/>
        </w:docPartObj>
      </w:sdtPr>
      <w:sdtEndPr>
        <w:rPr>
          <w:noProof/>
        </w:rPr>
      </w:sdtEndPr>
      <w:sdtContent>
        <w:p w14:paraId="1F288B92" w14:textId="053E2DE4" w:rsidR="00C56CF0" w:rsidRPr="00C56CF0" w:rsidRDefault="009B62D1" w:rsidP="00C56CF0">
          <w:pPr>
            <w:pStyle w:val="11"/>
            <w:spacing w:before="0"/>
            <w:rPr>
              <w:rFonts w:ascii="Times New Roman" w:hAnsi="Times New Roman"/>
              <w:b w:val="0"/>
              <w:bCs w:val="0"/>
              <w:noProof/>
              <w:sz w:val="28"/>
              <w:lang w:eastAsia="en-GB"/>
            </w:rPr>
          </w:pPr>
          <w:r w:rsidRPr="00C56CF0">
            <w:rPr>
              <w:rFonts w:ascii="Times New Roman" w:hAnsi="Times New Roman" w:cs="Times New Roman"/>
              <w:b w:val="0"/>
              <w:bCs w:val="0"/>
              <w:sz w:val="28"/>
            </w:rPr>
            <w:fldChar w:fldCharType="begin"/>
          </w:r>
          <w:r w:rsidRPr="00C56CF0">
            <w:rPr>
              <w:rFonts w:ascii="Times New Roman" w:hAnsi="Times New Roman" w:cs="Times New Roman"/>
              <w:b w:val="0"/>
              <w:bCs w:val="0"/>
              <w:sz w:val="28"/>
            </w:rPr>
            <w:instrText xml:space="preserve"> TOC \o "1-3" \h \z \u </w:instrText>
          </w:r>
          <w:r w:rsidRPr="00C56CF0">
            <w:rPr>
              <w:rFonts w:ascii="Times New Roman" w:hAnsi="Times New Roman" w:cs="Times New Roman"/>
              <w:b w:val="0"/>
              <w:bCs w:val="0"/>
              <w:sz w:val="28"/>
            </w:rPr>
            <w:fldChar w:fldCharType="separate"/>
          </w:r>
          <w:hyperlink w:anchor="_Toc483258066" w:history="1">
            <w:r w:rsidR="00C56CF0" w:rsidRPr="00C56CF0">
              <w:rPr>
                <w:rStyle w:val="af8"/>
                <w:rFonts w:ascii="Times New Roman" w:hAnsi="Times New Roman"/>
                <w:b w:val="0"/>
                <w:bCs w:val="0"/>
                <w:noProof/>
                <w:sz w:val="28"/>
              </w:rPr>
              <w:t>Введение</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_Toc483258066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4</w:t>
            </w:r>
            <w:r w:rsidR="00C56CF0" w:rsidRPr="00C56CF0">
              <w:rPr>
                <w:rFonts w:ascii="Times New Roman" w:hAnsi="Times New Roman"/>
                <w:b w:val="0"/>
                <w:bCs w:val="0"/>
                <w:noProof/>
                <w:webHidden/>
                <w:sz w:val="28"/>
              </w:rPr>
              <w:fldChar w:fldCharType="end"/>
            </w:r>
          </w:hyperlink>
        </w:p>
        <w:p w14:paraId="717F105D" w14:textId="77777777" w:rsidR="00C56CF0" w:rsidRPr="00C56CF0" w:rsidRDefault="00AA3751" w:rsidP="00C56CF0">
          <w:pPr>
            <w:pStyle w:val="11"/>
            <w:spacing w:before="0"/>
            <w:rPr>
              <w:rFonts w:ascii="Times New Roman" w:hAnsi="Times New Roman"/>
              <w:b w:val="0"/>
              <w:bCs w:val="0"/>
              <w:noProof/>
              <w:sz w:val="28"/>
              <w:lang w:eastAsia="en-GB"/>
            </w:rPr>
          </w:pPr>
          <w:hyperlink w:anchor="_Toc483258067" w:history="1">
            <w:r w:rsidR="00C56CF0" w:rsidRPr="00C56CF0">
              <w:rPr>
                <w:rStyle w:val="af8"/>
                <w:rFonts w:ascii="Times New Roman" w:hAnsi="Times New Roman"/>
                <w:b w:val="0"/>
                <w:bCs w:val="0"/>
                <w:noProof/>
                <w:sz w:val="28"/>
                <w:lang w:val="ru-RU"/>
              </w:rPr>
              <w:t>1. Специфика наречий образа действия в русском и английском языках</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_Toc483258067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7</w:t>
            </w:r>
            <w:r w:rsidR="00C56CF0" w:rsidRPr="00C56CF0">
              <w:rPr>
                <w:rFonts w:ascii="Times New Roman" w:hAnsi="Times New Roman"/>
                <w:b w:val="0"/>
                <w:bCs w:val="0"/>
                <w:noProof/>
                <w:webHidden/>
                <w:sz w:val="28"/>
              </w:rPr>
              <w:fldChar w:fldCharType="end"/>
            </w:r>
          </w:hyperlink>
        </w:p>
        <w:p w14:paraId="32A3C60F"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68" w:history="1">
            <w:r w:rsidR="00C56CF0" w:rsidRPr="00C56CF0">
              <w:rPr>
                <w:rStyle w:val="af8"/>
                <w:rFonts w:ascii="Times New Roman" w:hAnsi="Times New Roman"/>
                <w:b w:val="0"/>
                <w:bCs w:val="0"/>
                <w:noProof/>
                <w:sz w:val="28"/>
                <w:szCs w:val="28"/>
                <w:lang w:val="ru-RU"/>
              </w:rPr>
              <w:t>1.1. Проблема выделения наречия как самостоятельной части речи</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_Toc483258068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7</w:t>
            </w:r>
            <w:r w:rsidR="00C56CF0" w:rsidRPr="00C56CF0">
              <w:rPr>
                <w:rFonts w:ascii="Times New Roman" w:hAnsi="Times New Roman"/>
                <w:b w:val="0"/>
                <w:bCs w:val="0"/>
                <w:noProof/>
                <w:webHidden/>
                <w:sz w:val="28"/>
                <w:szCs w:val="28"/>
              </w:rPr>
              <w:fldChar w:fldCharType="end"/>
            </w:r>
          </w:hyperlink>
        </w:p>
        <w:p w14:paraId="4FF1F41B" w14:textId="77777777" w:rsidR="00C56CF0" w:rsidRPr="00C56CF0" w:rsidRDefault="00AA3751" w:rsidP="00C56CF0">
          <w:pPr>
            <w:pStyle w:val="31"/>
            <w:tabs>
              <w:tab w:val="right" w:leader="dot" w:pos="9061"/>
            </w:tabs>
            <w:ind w:left="0" w:firstLine="0"/>
            <w:rPr>
              <w:rFonts w:ascii="Times New Roman" w:hAnsi="Times New Roman"/>
              <w:noProof/>
              <w:sz w:val="28"/>
              <w:szCs w:val="28"/>
              <w:lang w:eastAsia="en-GB"/>
            </w:rPr>
          </w:pPr>
          <w:hyperlink w:anchor="_Toc483258069" w:history="1">
            <w:r w:rsidR="00C56CF0" w:rsidRPr="00C56CF0">
              <w:rPr>
                <w:rStyle w:val="af8"/>
                <w:rFonts w:ascii="Times New Roman" w:hAnsi="Times New Roman"/>
                <w:noProof/>
                <w:sz w:val="28"/>
                <w:szCs w:val="28"/>
              </w:rPr>
              <w:t>1.1.1. Грамматические и семантические особенности наречия</w:t>
            </w:r>
            <w:r w:rsidR="00C56CF0" w:rsidRPr="00C56CF0">
              <w:rPr>
                <w:rFonts w:ascii="Times New Roman" w:hAnsi="Times New Roman"/>
                <w:noProof/>
                <w:webHidden/>
                <w:sz w:val="28"/>
                <w:szCs w:val="28"/>
              </w:rPr>
              <w:tab/>
            </w:r>
            <w:r w:rsidR="00C56CF0" w:rsidRPr="00C56CF0">
              <w:rPr>
                <w:rFonts w:ascii="Times New Roman" w:hAnsi="Times New Roman"/>
                <w:noProof/>
                <w:webHidden/>
                <w:sz w:val="28"/>
                <w:szCs w:val="28"/>
              </w:rPr>
              <w:fldChar w:fldCharType="begin"/>
            </w:r>
            <w:r w:rsidR="00C56CF0" w:rsidRPr="00C56CF0">
              <w:rPr>
                <w:rFonts w:ascii="Times New Roman" w:hAnsi="Times New Roman"/>
                <w:noProof/>
                <w:webHidden/>
                <w:sz w:val="28"/>
                <w:szCs w:val="28"/>
              </w:rPr>
              <w:instrText xml:space="preserve"> PAGEREF _Toc483258069 \h </w:instrText>
            </w:r>
            <w:r w:rsidR="00C56CF0" w:rsidRPr="00C56CF0">
              <w:rPr>
                <w:rFonts w:ascii="Times New Roman" w:hAnsi="Times New Roman"/>
                <w:noProof/>
                <w:webHidden/>
                <w:sz w:val="28"/>
                <w:szCs w:val="28"/>
              </w:rPr>
            </w:r>
            <w:r w:rsidR="00C56CF0" w:rsidRPr="00C56CF0">
              <w:rPr>
                <w:rFonts w:ascii="Times New Roman" w:hAnsi="Times New Roman"/>
                <w:noProof/>
                <w:webHidden/>
                <w:sz w:val="28"/>
                <w:szCs w:val="28"/>
              </w:rPr>
              <w:fldChar w:fldCharType="separate"/>
            </w:r>
            <w:r w:rsidR="003E1AC2">
              <w:rPr>
                <w:rFonts w:ascii="Times New Roman" w:hAnsi="Times New Roman"/>
                <w:noProof/>
                <w:webHidden/>
                <w:sz w:val="28"/>
                <w:szCs w:val="28"/>
              </w:rPr>
              <w:t>7</w:t>
            </w:r>
            <w:r w:rsidR="00C56CF0" w:rsidRPr="00C56CF0">
              <w:rPr>
                <w:rFonts w:ascii="Times New Roman" w:hAnsi="Times New Roman"/>
                <w:noProof/>
                <w:webHidden/>
                <w:sz w:val="28"/>
                <w:szCs w:val="28"/>
              </w:rPr>
              <w:fldChar w:fldCharType="end"/>
            </w:r>
          </w:hyperlink>
        </w:p>
        <w:p w14:paraId="102E94AA" w14:textId="77777777" w:rsidR="00C56CF0" w:rsidRPr="00C56CF0" w:rsidRDefault="00AA3751" w:rsidP="00C56CF0">
          <w:pPr>
            <w:pStyle w:val="31"/>
            <w:tabs>
              <w:tab w:val="right" w:leader="dot" w:pos="9061"/>
            </w:tabs>
            <w:ind w:left="0" w:firstLine="0"/>
            <w:rPr>
              <w:rFonts w:ascii="Times New Roman" w:hAnsi="Times New Roman"/>
              <w:noProof/>
              <w:sz w:val="28"/>
              <w:szCs w:val="28"/>
              <w:lang w:eastAsia="en-GB"/>
            </w:rPr>
          </w:pPr>
          <w:hyperlink w:anchor="_Toc483258070" w:history="1">
            <w:r w:rsidR="00C56CF0" w:rsidRPr="00C56CF0">
              <w:rPr>
                <w:rStyle w:val="af8"/>
                <w:rFonts w:ascii="Times New Roman" w:hAnsi="Times New Roman"/>
                <w:noProof/>
                <w:sz w:val="28"/>
                <w:szCs w:val="28"/>
                <w:lang w:val="ru-RU"/>
              </w:rPr>
              <w:t>1.1.2. Проблемы определения объема наречия как части речи</w:t>
            </w:r>
            <w:r w:rsidR="00C56CF0" w:rsidRPr="00C56CF0">
              <w:rPr>
                <w:rFonts w:ascii="Times New Roman" w:hAnsi="Times New Roman"/>
                <w:noProof/>
                <w:webHidden/>
                <w:sz w:val="28"/>
                <w:szCs w:val="28"/>
              </w:rPr>
              <w:tab/>
            </w:r>
            <w:r w:rsidR="00C56CF0" w:rsidRPr="00C56CF0">
              <w:rPr>
                <w:rFonts w:ascii="Times New Roman" w:hAnsi="Times New Roman"/>
                <w:noProof/>
                <w:webHidden/>
                <w:sz w:val="28"/>
                <w:szCs w:val="28"/>
              </w:rPr>
              <w:fldChar w:fldCharType="begin"/>
            </w:r>
            <w:r w:rsidR="00C56CF0" w:rsidRPr="00C56CF0">
              <w:rPr>
                <w:rFonts w:ascii="Times New Roman" w:hAnsi="Times New Roman"/>
                <w:noProof/>
                <w:webHidden/>
                <w:sz w:val="28"/>
                <w:szCs w:val="28"/>
              </w:rPr>
              <w:instrText xml:space="preserve"> PAGEREF _Toc483258070 \h </w:instrText>
            </w:r>
            <w:r w:rsidR="00C56CF0" w:rsidRPr="00C56CF0">
              <w:rPr>
                <w:rFonts w:ascii="Times New Roman" w:hAnsi="Times New Roman"/>
                <w:noProof/>
                <w:webHidden/>
                <w:sz w:val="28"/>
                <w:szCs w:val="28"/>
              </w:rPr>
            </w:r>
            <w:r w:rsidR="00C56CF0" w:rsidRPr="00C56CF0">
              <w:rPr>
                <w:rFonts w:ascii="Times New Roman" w:hAnsi="Times New Roman"/>
                <w:noProof/>
                <w:webHidden/>
                <w:sz w:val="28"/>
                <w:szCs w:val="28"/>
              </w:rPr>
              <w:fldChar w:fldCharType="separate"/>
            </w:r>
            <w:r w:rsidR="003E1AC2">
              <w:rPr>
                <w:rFonts w:ascii="Times New Roman" w:hAnsi="Times New Roman"/>
                <w:noProof/>
                <w:webHidden/>
                <w:sz w:val="28"/>
                <w:szCs w:val="28"/>
              </w:rPr>
              <w:t>11</w:t>
            </w:r>
            <w:r w:rsidR="00C56CF0" w:rsidRPr="00C56CF0">
              <w:rPr>
                <w:rFonts w:ascii="Times New Roman" w:hAnsi="Times New Roman"/>
                <w:noProof/>
                <w:webHidden/>
                <w:sz w:val="28"/>
                <w:szCs w:val="28"/>
              </w:rPr>
              <w:fldChar w:fldCharType="end"/>
            </w:r>
          </w:hyperlink>
        </w:p>
        <w:p w14:paraId="660A03F7"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71" w:history="1">
            <w:r w:rsidR="00C56CF0" w:rsidRPr="00C56CF0">
              <w:rPr>
                <w:rStyle w:val="af8"/>
                <w:rFonts w:ascii="Times New Roman" w:hAnsi="Times New Roman"/>
                <w:b w:val="0"/>
                <w:bCs w:val="0"/>
                <w:noProof/>
                <w:sz w:val="28"/>
                <w:szCs w:val="28"/>
                <w:lang w:val="ru-RU"/>
              </w:rPr>
              <w:t>1.2. Проблемы классификации наречий как части речи</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_Toc483258071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18</w:t>
            </w:r>
            <w:r w:rsidR="00C56CF0" w:rsidRPr="00C56CF0">
              <w:rPr>
                <w:rFonts w:ascii="Times New Roman" w:hAnsi="Times New Roman"/>
                <w:b w:val="0"/>
                <w:bCs w:val="0"/>
                <w:noProof/>
                <w:webHidden/>
                <w:sz w:val="28"/>
                <w:szCs w:val="28"/>
              </w:rPr>
              <w:fldChar w:fldCharType="end"/>
            </w:r>
          </w:hyperlink>
        </w:p>
        <w:p w14:paraId="2946FC24"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72" w:history="1">
            <w:r w:rsidR="00C56CF0" w:rsidRPr="00C56CF0">
              <w:rPr>
                <w:rStyle w:val="af8"/>
                <w:rFonts w:ascii="Times New Roman" w:hAnsi="Times New Roman"/>
                <w:b w:val="0"/>
                <w:bCs w:val="0"/>
                <w:noProof/>
                <w:sz w:val="28"/>
                <w:szCs w:val="28"/>
                <w:lang w:val="ru-RU"/>
              </w:rPr>
              <w:t>1.3. Наречия образа действия и их классификация</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_Toc483258072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20</w:t>
            </w:r>
            <w:r w:rsidR="00C56CF0" w:rsidRPr="00C56CF0">
              <w:rPr>
                <w:rFonts w:ascii="Times New Roman" w:hAnsi="Times New Roman"/>
                <w:b w:val="0"/>
                <w:bCs w:val="0"/>
                <w:noProof/>
                <w:webHidden/>
                <w:sz w:val="28"/>
                <w:szCs w:val="28"/>
              </w:rPr>
              <w:fldChar w:fldCharType="end"/>
            </w:r>
          </w:hyperlink>
        </w:p>
        <w:p w14:paraId="2343A9A7" w14:textId="77777777" w:rsidR="00C56CF0" w:rsidRPr="00C56CF0" w:rsidRDefault="00AA3751" w:rsidP="00C56CF0">
          <w:pPr>
            <w:pStyle w:val="31"/>
            <w:tabs>
              <w:tab w:val="right" w:leader="dot" w:pos="9061"/>
            </w:tabs>
            <w:ind w:left="0" w:firstLine="0"/>
            <w:rPr>
              <w:rFonts w:ascii="Times New Roman" w:hAnsi="Times New Roman"/>
              <w:noProof/>
              <w:sz w:val="28"/>
              <w:szCs w:val="28"/>
              <w:lang w:eastAsia="en-GB"/>
            </w:rPr>
          </w:pPr>
          <w:hyperlink w:anchor="_Toc483258073" w:history="1">
            <w:r w:rsidR="00C56CF0" w:rsidRPr="00C56CF0">
              <w:rPr>
                <w:rStyle w:val="af8"/>
                <w:rFonts w:ascii="Times New Roman" w:hAnsi="Times New Roman"/>
                <w:noProof/>
                <w:sz w:val="28"/>
                <w:szCs w:val="28"/>
                <w:lang w:val="ru-RU"/>
              </w:rPr>
              <w:t>1.3.1. Образование наречий образа действия</w:t>
            </w:r>
            <w:r w:rsidR="00C56CF0" w:rsidRPr="00C56CF0">
              <w:rPr>
                <w:rFonts w:ascii="Times New Roman" w:hAnsi="Times New Roman"/>
                <w:noProof/>
                <w:webHidden/>
                <w:sz w:val="28"/>
                <w:szCs w:val="28"/>
              </w:rPr>
              <w:tab/>
            </w:r>
            <w:r w:rsidR="00C56CF0" w:rsidRPr="00C56CF0">
              <w:rPr>
                <w:rFonts w:ascii="Times New Roman" w:hAnsi="Times New Roman"/>
                <w:noProof/>
                <w:webHidden/>
                <w:sz w:val="28"/>
                <w:szCs w:val="28"/>
              </w:rPr>
              <w:fldChar w:fldCharType="begin"/>
            </w:r>
            <w:r w:rsidR="00C56CF0" w:rsidRPr="00C56CF0">
              <w:rPr>
                <w:rFonts w:ascii="Times New Roman" w:hAnsi="Times New Roman"/>
                <w:noProof/>
                <w:webHidden/>
                <w:sz w:val="28"/>
                <w:szCs w:val="28"/>
              </w:rPr>
              <w:instrText xml:space="preserve"> PAGEREF _Toc483258073 \h </w:instrText>
            </w:r>
            <w:r w:rsidR="00C56CF0" w:rsidRPr="00C56CF0">
              <w:rPr>
                <w:rFonts w:ascii="Times New Roman" w:hAnsi="Times New Roman"/>
                <w:noProof/>
                <w:webHidden/>
                <w:sz w:val="28"/>
                <w:szCs w:val="28"/>
              </w:rPr>
            </w:r>
            <w:r w:rsidR="00C56CF0" w:rsidRPr="00C56CF0">
              <w:rPr>
                <w:rFonts w:ascii="Times New Roman" w:hAnsi="Times New Roman"/>
                <w:noProof/>
                <w:webHidden/>
                <w:sz w:val="28"/>
                <w:szCs w:val="28"/>
              </w:rPr>
              <w:fldChar w:fldCharType="separate"/>
            </w:r>
            <w:r w:rsidR="003E1AC2">
              <w:rPr>
                <w:rFonts w:ascii="Times New Roman" w:hAnsi="Times New Roman"/>
                <w:noProof/>
                <w:webHidden/>
                <w:sz w:val="28"/>
                <w:szCs w:val="28"/>
              </w:rPr>
              <w:t>25</w:t>
            </w:r>
            <w:r w:rsidR="00C56CF0" w:rsidRPr="00C56CF0">
              <w:rPr>
                <w:rFonts w:ascii="Times New Roman" w:hAnsi="Times New Roman"/>
                <w:noProof/>
                <w:webHidden/>
                <w:sz w:val="28"/>
                <w:szCs w:val="28"/>
              </w:rPr>
              <w:fldChar w:fldCharType="end"/>
            </w:r>
          </w:hyperlink>
        </w:p>
        <w:p w14:paraId="75D02476" w14:textId="77777777" w:rsidR="00C56CF0" w:rsidRPr="00C56CF0" w:rsidRDefault="00AA3751" w:rsidP="00C56CF0">
          <w:pPr>
            <w:pStyle w:val="31"/>
            <w:tabs>
              <w:tab w:val="right" w:leader="dot" w:pos="9061"/>
            </w:tabs>
            <w:ind w:left="0" w:firstLine="0"/>
            <w:rPr>
              <w:rFonts w:ascii="Times New Roman" w:hAnsi="Times New Roman"/>
              <w:noProof/>
              <w:sz w:val="28"/>
              <w:szCs w:val="28"/>
              <w:lang w:eastAsia="en-GB"/>
            </w:rPr>
          </w:pPr>
          <w:hyperlink w:anchor="_Toc483258074" w:history="1">
            <w:r w:rsidR="00C56CF0" w:rsidRPr="00C56CF0">
              <w:rPr>
                <w:rStyle w:val="af8"/>
                <w:rFonts w:ascii="Times New Roman" w:hAnsi="Times New Roman"/>
                <w:noProof/>
                <w:sz w:val="28"/>
                <w:szCs w:val="28"/>
                <w:lang w:val="ru-RU"/>
              </w:rPr>
              <w:t>1.3.2. Наречия образа действия и их семантико-функциональные особенности</w:t>
            </w:r>
            <w:r w:rsidR="00C56CF0" w:rsidRPr="00C56CF0">
              <w:rPr>
                <w:rFonts w:ascii="Times New Roman" w:hAnsi="Times New Roman"/>
                <w:noProof/>
                <w:webHidden/>
                <w:sz w:val="28"/>
                <w:szCs w:val="28"/>
              </w:rPr>
              <w:tab/>
            </w:r>
            <w:r w:rsidR="00C56CF0" w:rsidRPr="00C56CF0">
              <w:rPr>
                <w:rFonts w:ascii="Times New Roman" w:hAnsi="Times New Roman"/>
                <w:noProof/>
                <w:webHidden/>
                <w:sz w:val="28"/>
                <w:szCs w:val="28"/>
              </w:rPr>
              <w:fldChar w:fldCharType="begin"/>
            </w:r>
            <w:r w:rsidR="00C56CF0" w:rsidRPr="00C56CF0">
              <w:rPr>
                <w:rFonts w:ascii="Times New Roman" w:hAnsi="Times New Roman"/>
                <w:noProof/>
                <w:webHidden/>
                <w:sz w:val="28"/>
                <w:szCs w:val="28"/>
              </w:rPr>
              <w:instrText xml:space="preserve"> PAGEREF _Toc483258074 \h </w:instrText>
            </w:r>
            <w:r w:rsidR="00C56CF0" w:rsidRPr="00C56CF0">
              <w:rPr>
                <w:rFonts w:ascii="Times New Roman" w:hAnsi="Times New Roman"/>
                <w:noProof/>
                <w:webHidden/>
                <w:sz w:val="28"/>
                <w:szCs w:val="28"/>
              </w:rPr>
            </w:r>
            <w:r w:rsidR="00C56CF0" w:rsidRPr="00C56CF0">
              <w:rPr>
                <w:rFonts w:ascii="Times New Roman" w:hAnsi="Times New Roman"/>
                <w:noProof/>
                <w:webHidden/>
                <w:sz w:val="28"/>
                <w:szCs w:val="28"/>
              </w:rPr>
              <w:fldChar w:fldCharType="separate"/>
            </w:r>
            <w:r w:rsidR="003E1AC2">
              <w:rPr>
                <w:rFonts w:ascii="Times New Roman" w:hAnsi="Times New Roman"/>
                <w:noProof/>
                <w:webHidden/>
                <w:sz w:val="28"/>
                <w:szCs w:val="28"/>
              </w:rPr>
              <w:t>29</w:t>
            </w:r>
            <w:r w:rsidR="00C56CF0" w:rsidRPr="00C56CF0">
              <w:rPr>
                <w:rFonts w:ascii="Times New Roman" w:hAnsi="Times New Roman"/>
                <w:noProof/>
                <w:webHidden/>
                <w:sz w:val="28"/>
                <w:szCs w:val="28"/>
              </w:rPr>
              <w:fldChar w:fldCharType="end"/>
            </w:r>
          </w:hyperlink>
        </w:p>
        <w:p w14:paraId="4D13B6EE"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75" w:history="1">
            <w:r w:rsidR="00C56CF0" w:rsidRPr="00C56CF0">
              <w:rPr>
                <w:rStyle w:val="af8"/>
                <w:rFonts w:ascii="Times New Roman" w:hAnsi="Times New Roman"/>
                <w:b w:val="0"/>
                <w:bCs w:val="0"/>
                <w:noProof/>
                <w:sz w:val="28"/>
                <w:szCs w:val="28"/>
              </w:rPr>
              <w:t>1.4. Выводы</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_Toc483258075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30</w:t>
            </w:r>
            <w:r w:rsidR="00C56CF0" w:rsidRPr="00C56CF0">
              <w:rPr>
                <w:rFonts w:ascii="Times New Roman" w:hAnsi="Times New Roman"/>
                <w:b w:val="0"/>
                <w:bCs w:val="0"/>
                <w:noProof/>
                <w:webHidden/>
                <w:sz w:val="28"/>
                <w:szCs w:val="28"/>
              </w:rPr>
              <w:fldChar w:fldCharType="end"/>
            </w:r>
          </w:hyperlink>
        </w:p>
        <w:p w14:paraId="085DB03E" w14:textId="77777777" w:rsidR="00C56CF0" w:rsidRPr="00C56CF0" w:rsidRDefault="00AA3751" w:rsidP="00C56CF0">
          <w:pPr>
            <w:pStyle w:val="11"/>
            <w:spacing w:before="0"/>
            <w:rPr>
              <w:rFonts w:ascii="Times New Roman" w:hAnsi="Times New Roman"/>
              <w:b w:val="0"/>
              <w:bCs w:val="0"/>
              <w:noProof/>
              <w:sz w:val="28"/>
              <w:lang w:eastAsia="en-GB"/>
            </w:rPr>
          </w:pPr>
          <w:hyperlink w:anchor="_Toc483258076" w:history="1">
            <w:r w:rsidR="00C56CF0" w:rsidRPr="00C56CF0">
              <w:rPr>
                <w:rStyle w:val="af8"/>
                <w:rFonts w:ascii="Times New Roman" w:hAnsi="Times New Roman"/>
                <w:b w:val="0"/>
                <w:bCs w:val="0"/>
                <w:noProof/>
                <w:sz w:val="28"/>
              </w:rPr>
              <w:t>2. Наречия образа действия в русском и английском языках в сопоставительном аспекте</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_Toc483258076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32</w:t>
            </w:r>
            <w:r w:rsidR="00C56CF0" w:rsidRPr="00C56CF0">
              <w:rPr>
                <w:rFonts w:ascii="Times New Roman" w:hAnsi="Times New Roman"/>
                <w:b w:val="0"/>
                <w:bCs w:val="0"/>
                <w:noProof/>
                <w:webHidden/>
                <w:sz w:val="28"/>
              </w:rPr>
              <w:fldChar w:fldCharType="end"/>
            </w:r>
          </w:hyperlink>
        </w:p>
        <w:p w14:paraId="0D3EDD98"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77" w:history="1">
            <w:r w:rsidR="00C56CF0" w:rsidRPr="00C56CF0">
              <w:rPr>
                <w:rStyle w:val="af8"/>
                <w:rFonts w:ascii="Times New Roman" w:hAnsi="Times New Roman"/>
                <w:b w:val="0"/>
                <w:bCs w:val="0"/>
                <w:noProof/>
                <w:sz w:val="28"/>
                <w:szCs w:val="28"/>
              </w:rPr>
              <w:t>2.1. Статистические сведения и методика отбора материала</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_Toc483258077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32</w:t>
            </w:r>
            <w:r w:rsidR="00C56CF0" w:rsidRPr="00C56CF0">
              <w:rPr>
                <w:rFonts w:ascii="Times New Roman" w:hAnsi="Times New Roman"/>
                <w:b w:val="0"/>
                <w:bCs w:val="0"/>
                <w:noProof/>
                <w:webHidden/>
                <w:sz w:val="28"/>
                <w:szCs w:val="28"/>
              </w:rPr>
              <w:fldChar w:fldCharType="end"/>
            </w:r>
          </w:hyperlink>
        </w:p>
        <w:p w14:paraId="3FC7C3FF"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78" w:history="1">
            <w:r w:rsidR="00C56CF0" w:rsidRPr="00C56CF0">
              <w:rPr>
                <w:rStyle w:val="af8"/>
                <w:rFonts w:ascii="Times New Roman" w:hAnsi="Times New Roman"/>
                <w:b w:val="0"/>
                <w:bCs w:val="0"/>
                <w:noProof/>
                <w:sz w:val="28"/>
                <w:szCs w:val="28"/>
                <w:lang w:val="ru-RU"/>
              </w:rPr>
              <w:t>2.2. Особенности словарной фиксации наречий образа действия</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_Toc483258078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33</w:t>
            </w:r>
            <w:r w:rsidR="00C56CF0" w:rsidRPr="00C56CF0">
              <w:rPr>
                <w:rFonts w:ascii="Times New Roman" w:hAnsi="Times New Roman"/>
                <w:b w:val="0"/>
                <w:bCs w:val="0"/>
                <w:noProof/>
                <w:webHidden/>
                <w:sz w:val="28"/>
                <w:szCs w:val="28"/>
              </w:rPr>
              <w:fldChar w:fldCharType="end"/>
            </w:r>
          </w:hyperlink>
        </w:p>
        <w:p w14:paraId="6DB6D4D1"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79" w:history="1">
            <w:r w:rsidR="00C56CF0" w:rsidRPr="00C56CF0">
              <w:rPr>
                <w:rStyle w:val="af8"/>
                <w:rFonts w:ascii="Times New Roman" w:hAnsi="Times New Roman"/>
                <w:b w:val="0"/>
                <w:bCs w:val="0"/>
                <w:noProof/>
                <w:sz w:val="28"/>
                <w:szCs w:val="28"/>
                <w:lang w:val="ru-RU"/>
              </w:rPr>
              <w:t>2.3. Наречия образа действия в русском языке и их английские эквиваленты</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_Toc483258079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38</w:t>
            </w:r>
            <w:r w:rsidR="00C56CF0" w:rsidRPr="00C56CF0">
              <w:rPr>
                <w:rFonts w:ascii="Times New Roman" w:hAnsi="Times New Roman"/>
                <w:b w:val="0"/>
                <w:bCs w:val="0"/>
                <w:noProof/>
                <w:webHidden/>
                <w:sz w:val="28"/>
                <w:szCs w:val="28"/>
              </w:rPr>
              <w:fldChar w:fldCharType="end"/>
            </w:r>
          </w:hyperlink>
        </w:p>
        <w:p w14:paraId="1A0F4532" w14:textId="77777777" w:rsidR="00C56CF0" w:rsidRPr="00C56CF0" w:rsidRDefault="00AA3751" w:rsidP="00C56CF0">
          <w:pPr>
            <w:pStyle w:val="31"/>
            <w:tabs>
              <w:tab w:val="right" w:leader="dot" w:pos="9061"/>
            </w:tabs>
            <w:ind w:left="0" w:firstLine="0"/>
            <w:rPr>
              <w:rFonts w:ascii="Times New Roman" w:hAnsi="Times New Roman"/>
              <w:noProof/>
              <w:sz w:val="28"/>
              <w:szCs w:val="28"/>
              <w:lang w:eastAsia="en-GB"/>
            </w:rPr>
          </w:pPr>
          <w:hyperlink w:anchor="_Toc483258080" w:history="1">
            <w:r w:rsidR="00C56CF0" w:rsidRPr="00C56CF0">
              <w:rPr>
                <w:rStyle w:val="af8"/>
                <w:rFonts w:ascii="Times New Roman" w:hAnsi="Times New Roman"/>
                <w:noProof/>
                <w:sz w:val="28"/>
                <w:szCs w:val="28"/>
              </w:rPr>
              <w:t>2.3.1. Наречия образа и способа действия, образованные предложно-падежным способом</w:t>
            </w:r>
            <w:r w:rsidR="00C56CF0" w:rsidRPr="00C56CF0">
              <w:rPr>
                <w:rFonts w:ascii="Times New Roman" w:hAnsi="Times New Roman"/>
                <w:noProof/>
                <w:webHidden/>
                <w:sz w:val="28"/>
                <w:szCs w:val="28"/>
              </w:rPr>
              <w:tab/>
            </w:r>
            <w:r w:rsidR="00C56CF0" w:rsidRPr="00C56CF0">
              <w:rPr>
                <w:rFonts w:ascii="Times New Roman" w:hAnsi="Times New Roman"/>
                <w:noProof/>
                <w:webHidden/>
                <w:sz w:val="28"/>
                <w:szCs w:val="28"/>
              </w:rPr>
              <w:fldChar w:fldCharType="begin"/>
            </w:r>
            <w:r w:rsidR="00C56CF0" w:rsidRPr="00C56CF0">
              <w:rPr>
                <w:rFonts w:ascii="Times New Roman" w:hAnsi="Times New Roman"/>
                <w:noProof/>
                <w:webHidden/>
                <w:sz w:val="28"/>
                <w:szCs w:val="28"/>
              </w:rPr>
              <w:instrText xml:space="preserve"> PAGEREF _Toc483258080 \h </w:instrText>
            </w:r>
            <w:r w:rsidR="00C56CF0" w:rsidRPr="00C56CF0">
              <w:rPr>
                <w:rFonts w:ascii="Times New Roman" w:hAnsi="Times New Roman"/>
                <w:noProof/>
                <w:webHidden/>
                <w:sz w:val="28"/>
                <w:szCs w:val="28"/>
              </w:rPr>
            </w:r>
            <w:r w:rsidR="00C56CF0" w:rsidRPr="00C56CF0">
              <w:rPr>
                <w:rFonts w:ascii="Times New Roman" w:hAnsi="Times New Roman"/>
                <w:noProof/>
                <w:webHidden/>
                <w:sz w:val="28"/>
                <w:szCs w:val="28"/>
              </w:rPr>
              <w:fldChar w:fldCharType="separate"/>
            </w:r>
            <w:r w:rsidR="003E1AC2">
              <w:rPr>
                <w:rFonts w:ascii="Times New Roman" w:hAnsi="Times New Roman"/>
                <w:noProof/>
                <w:webHidden/>
                <w:sz w:val="28"/>
                <w:szCs w:val="28"/>
              </w:rPr>
              <w:t>38</w:t>
            </w:r>
            <w:r w:rsidR="00C56CF0" w:rsidRPr="00C56CF0">
              <w:rPr>
                <w:rFonts w:ascii="Times New Roman" w:hAnsi="Times New Roman"/>
                <w:noProof/>
                <w:webHidden/>
                <w:sz w:val="28"/>
                <w:szCs w:val="28"/>
              </w:rPr>
              <w:fldChar w:fldCharType="end"/>
            </w:r>
          </w:hyperlink>
        </w:p>
        <w:p w14:paraId="56DE5EF6" w14:textId="77777777" w:rsidR="00C56CF0" w:rsidRPr="00C56CF0" w:rsidRDefault="00AA3751" w:rsidP="00C56CF0">
          <w:pPr>
            <w:pStyle w:val="31"/>
            <w:tabs>
              <w:tab w:val="right" w:leader="dot" w:pos="9061"/>
            </w:tabs>
            <w:ind w:left="0" w:firstLine="0"/>
            <w:rPr>
              <w:rFonts w:ascii="Times New Roman" w:hAnsi="Times New Roman"/>
              <w:noProof/>
              <w:sz w:val="28"/>
              <w:szCs w:val="28"/>
              <w:lang w:eastAsia="en-GB"/>
            </w:rPr>
          </w:pPr>
          <w:hyperlink w:anchor="_Toc483258081" w:history="1">
            <w:r w:rsidR="00C56CF0" w:rsidRPr="00C56CF0">
              <w:rPr>
                <w:rStyle w:val="af8"/>
                <w:rFonts w:ascii="Times New Roman" w:hAnsi="Times New Roman"/>
                <w:noProof/>
                <w:sz w:val="28"/>
                <w:szCs w:val="28"/>
              </w:rPr>
              <w:t>2.3.2. Наречия образа действия, образованные путем адвербиализации существительных в творительном падеже</w:t>
            </w:r>
            <w:r w:rsidR="00C56CF0" w:rsidRPr="00C56CF0">
              <w:rPr>
                <w:rFonts w:ascii="Times New Roman" w:hAnsi="Times New Roman"/>
                <w:noProof/>
                <w:webHidden/>
                <w:sz w:val="28"/>
                <w:szCs w:val="28"/>
              </w:rPr>
              <w:tab/>
            </w:r>
            <w:r w:rsidR="00C56CF0" w:rsidRPr="00C56CF0">
              <w:rPr>
                <w:rFonts w:ascii="Times New Roman" w:hAnsi="Times New Roman"/>
                <w:noProof/>
                <w:webHidden/>
                <w:sz w:val="28"/>
                <w:szCs w:val="28"/>
              </w:rPr>
              <w:fldChar w:fldCharType="begin"/>
            </w:r>
            <w:r w:rsidR="00C56CF0" w:rsidRPr="00C56CF0">
              <w:rPr>
                <w:rFonts w:ascii="Times New Roman" w:hAnsi="Times New Roman"/>
                <w:noProof/>
                <w:webHidden/>
                <w:sz w:val="28"/>
                <w:szCs w:val="28"/>
              </w:rPr>
              <w:instrText xml:space="preserve"> PAGEREF _Toc483258081 \h </w:instrText>
            </w:r>
            <w:r w:rsidR="00C56CF0" w:rsidRPr="00C56CF0">
              <w:rPr>
                <w:rFonts w:ascii="Times New Roman" w:hAnsi="Times New Roman"/>
                <w:noProof/>
                <w:webHidden/>
                <w:sz w:val="28"/>
                <w:szCs w:val="28"/>
              </w:rPr>
            </w:r>
            <w:r w:rsidR="00C56CF0" w:rsidRPr="00C56CF0">
              <w:rPr>
                <w:rFonts w:ascii="Times New Roman" w:hAnsi="Times New Roman"/>
                <w:noProof/>
                <w:webHidden/>
                <w:sz w:val="28"/>
                <w:szCs w:val="28"/>
              </w:rPr>
              <w:fldChar w:fldCharType="separate"/>
            </w:r>
            <w:r w:rsidR="003E1AC2">
              <w:rPr>
                <w:rFonts w:ascii="Times New Roman" w:hAnsi="Times New Roman"/>
                <w:noProof/>
                <w:webHidden/>
                <w:sz w:val="28"/>
                <w:szCs w:val="28"/>
              </w:rPr>
              <w:t>45</w:t>
            </w:r>
            <w:r w:rsidR="00C56CF0" w:rsidRPr="00C56CF0">
              <w:rPr>
                <w:rFonts w:ascii="Times New Roman" w:hAnsi="Times New Roman"/>
                <w:noProof/>
                <w:webHidden/>
                <w:sz w:val="28"/>
                <w:szCs w:val="28"/>
              </w:rPr>
              <w:fldChar w:fldCharType="end"/>
            </w:r>
          </w:hyperlink>
        </w:p>
        <w:p w14:paraId="2BEDEE5E" w14:textId="77777777" w:rsidR="00C56CF0" w:rsidRPr="00C56CF0" w:rsidRDefault="00AA3751" w:rsidP="00C56CF0">
          <w:pPr>
            <w:pStyle w:val="31"/>
            <w:tabs>
              <w:tab w:val="right" w:leader="dot" w:pos="9061"/>
            </w:tabs>
            <w:ind w:left="0" w:firstLine="0"/>
            <w:rPr>
              <w:rFonts w:ascii="Times New Roman" w:hAnsi="Times New Roman"/>
              <w:noProof/>
              <w:sz w:val="28"/>
              <w:szCs w:val="28"/>
              <w:lang w:eastAsia="en-GB"/>
            </w:rPr>
          </w:pPr>
          <w:hyperlink w:anchor="_Toc483258082" w:history="1">
            <w:r w:rsidR="00C56CF0" w:rsidRPr="00C56CF0">
              <w:rPr>
                <w:rStyle w:val="af8"/>
                <w:rFonts w:ascii="Times New Roman" w:hAnsi="Times New Roman"/>
                <w:noProof/>
                <w:sz w:val="28"/>
                <w:szCs w:val="28"/>
              </w:rPr>
              <w:t>2.3.3. Наречия образа действия, образованные от деепричастий</w:t>
            </w:r>
            <w:r w:rsidR="00C56CF0" w:rsidRPr="00C56CF0">
              <w:rPr>
                <w:rFonts w:ascii="Times New Roman" w:hAnsi="Times New Roman"/>
                <w:noProof/>
                <w:webHidden/>
                <w:sz w:val="28"/>
                <w:szCs w:val="28"/>
              </w:rPr>
              <w:tab/>
            </w:r>
            <w:r w:rsidR="00C56CF0" w:rsidRPr="00C56CF0">
              <w:rPr>
                <w:rFonts w:ascii="Times New Roman" w:hAnsi="Times New Roman"/>
                <w:noProof/>
                <w:webHidden/>
                <w:sz w:val="28"/>
                <w:szCs w:val="28"/>
              </w:rPr>
              <w:fldChar w:fldCharType="begin"/>
            </w:r>
            <w:r w:rsidR="00C56CF0" w:rsidRPr="00C56CF0">
              <w:rPr>
                <w:rFonts w:ascii="Times New Roman" w:hAnsi="Times New Roman"/>
                <w:noProof/>
                <w:webHidden/>
                <w:sz w:val="28"/>
                <w:szCs w:val="28"/>
              </w:rPr>
              <w:instrText xml:space="preserve"> PAGEREF _Toc483258082 \h </w:instrText>
            </w:r>
            <w:r w:rsidR="00C56CF0" w:rsidRPr="00C56CF0">
              <w:rPr>
                <w:rFonts w:ascii="Times New Roman" w:hAnsi="Times New Roman"/>
                <w:noProof/>
                <w:webHidden/>
                <w:sz w:val="28"/>
                <w:szCs w:val="28"/>
              </w:rPr>
            </w:r>
            <w:r w:rsidR="00C56CF0" w:rsidRPr="00C56CF0">
              <w:rPr>
                <w:rFonts w:ascii="Times New Roman" w:hAnsi="Times New Roman"/>
                <w:noProof/>
                <w:webHidden/>
                <w:sz w:val="28"/>
                <w:szCs w:val="28"/>
              </w:rPr>
              <w:fldChar w:fldCharType="separate"/>
            </w:r>
            <w:r w:rsidR="003E1AC2">
              <w:rPr>
                <w:rFonts w:ascii="Times New Roman" w:hAnsi="Times New Roman"/>
                <w:noProof/>
                <w:webHidden/>
                <w:sz w:val="28"/>
                <w:szCs w:val="28"/>
              </w:rPr>
              <w:t>48</w:t>
            </w:r>
            <w:r w:rsidR="00C56CF0" w:rsidRPr="00C56CF0">
              <w:rPr>
                <w:rFonts w:ascii="Times New Roman" w:hAnsi="Times New Roman"/>
                <w:noProof/>
                <w:webHidden/>
                <w:sz w:val="28"/>
                <w:szCs w:val="28"/>
              </w:rPr>
              <w:fldChar w:fldCharType="end"/>
            </w:r>
          </w:hyperlink>
        </w:p>
        <w:p w14:paraId="61DE4E4F"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83" w:history="1">
            <w:r w:rsidR="00C56CF0" w:rsidRPr="00C56CF0">
              <w:rPr>
                <w:rStyle w:val="af8"/>
                <w:rFonts w:ascii="Times New Roman" w:hAnsi="Times New Roman"/>
                <w:b w:val="0"/>
                <w:bCs w:val="0"/>
                <w:noProof/>
                <w:sz w:val="28"/>
                <w:szCs w:val="28"/>
                <w:lang w:val="ru-RU"/>
              </w:rPr>
              <w:t>2.4. Наречия совместности в русском языке и их английские эквиваленты</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_Toc483258083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50</w:t>
            </w:r>
            <w:r w:rsidR="00C56CF0" w:rsidRPr="00C56CF0">
              <w:rPr>
                <w:rFonts w:ascii="Times New Roman" w:hAnsi="Times New Roman"/>
                <w:b w:val="0"/>
                <w:bCs w:val="0"/>
                <w:noProof/>
                <w:webHidden/>
                <w:sz w:val="28"/>
                <w:szCs w:val="28"/>
              </w:rPr>
              <w:fldChar w:fldCharType="end"/>
            </w:r>
          </w:hyperlink>
        </w:p>
        <w:p w14:paraId="286F1573"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84" w:history="1">
            <w:r w:rsidR="00C56CF0" w:rsidRPr="00C56CF0">
              <w:rPr>
                <w:rStyle w:val="af8"/>
                <w:rFonts w:ascii="Times New Roman" w:hAnsi="Times New Roman"/>
                <w:b w:val="0"/>
                <w:bCs w:val="0"/>
                <w:noProof/>
                <w:sz w:val="28"/>
                <w:szCs w:val="28"/>
                <w:lang w:val="ru-RU"/>
              </w:rPr>
              <w:t>2.5. Сравнительно-уподобительные наречия и их английские эквиваленты</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_Toc483258084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57</w:t>
            </w:r>
            <w:r w:rsidR="00C56CF0" w:rsidRPr="00C56CF0">
              <w:rPr>
                <w:rFonts w:ascii="Times New Roman" w:hAnsi="Times New Roman"/>
                <w:b w:val="0"/>
                <w:bCs w:val="0"/>
                <w:noProof/>
                <w:webHidden/>
                <w:sz w:val="28"/>
                <w:szCs w:val="28"/>
              </w:rPr>
              <w:fldChar w:fldCharType="end"/>
            </w:r>
          </w:hyperlink>
        </w:p>
        <w:p w14:paraId="4896B412" w14:textId="77777777" w:rsidR="00C56CF0" w:rsidRPr="00C56CF0" w:rsidRDefault="00AA3751" w:rsidP="00C56CF0">
          <w:pPr>
            <w:pStyle w:val="21"/>
            <w:tabs>
              <w:tab w:val="right" w:leader="dot" w:pos="9061"/>
            </w:tabs>
            <w:ind w:left="0" w:firstLine="0"/>
            <w:rPr>
              <w:rFonts w:ascii="Times New Roman" w:hAnsi="Times New Roman"/>
              <w:b w:val="0"/>
              <w:bCs w:val="0"/>
              <w:noProof/>
              <w:sz w:val="28"/>
              <w:szCs w:val="28"/>
              <w:lang w:eastAsia="en-GB"/>
            </w:rPr>
          </w:pPr>
          <w:hyperlink w:anchor="_Toc483258085" w:history="1">
            <w:r w:rsidR="00C56CF0" w:rsidRPr="00C56CF0">
              <w:rPr>
                <w:rStyle w:val="af8"/>
                <w:rFonts w:ascii="Times New Roman" w:hAnsi="Times New Roman"/>
                <w:b w:val="0"/>
                <w:bCs w:val="0"/>
                <w:noProof/>
                <w:sz w:val="28"/>
                <w:szCs w:val="28"/>
                <w:lang w:val="ru-RU"/>
              </w:rPr>
              <w:t>2.6. Выводы</w:t>
            </w:r>
            <w:r w:rsidR="00C56CF0" w:rsidRPr="00C56CF0">
              <w:rPr>
                <w:rFonts w:ascii="Times New Roman" w:hAnsi="Times New Roman"/>
                <w:b w:val="0"/>
                <w:bCs w:val="0"/>
                <w:noProof/>
                <w:webHidden/>
                <w:sz w:val="28"/>
                <w:szCs w:val="28"/>
              </w:rPr>
              <w:tab/>
            </w:r>
            <w:r w:rsidR="00C56CF0" w:rsidRPr="00C56CF0">
              <w:rPr>
                <w:rFonts w:ascii="Times New Roman" w:hAnsi="Times New Roman"/>
                <w:b w:val="0"/>
                <w:bCs w:val="0"/>
                <w:noProof/>
                <w:webHidden/>
                <w:sz w:val="28"/>
                <w:szCs w:val="28"/>
              </w:rPr>
              <w:fldChar w:fldCharType="begin"/>
            </w:r>
            <w:r w:rsidR="00C56CF0" w:rsidRPr="00C56CF0">
              <w:rPr>
                <w:rFonts w:ascii="Times New Roman" w:hAnsi="Times New Roman"/>
                <w:b w:val="0"/>
                <w:bCs w:val="0"/>
                <w:noProof/>
                <w:webHidden/>
                <w:sz w:val="28"/>
                <w:szCs w:val="28"/>
              </w:rPr>
              <w:instrText xml:space="preserve"> PAGEREF _Toc483258085 \h </w:instrText>
            </w:r>
            <w:r w:rsidR="00C56CF0" w:rsidRPr="00C56CF0">
              <w:rPr>
                <w:rFonts w:ascii="Times New Roman" w:hAnsi="Times New Roman"/>
                <w:b w:val="0"/>
                <w:bCs w:val="0"/>
                <w:noProof/>
                <w:webHidden/>
                <w:sz w:val="28"/>
                <w:szCs w:val="28"/>
              </w:rPr>
            </w:r>
            <w:r w:rsidR="00C56CF0" w:rsidRPr="00C56CF0">
              <w:rPr>
                <w:rFonts w:ascii="Times New Roman" w:hAnsi="Times New Roman"/>
                <w:b w:val="0"/>
                <w:bCs w:val="0"/>
                <w:noProof/>
                <w:webHidden/>
                <w:sz w:val="28"/>
                <w:szCs w:val="28"/>
              </w:rPr>
              <w:fldChar w:fldCharType="separate"/>
            </w:r>
            <w:r w:rsidR="003E1AC2">
              <w:rPr>
                <w:rFonts w:ascii="Times New Roman" w:hAnsi="Times New Roman"/>
                <w:b w:val="0"/>
                <w:bCs w:val="0"/>
                <w:noProof/>
                <w:webHidden/>
                <w:sz w:val="28"/>
                <w:szCs w:val="28"/>
              </w:rPr>
              <w:t>63</w:t>
            </w:r>
            <w:r w:rsidR="00C56CF0" w:rsidRPr="00C56CF0">
              <w:rPr>
                <w:rFonts w:ascii="Times New Roman" w:hAnsi="Times New Roman"/>
                <w:b w:val="0"/>
                <w:bCs w:val="0"/>
                <w:noProof/>
                <w:webHidden/>
                <w:sz w:val="28"/>
                <w:szCs w:val="28"/>
              </w:rPr>
              <w:fldChar w:fldCharType="end"/>
            </w:r>
          </w:hyperlink>
        </w:p>
        <w:p w14:paraId="5886E177" w14:textId="77777777" w:rsidR="00C56CF0" w:rsidRPr="00C56CF0" w:rsidRDefault="00AA3751" w:rsidP="00C56CF0">
          <w:pPr>
            <w:pStyle w:val="11"/>
            <w:spacing w:before="0"/>
            <w:rPr>
              <w:rFonts w:ascii="Times New Roman" w:hAnsi="Times New Roman"/>
              <w:b w:val="0"/>
              <w:bCs w:val="0"/>
              <w:noProof/>
              <w:sz w:val="28"/>
              <w:lang w:eastAsia="en-GB"/>
            </w:rPr>
          </w:pPr>
          <w:hyperlink w:anchor="_Toc483258086" w:history="1">
            <w:r w:rsidR="00C56CF0" w:rsidRPr="00C56CF0">
              <w:rPr>
                <w:rStyle w:val="af8"/>
                <w:rFonts w:ascii="Times New Roman" w:hAnsi="Times New Roman"/>
                <w:b w:val="0"/>
                <w:bCs w:val="0"/>
                <w:noProof/>
                <w:sz w:val="28"/>
                <w:lang w:val="ru-RU"/>
              </w:rPr>
              <w:t>Заключение</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_Toc483258086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65</w:t>
            </w:r>
            <w:r w:rsidR="00C56CF0" w:rsidRPr="00C56CF0">
              <w:rPr>
                <w:rFonts w:ascii="Times New Roman" w:hAnsi="Times New Roman"/>
                <w:b w:val="0"/>
                <w:bCs w:val="0"/>
                <w:noProof/>
                <w:webHidden/>
                <w:sz w:val="28"/>
              </w:rPr>
              <w:fldChar w:fldCharType="end"/>
            </w:r>
          </w:hyperlink>
        </w:p>
        <w:p w14:paraId="498484A5" w14:textId="77777777" w:rsidR="00C56CF0" w:rsidRPr="00C56CF0" w:rsidRDefault="00AA3751" w:rsidP="00C56CF0">
          <w:pPr>
            <w:pStyle w:val="11"/>
            <w:spacing w:before="0"/>
            <w:rPr>
              <w:rFonts w:ascii="Times New Roman" w:hAnsi="Times New Roman"/>
              <w:b w:val="0"/>
              <w:bCs w:val="0"/>
              <w:noProof/>
              <w:sz w:val="28"/>
              <w:lang w:eastAsia="en-GB"/>
            </w:rPr>
          </w:pPr>
          <w:hyperlink w:anchor="_Toc483258087" w:history="1">
            <w:r w:rsidR="00C56CF0" w:rsidRPr="00C56CF0">
              <w:rPr>
                <w:rStyle w:val="af8"/>
                <w:rFonts w:ascii="Times New Roman" w:hAnsi="Times New Roman"/>
                <w:b w:val="0"/>
                <w:bCs w:val="0"/>
                <w:noProof/>
                <w:sz w:val="28"/>
              </w:rPr>
              <w:t>Список литературы</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_Toc483258087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67</w:t>
            </w:r>
            <w:r w:rsidR="00C56CF0" w:rsidRPr="00C56CF0">
              <w:rPr>
                <w:rFonts w:ascii="Times New Roman" w:hAnsi="Times New Roman"/>
                <w:b w:val="0"/>
                <w:bCs w:val="0"/>
                <w:noProof/>
                <w:webHidden/>
                <w:sz w:val="28"/>
              </w:rPr>
              <w:fldChar w:fldCharType="end"/>
            </w:r>
          </w:hyperlink>
        </w:p>
        <w:p w14:paraId="7BE195CA" w14:textId="77777777" w:rsidR="00C56CF0" w:rsidRPr="00C56CF0" w:rsidRDefault="00AA3751" w:rsidP="00C56CF0">
          <w:pPr>
            <w:pStyle w:val="11"/>
            <w:spacing w:before="0"/>
            <w:rPr>
              <w:rFonts w:ascii="Times New Roman" w:hAnsi="Times New Roman"/>
              <w:b w:val="0"/>
              <w:bCs w:val="0"/>
              <w:noProof/>
              <w:sz w:val="28"/>
              <w:lang w:eastAsia="en-GB"/>
            </w:rPr>
          </w:pPr>
          <w:hyperlink w:anchor="_Toc483258088" w:history="1">
            <w:r w:rsidR="00C56CF0" w:rsidRPr="00C56CF0">
              <w:rPr>
                <w:rStyle w:val="af8"/>
                <w:rFonts w:ascii="Times New Roman" w:hAnsi="Times New Roman"/>
                <w:b w:val="0"/>
                <w:bCs w:val="0"/>
                <w:noProof/>
                <w:sz w:val="28"/>
              </w:rPr>
              <w:t>Приложение А. Наречия совместности</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_Toc483258088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71</w:t>
            </w:r>
            <w:r w:rsidR="00C56CF0" w:rsidRPr="00C56CF0">
              <w:rPr>
                <w:rFonts w:ascii="Times New Roman" w:hAnsi="Times New Roman"/>
                <w:b w:val="0"/>
                <w:bCs w:val="0"/>
                <w:noProof/>
                <w:webHidden/>
                <w:sz w:val="28"/>
              </w:rPr>
              <w:fldChar w:fldCharType="end"/>
            </w:r>
          </w:hyperlink>
        </w:p>
        <w:p w14:paraId="183C5D26" w14:textId="77777777" w:rsidR="00C56CF0" w:rsidRPr="00C56CF0" w:rsidRDefault="00AA3751" w:rsidP="00C56CF0">
          <w:pPr>
            <w:pStyle w:val="11"/>
            <w:spacing w:before="0"/>
            <w:rPr>
              <w:rFonts w:ascii="Times New Roman" w:hAnsi="Times New Roman"/>
              <w:b w:val="0"/>
              <w:bCs w:val="0"/>
              <w:noProof/>
              <w:sz w:val="28"/>
              <w:lang w:eastAsia="en-GB"/>
            </w:rPr>
          </w:pPr>
          <w:hyperlink w:anchor="_Toc483258089" w:history="1">
            <w:r w:rsidR="00C56CF0" w:rsidRPr="00C56CF0">
              <w:rPr>
                <w:rStyle w:val="af8"/>
                <w:rFonts w:ascii="Times New Roman" w:hAnsi="Times New Roman"/>
                <w:b w:val="0"/>
                <w:bCs w:val="0"/>
                <w:noProof/>
                <w:sz w:val="28"/>
              </w:rPr>
              <w:t>Приложение Б. Сравнительно-уподобительные наречия</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_Toc483258089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75</w:t>
            </w:r>
            <w:r w:rsidR="00C56CF0" w:rsidRPr="00C56CF0">
              <w:rPr>
                <w:rFonts w:ascii="Times New Roman" w:hAnsi="Times New Roman"/>
                <w:b w:val="0"/>
                <w:bCs w:val="0"/>
                <w:noProof/>
                <w:webHidden/>
                <w:sz w:val="28"/>
              </w:rPr>
              <w:fldChar w:fldCharType="end"/>
            </w:r>
          </w:hyperlink>
        </w:p>
        <w:p w14:paraId="5ECE2A88" w14:textId="77777777" w:rsidR="00C56CF0" w:rsidRPr="00C56CF0" w:rsidRDefault="00AA3751" w:rsidP="00C56CF0">
          <w:pPr>
            <w:pStyle w:val="11"/>
            <w:spacing w:before="0"/>
            <w:rPr>
              <w:rFonts w:ascii="Times New Roman" w:hAnsi="Times New Roman"/>
              <w:b w:val="0"/>
              <w:bCs w:val="0"/>
              <w:noProof/>
              <w:sz w:val="28"/>
              <w:lang w:eastAsia="en-GB"/>
            </w:rPr>
          </w:pPr>
          <w:hyperlink w:anchor="_Toc483258090" w:history="1">
            <w:r w:rsidR="00C56CF0" w:rsidRPr="00C56CF0">
              <w:rPr>
                <w:rStyle w:val="af8"/>
                <w:rFonts w:ascii="Times New Roman" w:hAnsi="Times New Roman"/>
                <w:b w:val="0"/>
                <w:bCs w:val="0"/>
                <w:noProof/>
                <w:sz w:val="28"/>
              </w:rPr>
              <w:t>Приложение В. Наречия образа и способа действия</w:t>
            </w:r>
            <w:r w:rsidR="00C56CF0" w:rsidRPr="00C56CF0">
              <w:rPr>
                <w:rFonts w:ascii="Times New Roman" w:hAnsi="Times New Roman"/>
                <w:b w:val="0"/>
                <w:bCs w:val="0"/>
                <w:noProof/>
                <w:webHidden/>
                <w:sz w:val="28"/>
              </w:rPr>
              <w:tab/>
            </w:r>
            <w:r w:rsidR="00C56CF0" w:rsidRPr="00C56CF0">
              <w:rPr>
                <w:rFonts w:ascii="Times New Roman" w:hAnsi="Times New Roman"/>
                <w:b w:val="0"/>
                <w:bCs w:val="0"/>
                <w:noProof/>
                <w:webHidden/>
                <w:sz w:val="28"/>
              </w:rPr>
              <w:fldChar w:fldCharType="begin"/>
            </w:r>
            <w:r w:rsidR="00C56CF0" w:rsidRPr="00C56CF0">
              <w:rPr>
                <w:rFonts w:ascii="Times New Roman" w:hAnsi="Times New Roman"/>
                <w:b w:val="0"/>
                <w:bCs w:val="0"/>
                <w:noProof/>
                <w:webHidden/>
                <w:sz w:val="28"/>
              </w:rPr>
              <w:instrText xml:space="preserve"> PAGEREF _Toc483258090 \h </w:instrText>
            </w:r>
            <w:r w:rsidR="00C56CF0" w:rsidRPr="00C56CF0">
              <w:rPr>
                <w:rFonts w:ascii="Times New Roman" w:hAnsi="Times New Roman"/>
                <w:b w:val="0"/>
                <w:bCs w:val="0"/>
                <w:noProof/>
                <w:webHidden/>
                <w:sz w:val="28"/>
              </w:rPr>
            </w:r>
            <w:r w:rsidR="00C56CF0" w:rsidRPr="00C56CF0">
              <w:rPr>
                <w:rFonts w:ascii="Times New Roman" w:hAnsi="Times New Roman"/>
                <w:b w:val="0"/>
                <w:bCs w:val="0"/>
                <w:noProof/>
                <w:webHidden/>
                <w:sz w:val="28"/>
              </w:rPr>
              <w:fldChar w:fldCharType="separate"/>
            </w:r>
            <w:r w:rsidR="003E1AC2">
              <w:rPr>
                <w:rFonts w:ascii="Times New Roman" w:hAnsi="Times New Roman"/>
                <w:b w:val="0"/>
                <w:bCs w:val="0"/>
                <w:noProof/>
                <w:webHidden/>
                <w:sz w:val="28"/>
              </w:rPr>
              <w:t>96</w:t>
            </w:r>
            <w:r w:rsidR="00C56CF0" w:rsidRPr="00C56CF0">
              <w:rPr>
                <w:rFonts w:ascii="Times New Roman" w:hAnsi="Times New Roman"/>
                <w:b w:val="0"/>
                <w:bCs w:val="0"/>
                <w:noProof/>
                <w:webHidden/>
                <w:sz w:val="28"/>
              </w:rPr>
              <w:fldChar w:fldCharType="end"/>
            </w:r>
          </w:hyperlink>
        </w:p>
        <w:p w14:paraId="4353300B" w14:textId="506C83E0" w:rsidR="009B62D1" w:rsidRPr="00C56CF0" w:rsidRDefault="009B62D1" w:rsidP="00C56CF0">
          <w:pPr>
            <w:ind w:firstLine="0"/>
            <w:jc w:val="both"/>
          </w:pPr>
          <w:r w:rsidRPr="00C56CF0">
            <w:rPr>
              <w:rFonts w:cs="Times New Roman"/>
              <w:noProof/>
            </w:rPr>
            <w:fldChar w:fldCharType="end"/>
          </w:r>
        </w:p>
      </w:sdtContent>
    </w:sdt>
    <w:p w14:paraId="3E86F257" w14:textId="77777777" w:rsidR="00435116" w:rsidRPr="00311BD9" w:rsidRDefault="00435116" w:rsidP="003431B8">
      <w:pPr>
        <w:jc w:val="both"/>
        <w:rPr>
          <w:lang w:val="ru-RU"/>
        </w:rPr>
      </w:pPr>
      <w:r w:rsidRPr="00C02E24">
        <w:br w:type="page"/>
      </w:r>
    </w:p>
    <w:p w14:paraId="60DBF72B" w14:textId="77777777" w:rsidR="003431B8" w:rsidRPr="002F36D0" w:rsidRDefault="003431B8" w:rsidP="00E96960">
      <w:pPr>
        <w:pStyle w:val="1"/>
      </w:pPr>
      <w:bookmarkStart w:id="3" w:name="_Toc483258066"/>
      <w:r w:rsidRPr="002F36D0">
        <w:lastRenderedPageBreak/>
        <w:t>Введение</w:t>
      </w:r>
      <w:bookmarkEnd w:id="3"/>
    </w:p>
    <w:p w14:paraId="71A61C69" w14:textId="77777777" w:rsidR="003431B8" w:rsidRPr="002F36D0" w:rsidRDefault="003431B8" w:rsidP="003431B8">
      <w:pPr>
        <w:ind w:firstLine="567"/>
        <w:jc w:val="both"/>
      </w:pPr>
    </w:p>
    <w:p w14:paraId="0C9CE8A6" w14:textId="77777777" w:rsidR="003431B8" w:rsidRPr="003431B8" w:rsidRDefault="003431B8" w:rsidP="003431B8">
      <w:pPr>
        <w:ind w:firstLine="567"/>
        <w:jc w:val="both"/>
        <w:rPr>
          <w:rFonts w:eastAsia="Times New Roman" w:cs="Times New Roman"/>
          <w:lang w:val="ru-RU"/>
        </w:rPr>
      </w:pPr>
      <w:r w:rsidRPr="003431B8">
        <w:rPr>
          <w:rFonts w:eastAsia="Times New Roman" w:cs="Times New Roman"/>
          <w:lang w:val="ru-RU"/>
        </w:rPr>
        <w:t xml:space="preserve">В данной работе мы рассматриваем русские наречия образа и способа действия и их эквиваленты в английском языке, </w:t>
      </w:r>
      <w:r w:rsidRPr="003431B8">
        <w:rPr>
          <w:rFonts w:eastAsia="Times New Roman" w:cs="Times New Roman"/>
          <w:color w:val="000000"/>
          <w:lang w:val="ru-RU"/>
        </w:rPr>
        <w:t>которые могут выражаться как адвербиальным, так и другими способами.</w:t>
      </w:r>
      <w:r w:rsidRPr="003431B8">
        <w:rPr>
          <w:rFonts w:eastAsia="Times New Roman" w:cs="Times New Roman"/>
          <w:lang w:val="ru-RU"/>
        </w:rPr>
        <w:t xml:space="preserve"> </w:t>
      </w:r>
    </w:p>
    <w:p w14:paraId="7A95EF8F" w14:textId="77777777" w:rsidR="003431B8" w:rsidRPr="003431B8" w:rsidRDefault="003431B8" w:rsidP="003431B8">
      <w:pPr>
        <w:ind w:firstLine="567"/>
        <w:jc w:val="both"/>
        <w:rPr>
          <w:rFonts w:eastAsia="Times New Roman" w:cs="Times New Roman"/>
          <w:lang w:val="ru-RU"/>
        </w:rPr>
      </w:pPr>
      <w:r w:rsidRPr="003431B8">
        <w:rPr>
          <w:rFonts w:eastAsia="Times New Roman" w:cs="Times New Roman"/>
          <w:lang w:val="ru-RU"/>
        </w:rPr>
        <w:t>Группа наречий образа действия является предметом изучения в работах многих лингвистов (например, О.А. Глущенко</w:t>
      </w:r>
      <w:r>
        <w:rPr>
          <w:rStyle w:val="af"/>
          <w:rFonts w:eastAsia="Times New Roman"/>
        </w:rPr>
        <w:footnoteReference w:id="1"/>
      </w:r>
      <w:r w:rsidRPr="003431B8">
        <w:rPr>
          <w:rFonts w:eastAsia="Times New Roman" w:cs="Times New Roman"/>
          <w:lang w:val="ru-RU"/>
        </w:rPr>
        <w:t>, А.Б. Пеньковский</w:t>
      </w:r>
      <w:r>
        <w:rPr>
          <w:rStyle w:val="af"/>
          <w:rFonts w:eastAsia="Times New Roman"/>
        </w:rPr>
        <w:footnoteReference w:id="2"/>
      </w:r>
      <w:r w:rsidRPr="003431B8">
        <w:rPr>
          <w:rFonts w:eastAsia="Times New Roman" w:cs="Times New Roman"/>
          <w:lang w:val="ru-RU"/>
        </w:rPr>
        <w:t xml:space="preserve"> и другие). </w:t>
      </w:r>
      <w:r w:rsidRPr="003431B8">
        <w:rPr>
          <w:rFonts w:cs="Times New Roman"/>
          <w:lang w:val="ru-RU"/>
        </w:rPr>
        <w:t>Некоторую трудность представляет определение круга наречий данной группы и их классификация в русском языке.</w:t>
      </w:r>
      <w:r w:rsidRPr="003431B8">
        <w:rPr>
          <w:rFonts w:eastAsia="Times New Roman" w:cs="Times New Roman"/>
          <w:lang w:val="ru-RU"/>
        </w:rPr>
        <w:t xml:space="preserve"> Отдельно стоит отметить сравнительно-уподобительные наречия на -ски (</w:t>
      </w:r>
      <w:r w:rsidRPr="003431B8">
        <w:rPr>
          <w:rFonts w:eastAsia="Times New Roman" w:cs="Times New Roman"/>
          <w:i/>
          <w:lang w:val="ru-RU"/>
        </w:rPr>
        <w:t>дружески, автоматически</w:t>
      </w:r>
      <w:r w:rsidRPr="003431B8">
        <w:rPr>
          <w:rFonts w:eastAsia="Times New Roman" w:cs="Times New Roman"/>
          <w:lang w:val="ru-RU"/>
        </w:rPr>
        <w:t>). Данные наречия, с одной стороны, представляют собой большую самостоятельную группу, многие единицы которой по некоторым признакам (например, возможность образования сравнительной степени) сближаются с качественными наречиями на -о, -е, с другой, их семантика позволяет многим исследователям относить их к наречиям образа действия. Так их классифицирует, например, «Русская грамматика» (далее – Грамматика-80)</w:t>
      </w:r>
      <w:r>
        <w:rPr>
          <w:rStyle w:val="af"/>
          <w:rFonts w:eastAsia="Times New Roman"/>
        </w:rPr>
        <w:footnoteReference w:id="3"/>
      </w:r>
      <w:r w:rsidRPr="003431B8">
        <w:rPr>
          <w:rFonts w:eastAsia="Times New Roman" w:cs="Times New Roman"/>
          <w:lang w:val="ru-RU"/>
        </w:rPr>
        <w:t>. В работе мы рассматриваем данные наречия как часть наречий образа действия.</w:t>
      </w:r>
    </w:p>
    <w:p w14:paraId="6514372F" w14:textId="77777777" w:rsidR="003431B8" w:rsidRPr="003431B8" w:rsidRDefault="003431B8" w:rsidP="003431B8">
      <w:pPr>
        <w:ind w:firstLine="567"/>
        <w:jc w:val="both"/>
        <w:rPr>
          <w:rFonts w:eastAsia="Times New Roman" w:cs="Times New Roman"/>
          <w:lang w:val="ru-RU"/>
        </w:rPr>
      </w:pPr>
      <w:r w:rsidRPr="003431B8">
        <w:rPr>
          <w:rFonts w:eastAsia="Times New Roman" w:cs="Times New Roman"/>
          <w:lang w:val="ru-RU"/>
        </w:rPr>
        <w:t>Проводились также сопоставительные изучения наречий в разных языках (например, в работах Л. И.</w:t>
      </w:r>
      <w:r w:rsidRPr="003431B8">
        <w:rPr>
          <w:rFonts w:eastAsia="Times New Roman" w:cs="Times New Roman"/>
          <w:color w:val="FFFFFF"/>
          <w:lang w:val="ru-RU"/>
        </w:rPr>
        <w:t>и</w:t>
      </w:r>
      <w:r w:rsidRPr="003431B8">
        <w:rPr>
          <w:rFonts w:eastAsia="Times New Roman" w:cs="Times New Roman"/>
          <w:lang w:val="ru-RU"/>
        </w:rPr>
        <w:t>Болдычевой</w:t>
      </w:r>
      <w:r>
        <w:rPr>
          <w:rStyle w:val="a6"/>
          <w:rFonts w:eastAsia="Times New Roman" w:cs="Times New Roman"/>
        </w:rPr>
        <w:footnoteReference w:id="4"/>
      </w:r>
      <w:r w:rsidRPr="003431B8">
        <w:rPr>
          <w:rFonts w:eastAsia="Times New Roman" w:cs="Times New Roman"/>
          <w:lang w:val="ru-RU"/>
        </w:rPr>
        <w:t>, З. И. Сироткиной</w:t>
      </w:r>
      <w:r>
        <w:rPr>
          <w:rStyle w:val="a6"/>
          <w:rFonts w:eastAsia="Times New Roman" w:cs="Times New Roman"/>
        </w:rPr>
        <w:footnoteReference w:id="5"/>
      </w:r>
      <w:r w:rsidRPr="003431B8">
        <w:rPr>
          <w:rFonts w:eastAsia="Times New Roman" w:cs="Times New Roman"/>
          <w:lang w:val="ru-RU"/>
        </w:rPr>
        <w:t xml:space="preserve">).  Вместе с тем наречия образа и способа действия в аспекте сопоставления русского и английского языков еще не были предметом отдельного исследования. Таким образом, </w:t>
      </w:r>
      <w:r w:rsidRPr="003431B8">
        <w:rPr>
          <w:rFonts w:eastAsia="Times New Roman" w:cs="Times New Roman"/>
          <w:b/>
          <w:bCs/>
          <w:lang w:val="ru-RU"/>
        </w:rPr>
        <w:t>новизна</w:t>
      </w:r>
      <w:r w:rsidRPr="003431B8">
        <w:rPr>
          <w:rFonts w:eastAsia="Times New Roman" w:cs="Times New Roman"/>
          <w:lang w:val="ru-RU"/>
        </w:rPr>
        <w:t xml:space="preserve"> данной работы заключается в том, </w:t>
      </w:r>
      <w:r w:rsidRPr="003431B8">
        <w:rPr>
          <w:rFonts w:eastAsia="Times New Roman" w:cs="Times New Roman"/>
          <w:lang w:val="ru-RU"/>
        </w:rPr>
        <w:lastRenderedPageBreak/>
        <w:t>что в ней будут сопоставлены русские и английские наречия образа действия и проанализированы способы, с помощью которых значения русских наречий передаются на английский язык.</w:t>
      </w:r>
    </w:p>
    <w:p w14:paraId="5395F830" w14:textId="77777777" w:rsidR="003431B8" w:rsidRPr="003431B8" w:rsidRDefault="003431B8" w:rsidP="003431B8">
      <w:pPr>
        <w:ind w:firstLine="567"/>
        <w:jc w:val="both"/>
        <w:rPr>
          <w:rFonts w:eastAsia="Times New Roman" w:cs="Times New Roman"/>
          <w:lang w:val="ru-RU"/>
        </w:rPr>
      </w:pPr>
      <w:r w:rsidRPr="003431B8">
        <w:rPr>
          <w:rFonts w:eastAsia="Times New Roman" w:cs="Times New Roman"/>
          <w:b/>
          <w:bCs/>
          <w:lang w:val="ru-RU"/>
        </w:rPr>
        <w:t>Актуальность</w:t>
      </w:r>
      <w:r w:rsidRPr="003431B8">
        <w:rPr>
          <w:rFonts w:eastAsia="Times New Roman" w:cs="Times New Roman"/>
          <w:lang w:val="ru-RU"/>
        </w:rPr>
        <w:t xml:space="preserve"> работы обусловлена тем, что выявление сходства и различий сопоставляемых единиц важно как в теоретическом плане, так и в плане методическом, поскольку может быть использовано в преподавании как русского языка англоязычным учащимся, так и английского языка русскоязычным учащимся. </w:t>
      </w:r>
    </w:p>
    <w:p w14:paraId="3B5F3BC7" w14:textId="263812A5" w:rsidR="003431B8" w:rsidRPr="00C0327B" w:rsidRDefault="003431B8" w:rsidP="003431B8">
      <w:pPr>
        <w:ind w:firstLine="567"/>
        <w:jc w:val="both"/>
        <w:rPr>
          <w:rFonts w:cs="Times New Roman"/>
          <w:lang w:val="ru-RU"/>
        </w:rPr>
      </w:pPr>
      <w:r w:rsidRPr="003431B8">
        <w:rPr>
          <w:b/>
          <w:bCs/>
          <w:lang w:val="ru-RU"/>
        </w:rPr>
        <w:t>Целью</w:t>
      </w:r>
      <w:r w:rsidRPr="003431B8">
        <w:rPr>
          <w:lang w:val="ru-RU"/>
        </w:rPr>
        <w:t xml:space="preserve"> работы является</w:t>
      </w:r>
      <w:r w:rsidRPr="003431B8">
        <w:rPr>
          <w:rFonts w:cs="Times New Roman"/>
          <w:lang w:val="ru-RU"/>
        </w:rPr>
        <w:t xml:space="preserve"> </w:t>
      </w:r>
      <w:r w:rsidRPr="003431B8">
        <w:rPr>
          <w:lang w:val="ru-RU"/>
        </w:rPr>
        <w:t xml:space="preserve">проведение сопоставительного анализа наречий </w:t>
      </w:r>
      <w:r w:rsidR="00C0327B">
        <w:rPr>
          <w:lang w:val="ru-RU"/>
        </w:rPr>
        <w:t>образа действия</w:t>
      </w:r>
      <w:r w:rsidRPr="003431B8">
        <w:rPr>
          <w:lang w:val="ru-RU"/>
        </w:rPr>
        <w:t xml:space="preserve"> в русском и английском языках</w:t>
      </w:r>
      <w:r w:rsidR="00C0327B">
        <w:rPr>
          <w:lang w:val="ru-RU"/>
        </w:rPr>
        <w:t>, а также выявление других (неадвербиальных) способов передачи значений наречий данной группы на английский язык</w:t>
      </w:r>
      <w:r w:rsidRPr="003431B8">
        <w:rPr>
          <w:lang w:val="ru-RU"/>
        </w:rPr>
        <w:t xml:space="preserve">. </w:t>
      </w:r>
      <w:r w:rsidRPr="00C0327B">
        <w:rPr>
          <w:rFonts w:cs="Times New Roman"/>
          <w:lang w:val="ru-RU"/>
        </w:rPr>
        <w:t xml:space="preserve">Для реализации поставленной цели решается комплекс исследовательских </w:t>
      </w:r>
      <w:r w:rsidRPr="00C0327B">
        <w:rPr>
          <w:rFonts w:cs="Times New Roman"/>
          <w:b/>
          <w:lang w:val="ru-RU"/>
        </w:rPr>
        <w:t>задач</w:t>
      </w:r>
      <w:r w:rsidRPr="00C0327B">
        <w:rPr>
          <w:rFonts w:cs="Times New Roman"/>
          <w:lang w:val="ru-RU"/>
        </w:rPr>
        <w:t>:</w:t>
      </w:r>
    </w:p>
    <w:p w14:paraId="4F85222D" w14:textId="77777777" w:rsidR="003431B8" w:rsidRPr="008E7645" w:rsidRDefault="003431B8" w:rsidP="003431B8">
      <w:pPr>
        <w:pStyle w:val="ListParagraph1"/>
        <w:numPr>
          <w:ilvl w:val="0"/>
          <w:numId w:val="13"/>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О</w:t>
      </w:r>
      <w:r w:rsidRPr="008E7645">
        <w:rPr>
          <w:rFonts w:ascii="Times New Roman" w:hAnsi="Times New Roman" w:cs="Times New Roman"/>
          <w:sz w:val="28"/>
          <w:szCs w:val="28"/>
        </w:rPr>
        <w:t>пределить и описать круг русских наречий образа и способа действия;</w:t>
      </w:r>
    </w:p>
    <w:p w14:paraId="417CECDE" w14:textId="77777777" w:rsidR="003431B8" w:rsidRPr="008E7645" w:rsidRDefault="003431B8" w:rsidP="003431B8">
      <w:pPr>
        <w:pStyle w:val="ListParagraph1"/>
        <w:numPr>
          <w:ilvl w:val="0"/>
          <w:numId w:val="13"/>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О</w:t>
      </w:r>
      <w:r w:rsidRPr="008E7645">
        <w:rPr>
          <w:rFonts w:ascii="Times New Roman" w:hAnsi="Times New Roman" w:cs="Times New Roman"/>
          <w:sz w:val="28"/>
          <w:szCs w:val="28"/>
        </w:rPr>
        <w:t>тобрать языковой материал и провести его морфологический и семантический анализ;</w:t>
      </w:r>
    </w:p>
    <w:p w14:paraId="7097D64A" w14:textId="77777777" w:rsidR="003431B8" w:rsidRPr="008E7645" w:rsidRDefault="003431B8" w:rsidP="003431B8">
      <w:pPr>
        <w:pStyle w:val="ListParagraph1"/>
        <w:numPr>
          <w:ilvl w:val="0"/>
          <w:numId w:val="13"/>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Р</w:t>
      </w:r>
      <w:r w:rsidRPr="008E7645">
        <w:rPr>
          <w:rFonts w:ascii="Times New Roman" w:hAnsi="Times New Roman" w:cs="Times New Roman"/>
          <w:sz w:val="28"/>
          <w:szCs w:val="28"/>
        </w:rPr>
        <w:t>аспределить рассматриваемые единицы по группам, выделить продуктивные с точки зрения образования новых единиц группы;</w:t>
      </w:r>
    </w:p>
    <w:p w14:paraId="0C04C654" w14:textId="77777777" w:rsidR="003431B8" w:rsidRPr="008E7645" w:rsidRDefault="003431B8" w:rsidP="003431B8">
      <w:pPr>
        <w:pStyle w:val="ListParagraph1"/>
        <w:numPr>
          <w:ilvl w:val="0"/>
          <w:numId w:val="13"/>
        </w:num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В</w:t>
      </w:r>
      <w:r w:rsidRPr="008E7645">
        <w:rPr>
          <w:rFonts w:ascii="Times New Roman" w:hAnsi="Times New Roman" w:cs="Times New Roman"/>
          <w:sz w:val="28"/>
          <w:szCs w:val="28"/>
        </w:rPr>
        <w:t>ыявить различные способы перевода русских наречий образа действия на английский язык.</w:t>
      </w:r>
    </w:p>
    <w:p w14:paraId="2E39384B" w14:textId="77777777" w:rsidR="003431B8" w:rsidRPr="003431B8" w:rsidRDefault="003431B8" w:rsidP="003431B8">
      <w:pPr>
        <w:ind w:firstLine="567"/>
        <w:jc w:val="both"/>
        <w:rPr>
          <w:rFonts w:eastAsia="Times New Roman" w:cs="Times New Roman"/>
          <w:lang w:val="ru-RU"/>
        </w:rPr>
      </w:pPr>
      <w:r w:rsidRPr="003431B8">
        <w:rPr>
          <w:rFonts w:cs="Times New Roman"/>
          <w:b/>
          <w:lang w:val="ru-RU"/>
        </w:rPr>
        <w:t>Объектом</w:t>
      </w:r>
      <w:r w:rsidRPr="003431B8">
        <w:rPr>
          <w:rFonts w:cs="Times New Roman"/>
          <w:lang w:val="ru-RU"/>
        </w:rPr>
        <w:t xml:space="preserve"> исследования являются наречия образа и способа действия русского языка и все возможные их эквиваленты в английском</w:t>
      </w:r>
      <w:r w:rsidRPr="003431B8">
        <w:rPr>
          <w:lang w:val="ru-RU"/>
        </w:rPr>
        <w:t xml:space="preserve">, а </w:t>
      </w:r>
      <w:r w:rsidRPr="003431B8">
        <w:rPr>
          <w:b/>
          <w:bCs/>
          <w:lang w:val="ru-RU"/>
        </w:rPr>
        <w:t>п</w:t>
      </w:r>
      <w:r w:rsidRPr="003431B8">
        <w:rPr>
          <w:rFonts w:eastAsia="Times New Roman" w:cs="Times New Roman"/>
          <w:b/>
          <w:bCs/>
          <w:lang w:val="ru-RU"/>
        </w:rPr>
        <w:t xml:space="preserve">редметом </w:t>
      </w:r>
      <w:r w:rsidRPr="003431B8">
        <w:rPr>
          <w:rFonts w:eastAsia="Times New Roman" w:cs="Times New Roman"/>
          <w:lang w:val="ru-RU"/>
        </w:rPr>
        <w:t>исследования</w:t>
      </w:r>
      <w:r w:rsidRPr="003431B8">
        <w:rPr>
          <w:rFonts w:eastAsia="Times New Roman" w:cs="Times New Roman"/>
          <w:b/>
          <w:bCs/>
          <w:lang w:val="ru-RU"/>
        </w:rPr>
        <w:t xml:space="preserve"> </w:t>
      </w:r>
      <w:r w:rsidRPr="003431B8">
        <w:rPr>
          <w:rFonts w:eastAsia="Times New Roman" w:cs="Times New Roman"/>
          <w:lang w:val="ru-RU"/>
        </w:rPr>
        <w:t>— семантические и функциональные свойства этих слов в сопоставительном аспекте.</w:t>
      </w:r>
    </w:p>
    <w:p w14:paraId="64315C6D" w14:textId="15210E8E" w:rsidR="003431B8" w:rsidRDefault="003431B8" w:rsidP="003431B8">
      <w:pPr>
        <w:ind w:firstLine="567"/>
        <w:jc w:val="both"/>
        <w:rPr>
          <w:rFonts w:eastAsia="Arial Unicode MS" w:cs="Times New Roman"/>
          <w:lang w:val="ru-RU"/>
        </w:rPr>
      </w:pPr>
      <w:r w:rsidRPr="003431B8">
        <w:rPr>
          <w:rFonts w:cs="Times New Roman"/>
          <w:lang w:val="ru-RU"/>
        </w:rPr>
        <w:lastRenderedPageBreak/>
        <w:t xml:space="preserve">Исследование проводилось на </w:t>
      </w:r>
      <w:r w:rsidRPr="003431B8">
        <w:rPr>
          <w:rFonts w:cs="Times New Roman"/>
          <w:b/>
          <w:lang w:val="ru-RU"/>
        </w:rPr>
        <w:t>материале</w:t>
      </w:r>
      <w:r w:rsidRPr="003431B8">
        <w:rPr>
          <w:rFonts w:cs="Times New Roman"/>
          <w:lang w:val="ru-RU"/>
        </w:rPr>
        <w:t xml:space="preserve"> различных словарей: </w:t>
      </w:r>
      <w:r w:rsidRPr="00724E68">
        <w:rPr>
          <w:rFonts w:cs="Times New Roman"/>
        </w:rPr>
        <w:t>Cambridge</w:t>
      </w:r>
      <w:r w:rsidRPr="003431B8">
        <w:rPr>
          <w:rFonts w:cs="Times New Roman"/>
          <w:lang w:val="ru-RU"/>
        </w:rPr>
        <w:t xml:space="preserve"> </w:t>
      </w:r>
      <w:r w:rsidRPr="00724E68">
        <w:rPr>
          <w:rFonts w:cs="Times New Roman"/>
        </w:rPr>
        <w:t>Dictionary</w:t>
      </w:r>
      <w:r w:rsidR="00A6108A">
        <w:rPr>
          <w:rStyle w:val="af"/>
          <w:rFonts w:cs="Times New Roman"/>
        </w:rPr>
        <w:footnoteReference w:id="6"/>
      </w:r>
      <w:r w:rsidRPr="003431B8">
        <w:rPr>
          <w:rFonts w:cs="Times New Roman"/>
          <w:lang w:val="ru-RU"/>
        </w:rPr>
        <w:t>, «</w:t>
      </w:r>
      <w:r w:rsidRPr="003431B8">
        <w:rPr>
          <w:rFonts w:eastAsia="Times New Roman" w:cs="Times New Roman"/>
          <w:lang w:val="ru-RU"/>
        </w:rPr>
        <w:t xml:space="preserve">Большой англо-русский словарь </w:t>
      </w:r>
      <w:r>
        <w:rPr>
          <w:rFonts w:eastAsia="Times New Roman" w:cs="Times New Roman"/>
        </w:rPr>
        <w:t>ABBYY</w:t>
      </w:r>
      <w:r w:rsidRPr="003431B8">
        <w:rPr>
          <w:rFonts w:eastAsia="Times New Roman" w:cs="Times New Roman"/>
          <w:lang w:val="ru-RU"/>
        </w:rPr>
        <w:t xml:space="preserve"> </w:t>
      </w:r>
      <w:r>
        <w:rPr>
          <w:rFonts w:eastAsia="Times New Roman" w:cs="Times New Roman"/>
        </w:rPr>
        <w:t>Lingvo</w:t>
      </w:r>
      <w:r w:rsidRPr="003431B8">
        <w:rPr>
          <w:rFonts w:eastAsia="Times New Roman" w:cs="Times New Roman"/>
          <w:lang w:val="ru-RU"/>
        </w:rPr>
        <w:t>»</w:t>
      </w:r>
      <w:r w:rsidR="00A6108A">
        <w:rPr>
          <w:rStyle w:val="af"/>
          <w:rFonts w:eastAsia="Times New Roman" w:cs="Times New Roman"/>
          <w:lang w:val="ru-RU"/>
        </w:rPr>
        <w:footnoteReference w:id="7"/>
      </w:r>
      <w:r w:rsidRPr="003431B8">
        <w:rPr>
          <w:rFonts w:eastAsia="Times New Roman" w:cs="Times New Roman"/>
          <w:lang w:val="ru-RU"/>
        </w:rPr>
        <w:t xml:space="preserve"> (далее — </w:t>
      </w:r>
      <w:r w:rsidR="00775305">
        <w:rPr>
          <w:rFonts w:eastAsia="MS Mincho"/>
          <w:lang w:val="ru-RU" w:eastAsia="ja-JP"/>
        </w:rPr>
        <w:t>ABBYY</w:t>
      </w:r>
      <w:r w:rsidR="00775305">
        <w:rPr>
          <w:lang w:val="ru-RU"/>
        </w:rPr>
        <w:t xml:space="preserve"> </w:t>
      </w:r>
      <w:r w:rsidR="00775305">
        <w:rPr>
          <w:lang w:val="en-US"/>
        </w:rPr>
        <w:t>Lingvo</w:t>
      </w:r>
      <w:r w:rsidRPr="003431B8">
        <w:rPr>
          <w:rFonts w:eastAsia="Times New Roman" w:cs="Times New Roman"/>
          <w:lang w:val="ru-RU"/>
        </w:rPr>
        <w:t>), «</w:t>
      </w:r>
      <w:r w:rsidRPr="003431B8">
        <w:rPr>
          <w:rFonts w:eastAsia="Arial Unicode MS" w:cs="Times New Roman"/>
          <w:lang w:val="ru-RU"/>
        </w:rPr>
        <w:t>Большой толковый словарь русского языка» под ред. С.А. Кузнецова</w:t>
      </w:r>
      <w:r w:rsidR="00A6108A">
        <w:rPr>
          <w:rStyle w:val="af"/>
          <w:rFonts w:eastAsia="Arial Unicode MS" w:cs="Times New Roman"/>
          <w:lang w:val="ru-RU"/>
        </w:rPr>
        <w:footnoteReference w:id="8"/>
      </w:r>
      <w:r w:rsidRPr="003431B8">
        <w:rPr>
          <w:rFonts w:eastAsia="Arial Unicode MS" w:cs="Times New Roman"/>
          <w:lang w:val="ru-RU"/>
        </w:rPr>
        <w:t xml:space="preserve"> (далее – БТС). Основным источником иллюстративного материала послужил параллельный подкорпус Национального корпуса русского языка (далее – НКРЯ).</w:t>
      </w:r>
    </w:p>
    <w:p w14:paraId="349E54EE" w14:textId="69E10AA6" w:rsidR="00607394" w:rsidRPr="00607394" w:rsidRDefault="00607394" w:rsidP="00607394">
      <w:pPr>
        <w:ind w:firstLine="567"/>
        <w:jc w:val="both"/>
        <w:rPr>
          <w:lang w:val="ru-RU"/>
        </w:rPr>
      </w:pPr>
      <w:r w:rsidRPr="003431B8">
        <w:rPr>
          <w:lang w:val="ru-RU"/>
        </w:rPr>
        <w:t>Материалом для исследования послужили наречия образа действия, отобранные из Большого толкового словаря под редакцией С.А. Кузнецова</w:t>
      </w:r>
      <w:r>
        <w:rPr>
          <w:rStyle w:val="af"/>
          <w:lang w:val="ru-RU"/>
        </w:rPr>
        <w:footnoteReference w:id="9"/>
      </w:r>
      <w:r w:rsidRPr="003431B8">
        <w:rPr>
          <w:lang w:val="ru-RU"/>
        </w:rPr>
        <w:t>.</w:t>
      </w:r>
      <w:r>
        <w:rPr>
          <w:lang w:val="ru-RU"/>
        </w:rPr>
        <w:t xml:space="preserve"> </w:t>
      </w:r>
      <w:r w:rsidRPr="003431B8">
        <w:rPr>
          <w:lang w:val="ru-RU"/>
        </w:rPr>
        <w:t>Общее количе</w:t>
      </w:r>
      <w:r>
        <w:rPr>
          <w:lang w:val="ru-RU"/>
        </w:rPr>
        <w:t>ство исследуемых лексем – 424</w:t>
      </w:r>
      <w:r w:rsidRPr="003431B8">
        <w:rPr>
          <w:lang w:val="ru-RU"/>
        </w:rPr>
        <w:t xml:space="preserve"> единиц</w:t>
      </w:r>
      <w:r>
        <w:rPr>
          <w:lang w:val="ru-RU"/>
        </w:rPr>
        <w:t>ы</w:t>
      </w:r>
      <w:r w:rsidRPr="003431B8">
        <w:rPr>
          <w:lang w:val="ru-RU"/>
        </w:rPr>
        <w:t>.</w:t>
      </w:r>
    </w:p>
    <w:p w14:paraId="54B3B0DD" w14:textId="77777777" w:rsidR="003431B8" w:rsidRPr="003431B8" w:rsidRDefault="003431B8" w:rsidP="003431B8">
      <w:pPr>
        <w:ind w:firstLine="567"/>
        <w:jc w:val="both"/>
        <w:rPr>
          <w:lang w:val="ru-RU"/>
        </w:rPr>
      </w:pPr>
      <w:r w:rsidRPr="003431B8">
        <w:rPr>
          <w:lang w:val="ru-RU"/>
        </w:rPr>
        <w:t xml:space="preserve">Основными </w:t>
      </w:r>
      <w:r w:rsidRPr="003431B8">
        <w:rPr>
          <w:b/>
          <w:bCs/>
          <w:lang w:val="ru-RU"/>
        </w:rPr>
        <w:t xml:space="preserve">методами </w:t>
      </w:r>
      <w:r w:rsidRPr="003431B8">
        <w:rPr>
          <w:lang w:val="ru-RU"/>
        </w:rPr>
        <w:t>данной работы являются описательный и сопоставительный методы. Отбор необходимого материала осуществлялся с помощью метода сплошной выборки.</w:t>
      </w:r>
    </w:p>
    <w:p w14:paraId="0C950460" w14:textId="77777777" w:rsidR="003431B8" w:rsidRPr="003431B8" w:rsidRDefault="003431B8" w:rsidP="003431B8">
      <w:pPr>
        <w:ind w:firstLine="567"/>
        <w:jc w:val="both"/>
        <w:rPr>
          <w:rFonts w:eastAsia="Times New Roman" w:cs="Times New Roman"/>
          <w:lang w:val="ru-RU"/>
        </w:rPr>
      </w:pPr>
      <w:r w:rsidRPr="003431B8">
        <w:rPr>
          <w:b/>
          <w:bCs/>
          <w:lang w:val="ru-RU"/>
        </w:rPr>
        <w:t>Практическая значимость</w:t>
      </w:r>
      <w:r w:rsidRPr="003431B8">
        <w:rPr>
          <w:lang w:val="ru-RU"/>
        </w:rPr>
        <w:t xml:space="preserve"> данной работы состоит в возможности использования ее результатов в преподавании </w:t>
      </w:r>
      <w:r w:rsidRPr="003431B8">
        <w:rPr>
          <w:rFonts w:eastAsia="Times New Roman" w:cs="Times New Roman"/>
          <w:lang w:val="ru-RU"/>
        </w:rPr>
        <w:t xml:space="preserve">как русского языка англоязычным учащимся, так и английского языка русскоязычным учащимся; также исследование может быть применено для уточнения словников переводных словарей. </w:t>
      </w:r>
    </w:p>
    <w:p w14:paraId="4BD5948A" w14:textId="77777777" w:rsidR="003431B8" w:rsidRPr="006A7F9C" w:rsidRDefault="003431B8" w:rsidP="003431B8">
      <w:pPr>
        <w:ind w:firstLine="567"/>
        <w:jc w:val="both"/>
        <w:rPr>
          <w:i/>
        </w:rPr>
      </w:pPr>
      <w:r w:rsidRPr="003431B8">
        <w:rPr>
          <w:rStyle w:val="a7"/>
          <w:rFonts w:eastAsia="Times New Roman" w:cs="Times New Roman"/>
          <w:i w:val="0"/>
          <w:iCs w:val="0"/>
          <w:color w:val="000000"/>
          <w:lang w:val="ru-RU"/>
        </w:rPr>
        <w:t xml:space="preserve">Работа состоит из введения, двух глав и заключения. </w:t>
      </w:r>
      <w:r w:rsidRPr="003431B8">
        <w:rPr>
          <w:rStyle w:val="a7"/>
          <w:rFonts w:eastAsia="Times New Roman" w:cs="Times New Roman"/>
          <w:bCs/>
          <w:i w:val="0"/>
          <w:iCs w:val="0"/>
          <w:color w:val="000000"/>
          <w:lang w:val="ru-RU"/>
        </w:rPr>
        <w:t xml:space="preserve">В первой главе рассмотрены теоретические вопросы, связанные с темой исследования. Во второй главе проанализированы русские наречия образа действия и возможные способы передачи их значений на английский язык. </w:t>
      </w:r>
      <w:r w:rsidRPr="006A7F9C">
        <w:rPr>
          <w:rStyle w:val="a7"/>
          <w:rFonts w:eastAsia="Times New Roman" w:cs="Times New Roman"/>
          <w:bCs/>
          <w:i w:val="0"/>
          <w:iCs w:val="0"/>
          <w:color w:val="000000"/>
        </w:rPr>
        <w:t>В заключении подведены итоги исследования.</w:t>
      </w:r>
    </w:p>
    <w:p w14:paraId="162D2ACC" w14:textId="77777777" w:rsidR="00F941A9" w:rsidRDefault="00F941A9">
      <w:pPr>
        <w:spacing w:after="160" w:line="259" w:lineRule="auto"/>
        <w:ind w:firstLine="0"/>
        <w:rPr>
          <w:bCs/>
          <w:szCs w:val="32"/>
          <w:lang w:val="ru-RU"/>
        </w:rPr>
      </w:pPr>
      <w:r>
        <w:rPr>
          <w:lang w:val="ru-RU"/>
        </w:rPr>
        <w:br w:type="page"/>
      </w:r>
    </w:p>
    <w:p w14:paraId="5BB05EC7" w14:textId="3226D103" w:rsidR="003431B8" w:rsidRPr="003431B8" w:rsidRDefault="003431B8" w:rsidP="00F941A9">
      <w:pPr>
        <w:pStyle w:val="1"/>
        <w:rPr>
          <w:lang w:val="ru-RU"/>
        </w:rPr>
      </w:pPr>
      <w:bookmarkStart w:id="4" w:name="_Toc483258067"/>
      <w:r w:rsidRPr="003431B8">
        <w:rPr>
          <w:lang w:val="ru-RU"/>
        </w:rPr>
        <w:lastRenderedPageBreak/>
        <w:t>1. Специфика наречий образа действия в русском и английском языках</w:t>
      </w:r>
      <w:bookmarkEnd w:id="4"/>
    </w:p>
    <w:p w14:paraId="1830E0AC" w14:textId="77777777" w:rsidR="003431B8" w:rsidRPr="003431B8" w:rsidRDefault="003431B8" w:rsidP="004F4C4B">
      <w:pPr>
        <w:pStyle w:val="2"/>
        <w:rPr>
          <w:lang w:val="ru-RU"/>
        </w:rPr>
      </w:pPr>
      <w:bookmarkStart w:id="5" w:name="_Toc483258068"/>
      <w:r w:rsidRPr="003431B8">
        <w:rPr>
          <w:lang w:val="ru-RU"/>
        </w:rPr>
        <w:t>1.1. Проблема выделения наречия как самостоятельной части речи</w:t>
      </w:r>
      <w:bookmarkEnd w:id="5"/>
    </w:p>
    <w:p w14:paraId="2627DAF0" w14:textId="77777777" w:rsidR="003431B8" w:rsidRPr="006D5129" w:rsidRDefault="003431B8" w:rsidP="003431B8">
      <w:pPr>
        <w:pStyle w:val="3"/>
        <w:keepLines w:val="0"/>
      </w:pPr>
      <w:bookmarkStart w:id="6" w:name="_Toc483258069"/>
      <w:r w:rsidRPr="006D5129">
        <w:t>1.1.1. Грамматические и семантические особенности наречия</w:t>
      </w:r>
      <w:bookmarkEnd w:id="6"/>
      <w:r w:rsidRPr="006D5129">
        <w:t xml:space="preserve"> </w:t>
      </w:r>
    </w:p>
    <w:p w14:paraId="6206E25B" w14:textId="77777777" w:rsidR="003431B8" w:rsidRPr="002F36D0" w:rsidRDefault="003431B8" w:rsidP="003431B8">
      <w:pPr>
        <w:jc w:val="center"/>
      </w:pPr>
      <w:r w:rsidRPr="002F36D0">
        <w:t xml:space="preserve">           </w:t>
      </w:r>
    </w:p>
    <w:p w14:paraId="3D26AD9A" w14:textId="77777777" w:rsidR="003431B8" w:rsidRPr="003431B8" w:rsidRDefault="003431B8" w:rsidP="003431B8">
      <w:pPr>
        <w:ind w:firstLine="567"/>
        <w:jc w:val="both"/>
        <w:rPr>
          <w:lang w:val="ru-RU"/>
        </w:rPr>
      </w:pPr>
      <w:r w:rsidRPr="003431B8">
        <w:rPr>
          <w:lang w:val="ru-RU"/>
        </w:rPr>
        <w:t>Европейская лингвистическая традиция определяет наречие как одну из основных частей речи. Наречие, таким образом, занимает важное место в русском и английском языке. Это подтверждает и частота употребления наречия, и его объем. В соответствии с наиболее известными толковыми словарями (в первую очередь «Большим академическим словарем русского языка») В. Б. Евтюхин насчитывает около 6 тысяч наречий, выделяя среди них разряд наречий образа действия как наиболее крупный (включает около 5,5 тысяч лексем)</w:t>
      </w:r>
      <w:r w:rsidRPr="002F36D0">
        <w:rPr>
          <w:rStyle w:val="af"/>
          <w:rFonts w:cs="Mangal"/>
        </w:rPr>
        <w:footnoteReference w:id="10"/>
      </w:r>
      <w:r w:rsidRPr="003431B8">
        <w:rPr>
          <w:lang w:val="ru-RU"/>
        </w:rPr>
        <w:t>. Авторы кембриджской грамматики английского языка Р. Хаддлстон и Дж. Паллам определяют объем наречия в английском языке тысячами единиц и отмечают, что практически любое распространенное предложение содержит наречия или прилагательные</w:t>
      </w:r>
      <w:r w:rsidRPr="002F36D0">
        <w:rPr>
          <w:rStyle w:val="af"/>
          <w:rFonts w:cs="Mangal"/>
        </w:rPr>
        <w:footnoteReference w:id="11"/>
      </w:r>
      <w:r w:rsidRPr="003431B8">
        <w:rPr>
          <w:lang w:val="ru-RU"/>
        </w:rPr>
        <w:t>.</w:t>
      </w:r>
    </w:p>
    <w:p w14:paraId="0FDEC00B" w14:textId="77777777" w:rsidR="003431B8" w:rsidRPr="003431B8" w:rsidRDefault="003431B8" w:rsidP="003431B8">
      <w:pPr>
        <w:ind w:firstLine="567"/>
        <w:jc w:val="both"/>
        <w:rPr>
          <w:lang w:val="ru-RU"/>
        </w:rPr>
      </w:pPr>
      <w:r w:rsidRPr="003431B8">
        <w:rPr>
          <w:lang w:val="ru-RU"/>
        </w:rPr>
        <w:t>В то же время лингвисты указывают на остаточный принцип выделения слов в эту часть речи из общего частеречного континуума и отмечают отрицательный морфологический характер наречия как части речи, отсутствие общих морфологических категорий и определение наречий как знаменательных слов, не имеющих именной или глагольной морфологической категории. Аналогичный «остаточный принцип» определяет для наречий и традиционная грамматика английского языка</w:t>
      </w:r>
      <w:r>
        <w:rPr>
          <w:rStyle w:val="af"/>
          <w:rFonts w:cs="Mangal"/>
        </w:rPr>
        <w:footnoteReference w:id="12"/>
      </w:r>
      <w:r w:rsidRPr="003431B8">
        <w:rPr>
          <w:lang w:val="ru-RU"/>
        </w:rPr>
        <w:t>. Сюда относят слова, которые не удовлетворяют критериям, определяющим существительные, глаголы, прилагательные, предлоги и союзы.</w:t>
      </w:r>
    </w:p>
    <w:p w14:paraId="6F7A2A54" w14:textId="77777777" w:rsidR="003431B8" w:rsidRPr="003431B8" w:rsidRDefault="003431B8" w:rsidP="003431B8">
      <w:pPr>
        <w:ind w:firstLine="567"/>
        <w:jc w:val="both"/>
        <w:rPr>
          <w:lang w:val="ru-RU"/>
        </w:rPr>
      </w:pPr>
      <w:r w:rsidRPr="003431B8">
        <w:rPr>
          <w:lang w:val="ru-RU"/>
        </w:rPr>
        <w:lastRenderedPageBreak/>
        <w:t>Производный характер наречий и словообразовательная соотносительность со всеми видами изменяемых слов</w:t>
      </w:r>
      <w:r w:rsidRPr="002F36D0">
        <w:rPr>
          <w:rStyle w:val="a6"/>
        </w:rPr>
        <w:footnoteReference w:id="13"/>
      </w:r>
      <w:r w:rsidRPr="003431B8">
        <w:rPr>
          <w:lang w:val="ru-RU"/>
        </w:rPr>
        <w:t xml:space="preserve"> определяют разнородность этой части речи. Наиболее распространенный способ образования наречий — адвербиализация, часто «консервирующая» лексическое значение производящего слова и сохраняющая его синтаксическую функцию. В.Б. Евтюхин отмечает отсутствие у наречий «собственной» функции и выдвижение наречием на первый план периферийных функций других слов (обстоятельство у существительных)</w:t>
      </w:r>
      <w:r w:rsidRPr="002F36D0">
        <w:rPr>
          <w:rStyle w:val="a6"/>
        </w:rPr>
        <w:footnoteReference w:id="14"/>
      </w:r>
      <w:r w:rsidRPr="003431B8">
        <w:rPr>
          <w:lang w:val="ru-RU"/>
        </w:rPr>
        <w:t>.</w:t>
      </w:r>
    </w:p>
    <w:p w14:paraId="3CB6CB88" w14:textId="77777777" w:rsidR="003431B8" w:rsidRPr="003431B8" w:rsidRDefault="003431B8" w:rsidP="003431B8">
      <w:pPr>
        <w:ind w:firstLine="567"/>
        <w:jc w:val="both"/>
        <w:rPr>
          <w:lang w:val="ru-RU"/>
        </w:rPr>
      </w:pPr>
      <w:r w:rsidRPr="003431B8">
        <w:rPr>
          <w:lang w:val="ru-RU"/>
        </w:rPr>
        <w:t xml:space="preserve">Основной группой наречий в русской лингвистике выделяются наречия на </w:t>
      </w:r>
      <w:r w:rsidRPr="003431B8">
        <w:rPr>
          <w:i/>
          <w:iCs/>
          <w:lang w:val="ru-RU"/>
        </w:rPr>
        <w:t>-о</w:t>
      </w:r>
      <w:r w:rsidRPr="003431B8">
        <w:rPr>
          <w:lang w:val="ru-RU"/>
        </w:rPr>
        <w:t xml:space="preserve"> и </w:t>
      </w:r>
      <w:r w:rsidRPr="003431B8">
        <w:rPr>
          <w:i/>
          <w:iCs/>
          <w:lang w:val="ru-RU"/>
        </w:rPr>
        <w:t xml:space="preserve">-е </w:t>
      </w:r>
      <w:r w:rsidRPr="003431B8">
        <w:rPr>
          <w:lang w:val="ru-RU"/>
        </w:rPr>
        <w:t>(</w:t>
      </w:r>
      <w:r w:rsidRPr="003431B8">
        <w:rPr>
          <w:i/>
          <w:iCs/>
          <w:lang w:val="ru-RU"/>
        </w:rPr>
        <w:t>адекватно</w:t>
      </w:r>
      <w:r w:rsidRPr="003431B8">
        <w:rPr>
          <w:lang w:val="ru-RU"/>
        </w:rPr>
        <w:t xml:space="preserve">, </w:t>
      </w:r>
      <w:r w:rsidRPr="003431B8">
        <w:rPr>
          <w:i/>
          <w:iCs/>
          <w:lang w:val="ru-RU"/>
        </w:rPr>
        <w:t>впечатляюще</w:t>
      </w:r>
      <w:r w:rsidRPr="003431B8">
        <w:rPr>
          <w:lang w:val="ru-RU"/>
        </w:rPr>
        <w:t>), которые</w:t>
      </w:r>
      <w:r w:rsidRPr="003431B8">
        <w:rPr>
          <w:i/>
          <w:iCs/>
          <w:lang w:val="ru-RU"/>
        </w:rPr>
        <w:t xml:space="preserve"> </w:t>
      </w:r>
      <w:r w:rsidRPr="003431B8">
        <w:rPr>
          <w:lang w:val="ru-RU"/>
        </w:rPr>
        <w:t xml:space="preserve">в большинстве своем являются качественными. Это подтверждается частотой употребления таких наречий в корпусе русского языка, их распространенностью в языковой системе, активностью образования их по данной словообразовательной модели. Аналогично и в английском языке лингвистами выделяется группа регулярно образуемых наречий на </w:t>
      </w:r>
      <w:r w:rsidRPr="003431B8">
        <w:rPr>
          <w:i/>
          <w:iCs/>
          <w:lang w:val="ru-RU"/>
        </w:rPr>
        <w:t>–</w:t>
      </w:r>
      <w:r w:rsidRPr="002F36D0">
        <w:rPr>
          <w:i/>
          <w:iCs/>
          <w:lang w:val="en-US"/>
        </w:rPr>
        <w:t>ly</w:t>
      </w:r>
      <w:r w:rsidRPr="003431B8">
        <w:rPr>
          <w:i/>
          <w:iCs/>
          <w:lang w:val="ru-RU"/>
        </w:rPr>
        <w:t xml:space="preserve"> (</w:t>
      </w:r>
      <w:r w:rsidRPr="002F36D0">
        <w:rPr>
          <w:i/>
          <w:iCs/>
          <w:lang w:val="en-US"/>
        </w:rPr>
        <w:t>loudly</w:t>
      </w:r>
      <w:r w:rsidRPr="003431B8">
        <w:rPr>
          <w:i/>
          <w:iCs/>
          <w:lang w:val="ru-RU"/>
        </w:rPr>
        <w:t xml:space="preserve">, </w:t>
      </w:r>
      <w:r w:rsidRPr="002F36D0">
        <w:rPr>
          <w:i/>
          <w:iCs/>
          <w:lang w:val="en-US"/>
        </w:rPr>
        <w:t>slowly</w:t>
      </w:r>
      <w:r w:rsidRPr="003431B8">
        <w:rPr>
          <w:i/>
          <w:iCs/>
          <w:lang w:val="ru-RU"/>
        </w:rPr>
        <w:t>)</w:t>
      </w:r>
      <w:r w:rsidRPr="003431B8">
        <w:rPr>
          <w:lang w:val="ru-RU"/>
        </w:rPr>
        <w:t>, в некоторой степени вносящая вклад в единство этой части речи.</w:t>
      </w:r>
    </w:p>
    <w:p w14:paraId="4BAAF35A"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Наречия образа и способа действия, рассматриваемые в данной работе, совмещают значение качественной характеристики действия и указание на способ его совершения, из-за чего их иногда называют качественно-обстоятельственными</w:t>
      </w:r>
      <w:r w:rsidRPr="002F36D0">
        <w:rPr>
          <w:rStyle w:val="af"/>
          <w:rFonts w:ascii="Times New Roman" w:hAnsi="Times New Roman"/>
          <w:sz w:val="28"/>
          <w:szCs w:val="28"/>
        </w:rPr>
        <w:footnoteReference w:id="15"/>
      </w:r>
      <w:r w:rsidRPr="002F36D0">
        <w:rPr>
          <w:rFonts w:ascii="Times New Roman" w:hAnsi="Times New Roman" w:cs="Times New Roman"/>
          <w:sz w:val="28"/>
          <w:szCs w:val="28"/>
        </w:rPr>
        <w:t xml:space="preserve"> (</w:t>
      </w:r>
      <w:r w:rsidRPr="002F36D0">
        <w:rPr>
          <w:rFonts w:ascii="Times New Roman" w:hAnsi="Times New Roman" w:cs="Times New Roman"/>
          <w:i/>
          <w:sz w:val="28"/>
          <w:szCs w:val="28"/>
        </w:rPr>
        <w:t>наизусть, второпях, вплотную</w:t>
      </w:r>
      <w:r w:rsidRPr="002F36D0">
        <w:rPr>
          <w:rFonts w:ascii="Times New Roman" w:hAnsi="Times New Roman" w:cs="Times New Roman"/>
          <w:sz w:val="28"/>
          <w:szCs w:val="28"/>
        </w:rPr>
        <w:t>). Наречия образа действия представляют собой самый крупный разряд наречий в русском языке, включая в свой состав около 5,5 тыс. лексем. В английском языке обстоятельства образа действия (</w:t>
      </w:r>
      <w:r w:rsidRPr="002F36D0">
        <w:rPr>
          <w:rFonts w:ascii="Times New Roman" w:hAnsi="Times New Roman" w:cs="Times New Roman"/>
          <w:sz w:val="28"/>
          <w:szCs w:val="28"/>
          <w:lang w:val="en-US"/>
        </w:rPr>
        <w:t>adve</w:t>
      </w:r>
      <w:r>
        <w:rPr>
          <w:rFonts w:ascii="Times New Roman" w:hAnsi="Times New Roman" w:cs="Times New Roman"/>
          <w:sz w:val="28"/>
          <w:szCs w:val="28"/>
          <w:lang w:val="en-US"/>
        </w:rPr>
        <w:t>r</w:t>
      </w:r>
      <w:r w:rsidRPr="002F36D0">
        <w:rPr>
          <w:rFonts w:ascii="Times New Roman" w:hAnsi="Times New Roman" w:cs="Times New Roman"/>
          <w:sz w:val="28"/>
          <w:szCs w:val="28"/>
          <w:lang w:val="en-US"/>
        </w:rPr>
        <w:t>bs</w:t>
      </w:r>
      <w:r w:rsidRPr="002F36D0">
        <w:rPr>
          <w:rFonts w:ascii="Times New Roman" w:hAnsi="Times New Roman" w:cs="Times New Roman"/>
          <w:sz w:val="28"/>
          <w:szCs w:val="28"/>
        </w:rPr>
        <w:t xml:space="preserve"> </w:t>
      </w:r>
      <w:r w:rsidRPr="002F36D0">
        <w:rPr>
          <w:rFonts w:ascii="Times New Roman" w:hAnsi="Times New Roman" w:cs="Times New Roman"/>
          <w:sz w:val="28"/>
          <w:szCs w:val="28"/>
          <w:lang w:val="en-US"/>
        </w:rPr>
        <w:t>of</w:t>
      </w:r>
      <w:r w:rsidRPr="002F36D0">
        <w:rPr>
          <w:rFonts w:ascii="Times New Roman" w:hAnsi="Times New Roman" w:cs="Times New Roman"/>
          <w:sz w:val="28"/>
          <w:szCs w:val="28"/>
        </w:rPr>
        <w:t xml:space="preserve"> </w:t>
      </w:r>
      <w:r w:rsidRPr="002F36D0">
        <w:rPr>
          <w:rFonts w:ascii="Times New Roman" w:hAnsi="Times New Roman" w:cs="Times New Roman"/>
          <w:sz w:val="28"/>
          <w:szCs w:val="28"/>
          <w:lang w:val="en-US"/>
        </w:rPr>
        <w:t>manner</w:t>
      </w:r>
      <w:r w:rsidRPr="002F36D0">
        <w:rPr>
          <w:rFonts w:ascii="Times New Roman" w:hAnsi="Times New Roman" w:cs="Times New Roman"/>
          <w:sz w:val="28"/>
          <w:szCs w:val="28"/>
        </w:rPr>
        <w:t xml:space="preserve">) также зачастую образуются путем добавления суффикса </w:t>
      </w:r>
      <w:r w:rsidRPr="002F36D0">
        <w:rPr>
          <w:rFonts w:ascii="Times New Roman" w:hAnsi="Times New Roman" w:cs="Times New Roman"/>
          <w:i/>
          <w:iCs/>
          <w:sz w:val="28"/>
          <w:szCs w:val="28"/>
        </w:rPr>
        <w:t>–ly</w:t>
      </w:r>
      <w:r w:rsidRPr="002F36D0">
        <w:rPr>
          <w:rFonts w:ascii="Times New Roman" w:hAnsi="Times New Roman" w:cs="Times New Roman"/>
          <w:sz w:val="28"/>
          <w:szCs w:val="28"/>
        </w:rPr>
        <w:t xml:space="preserve"> к прилагательным (</w:t>
      </w:r>
      <w:r w:rsidRPr="002F36D0">
        <w:rPr>
          <w:rFonts w:ascii="Times New Roman" w:hAnsi="Times New Roman" w:cs="Times New Roman"/>
          <w:i/>
          <w:iCs/>
          <w:sz w:val="28"/>
          <w:szCs w:val="28"/>
          <w:lang w:val="en-US"/>
        </w:rPr>
        <w:t>quiet</w:t>
      </w:r>
      <w:r w:rsidRPr="002F36D0">
        <w:rPr>
          <w:rFonts w:ascii="Times New Roman" w:hAnsi="Times New Roman" w:cs="Times New Roman"/>
          <w:i/>
          <w:iCs/>
          <w:sz w:val="28"/>
          <w:szCs w:val="28"/>
        </w:rPr>
        <w:t xml:space="preserve"> – </w:t>
      </w:r>
      <w:r w:rsidRPr="002F36D0">
        <w:rPr>
          <w:rFonts w:ascii="Times New Roman" w:hAnsi="Times New Roman" w:cs="Times New Roman"/>
          <w:i/>
          <w:iCs/>
          <w:sz w:val="28"/>
          <w:szCs w:val="28"/>
          <w:lang w:val="en-US"/>
        </w:rPr>
        <w:lastRenderedPageBreak/>
        <w:t>quietly</w:t>
      </w:r>
      <w:r w:rsidRPr="002F36D0">
        <w:rPr>
          <w:rFonts w:ascii="Times New Roman" w:hAnsi="Times New Roman" w:cs="Times New Roman"/>
          <w:i/>
          <w:iCs/>
          <w:sz w:val="28"/>
          <w:szCs w:val="28"/>
        </w:rPr>
        <w:t xml:space="preserve">, </w:t>
      </w:r>
      <w:r w:rsidRPr="002F36D0">
        <w:rPr>
          <w:rFonts w:ascii="Times New Roman" w:hAnsi="Times New Roman" w:cs="Times New Roman"/>
          <w:i/>
          <w:iCs/>
          <w:sz w:val="28"/>
          <w:szCs w:val="28"/>
          <w:lang w:val="en-US"/>
        </w:rPr>
        <w:t>sudden</w:t>
      </w:r>
      <w:r w:rsidRPr="002F36D0">
        <w:rPr>
          <w:rFonts w:ascii="Times New Roman" w:hAnsi="Times New Roman" w:cs="Times New Roman"/>
          <w:i/>
          <w:iCs/>
          <w:sz w:val="28"/>
          <w:szCs w:val="28"/>
        </w:rPr>
        <w:t xml:space="preserve"> – </w:t>
      </w:r>
      <w:r w:rsidRPr="002F36D0">
        <w:rPr>
          <w:rFonts w:ascii="Times New Roman" w:hAnsi="Times New Roman" w:cs="Times New Roman"/>
          <w:i/>
          <w:iCs/>
          <w:sz w:val="28"/>
          <w:szCs w:val="28"/>
          <w:lang w:val="en-US"/>
        </w:rPr>
        <w:t>suddenly</w:t>
      </w:r>
      <w:r w:rsidRPr="002F36D0">
        <w:rPr>
          <w:rFonts w:ascii="Times New Roman" w:hAnsi="Times New Roman" w:cs="Times New Roman"/>
          <w:sz w:val="28"/>
          <w:szCs w:val="28"/>
        </w:rPr>
        <w:t xml:space="preserve">) или путем использования конструкции </w:t>
      </w:r>
      <w:r w:rsidRPr="002F36D0">
        <w:rPr>
          <w:rFonts w:ascii="Times New Roman" w:hAnsi="Times New Roman" w:cs="Times New Roman"/>
          <w:i/>
          <w:iCs/>
          <w:sz w:val="28"/>
          <w:szCs w:val="28"/>
          <w:lang w:val="en-US"/>
        </w:rPr>
        <w:t>in</w:t>
      </w:r>
      <w:r w:rsidRPr="002F36D0">
        <w:rPr>
          <w:rFonts w:ascii="Times New Roman" w:hAnsi="Times New Roman" w:cs="Times New Roman"/>
          <w:i/>
          <w:iCs/>
          <w:sz w:val="28"/>
          <w:szCs w:val="28"/>
        </w:rPr>
        <w:t xml:space="preserve"> … </w:t>
      </w:r>
      <w:r w:rsidRPr="002F36D0">
        <w:rPr>
          <w:rFonts w:ascii="Times New Roman" w:hAnsi="Times New Roman" w:cs="Times New Roman"/>
          <w:i/>
          <w:iCs/>
          <w:sz w:val="28"/>
          <w:szCs w:val="28"/>
          <w:lang w:val="en-US"/>
        </w:rPr>
        <w:t>way</w:t>
      </w:r>
      <w:r w:rsidRPr="002F36D0">
        <w:rPr>
          <w:rFonts w:ascii="Times New Roman" w:hAnsi="Times New Roman" w:cs="Times New Roman"/>
          <w:sz w:val="28"/>
          <w:szCs w:val="28"/>
        </w:rPr>
        <w:t xml:space="preserve"> (</w:t>
      </w:r>
      <w:r w:rsidRPr="002F36D0">
        <w:rPr>
          <w:rFonts w:ascii="Times New Roman" w:hAnsi="Times New Roman" w:cs="Times New Roman"/>
          <w:i/>
          <w:iCs/>
          <w:sz w:val="28"/>
          <w:szCs w:val="28"/>
          <w:lang w:val="en-US"/>
        </w:rPr>
        <w:t>friendly</w:t>
      </w:r>
      <w:r w:rsidRPr="002F36D0">
        <w:rPr>
          <w:rFonts w:ascii="Times New Roman" w:hAnsi="Times New Roman" w:cs="Times New Roman"/>
          <w:i/>
          <w:iCs/>
          <w:sz w:val="28"/>
          <w:szCs w:val="28"/>
        </w:rPr>
        <w:t xml:space="preserve"> – </w:t>
      </w:r>
      <w:r w:rsidRPr="002F36D0">
        <w:rPr>
          <w:rFonts w:ascii="Times New Roman" w:hAnsi="Times New Roman" w:cs="Times New Roman"/>
          <w:i/>
          <w:iCs/>
          <w:sz w:val="28"/>
          <w:szCs w:val="28"/>
          <w:lang w:val="en-US"/>
        </w:rPr>
        <w:t>in</w:t>
      </w:r>
      <w:r w:rsidRPr="002F36D0">
        <w:rPr>
          <w:rFonts w:ascii="Times New Roman" w:hAnsi="Times New Roman" w:cs="Times New Roman"/>
          <w:i/>
          <w:iCs/>
          <w:sz w:val="28"/>
          <w:szCs w:val="28"/>
        </w:rPr>
        <w:t xml:space="preserve"> </w:t>
      </w:r>
      <w:r w:rsidRPr="002F36D0">
        <w:rPr>
          <w:rFonts w:ascii="Times New Roman" w:hAnsi="Times New Roman" w:cs="Times New Roman"/>
          <w:i/>
          <w:iCs/>
          <w:sz w:val="28"/>
          <w:szCs w:val="28"/>
          <w:lang w:val="en-US"/>
        </w:rPr>
        <w:t>a</w:t>
      </w:r>
      <w:r w:rsidRPr="002F36D0">
        <w:rPr>
          <w:rFonts w:ascii="Times New Roman" w:hAnsi="Times New Roman" w:cs="Times New Roman"/>
          <w:i/>
          <w:iCs/>
          <w:sz w:val="28"/>
          <w:szCs w:val="28"/>
        </w:rPr>
        <w:t xml:space="preserve"> </w:t>
      </w:r>
      <w:r w:rsidRPr="002F36D0">
        <w:rPr>
          <w:rFonts w:ascii="Times New Roman" w:hAnsi="Times New Roman" w:cs="Times New Roman"/>
          <w:i/>
          <w:iCs/>
          <w:sz w:val="28"/>
          <w:szCs w:val="28"/>
          <w:lang w:val="en-US"/>
        </w:rPr>
        <w:t>friendly</w:t>
      </w:r>
      <w:r w:rsidRPr="002F36D0">
        <w:rPr>
          <w:rFonts w:ascii="Times New Roman" w:hAnsi="Times New Roman" w:cs="Times New Roman"/>
          <w:i/>
          <w:iCs/>
          <w:sz w:val="28"/>
          <w:szCs w:val="28"/>
        </w:rPr>
        <w:t xml:space="preserve"> </w:t>
      </w:r>
      <w:r w:rsidRPr="002F36D0">
        <w:rPr>
          <w:rFonts w:ascii="Times New Roman" w:hAnsi="Times New Roman" w:cs="Times New Roman"/>
          <w:i/>
          <w:iCs/>
          <w:sz w:val="28"/>
          <w:szCs w:val="28"/>
          <w:lang w:val="en-US"/>
        </w:rPr>
        <w:t>way</w:t>
      </w:r>
      <w:r w:rsidRPr="002F36D0">
        <w:rPr>
          <w:rFonts w:ascii="Times New Roman" w:hAnsi="Times New Roman" w:cs="Times New Roman"/>
          <w:sz w:val="28"/>
          <w:szCs w:val="28"/>
        </w:rPr>
        <w:t>).</w:t>
      </w:r>
    </w:p>
    <w:p w14:paraId="7846A074" w14:textId="77777777" w:rsidR="003431B8" w:rsidRPr="003431B8" w:rsidRDefault="003431B8" w:rsidP="003431B8">
      <w:pPr>
        <w:ind w:firstLine="567"/>
        <w:jc w:val="both"/>
        <w:rPr>
          <w:lang w:val="ru-RU"/>
        </w:rPr>
      </w:pPr>
      <w:r w:rsidRPr="003431B8">
        <w:rPr>
          <w:lang w:val="ru-RU"/>
        </w:rPr>
        <w:t xml:space="preserve">Категориальное значение наречия определяется как процессуальный признак второго или более высокого порядка (следует обратить внимание на определение наречия как «части речи, обозначающей непроцессуальный признак действия, предмета или другого непроцессуального признака </w:t>
      </w:r>
      <w:r w:rsidRPr="003431B8">
        <w:rPr>
          <w:i/>
          <w:iCs/>
          <w:lang w:val="ru-RU"/>
        </w:rPr>
        <w:t>—</w:t>
      </w:r>
      <w:r w:rsidRPr="003431B8">
        <w:rPr>
          <w:lang w:val="ru-RU"/>
        </w:rPr>
        <w:t xml:space="preserve"> качества либо свойства»</w:t>
      </w:r>
      <w:r w:rsidRPr="002F36D0">
        <w:rPr>
          <w:rStyle w:val="a6"/>
        </w:rPr>
        <w:footnoteReference w:id="16"/>
      </w:r>
      <w:r w:rsidRPr="003431B8">
        <w:rPr>
          <w:lang w:val="ru-RU"/>
        </w:rPr>
        <w:t>). Общее значение определяет и функции наречия как синтаксической единицы. К таким функциям относят способность наречий выступать в качестве определения к глаголу (</w:t>
      </w:r>
      <w:r w:rsidRPr="003431B8">
        <w:rPr>
          <w:i/>
          <w:iCs/>
          <w:lang w:val="ru-RU"/>
        </w:rPr>
        <w:t>неуклюже передвигаться</w:t>
      </w:r>
      <w:r w:rsidRPr="003431B8">
        <w:rPr>
          <w:lang w:val="ru-RU"/>
        </w:rPr>
        <w:t>), к прилагательным (</w:t>
      </w:r>
      <w:r w:rsidRPr="003431B8">
        <w:rPr>
          <w:i/>
          <w:iCs/>
          <w:lang w:val="ru-RU"/>
        </w:rPr>
        <w:t>особенно адекватный, всецело увлеченный</w:t>
      </w:r>
      <w:r w:rsidRPr="003431B8">
        <w:rPr>
          <w:lang w:val="ru-RU"/>
        </w:rPr>
        <w:t>) и, собственно, к наречиям (</w:t>
      </w:r>
      <w:r w:rsidRPr="003431B8">
        <w:rPr>
          <w:i/>
          <w:iCs/>
          <w:lang w:val="ru-RU"/>
        </w:rPr>
        <w:t>дюже жадно, совсем антиобщественно</w:t>
      </w:r>
      <w:r w:rsidRPr="003431B8">
        <w:rPr>
          <w:lang w:val="ru-RU"/>
        </w:rPr>
        <w:t>). Схожие функции определяются у наречий и в английском языке, однако наречие здесь часто определяется как часть речи, выражающая несубстанциональный признак. Причина этого находится отличиями между прилагательным и наречием в русском языке, определяемыми непосредственно морфологическими признаками.</w:t>
      </w:r>
    </w:p>
    <w:p w14:paraId="48867D66" w14:textId="77777777" w:rsidR="003431B8" w:rsidRPr="003431B8" w:rsidRDefault="003431B8" w:rsidP="003431B8">
      <w:pPr>
        <w:ind w:firstLine="567"/>
        <w:jc w:val="both"/>
        <w:rPr>
          <w:lang w:val="ru-RU"/>
        </w:rPr>
      </w:pPr>
      <w:r w:rsidRPr="003431B8">
        <w:rPr>
          <w:lang w:val="ru-RU"/>
        </w:rPr>
        <w:t>Сходство наречия с прилагательным определяется, кроме прочего, единственной частной морфологической категорией сравнения (</w:t>
      </w:r>
      <w:r w:rsidRPr="003431B8">
        <w:rPr>
          <w:i/>
          <w:iCs/>
          <w:lang w:val="ru-RU"/>
        </w:rPr>
        <w:t xml:space="preserve">дешево – дешевле, </w:t>
      </w:r>
      <w:r w:rsidRPr="002F36D0">
        <w:rPr>
          <w:i/>
          <w:iCs/>
        </w:rPr>
        <w:t>cheap</w:t>
      </w:r>
      <w:r w:rsidRPr="003431B8">
        <w:rPr>
          <w:i/>
          <w:iCs/>
          <w:lang w:val="ru-RU"/>
        </w:rPr>
        <w:t xml:space="preserve"> – </w:t>
      </w:r>
      <w:r w:rsidRPr="002F36D0">
        <w:rPr>
          <w:i/>
          <w:iCs/>
        </w:rPr>
        <w:t>cheaper</w:t>
      </w:r>
      <w:r w:rsidRPr="003431B8">
        <w:rPr>
          <w:lang w:val="ru-RU"/>
        </w:rPr>
        <w:t>). Однако это сходство характерно в большей степени для качественных наречий и не свойственно наречиям образа действия, рассматриваемым в данной работе (</w:t>
      </w:r>
      <w:r w:rsidRPr="003431B8">
        <w:rPr>
          <w:i/>
          <w:iCs/>
          <w:lang w:val="ru-RU"/>
        </w:rPr>
        <w:t>впустую, лёжа</w:t>
      </w:r>
      <w:r w:rsidRPr="003431B8">
        <w:rPr>
          <w:lang w:val="ru-RU"/>
        </w:rPr>
        <w:t>). Отдельно стоит отметить сложный способ образования изменяемых наречий (</w:t>
      </w:r>
      <w:r w:rsidRPr="003431B8">
        <w:rPr>
          <w:i/>
          <w:iCs/>
          <w:lang w:val="ru-RU"/>
        </w:rPr>
        <w:t>усердно – более усердно</w:t>
      </w:r>
      <w:r w:rsidRPr="003431B8">
        <w:rPr>
          <w:lang w:val="ru-RU"/>
        </w:rPr>
        <w:t xml:space="preserve">), аналитический способ образования суперлатива с помощью лексем </w:t>
      </w:r>
      <w:r w:rsidRPr="003431B8">
        <w:rPr>
          <w:i/>
          <w:iCs/>
          <w:lang w:val="ru-RU"/>
        </w:rPr>
        <w:t>всего</w:t>
      </w:r>
      <w:r w:rsidRPr="003431B8">
        <w:rPr>
          <w:lang w:val="ru-RU"/>
        </w:rPr>
        <w:t xml:space="preserve"> или </w:t>
      </w:r>
      <w:r w:rsidRPr="003431B8">
        <w:rPr>
          <w:i/>
          <w:iCs/>
          <w:lang w:val="ru-RU"/>
        </w:rPr>
        <w:t>наиболее</w:t>
      </w:r>
      <w:r w:rsidRPr="003431B8">
        <w:rPr>
          <w:lang w:val="ru-RU"/>
        </w:rPr>
        <w:t xml:space="preserve"> (</w:t>
      </w:r>
      <w:r w:rsidRPr="003431B8">
        <w:rPr>
          <w:i/>
          <w:iCs/>
          <w:lang w:val="ru-RU"/>
        </w:rPr>
        <w:t>менее всего, наиболее логично</w:t>
      </w:r>
      <w:r w:rsidRPr="003431B8">
        <w:rPr>
          <w:lang w:val="ru-RU"/>
        </w:rPr>
        <w:t xml:space="preserve">) также не применяемый к наречиям образа действия. Способ образования сравнительной степени в английском языке определяется длиной слова и </w:t>
      </w:r>
      <w:r w:rsidRPr="003431B8">
        <w:rPr>
          <w:lang w:val="ru-RU"/>
        </w:rPr>
        <w:lastRenderedPageBreak/>
        <w:t>мотивирующим словом. Краткие наречия, омонимичные прилагательным, образуются грамматическим способом (</w:t>
      </w:r>
      <w:r w:rsidRPr="002F36D0">
        <w:rPr>
          <w:i/>
          <w:iCs/>
          <w:lang w:val="en-US"/>
        </w:rPr>
        <w:t>fast</w:t>
      </w:r>
      <w:r w:rsidRPr="003431B8">
        <w:rPr>
          <w:i/>
          <w:iCs/>
          <w:lang w:val="ru-RU"/>
        </w:rPr>
        <w:t xml:space="preserve"> – </w:t>
      </w:r>
      <w:r w:rsidRPr="002F36D0">
        <w:rPr>
          <w:i/>
          <w:iCs/>
          <w:lang w:val="en-US"/>
        </w:rPr>
        <w:t>faster</w:t>
      </w:r>
      <w:r w:rsidRPr="003431B8">
        <w:rPr>
          <w:i/>
          <w:iCs/>
          <w:lang w:val="ru-RU"/>
        </w:rPr>
        <w:t xml:space="preserve"> - </w:t>
      </w:r>
      <w:r w:rsidRPr="002F36D0">
        <w:rPr>
          <w:i/>
          <w:iCs/>
          <w:lang w:val="en-US"/>
        </w:rPr>
        <w:t>the</w:t>
      </w:r>
      <w:r w:rsidRPr="003431B8">
        <w:rPr>
          <w:i/>
          <w:iCs/>
          <w:lang w:val="ru-RU"/>
        </w:rPr>
        <w:t xml:space="preserve"> </w:t>
      </w:r>
      <w:r w:rsidRPr="002F36D0">
        <w:rPr>
          <w:i/>
          <w:iCs/>
          <w:lang w:val="en-US"/>
        </w:rPr>
        <w:t>fastest</w:t>
      </w:r>
      <w:r w:rsidRPr="003431B8">
        <w:rPr>
          <w:lang w:val="ru-RU"/>
        </w:rPr>
        <w:t>), а более длинные – аналитическим способом (</w:t>
      </w:r>
      <w:r w:rsidRPr="002F36D0">
        <w:rPr>
          <w:i/>
          <w:iCs/>
          <w:lang w:val="en-US"/>
        </w:rPr>
        <w:t>massively</w:t>
      </w:r>
      <w:r w:rsidRPr="003431B8">
        <w:rPr>
          <w:i/>
          <w:iCs/>
          <w:lang w:val="ru-RU"/>
        </w:rPr>
        <w:t xml:space="preserve"> – </w:t>
      </w:r>
      <w:r w:rsidRPr="002F36D0">
        <w:rPr>
          <w:i/>
          <w:iCs/>
          <w:lang w:val="en-US"/>
        </w:rPr>
        <w:t>more</w:t>
      </w:r>
      <w:r w:rsidRPr="003431B8">
        <w:rPr>
          <w:i/>
          <w:iCs/>
          <w:lang w:val="ru-RU"/>
        </w:rPr>
        <w:t xml:space="preserve"> </w:t>
      </w:r>
      <w:r w:rsidRPr="002F36D0">
        <w:rPr>
          <w:i/>
          <w:iCs/>
          <w:lang w:val="en-US"/>
        </w:rPr>
        <w:t>massively</w:t>
      </w:r>
      <w:r w:rsidRPr="003431B8">
        <w:rPr>
          <w:i/>
          <w:iCs/>
          <w:lang w:val="ru-RU"/>
        </w:rPr>
        <w:t xml:space="preserve"> – </w:t>
      </w:r>
      <w:r w:rsidRPr="002F36D0">
        <w:rPr>
          <w:i/>
          <w:iCs/>
          <w:lang w:val="en-US"/>
        </w:rPr>
        <w:t>the</w:t>
      </w:r>
      <w:r w:rsidRPr="003431B8">
        <w:rPr>
          <w:i/>
          <w:iCs/>
          <w:lang w:val="ru-RU"/>
        </w:rPr>
        <w:t xml:space="preserve"> </w:t>
      </w:r>
      <w:r w:rsidRPr="002F36D0">
        <w:rPr>
          <w:i/>
          <w:iCs/>
          <w:lang w:val="en-US"/>
        </w:rPr>
        <w:t>most</w:t>
      </w:r>
      <w:r w:rsidRPr="003431B8">
        <w:rPr>
          <w:i/>
          <w:iCs/>
          <w:lang w:val="ru-RU"/>
        </w:rPr>
        <w:t xml:space="preserve"> </w:t>
      </w:r>
      <w:r w:rsidRPr="002F36D0">
        <w:rPr>
          <w:i/>
          <w:iCs/>
          <w:lang w:val="en-US"/>
        </w:rPr>
        <w:t>massively</w:t>
      </w:r>
      <w:r w:rsidRPr="003431B8">
        <w:rPr>
          <w:lang w:val="ru-RU"/>
        </w:rPr>
        <w:t xml:space="preserve">). Вариантное употребление почти невозможно (определенное исключение составляют параллельные слова </w:t>
      </w:r>
      <w:r w:rsidRPr="002F36D0">
        <w:rPr>
          <w:lang w:val="en-US"/>
        </w:rPr>
        <w:t>c</w:t>
      </w:r>
      <w:r w:rsidRPr="003431B8">
        <w:rPr>
          <w:lang w:val="ru-RU"/>
        </w:rPr>
        <w:t xml:space="preserve"> одной основой типа </w:t>
      </w:r>
      <w:r w:rsidRPr="002F36D0">
        <w:rPr>
          <w:i/>
          <w:iCs/>
          <w:lang w:val="en-US"/>
        </w:rPr>
        <w:t>cheap</w:t>
      </w:r>
      <w:r w:rsidRPr="003431B8">
        <w:rPr>
          <w:lang w:val="ru-RU"/>
        </w:rPr>
        <w:t xml:space="preserve"> и </w:t>
      </w:r>
      <w:r w:rsidRPr="002F36D0">
        <w:rPr>
          <w:i/>
          <w:iCs/>
          <w:lang w:val="en-US"/>
        </w:rPr>
        <w:t>cheaply</w:t>
      </w:r>
      <w:r w:rsidRPr="003431B8">
        <w:rPr>
          <w:lang w:val="ru-RU"/>
        </w:rPr>
        <w:t xml:space="preserve">). </w:t>
      </w:r>
    </w:p>
    <w:p w14:paraId="6A858440" w14:textId="5B42D98A" w:rsidR="003431B8" w:rsidRPr="003431B8" w:rsidRDefault="003431B8" w:rsidP="003431B8">
      <w:pPr>
        <w:ind w:firstLine="567"/>
        <w:jc w:val="both"/>
        <w:rPr>
          <w:lang w:val="ru-RU"/>
        </w:rPr>
      </w:pPr>
      <w:r w:rsidRPr="003431B8">
        <w:rPr>
          <w:lang w:val="ru-RU"/>
        </w:rPr>
        <w:t>Наличие единственного, тем более частного морфологического признака не характерно для русского языка, в структуре которого развились разнообразные словоизменительные категории. Наречие опирается в языковой системе в первую очередь на свои синтаксические функции, а именно на способность в</w:t>
      </w:r>
      <w:r w:rsidR="001801B4">
        <w:rPr>
          <w:lang w:val="ru-RU"/>
        </w:rPr>
        <w:t>ыступать определением глагола. А</w:t>
      </w:r>
      <w:r w:rsidRPr="003431B8">
        <w:rPr>
          <w:lang w:val="ru-RU"/>
        </w:rPr>
        <w:t>нглийский</w:t>
      </w:r>
      <w:r w:rsidR="001801B4">
        <w:rPr>
          <w:lang w:val="ru-RU"/>
        </w:rPr>
        <w:t xml:space="preserve"> же</w:t>
      </w:r>
      <w:r w:rsidRPr="003431B8">
        <w:rPr>
          <w:lang w:val="ru-RU"/>
        </w:rPr>
        <w:t xml:space="preserve"> язык </w:t>
      </w:r>
      <w:r w:rsidR="001801B4">
        <w:rPr>
          <w:lang w:val="ru-RU"/>
        </w:rPr>
        <w:t>является языком аналитического строя</w:t>
      </w:r>
      <w:r w:rsidRPr="003431B8">
        <w:rPr>
          <w:lang w:val="ru-RU"/>
        </w:rPr>
        <w:t>,</w:t>
      </w:r>
      <w:r w:rsidR="001801B4">
        <w:rPr>
          <w:lang w:val="ru-RU"/>
        </w:rPr>
        <w:t xml:space="preserve"> поэтому в нем возникают другие трудности. </w:t>
      </w:r>
      <w:r w:rsidRPr="003431B8">
        <w:rPr>
          <w:lang w:val="ru-RU"/>
        </w:rPr>
        <w:t>Прилагательное в английском языке лишено словоизменительных категорий, и поэтому с точки зрения морфологии аналогично наречию. Вариации наречий в английском языке распространены слабо, в отличие от русского языка. Сходство наречий и прилагательных усиливается еще и тем, что суффикс –</w:t>
      </w:r>
      <w:r w:rsidRPr="002F36D0">
        <w:rPr>
          <w:i/>
          <w:iCs/>
          <w:lang w:val="en-US"/>
        </w:rPr>
        <w:t>ly</w:t>
      </w:r>
      <w:r w:rsidRPr="003431B8">
        <w:rPr>
          <w:i/>
          <w:iCs/>
          <w:lang w:val="ru-RU"/>
        </w:rPr>
        <w:t xml:space="preserve"> </w:t>
      </w:r>
      <w:r w:rsidRPr="003431B8">
        <w:rPr>
          <w:lang w:val="ru-RU"/>
        </w:rPr>
        <w:t xml:space="preserve">в английском языке, в отличие от суффиксов </w:t>
      </w:r>
      <w:r w:rsidRPr="003431B8">
        <w:rPr>
          <w:i/>
          <w:iCs/>
          <w:lang w:val="ru-RU"/>
        </w:rPr>
        <w:t xml:space="preserve">-о, -е </w:t>
      </w:r>
      <w:r w:rsidRPr="003431B8">
        <w:rPr>
          <w:lang w:val="ru-RU"/>
        </w:rPr>
        <w:t xml:space="preserve">в </w:t>
      </w:r>
      <w:r w:rsidR="001801B4" w:rsidRPr="003431B8">
        <w:rPr>
          <w:lang w:val="ru-RU"/>
        </w:rPr>
        <w:t>русском, не</w:t>
      </w:r>
      <w:r w:rsidRPr="003431B8">
        <w:rPr>
          <w:lang w:val="ru-RU"/>
        </w:rPr>
        <w:t xml:space="preserve"> является специфически наречным и может участвовать также и в образовании прилагательных (</w:t>
      </w:r>
      <w:r w:rsidRPr="002F36D0">
        <w:rPr>
          <w:i/>
          <w:iCs/>
          <w:lang w:val="en-US"/>
        </w:rPr>
        <w:t>lonely</w:t>
      </w:r>
      <w:r w:rsidRPr="003431B8">
        <w:rPr>
          <w:i/>
          <w:iCs/>
          <w:lang w:val="ru-RU"/>
        </w:rPr>
        <w:t xml:space="preserve">, </w:t>
      </w:r>
      <w:r w:rsidRPr="002F36D0">
        <w:rPr>
          <w:i/>
          <w:iCs/>
          <w:lang w:val="en-US"/>
        </w:rPr>
        <w:t>friendly</w:t>
      </w:r>
      <w:r w:rsidRPr="003431B8">
        <w:rPr>
          <w:i/>
          <w:iCs/>
          <w:lang w:val="ru-RU"/>
        </w:rPr>
        <w:t xml:space="preserve">, </w:t>
      </w:r>
      <w:r w:rsidRPr="002F36D0">
        <w:rPr>
          <w:i/>
          <w:iCs/>
        </w:rPr>
        <w:t>ugly</w:t>
      </w:r>
      <w:r w:rsidRPr="003431B8">
        <w:rPr>
          <w:lang w:val="ru-RU"/>
        </w:rPr>
        <w:t xml:space="preserve">). При таком условии синтаксические функции становятся уже разделяющим критерием для этих частей речи, определяя их дифференциацию. </w:t>
      </w:r>
    </w:p>
    <w:p w14:paraId="1F2F6F0F" w14:textId="77777777" w:rsidR="003431B8" w:rsidRPr="003431B8" w:rsidRDefault="003431B8" w:rsidP="003431B8">
      <w:pPr>
        <w:ind w:firstLine="567"/>
        <w:jc w:val="both"/>
        <w:rPr>
          <w:lang w:val="ru-RU"/>
        </w:rPr>
      </w:pPr>
      <w:r w:rsidRPr="003431B8">
        <w:rPr>
          <w:lang w:val="ru-RU"/>
        </w:rPr>
        <w:t xml:space="preserve">Отдельно стоит отметить категорию сравнения, которая нередко порождает дискуссии, позволяет поднять вопрос о компаративе как отдельной части речи и ставит проблему аналитического способа образования сравнительной и превосходной степени. Тем не менее, в данной работе мы не будем рассматривать эти не связанные с задачами </w:t>
      </w:r>
      <w:r w:rsidRPr="003431B8">
        <w:rPr>
          <w:lang w:val="ru-RU"/>
        </w:rPr>
        <w:lastRenderedPageBreak/>
        <w:t>работы вопросы, но тем не менее отметим их наличие и сложность исследования</w:t>
      </w:r>
      <w:r w:rsidRPr="002F36D0">
        <w:rPr>
          <w:rStyle w:val="a6"/>
        </w:rPr>
        <w:footnoteReference w:id="17"/>
      </w:r>
      <w:r w:rsidRPr="003431B8">
        <w:rPr>
          <w:lang w:val="ru-RU"/>
        </w:rPr>
        <w:t>.</w:t>
      </w:r>
    </w:p>
    <w:p w14:paraId="79C443D3" w14:textId="77777777" w:rsidR="003431B8" w:rsidRPr="003431B8" w:rsidRDefault="003431B8" w:rsidP="003431B8">
      <w:pPr>
        <w:ind w:firstLine="567"/>
        <w:jc w:val="both"/>
        <w:rPr>
          <w:lang w:val="ru-RU"/>
        </w:rPr>
      </w:pPr>
    </w:p>
    <w:p w14:paraId="796AEA63" w14:textId="77777777" w:rsidR="003431B8" w:rsidRPr="003431B8" w:rsidRDefault="003431B8" w:rsidP="003431B8">
      <w:pPr>
        <w:pStyle w:val="3"/>
        <w:keepLines w:val="0"/>
        <w:rPr>
          <w:lang w:val="ru-RU"/>
        </w:rPr>
      </w:pPr>
      <w:bookmarkStart w:id="7" w:name="_Toc483258070"/>
      <w:r w:rsidRPr="003431B8">
        <w:rPr>
          <w:lang w:val="ru-RU"/>
        </w:rPr>
        <w:t>1.1.2. Проблемы определения объема наречия как части речи</w:t>
      </w:r>
      <w:bookmarkEnd w:id="7"/>
    </w:p>
    <w:p w14:paraId="15AED82C" w14:textId="77777777" w:rsidR="003431B8" w:rsidRPr="003431B8" w:rsidRDefault="003431B8" w:rsidP="003431B8">
      <w:pPr>
        <w:ind w:firstLine="567"/>
        <w:jc w:val="center"/>
        <w:rPr>
          <w:lang w:val="ru-RU"/>
        </w:rPr>
      </w:pPr>
    </w:p>
    <w:p w14:paraId="6FA7BB5E" w14:textId="77777777" w:rsidR="003431B8" w:rsidRPr="003431B8" w:rsidRDefault="003431B8" w:rsidP="003431B8">
      <w:pPr>
        <w:ind w:firstLine="567"/>
        <w:jc w:val="both"/>
        <w:rPr>
          <w:lang w:val="ru-RU"/>
        </w:rPr>
      </w:pPr>
      <w:r w:rsidRPr="003431B8">
        <w:rPr>
          <w:lang w:val="ru-RU"/>
        </w:rPr>
        <w:t xml:space="preserve">Разнородность наречий, отмеченная лингвистами (например, В.Б. Евтюхиным), дает почву для появления различных точек зрения на определение состава этой части речи. Спорные случаи могут как составлять специфику одного из языков (фразовые глаголы), так и находить место в английской и русской лингвистике одновременно (категория состояния). Среди наиболее распространенных можно выделить: статус слов категории состояния, соотношение предложно-падежных и падежных форм и наречий, фразовый глагол. Отдельно стоит отметить вопросы, касающиеся омонимии наречия с другими частями речи. </w:t>
      </w:r>
    </w:p>
    <w:p w14:paraId="10CBE582" w14:textId="77777777" w:rsidR="003431B8" w:rsidRPr="003431B8" w:rsidRDefault="003431B8" w:rsidP="003431B8">
      <w:pPr>
        <w:ind w:firstLine="567"/>
        <w:jc w:val="both"/>
        <w:rPr>
          <w:lang w:val="ru-RU"/>
        </w:rPr>
      </w:pPr>
    </w:p>
    <w:p w14:paraId="7930767A" w14:textId="77777777" w:rsidR="003431B8" w:rsidRPr="002F36D0" w:rsidRDefault="003431B8" w:rsidP="004F4C4B">
      <w:pPr>
        <w:pStyle w:val="4"/>
      </w:pPr>
      <w:r w:rsidRPr="002F36D0">
        <w:t>1.1.2.1. Слова категории состояния</w:t>
      </w:r>
    </w:p>
    <w:p w14:paraId="533E26BF" w14:textId="77777777" w:rsidR="003431B8" w:rsidRPr="002F36D0" w:rsidRDefault="003431B8" w:rsidP="003431B8">
      <w:pPr>
        <w:ind w:firstLine="567"/>
        <w:jc w:val="both"/>
      </w:pPr>
    </w:p>
    <w:p w14:paraId="1261541E" w14:textId="77777777" w:rsidR="003431B8" w:rsidRPr="003431B8" w:rsidRDefault="003431B8" w:rsidP="003431B8">
      <w:pPr>
        <w:ind w:firstLine="567"/>
        <w:jc w:val="both"/>
        <w:rPr>
          <w:lang w:val="ru-RU"/>
        </w:rPr>
      </w:pPr>
      <w:r w:rsidRPr="003431B8">
        <w:rPr>
          <w:lang w:val="ru-RU"/>
        </w:rPr>
        <w:t>К категории состояния в настоящее время, как правило, относят неизменяемые слова, «выступающие в составе сказуемого безличного предложения»</w:t>
      </w:r>
      <w:r w:rsidRPr="002F36D0">
        <w:rPr>
          <w:rStyle w:val="a6"/>
        </w:rPr>
        <w:footnoteReference w:id="18"/>
      </w:r>
      <w:r w:rsidRPr="003431B8">
        <w:rPr>
          <w:lang w:val="ru-RU"/>
        </w:rPr>
        <w:t>. Однако выделение категории состояния в отдельную часть речи неоднозначно. Вопрос о таком выделении поставил в своих работах Л. В. Щерба</w:t>
      </w:r>
      <w:r w:rsidRPr="002F36D0">
        <w:rPr>
          <w:rStyle w:val="a6"/>
        </w:rPr>
        <w:footnoteReference w:id="19"/>
      </w:r>
      <w:r w:rsidRPr="003431B8">
        <w:rPr>
          <w:lang w:val="ru-RU"/>
        </w:rPr>
        <w:t xml:space="preserve">. Попытки избавиться от неоднозначности статуса слов данной группы привели к некоторым изменениям ее границ (исключены изменяемые слова типа </w:t>
      </w:r>
      <w:r w:rsidRPr="003431B8">
        <w:rPr>
          <w:i/>
          <w:lang w:val="ru-RU"/>
        </w:rPr>
        <w:t xml:space="preserve">рад, </w:t>
      </w:r>
      <w:r w:rsidRPr="003431B8">
        <w:rPr>
          <w:lang w:val="ru-RU"/>
        </w:rPr>
        <w:t xml:space="preserve">лексемы типа </w:t>
      </w:r>
      <w:r w:rsidRPr="003431B8">
        <w:rPr>
          <w:i/>
          <w:lang w:val="ru-RU"/>
        </w:rPr>
        <w:t xml:space="preserve">в сюртуке </w:t>
      </w:r>
      <w:r w:rsidRPr="003431B8">
        <w:rPr>
          <w:lang w:val="ru-RU"/>
        </w:rPr>
        <w:t>и т.д</w:t>
      </w:r>
      <w:r w:rsidRPr="003431B8">
        <w:rPr>
          <w:i/>
          <w:lang w:val="ru-RU"/>
        </w:rPr>
        <w:t>.</w:t>
      </w:r>
      <w:r w:rsidRPr="003431B8">
        <w:rPr>
          <w:lang w:val="ru-RU"/>
        </w:rPr>
        <w:t xml:space="preserve">). Таким образом, </w:t>
      </w:r>
      <w:r w:rsidRPr="003431B8">
        <w:rPr>
          <w:lang w:val="ru-RU"/>
        </w:rPr>
        <w:lastRenderedPageBreak/>
        <w:t>в категорию состояния попадают некоторые существительные в форме именительного падежа (</w:t>
      </w:r>
      <w:r w:rsidRPr="003431B8">
        <w:rPr>
          <w:i/>
          <w:iCs/>
          <w:lang w:val="ru-RU"/>
        </w:rPr>
        <w:t>смех, грех, время</w:t>
      </w:r>
      <w:r w:rsidRPr="003431B8">
        <w:rPr>
          <w:lang w:val="ru-RU"/>
        </w:rPr>
        <w:t>) и слова, соотносимые с наречиями (</w:t>
      </w:r>
      <w:r w:rsidRPr="003431B8">
        <w:rPr>
          <w:i/>
          <w:iCs/>
          <w:lang w:val="ru-RU"/>
        </w:rPr>
        <w:t>можно, нельзя, холодно</w:t>
      </w:r>
      <w:r w:rsidRPr="003431B8">
        <w:rPr>
          <w:lang w:val="ru-RU"/>
        </w:rPr>
        <w:t>).</w:t>
      </w:r>
    </w:p>
    <w:p w14:paraId="3AE4B780" w14:textId="2183241A" w:rsidR="003431B8" w:rsidRPr="003431B8" w:rsidRDefault="003431B8" w:rsidP="003431B8">
      <w:pPr>
        <w:ind w:firstLine="567"/>
        <w:jc w:val="both"/>
        <w:rPr>
          <w:lang w:val="ru-RU"/>
        </w:rPr>
      </w:pPr>
      <w:r w:rsidRPr="003431B8">
        <w:rPr>
          <w:lang w:val="ru-RU"/>
        </w:rPr>
        <w:t>Позиция выделения таких слов в отдельную часть речи нашла как своих сторонников, так и противников. Лингвисты из числа сторонников этой позиции (в первую очередь, В. В. Виноградов</w:t>
      </w:r>
      <w:r w:rsidR="00A6108A">
        <w:rPr>
          <w:rStyle w:val="af"/>
          <w:lang w:val="ru-RU"/>
        </w:rPr>
        <w:footnoteReference w:id="20"/>
      </w:r>
      <w:r w:rsidRPr="003431B8">
        <w:rPr>
          <w:lang w:val="ru-RU"/>
        </w:rPr>
        <w:t>, Е. М. Галкина-Федорук</w:t>
      </w:r>
      <w:r w:rsidR="00A6108A">
        <w:rPr>
          <w:rStyle w:val="af"/>
          <w:lang w:val="ru-RU"/>
        </w:rPr>
        <w:footnoteReference w:id="21"/>
      </w:r>
      <w:r w:rsidRPr="003431B8">
        <w:rPr>
          <w:lang w:val="ru-RU"/>
        </w:rPr>
        <w:t>) приводят в качестве аргументов в ее пользу особую синтаксическую функцию таких слов в качестве сказуемого и категориальное значение «состояния». Противники (В. Б. Евтюхин</w:t>
      </w:r>
      <w:r w:rsidR="00A6108A">
        <w:rPr>
          <w:rStyle w:val="af"/>
          <w:lang w:val="ru-RU"/>
        </w:rPr>
        <w:footnoteReference w:id="22"/>
      </w:r>
      <w:r w:rsidRPr="003431B8">
        <w:rPr>
          <w:lang w:val="ru-RU"/>
        </w:rPr>
        <w:t>, Л. Л. Буланин</w:t>
      </w:r>
      <w:r w:rsidR="00A6108A">
        <w:rPr>
          <w:rStyle w:val="af"/>
          <w:lang w:val="ru-RU"/>
        </w:rPr>
        <w:footnoteReference w:id="23"/>
      </w:r>
      <w:r w:rsidRPr="003431B8">
        <w:rPr>
          <w:lang w:val="ru-RU"/>
        </w:rPr>
        <w:t>, А. А. Камынина</w:t>
      </w:r>
      <w:r w:rsidR="00A6108A">
        <w:rPr>
          <w:rStyle w:val="af"/>
          <w:lang w:val="ru-RU"/>
        </w:rPr>
        <w:footnoteReference w:id="24"/>
      </w:r>
      <w:r w:rsidRPr="003431B8">
        <w:rPr>
          <w:lang w:val="ru-RU"/>
        </w:rPr>
        <w:t>) выделяют неоднозначность семантики этих слов. Однако, рассматривая только синтаксический критерий, нельзя однозначно утверждать о целесообразности такого выделения, а с точки зрения морфологии слова этой категории близки наречиям.</w:t>
      </w:r>
    </w:p>
    <w:p w14:paraId="7360709B" w14:textId="77777777" w:rsidR="003431B8" w:rsidRPr="003431B8" w:rsidRDefault="003431B8" w:rsidP="003431B8">
      <w:pPr>
        <w:ind w:firstLine="567"/>
        <w:jc w:val="both"/>
        <w:rPr>
          <w:lang w:val="ru-RU"/>
        </w:rPr>
      </w:pPr>
      <w:r w:rsidRPr="003431B8">
        <w:rPr>
          <w:lang w:val="ru-RU"/>
        </w:rPr>
        <w:t xml:space="preserve">В таком случае, не выделяя слова категории состояния в отдельную часть речи, можно определить несколько решений поставленной проблемы. Слова из ряда </w:t>
      </w:r>
      <w:r w:rsidRPr="003431B8">
        <w:rPr>
          <w:i/>
          <w:iCs/>
          <w:lang w:val="ru-RU"/>
        </w:rPr>
        <w:t>время, грех, смех, пора</w:t>
      </w:r>
      <w:r w:rsidRPr="003431B8">
        <w:rPr>
          <w:lang w:val="ru-RU"/>
        </w:rPr>
        <w:t xml:space="preserve"> в некоторой степени сохраняют признаки существительных (</w:t>
      </w:r>
      <w:r w:rsidRPr="003431B8">
        <w:rPr>
          <w:i/>
          <w:iCs/>
          <w:lang w:val="ru-RU"/>
        </w:rPr>
        <w:t>не время войне кончаться</w:t>
      </w:r>
      <w:r w:rsidRPr="003431B8">
        <w:rPr>
          <w:lang w:val="ru-RU"/>
        </w:rPr>
        <w:t xml:space="preserve">, </w:t>
      </w:r>
      <w:r w:rsidRPr="003431B8">
        <w:rPr>
          <w:i/>
          <w:iCs/>
          <w:lang w:val="ru-RU"/>
        </w:rPr>
        <w:t>грех не купить</w:t>
      </w:r>
      <w:r w:rsidRPr="003431B8">
        <w:rPr>
          <w:lang w:val="ru-RU"/>
        </w:rPr>
        <w:t>). Грамматика-80 не рассматривает такие лексемы в качестве самостоятельной части речи, выделяя в категории наречий слова, выступающие в функции главного члена однокомпонентного предложения: предикативы, по синтаксическим функциям совпадающие с предикативами-существительными, а также предикативные наречия со значением состояния.</w:t>
      </w:r>
      <w:r w:rsidRPr="002F36D0">
        <w:rPr>
          <w:rStyle w:val="af"/>
          <w:rFonts w:cs="Mangal"/>
        </w:rPr>
        <w:footnoteReference w:id="25"/>
      </w:r>
    </w:p>
    <w:p w14:paraId="55CCD29C" w14:textId="77777777" w:rsidR="003431B8" w:rsidRPr="003431B8" w:rsidRDefault="003431B8" w:rsidP="003431B8">
      <w:pPr>
        <w:ind w:firstLine="567"/>
        <w:jc w:val="both"/>
        <w:rPr>
          <w:lang w:val="ru-RU"/>
        </w:rPr>
      </w:pPr>
      <w:r w:rsidRPr="003431B8">
        <w:rPr>
          <w:lang w:val="ru-RU"/>
        </w:rPr>
        <w:lastRenderedPageBreak/>
        <w:t>Слова с аффиксом –</w:t>
      </w:r>
      <w:r w:rsidRPr="003431B8">
        <w:rPr>
          <w:i/>
          <w:lang w:val="ru-RU"/>
        </w:rPr>
        <w:t>о (ловко, сложно)</w:t>
      </w:r>
      <w:r w:rsidRPr="003431B8">
        <w:rPr>
          <w:lang w:val="ru-RU"/>
        </w:rPr>
        <w:t xml:space="preserve"> сближают категорию наречий с краткими прилагательными. Наиболее убедительным кажется первый подход, ведущий к изменению «представления о синтаксических свойствах наречий», но не к «деформации представлений о классификационных признаках частеречной системы»</w:t>
      </w:r>
      <w:r w:rsidRPr="002F36D0">
        <w:rPr>
          <w:rStyle w:val="a6"/>
        </w:rPr>
        <w:footnoteReference w:id="26"/>
      </w:r>
      <w:r w:rsidRPr="003431B8">
        <w:rPr>
          <w:lang w:val="ru-RU"/>
        </w:rPr>
        <w:t>.</w:t>
      </w:r>
    </w:p>
    <w:p w14:paraId="2DB87E85" w14:textId="77777777" w:rsidR="003431B8" w:rsidRPr="003431B8" w:rsidRDefault="003431B8" w:rsidP="003431B8">
      <w:pPr>
        <w:pStyle w:val="a1"/>
        <w:spacing w:after="0"/>
        <w:ind w:firstLine="567"/>
        <w:jc w:val="both"/>
        <w:rPr>
          <w:lang w:val="ru-RU"/>
        </w:rPr>
      </w:pPr>
      <w:r w:rsidRPr="003431B8">
        <w:rPr>
          <w:lang w:val="ru-RU"/>
        </w:rPr>
        <w:t xml:space="preserve">В английском языке возможно применить те же критерии для выделения некоторых слов в группу слов категории состояния. Однако в английском языке эта группа определяется не как наречия, а как предикативные прилагательные с префиксом </w:t>
      </w:r>
      <w:r w:rsidRPr="002F36D0">
        <w:rPr>
          <w:i/>
          <w:iCs/>
          <w:lang w:val="en-US"/>
        </w:rPr>
        <w:t>a</w:t>
      </w:r>
      <w:r w:rsidRPr="003431B8">
        <w:rPr>
          <w:i/>
          <w:iCs/>
          <w:lang w:val="ru-RU"/>
        </w:rPr>
        <w:t>-</w:t>
      </w:r>
      <w:r w:rsidRPr="003431B8">
        <w:rPr>
          <w:lang w:val="ru-RU"/>
        </w:rPr>
        <w:t xml:space="preserve"> (</w:t>
      </w:r>
      <w:r w:rsidRPr="002F36D0">
        <w:rPr>
          <w:i/>
          <w:iCs/>
          <w:lang w:val="en-US"/>
        </w:rPr>
        <w:t>alike</w:t>
      </w:r>
      <w:r w:rsidRPr="003431B8">
        <w:rPr>
          <w:i/>
          <w:iCs/>
          <w:lang w:val="ru-RU"/>
        </w:rPr>
        <w:t xml:space="preserve">, </w:t>
      </w:r>
      <w:r w:rsidRPr="002F36D0">
        <w:rPr>
          <w:i/>
          <w:iCs/>
          <w:lang w:val="en-US"/>
        </w:rPr>
        <w:t>awake</w:t>
      </w:r>
      <w:r w:rsidRPr="003431B8">
        <w:rPr>
          <w:i/>
          <w:iCs/>
          <w:lang w:val="ru-RU"/>
        </w:rPr>
        <w:t xml:space="preserve">, </w:t>
      </w:r>
      <w:r w:rsidRPr="002F36D0">
        <w:rPr>
          <w:i/>
          <w:iCs/>
        </w:rPr>
        <w:t>alive</w:t>
      </w:r>
      <w:r w:rsidRPr="003431B8">
        <w:rPr>
          <w:lang w:val="ru-RU"/>
        </w:rPr>
        <w:t>). Однако стоит отметить, что в английском языке наречие, в отличие от прилагательного, обычно не употребляется в качестве предикатива</w:t>
      </w:r>
      <w:r w:rsidRPr="002F36D0">
        <w:rPr>
          <w:rStyle w:val="af"/>
          <w:rFonts w:cs="Mangal"/>
        </w:rPr>
        <w:footnoteReference w:id="27"/>
      </w:r>
      <w:r w:rsidRPr="003431B8">
        <w:rPr>
          <w:lang w:val="ru-RU"/>
        </w:rPr>
        <w:t xml:space="preserve">, за исключением особых случаев, например, </w:t>
      </w:r>
      <w:r w:rsidRPr="002F36D0">
        <w:rPr>
          <w:i/>
          <w:iCs/>
          <w:lang w:val="en-US"/>
        </w:rPr>
        <w:t>well</w:t>
      </w:r>
      <w:r w:rsidRPr="003431B8">
        <w:rPr>
          <w:i/>
          <w:iCs/>
          <w:lang w:val="ru-RU"/>
        </w:rPr>
        <w:t xml:space="preserve"> </w:t>
      </w:r>
      <w:r w:rsidRPr="003431B8">
        <w:rPr>
          <w:lang w:val="ru-RU"/>
        </w:rPr>
        <w:t>(</w:t>
      </w:r>
      <w:r w:rsidRPr="002F36D0">
        <w:rPr>
          <w:i/>
          <w:iCs/>
          <w:lang w:val="en-US"/>
        </w:rPr>
        <w:t>He</w:t>
      </w:r>
      <w:r w:rsidRPr="003431B8">
        <w:rPr>
          <w:i/>
          <w:iCs/>
          <w:lang w:val="ru-RU"/>
        </w:rPr>
        <w:t xml:space="preserve"> </w:t>
      </w:r>
      <w:r w:rsidRPr="002F36D0">
        <w:rPr>
          <w:i/>
          <w:iCs/>
          <w:lang w:val="en-US"/>
        </w:rPr>
        <w:t>doesn</w:t>
      </w:r>
      <w:r w:rsidRPr="003431B8">
        <w:rPr>
          <w:i/>
          <w:iCs/>
          <w:lang w:val="ru-RU"/>
        </w:rPr>
        <w:t>'</w:t>
      </w:r>
      <w:r w:rsidRPr="002F36D0">
        <w:rPr>
          <w:i/>
          <w:iCs/>
          <w:lang w:val="en-US"/>
        </w:rPr>
        <w:t>t</w:t>
      </w:r>
      <w:r w:rsidRPr="003431B8">
        <w:rPr>
          <w:i/>
          <w:iCs/>
          <w:lang w:val="ru-RU"/>
        </w:rPr>
        <w:t xml:space="preserve"> </w:t>
      </w:r>
      <w:r w:rsidRPr="002F36D0">
        <w:rPr>
          <w:i/>
          <w:iCs/>
          <w:lang w:val="en-US"/>
        </w:rPr>
        <w:t>feel</w:t>
      </w:r>
      <w:r w:rsidRPr="003431B8">
        <w:rPr>
          <w:i/>
          <w:iCs/>
          <w:lang w:val="ru-RU"/>
        </w:rPr>
        <w:t xml:space="preserve"> </w:t>
      </w:r>
      <w:r w:rsidRPr="002F36D0">
        <w:rPr>
          <w:i/>
          <w:iCs/>
          <w:lang w:val="en-US"/>
        </w:rPr>
        <w:t>well</w:t>
      </w:r>
      <w:r w:rsidRPr="003431B8">
        <w:rPr>
          <w:i/>
          <w:iCs/>
          <w:lang w:val="ru-RU"/>
        </w:rPr>
        <w:t xml:space="preserve"> - Он плохо себя чувствует</w:t>
      </w:r>
      <w:r w:rsidRPr="003431B8">
        <w:rPr>
          <w:lang w:val="ru-RU"/>
        </w:rPr>
        <w:t>) и наречия, омонимичные предлогам (</w:t>
      </w:r>
      <w:r w:rsidRPr="002F36D0">
        <w:rPr>
          <w:i/>
          <w:iCs/>
          <w:lang w:val="en-US"/>
        </w:rPr>
        <w:t>off</w:t>
      </w:r>
      <w:r w:rsidRPr="003431B8">
        <w:rPr>
          <w:i/>
          <w:iCs/>
          <w:lang w:val="ru-RU"/>
        </w:rPr>
        <w:t xml:space="preserve">, </w:t>
      </w:r>
      <w:r w:rsidRPr="002F36D0">
        <w:rPr>
          <w:i/>
          <w:iCs/>
          <w:lang w:val="en-US"/>
        </w:rPr>
        <w:t>up</w:t>
      </w:r>
      <w:r w:rsidRPr="003431B8">
        <w:rPr>
          <w:lang w:val="ru-RU"/>
        </w:rPr>
        <w:t xml:space="preserve">). Такие исключения не относятся к словам категории состояния. В то же время наречия с префиксом </w:t>
      </w:r>
      <w:r w:rsidRPr="003431B8">
        <w:rPr>
          <w:i/>
          <w:iCs/>
          <w:lang w:val="ru-RU"/>
        </w:rPr>
        <w:t>а-</w:t>
      </w:r>
      <w:r w:rsidRPr="003431B8">
        <w:rPr>
          <w:lang w:val="ru-RU"/>
        </w:rPr>
        <w:t xml:space="preserve"> (</w:t>
      </w:r>
      <w:r w:rsidRPr="002F36D0">
        <w:rPr>
          <w:i/>
          <w:iCs/>
          <w:lang w:val="en-US"/>
        </w:rPr>
        <w:t>awake</w:t>
      </w:r>
      <w:r w:rsidRPr="003431B8">
        <w:rPr>
          <w:i/>
          <w:iCs/>
          <w:lang w:val="ru-RU"/>
        </w:rPr>
        <w:t xml:space="preserve">, </w:t>
      </w:r>
      <w:r w:rsidRPr="002F36D0">
        <w:rPr>
          <w:i/>
          <w:iCs/>
          <w:lang w:val="en-US"/>
        </w:rPr>
        <w:t>abroad</w:t>
      </w:r>
      <w:r w:rsidRPr="003431B8">
        <w:rPr>
          <w:i/>
          <w:iCs/>
          <w:lang w:val="ru-RU"/>
        </w:rPr>
        <w:t xml:space="preserve">, </w:t>
      </w:r>
      <w:r w:rsidRPr="002F36D0">
        <w:rPr>
          <w:i/>
          <w:iCs/>
          <w:lang w:val="en-US"/>
        </w:rPr>
        <w:t>ashamed</w:t>
      </w:r>
      <w:r w:rsidRPr="003431B8">
        <w:rPr>
          <w:i/>
          <w:iCs/>
          <w:lang w:val="ru-RU"/>
        </w:rPr>
        <w:t xml:space="preserve">, </w:t>
      </w:r>
      <w:r w:rsidRPr="002F36D0">
        <w:rPr>
          <w:i/>
          <w:iCs/>
        </w:rPr>
        <w:t>aware</w:t>
      </w:r>
      <w:r w:rsidRPr="003431B8">
        <w:rPr>
          <w:lang w:val="ru-RU"/>
        </w:rPr>
        <w:t>) могут употребляться в качестве предикатива и определения (</w:t>
      </w:r>
      <w:r w:rsidRPr="002F36D0">
        <w:rPr>
          <w:i/>
          <w:iCs/>
          <w:lang w:val="en-US"/>
        </w:rPr>
        <w:t>He</w:t>
      </w:r>
      <w:r w:rsidRPr="003431B8">
        <w:rPr>
          <w:i/>
          <w:iCs/>
          <w:lang w:val="ru-RU"/>
        </w:rPr>
        <w:t xml:space="preserve"> </w:t>
      </w:r>
      <w:r w:rsidRPr="002F36D0">
        <w:rPr>
          <w:i/>
          <w:iCs/>
          <w:lang w:val="en-US"/>
        </w:rPr>
        <w:t>felt</w:t>
      </w:r>
      <w:r w:rsidRPr="003431B8">
        <w:rPr>
          <w:i/>
          <w:iCs/>
          <w:lang w:val="ru-RU"/>
        </w:rPr>
        <w:t xml:space="preserve"> </w:t>
      </w:r>
      <w:r w:rsidRPr="002F36D0">
        <w:rPr>
          <w:i/>
          <w:iCs/>
          <w:lang w:val="en-US"/>
        </w:rPr>
        <w:t>asleep</w:t>
      </w:r>
      <w:r w:rsidRPr="003431B8">
        <w:rPr>
          <w:i/>
          <w:iCs/>
          <w:lang w:val="ru-RU"/>
        </w:rPr>
        <w:t xml:space="preserve"> </w:t>
      </w:r>
      <w:r w:rsidRPr="003431B8">
        <w:rPr>
          <w:lang w:val="ru-RU"/>
        </w:rPr>
        <w:t>и</w:t>
      </w:r>
      <w:r w:rsidRPr="003431B8">
        <w:rPr>
          <w:i/>
          <w:iCs/>
          <w:lang w:val="ru-RU"/>
        </w:rPr>
        <w:t xml:space="preserve"> </w:t>
      </w:r>
      <w:r w:rsidRPr="002F36D0">
        <w:rPr>
          <w:i/>
          <w:iCs/>
        </w:rPr>
        <w:t>He</w:t>
      </w:r>
      <w:r w:rsidRPr="003431B8">
        <w:rPr>
          <w:i/>
          <w:iCs/>
          <w:lang w:val="ru-RU"/>
        </w:rPr>
        <w:t>'</w:t>
      </w:r>
      <w:r w:rsidRPr="002F36D0">
        <w:rPr>
          <w:i/>
          <w:iCs/>
        </w:rPr>
        <w:t>s</w:t>
      </w:r>
      <w:r w:rsidRPr="003431B8">
        <w:rPr>
          <w:i/>
          <w:iCs/>
          <w:lang w:val="ru-RU"/>
        </w:rPr>
        <w:t xml:space="preserve"> </w:t>
      </w:r>
      <w:r w:rsidRPr="002F36D0">
        <w:rPr>
          <w:i/>
          <w:iCs/>
        </w:rPr>
        <w:t>asleep</w:t>
      </w:r>
      <w:r w:rsidRPr="003431B8">
        <w:rPr>
          <w:lang w:val="ru-RU"/>
        </w:rPr>
        <w:t>). Таким образом, преимущественно занимают эту позицию пространственные наречия (</w:t>
      </w:r>
      <w:r w:rsidRPr="002F36D0">
        <w:rPr>
          <w:i/>
          <w:iCs/>
          <w:lang w:val="en-US"/>
        </w:rPr>
        <w:t>abroad</w:t>
      </w:r>
      <w:r w:rsidRPr="003431B8">
        <w:rPr>
          <w:i/>
          <w:iCs/>
          <w:lang w:val="ru-RU"/>
        </w:rPr>
        <w:t xml:space="preserve">, </w:t>
      </w:r>
      <w:r w:rsidRPr="002F36D0">
        <w:rPr>
          <w:i/>
          <w:iCs/>
          <w:lang w:val="en-US"/>
        </w:rPr>
        <w:t>along</w:t>
      </w:r>
      <w:r w:rsidRPr="003431B8">
        <w:rPr>
          <w:lang w:val="ru-RU"/>
        </w:rPr>
        <w:t xml:space="preserve">). В русском языке к категории состояния относятся, например, лексемы типа </w:t>
      </w:r>
      <w:r w:rsidRPr="003431B8">
        <w:rPr>
          <w:i/>
          <w:iCs/>
          <w:lang w:val="ru-RU"/>
        </w:rPr>
        <w:t>рано, поздно, далеко, близко.</w:t>
      </w:r>
      <w:r w:rsidRPr="003431B8">
        <w:rPr>
          <w:lang w:val="ru-RU"/>
        </w:rPr>
        <w:t xml:space="preserve"> Наряду с пространственным или временным значением такие слова часто приобретают оценочный оттенок (</w:t>
      </w:r>
      <w:r w:rsidRPr="003431B8">
        <w:rPr>
          <w:i/>
          <w:iCs/>
          <w:lang w:val="ru-RU"/>
        </w:rPr>
        <w:t>далеко ехать, рано еще думать об этом</w:t>
      </w:r>
      <w:r w:rsidRPr="003431B8">
        <w:rPr>
          <w:lang w:val="ru-RU"/>
        </w:rPr>
        <w:t xml:space="preserve">). В то же время в английском языке такой трансформации не наблюдается, и наречия на </w:t>
      </w:r>
      <w:r w:rsidRPr="002F36D0">
        <w:rPr>
          <w:i/>
          <w:iCs/>
        </w:rPr>
        <w:t>a</w:t>
      </w:r>
      <w:r w:rsidRPr="003431B8">
        <w:rPr>
          <w:i/>
          <w:iCs/>
          <w:lang w:val="ru-RU"/>
        </w:rPr>
        <w:t xml:space="preserve">- </w:t>
      </w:r>
      <w:r w:rsidRPr="003431B8">
        <w:rPr>
          <w:lang w:val="ru-RU"/>
        </w:rPr>
        <w:t>сохраняют свое значение (</w:t>
      </w:r>
      <w:r w:rsidRPr="002F36D0">
        <w:rPr>
          <w:i/>
          <w:iCs/>
          <w:lang w:val="en-US"/>
        </w:rPr>
        <w:t>I</w:t>
      </w:r>
      <w:r w:rsidRPr="003431B8">
        <w:rPr>
          <w:i/>
          <w:iCs/>
          <w:lang w:val="ru-RU"/>
        </w:rPr>
        <w:t xml:space="preserve"> </w:t>
      </w:r>
      <w:r w:rsidRPr="002F36D0">
        <w:rPr>
          <w:i/>
          <w:iCs/>
          <w:lang w:val="en-US"/>
        </w:rPr>
        <w:t>will</w:t>
      </w:r>
      <w:r w:rsidRPr="003431B8">
        <w:rPr>
          <w:i/>
          <w:iCs/>
          <w:lang w:val="ru-RU"/>
        </w:rPr>
        <w:t xml:space="preserve"> </w:t>
      </w:r>
      <w:r w:rsidRPr="002F36D0">
        <w:rPr>
          <w:i/>
          <w:iCs/>
          <w:lang w:val="en-US"/>
        </w:rPr>
        <w:t>be</w:t>
      </w:r>
      <w:r w:rsidRPr="003431B8">
        <w:rPr>
          <w:i/>
          <w:iCs/>
          <w:lang w:val="ru-RU"/>
        </w:rPr>
        <w:t xml:space="preserve"> </w:t>
      </w:r>
      <w:r w:rsidRPr="002F36D0">
        <w:rPr>
          <w:i/>
          <w:iCs/>
          <w:lang w:val="en-US"/>
        </w:rPr>
        <w:t>abroad</w:t>
      </w:r>
      <w:r w:rsidRPr="003431B8">
        <w:rPr>
          <w:i/>
          <w:iCs/>
          <w:lang w:val="ru-RU"/>
        </w:rPr>
        <w:t xml:space="preserve"> – Я буду за границей, </w:t>
      </w:r>
      <w:r w:rsidRPr="002F36D0">
        <w:rPr>
          <w:i/>
          <w:iCs/>
          <w:lang w:val="en-US"/>
        </w:rPr>
        <w:t>Please</w:t>
      </w:r>
      <w:r w:rsidRPr="003431B8">
        <w:rPr>
          <w:i/>
          <w:iCs/>
          <w:lang w:val="ru-RU"/>
        </w:rPr>
        <w:t xml:space="preserve"> </w:t>
      </w:r>
      <w:r w:rsidRPr="002F36D0">
        <w:rPr>
          <w:i/>
          <w:iCs/>
          <w:lang w:val="en-US"/>
        </w:rPr>
        <w:t>stay</w:t>
      </w:r>
      <w:r w:rsidRPr="003431B8">
        <w:rPr>
          <w:i/>
          <w:iCs/>
          <w:lang w:val="ru-RU"/>
        </w:rPr>
        <w:t xml:space="preserve"> </w:t>
      </w:r>
      <w:r w:rsidRPr="002F36D0">
        <w:rPr>
          <w:i/>
          <w:iCs/>
          <w:lang w:val="en-US"/>
        </w:rPr>
        <w:t>aside</w:t>
      </w:r>
      <w:r w:rsidRPr="003431B8">
        <w:rPr>
          <w:i/>
          <w:iCs/>
          <w:lang w:val="ru-RU"/>
        </w:rPr>
        <w:t xml:space="preserve"> – Пожалуйста, оставайтесь в стороне</w:t>
      </w:r>
      <w:r w:rsidRPr="003431B8">
        <w:rPr>
          <w:lang w:val="ru-RU"/>
        </w:rPr>
        <w:t>).</w:t>
      </w:r>
    </w:p>
    <w:p w14:paraId="19DA719C" w14:textId="77777777" w:rsidR="003431B8" w:rsidRPr="003431B8" w:rsidRDefault="003431B8" w:rsidP="003431B8">
      <w:pPr>
        <w:pStyle w:val="a1"/>
        <w:spacing w:after="0"/>
        <w:ind w:firstLine="567"/>
        <w:jc w:val="both"/>
        <w:rPr>
          <w:lang w:val="ru-RU"/>
        </w:rPr>
      </w:pPr>
    </w:p>
    <w:p w14:paraId="6C453779" w14:textId="77777777" w:rsidR="003431B8" w:rsidRPr="002F36D0" w:rsidRDefault="003431B8" w:rsidP="004F4C4B">
      <w:pPr>
        <w:pStyle w:val="4"/>
      </w:pPr>
      <w:r w:rsidRPr="002F36D0">
        <w:lastRenderedPageBreak/>
        <w:t xml:space="preserve">1.1.2.2. Наречия и предложно-падежные формы </w:t>
      </w:r>
    </w:p>
    <w:p w14:paraId="366E19F0" w14:textId="77777777" w:rsidR="003431B8" w:rsidRPr="002F36D0" w:rsidRDefault="003431B8" w:rsidP="003431B8">
      <w:pPr>
        <w:pStyle w:val="a1"/>
        <w:spacing w:after="0"/>
        <w:jc w:val="center"/>
      </w:pPr>
    </w:p>
    <w:p w14:paraId="38E5E521" w14:textId="77777777" w:rsidR="003431B8" w:rsidRPr="003431B8" w:rsidRDefault="003431B8" w:rsidP="003431B8">
      <w:pPr>
        <w:pStyle w:val="a1"/>
        <w:spacing w:after="0"/>
        <w:ind w:firstLine="567"/>
        <w:jc w:val="both"/>
        <w:rPr>
          <w:lang w:val="ru-RU"/>
        </w:rPr>
      </w:pPr>
      <w:r w:rsidRPr="003431B8">
        <w:rPr>
          <w:lang w:val="ru-RU"/>
        </w:rPr>
        <w:t>Необходимо рассмотреть связь наречий и предложно-падежных форм. Как мы отмечали ранее, наречия имеют производный характер, образуясь как дериваты от всех изменяемых частей речи. Этот характер наречия можно считать одной из наиболее ярких особенностей этой части речи. Объем наречий зачастую пополнялся средствами адвербиализации. Можно выделить несколько этапов адвербиализации. При частичной адвербиализации слово сохраняет грамматические признаки части речи, от которой образовано наречие (</w:t>
      </w:r>
      <w:r w:rsidRPr="003431B8">
        <w:rPr>
          <w:i/>
          <w:iCs/>
          <w:lang w:val="ru-RU"/>
        </w:rPr>
        <w:t>в будущем – в ближайшем, светлом будущем, в прошлом – в темном прошлом</w:t>
      </w:r>
      <w:r w:rsidRPr="003431B8">
        <w:rPr>
          <w:lang w:val="ru-RU"/>
        </w:rPr>
        <w:t>). Следующий этап, полная адвербиализация, обособляет слово от первоначальной формы (</w:t>
      </w:r>
      <w:r w:rsidRPr="003431B8">
        <w:rPr>
          <w:i/>
          <w:iCs/>
          <w:lang w:val="ru-RU"/>
        </w:rPr>
        <w:t>всухомятку, исподтишка, стремглав</w:t>
      </w:r>
      <w:r w:rsidRPr="003431B8">
        <w:rPr>
          <w:lang w:val="ru-RU"/>
        </w:rPr>
        <w:t>) или обеспечивает превращение падежного окончания в суффикс (</w:t>
      </w:r>
      <w:r w:rsidRPr="003431B8">
        <w:rPr>
          <w:i/>
          <w:iCs/>
          <w:lang w:val="ru-RU"/>
        </w:rPr>
        <w:t>сплошняком, спиной, самосевом, добром</w:t>
      </w:r>
      <w:r w:rsidRPr="003431B8">
        <w:rPr>
          <w:lang w:val="ru-RU"/>
        </w:rPr>
        <w:t>).</w:t>
      </w:r>
    </w:p>
    <w:p w14:paraId="6693EDC4" w14:textId="4ED9C105" w:rsidR="003431B8" w:rsidRPr="003431B8" w:rsidRDefault="003431B8" w:rsidP="003431B8">
      <w:pPr>
        <w:ind w:firstLine="567"/>
        <w:jc w:val="both"/>
        <w:rPr>
          <w:lang w:val="ru-RU"/>
        </w:rPr>
      </w:pPr>
      <w:r w:rsidRPr="003431B8">
        <w:rPr>
          <w:lang w:val="ru-RU"/>
        </w:rPr>
        <w:t>Адвербиализация – процесс, постоянно происходящий в языке в том числе и в настоящее время. При этом наиболее активно он затрагивает имена существительные (</w:t>
      </w:r>
      <w:r w:rsidRPr="003431B8">
        <w:rPr>
          <w:i/>
          <w:iCs/>
          <w:lang w:val="ru-RU"/>
        </w:rPr>
        <w:t>по почте, по указке, в массе, в довершение, в девичестве, без уважения, бездорожьем, в полный рост</w:t>
      </w:r>
      <w:r w:rsidRPr="003431B8">
        <w:rPr>
          <w:lang w:val="ru-RU"/>
        </w:rPr>
        <w:t>). Также стоит отметить активный процесс адвербиализации деепричастий (</w:t>
      </w:r>
      <w:r w:rsidRPr="003431B8">
        <w:rPr>
          <w:rStyle w:val="a7"/>
          <w:iCs w:val="0"/>
          <w:lang w:val="ru-RU"/>
        </w:rPr>
        <w:t>немедля, лёжа, нехотя, стоя, сидя, спеша, благодаря, судя</w:t>
      </w:r>
      <w:r w:rsidRPr="003431B8">
        <w:rPr>
          <w:lang w:val="ru-RU"/>
        </w:rPr>
        <w:t>). Адвербиализация – постепенный процесс, поэтому в разное время указанные слова могли или могут быть отнесены к разным частям речи, в том числе к наречиям. В связи с этим встает вопрос о раз</w:t>
      </w:r>
      <w:r w:rsidR="008C05DD">
        <w:rPr>
          <w:lang w:val="ru-RU"/>
        </w:rPr>
        <w:t>граничении наречия и предложных</w:t>
      </w:r>
      <w:r w:rsidRPr="003431B8">
        <w:rPr>
          <w:lang w:val="ru-RU"/>
        </w:rPr>
        <w:t xml:space="preserve"> и предложно-падежных форм. </w:t>
      </w:r>
    </w:p>
    <w:p w14:paraId="54155CAE" w14:textId="77777777" w:rsidR="003431B8" w:rsidRPr="003431B8" w:rsidRDefault="003431B8" w:rsidP="003431B8">
      <w:pPr>
        <w:ind w:firstLine="567"/>
        <w:jc w:val="both"/>
        <w:rPr>
          <w:lang w:val="ru-RU"/>
        </w:rPr>
      </w:pPr>
      <w:r w:rsidRPr="003431B8">
        <w:rPr>
          <w:lang w:val="ru-RU"/>
        </w:rPr>
        <w:t>Лингвисты отмечают, что адвербиализация, «всегда имея начало, вовсе не всегда имеет конец»</w:t>
      </w:r>
      <w:r w:rsidRPr="002F36D0">
        <w:rPr>
          <w:rStyle w:val="a6"/>
        </w:rPr>
        <w:footnoteReference w:id="28"/>
      </w:r>
      <w:r w:rsidRPr="003431B8">
        <w:rPr>
          <w:lang w:val="ru-RU"/>
        </w:rPr>
        <w:t xml:space="preserve">, поэтому переходный статус некоторых предложно-падежных форм может сохраняться долгое время, в том числе и </w:t>
      </w:r>
      <w:r w:rsidRPr="003431B8">
        <w:rPr>
          <w:lang w:val="ru-RU"/>
        </w:rPr>
        <w:lastRenderedPageBreak/>
        <w:t>навсегда. Л.Л. Буланин в «Трудных вопросах морфологии» указывает, что «для каждого отдельного случая уместно уточнение»</w:t>
      </w:r>
      <w:r w:rsidRPr="002F36D0">
        <w:rPr>
          <w:rStyle w:val="a6"/>
        </w:rPr>
        <w:footnoteReference w:id="29"/>
      </w:r>
      <w:r w:rsidRPr="003431B8">
        <w:rPr>
          <w:lang w:val="ru-RU"/>
        </w:rPr>
        <w:t>. В качестве надежного критерия часто указывается на способность прилагательного согласовываться с наречием</w:t>
      </w:r>
      <w:r w:rsidRPr="002F36D0">
        <w:rPr>
          <w:rStyle w:val="a6"/>
        </w:rPr>
        <w:footnoteReference w:id="30"/>
      </w:r>
      <w:r w:rsidRPr="003431B8">
        <w:rPr>
          <w:lang w:val="ru-RU"/>
        </w:rPr>
        <w:t xml:space="preserve"> (ср. </w:t>
      </w:r>
      <w:r w:rsidRPr="003431B8">
        <w:rPr>
          <w:i/>
          <w:iCs/>
          <w:lang w:val="ru-RU"/>
        </w:rPr>
        <w:t>поздней ночью, в один миг</w:t>
      </w:r>
      <w:r w:rsidRPr="003431B8">
        <w:rPr>
          <w:lang w:val="ru-RU"/>
        </w:rPr>
        <w:t xml:space="preserve"> и </w:t>
      </w:r>
      <w:r w:rsidRPr="003431B8">
        <w:rPr>
          <w:i/>
          <w:iCs/>
          <w:lang w:val="ru-RU"/>
        </w:rPr>
        <w:t>волосы ежиком</w:t>
      </w:r>
      <w:r w:rsidRPr="003431B8">
        <w:rPr>
          <w:lang w:val="ru-RU"/>
        </w:rPr>
        <w:t>). Это положение было уточнено Н. М. Шанским</w:t>
      </w:r>
      <w:r w:rsidRPr="002F36D0">
        <w:rPr>
          <w:rStyle w:val="a6"/>
        </w:rPr>
        <w:footnoteReference w:id="31"/>
      </w:r>
      <w:r w:rsidRPr="003431B8">
        <w:rPr>
          <w:lang w:val="ru-RU"/>
        </w:rPr>
        <w:t>, который отметил, что подобные конструкции допускают вставку строго определенных слов (</w:t>
      </w:r>
      <w:r w:rsidRPr="003431B8">
        <w:rPr>
          <w:i/>
          <w:iCs/>
          <w:lang w:val="ru-RU"/>
        </w:rPr>
        <w:t>наверху – на самом верху</w:t>
      </w:r>
      <w:r w:rsidRPr="003431B8">
        <w:rPr>
          <w:lang w:val="ru-RU"/>
        </w:rPr>
        <w:t xml:space="preserve">, </w:t>
      </w:r>
      <w:r w:rsidRPr="003431B8">
        <w:rPr>
          <w:i/>
          <w:iCs/>
          <w:lang w:val="ru-RU"/>
        </w:rPr>
        <w:t>внизу — в самом низу</w:t>
      </w:r>
      <w:r w:rsidRPr="003431B8">
        <w:rPr>
          <w:lang w:val="ru-RU"/>
        </w:rPr>
        <w:t>), элементы достигают фразеологической связности между собой, а значит, и лексему нельзя рассматривать как обычное соединение слов. Возможно, именно степень слитности компонентов слов следует выделять в качестве одного из основных критериев в подобных случаях. Среди слитно пишущихся наречий много слов, обозначающих пространственные и временные отношения (</w:t>
      </w:r>
      <w:r w:rsidRPr="003431B8">
        <w:rPr>
          <w:i/>
          <w:iCs/>
          <w:lang w:val="ru-RU"/>
        </w:rPr>
        <w:t>вверх, наверху, вмиг, вовек, вновь, вокруг</w:t>
      </w:r>
      <w:r w:rsidRPr="003431B8">
        <w:rPr>
          <w:lang w:val="ru-RU"/>
        </w:rPr>
        <w:t>) с достаточно прозрачной морфологической структурой. Тем не менее, в группе наречий образа действия аналогичная ситуация, как правило, не наблюдается (</w:t>
      </w:r>
      <w:r w:rsidRPr="003431B8">
        <w:rPr>
          <w:i/>
          <w:iCs/>
          <w:lang w:val="ru-RU"/>
        </w:rPr>
        <w:t>потихоньку, попросту, вручную, вслепую, всмятку, наискосок, наотмашь</w:t>
      </w:r>
      <w:r w:rsidRPr="003431B8">
        <w:rPr>
          <w:lang w:val="ru-RU"/>
        </w:rPr>
        <w:t>).</w:t>
      </w:r>
    </w:p>
    <w:p w14:paraId="52916F4E" w14:textId="77777777" w:rsidR="003431B8" w:rsidRPr="003431B8" w:rsidRDefault="003431B8" w:rsidP="003431B8">
      <w:pPr>
        <w:ind w:firstLine="567"/>
        <w:jc w:val="both"/>
        <w:rPr>
          <w:lang w:val="ru-RU"/>
        </w:rPr>
      </w:pPr>
      <w:r w:rsidRPr="003431B8">
        <w:rPr>
          <w:lang w:val="ru-RU"/>
        </w:rPr>
        <w:t>Отдельно рассмотрим предложные формы и наречия. Наличие в русском языке некоторых падежных форм, выражающих обстоятельственные отношения, в частности, творительного или родительного падежа, вызывает сложность определения принадлежности слов к тем или иным частям речи. Так, наиболее продуктивным в этом плане можно назвать творительный падеж (</w:t>
      </w:r>
      <w:r w:rsidRPr="003431B8">
        <w:rPr>
          <w:i/>
          <w:iCs/>
          <w:lang w:val="ru-RU"/>
        </w:rPr>
        <w:t>весной, зимой, напором, мотоциклом, поездом, прямиком, раскорякой</w:t>
      </w:r>
      <w:r w:rsidRPr="003431B8">
        <w:rPr>
          <w:lang w:val="ru-RU"/>
        </w:rPr>
        <w:t>). Родительный падеж также используется при образовании наречий (</w:t>
      </w:r>
      <w:r w:rsidRPr="003431B8">
        <w:rPr>
          <w:i/>
          <w:iCs/>
          <w:lang w:val="ru-RU"/>
        </w:rPr>
        <w:t>дома</w:t>
      </w:r>
      <w:r w:rsidRPr="003431B8">
        <w:rPr>
          <w:lang w:val="ru-RU"/>
        </w:rPr>
        <w:t xml:space="preserve">). В. В. Виноградов объяснял частоту адвербиализации формы творительного падежа множеством семантических </w:t>
      </w:r>
      <w:r w:rsidRPr="003431B8">
        <w:rPr>
          <w:lang w:val="ru-RU"/>
        </w:rPr>
        <w:lastRenderedPageBreak/>
        <w:t>значений</w:t>
      </w:r>
      <w:r w:rsidRPr="002F36D0">
        <w:rPr>
          <w:rStyle w:val="a6"/>
        </w:rPr>
        <w:footnoteReference w:id="32"/>
      </w:r>
      <w:r w:rsidRPr="003431B8">
        <w:rPr>
          <w:lang w:val="ru-RU"/>
        </w:rPr>
        <w:t>. Так, закрепление за падежной формой определенного смысла ведет к ее изоляции от парадигмы (</w:t>
      </w:r>
      <w:r w:rsidRPr="003431B8">
        <w:rPr>
          <w:i/>
          <w:iCs/>
          <w:lang w:val="ru-RU"/>
        </w:rPr>
        <w:t>гуськом, градом</w:t>
      </w:r>
      <w:r w:rsidRPr="003431B8">
        <w:rPr>
          <w:lang w:val="ru-RU"/>
        </w:rPr>
        <w:t xml:space="preserve">). В языке представлены слова типа </w:t>
      </w:r>
      <w:r w:rsidRPr="003431B8">
        <w:rPr>
          <w:i/>
          <w:iCs/>
          <w:lang w:val="ru-RU"/>
        </w:rPr>
        <w:t xml:space="preserve">утром, осенью, </w:t>
      </w:r>
      <w:r w:rsidRPr="003431B8">
        <w:rPr>
          <w:lang w:val="ru-RU"/>
        </w:rPr>
        <w:t>которые обычно понимают как наречие, что и отмечается в лексикографической практике. Вместе с тем это представляется спорным ввиду собственно временной семантики слов и способности сочетаться с широким кругом прилагательных (</w:t>
      </w:r>
      <w:r w:rsidRPr="003431B8">
        <w:rPr>
          <w:i/>
          <w:iCs/>
          <w:lang w:val="ru-RU"/>
        </w:rPr>
        <w:t>чудесным утром, ранним утром</w:t>
      </w:r>
      <w:r w:rsidRPr="003431B8">
        <w:rPr>
          <w:lang w:val="ru-RU"/>
        </w:rPr>
        <w:t xml:space="preserve">). Грамматика-80 относит указанные слова к наречиям и рассматривает отрезок </w:t>
      </w:r>
      <w:r w:rsidRPr="003431B8">
        <w:rPr>
          <w:i/>
          <w:iCs/>
          <w:lang w:val="ru-RU"/>
        </w:rPr>
        <w:t xml:space="preserve">-ой/-ом </w:t>
      </w:r>
      <w:r w:rsidRPr="003431B8">
        <w:rPr>
          <w:lang w:val="ru-RU"/>
        </w:rPr>
        <w:t>как функциональное преобразование флексий в аффиксы. Тем не менее, рассматривать такие случаи стоит, скорее, как случаи неполной адвербиализации.  Среди наречий образа действия очень много слов, образованных от существительных в творительном падеже, поэтому они будут отмечены в данной работе.</w:t>
      </w:r>
    </w:p>
    <w:p w14:paraId="3067D2FC" w14:textId="77777777" w:rsidR="003431B8" w:rsidRPr="003431B8" w:rsidRDefault="003431B8" w:rsidP="003431B8">
      <w:pPr>
        <w:ind w:firstLine="567"/>
        <w:jc w:val="both"/>
        <w:rPr>
          <w:lang w:val="ru-RU"/>
        </w:rPr>
      </w:pPr>
      <w:r w:rsidRPr="003431B8">
        <w:rPr>
          <w:lang w:val="ru-RU"/>
        </w:rPr>
        <w:t>Кроме прочих необходимо отметить и адвербиализацию деепричастий как распространенный способ образования наречий в русском языке. При утере такими формами глагольных грамматических значений адвербиализацию, переход в группу наречий, можно считать завершенной. Подобные наречия можно встретить среди образований на -</w:t>
      </w:r>
      <w:r w:rsidRPr="003431B8">
        <w:rPr>
          <w:i/>
          <w:iCs/>
          <w:lang w:val="ru-RU"/>
        </w:rPr>
        <w:t>учи</w:t>
      </w:r>
      <w:r w:rsidRPr="003431B8">
        <w:rPr>
          <w:lang w:val="ru-RU"/>
        </w:rPr>
        <w:t xml:space="preserve"> и </w:t>
      </w:r>
      <w:r w:rsidRPr="003431B8">
        <w:rPr>
          <w:i/>
          <w:iCs/>
          <w:lang w:val="ru-RU"/>
        </w:rPr>
        <w:t>-а</w:t>
      </w:r>
      <w:r w:rsidRPr="003431B8">
        <w:rPr>
          <w:lang w:val="ru-RU"/>
        </w:rPr>
        <w:t xml:space="preserve"> (</w:t>
      </w:r>
      <w:r w:rsidRPr="003431B8">
        <w:rPr>
          <w:i/>
          <w:iCs/>
          <w:lang w:val="ru-RU"/>
        </w:rPr>
        <w:t>молча, играючи, припеваючи, умеючи</w:t>
      </w:r>
      <w:r w:rsidRPr="003431B8">
        <w:rPr>
          <w:lang w:val="ru-RU"/>
        </w:rPr>
        <w:t>), а также в составе идиоматических выражений (</w:t>
      </w:r>
      <w:r w:rsidRPr="003431B8">
        <w:rPr>
          <w:i/>
          <w:iCs/>
          <w:lang w:val="ru-RU"/>
        </w:rPr>
        <w:t>спустя рукава, считая ворон</w:t>
      </w:r>
      <w:r w:rsidRPr="003431B8">
        <w:rPr>
          <w:lang w:val="ru-RU"/>
        </w:rPr>
        <w:t>).</w:t>
      </w:r>
    </w:p>
    <w:p w14:paraId="1A15EA9C" w14:textId="77777777" w:rsidR="003431B8" w:rsidRPr="003431B8" w:rsidRDefault="003431B8" w:rsidP="003431B8">
      <w:pPr>
        <w:ind w:firstLine="567"/>
        <w:jc w:val="both"/>
        <w:rPr>
          <w:lang w:val="ru-RU"/>
        </w:rPr>
      </w:pPr>
      <w:r w:rsidRPr="003431B8">
        <w:rPr>
          <w:lang w:val="ru-RU"/>
        </w:rPr>
        <w:t xml:space="preserve">Определение границ наречия в английском языке представляется более сложной задачей, чем в русском, так как в корпусе английского языка (см., например, </w:t>
      </w:r>
      <w:r w:rsidRPr="002F36D0">
        <w:rPr>
          <w:lang w:val="en-US"/>
        </w:rPr>
        <w:t>British</w:t>
      </w:r>
      <w:r w:rsidRPr="003431B8">
        <w:rPr>
          <w:lang w:val="ru-RU"/>
        </w:rPr>
        <w:t xml:space="preserve"> </w:t>
      </w:r>
      <w:r w:rsidRPr="002F36D0">
        <w:rPr>
          <w:lang w:val="en-US"/>
        </w:rPr>
        <w:t>National</w:t>
      </w:r>
      <w:r w:rsidRPr="003431B8">
        <w:rPr>
          <w:lang w:val="ru-RU"/>
        </w:rPr>
        <w:t xml:space="preserve"> </w:t>
      </w:r>
      <w:r w:rsidRPr="002F36D0">
        <w:rPr>
          <w:lang w:val="en-US"/>
        </w:rPr>
        <w:t>Corpus</w:t>
      </w:r>
      <w:r w:rsidRPr="003431B8">
        <w:rPr>
          <w:lang w:val="ru-RU"/>
        </w:rPr>
        <w:t>) и англоязычной литературе наречие зачастую входит в ряд адвербиальных выражений (</w:t>
      </w:r>
      <w:r w:rsidRPr="002F36D0">
        <w:rPr>
          <w:i/>
          <w:iCs/>
        </w:rPr>
        <w:t>in</w:t>
      </w:r>
      <w:r w:rsidRPr="003431B8">
        <w:rPr>
          <w:i/>
          <w:iCs/>
          <w:lang w:val="ru-RU"/>
        </w:rPr>
        <w:t xml:space="preserve"> </w:t>
      </w:r>
      <w:r w:rsidRPr="002F36D0">
        <w:rPr>
          <w:i/>
          <w:iCs/>
        </w:rPr>
        <w:t>the</w:t>
      </w:r>
      <w:r w:rsidRPr="003431B8">
        <w:rPr>
          <w:i/>
          <w:iCs/>
          <w:lang w:val="ru-RU"/>
        </w:rPr>
        <w:t xml:space="preserve"> </w:t>
      </w:r>
      <w:r w:rsidRPr="002F36D0">
        <w:rPr>
          <w:i/>
          <w:iCs/>
          <w:lang w:val="en-US"/>
        </w:rPr>
        <w:t>club</w:t>
      </w:r>
      <w:r w:rsidRPr="003431B8">
        <w:rPr>
          <w:i/>
          <w:iCs/>
          <w:lang w:val="ru-RU"/>
        </w:rPr>
        <w:t xml:space="preserve"> – в клубе</w:t>
      </w:r>
      <w:r w:rsidRPr="003431B8">
        <w:rPr>
          <w:lang w:val="ru-RU"/>
        </w:rPr>
        <w:t xml:space="preserve">). Неоднократно отмечалась ранее аналитическая природа английского языка, в силу которой при адвербиализации, как и при образовании других слов, широко используется безаффиксное словопроизводство. Наречие и </w:t>
      </w:r>
      <w:r w:rsidRPr="003431B8">
        <w:rPr>
          <w:lang w:val="ru-RU"/>
        </w:rPr>
        <w:lastRenderedPageBreak/>
        <w:t xml:space="preserve">прилагательное, лишенное словоизменительных категорий, находятся в английском языке друг к другу гораздо ближе, чем в русском, и отличаются преимущественно синтаксической функцией. </w:t>
      </w:r>
    </w:p>
    <w:p w14:paraId="55D62D13" w14:textId="0831C94D" w:rsidR="003431B8" w:rsidRPr="003431B8" w:rsidRDefault="003431B8" w:rsidP="003431B8">
      <w:pPr>
        <w:ind w:firstLine="567"/>
        <w:jc w:val="both"/>
        <w:rPr>
          <w:lang w:val="ru-RU"/>
        </w:rPr>
      </w:pPr>
      <w:r w:rsidRPr="003431B8">
        <w:rPr>
          <w:lang w:val="ru-RU"/>
        </w:rPr>
        <w:t xml:space="preserve">При сочетании слов в английском языке применимы те же принципы, что и в русском. Субстантивация наречий проявляется в примерах типа </w:t>
      </w:r>
      <w:r w:rsidRPr="002F36D0">
        <w:rPr>
          <w:i/>
          <w:iCs/>
          <w:lang w:val="en-US"/>
        </w:rPr>
        <w:t>from</w:t>
      </w:r>
      <w:r w:rsidRPr="003431B8">
        <w:rPr>
          <w:i/>
          <w:iCs/>
          <w:lang w:val="ru-RU"/>
        </w:rPr>
        <w:t xml:space="preserve"> </w:t>
      </w:r>
      <w:r w:rsidRPr="002F36D0">
        <w:rPr>
          <w:i/>
          <w:iCs/>
        </w:rPr>
        <w:t>today</w:t>
      </w:r>
      <w:r w:rsidRPr="003431B8">
        <w:rPr>
          <w:lang w:val="ru-RU"/>
        </w:rPr>
        <w:t xml:space="preserve"> (наречие с предлогом). При использовании фразовых глаголов, широко распространенных в английском языке, спорный статус сохраняет постпозитивный элемент (</w:t>
      </w:r>
      <w:r w:rsidRPr="002F36D0">
        <w:rPr>
          <w:i/>
          <w:iCs/>
          <w:lang w:val="en-US"/>
        </w:rPr>
        <w:t>up</w:t>
      </w:r>
      <w:r w:rsidRPr="003431B8">
        <w:rPr>
          <w:i/>
          <w:iCs/>
          <w:lang w:val="ru-RU"/>
        </w:rPr>
        <w:t xml:space="preserve"> </w:t>
      </w:r>
      <w:r w:rsidRPr="003431B8">
        <w:rPr>
          <w:lang w:val="ru-RU"/>
        </w:rPr>
        <w:t>в</w:t>
      </w:r>
      <w:r w:rsidRPr="003431B8">
        <w:rPr>
          <w:i/>
          <w:iCs/>
          <w:lang w:val="ru-RU"/>
        </w:rPr>
        <w:t xml:space="preserve"> </w:t>
      </w:r>
      <w:r w:rsidRPr="002F36D0">
        <w:rPr>
          <w:i/>
          <w:iCs/>
          <w:lang w:val="en-US"/>
        </w:rPr>
        <w:t>keep</w:t>
      </w:r>
      <w:r w:rsidRPr="003431B8">
        <w:rPr>
          <w:i/>
          <w:iCs/>
          <w:lang w:val="ru-RU"/>
        </w:rPr>
        <w:t xml:space="preserve"> </w:t>
      </w:r>
      <w:r w:rsidRPr="002F36D0">
        <w:rPr>
          <w:i/>
          <w:iCs/>
          <w:lang w:val="en-US"/>
        </w:rPr>
        <w:t>up</w:t>
      </w:r>
      <w:r w:rsidRPr="003431B8">
        <w:rPr>
          <w:i/>
          <w:iCs/>
          <w:lang w:val="ru-RU"/>
        </w:rPr>
        <w:t xml:space="preserve">, </w:t>
      </w:r>
      <w:r w:rsidRPr="002F36D0">
        <w:rPr>
          <w:i/>
          <w:iCs/>
        </w:rPr>
        <w:t>give</w:t>
      </w:r>
      <w:r w:rsidRPr="003431B8">
        <w:rPr>
          <w:i/>
          <w:iCs/>
          <w:lang w:val="ru-RU"/>
        </w:rPr>
        <w:t xml:space="preserve"> </w:t>
      </w:r>
      <w:r w:rsidRPr="002F36D0">
        <w:rPr>
          <w:i/>
          <w:iCs/>
        </w:rPr>
        <w:t>up</w:t>
      </w:r>
      <w:r w:rsidRPr="003431B8">
        <w:rPr>
          <w:i/>
          <w:iCs/>
          <w:lang w:val="ru-RU"/>
        </w:rPr>
        <w:t xml:space="preserve">, </w:t>
      </w:r>
      <w:r w:rsidRPr="002F36D0">
        <w:rPr>
          <w:i/>
          <w:iCs/>
          <w:lang w:val="en-US"/>
        </w:rPr>
        <w:t>about</w:t>
      </w:r>
      <w:r w:rsidRPr="003431B8">
        <w:rPr>
          <w:i/>
          <w:iCs/>
          <w:lang w:val="ru-RU"/>
        </w:rPr>
        <w:t xml:space="preserve"> </w:t>
      </w:r>
      <w:r w:rsidRPr="003431B8">
        <w:rPr>
          <w:lang w:val="ru-RU"/>
        </w:rPr>
        <w:t>в</w:t>
      </w:r>
      <w:r w:rsidRPr="003431B8">
        <w:rPr>
          <w:i/>
          <w:iCs/>
          <w:lang w:val="ru-RU"/>
        </w:rPr>
        <w:t xml:space="preserve"> </w:t>
      </w:r>
      <w:r w:rsidRPr="002F36D0">
        <w:rPr>
          <w:i/>
          <w:iCs/>
          <w:lang w:val="en-US"/>
        </w:rPr>
        <w:t>get</w:t>
      </w:r>
      <w:r w:rsidRPr="003431B8">
        <w:rPr>
          <w:i/>
          <w:iCs/>
          <w:lang w:val="ru-RU"/>
        </w:rPr>
        <w:t xml:space="preserve"> </w:t>
      </w:r>
      <w:r w:rsidRPr="002F36D0">
        <w:rPr>
          <w:i/>
          <w:iCs/>
          <w:lang w:val="en-US"/>
        </w:rPr>
        <w:t>about</w:t>
      </w:r>
      <w:r w:rsidRPr="003431B8">
        <w:rPr>
          <w:i/>
          <w:iCs/>
          <w:lang w:val="ru-RU"/>
        </w:rPr>
        <w:t xml:space="preserve">, </w:t>
      </w:r>
      <w:r w:rsidRPr="002F36D0">
        <w:rPr>
          <w:i/>
          <w:iCs/>
          <w:lang w:val="en-US"/>
        </w:rPr>
        <w:t>over</w:t>
      </w:r>
      <w:r w:rsidRPr="003431B8">
        <w:rPr>
          <w:i/>
          <w:iCs/>
          <w:lang w:val="ru-RU"/>
        </w:rPr>
        <w:t xml:space="preserve"> в </w:t>
      </w:r>
      <w:r w:rsidRPr="002F36D0">
        <w:rPr>
          <w:i/>
          <w:iCs/>
        </w:rPr>
        <w:t>get</w:t>
      </w:r>
      <w:r w:rsidRPr="003431B8">
        <w:rPr>
          <w:i/>
          <w:iCs/>
          <w:lang w:val="ru-RU"/>
        </w:rPr>
        <w:t xml:space="preserve"> </w:t>
      </w:r>
      <w:r w:rsidRPr="002F36D0">
        <w:rPr>
          <w:i/>
          <w:iCs/>
        </w:rPr>
        <w:t>over</w:t>
      </w:r>
      <w:r w:rsidRPr="003431B8">
        <w:rPr>
          <w:lang w:val="ru-RU"/>
        </w:rPr>
        <w:t>), образующий вместе с глаголом семантически единую конструкцию. Трактовка этого элемента в специальной литературе может отличаться. Разные авторы трактуют его как наречие, служебную часть речи или как морфему</w:t>
      </w:r>
      <w:r w:rsidRPr="002F36D0">
        <w:rPr>
          <w:rStyle w:val="a6"/>
        </w:rPr>
        <w:footnoteReference w:id="33"/>
      </w:r>
      <w:r w:rsidRPr="003431B8">
        <w:rPr>
          <w:lang w:val="ru-RU"/>
        </w:rPr>
        <w:t>. Так</w:t>
      </w:r>
      <w:r w:rsidR="008C05DD">
        <w:rPr>
          <w:lang w:val="ru-RU"/>
        </w:rPr>
        <w:t>,</w:t>
      </w:r>
      <w:r w:rsidRPr="003431B8">
        <w:rPr>
          <w:lang w:val="ru-RU"/>
        </w:rPr>
        <w:t xml:space="preserve"> Б. А. Ильиш</w:t>
      </w:r>
      <w:r w:rsidRPr="002F36D0">
        <w:rPr>
          <w:rStyle w:val="a6"/>
        </w:rPr>
        <w:footnoteReference w:id="34"/>
      </w:r>
      <w:r w:rsidRPr="003431B8">
        <w:rPr>
          <w:lang w:val="ru-RU"/>
        </w:rPr>
        <w:t xml:space="preserve"> определяет элементы типа </w:t>
      </w:r>
      <w:r w:rsidRPr="002F36D0">
        <w:rPr>
          <w:i/>
          <w:iCs/>
          <w:lang w:val="en-US"/>
        </w:rPr>
        <w:t>up</w:t>
      </w:r>
      <w:r w:rsidRPr="003431B8">
        <w:rPr>
          <w:lang w:val="ru-RU"/>
        </w:rPr>
        <w:t xml:space="preserve"> и </w:t>
      </w:r>
      <w:r w:rsidRPr="002F36D0">
        <w:rPr>
          <w:i/>
          <w:iCs/>
          <w:lang w:val="en-US"/>
        </w:rPr>
        <w:t>off</w:t>
      </w:r>
      <w:r w:rsidRPr="003431B8">
        <w:rPr>
          <w:i/>
          <w:iCs/>
          <w:lang w:val="ru-RU"/>
        </w:rPr>
        <w:t xml:space="preserve"> </w:t>
      </w:r>
      <w:r w:rsidRPr="003431B8">
        <w:rPr>
          <w:lang w:val="ru-RU"/>
        </w:rPr>
        <w:t>как промежуточный случай между аффиксом и лексемой.</w:t>
      </w:r>
    </w:p>
    <w:p w14:paraId="148C19E8" w14:textId="77777777" w:rsidR="003431B8" w:rsidRPr="003431B8" w:rsidRDefault="003431B8" w:rsidP="003431B8">
      <w:pPr>
        <w:ind w:firstLine="567"/>
        <w:jc w:val="both"/>
        <w:rPr>
          <w:lang w:val="ru-RU"/>
        </w:rPr>
      </w:pPr>
      <w:r w:rsidRPr="003431B8">
        <w:rPr>
          <w:lang w:val="ru-RU"/>
        </w:rPr>
        <w:t xml:space="preserve">Наречия очень тесто связаны как со знаменательными, так и со служебными частями речи, при этом объем наречия постоянно пополняется за счет адвербиализации. В случае связи наречий со служебными частями речи, наречия получают признаки мотивирующих слов (напр., союз: </w:t>
      </w:r>
      <w:r w:rsidRPr="003431B8">
        <w:rPr>
          <w:i/>
          <w:iCs/>
          <w:lang w:val="ru-RU"/>
        </w:rPr>
        <w:t xml:space="preserve">где, </w:t>
      </w:r>
      <w:r w:rsidRPr="002F36D0">
        <w:rPr>
          <w:i/>
          <w:iCs/>
          <w:lang w:val="en-US"/>
        </w:rPr>
        <w:t>where</w:t>
      </w:r>
      <w:r w:rsidRPr="003431B8">
        <w:rPr>
          <w:lang w:val="ru-RU"/>
        </w:rPr>
        <w:t xml:space="preserve">; частица: </w:t>
      </w:r>
      <w:r w:rsidRPr="002F36D0">
        <w:rPr>
          <w:i/>
          <w:iCs/>
          <w:lang w:val="en-US"/>
        </w:rPr>
        <w:t>yet</w:t>
      </w:r>
      <w:r w:rsidRPr="003431B8">
        <w:rPr>
          <w:i/>
          <w:iCs/>
          <w:lang w:val="ru-RU"/>
        </w:rPr>
        <w:t>, уже</w:t>
      </w:r>
      <w:r w:rsidRPr="003431B8">
        <w:rPr>
          <w:lang w:val="ru-RU"/>
        </w:rPr>
        <w:t xml:space="preserve">; предлог: </w:t>
      </w:r>
      <w:r w:rsidRPr="003431B8">
        <w:rPr>
          <w:i/>
          <w:iCs/>
          <w:lang w:val="ru-RU"/>
        </w:rPr>
        <w:t xml:space="preserve">около, </w:t>
      </w:r>
      <w:r w:rsidRPr="002F36D0">
        <w:rPr>
          <w:i/>
          <w:iCs/>
          <w:lang w:val="en-US"/>
        </w:rPr>
        <w:t>before</w:t>
      </w:r>
      <w:r w:rsidRPr="003431B8">
        <w:rPr>
          <w:lang w:val="ru-RU"/>
        </w:rPr>
        <w:t xml:space="preserve">). Таким образом, наречия занимают промежуточное положение между знаменательными и служебными частями речи. В этой связи можно отметить также, что вопрос определения границ наречия как части речи неразрывно связан с проблемой их классификации. </w:t>
      </w:r>
    </w:p>
    <w:p w14:paraId="2511A967" w14:textId="77777777" w:rsidR="00A6108A" w:rsidRDefault="00A6108A" w:rsidP="004F4C4B">
      <w:pPr>
        <w:pStyle w:val="2"/>
        <w:rPr>
          <w:lang w:val="ru-RU"/>
        </w:rPr>
      </w:pPr>
    </w:p>
    <w:p w14:paraId="6BD05403" w14:textId="77777777" w:rsidR="00A6108A" w:rsidRDefault="00A6108A">
      <w:pPr>
        <w:spacing w:after="160" w:line="259" w:lineRule="auto"/>
        <w:ind w:firstLine="0"/>
        <w:rPr>
          <w:rFonts w:eastAsiaTheme="majorEastAsia" w:cstheme="majorBidi"/>
          <w:bCs/>
          <w:color w:val="000000" w:themeColor="text1"/>
          <w:szCs w:val="26"/>
          <w:lang w:val="ru-RU"/>
        </w:rPr>
      </w:pPr>
      <w:r>
        <w:rPr>
          <w:lang w:val="ru-RU"/>
        </w:rPr>
        <w:br w:type="page"/>
      </w:r>
    </w:p>
    <w:p w14:paraId="3F333864" w14:textId="32BF313A" w:rsidR="003431B8" w:rsidRPr="003431B8" w:rsidRDefault="003431B8" w:rsidP="004F4C4B">
      <w:pPr>
        <w:pStyle w:val="2"/>
        <w:rPr>
          <w:lang w:val="ru-RU"/>
        </w:rPr>
      </w:pPr>
      <w:bookmarkStart w:id="8" w:name="_Toc483258071"/>
      <w:r w:rsidRPr="003431B8">
        <w:rPr>
          <w:lang w:val="ru-RU"/>
        </w:rPr>
        <w:lastRenderedPageBreak/>
        <w:t>1.2. Проблемы классификации наречий как части речи</w:t>
      </w:r>
      <w:bookmarkEnd w:id="8"/>
    </w:p>
    <w:p w14:paraId="2B071CA3" w14:textId="77777777" w:rsidR="003431B8" w:rsidRPr="003431B8" w:rsidRDefault="003431B8" w:rsidP="003431B8">
      <w:pPr>
        <w:pStyle w:val="a1"/>
        <w:spacing w:after="0"/>
        <w:jc w:val="center"/>
        <w:rPr>
          <w:lang w:val="ru-RU"/>
        </w:rPr>
      </w:pPr>
    </w:p>
    <w:p w14:paraId="4AE2578E" w14:textId="77777777" w:rsidR="003431B8" w:rsidRPr="003431B8" w:rsidRDefault="003431B8" w:rsidP="003431B8">
      <w:pPr>
        <w:pStyle w:val="a1"/>
        <w:spacing w:after="0"/>
        <w:ind w:firstLine="567"/>
        <w:jc w:val="both"/>
        <w:rPr>
          <w:lang w:val="ru-RU"/>
        </w:rPr>
      </w:pPr>
      <w:r w:rsidRPr="003431B8">
        <w:rPr>
          <w:lang w:val="ru-RU"/>
        </w:rPr>
        <w:t xml:space="preserve">В русской лингвистике с </w:t>
      </w:r>
      <w:r w:rsidRPr="002F36D0">
        <w:t>XIX</w:t>
      </w:r>
      <w:r w:rsidRPr="003431B8">
        <w:rPr>
          <w:lang w:val="ru-RU"/>
        </w:rPr>
        <w:t xml:space="preserve"> века закрепилась традиция делить наречия на две группы: </w:t>
      </w:r>
      <w:r w:rsidRPr="003431B8">
        <w:rPr>
          <w:i/>
          <w:iCs/>
          <w:lang w:val="ru-RU"/>
        </w:rPr>
        <w:t>обстоятельственные</w:t>
      </w:r>
      <w:r w:rsidRPr="003431B8">
        <w:rPr>
          <w:lang w:val="ru-RU"/>
        </w:rPr>
        <w:t xml:space="preserve"> и </w:t>
      </w:r>
      <w:r w:rsidRPr="003431B8">
        <w:rPr>
          <w:i/>
          <w:iCs/>
          <w:lang w:val="ru-RU"/>
        </w:rPr>
        <w:t>определительные</w:t>
      </w:r>
      <w:r w:rsidRPr="003431B8">
        <w:rPr>
          <w:lang w:val="ru-RU"/>
        </w:rPr>
        <w:t xml:space="preserve"> (</w:t>
      </w:r>
      <w:r w:rsidRPr="003431B8">
        <w:rPr>
          <w:i/>
          <w:iCs/>
          <w:lang w:val="ru-RU"/>
        </w:rPr>
        <w:t xml:space="preserve">собственно-характеризующие, качественные </w:t>
      </w:r>
      <w:r w:rsidRPr="003431B8">
        <w:rPr>
          <w:lang w:val="ru-RU"/>
        </w:rPr>
        <w:t>в широком понимании</w:t>
      </w:r>
      <w:r w:rsidRPr="002F36D0">
        <w:rPr>
          <w:rStyle w:val="a6"/>
        </w:rPr>
        <w:footnoteReference w:id="35"/>
      </w:r>
      <w:r w:rsidRPr="003431B8">
        <w:rPr>
          <w:lang w:val="ru-RU"/>
        </w:rPr>
        <w:t xml:space="preserve">). </w:t>
      </w:r>
      <w:r w:rsidRPr="003431B8">
        <w:rPr>
          <w:i/>
          <w:iCs/>
          <w:lang w:val="ru-RU"/>
        </w:rPr>
        <w:t>Определительные</w:t>
      </w:r>
      <w:r w:rsidRPr="003431B8">
        <w:rPr>
          <w:lang w:val="ru-RU"/>
        </w:rPr>
        <w:t xml:space="preserve"> наречия включают слова, обозначающие «свойства, качества, способ действия, интенсивность проявления признака»</w:t>
      </w:r>
      <w:r w:rsidRPr="002F36D0">
        <w:rPr>
          <w:rStyle w:val="a6"/>
        </w:rPr>
        <w:footnoteReference w:id="36"/>
      </w:r>
      <w:r w:rsidRPr="003431B8">
        <w:rPr>
          <w:lang w:val="ru-RU"/>
        </w:rPr>
        <w:t>, то есть внутренние параметры (</w:t>
      </w:r>
      <w:r w:rsidRPr="003431B8">
        <w:rPr>
          <w:i/>
          <w:iCs/>
          <w:lang w:val="ru-RU"/>
        </w:rPr>
        <w:t>издевательски, растопыркой, транзитом, весьма, быстро, по-дружески, тяп-ляп</w:t>
      </w:r>
      <w:r w:rsidRPr="003431B8">
        <w:rPr>
          <w:lang w:val="ru-RU"/>
        </w:rPr>
        <w:t xml:space="preserve">), </w:t>
      </w:r>
      <w:r w:rsidRPr="003431B8">
        <w:rPr>
          <w:i/>
          <w:iCs/>
          <w:lang w:val="ru-RU"/>
        </w:rPr>
        <w:t>обстоятельственные</w:t>
      </w:r>
      <w:r w:rsidRPr="003431B8">
        <w:rPr>
          <w:lang w:val="ru-RU"/>
        </w:rPr>
        <w:t xml:space="preserve"> обозначают признак, внешний по отношению к его носителю (</w:t>
      </w:r>
      <w:r w:rsidRPr="003431B8">
        <w:rPr>
          <w:i/>
          <w:iCs/>
          <w:lang w:val="ru-RU"/>
        </w:rPr>
        <w:t>дома, вчера, назло, сгоряча, спьяну</w:t>
      </w:r>
      <w:r w:rsidRPr="003431B8">
        <w:rPr>
          <w:lang w:val="ru-RU"/>
        </w:rPr>
        <w:t>). Такое деление определяется в первую очередь семантикой наречий, а также тесно связанных со значением слов грамматических признаков и структурных особенностей.</w:t>
      </w:r>
    </w:p>
    <w:p w14:paraId="6845C138" w14:textId="77777777" w:rsidR="003431B8" w:rsidRPr="003431B8" w:rsidRDefault="003431B8" w:rsidP="003431B8">
      <w:pPr>
        <w:pStyle w:val="a1"/>
        <w:spacing w:after="0"/>
        <w:ind w:firstLine="567"/>
        <w:jc w:val="both"/>
        <w:rPr>
          <w:lang w:val="ru-RU"/>
        </w:rPr>
      </w:pPr>
      <w:r w:rsidRPr="003431B8">
        <w:rPr>
          <w:lang w:val="ru-RU"/>
        </w:rPr>
        <w:t xml:space="preserve">В первую очередь среди наречий выделяют наречия </w:t>
      </w:r>
      <w:r w:rsidRPr="003431B8">
        <w:rPr>
          <w:i/>
          <w:iCs/>
          <w:lang w:val="ru-RU"/>
        </w:rPr>
        <w:t>образа действия</w:t>
      </w:r>
      <w:r w:rsidRPr="003431B8">
        <w:rPr>
          <w:lang w:val="ru-RU"/>
        </w:rPr>
        <w:t xml:space="preserve"> (иногда качественные; </w:t>
      </w:r>
      <w:r w:rsidRPr="003431B8">
        <w:rPr>
          <w:i/>
          <w:iCs/>
          <w:lang w:val="ru-RU"/>
        </w:rPr>
        <w:t>быстро, смело</w:t>
      </w:r>
      <w:r w:rsidRPr="003431B8">
        <w:rPr>
          <w:lang w:val="ru-RU"/>
        </w:rPr>
        <w:t xml:space="preserve">) и </w:t>
      </w:r>
      <w:r w:rsidRPr="003431B8">
        <w:rPr>
          <w:i/>
          <w:iCs/>
          <w:lang w:val="ru-RU"/>
        </w:rPr>
        <w:t>наречия</w:t>
      </w:r>
      <w:r w:rsidRPr="003431B8">
        <w:rPr>
          <w:lang w:val="ru-RU"/>
        </w:rPr>
        <w:t xml:space="preserve"> </w:t>
      </w:r>
      <w:r w:rsidRPr="003431B8">
        <w:rPr>
          <w:i/>
          <w:iCs/>
          <w:lang w:val="ru-RU"/>
        </w:rPr>
        <w:t>степени</w:t>
      </w:r>
      <w:r w:rsidRPr="003431B8">
        <w:rPr>
          <w:lang w:val="ru-RU"/>
        </w:rPr>
        <w:t xml:space="preserve"> (количественные;</w:t>
      </w:r>
      <w:r w:rsidRPr="003431B8">
        <w:rPr>
          <w:i/>
          <w:iCs/>
          <w:lang w:val="ru-RU"/>
        </w:rPr>
        <w:t xml:space="preserve"> весьма, ужасно</w:t>
      </w:r>
      <w:r w:rsidRPr="003431B8">
        <w:rPr>
          <w:lang w:val="ru-RU"/>
        </w:rPr>
        <w:t xml:space="preserve">). Как отмечено ранее в разделе 1.1.2.1, Грамматика-80 выделяет слова категории состояния в отдельные группы </w:t>
      </w:r>
      <w:r w:rsidRPr="003431B8">
        <w:rPr>
          <w:i/>
          <w:iCs/>
          <w:lang w:val="ru-RU"/>
        </w:rPr>
        <w:t>предикативных наречий</w:t>
      </w:r>
      <w:r w:rsidRPr="003431B8">
        <w:rPr>
          <w:lang w:val="ru-RU"/>
        </w:rPr>
        <w:t xml:space="preserve"> (</w:t>
      </w:r>
      <w:r w:rsidRPr="003431B8">
        <w:rPr>
          <w:i/>
          <w:iCs/>
          <w:lang w:val="ru-RU"/>
        </w:rPr>
        <w:t>неловко, весело, грустно, пьяно</w:t>
      </w:r>
      <w:r w:rsidRPr="003431B8">
        <w:rPr>
          <w:lang w:val="ru-RU"/>
        </w:rPr>
        <w:t>), выступающих в функции главного члена однокомпонентного предложения и предикативов (</w:t>
      </w:r>
      <w:r w:rsidRPr="003431B8">
        <w:rPr>
          <w:i/>
          <w:iCs/>
          <w:lang w:val="ru-RU"/>
        </w:rPr>
        <w:t>нельзя, должно, можно</w:t>
      </w:r>
      <w:r w:rsidRPr="003431B8">
        <w:rPr>
          <w:lang w:val="ru-RU"/>
        </w:rPr>
        <w:t>), обладающих модальным значением.</w:t>
      </w:r>
    </w:p>
    <w:p w14:paraId="57126AFE" w14:textId="77777777" w:rsidR="003431B8" w:rsidRPr="003431B8" w:rsidRDefault="003431B8" w:rsidP="003431B8">
      <w:pPr>
        <w:pStyle w:val="a1"/>
        <w:spacing w:after="0"/>
        <w:ind w:firstLine="567"/>
        <w:jc w:val="both"/>
        <w:rPr>
          <w:lang w:val="ru-RU"/>
        </w:rPr>
      </w:pPr>
      <w:r w:rsidRPr="003431B8">
        <w:rPr>
          <w:lang w:val="ru-RU"/>
        </w:rPr>
        <w:t>Наречия распределены между основными группами непропорционально. В группу определительных наречий входит более 5500 единиц, а в обстоятельственную группу — по разным оценкам всего около 250</w:t>
      </w:r>
      <w:r w:rsidRPr="002F36D0">
        <w:rPr>
          <w:rStyle w:val="a6"/>
        </w:rPr>
        <w:footnoteReference w:id="37"/>
      </w:r>
      <w:r w:rsidRPr="003431B8">
        <w:rPr>
          <w:lang w:val="ru-RU"/>
        </w:rPr>
        <w:t xml:space="preserve">. Причиной этого можно назвать активные модели словообразования </w:t>
      </w:r>
      <w:r w:rsidRPr="003431B8">
        <w:rPr>
          <w:lang w:val="ru-RU"/>
        </w:rPr>
        <w:lastRenderedPageBreak/>
        <w:t xml:space="preserve">наречий первой группы, в то время как вторая может рассматриваться как относительно закрытый список. </w:t>
      </w:r>
    </w:p>
    <w:p w14:paraId="789F7075" w14:textId="77777777" w:rsidR="003431B8" w:rsidRPr="003431B8" w:rsidRDefault="003431B8" w:rsidP="003431B8">
      <w:pPr>
        <w:pStyle w:val="a1"/>
        <w:spacing w:after="0"/>
        <w:ind w:firstLine="567"/>
        <w:jc w:val="both"/>
        <w:rPr>
          <w:lang w:val="ru-RU"/>
        </w:rPr>
      </w:pPr>
      <w:r w:rsidRPr="003431B8">
        <w:rPr>
          <w:lang w:val="ru-RU"/>
        </w:rPr>
        <w:t xml:space="preserve">В английском языке также выделяют аналогичные группы наречий: </w:t>
      </w:r>
      <w:r w:rsidRPr="003431B8">
        <w:rPr>
          <w:i/>
          <w:iCs/>
          <w:lang w:val="ru-RU"/>
        </w:rPr>
        <w:t>обстоятельственные</w:t>
      </w:r>
      <w:r w:rsidRPr="003431B8">
        <w:rPr>
          <w:lang w:val="ru-RU"/>
        </w:rPr>
        <w:t xml:space="preserve"> (</w:t>
      </w:r>
      <w:r w:rsidRPr="002F36D0">
        <w:rPr>
          <w:i/>
          <w:iCs/>
          <w:lang w:val="en-US"/>
        </w:rPr>
        <w:t>circumstantial</w:t>
      </w:r>
      <w:r w:rsidRPr="003431B8">
        <w:rPr>
          <w:lang w:val="ru-RU"/>
        </w:rPr>
        <w:t xml:space="preserve">), </w:t>
      </w:r>
      <w:r w:rsidRPr="003431B8">
        <w:rPr>
          <w:i/>
          <w:iCs/>
          <w:lang w:val="ru-RU"/>
        </w:rPr>
        <w:t>качественные</w:t>
      </w:r>
      <w:r w:rsidRPr="003431B8">
        <w:rPr>
          <w:lang w:val="ru-RU"/>
        </w:rPr>
        <w:t xml:space="preserve"> (</w:t>
      </w:r>
      <w:r w:rsidRPr="002F36D0">
        <w:rPr>
          <w:i/>
          <w:iCs/>
          <w:lang w:val="en-US"/>
        </w:rPr>
        <w:t>quantative</w:t>
      </w:r>
      <w:r w:rsidRPr="003431B8">
        <w:rPr>
          <w:lang w:val="ru-RU"/>
        </w:rPr>
        <w:t xml:space="preserve"> или </w:t>
      </w:r>
      <w:r w:rsidRPr="002F36D0">
        <w:rPr>
          <w:i/>
          <w:iCs/>
          <w:lang w:val="en-US"/>
        </w:rPr>
        <w:t>adverbs</w:t>
      </w:r>
      <w:r w:rsidRPr="003431B8">
        <w:rPr>
          <w:i/>
          <w:iCs/>
          <w:lang w:val="ru-RU"/>
        </w:rPr>
        <w:t xml:space="preserve"> </w:t>
      </w:r>
      <w:r w:rsidRPr="002F36D0">
        <w:rPr>
          <w:i/>
          <w:iCs/>
          <w:lang w:val="en-US"/>
        </w:rPr>
        <w:t>of</w:t>
      </w:r>
      <w:r w:rsidRPr="003431B8">
        <w:rPr>
          <w:i/>
          <w:iCs/>
          <w:lang w:val="ru-RU"/>
        </w:rPr>
        <w:t xml:space="preserve"> </w:t>
      </w:r>
      <w:r w:rsidRPr="002F36D0">
        <w:rPr>
          <w:i/>
          <w:iCs/>
          <w:lang w:val="en-US"/>
        </w:rPr>
        <w:t>manner</w:t>
      </w:r>
      <w:r w:rsidRPr="003431B8">
        <w:rPr>
          <w:lang w:val="ru-RU"/>
        </w:rPr>
        <w:t>, например,</w:t>
      </w:r>
      <w:r w:rsidRPr="003431B8">
        <w:rPr>
          <w:i/>
          <w:iCs/>
          <w:lang w:val="ru-RU"/>
        </w:rPr>
        <w:t xml:space="preserve"> </w:t>
      </w:r>
      <w:r w:rsidRPr="002F36D0">
        <w:rPr>
          <w:i/>
          <w:iCs/>
          <w:lang w:val="en-US"/>
        </w:rPr>
        <w:t>completely</w:t>
      </w:r>
      <w:r w:rsidRPr="003431B8">
        <w:rPr>
          <w:i/>
          <w:iCs/>
          <w:lang w:val="ru-RU"/>
        </w:rPr>
        <w:t xml:space="preserve"> 'полно'</w:t>
      </w:r>
      <w:r w:rsidRPr="003431B8">
        <w:rPr>
          <w:lang w:val="ru-RU"/>
        </w:rPr>
        <w:t xml:space="preserve">) и </w:t>
      </w:r>
      <w:r w:rsidRPr="003431B8">
        <w:rPr>
          <w:i/>
          <w:iCs/>
          <w:lang w:val="ru-RU"/>
        </w:rPr>
        <w:t>количественные</w:t>
      </w:r>
      <w:r w:rsidRPr="003431B8">
        <w:rPr>
          <w:lang w:val="ru-RU"/>
        </w:rPr>
        <w:t xml:space="preserve"> (</w:t>
      </w:r>
      <w:r w:rsidRPr="002F36D0">
        <w:rPr>
          <w:i/>
          <w:iCs/>
          <w:lang w:val="en-US"/>
        </w:rPr>
        <w:t>adverbs</w:t>
      </w:r>
      <w:r w:rsidRPr="003431B8">
        <w:rPr>
          <w:i/>
          <w:iCs/>
          <w:lang w:val="ru-RU"/>
        </w:rPr>
        <w:t xml:space="preserve"> </w:t>
      </w:r>
      <w:r w:rsidRPr="002F36D0">
        <w:rPr>
          <w:i/>
          <w:iCs/>
          <w:lang w:val="en-US"/>
        </w:rPr>
        <w:t>of</w:t>
      </w:r>
      <w:r w:rsidRPr="003431B8">
        <w:rPr>
          <w:i/>
          <w:iCs/>
          <w:lang w:val="ru-RU"/>
        </w:rPr>
        <w:t xml:space="preserve"> </w:t>
      </w:r>
      <w:r w:rsidRPr="002F36D0">
        <w:rPr>
          <w:i/>
          <w:iCs/>
          <w:lang w:val="en-US"/>
        </w:rPr>
        <w:t>degree</w:t>
      </w:r>
      <w:r w:rsidRPr="003431B8">
        <w:rPr>
          <w:lang w:val="ru-RU"/>
        </w:rPr>
        <w:t xml:space="preserve"> или </w:t>
      </w:r>
      <w:r w:rsidRPr="002F36D0">
        <w:rPr>
          <w:i/>
          <w:iCs/>
          <w:lang w:val="en-US"/>
        </w:rPr>
        <w:t>quantative</w:t>
      </w:r>
      <w:r w:rsidRPr="003431B8">
        <w:rPr>
          <w:lang w:val="ru-RU"/>
        </w:rPr>
        <w:t xml:space="preserve">, например, </w:t>
      </w:r>
      <w:r w:rsidRPr="002F36D0">
        <w:rPr>
          <w:i/>
          <w:iCs/>
          <w:lang w:val="en-US"/>
        </w:rPr>
        <w:t>extremely</w:t>
      </w:r>
      <w:r w:rsidRPr="003431B8">
        <w:rPr>
          <w:i/>
          <w:iCs/>
          <w:lang w:val="ru-RU"/>
        </w:rPr>
        <w:t xml:space="preserve"> 'очень сильно'</w:t>
      </w:r>
      <w:r w:rsidRPr="003431B8">
        <w:rPr>
          <w:lang w:val="ru-RU"/>
        </w:rPr>
        <w:t>). Обстоятельственные наречия также делят на наречия места (</w:t>
      </w:r>
      <w:r w:rsidRPr="002F36D0">
        <w:rPr>
          <w:i/>
          <w:iCs/>
          <w:lang w:val="en-US"/>
        </w:rPr>
        <w:t>aside</w:t>
      </w:r>
      <w:r w:rsidRPr="003431B8">
        <w:rPr>
          <w:i/>
          <w:iCs/>
          <w:lang w:val="ru-RU"/>
        </w:rPr>
        <w:t xml:space="preserve"> – в стороне, </w:t>
      </w:r>
      <w:r w:rsidRPr="002F36D0">
        <w:rPr>
          <w:i/>
          <w:iCs/>
        </w:rPr>
        <w:t>inside</w:t>
      </w:r>
      <w:r w:rsidRPr="003431B8">
        <w:rPr>
          <w:i/>
          <w:iCs/>
          <w:lang w:val="ru-RU"/>
        </w:rPr>
        <w:t xml:space="preserve"> – внутри</w:t>
      </w:r>
      <w:r w:rsidRPr="003431B8">
        <w:rPr>
          <w:lang w:val="ru-RU"/>
        </w:rPr>
        <w:t>) и наречия времени (</w:t>
      </w:r>
      <w:r w:rsidRPr="002F36D0">
        <w:rPr>
          <w:i/>
          <w:iCs/>
          <w:lang w:val="en-US"/>
        </w:rPr>
        <w:t>tomorrow</w:t>
      </w:r>
      <w:r w:rsidRPr="003431B8">
        <w:rPr>
          <w:i/>
          <w:iCs/>
          <w:lang w:val="ru-RU"/>
        </w:rPr>
        <w:t xml:space="preserve"> – завтра, </w:t>
      </w:r>
      <w:r w:rsidRPr="002F36D0">
        <w:rPr>
          <w:i/>
          <w:iCs/>
          <w:lang w:val="en-US"/>
        </w:rPr>
        <w:t>this</w:t>
      </w:r>
      <w:r w:rsidRPr="003431B8">
        <w:rPr>
          <w:i/>
          <w:iCs/>
          <w:lang w:val="ru-RU"/>
        </w:rPr>
        <w:t xml:space="preserve"> </w:t>
      </w:r>
      <w:r w:rsidRPr="002F36D0">
        <w:rPr>
          <w:i/>
          <w:iCs/>
          <w:lang w:val="en-US"/>
        </w:rPr>
        <w:t>time</w:t>
      </w:r>
      <w:r w:rsidRPr="003431B8">
        <w:rPr>
          <w:i/>
          <w:iCs/>
          <w:lang w:val="ru-RU"/>
        </w:rPr>
        <w:t xml:space="preserve"> – в этот раз</w:t>
      </w:r>
      <w:r w:rsidRPr="003431B8">
        <w:rPr>
          <w:lang w:val="ru-RU"/>
        </w:rPr>
        <w:t xml:space="preserve">). </w:t>
      </w:r>
    </w:p>
    <w:p w14:paraId="17AA1EB5" w14:textId="77777777" w:rsidR="003431B8" w:rsidRPr="003431B8" w:rsidRDefault="003431B8" w:rsidP="003431B8">
      <w:pPr>
        <w:pStyle w:val="a1"/>
        <w:spacing w:after="0"/>
        <w:ind w:firstLine="567"/>
        <w:jc w:val="both"/>
        <w:rPr>
          <w:lang w:val="ru-RU"/>
        </w:rPr>
      </w:pPr>
      <w:r w:rsidRPr="003431B8">
        <w:rPr>
          <w:lang w:val="ru-RU"/>
        </w:rPr>
        <w:t>Английские лингвисты выделяют 9 классов наречий степени</w:t>
      </w:r>
      <w:r w:rsidRPr="002F36D0">
        <w:rPr>
          <w:rStyle w:val="a6"/>
        </w:rPr>
        <w:footnoteReference w:id="38"/>
      </w:r>
      <w:r w:rsidRPr="003431B8">
        <w:rPr>
          <w:lang w:val="ru-RU"/>
        </w:rPr>
        <w:t>. Семантическое членение наречий в английском языке представляется более подробным. Также английская лингвистика включает в наречия и вводные слова, выделяя таким образом новые группы наречий</w:t>
      </w:r>
      <w:r w:rsidRPr="002F36D0">
        <w:rPr>
          <w:rStyle w:val="a6"/>
        </w:rPr>
        <w:footnoteReference w:id="39"/>
      </w:r>
      <w:r w:rsidRPr="003431B8">
        <w:rPr>
          <w:lang w:val="ru-RU"/>
        </w:rPr>
        <w:t>.</w:t>
      </w:r>
    </w:p>
    <w:p w14:paraId="7468D64D" w14:textId="77777777" w:rsidR="003431B8" w:rsidRPr="003431B8" w:rsidRDefault="003431B8" w:rsidP="003431B8">
      <w:pPr>
        <w:pStyle w:val="a1"/>
        <w:spacing w:after="0"/>
        <w:ind w:firstLine="567"/>
        <w:jc w:val="both"/>
        <w:rPr>
          <w:lang w:val="ru-RU"/>
        </w:rPr>
      </w:pPr>
      <w:r w:rsidRPr="003431B8">
        <w:rPr>
          <w:lang w:val="ru-RU"/>
        </w:rPr>
        <w:t xml:space="preserve">Следует указать, что распределение наречий по группам в русском языке не всегда однозначно. Четкая граница отсутствует в ряде случаев и в английском языке. Таким образом, возможны переходы наречий из группы обстоятельных в группу определительных. Например, </w:t>
      </w:r>
      <w:r w:rsidRPr="002F36D0">
        <w:rPr>
          <w:i/>
          <w:iCs/>
          <w:lang w:val="en-US"/>
        </w:rPr>
        <w:t>Have</w:t>
      </w:r>
      <w:r w:rsidRPr="003431B8">
        <w:rPr>
          <w:i/>
          <w:iCs/>
          <w:lang w:val="ru-RU"/>
        </w:rPr>
        <w:t xml:space="preserve"> </w:t>
      </w:r>
      <w:r w:rsidRPr="002F36D0">
        <w:rPr>
          <w:i/>
          <w:iCs/>
          <w:lang w:val="en-US"/>
        </w:rPr>
        <w:t>you</w:t>
      </w:r>
      <w:r w:rsidRPr="003431B8">
        <w:rPr>
          <w:i/>
          <w:iCs/>
          <w:lang w:val="ru-RU"/>
        </w:rPr>
        <w:t xml:space="preserve"> </w:t>
      </w:r>
      <w:r w:rsidRPr="002F36D0">
        <w:rPr>
          <w:i/>
          <w:iCs/>
          <w:lang w:val="en-US"/>
        </w:rPr>
        <w:t>ever</w:t>
      </w:r>
      <w:r w:rsidRPr="003431B8">
        <w:rPr>
          <w:i/>
          <w:iCs/>
          <w:lang w:val="ru-RU"/>
        </w:rPr>
        <w:t xml:space="preserve"> </w:t>
      </w:r>
      <w:r w:rsidRPr="002F36D0">
        <w:rPr>
          <w:i/>
          <w:iCs/>
          <w:lang w:val="en-US"/>
        </w:rPr>
        <w:t>felt</w:t>
      </w:r>
      <w:r w:rsidRPr="003431B8">
        <w:rPr>
          <w:i/>
          <w:iCs/>
          <w:lang w:val="ru-RU"/>
        </w:rPr>
        <w:t xml:space="preserve"> </w:t>
      </w:r>
      <w:r w:rsidRPr="002F36D0">
        <w:rPr>
          <w:i/>
          <w:iCs/>
          <w:lang w:val="en-US"/>
        </w:rPr>
        <w:t>like</w:t>
      </w:r>
      <w:r w:rsidRPr="003431B8">
        <w:rPr>
          <w:i/>
          <w:iCs/>
          <w:lang w:val="ru-RU"/>
        </w:rPr>
        <w:t xml:space="preserve"> </w:t>
      </w:r>
      <w:r w:rsidRPr="002F36D0">
        <w:rPr>
          <w:i/>
          <w:iCs/>
          <w:lang w:val="en-US"/>
        </w:rPr>
        <w:t>this</w:t>
      </w:r>
      <w:r w:rsidRPr="003431B8">
        <w:rPr>
          <w:i/>
          <w:iCs/>
          <w:lang w:val="ru-RU"/>
        </w:rPr>
        <w:t xml:space="preserve">? </w:t>
      </w:r>
      <w:r w:rsidRPr="003431B8">
        <w:rPr>
          <w:lang w:val="ru-RU"/>
        </w:rPr>
        <w:t>—</w:t>
      </w:r>
      <w:r w:rsidRPr="003431B8">
        <w:rPr>
          <w:i/>
          <w:iCs/>
          <w:lang w:val="ru-RU"/>
        </w:rPr>
        <w:t xml:space="preserve"> Чувствовал ли ты когда-нибудь себя таким образом? </w:t>
      </w:r>
      <w:r w:rsidRPr="003431B8">
        <w:rPr>
          <w:lang w:val="ru-RU"/>
        </w:rPr>
        <w:t xml:space="preserve">(времени) и </w:t>
      </w:r>
      <w:r w:rsidRPr="002F36D0">
        <w:rPr>
          <w:i/>
          <w:iCs/>
          <w:lang w:val="en-US"/>
        </w:rPr>
        <w:t>What</w:t>
      </w:r>
      <w:r w:rsidRPr="003431B8">
        <w:rPr>
          <w:i/>
          <w:iCs/>
          <w:lang w:val="ru-RU"/>
        </w:rPr>
        <w:t xml:space="preserve"> </w:t>
      </w:r>
      <w:r w:rsidRPr="002F36D0">
        <w:rPr>
          <w:i/>
          <w:iCs/>
          <w:lang w:val="en-US"/>
        </w:rPr>
        <w:t>ever</w:t>
      </w:r>
      <w:r w:rsidRPr="003431B8">
        <w:rPr>
          <w:i/>
          <w:iCs/>
          <w:lang w:val="ru-RU"/>
        </w:rPr>
        <w:t xml:space="preserve"> </w:t>
      </w:r>
      <w:r w:rsidRPr="002F36D0">
        <w:rPr>
          <w:i/>
          <w:iCs/>
          <w:lang w:val="en-US"/>
        </w:rPr>
        <w:t>did</w:t>
      </w:r>
      <w:r w:rsidRPr="003431B8">
        <w:rPr>
          <w:i/>
          <w:iCs/>
          <w:lang w:val="ru-RU"/>
        </w:rPr>
        <w:t xml:space="preserve"> </w:t>
      </w:r>
      <w:r w:rsidRPr="002F36D0">
        <w:rPr>
          <w:i/>
          <w:iCs/>
          <w:lang w:val="en-US"/>
        </w:rPr>
        <w:t>you</w:t>
      </w:r>
      <w:r w:rsidRPr="003431B8">
        <w:rPr>
          <w:i/>
          <w:iCs/>
          <w:lang w:val="ru-RU"/>
        </w:rPr>
        <w:t xml:space="preserve"> </w:t>
      </w:r>
      <w:r w:rsidRPr="002F36D0">
        <w:rPr>
          <w:i/>
          <w:iCs/>
          <w:lang w:val="en-US"/>
        </w:rPr>
        <w:t>buy</w:t>
      </w:r>
      <w:r w:rsidRPr="003431B8">
        <w:rPr>
          <w:i/>
          <w:iCs/>
          <w:lang w:val="ru-RU"/>
        </w:rPr>
        <w:t xml:space="preserve"> </w:t>
      </w:r>
      <w:r w:rsidRPr="002F36D0">
        <w:rPr>
          <w:i/>
          <w:iCs/>
          <w:lang w:val="en-US"/>
        </w:rPr>
        <w:t>in</w:t>
      </w:r>
      <w:r w:rsidRPr="003431B8">
        <w:rPr>
          <w:i/>
          <w:iCs/>
          <w:lang w:val="ru-RU"/>
        </w:rPr>
        <w:t xml:space="preserve"> </w:t>
      </w:r>
      <w:r w:rsidRPr="002F36D0">
        <w:rPr>
          <w:i/>
          <w:iCs/>
          <w:lang w:val="en-US"/>
        </w:rPr>
        <w:t>store</w:t>
      </w:r>
      <w:r w:rsidRPr="003431B8">
        <w:rPr>
          <w:i/>
          <w:iCs/>
          <w:lang w:val="ru-RU"/>
        </w:rPr>
        <w:t xml:space="preserve">? </w:t>
      </w:r>
      <w:r w:rsidRPr="003431B8">
        <w:rPr>
          <w:lang w:val="ru-RU"/>
        </w:rPr>
        <w:t>—</w:t>
      </w:r>
      <w:r w:rsidRPr="003431B8">
        <w:rPr>
          <w:i/>
          <w:iCs/>
          <w:lang w:val="ru-RU"/>
        </w:rPr>
        <w:t xml:space="preserve"> Что же вообще ты купил в магазине?</w:t>
      </w:r>
      <w:r w:rsidRPr="003431B8">
        <w:rPr>
          <w:lang w:val="ru-RU"/>
        </w:rPr>
        <w:t xml:space="preserve"> (количественное). </w:t>
      </w:r>
    </w:p>
    <w:p w14:paraId="74F22BED" w14:textId="77777777" w:rsidR="003431B8" w:rsidRPr="003431B8" w:rsidRDefault="003431B8" w:rsidP="003431B8">
      <w:pPr>
        <w:pStyle w:val="a1"/>
        <w:spacing w:after="0"/>
        <w:ind w:firstLine="567"/>
        <w:jc w:val="both"/>
        <w:rPr>
          <w:lang w:val="ru-RU"/>
        </w:rPr>
      </w:pPr>
      <w:r w:rsidRPr="003431B8">
        <w:rPr>
          <w:lang w:val="ru-RU"/>
        </w:rPr>
        <w:t>В отличие от отечественного языкознания, где существует длительная традиция разделять наречия на основе семантико-функционального критерия, в англоязычной литературе</w:t>
      </w:r>
      <w:r w:rsidRPr="002F36D0">
        <w:rPr>
          <w:rStyle w:val="a6"/>
        </w:rPr>
        <w:footnoteReference w:id="40"/>
      </w:r>
      <w:r w:rsidRPr="003431B8">
        <w:rPr>
          <w:lang w:val="ru-RU"/>
        </w:rPr>
        <w:t xml:space="preserve"> не проводится семантического деления внутри собственно наречий. Классификация наречий в английском языке опирается в первую очередь на грамматический признак. Выделяются обстоятельственные наречия, или </w:t>
      </w:r>
      <w:r w:rsidRPr="002F36D0">
        <w:rPr>
          <w:i/>
          <w:iCs/>
          <w:lang w:val="en-US"/>
        </w:rPr>
        <w:t>clause</w:t>
      </w:r>
      <w:r w:rsidRPr="003431B8">
        <w:rPr>
          <w:i/>
          <w:iCs/>
          <w:lang w:val="ru-RU"/>
        </w:rPr>
        <w:t xml:space="preserve"> </w:t>
      </w:r>
      <w:r w:rsidRPr="002F36D0">
        <w:rPr>
          <w:i/>
          <w:iCs/>
          <w:lang w:val="en-US"/>
        </w:rPr>
        <w:t>element</w:t>
      </w:r>
      <w:r w:rsidRPr="003431B8">
        <w:rPr>
          <w:i/>
          <w:iCs/>
          <w:lang w:val="ru-RU"/>
        </w:rPr>
        <w:t xml:space="preserve"> </w:t>
      </w:r>
      <w:r w:rsidRPr="002F36D0">
        <w:rPr>
          <w:i/>
          <w:iCs/>
          <w:lang w:val="en-US"/>
        </w:rPr>
        <w:t>adverbial</w:t>
      </w:r>
      <w:r w:rsidRPr="003431B8">
        <w:rPr>
          <w:lang w:val="ru-RU"/>
        </w:rPr>
        <w:t xml:space="preserve"> (</w:t>
      </w:r>
      <w:r w:rsidRPr="002F36D0">
        <w:rPr>
          <w:i/>
          <w:iCs/>
          <w:lang w:val="en-US"/>
        </w:rPr>
        <w:t>He</w:t>
      </w:r>
      <w:r w:rsidRPr="003431B8">
        <w:rPr>
          <w:i/>
          <w:iCs/>
          <w:lang w:val="ru-RU"/>
        </w:rPr>
        <w:t xml:space="preserve"> </w:t>
      </w:r>
      <w:r w:rsidRPr="002F36D0">
        <w:rPr>
          <w:i/>
          <w:iCs/>
          <w:lang w:val="en-US"/>
        </w:rPr>
        <w:t>quite</w:t>
      </w:r>
      <w:r w:rsidRPr="003431B8">
        <w:rPr>
          <w:i/>
          <w:iCs/>
          <w:lang w:val="ru-RU"/>
        </w:rPr>
        <w:t xml:space="preserve"> </w:t>
      </w:r>
      <w:r w:rsidRPr="002F36D0">
        <w:rPr>
          <w:i/>
          <w:iCs/>
          <w:lang w:val="en-US"/>
        </w:rPr>
        <w:t>forgot</w:t>
      </w:r>
      <w:r w:rsidRPr="003431B8">
        <w:rPr>
          <w:i/>
          <w:iCs/>
          <w:lang w:val="ru-RU"/>
        </w:rPr>
        <w:t xml:space="preserve"> </w:t>
      </w:r>
      <w:r w:rsidRPr="002F36D0">
        <w:rPr>
          <w:i/>
          <w:iCs/>
          <w:lang w:val="en-US"/>
        </w:rPr>
        <w:lastRenderedPageBreak/>
        <w:t>about</w:t>
      </w:r>
      <w:r w:rsidRPr="003431B8">
        <w:rPr>
          <w:i/>
          <w:iCs/>
          <w:lang w:val="ru-RU"/>
        </w:rPr>
        <w:t xml:space="preserve"> </w:t>
      </w:r>
      <w:r w:rsidRPr="002F36D0">
        <w:rPr>
          <w:i/>
          <w:iCs/>
          <w:lang w:val="en-US"/>
        </w:rPr>
        <w:t>it</w:t>
      </w:r>
      <w:r w:rsidRPr="003431B8">
        <w:rPr>
          <w:i/>
          <w:iCs/>
          <w:lang w:val="ru-RU"/>
        </w:rPr>
        <w:t xml:space="preserve"> — Он совершенно забыл об этом</w:t>
      </w:r>
      <w:r w:rsidRPr="003431B8">
        <w:rPr>
          <w:lang w:val="ru-RU"/>
        </w:rPr>
        <w:t xml:space="preserve">), и определительные наречия, или </w:t>
      </w:r>
      <w:r w:rsidRPr="002F36D0">
        <w:rPr>
          <w:i/>
          <w:iCs/>
          <w:lang w:val="en-US"/>
        </w:rPr>
        <w:t>premodifiers</w:t>
      </w:r>
      <w:r w:rsidRPr="003431B8">
        <w:rPr>
          <w:i/>
          <w:iCs/>
          <w:lang w:val="ru-RU"/>
        </w:rPr>
        <w:t xml:space="preserve"> </w:t>
      </w:r>
      <w:r w:rsidRPr="002F36D0">
        <w:rPr>
          <w:i/>
          <w:iCs/>
          <w:lang w:val="en-US"/>
        </w:rPr>
        <w:t>of</w:t>
      </w:r>
      <w:r w:rsidRPr="003431B8">
        <w:rPr>
          <w:i/>
          <w:iCs/>
          <w:lang w:val="ru-RU"/>
        </w:rPr>
        <w:t xml:space="preserve"> </w:t>
      </w:r>
      <w:r w:rsidRPr="002F36D0">
        <w:rPr>
          <w:i/>
          <w:iCs/>
          <w:lang w:val="en-US"/>
        </w:rPr>
        <w:t>adverbs</w:t>
      </w:r>
      <w:r w:rsidRPr="003431B8">
        <w:rPr>
          <w:i/>
          <w:iCs/>
          <w:lang w:val="ru-RU"/>
        </w:rPr>
        <w:t xml:space="preserve"> </w:t>
      </w:r>
      <w:r w:rsidRPr="002F36D0">
        <w:rPr>
          <w:i/>
          <w:iCs/>
          <w:lang w:val="en-US"/>
        </w:rPr>
        <w:t>or</w:t>
      </w:r>
      <w:r w:rsidRPr="003431B8">
        <w:rPr>
          <w:i/>
          <w:iCs/>
          <w:lang w:val="ru-RU"/>
        </w:rPr>
        <w:t xml:space="preserve"> </w:t>
      </w:r>
      <w:r w:rsidRPr="002F36D0">
        <w:rPr>
          <w:i/>
          <w:iCs/>
          <w:lang w:val="en-US"/>
        </w:rPr>
        <w:t>adjective</w:t>
      </w:r>
      <w:r w:rsidRPr="003431B8">
        <w:rPr>
          <w:lang w:val="ru-RU"/>
        </w:rPr>
        <w:t xml:space="preserve"> (</w:t>
      </w:r>
      <w:r w:rsidRPr="002F36D0">
        <w:rPr>
          <w:i/>
          <w:iCs/>
          <w:lang w:val="en-US"/>
        </w:rPr>
        <w:t>He</w:t>
      </w:r>
      <w:r w:rsidRPr="003431B8">
        <w:rPr>
          <w:i/>
          <w:iCs/>
          <w:lang w:val="ru-RU"/>
        </w:rPr>
        <w:t xml:space="preserve"> </w:t>
      </w:r>
      <w:r w:rsidRPr="002F36D0">
        <w:rPr>
          <w:i/>
          <w:iCs/>
          <w:lang w:val="en-US"/>
        </w:rPr>
        <w:t>quite</w:t>
      </w:r>
      <w:r w:rsidRPr="003431B8">
        <w:rPr>
          <w:i/>
          <w:iCs/>
          <w:lang w:val="ru-RU"/>
        </w:rPr>
        <w:t xml:space="preserve"> </w:t>
      </w:r>
      <w:r w:rsidRPr="002F36D0">
        <w:rPr>
          <w:i/>
          <w:iCs/>
          <w:lang w:val="en-US"/>
        </w:rPr>
        <w:t>happy</w:t>
      </w:r>
      <w:r w:rsidRPr="003431B8">
        <w:rPr>
          <w:i/>
          <w:iCs/>
          <w:lang w:val="ru-RU"/>
        </w:rPr>
        <w:t xml:space="preserve"> </w:t>
      </w:r>
      <w:r w:rsidRPr="002F36D0">
        <w:rPr>
          <w:i/>
          <w:iCs/>
          <w:lang w:val="en-US"/>
        </w:rPr>
        <w:t>about</w:t>
      </w:r>
      <w:r w:rsidRPr="003431B8">
        <w:rPr>
          <w:i/>
          <w:iCs/>
          <w:lang w:val="ru-RU"/>
        </w:rPr>
        <w:t xml:space="preserve"> </w:t>
      </w:r>
      <w:r w:rsidRPr="002F36D0">
        <w:rPr>
          <w:i/>
          <w:iCs/>
          <w:lang w:val="en-US"/>
        </w:rPr>
        <w:t>it</w:t>
      </w:r>
      <w:r w:rsidRPr="003431B8">
        <w:rPr>
          <w:lang w:val="ru-RU"/>
        </w:rPr>
        <w:t xml:space="preserve"> </w:t>
      </w:r>
      <w:r w:rsidRPr="003431B8">
        <w:rPr>
          <w:i/>
          <w:iCs/>
          <w:lang w:val="ru-RU"/>
        </w:rPr>
        <w:t>— Он совершенно счастлив от этого</w:t>
      </w:r>
      <w:r w:rsidRPr="003431B8">
        <w:rPr>
          <w:lang w:val="ru-RU"/>
        </w:rPr>
        <w:t>). В последней группе выделяются возможные присловные позиции наречия в роли определяющего слова, за исключением приглагольного модификатора. Данная функция относится к обстоятельственным наречиям. Деление этой группы на семантические группы существует, но проводится уже в рамках обстоятельства (</w:t>
      </w:r>
      <w:r w:rsidRPr="002F36D0">
        <w:rPr>
          <w:i/>
          <w:iCs/>
          <w:lang w:val="en-US"/>
        </w:rPr>
        <w:t>adverbial</w:t>
      </w:r>
      <w:r w:rsidRPr="003431B8">
        <w:rPr>
          <w:lang w:val="ru-RU"/>
        </w:rPr>
        <w:t>). Таким образом, данная классификация касается не столько наречий, сколько занимаемых ими синтаксических позиций.</w:t>
      </w:r>
    </w:p>
    <w:p w14:paraId="098C08EE" w14:textId="77777777" w:rsidR="003431B8" w:rsidRPr="003431B8" w:rsidRDefault="003431B8" w:rsidP="003431B8">
      <w:pPr>
        <w:pStyle w:val="a1"/>
        <w:spacing w:after="0"/>
        <w:ind w:firstLine="567"/>
        <w:jc w:val="both"/>
        <w:rPr>
          <w:lang w:val="ru-RU"/>
        </w:rPr>
      </w:pPr>
      <w:r w:rsidRPr="003431B8">
        <w:rPr>
          <w:lang w:val="ru-RU"/>
        </w:rPr>
        <w:t>Также важно отметить отличие английской и русской классификации в отношении местоименных наречий. Слова, относящиеся к пространственным или временным наречиям и имеющие указательную семантику, разумеется, есть и в том, и в другом языке (</w:t>
      </w:r>
      <w:r w:rsidRPr="003431B8">
        <w:rPr>
          <w:i/>
          <w:lang w:val="ru-RU"/>
        </w:rPr>
        <w:t xml:space="preserve">там – </w:t>
      </w:r>
      <w:r w:rsidRPr="00BA625C">
        <w:rPr>
          <w:i/>
          <w:lang w:val="en-US"/>
        </w:rPr>
        <w:t>there</w:t>
      </w:r>
      <w:r w:rsidRPr="003431B8">
        <w:rPr>
          <w:i/>
          <w:lang w:val="ru-RU"/>
        </w:rPr>
        <w:t xml:space="preserve">, где – </w:t>
      </w:r>
      <w:r w:rsidRPr="00BA625C">
        <w:rPr>
          <w:i/>
          <w:lang w:val="en-US"/>
        </w:rPr>
        <w:t>where</w:t>
      </w:r>
      <w:r w:rsidRPr="003431B8">
        <w:rPr>
          <w:i/>
          <w:lang w:val="ru-RU"/>
        </w:rPr>
        <w:t xml:space="preserve">, сейчас – </w:t>
      </w:r>
      <w:r w:rsidRPr="00BA625C">
        <w:rPr>
          <w:i/>
          <w:lang w:val="en-US"/>
        </w:rPr>
        <w:t>now</w:t>
      </w:r>
      <w:r w:rsidRPr="003431B8">
        <w:rPr>
          <w:i/>
          <w:lang w:val="ru-RU"/>
        </w:rPr>
        <w:t xml:space="preserve">, потом – </w:t>
      </w:r>
      <w:r w:rsidRPr="00BA625C">
        <w:rPr>
          <w:i/>
          <w:lang w:val="en-US"/>
        </w:rPr>
        <w:t>then</w:t>
      </w:r>
      <w:r w:rsidRPr="003431B8">
        <w:rPr>
          <w:lang w:val="ru-RU"/>
        </w:rPr>
        <w:t>). Тем не менее, английская лингвистика не делит наречия на местоименные и неместоименные слова, в то время как отечественная традиция предполагает, что эти слова могут рассматриваться в рамках местоимений.</w:t>
      </w:r>
    </w:p>
    <w:p w14:paraId="5C3F403E" w14:textId="77777777" w:rsidR="003431B8" w:rsidRPr="003431B8" w:rsidRDefault="003431B8" w:rsidP="003431B8">
      <w:pPr>
        <w:pStyle w:val="a1"/>
        <w:spacing w:after="0"/>
        <w:ind w:firstLine="567"/>
        <w:jc w:val="both"/>
        <w:rPr>
          <w:lang w:val="ru-RU"/>
        </w:rPr>
      </w:pPr>
    </w:p>
    <w:p w14:paraId="019063B1" w14:textId="77777777" w:rsidR="003431B8" w:rsidRPr="003431B8" w:rsidRDefault="003431B8" w:rsidP="004F4C4B">
      <w:pPr>
        <w:pStyle w:val="2"/>
        <w:rPr>
          <w:lang w:val="ru-RU"/>
        </w:rPr>
      </w:pPr>
      <w:bookmarkStart w:id="9" w:name="_Toc483258072"/>
      <w:r w:rsidRPr="003431B8">
        <w:rPr>
          <w:lang w:val="ru-RU"/>
        </w:rPr>
        <w:t>1.3. Наречия образа действия и их классификация</w:t>
      </w:r>
      <w:bookmarkEnd w:id="9"/>
    </w:p>
    <w:p w14:paraId="1B4D36A0" w14:textId="77777777" w:rsidR="003431B8" w:rsidRPr="002F36D0" w:rsidRDefault="003431B8" w:rsidP="003431B8">
      <w:pPr>
        <w:pStyle w:val="ListParagraph1"/>
        <w:spacing w:after="0" w:line="360" w:lineRule="auto"/>
        <w:ind w:left="0"/>
        <w:jc w:val="both"/>
        <w:rPr>
          <w:rFonts w:ascii="Times New Roman" w:eastAsia="MS Mincho" w:hAnsi="Times New Roman" w:cs="Times New Roman"/>
          <w:b/>
          <w:sz w:val="28"/>
          <w:szCs w:val="28"/>
        </w:rPr>
      </w:pPr>
    </w:p>
    <w:p w14:paraId="7C3549E0" w14:textId="77777777" w:rsidR="003431B8"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Определение круга наречий образа действия в русском языке представляет некоторую трудность, так как с семантической точки зрения наречия данной группы очень разнородны. Отечественные лингвисты неоднократно отмечали эту «семантическую гетерогенность наречий образа действия по сравнению с наречиями места и времени»</w:t>
      </w:r>
      <w:r w:rsidRPr="002F36D0">
        <w:rPr>
          <w:rStyle w:val="af"/>
          <w:rFonts w:ascii="Times New Roman" w:hAnsi="Times New Roman"/>
          <w:sz w:val="28"/>
          <w:szCs w:val="28"/>
        </w:rPr>
        <w:footnoteReference w:id="41"/>
      </w:r>
      <w:r w:rsidRPr="002F36D0">
        <w:rPr>
          <w:rFonts w:ascii="Times New Roman" w:hAnsi="Times New Roman" w:cs="Times New Roman"/>
          <w:sz w:val="28"/>
          <w:szCs w:val="28"/>
        </w:rPr>
        <w:t xml:space="preserve">. Такие наречия выделяются в один разряд на основании категориальных вопросов: как? каким образом? каким способом? На данный момент существует несколько </w:t>
      </w:r>
      <w:r w:rsidRPr="002F36D0">
        <w:rPr>
          <w:rFonts w:ascii="Times New Roman" w:hAnsi="Times New Roman" w:cs="Times New Roman"/>
          <w:sz w:val="28"/>
          <w:szCs w:val="28"/>
        </w:rPr>
        <w:lastRenderedPageBreak/>
        <w:t>классификаций. Большинство ученых выделяют две основные группы наречий: обстоятельственные и определительные, последние, в свою очередь, подразделяются на качественные (</w:t>
      </w:r>
      <w:r w:rsidRPr="002F36D0">
        <w:rPr>
          <w:rFonts w:ascii="Times New Roman" w:hAnsi="Times New Roman" w:cs="Times New Roman"/>
          <w:i/>
          <w:sz w:val="28"/>
          <w:szCs w:val="28"/>
        </w:rPr>
        <w:t>тихо, быстро</w:t>
      </w:r>
      <w:r w:rsidRPr="002F36D0">
        <w:rPr>
          <w:rFonts w:ascii="Times New Roman" w:hAnsi="Times New Roman" w:cs="Times New Roman"/>
          <w:sz w:val="28"/>
          <w:szCs w:val="28"/>
        </w:rPr>
        <w:t>), количественные (</w:t>
      </w:r>
      <w:r w:rsidRPr="002F36D0">
        <w:rPr>
          <w:rFonts w:ascii="Times New Roman" w:hAnsi="Times New Roman" w:cs="Times New Roman"/>
          <w:i/>
          <w:sz w:val="28"/>
          <w:szCs w:val="28"/>
        </w:rPr>
        <w:t>много, мало</w:t>
      </w:r>
      <w:r w:rsidRPr="002F36D0">
        <w:rPr>
          <w:rFonts w:ascii="Times New Roman" w:hAnsi="Times New Roman" w:cs="Times New Roman"/>
          <w:sz w:val="28"/>
          <w:szCs w:val="28"/>
        </w:rPr>
        <w:t>) и наречия образа и способа и действия (</w:t>
      </w:r>
      <w:r w:rsidRPr="002F36D0">
        <w:rPr>
          <w:rFonts w:ascii="Times New Roman" w:hAnsi="Times New Roman" w:cs="Times New Roman"/>
          <w:i/>
          <w:sz w:val="28"/>
          <w:szCs w:val="28"/>
        </w:rPr>
        <w:t>наизусть, по-дружески</w:t>
      </w:r>
      <w:r w:rsidRPr="002F36D0">
        <w:rPr>
          <w:rFonts w:ascii="Times New Roman" w:hAnsi="Times New Roman" w:cs="Times New Roman"/>
          <w:sz w:val="28"/>
          <w:szCs w:val="28"/>
        </w:rPr>
        <w:t>)</w:t>
      </w:r>
      <w:r w:rsidRPr="002F36D0">
        <w:rPr>
          <w:rStyle w:val="af"/>
          <w:rFonts w:ascii="Times New Roman" w:hAnsi="Times New Roman"/>
          <w:sz w:val="28"/>
          <w:szCs w:val="28"/>
        </w:rPr>
        <w:footnoteReference w:id="42"/>
      </w:r>
      <w:r w:rsidRPr="002F36D0">
        <w:rPr>
          <w:rFonts w:ascii="Times New Roman" w:hAnsi="Times New Roman" w:cs="Times New Roman"/>
          <w:sz w:val="28"/>
          <w:szCs w:val="28"/>
        </w:rPr>
        <w:t xml:space="preserve">. В </w:t>
      </w:r>
      <w:r>
        <w:rPr>
          <w:rFonts w:ascii="Times New Roman" w:hAnsi="Times New Roman" w:cs="Times New Roman"/>
          <w:sz w:val="28"/>
          <w:szCs w:val="28"/>
        </w:rPr>
        <w:t>Грамматике-80</w:t>
      </w:r>
      <w:r w:rsidRPr="002F36D0">
        <w:rPr>
          <w:rFonts w:ascii="Times New Roman" w:hAnsi="Times New Roman" w:cs="Times New Roman"/>
          <w:sz w:val="28"/>
          <w:szCs w:val="28"/>
        </w:rPr>
        <w:t xml:space="preserve"> наречия сначала разделяются на два лексико-грамматических разряда: обстоятельственные и собственно-характеризующие. Из последних выделяются 2 группы – наречия степени (или количественные) и наречия образа действия</w:t>
      </w:r>
      <w:r w:rsidRPr="002F36D0">
        <w:rPr>
          <w:rStyle w:val="af"/>
          <w:rFonts w:ascii="Times New Roman" w:hAnsi="Times New Roman"/>
          <w:sz w:val="28"/>
          <w:szCs w:val="28"/>
        </w:rPr>
        <w:footnoteReference w:id="43"/>
      </w:r>
      <w:r w:rsidRPr="002F36D0">
        <w:rPr>
          <w:rFonts w:ascii="Times New Roman" w:hAnsi="Times New Roman" w:cs="Times New Roman"/>
          <w:sz w:val="28"/>
          <w:szCs w:val="28"/>
        </w:rPr>
        <w:t>, которые, в свою очередь, разделяются на подгруппы – качественные и все остальные. Наиболее подробная классификация определительных наречий представлена у Н.М. Шанского и А.Н. Тихонова</w:t>
      </w:r>
      <w:r w:rsidRPr="002F36D0">
        <w:rPr>
          <w:rStyle w:val="af"/>
          <w:rFonts w:ascii="Times New Roman" w:hAnsi="Times New Roman"/>
          <w:sz w:val="28"/>
          <w:szCs w:val="28"/>
        </w:rPr>
        <w:footnoteReference w:id="44"/>
      </w:r>
      <w:r w:rsidRPr="002F36D0">
        <w:rPr>
          <w:rFonts w:ascii="Times New Roman" w:hAnsi="Times New Roman" w:cs="Times New Roman"/>
          <w:sz w:val="28"/>
          <w:szCs w:val="28"/>
        </w:rPr>
        <w:t>. Они выделяют 5 разрядов определительных наречий: качественные наречия на -о, -е (</w:t>
      </w:r>
      <w:r w:rsidRPr="002F36D0">
        <w:rPr>
          <w:rFonts w:ascii="Times New Roman" w:hAnsi="Times New Roman" w:cs="Times New Roman"/>
          <w:i/>
          <w:sz w:val="28"/>
          <w:szCs w:val="28"/>
        </w:rPr>
        <w:t>громко, медленно</w:t>
      </w:r>
      <w:r w:rsidRPr="002F36D0">
        <w:rPr>
          <w:rFonts w:ascii="Times New Roman" w:hAnsi="Times New Roman" w:cs="Times New Roman"/>
          <w:sz w:val="28"/>
          <w:szCs w:val="28"/>
        </w:rPr>
        <w:t>), количественные (</w:t>
      </w:r>
      <w:r w:rsidRPr="002F36D0">
        <w:rPr>
          <w:rFonts w:ascii="Times New Roman" w:hAnsi="Times New Roman" w:cs="Times New Roman"/>
          <w:i/>
          <w:sz w:val="28"/>
          <w:szCs w:val="28"/>
        </w:rPr>
        <w:t>много, немало</w:t>
      </w:r>
      <w:r w:rsidRPr="002F36D0">
        <w:rPr>
          <w:rFonts w:ascii="Times New Roman" w:hAnsi="Times New Roman" w:cs="Times New Roman"/>
          <w:sz w:val="28"/>
          <w:szCs w:val="28"/>
        </w:rPr>
        <w:t>), образа и способа действия (</w:t>
      </w:r>
      <w:r w:rsidRPr="002F36D0">
        <w:rPr>
          <w:rFonts w:ascii="Times New Roman" w:hAnsi="Times New Roman" w:cs="Times New Roman"/>
          <w:i/>
          <w:sz w:val="28"/>
          <w:szCs w:val="28"/>
        </w:rPr>
        <w:t>вплотную, нараспев</w:t>
      </w:r>
      <w:r w:rsidRPr="002F36D0">
        <w:rPr>
          <w:rFonts w:ascii="Times New Roman" w:hAnsi="Times New Roman" w:cs="Times New Roman"/>
          <w:sz w:val="28"/>
          <w:szCs w:val="28"/>
        </w:rPr>
        <w:t>), сравнительно-уподобительные (</w:t>
      </w:r>
      <w:r w:rsidRPr="002F36D0">
        <w:rPr>
          <w:rFonts w:ascii="Times New Roman" w:hAnsi="Times New Roman" w:cs="Times New Roman"/>
          <w:i/>
          <w:sz w:val="28"/>
          <w:szCs w:val="28"/>
        </w:rPr>
        <w:t>по-дружески, по-волчьи, стрелой, дугой</w:t>
      </w:r>
      <w:r w:rsidRPr="002F36D0">
        <w:rPr>
          <w:rFonts w:ascii="Times New Roman" w:hAnsi="Times New Roman" w:cs="Times New Roman"/>
          <w:sz w:val="28"/>
          <w:szCs w:val="28"/>
        </w:rPr>
        <w:t>) и наречия совместности (</w:t>
      </w:r>
      <w:r w:rsidRPr="002F36D0">
        <w:rPr>
          <w:rFonts w:ascii="Times New Roman" w:hAnsi="Times New Roman" w:cs="Times New Roman"/>
          <w:i/>
          <w:sz w:val="28"/>
          <w:szCs w:val="28"/>
        </w:rPr>
        <w:t>вдвоем, парами</w:t>
      </w:r>
      <w:r w:rsidRPr="002F36D0">
        <w:rPr>
          <w:rFonts w:ascii="Times New Roman" w:hAnsi="Times New Roman" w:cs="Times New Roman"/>
          <w:sz w:val="28"/>
          <w:szCs w:val="28"/>
        </w:rPr>
        <w:t>). При этом они замечают, что наречия совместности и сравнительно-уподобительные часто включаются в состав наречий образа и способа действия другими лингвистами.</w:t>
      </w:r>
      <w:r>
        <w:rPr>
          <w:rFonts w:ascii="Times New Roman" w:hAnsi="Times New Roman" w:cs="Times New Roman"/>
          <w:sz w:val="28"/>
          <w:szCs w:val="28"/>
        </w:rPr>
        <w:t xml:space="preserve"> Неоднозначность и гетерогенность наречий отмечают и лингвисты, занимающиеся английским языком</w:t>
      </w:r>
      <w:r>
        <w:rPr>
          <w:rStyle w:val="af"/>
          <w:rFonts w:ascii="Times New Roman" w:hAnsi="Times New Roman"/>
          <w:sz w:val="28"/>
          <w:szCs w:val="28"/>
        </w:rPr>
        <w:footnoteReference w:id="45"/>
      </w:r>
      <w:r>
        <w:rPr>
          <w:rFonts w:ascii="Times New Roman" w:hAnsi="Times New Roman" w:cs="Times New Roman"/>
          <w:sz w:val="28"/>
          <w:szCs w:val="28"/>
        </w:rPr>
        <w:t>.</w:t>
      </w:r>
    </w:p>
    <w:p w14:paraId="23601318"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Качественные наречия на -о, -е обозначают признак действия, состояния, качества, они мотивированы качественными прилагательными и причастиями. От них обычно могут быть образованы формы сравнительной степени и наречия с дополнительными значениями некоторого усиления или ослабления признака (</w:t>
      </w:r>
      <w:r w:rsidRPr="002F36D0">
        <w:rPr>
          <w:rFonts w:ascii="Times New Roman" w:hAnsi="Times New Roman" w:cs="Times New Roman"/>
          <w:i/>
          <w:sz w:val="28"/>
          <w:szCs w:val="28"/>
        </w:rPr>
        <w:t>великовато, грустновато, трудненько</w:t>
      </w:r>
      <w:r w:rsidRPr="002F36D0">
        <w:rPr>
          <w:rFonts w:ascii="Times New Roman" w:hAnsi="Times New Roman" w:cs="Times New Roman"/>
          <w:sz w:val="28"/>
          <w:szCs w:val="28"/>
        </w:rPr>
        <w:t xml:space="preserve">) (кроме </w:t>
      </w:r>
      <w:r w:rsidRPr="002F36D0">
        <w:rPr>
          <w:rFonts w:ascii="Times New Roman" w:hAnsi="Times New Roman" w:cs="Times New Roman"/>
          <w:sz w:val="28"/>
          <w:szCs w:val="28"/>
        </w:rPr>
        <w:lastRenderedPageBreak/>
        <w:t xml:space="preserve">наречий, образованных от адъективированных причастий, например, </w:t>
      </w:r>
      <w:r w:rsidRPr="002F36D0">
        <w:rPr>
          <w:rFonts w:ascii="Times New Roman" w:hAnsi="Times New Roman" w:cs="Times New Roman"/>
          <w:i/>
          <w:sz w:val="28"/>
          <w:szCs w:val="28"/>
        </w:rPr>
        <w:t>вызывающе, ошеломляюще</w:t>
      </w:r>
      <w:r w:rsidRPr="002F36D0">
        <w:rPr>
          <w:rFonts w:ascii="Times New Roman" w:hAnsi="Times New Roman" w:cs="Times New Roman"/>
          <w:sz w:val="28"/>
          <w:szCs w:val="28"/>
        </w:rPr>
        <w:t>). К этой группе наречий принадлежит большая часть определительных наречий (в БТС их насчитывается около 5000). В данной работе такие наречия не рассматриваются.</w:t>
      </w:r>
    </w:p>
    <w:p w14:paraId="37C95390"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Наречия собственно образа и способа действия совмещают значение качественной характеристики действия и указание на способ его совершения, из-за чего их иногда называют качественно-обстоятельственными</w:t>
      </w:r>
      <w:r w:rsidRPr="002F36D0">
        <w:rPr>
          <w:rStyle w:val="af"/>
          <w:rFonts w:ascii="Times New Roman" w:hAnsi="Times New Roman"/>
          <w:sz w:val="28"/>
          <w:szCs w:val="28"/>
        </w:rPr>
        <w:footnoteReference w:id="46"/>
      </w:r>
      <w:r w:rsidRPr="002F36D0">
        <w:rPr>
          <w:rFonts w:ascii="Times New Roman" w:hAnsi="Times New Roman" w:cs="Times New Roman"/>
          <w:sz w:val="28"/>
          <w:szCs w:val="28"/>
        </w:rPr>
        <w:t xml:space="preserve"> (</w:t>
      </w:r>
      <w:r w:rsidRPr="002F36D0">
        <w:rPr>
          <w:rFonts w:ascii="Times New Roman" w:hAnsi="Times New Roman" w:cs="Times New Roman"/>
          <w:i/>
          <w:sz w:val="28"/>
          <w:szCs w:val="28"/>
        </w:rPr>
        <w:t>наизусть, второпях, вплотную</w:t>
      </w:r>
      <w:r w:rsidRPr="002F36D0">
        <w:rPr>
          <w:rFonts w:ascii="Times New Roman" w:hAnsi="Times New Roman" w:cs="Times New Roman"/>
          <w:sz w:val="28"/>
          <w:szCs w:val="28"/>
        </w:rPr>
        <w:t>). Сравнительно-уподобительные наречия, которые являются разновидностью наречий образа и способа действия, указывают на образ или способ действия через сравнение или уподобление (</w:t>
      </w:r>
      <w:r w:rsidRPr="002F36D0">
        <w:rPr>
          <w:rFonts w:ascii="Times New Roman" w:hAnsi="Times New Roman" w:cs="Times New Roman"/>
          <w:i/>
          <w:sz w:val="28"/>
          <w:szCs w:val="28"/>
        </w:rPr>
        <w:t>по-детски, по-весеннему, геройски, столбом, градом</w:t>
      </w:r>
      <w:r w:rsidRPr="002F36D0">
        <w:rPr>
          <w:rFonts w:ascii="Times New Roman" w:hAnsi="Times New Roman" w:cs="Times New Roman"/>
          <w:sz w:val="28"/>
          <w:szCs w:val="28"/>
        </w:rPr>
        <w:t>). Наречия совместности указывают на совместность осуществления действия несколькими субъектами (</w:t>
      </w:r>
      <w:r w:rsidRPr="002F36D0">
        <w:rPr>
          <w:rFonts w:ascii="Times New Roman" w:hAnsi="Times New Roman" w:cs="Times New Roman"/>
          <w:i/>
          <w:sz w:val="28"/>
          <w:szCs w:val="28"/>
        </w:rPr>
        <w:t>попарно, вдвоем, сообща,</w:t>
      </w:r>
      <w:r w:rsidRPr="002F36D0">
        <w:rPr>
          <w:rFonts w:ascii="Times New Roman" w:hAnsi="Times New Roman" w:cs="Times New Roman"/>
          <w:sz w:val="28"/>
          <w:szCs w:val="28"/>
        </w:rPr>
        <w:t xml:space="preserve"> </w:t>
      </w:r>
      <w:r w:rsidRPr="002F36D0">
        <w:rPr>
          <w:rFonts w:ascii="Times New Roman" w:hAnsi="Times New Roman" w:cs="Times New Roman"/>
          <w:i/>
          <w:sz w:val="28"/>
          <w:szCs w:val="28"/>
        </w:rPr>
        <w:t>табунами, группами, стаями</w:t>
      </w:r>
      <w:r w:rsidRPr="002F36D0">
        <w:rPr>
          <w:rFonts w:ascii="Times New Roman" w:hAnsi="Times New Roman" w:cs="Times New Roman"/>
          <w:sz w:val="28"/>
          <w:szCs w:val="28"/>
        </w:rPr>
        <w:t>)</w:t>
      </w:r>
      <w:r w:rsidRPr="002F36D0">
        <w:rPr>
          <w:rStyle w:val="af"/>
          <w:rFonts w:ascii="Times New Roman" w:hAnsi="Times New Roman"/>
          <w:sz w:val="28"/>
          <w:szCs w:val="28"/>
        </w:rPr>
        <w:footnoteReference w:id="47"/>
      </w:r>
      <w:r w:rsidRPr="002F36D0">
        <w:rPr>
          <w:rFonts w:ascii="Times New Roman" w:hAnsi="Times New Roman" w:cs="Times New Roman"/>
          <w:sz w:val="28"/>
          <w:szCs w:val="28"/>
        </w:rPr>
        <w:t xml:space="preserve"> или, напротив, наречия этой группы могут характеризовать действие по «несоучастию» в нем нескольких субъектов или объектов (</w:t>
      </w:r>
      <w:r w:rsidRPr="002F36D0">
        <w:rPr>
          <w:rFonts w:ascii="Times New Roman" w:hAnsi="Times New Roman" w:cs="Times New Roman"/>
          <w:i/>
          <w:sz w:val="28"/>
          <w:szCs w:val="28"/>
        </w:rPr>
        <w:t>в одиночку, порознь</w:t>
      </w:r>
      <w:r w:rsidRPr="002F36D0">
        <w:rPr>
          <w:rFonts w:ascii="Times New Roman" w:hAnsi="Times New Roman" w:cs="Times New Roman"/>
          <w:sz w:val="28"/>
          <w:szCs w:val="28"/>
        </w:rPr>
        <w:t>)</w:t>
      </w:r>
      <w:r w:rsidRPr="002F36D0">
        <w:rPr>
          <w:rStyle w:val="af"/>
          <w:rFonts w:ascii="Times New Roman" w:hAnsi="Times New Roman"/>
          <w:sz w:val="28"/>
          <w:szCs w:val="28"/>
        </w:rPr>
        <w:footnoteReference w:id="48"/>
      </w:r>
      <w:r w:rsidRPr="002F36D0">
        <w:rPr>
          <w:rFonts w:ascii="Times New Roman" w:hAnsi="Times New Roman" w:cs="Times New Roman"/>
          <w:sz w:val="28"/>
          <w:szCs w:val="28"/>
        </w:rPr>
        <w:t xml:space="preserve">. Центральное место в этой группе занимают лексемы, которые образованы от собирательных числительных и обозначают точное количество субъектов/объектов (писали </w:t>
      </w:r>
      <w:r w:rsidRPr="002F36D0">
        <w:rPr>
          <w:rFonts w:ascii="Times New Roman" w:hAnsi="Times New Roman" w:cs="Times New Roman"/>
          <w:i/>
          <w:sz w:val="28"/>
          <w:szCs w:val="28"/>
        </w:rPr>
        <w:t>вдвоем, втроем</w:t>
      </w:r>
      <w:r w:rsidRPr="002F36D0">
        <w:rPr>
          <w:rFonts w:ascii="Times New Roman" w:hAnsi="Times New Roman" w:cs="Times New Roman"/>
          <w:sz w:val="28"/>
          <w:szCs w:val="28"/>
        </w:rPr>
        <w:t>). Наречия совместности иногда рассматриваются как подтип обстоятельственных наречий</w:t>
      </w:r>
      <w:r w:rsidRPr="002F36D0">
        <w:rPr>
          <w:rStyle w:val="af"/>
          <w:rFonts w:ascii="Times New Roman" w:hAnsi="Times New Roman"/>
          <w:sz w:val="28"/>
          <w:szCs w:val="28"/>
        </w:rPr>
        <w:footnoteReference w:id="49"/>
      </w:r>
      <w:r w:rsidRPr="002F36D0">
        <w:rPr>
          <w:rFonts w:ascii="Times New Roman" w:hAnsi="Times New Roman" w:cs="Times New Roman"/>
          <w:sz w:val="28"/>
          <w:szCs w:val="28"/>
        </w:rPr>
        <w:t>.</w:t>
      </w:r>
    </w:p>
    <w:p w14:paraId="41979EF8" w14:textId="77777777" w:rsidR="003431B8"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 xml:space="preserve">Отдельно стоит отметить группу сравнительно-уподобительных наречий на -ски. Хотя многие исследователи относят эти наречия к наречиям образа и способа действия, их словообразовательная модель и </w:t>
      </w:r>
      <w:r w:rsidRPr="002F36D0">
        <w:rPr>
          <w:rFonts w:ascii="Times New Roman" w:hAnsi="Times New Roman" w:cs="Times New Roman"/>
          <w:sz w:val="28"/>
          <w:szCs w:val="28"/>
        </w:rPr>
        <w:lastRenderedPageBreak/>
        <w:t>лексико-грамматические признаки сближают данные наречия с качественными наречиями на -о, -е: от многих из них возможно образовать сравнительную степень (</w:t>
      </w:r>
      <w:r w:rsidRPr="002F36D0">
        <w:rPr>
          <w:rFonts w:ascii="Times New Roman" w:hAnsi="Times New Roman" w:cs="Times New Roman"/>
          <w:i/>
          <w:sz w:val="28"/>
          <w:szCs w:val="28"/>
        </w:rPr>
        <w:t>зверски – более зверски</w:t>
      </w:r>
      <w:r w:rsidRPr="002F36D0">
        <w:rPr>
          <w:rFonts w:ascii="Times New Roman" w:hAnsi="Times New Roman" w:cs="Times New Roman"/>
          <w:sz w:val="28"/>
          <w:szCs w:val="28"/>
        </w:rPr>
        <w:t>), некоторые имеют синонимы из группы качественных наречий (</w:t>
      </w:r>
      <w:r w:rsidRPr="002F36D0">
        <w:rPr>
          <w:rFonts w:ascii="Times New Roman" w:hAnsi="Times New Roman" w:cs="Times New Roman"/>
          <w:i/>
          <w:sz w:val="28"/>
          <w:szCs w:val="28"/>
        </w:rPr>
        <w:t>аристократически – аристократично</w:t>
      </w:r>
      <w:r w:rsidRPr="002F36D0">
        <w:rPr>
          <w:rFonts w:ascii="Times New Roman" w:hAnsi="Times New Roman" w:cs="Times New Roman"/>
          <w:sz w:val="28"/>
          <w:szCs w:val="28"/>
        </w:rPr>
        <w:t>). В данной работе мы придерживаемся формальной классификации и относим эти наречия к наречиям образа действия.</w:t>
      </w:r>
    </w:p>
    <w:p w14:paraId="70BA59E5" w14:textId="1626F06A" w:rsidR="003431B8" w:rsidRDefault="003431B8" w:rsidP="003431B8">
      <w:pPr>
        <w:pStyle w:val="NoSpacing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группу наречий с приставкой по- и суффиксами -ому/-ему (</w:t>
      </w:r>
      <w:r w:rsidRPr="00C110E2">
        <w:rPr>
          <w:rFonts w:ascii="Times New Roman" w:hAnsi="Times New Roman" w:cs="Times New Roman"/>
          <w:i/>
          <w:iCs/>
          <w:sz w:val="28"/>
          <w:szCs w:val="28"/>
        </w:rPr>
        <w:t>по-моему, по-моему, по-нашему</w:t>
      </w:r>
      <w:r>
        <w:rPr>
          <w:rFonts w:ascii="Times New Roman" w:hAnsi="Times New Roman" w:cs="Times New Roman"/>
          <w:sz w:val="28"/>
          <w:szCs w:val="28"/>
        </w:rPr>
        <w:t xml:space="preserve">). Наречия данной группы нередко </w:t>
      </w:r>
      <w:r w:rsidR="002D45C1">
        <w:rPr>
          <w:rFonts w:ascii="Times New Roman" w:hAnsi="Times New Roman" w:cs="Times New Roman"/>
          <w:sz w:val="28"/>
          <w:szCs w:val="28"/>
        </w:rPr>
        <w:t>выполняют в предложении вводную функцию</w:t>
      </w:r>
      <w:r>
        <w:rPr>
          <w:rFonts w:ascii="Times New Roman" w:hAnsi="Times New Roman" w:cs="Times New Roman"/>
          <w:sz w:val="28"/>
          <w:szCs w:val="28"/>
        </w:rPr>
        <w:t xml:space="preserve"> (</w:t>
      </w:r>
      <w:r w:rsidRPr="00C110E2">
        <w:rPr>
          <w:rFonts w:ascii="Times New Roman" w:hAnsi="Times New Roman" w:cs="Times New Roman"/>
          <w:i/>
          <w:iCs/>
          <w:sz w:val="28"/>
          <w:szCs w:val="28"/>
        </w:rPr>
        <w:t>будет по-моему – по-моему, они не правы</w:t>
      </w:r>
      <w:r w:rsidR="002D45C1">
        <w:rPr>
          <w:rFonts w:ascii="Times New Roman" w:hAnsi="Times New Roman" w:cs="Times New Roman"/>
          <w:sz w:val="28"/>
          <w:szCs w:val="28"/>
        </w:rPr>
        <w:t>). В настоящей работе мы не рассматриваем данные наречия в этой функции.</w:t>
      </w:r>
    </w:p>
    <w:p w14:paraId="59252808" w14:textId="77777777" w:rsidR="008C12C7" w:rsidRPr="008C12C7" w:rsidRDefault="008C12C7" w:rsidP="008C12C7">
      <w:pPr>
        <w:pStyle w:val="NoSpacing1"/>
        <w:spacing w:line="360" w:lineRule="auto"/>
        <w:ind w:firstLine="708"/>
        <w:jc w:val="both"/>
        <w:rPr>
          <w:rFonts w:ascii="Times New Roman" w:hAnsi="Times New Roman" w:cs="Times New Roman"/>
          <w:sz w:val="28"/>
          <w:szCs w:val="28"/>
        </w:rPr>
      </w:pPr>
      <w:r w:rsidRPr="008C12C7">
        <w:rPr>
          <w:rFonts w:ascii="Times New Roman" w:hAnsi="Times New Roman" w:cs="Times New Roman"/>
          <w:sz w:val="28"/>
          <w:szCs w:val="28"/>
        </w:rPr>
        <w:t>В английском языке существует несколько классификаций наречий, они построены на разных принципах, состоят из варьирующегося количества семантических групп. Тем не менее, большинство как отечественных, так и зарубежных лингвистов выделяют среди них наречия образа действия. Наречия этой группы больше других распространены в английском языке. Эта группа представляет собой открытый класс слов, так как опирается на самую продуктивную словообразовательную модель и обширную деривационную базу. Основной способ образования единиц этой группы — присоединение суффикса -ly, который имеет очень большой показатель частотности</w:t>
      </w:r>
      <w:r w:rsidRPr="008C12C7">
        <w:rPr>
          <w:rFonts w:ascii="Times New Roman" w:hAnsi="Times New Roman" w:cs="Times New Roman"/>
          <w:bCs/>
          <w:sz w:val="28"/>
          <w:szCs w:val="28"/>
          <w:vertAlign w:val="superscript"/>
        </w:rPr>
        <w:footnoteReference w:id="50"/>
      </w:r>
      <w:r w:rsidRPr="008C12C7">
        <w:rPr>
          <w:rFonts w:ascii="Times New Roman" w:hAnsi="Times New Roman" w:cs="Times New Roman"/>
          <w:sz w:val="28"/>
          <w:szCs w:val="28"/>
        </w:rPr>
        <w:t xml:space="preserve"> (</w:t>
      </w:r>
      <w:r w:rsidRPr="008C12C7">
        <w:rPr>
          <w:rFonts w:ascii="Times New Roman" w:hAnsi="Times New Roman" w:cs="Times New Roman"/>
          <w:i/>
          <w:iCs/>
          <w:sz w:val="28"/>
          <w:szCs w:val="28"/>
          <w:lang w:val="en-US"/>
        </w:rPr>
        <w:t>silently</w:t>
      </w:r>
      <w:r w:rsidRPr="008C12C7">
        <w:rPr>
          <w:rFonts w:ascii="Times New Roman" w:hAnsi="Times New Roman" w:cs="Times New Roman"/>
          <w:i/>
          <w:iCs/>
          <w:sz w:val="28"/>
          <w:szCs w:val="28"/>
        </w:rPr>
        <w:t>, quietly, alternately, precisely, seriously, manually</w:t>
      </w:r>
      <w:r w:rsidRPr="008C12C7">
        <w:rPr>
          <w:rFonts w:ascii="Times New Roman" w:hAnsi="Times New Roman" w:cs="Times New Roman"/>
          <w:sz w:val="28"/>
          <w:szCs w:val="28"/>
        </w:rPr>
        <w:t>). Вторым по частотности является суффикс -ally, с помощью которого наречия образуются от качественных прилагательных (</w:t>
      </w:r>
      <w:r w:rsidRPr="008C12C7">
        <w:rPr>
          <w:rFonts w:ascii="Times New Roman" w:hAnsi="Times New Roman" w:cs="Times New Roman"/>
          <w:i/>
          <w:iCs/>
          <w:sz w:val="28"/>
          <w:szCs w:val="28"/>
        </w:rPr>
        <w:t>demonically, tragically, gradually</w:t>
      </w:r>
      <w:r w:rsidRPr="008C12C7">
        <w:rPr>
          <w:rFonts w:ascii="Times New Roman" w:hAnsi="Times New Roman" w:cs="Times New Roman"/>
          <w:sz w:val="28"/>
          <w:szCs w:val="28"/>
        </w:rPr>
        <w:t>). Наречия также могут быть образованы от существительных при помощи суффиксов -wise (</w:t>
      </w:r>
      <w:r w:rsidRPr="008C12C7">
        <w:rPr>
          <w:rFonts w:ascii="Times New Roman" w:hAnsi="Times New Roman" w:cs="Times New Roman"/>
          <w:i/>
          <w:iCs/>
          <w:sz w:val="28"/>
          <w:szCs w:val="28"/>
        </w:rPr>
        <w:t>crabwise</w:t>
      </w:r>
      <w:r w:rsidRPr="008C12C7">
        <w:rPr>
          <w:rFonts w:ascii="Times New Roman" w:hAnsi="Times New Roman" w:cs="Times New Roman"/>
          <w:sz w:val="28"/>
          <w:szCs w:val="28"/>
        </w:rPr>
        <w:t>), -ways (</w:t>
      </w:r>
      <w:r w:rsidRPr="008C12C7">
        <w:rPr>
          <w:rFonts w:ascii="Times New Roman" w:hAnsi="Times New Roman" w:cs="Times New Roman"/>
          <w:i/>
          <w:iCs/>
          <w:sz w:val="28"/>
          <w:szCs w:val="28"/>
        </w:rPr>
        <w:t>flatways, edgeways</w:t>
      </w:r>
      <w:r w:rsidRPr="008C12C7">
        <w:rPr>
          <w:rFonts w:ascii="Times New Roman" w:hAnsi="Times New Roman" w:cs="Times New Roman"/>
          <w:sz w:val="28"/>
          <w:szCs w:val="28"/>
        </w:rPr>
        <w:t>), путем употребления слов -style и -fashion (family-style, dog-</w:t>
      </w:r>
      <w:r w:rsidRPr="008C12C7">
        <w:rPr>
          <w:rFonts w:ascii="Times New Roman" w:hAnsi="Times New Roman" w:cs="Times New Roman"/>
          <w:sz w:val="28"/>
          <w:szCs w:val="28"/>
        </w:rPr>
        <w:lastRenderedPageBreak/>
        <w:t>fashion)</w:t>
      </w:r>
      <w:r w:rsidRPr="008C12C7">
        <w:rPr>
          <w:rFonts w:ascii="Times New Roman" w:hAnsi="Times New Roman" w:cs="Times New Roman"/>
          <w:bCs/>
          <w:sz w:val="28"/>
          <w:szCs w:val="28"/>
          <w:vertAlign w:val="superscript"/>
        </w:rPr>
        <w:footnoteReference w:id="51"/>
      </w:r>
      <w:r w:rsidRPr="008C12C7">
        <w:rPr>
          <w:rFonts w:ascii="Times New Roman" w:hAnsi="Times New Roman" w:cs="Times New Roman"/>
          <w:sz w:val="28"/>
          <w:szCs w:val="28"/>
        </w:rPr>
        <w:t xml:space="preserve"> или переводиться с использованием конструкций </w:t>
      </w:r>
      <w:r w:rsidRPr="008C12C7">
        <w:rPr>
          <w:rFonts w:ascii="Times New Roman" w:hAnsi="Times New Roman" w:cs="Times New Roman"/>
          <w:sz w:val="28"/>
          <w:szCs w:val="28"/>
          <w:lang w:val="en-US"/>
        </w:rPr>
        <w:t>in</w:t>
      </w:r>
      <w:r w:rsidRPr="008C12C7">
        <w:rPr>
          <w:rFonts w:ascii="Times New Roman" w:hAnsi="Times New Roman" w:cs="Times New Roman"/>
          <w:sz w:val="28"/>
          <w:szCs w:val="28"/>
        </w:rPr>
        <w:t xml:space="preserve"> </w:t>
      </w:r>
      <w:r w:rsidRPr="008C12C7">
        <w:rPr>
          <w:rFonts w:ascii="Times New Roman" w:hAnsi="Times New Roman" w:cs="Times New Roman"/>
          <w:sz w:val="28"/>
          <w:szCs w:val="28"/>
          <w:lang w:val="en-US"/>
        </w:rPr>
        <w:t>a</w:t>
      </w:r>
      <w:r w:rsidRPr="008C12C7">
        <w:rPr>
          <w:rFonts w:ascii="Times New Roman" w:hAnsi="Times New Roman" w:cs="Times New Roman"/>
          <w:sz w:val="28"/>
          <w:szCs w:val="28"/>
        </w:rPr>
        <w:t xml:space="preserve"> … </w:t>
      </w:r>
      <w:r w:rsidRPr="008C12C7">
        <w:rPr>
          <w:rFonts w:ascii="Times New Roman" w:hAnsi="Times New Roman" w:cs="Times New Roman"/>
          <w:sz w:val="28"/>
          <w:szCs w:val="28"/>
          <w:lang w:val="en-US"/>
        </w:rPr>
        <w:t>way</w:t>
      </w:r>
      <w:r w:rsidRPr="008C12C7">
        <w:rPr>
          <w:rFonts w:ascii="Times New Roman" w:hAnsi="Times New Roman" w:cs="Times New Roman"/>
          <w:sz w:val="28"/>
          <w:szCs w:val="28"/>
        </w:rPr>
        <w:t xml:space="preserve">, </w:t>
      </w:r>
      <w:r w:rsidRPr="008C12C7">
        <w:rPr>
          <w:rFonts w:ascii="Times New Roman" w:hAnsi="Times New Roman" w:cs="Times New Roman"/>
          <w:sz w:val="28"/>
          <w:szCs w:val="28"/>
          <w:lang w:val="en-US"/>
        </w:rPr>
        <w:t>in</w:t>
      </w:r>
      <w:r w:rsidRPr="008C12C7">
        <w:rPr>
          <w:rFonts w:ascii="Times New Roman" w:hAnsi="Times New Roman" w:cs="Times New Roman"/>
          <w:sz w:val="28"/>
          <w:szCs w:val="28"/>
        </w:rPr>
        <w:t xml:space="preserve"> </w:t>
      </w:r>
      <w:r w:rsidRPr="008C12C7">
        <w:rPr>
          <w:rFonts w:ascii="Times New Roman" w:hAnsi="Times New Roman" w:cs="Times New Roman"/>
          <w:sz w:val="28"/>
          <w:szCs w:val="28"/>
          <w:lang w:val="en-US"/>
        </w:rPr>
        <w:t>a</w:t>
      </w:r>
      <w:r w:rsidRPr="008C12C7">
        <w:rPr>
          <w:rFonts w:ascii="Times New Roman" w:hAnsi="Times New Roman" w:cs="Times New Roman"/>
          <w:sz w:val="28"/>
          <w:szCs w:val="28"/>
        </w:rPr>
        <w:t xml:space="preserve"> … </w:t>
      </w:r>
      <w:r w:rsidRPr="008C12C7">
        <w:rPr>
          <w:rFonts w:ascii="Times New Roman" w:hAnsi="Times New Roman" w:cs="Times New Roman"/>
          <w:sz w:val="28"/>
          <w:szCs w:val="28"/>
          <w:lang w:val="en-US"/>
        </w:rPr>
        <w:t>manner</w:t>
      </w:r>
      <w:r w:rsidRPr="008C12C7">
        <w:rPr>
          <w:rFonts w:ascii="Times New Roman" w:hAnsi="Times New Roman" w:cs="Times New Roman"/>
          <w:sz w:val="28"/>
          <w:szCs w:val="28"/>
        </w:rPr>
        <w:t xml:space="preserve">, </w:t>
      </w:r>
      <w:r w:rsidRPr="008C12C7">
        <w:rPr>
          <w:rFonts w:ascii="Times New Roman" w:hAnsi="Times New Roman" w:cs="Times New Roman"/>
          <w:sz w:val="28"/>
          <w:szCs w:val="28"/>
          <w:lang w:val="en-US"/>
        </w:rPr>
        <w:t>in</w:t>
      </w:r>
      <w:r w:rsidRPr="008C12C7">
        <w:rPr>
          <w:rFonts w:ascii="Times New Roman" w:hAnsi="Times New Roman" w:cs="Times New Roman"/>
          <w:sz w:val="28"/>
          <w:szCs w:val="28"/>
        </w:rPr>
        <w:t xml:space="preserve"> </w:t>
      </w:r>
      <w:r w:rsidRPr="008C12C7">
        <w:rPr>
          <w:rFonts w:ascii="Times New Roman" w:hAnsi="Times New Roman" w:cs="Times New Roman"/>
          <w:sz w:val="28"/>
          <w:szCs w:val="28"/>
          <w:lang w:val="en-US"/>
        </w:rPr>
        <w:t>a</w:t>
      </w:r>
      <w:r w:rsidRPr="008C12C7">
        <w:rPr>
          <w:rFonts w:ascii="Times New Roman" w:hAnsi="Times New Roman" w:cs="Times New Roman"/>
          <w:sz w:val="28"/>
          <w:szCs w:val="28"/>
        </w:rPr>
        <w:t xml:space="preserve"> … </w:t>
      </w:r>
      <w:r w:rsidRPr="008C12C7">
        <w:rPr>
          <w:rFonts w:ascii="Times New Roman" w:hAnsi="Times New Roman" w:cs="Times New Roman"/>
          <w:sz w:val="28"/>
          <w:szCs w:val="28"/>
          <w:lang w:val="en-US"/>
        </w:rPr>
        <w:t>style</w:t>
      </w:r>
      <w:r w:rsidRPr="008C12C7">
        <w:rPr>
          <w:rFonts w:ascii="Times New Roman" w:hAnsi="Times New Roman" w:cs="Times New Roman"/>
          <w:sz w:val="28"/>
          <w:szCs w:val="28"/>
        </w:rPr>
        <w:t xml:space="preserve">, </w:t>
      </w:r>
      <w:r w:rsidRPr="008C12C7">
        <w:rPr>
          <w:rFonts w:ascii="Times New Roman" w:hAnsi="Times New Roman" w:cs="Times New Roman"/>
          <w:sz w:val="28"/>
          <w:szCs w:val="28"/>
          <w:lang w:val="en-US"/>
        </w:rPr>
        <w:t>in</w:t>
      </w:r>
      <w:r w:rsidRPr="008C12C7">
        <w:rPr>
          <w:rFonts w:ascii="Times New Roman" w:hAnsi="Times New Roman" w:cs="Times New Roman"/>
          <w:sz w:val="28"/>
          <w:szCs w:val="28"/>
        </w:rPr>
        <w:t xml:space="preserve"> </w:t>
      </w:r>
      <w:r w:rsidRPr="008C12C7">
        <w:rPr>
          <w:rFonts w:ascii="Times New Roman" w:hAnsi="Times New Roman" w:cs="Times New Roman"/>
          <w:sz w:val="28"/>
          <w:szCs w:val="28"/>
          <w:lang w:val="en-US"/>
        </w:rPr>
        <w:t>a</w:t>
      </w:r>
      <w:r w:rsidRPr="008C12C7">
        <w:rPr>
          <w:rFonts w:ascii="Times New Roman" w:hAnsi="Times New Roman" w:cs="Times New Roman"/>
          <w:sz w:val="28"/>
          <w:szCs w:val="28"/>
        </w:rPr>
        <w:t xml:space="preserve"> … </w:t>
      </w:r>
      <w:r w:rsidRPr="008C12C7">
        <w:rPr>
          <w:rFonts w:ascii="Times New Roman" w:hAnsi="Times New Roman" w:cs="Times New Roman"/>
          <w:sz w:val="28"/>
          <w:szCs w:val="28"/>
          <w:lang w:val="en-US"/>
        </w:rPr>
        <w:t>fashion</w:t>
      </w:r>
      <w:r w:rsidRPr="008C12C7">
        <w:rPr>
          <w:rFonts w:ascii="Times New Roman" w:hAnsi="Times New Roman" w:cs="Times New Roman"/>
          <w:sz w:val="28"/>
          <w:szCs w:val="28"/>
        </w:rPr>
        <w:t xml:space="preserve"> (</w:t>
      </w:r>
      <w:r w:rsidRPr="008C12C7">
        <w:rPr>
          <w:rFonts w:ascii="Times New Roman" w:hAnsi="Times New Roman" w:cs="Times New Roman"/>
          <w:i/>
          <w:iCs/>
          <w:sz w:val="28"/>
          <w:szCs w:val="28"/>
        </w:rPr>
        <w:t>in a slipshod way</w:t>
      </w:r>
      <w:r w:rsidRPr="008C12C7">
        <w:rPr>
          <w:rFonts w:ascii="Times New Roman" w:hAnsi="Times New Roman" w:cs="Times New Roman"/>
          <w:sz w:val="28"/>
          <w:szCs w:val="28"/>
        </w:rPr>
        <w:t>).</w:t>
      </w:r>
    </w:p>
    <w:p w14:paraId="017D91C1" w14:textId="77777777" w:rsidR="008C12C7" w:rsidRPr="008C12C7" w:rsidRDefault="008C12C7" w:rsidP="008C12C7">
      <w:pPr>
        <w:pStyle w:val="NoSpacing1"/>
        <w:spacing w:line="360" w:lineRule="auto"/>
        <w:ind w:firstLine="708"/>
        <w:jc w:val="both"/>
        <w:rPr>
          <w:rFonts w:ascii="Times New Roman" w:hAnsi="Times New Roman" w:cs="Times New Roman"/>
          <w:sz w:val="28"/>
          <w:szCs w:val="28"/>
        </w:rPr>
      </w:pPr>
      <w:r w:rsidRPr="008C12C7">
        <w:rPr>
          <w:rFonts w:ascii="Times New Roman" w:hAnsi="Times New Roman" w:cs="Times New Roman"/>
          <w:sz w:val="28"/>
          <w:szCs w:val="28"/>
        </w:rPr>
        <w:t xml:space="preserve"> Стоит отметить характерный для английского языка вопрос о разграничении омонимичных прилагательных и наречий. В английском языке данные классы слов состоят в тесном родстве и несут в своей семантике значение признаковости</w:t>
      </w:r>
      <w:r w:rsidRPr="008C12C7">
        <w:rPr>
          <w:rFonts w:ascii="Times New Roman" w:hAnsi="Times New Roman" w:cs="Times New Roman"/>
          <w:bCs/>
          <w:sz w:val="28"/>
          <w:szCs w:val="28"/>
          <w:vertAlign w:val="superscript"/>
        </w:rPr>
        <w:footnoteReference w:id="52"/>
      </w:r>
      <w:r w:rsidRPr="008C12C7">
        <w:rPr>
          <w:rFonts w:ascii="Times New Roman" w:hAnsi="Times New Roman" w:cs="Times New Roman"/>
          <w:sz w:val="28"/>
          <w:szCs w:val="28"/>
        </w:rPr>
        <w:t xml:space="preserve">. Основным критерием для разграничения этих единиц называется функционально-позиционный: в случае, когда слово занимает присубстантивную позицию, оно определяется как прилагательное, а когда слово занимает приглагольную позицию, оно является наречием (прилагательное: </w:t>
      </w:r>
      <w:r w:rsidRPr="008C12C7">
        <w:rPr>
          <w:rFonts w:ascii="Times New Roman" w:hAnsi="Times New Roman" w:cs="Times New Roman"/>
          <w:i/>
          <w:iCs/>
          <w:sz w:val="28"/>
          <w:szCs w:val="28"/>
        </w:rPr>
        <w:t xml:space="preserve">He cast a </w:t>
      </w:r>
      <w:r w:rsidRPr="008C12C7">
        <w:rPr>
          <w:rFonts w:ascii="Times New Roman" w:hAnsi="Times New Roman" w:cs="Times New Roman"/>
          <w:b/>
          <w:i/>
          <w:iCs/>
          <w:sz w:val="28"/>
          <w:szCs w:val="28"/>
        </w:rPr>
        <w:t>sideways</w:t>
      </w:r>
      <w:r w:rsidRPr="008C12C7">
        <w:rPr>
          <w:rFonts w:ascii="Times New Roman" w:hAnsi="Times New Roman" w:cs="Times New Roman"/>
          <w:i/>
          <w:iCs/>
          <w:sz w:val="28"/>
          <w:szCs w:val="28"/>
        </w:rPr>
        <w:t xml:space="preserve"> look at Harry under his bushy eyebrows. [Joanne Kathleen Rowling. Harry Potter and the Sorcerer's Stone (1997)] — Из-под косматых бровей он </w:t>
      </w:r>
      <w:r w:rsidRPr="008C12C7">
        <w:rPr>
          <w:rFonts w:ascii="Times New Roman" w:hAnsi="Times New Roman" w:cs="Times New Roman"/>
          <w:b/>
          <w:i/>
          <w:iCs/>
          <w:sz w:val="28"/>
          <w:szCs w:val="28"/>
        </w:rPr>
        <w:t>искоса</w:t>
      </w:r>
      <w:r w:rsidRPr="008C12C7">
        <w:rPr>
          <w:rFonts w:ascii="Times New Roman" w:hAnsi="Times New Roman" w:cs="Times New Roman"/>
          <w:i/>
          <w:iCs/>
          <w:sz w:val="28"/>
          <w:szCs w:val="28"/>
        </w:rPr>
        <w:t xml:space="preserve"> бросил взгляд на Гарри. </w:t>
      </w:r>
      <w:r w:rsidRPr="00686AF0">
        <w:rPr>
          <w:rFonts w:ascii="Times New Roman" w:hAnsi="Times New Roman" w:cs="Times New Roman"/>
          <w:i/>
          <w:iCs/>
          <w:sz w:val="28"/>
          <w:szCs w:val="28"/>
          <w:lang w:val="en-US"/>
        </w:rPr>
        <w:t>[</w:t>
      </w:r>
      <w:r w:rsidRPr="008C12C7">
        <w:rPr>
          <w:rFonts w:ascii="Times New Roman" w:hAnsi="Times New Roman" w:cs="Times New Roman"/>
          <w:i/>
          <w:iCs/>
          <w:sz w:val="28"/>
          <w:szCs w:val="28"/>
        </w:rPr>
        <w:t>Дж</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К</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Роулинг</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Гарри</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Поттер</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и</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Волшебный</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камень</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М</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Спивак</w:t>
      </w:r>
      <w:r w:rsidRPr="00686AF0">
        <w:rPr>
          <w:rFonts w:ascii="Times New Roman" w:hAnsi="Times New Roman" w:cs="Times New Roman"/>
          <w:i/>
          <w:iCs/>
          <w:sz w:val="28"/>
          <w:szCs w:val="28"/>
          <w:lang w:val="en-US"/>
        </w:rPr>
        <w:t xml:space="preserve">, 2001)], </w:t>
      </w:r>
      <w:r w:rsidRPr="008C12C7">
        <w:rPr>
          <w:rFonts w:ascii="Times New Roman" w:hAnsi="Times New Roman" w:cs="Times New Roman"/>
          <w:sz w:val="28"/>
          <w:szCs w:val="28"/>
        </w:rPr>
        <w:t>наречие</w:t>
      </w:r>
      <w:r w:rsidRPr="00686AF0">
        <w:rPr>
          <w:rFonts w:ascii="Times New Roman" w:hAnsi="Times New Roman" w:cs="Times New Roman"/>
          <w:sz w:val="28"/>
          <w:szCs w:val="28"/>
          <w:lang w:val="en-US"/>
        </w:rPr>
        <w:t xml:space="preserve">: </w:t>
      </w:r>
      <w:r w:rsidRPr="008C12C7">
        <w:rPr>
          <w:rFonts w:ascii="Times New Roman" w:hAnsi="Times New Roman" w:cs="Times New Roman"/>
          <w:i/>
          <w:iCs/>
          <w:sz w:val="28"/>
          <w:szCs w:val="28"/>
          <w:lang w:val="en-US"/>
        </w:rPr>
        <w:t>The</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cold</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gray</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eyes</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looked</w:t>
      </w:r>
      <w:r w:rsidRPr="00686AF0">
        <w:rPr>
          <w:rFonts w:ascii="Times New Roman" w:hAnsi="Times New Roman" w:cs="Times New Roman"/>
          <w:i/>
          <w:iCs/>
          <w:sz w:val="28"/>
          <w:szCs w:val="28"/>
          <w:lang w:val="en-US"/>
        </w:rPr>
        <w:t xml:space="preserve"> </w:t>
      </w:r>
      <w:r w:rsidRPr="008C12C7">
        <w:rPr>
          <w:rFonts w:ascii="Times New Roman" w:hAnsi="Times New Roman" w:cs="Times New Roman"/>
          <w:b/>
          <w:i/>
          <w:iCs/>
          <w:sz w:val="28"/>
          <w:szCs w:val="28"/>
          <w:lang w:val="en-US"/>
        </w:rPr>
        <w:t>sidelong</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at</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her</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from</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the</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black</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lang w:val="en-US"/>
        </w:rPr>
        <w:t>hood</w:t>
      </w:r>
      <w:r w:rsidRPr="00686AF0">
        <w:rPr>
          <w:rFonts w:ascii="Times New Roman" w:hAnsi="Times New Roman" w:cs="Times New Roman"/>
          <w:i/>
          <w:iCs/>
          <w:sz w:val="28"/>
          <w:szCs w:val="28"/>
          <w:lang w:val="en-US"/>
        </w:rPr>
        <w:t xml:space="preserve">. </w:t>
      </w:r>
      <w:r w:rsidRPr="008C12C7">
        <w:rPr>
          <w:rFonts w:ascii="Times New Roman" w:hAnsi="Times New Roman" w:cs="Times New Roman"/>
          <w:i/>
          <w:iCs/>
          <w:sz w:val="28"/>
          <w:szCs w:val="28"/>
        </w:rPr>
        <w:t xml:space="preserve">[Ursula Le Guin. The Tombs of Atuan (1971)] — Из-под черного капюшона на нее </w:t>
      </w:r>
      <w:r w:rsidRPr="008C12C7">
        <w:rPr>
          <w:rFonts w:ascii="Times New Roman" w:hAnsi="Times New Roman" w:cs="Times New Roman"/>
          <w:b/>
          <w:i/>
          <w:iCs/>
          <w:sz w:val="28"/>
          <w:szCs w:val="28"/>
        </w:rPr>
        <w:t>искоса</w:t>
      </w:r>
      <w:r w:rsidRPr="008C12C7">
        <w:rPr>
          <w:rFonts w:ascii="Times New Roman" w:hAnsi="Times New Roman" w:cs="Times New Roman"/>
          <w:i/>
          <w:iCs/>
          <w:sz w:val="28"/>
          <w:szCs w:val="28"/>
        </w:rPr>
        <w:t xml:space="preserve"> глянули серые глаза-льдинки. [Урсула Ле Гуин. Гробницы Атуана (И. Тогоева, 1991)]</w:t>
      </w:r>
      <w:r w:rsidRPr="008C12C7">
        <w:rPr>
          <w:rFonts w:ascii="Times New Roman" w:hAnsi="Times New Roman" w:cs="Times New Roman"/>
          <w:sz w:val="28"/>
          <w:szCs w:val="28"/>
        </w:rPr>
        <w:t>). С другой стороны, наречие признается полифунцкиональным классом, поэтому оно способно определять и существительное</w:t>
      </w:r>
      <w:r w:rsidRPr="008C12C7">
        <w:rPr>
          <w:rFonts w:ascii="Times New Roman" w:hAnsi="Times New Roman" w:cs="Times New Roman"/>
          <w:bCs/>
          <w:sz w:val="28"/>
          <w:szCs w:val="28"/>
          <w:vertAlign w:val="superscript"/>
        </w:rPr>
        <w:footnoteReference w:id="53"/>
      </w:r>
      <w:r w:rsidRPr="008C12C7">
        <w:rPr>
          <w:rFonts w:ascii="Times New Roman" w:hAnsi="Times New Roman" w:cs="Times New Roman"/>
          <w:sz w:val="28"/>
          <w:szCs w:val="28"/>
        </w:rPr>
        <w:t>. В разное время ученые разграничивали наречия и прилагательные по их позиции относительно существительного. Например, Г. Суит утверждал, что наречие неотличимо от прилагательного, когда оно находится в «предпозиции» (</w:t>
      </w:r>
      <w:r w:rsidRPr="008C12C7">
        <w:rPr>
          <w:rFonts w:ascii="Times New Roman" w:hAnsi="Times New Roman" w:cs="Times New Roman"/>
          <w:i/>
          <w:iCs/>
          <w:sz w:val="28"/>
          <w:szCs w:val="28"/>
        </w:rPr>
        <w:t>the then president</w:t>
      </w:r>
      <w:r w:rsidRPr="008C12C7">
        <w:rPr>
          <w:rFonts w:ascii="Times New Roman" w:hAnsi="Times New Roman" w:cs="Times New Roman"/>
          <w:sz w:val="28"/>
          <w:szCs w:val="28"/>
        </w:rPr>
        <w:t>)</w:t>
      </w:r>
      <w:r w:rsidRPr="008C12C7">
        <w:rPr>
          <w:rFonts w:ascii="Times New Roman" w:hAnsi="Times New Roman" w:cs="Times New Roman"/>
          <w:bCs/>
          <w:sz w:val="28"/>
          <w:szCs w:val="28"/>
          <w:vertAlign w:val="superscript"/>
        </w:rPr>
        <w:footnoteReference w:id="54"/>
      </w:r>
      <w:r w:rsidRPr="008C12C7">
        <w:rPr>
          <w:rFonts w:ascii="Times New Roman" w:hAnsi="Times New Roman" w:cs="Times New Roman"/>
          <w:sz w:val="28"/>
          <w:szCs w:val="28"/>
        </w:rPr>
        <w:t>. В случае, когда лексема располагается перед существительным с артиклем, ее можно определить как наречие, близкое по значению к прилагательному (</w:t>
      </w:r>
      <w:r w:rsidRPr="008C12C7">
        <w:rPr>
          <w:rFonts w:ascii="Times New Roman" w:hAnsi="Times New Roman" w:cs="Times New Roman"/>
          <w:i/>
          <w:iCs/>
          <w:sz w:val="28"/>
          <w:szCs w:val="28"/>
        </w:rPr>
        <w:t>quite the gentleman</w:t>
      </w:r>
      <w:r w:rsidRPr="008C12C7">
        <w:rPr>
          <w:rFonts w:ascii="Times New Roman" w:hAnsi="Times New Roman" w:cs="Times New Roman"/>
          <w:sz w:val="28"/>
          <w:szCs w:val="28"/>
        </w:rPr>
        <w:t xml:space="preserve">). </w:t>
      </w:r>
      <w:r w:rsidRPr="008C12C7">
        <w:rPr>
          <w:rFonts w:ascii="Times New Roman" w:hAnsi="Times New Roman" w:cs="Times New Roman"/>
          <w:sz w:val="28"/>
          <w:szCs w:val="28"/>
        </w:rPr>
        <w:lastRenderedPageBreak/>
        <w:t>Р. Куэрк относил такие наречия к отдельному классу – peripherial adjectives, обладающему одновременно признаками и наречия, и прилагательного</w:t>
      </w:r>
      <w:r w:rsidRPr="008C12C7">
        <w:rPr>
          <w:rFonts w:ascii="Times New Roman" w:hAnsi="Times New Roman" w:cs="Times New Roman"/>
          <w:sz w:val="28"/>
          <w:szCs w:val="28"/>
          <w:vertAlign w:val="superscript"/>
        </w:rPr>
        <w:footnoteReference w:id="55"/>
      </w:r>
      <w:r w:rsidRPr="008C12C7">
        <w:rPr>
          <w:rFonts w:ascii="Times New Roman" w:hAnsi="Times New Roman" w:cs="Times New Roman"/>
          <w:sz w:val="28"/>
          <w:szCs w:val="28"/>
        </w:rPr>
        <w:t>. В таком случае основным способом разграничения наречий и прилагательных можно считать функционально-позиционный.</w:t>
      </w:r>
    </w:p>
    <w:p w14:paraId="6EE1C4B5" w14:textId="494D3A3B" w:rsidR="008C12C7" w:rsidRPr="00C110E2" w:rsidRDefault="008C12C7" w:rsidP="008C12C7">
      <w:pPr>
        <w:pStyle w:val="NoSpacing1"/>
        <w:spacing w:line="360" w:lineRule="auto"/>
        <w:ind w:firstLine="708"/>
        <w:jc w:val="both"/>
        <w:rPr>
          <w:rFonts w:ascii="Times New Roman" w:hAnsi="Times New Roman" w:cs="Times New Roman"/>
          <w:sz w:val="28"/>
          <w:szCs w:val="28"/>
        </w:rPr>
      </w:pPr>
      <w:r w:rsidRPr="008C12C7">
        <w:rPr>
          <w:rFonts w:ascii="Times New Roman" w:hAnsi="Times New Roman" w:cs="Times New Roman"/>
          <w:sz w:val="28"/>
          <w:szCs w:val="28"/>
        </w:rPr>
        <w:t xml:space="preserve">Омонимия также возможна между наречиями и модальными словами. В этом случае принадлежность слова к наречиям также определяют по его позиции в предложении: модальное слово занимает позицию в начале предложения, а наречие — в конце (ср. </w:t>
      </w:r>
      <w:r w:rsidRPr="008C12C7">
        <w:rPr>
          <w:rFonts w:ascii="Times New Roman" w:hAnsi="Times New Roman" w:cs="Times New Roman"/>
          <w:b/>
          <w:sz w:val="28"/>
          <w:szCs w:val="28"/>
          <w:lang w:val="en-GB"/>
        </w:rPr>
        <w:t>Simply</w:t>
      </w:r>
      <w:r w:rsidRPr="008C12C7">
        <w:rPr>
          <w:rFonts w:ascii="Times New Roman" w:hAnsi="Times New Roman" w:cs="Times New Roman"/>
          <w:sz w:val="28"/>
          <w:szCs w:val="28"/>
          <w:lang w:val="en-GB"/>
        </w:rPr>
        <w:t xml:space="preserve">, he lied. – He lied </w:t>
      </w:r>
      <w:r w:rsidRPr="008C12C7">
        <w:rPr>
          <w:rFonts w:ascii="Times New Roman" w:hAnsi="Times New Roman" w:cs="Times New Roman"/>
          <w:b/>
          <w:sz w:val="28"/>
          <w:szCs w:val="28"/>
          <w:lang w:val="en-GB"/>
        </w:rPr>
        <w:t>simply</w:t>
      </w:r>
      <w:r w:rsidRPr="008C12C7">
        <w:rPr>
          <w:rFonts w:ascii="Times New Roman" w:hAnsi="Times New Roman" w:cs="Times New Roman"/>
          <w:sz w:val="28"/>
          <w:szCs w:val="28"/>
          <w:lang w:val="en-GB"/>
        </w:rPr>
        <w:t>.)</w:t>
      </w:r>
      <w:r w:rsidRPr="008C12C7">
        <w:rPr>
          <w:rFonts w:ascii="Times New Roman" w:hAnsi="Times New Roman" w:cs="Times New Roman"/>
          <w:bCs/>
          <w:sz w:val="28"/>
          <w:szCs w:val="28"/>
          <w:vertAlign w:val="superscript"/>
          <w:lang w:val="en-GB"/>
        </w:rPr>
        <w:footnoteReference w:id="56"/>
      </w:r>
      <w:r w:rsidRPr="008C12C7">
        <w:rPr>
          <w:rFonts w:ascii="Times New Roman" w:hAnsi="Times New Roman" w:cs="Times New Roman"/>
          <w:sz w:val="28"/>
          <w:szCs w:val="28"/>
          <w:lang w:val="en-GB"/>
        </w:rPr>
        <w:t>.</w:t>
      </w:r>
    </w:p>
    <w:p w14:paraId="3817A32C"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p>
    <w:p w14:paraId="7DDBA7EC" w14:textId="30EF88EF" w:rsidR="003431B8" w:rsidRPr="004F4C4B" w:rsidRDefault="004F4C4B" w:rsidP="004F4C4B">
      <w:pPr>
        <w:pStyle w:val="3"/>
        <w:rPr>
          <w:lang w:val="ru-RU"/>
        </w:rPr>
      </w:pPr>
      <w:bookmarkStart w:id="10" w:name="_Toc483258073"/>
      <w:r w:rsidRPr="004F4C4B">
        <w:rPr>
          <w:lang w:val="ru-RU"/>
        </w:rPr>
        <w:t xml:space="preserve">1.3.1. </w:t>
      </w:r>
      <w:r w:rsidR="003431B8" w:rsidRPr="004F4C4B">
        <w:rPr>
          <w:lang w:val="ru-RU"/>
        </w:rPr>
        <w:t>Образование наречий образа действия</w:t>
      </w:r>
      <w:bookmarkEnd w:id="10"/>
    </w:p>
    <w:p w14:paraId="6EC5F9E0" w14:textId="77777777" w:rsidR="003431B8" w:rsidRPr="002F36D0" w:rsidRDefault="003431B8" w:rsidP="003431B8">
      <w:pPr>
        <w:pStyle w:val="NoSpacing1"/>
        <w:spacing w:line="360" w:lineRule="auto"/>
        <w:jc w:val="both"/>
        <w:rPr>
          <w:rFonts w:ascii="Times New Roman" w:hAnsi="Times New Roman" w:cs="Times New Roman"/>
          <w:b/>
          <w:sz w:val="28"/>
          <w:szCs w:val="28"/>
        </w:rPr>
      </w:pPr>
    </w:p>
    <w:p w14:paraId="3C0FEB01"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Наречия собственно образа действия образуются, как правило, от падежных и предложно-падежных форм имени и сохраняют с этими формами живые связи. У наречий этой группы наблюдается омонимия словообразовательных суффиксов и словообразующих аффиксов (падежные флексии мотивирующих имен), а также префиксов и предлогов.</w:t>
      </w:r>
    </w:p>
    <w:p w14:paraId="49B75D1B" w14:textId="21259EF1" w:rsidR="003431B8" w:rsidRPr="002F36D0" w:rsidRDefault="008C05DD" w:rsidP="003431B8">
      <w:pPr>
        <w:pStyle w:val="NoSpacing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самых распространенных способов образования наречий образа и способа действия в русском языке является адвербиализация существительного в творительном падеже, когда окончание </w:t>
      </w:r>
      <w:r w:rsidRPr="002F36D0">
        <w:rPr>
          <w:rFonts w:ascii="Times New Roman" w:hAnsi="Times New Roman" w:cs="Times New Roman"/>
          <w:sz w:val="28"/>
          <w:szCs w:val="28"/>
        </w:rPr>
        <w:t>-ом/-ем, -ой/-ей, -ю, -ами/-ями</w:t>
      </w:r>
      <w:r>
        <w:rPr>
          <w:rFonts w:ascii="Times New Roman" w:hAnsi="Times New Roman" w:cs="Times New Roman"/>
          <w:sz w:val="28"/>
          <w:szCs w:val="28"/>
        </w:rPr>
        <w:t xml:space="preserve"> становится словообразовательным суффиксом. </w:t>
      </w:r>
      <w:r w:rsidRPr="002F36D0">
        <w:rPr>
          <w:rFonts w:ascii="Times New Roman" w:hAnsi="Times New Roman" w:cs="Times New Roman"/>
          <w:sz w:val="28"/>
          <w:szCs w:val="28"/>
        </w:rPr>
        <w:t>Таким способом образуются, главным образом, наречия собственно образа действия (</w:t>
      </w:r>
      <w:r w:rsidRPr="002F36D0">
        <w:rPr>
          <w:rFonts w:ascii="Times New Roman" w:hAnsi="Times New Roman" w:cs="Times New Roman"/>
          <w:i/>
          <w:sz w:val="28"/>
          <w:szCs w:val="28"/>
        </w:rPr>
        <w:t>авиапочтой, шагом, бездорожьем, запоем, басом, ощупью, нагишом</w:t>
      </w:r>
      <w:r w:rsidRPr="002F36D0">
        <w:rPr>
          <w:rFonts w:ascii="Times New Roman" w:hAnsi="Times New Roman" w:cs="Times New Roman"/>
          <w:sz w:val="28"/>
          <w:szCs w:val="28"/>
        </w:rPr>
        <w:t>), а также наречия совместности (</w:t>
      </w:r>
      <w:r w:rsidRPr="002F36D0">
        <w:rPr>
          <w:rFonts w:ascii="Times New Roman" w:hAnsi="Times New Roman" w:cs="Times New Roman"/>
          <w:i/>
          <w:sz w:val="28"/>
          <w:szCs w:val="28"/>
        </w:rPr>
        <w:t>стаями, толпами, косяком, шеренгой</w:t>
      </w:r>
      <w:r w:rsidRPr="002F36D0">
        <w:rPr>
          <w:rFonts w:ascii="Times New Roman" w:hAnsi="Times New Roman" w:cs="Times New Roman"/>
          <w:sz w:val="28"/>
          <w:szCs w:val="28"/>
        </w:rPr>
        <w:t>).</w:t>
      </w:r>
      <w:r>
        <w:rPr>
          <w:rFonts w:ascii="Times New Roman" w:hAnsi="Times New Roman" w:cs="Times New Roman"/>
          <w:sz w:val="28"/>
          <w:szCs w:val="28"/>
        </w:rPr>
        <w:t xml:space="preserve"> Однако нужно отметить, что эти формы не всегда можно считать полноценными наречиями, так как многие из них могут сочетаться с определениями в той же форме творительного падежа (</w:t>
      </w:r>
      <w:r>
        <w:rPr>
          <w:rFonts w:ascii="Times New Roman" w:hAnsi="Times New Roman" w:cs="Times New Roman"/>
          <w:i/>
          <w:iCs/>
          <w:sz w:val="28"/>
          <w:szCs w:val="28"/>
        </w:rPr>
        <w:t xml:space="preserve">хвойным лесом, </w:t>
      </w:r>
      <w:r>
        <w:rPr>
          <w:rFonts w:ascii="Times New Roman" w:hAnsi="Times New Roman" w:cs="Times New Roman"/>
          <w:i/>
          <w:iCs/>
          <w:sz w:val="28"/>
          <w:szCs w:val="28"/>
        </w:rPr>
        <w:lastRenderedPageBreak/>
        <w:t>новым самолетом, западной стороной</w:t>
      </w:r>
      <w:r>
        <w:rPr>
          <w:rFonts w:ascii="Times New Roman" w:hAnsi="Times New Roman" w:cs="Times New Roman"/>
          <w:sz w:val="28"/>
          <w:szCs w:val="28"/>
        </w:rPr>
        <w:t>)</w:t>
      </w:r>
      <w:r>
        <w:rPr>
          <w:rStyle w:val="af"/>
          <w:rFonts w:ascii="Times New Roman" w:hAnsi="Times New Roman" w:cs="Times New Roman"/>
          <w:sz w:val="28"/>
          <w:szCs w:val="28"/>
        </w:rPr>
        <w:footnoteReference w:id="57"/>
      </w:r>
      <w:r>
        <w:rPr>
          <w:rFonts w:ascii="Times New Roman" w:hAnsi="Times New Roman" w:cs="Times New Roman"/>
          <w:sz w:val="28"/>
          <w:szCs w:val="28"/>
        </w:rPr>
        <w:t>. В ряде случаев наречия и существительные разграничиваются формально с помощью ударения и/или семантически. Кроме того, часть наречий этой группы образована</w:t>
      </w:r>
      <w:r w:rsidRPr="00701B58">
        <w:rPr>
          <w:rFonts w:ascii="Times New Roman" w:hAnsi="Times New Roman" w:cs="Times New Roman"/>
          <w:sz w:val="28"/>
          <w:szCs w:val="28"/>
        </w:rPr>
        <w:t xml:space="preserve"> от лексем, </w:t>
      </w:r>
      <w:r>
        <w:rPr>
          <w:rFonts w:ascii="Times New Roman" w:hAnsi="Times New Roman" w:cs="Times New Roman"/>
          <w:sz w:val="28"/>
          <w:szCs w:val="28"/>
        </w:rPr>
        <w:t xml:space="preserve">которые </w:t>
      </w:r>
      <w:r w:rsidRPr="00701B58">
        <w:rPr>
          <w:rFonts w:ascii="Times New Roman" w:hAnsi="Times New Roman" w:cs="Times New Roman"/>
          <w:sz w:val="28"/>
          <w:szCs w:val="28"/>
        </w:rPr>
        <w:t>самостоятельно в современном языке не употребля</w:t>
      </w:r>
      <w:r>
        <w:rPr>
          <w:rFonts w:ascii="Times New Roman" w:hAnsi="Times New Roman" w:cs="Times New Roman"/>
          <w:sz w:val="28"/>
          <w:szCs w:val="28"/>
        </w:rPr>
        <w:t>ются</w:t>
      </w:r>
      <w:r w:rsidRPr="00701B58">
        <w:rPr>
          <w:rFonts w:ascii="Times New Roman" w:hAnsi="Times New Roman" w:cs="Times New Roman"/>
          <w:sz w:val="28"/>
          <w:szCs w:val="28"/>
        </w:rPr>
        <w:t xml:space="preserve"> (</w:t>
      </w:r>
      <w:r w:rsidRPr="00701B58">
        <w:rPr>
          <w:rFonts w:ascii="Times New Roman" w:hAnsi="Times New Roman" w:cs="Times New Roman"/>
          <w:i/>
          <w:iCs/>
          <w:sz w:val="28"/>
          <w:szCs w:val="28"/>
        </w:rPr>
        <w:t>пешком</w:t>
      </w:r>
      <w:r>
        <w:rPr>
          <w:rFonts w:ascii="Times New Roman" w:hAnsi="Times New Roman" w:cs="Times New Roman"/>
          <w:i/>
          <w:iCs/>
          <w:sz w:val="28"/>
          <w:szCs w:val="28"/>
        </w:rPr>
        <w:t xml:space="preserve"> – пешок</w:t>
      </w:r>
      <w:r w:rsidRPr="00701B58">
        <w:rPr>
          <w:rFonts w:ascii="Times New Roman" w:hAnsi="Times New Roman" w:cs="Times New Roman"/>
          <w:i/>
          <w:iCs/>
          <w:sz w:val="28"/>
          <w:szCs w:val="28"/>
        </w:rPr>
        <w:t>, ничком</w:t>
      </w:r>
      <w:r>
        <w:rPr>
          <w:rFonts w:ascii="Times New Roman" w:hAnsi="Times New Roman" w:cs="Times New Roman"/>
          <w:i/>
          <w:iCs/>
          <w:sz w:val="28"/>
          <w:szCs w:val="28"/>
        </w:rPr>
        <w:t xml:space="preserve"> – ничок, украдкой</w:t>
      </w:r>
      <w:r w:rsidRPr="00701B58">
        <w:rPr>
          <w:rFonts w:ascii="Times New Roman" w:hAnsi="Times New Roman" w:cs="Times New Roman"/>
          <w:i/>
          <w:iCs/>
          <w:sz w:val="28"/>
          <w:szCs w:val="28"/>
        </w:rPr>
        <w:t xml:space="preserve"> – </w:t>
      </w:r>
      <w:r>
        <w:rPr>
          <w:rFonts w:ascii="Times New Roman" w:hAnsi="Times New Roman" w:cs="Times New Roman"/>
          <w:i/>
          <w:iCs/>
          <w:sz w:val="28"/>
          <w:szCs w:val="28"/>
        </w:rPr>
        <w:t>украдка</w:t>
      </w:r>
      <w:r w:rsidRPr="00701B58">
        <w:rPr>
          <w:rFonts w:ascii="Times New Roman" w:hAnsi="Times New Roman" w:cs="Times New Roman"/>
          <w:sz w:val="28"/>
          <w:szCs w:val="28"/>
        </w:rPr>
        <w:t>)</w:t>
      </w:r>
      <w:r>
        <w:rPr>
          <w:rFonts w:ascii="Times New Roman" w:hAnsi="Times New Roman" w:cs="Times New Roman"/>
          <w:sz w:val="28"/>
          <w:szCs w:val="28"/>
        </w:rPr>
        <w:t>.</w:t>
      </w:r>
    </w:p>
    <w:p w14:paraId="1A7BA330"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От предложно-падежных форм также образуются наречия образа действия и некоторые наречия совместности:</w:t>
      </w:r>
    </w:p>
    <w:p w14:paraId="14301BC4" w14:textId="77777777" w:rsidR="003431B8" w:rsidRPr="002F36D0" w:rsidRDefault="003431B8" w:rsidP="003431B8">
      <w:pPr>
        <w:pStyle w:val="NoSpacing1"/>
        <w:numPr>
          <w:ilvl w:val="0"/>
          <w:numId w:val="3"/>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с префиксом в-/во-, который омонимичен предлогу, и суффиксами -у или нулевым, омонимичными флексиям существительных (</w:t>
      </w:r>
      <w:r w:rsidRPr="002F36D0">
        <w:rPr>
          <w:rFonts w:ascii="Times New Roman" w:hAnsi="Times New Roman" w:cs="Times New Roman"/>
          <w:i/>
          <w:sz w:val="28"/>
          <w:szCs w:val="28"/>
        </w:rPr>
        <w:t>вплавь, вслух, вплотную, вручную, втихомолку, вброд, взаправду, вразлет, вразнос, врастяжку, всмятку</w:t>
      </w:r>
      <w:r w:rsidRPr="002F36D0">
        <w:rPr>
          <w:rFonts w:ascii="Times New Roman" w:hAnsi="Times New Roman" w:cs="Times New Roman"/>
          <w:sz w:val="28"/>
          <w:szCs w:val="28"/>
        </w:rPr>
        <w:t>);</w:t>
      </w:r>
    </w:p>
    <w:p w14:paraId="14A5F1F1" w14:textId="77777777" w:rsidR="003431B8" w:rsidRPr="002F36D0" w:rsidRDefault="003431B8" w:rsidP="003431B8">
      <w:pPr>
        <w:pStyle w:val="NoSpacing1"/>
        <w:numPr>
          <w:ilvl w:val="0"/>
          <w:numId w:val="3"/>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с префиксом на- (омонимия с предлогом) и суффиксами -у или нулевым (омонимия с флексиями существительных) (</w:t>
      </w:r>
      <w:r w:rsidRPr="002F36D0">
        <w:rPr>
          <w:rFonts w:ascii="Times New Roman" w:hAnsi="Times New Roman" w:cs="Times New Roman"/>
          <w:i/>
          <w:sz w:val="28"/>
          <w:szCs w:val="28"/>
        </w:rPr>
        <w:t>наизнанку, наудачу, навскидку, навытяжку, навыкат, навзрыд, наотмашь, насмерть</w:t>
      </w:r>
      <w:r w:rsidRPr="002F36D0">
        <w:rPr>
          <w:rFonts w:ascii="Times New Roman" w:hAnsi="Times New Roman" w:cs="Times New Roman"/>
          <w:sz w:val="28"/>
          <w:szCs w:val="28"/>
        </w:rPr>
        <w:t>).</w:t>
      </w:r>
    </w:p>
    <w:p w14:paraId="3D3F65D2" w14:textId="77777777" w:rsidR="003431B8" w:rsidRPr="002F36D0" w:rsidRDefault="003431B8" w:rsidP="003431B8">
      <w:pPr>
        <w:pStyle w:val="NoSpacing1"/>
        <w:numPr>
          <w:ilvl w:val="0"/>
          <w:numId w:val="3"/>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с префиксом в- (омонимичен предлогу) и суффиксами -е, -и/-ы (омонимичны флексиям существительных) (</w:t>
      </w:r>
      <w:r w:rsidRPr="002F36D0">
        <w:rPr>
          <w:rFonts w:ascii="Times New Roman" w:hAnsi="Times New Roman" w:cs="Times New Roman"/>
          <w:i/>
          <w:sz w:val="28"/>
          <w:szCs w:val="28"/>
        </w:rPr>
        <w:t>взаймы, вдребезги, взаперти, внаймы, вполсилы, вполцены, внакладе</w:t>
      </w:r>
      <w:r w:rsidRPr="002F36D0">
        <w:rPr>
          <w:rFonts w:ascii="Times New Roman" w:hAnsi="Times New Roman" w:cs="Times New Roman"/>
          <w:sz w:val="28"/>
          <w:szCs w:val="28"/>
        </w:rPr>
        <w:t>);</w:t>
      </w:r>
    </w:p>
    <w:p w14:paraId="4431F6C4" w14:textId="1E4EFEC1" w:rsidR="003431B8" w:rsidRDefault="003431B8" w:rsidP="003431B8">
      <w:pPr>
        <w:pStyle w:val="NoSpacing1"/>
        <w:numPr>
          <w:ilvl w:val="0"/>
          <w:numId w:val="3"/>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с префиксом по- (омонимичен предлогу) и суффиксами -у, -е, -и (омонимичны флексиям существительных) (</w:t>
      </w:r>
      <w:r w:rsidRPr="002F36D0">
        <w:rPr>
          <w:rFonts w:ascii="Times New Roman" w:hAnsi="Times New Roman" w:cs="Times New Roman"/>
          <w:i/>
          <w:sz w:val="28"/>
          <w:szCs w:val="28"/>
        </w:rPr>
        <w:t>поневоле, понаслышке, поодиночке</w:t>
      </w:r>
      <w:r w:rsidRPr="002F36D0">
        <w:rPr>
          <w:rFonts w:ascii="Times New Roman" w:hAnsi="Times New Roman" w:cs="Times New Roman"/>
          <w:sz w:val="28"/>
          <w:szCs w:val="28"/>
        </w:rPr>
        <w:t>);</w:t>
      </w:r>
    </w:p>
    <w:p w14:paraId="6781CA68" w14:textId="77777777" w:rsidR="008C12C7" w:rsidRDefault="008C12C7" w:rsidP="008C12C7">
      <w:pPr>
        <w:pStyle w:val="af2"/>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из рассматриваемых в данной работе наречий этой подгруппы </w:t>
      </w:r>
      <w:r w:rsidRPr="002A2F29">
        <w:rPr>
          <w:rFonts w:ascii="Times New Roman" w:hAnsi="Times New Roman" w:cs="Times New Roman"/>
          <w:sz w:val="28"/>
          <w:szCs w:val="28"/>
        </w:rPr>
        <w:t>образован</w:t>
      </w:r>
      <w:r>
        <w:rPr>
          <w:rFonts w:ascii="Times New Roman" w:hAnsi="Times New Roman" w:cs="Times New Roman"/>
          <w:sz w:val="28"/>
          <w:szCs w:val="28"/>
        </w:rPr>
        <w:t>ы</w:t>
      </w:r>
      <w:r w:rsidRPr="002A2F29">
        <w:rPr>
          <w:rFonts w:ascii="Times New Roman" w:hAnsi="Times New Roman" w:cs="Times New Roman"/>
          <w:sz w:val="28"/>
          <w:szCs w:val="28"/>
        </w:rPr>
        <w:t xml:space="preserve"> с участием вышедших из употребления лексем</w:t>
      </w:r>
      <w:r>
        <w:rPr>
          <w:rFonts w:ascii="Times New Roman" w:hAnsi="Times New Roman" w:cs="Times New Roman"/>
          <w:sz w:val="28"/>
          <w:szCs w:val="28"/>
        </w:rPr>
        <w:t xml:space="preserve"> (</w:t>
      </w:r>
      <w:r>
        <w:rPr>
          <w:rFonts w:ascii="Times New Roman" w:hAnsi="Times New Roman" w:cs="Times New Roman"/>
          <w:i/>
          <w:iCs/>
          <w:sz w:val="28"/>
          <w:szCs w:val="28"/>
        </w:rPr>
        <w:t>исподтишка – тишок, вприсядку – присядка, навзничь – взничь</w:t>
      </w:r>
      <w:r>
        <w:rPr>
          <w:rFonts w:ascii="Times New Roman" w:hAnsi="Times New Roman" w:cs="Times New Roman"/>
          <w:sz w:val="28"/>
          <w:szCs w:val="28"/>
        </w:rPr>
        <w:t xml:space="preserve">). Корпусная грамматика допускает вхождение частицы </w:t>
      </w:r>
      <w:r w:rsidRPr="009B1750">
        <w:rPr>
          <w:rFonts w:ascii="Times New Roman" w:hAnsi="Times New Roman" w:cs="Times New Roman"/>
          <w:i/>
          <w:iCs/>
          <w:sz w:val="28"/>
          <w:szCs w:val="28"/>
        </w:rPr>
        <w:t>не</w:t>
      </w:r>
      <w:r>
        <w:rPr>
          <w:rFonts w:ascii="Times New Roman" w:hAnsi="Times New Roman" w:cs="Times New Roman"/>
          <w:sz w:val="28"/>
          <w:szCs w:val="28"/>
        </w:rPr>
        <w:t xml:space="preserve"> в выражения с такими наречиями (</w:t>
      </w:r>
      <w:r w:rsidRPr="00E924E9">
        <w:rPr>
          <w:rFonts w:ascii="Times New Roman" w:hAnsi="Times New Roman" w:cs="Times New Roman"/>
          <w:i/>
          <w:iCs/>
          <w:sz w:val="28"/>
          <w:szCs w:val="28"/>
        </w:rPr>
        <w:t xml:space="preserve">Нет ни </w:t>
      </w:r>
      <w:r w:rsidRPr="00E924E9">
        <w:rPr>
          <w:rFonts w:ascii="Times New Roman" w:hAnsi="Times New Roman" w:cs="Times New Roman"/>
          <w:i/>
          <w:iCs/>
          <w:sz w:val="28"/>
          <w:szCs w:val="28"/>
        </w:rPr>
        <w:lastRenderedPageBreak/>
        <w:t>в чём вам благодати, С счастием у вас разлад: И прекрасны вы не к стати, И умны вы не в попад. (Пушкин)</w:t>
      </w:r>
      <w:r>
        <w:rPr>
          <w:rFonts w:ascii="Times New Roman" w:hAnsi="Times New Roman" w:cs="Times New Roman"/>
          <w:sz w:val="28"/>
          <w:szCs w:val="28"/>
        </w:rPr>
        <w:t>)</w:t>
      </w:r>
      <w:r>
        <w:rPr>
          <w:rStyle w:val="af"/>
          <w:rFonts w:ascii="Times New Roman" w:hAnsi="Times New Roman" w:cs="Times New Roman"/>
          <w:sz w:val="28"/>
          <w:szCs w:val="28"/>
        </w:rPr>
        <w:footnoteReference w:id="58"/>
      </w:r>
      <w:r>
        <w:rPr>
          <w:rFonts w:ascii="Times New Roman" w:hAnsi="Times New Roman" w:cs="Times New Roman"/>
          <w:sz w:val="28"/>
          <w:szCs w:val="28"/>
        </w:rPr>
        <w:t>.</w:t>
      </w:r>
    </w:p>
    <w:p w14:paraId="793EE09A" w14:textId="77777777" w:rsidR="008C12C7" w:rsidRPr="008C12C7" w:rsidRDefault="008C12C7" w:rsidP="008C12C7">
      <w:pPr>
        <w:jc w:val="both"/>
        <w:rPr>
          <w:lang w:val="ru-RU"/>
        </w:rPr>
      </w:pPr>
      <w:r w:rsidRPr="008C12C7">
        <w:rPr>
          <w:lang w:val="ru-RU"/>
        </w:rPr>
        <w:t>Отдельно стоит выделить наречия образа действия, образованные с помощью суффикса –мя. Корпусная грамматика отмечает, что в этом случае имеет место редкий случай не конверсии, а аффиксации. Суффикс –мя свойственен только наречиям. Модель таких наречий крайне мало употребительна, и они используются только в составе устаревших фразеологизмов (</w:t>
      </w:r>
      <w:r w:rsidRPr="008C12C7">
        <w:rPr>
          <w:i/>
          <w:iCs/>
          <w:lang w:val="ru-RU"/>
        </w:rPr>
        <w:t>стоймя стоять, кишмя кишеть, ревмя реветь, лежмя лежать</w:t>
      </w:r>
      <w:r w:rsidRPr="008C12C7">
        <w:rPr>
          <w:lang w:val="ru-RU"/>
        </w:rPr>
        <w:t>). К этой же подгруппе относится синхронно не мотивированное наречие плашмя, древнерусское образование от прилагательного плоский. (</w:t>
      </w:r>
      <w:r w:rsidRPr="008C12C7">
        <w:rPr>
          <w:i/>
          <w:iCs/>
          <w:lang w:val="ru-RU"/>
        </w:rPr>
        <w:t>Кто стоймя стоял, тот сидьмя сел. Кто сидьмя сидел, тот лежмя лег. Ну, а кто лежмя лежал, тому уже ничего не оставалось делать. (Л. А. Кассиль. Кондуит и Швамбрания (1928-1931)</w:t>
      </w:r>
      <w:r w:rsidRPr="008C12C7">
        <w:rPr>
          <w:lang w:val="ru-RU"/>
        </w:rPr>
        <w:t>).</w:t>
      </w:r>
    </w:p>
    <w:p w14:paraId="74EA7BCF" w14:textId="68A80706" w:rsidR="008C05DD" w:rsidRDefault="008C05DD" w:rsidP="008C05DD">
      <w:pPr>
        <w:pStyle w:val="af2"/>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распространенным способом образования данных наречий является адвербиализация деепричастий. Основой для такого перехода является неизменяемость деепричастия и его синтаксическая функция (деепричастие всегда выступает в предложении в роли обстоятельства) (</w:t>
      </w:r>
      <w:r w:rsidRPr="00470DA0">
        <w:rPr>
          <w:rFonts w:ascii="Times New Roman" w:hAnsi="Times New Roman" w:cs="Times New Roman"/>
          <w:i/>
          <w:iCs/>
          <w:sz w:val="28"/>
          <w:szCs w:val="28"/>
        </w:rPr>
        <w:t>Что же вы молчите? - Наслаждаюсь молча</w:t>
      </w:r>
      <w:r>
        <w:rPr>
          <w:rFonts w:ascii="Times New Roman" w:hAnsi="Times New Roman" w:cs="Times New Roman"/>
          <w:sz w:val="28"/>
          <w:szCs w:val="28"/>
        </w:rPr>
        <w:t>). При переходе в наречие</w:t>
      </w:r>
      <w:r w:rsidRPr="00470DA0">
        <w:rPr>
          <w:rFonts w:ascii="Times New Roman" w:hAnsi="Times New Roman" w:cs="Times New Roman"/>
          <w:sz w:val="28"/>
          <w:szCs w:val="28"/>
        </w:rPr>
        <w:t xml:space="preserve"> деепричастие утрачивает значение добавочного, сопутствующего действия, лишается всех глагольных категорий, т.е. значений вида, времени, залога и управления</w:t>
      </w:r>
      <w:r>
        <w:rPr>
          <w:rFonts w:ascii="Times New Roman" w:hAnsi="Times New Roman" w:cs="Times New Roman"/>
          <w:sz w:val="28"/>
          <w:szCs w:val="28"/>
        </w:rPr>
        <w:t xml:space="preserve"> (</w:t>
      </w:r>
      <w:r w:rsidRPr="00470DA0">
        <w:rPr>
          <w:rFonts w:ascii="Times New Roman" w:hAnsi="Times New Roman" w:cs="Times New Roman"/>
          <w:i/>
          <w:iCs/>
          <w:sz w:val="28"/>
          <w:szCs w:val="28"/>
        </w:rPr>
        <w:t>Ни хлеб, ни одежда не добываются лежа</w:t>
      </w:r>
      <w:r>
        <w:rPr>
          <w:rFonts w:ascii="Times New Roman" w:hAnsi="Times New Roman" w:cs="Times New Roman"/>
          <w:sz w:val="28"/>
          <w:szCs w:val="28"/>
        </w:rPr>
        <w:t xml:space="preserve">). </w:t>
      </w:r>
      <w:r w:rsidRPr="00470DA0">
        <w:rPr>
          <w:rFonts w:ascii="Times New Roman" w:hAnsi="Times New Roman" w:cs="Times New Roman"/>
          <w:sz w:val="28"/>
          <w:szCs w:val="28"/>
        </w:rPr>
        <w:t xml:space="preserve">Деепричастия (обычно несовершенного вида), ставшие наречиями, выполняют роль обстоятельства и характеризуют </w:t>
      </w:r>
      <w:r>
        <w:rPr>
          <w:rFonts w:ascii="Times New Roman" w:hAnsi="Times New Roman" w:cs="Times New Roman"/>
          <w:sz w:val="28"/>
          <w:szCs w:val="28"/>
        </w:rPr>
        <w:t>действие с качественной стороны</w:t>
      </w:r>
      <w:r w:rsidRPr="00470DA0">
        <w:rPr>
          <w:rFonts w:ascii="Times New Roman" w:hAnsi="Times New Roman" w:cs="Times New Roman"/>
          <w:sz w:val="28"/>
          <w:szCs w:val="28"/>
        </w:rPr>
        <w:t xml:space="preserve"> </w:t>
      </w:r>
      <w:r>
        <w:rPr>
          <w:rFonts w:ascii="Times New Roman" w:hAnsi="Times New Roman" w:cs="Times New Roman"/>
          <w:sz w:val="28"/>
          <w:szCs w:val="28"/>
        </w:rPr>
        <w:t>(</w:t>
      </w:r>
      <w:r w:rsidRPr="00470DA0">
        <w:rPr>
          <w:rFonts w:ascii="Times New Roman" w:hAnsi="Times New Roman" w:cs="Times New Roman"/>
          <w:i/>
          <w:iCs/>
          <w:sz w:val="28"/>
          <w:szCs w:val="28"/>
        </w:rPr>
        <w:t>Наступать надо немедля</w:t>
      </w:r>
      <w:r>
        <w:rPr>
          <w:rFonts w:ascii="Times New Roman" w:hAnsi="Times New Roman" w:cs="Times New Roman"/>
          <w:sz w:val="28"/>
          <w:szCs w:val="28"/>
        </w:rPr>
        <w:t>). Адвербиализированные д</w:t>
      </w:r>
      <w:r w:rsidRPr="00470DA0">
        <w:rPr>
          <w:rFonts w:ascii="Times New Roman" w:hAnsi="Times New Roman" w:cs="Times New Roman"/>
          <w:sz w:val="28"/>
          <w:szCs w:val="28"/>
        </w:rPr>
        <w:t>еепричастия</w:t>
      </w:r>
      <w:r>
        <w:rPr>
          <w:rFonts w:ascii="Times New Roman" w:hAnsi="Times New Roman" w:cs="Times New Roman"/>
          <w:sz w:val="28"/>
          <w:szCs w:val="28"/>
        </w:rPr>
        <w:t xml:space="preserve"> </w:t>
      </w:r>
      <w:r w:rsidRPr="00470DA0">
        <w:rPr>
          <w:rFonts w:ascii="Times New Roman" w:hAnsi="Times New Roman" w:cs="Times New Roman"/>
          <w:sz w:val="28"/>
          <w:szCs w:val="28"/>
        </w:rPr>
        <w:t xml:space="preserve">могут </w:t>
      </w:r>
      <w:r w:rsidRPr="00470DA0">
        <w:rPr>
          <w:rFonts w:ascii="Times New Roman" w:hAnsi="Times New Roman" w:cs="Times New Roman"/>
          <w:sz w:val="28"/>
          <w:szCs w:val="28"/>
        </w:rPr>
        <w:lastRenderedPageBreak/>
        <w:t>входить в со</w:t>
      </w:r>
      <w:r>
        <w:rPr>
          <w:rFonts w:ascii="Times New Roman" w:hAnsi="Times New Roman" w:cs="Times New Roman"/>
          <w:sz w:val="28"/>
          <w:szCs w:val="28"/>
        </w:rPr>
        <w:t>став фразеологических сочетаний</w:t>
      </w:r>
      <w:r w:rsidRPr="00470DA0">
        <w:rPr>
          <w:rFonts w:ascii="Times New Roman" w:hAnsi="Times New Roman" w:cs="Times New Roman"/>
          <w:sz w:val="28"/>
          <w:szCs w:val="28"/>
        </w:rPr>
        <w:t xml:space="preserve"> </w:t>
      </w:r>
      <w:r>
        <w:rPr>
          <w:rFonts w:ascii="Times New Roman" w:hAnsi="Times New Roman" w:cs="Times New Roman"/>
          <w:sz w:val="28"/>
          <w:szCs w:val="28"/>
        </w:rPr>
        <w:t>(</w:t>
      </w:r>
      <w:r w:rsidRPr="00470DA0">
        <w:rPr>
          <w:rFonts w:ascii="Times New Roman" w:hAnsi="Times New Roman" w:cs="Times New Roman"/>
          <w:i/>
          <w:iCs/>
          <w:sz w:val="28"/>
          <w:szCs w:val="28"/>
        </w:rPr>
        <w:t>спустя рукава</w:t>
      </w:r>
      <w:r w:rsidRPr="00470DA0">
        <w:rPr>
          <w:rFonts w:ascii="Times New Roman" w:hAnsi="Times New Roman" w:cs="Times New Roman"/>
          <w:sz w:val="28"/>
          <w:szCs w:val="28"/>
        </w:rPr>
        <w:t xml:space="preserve">, </w:t>
      </w:r>
      <w:r w:rsidRPr="00470DA0">
        <w:rPr>
          <w:rFonts w:ascii="Times New Roman" w:hAnsi="Times New Roman" w:cs="Times New Roman"/>
          <w:i/>
          <w:iCs/>
          <w:sz w:val="28"/>
          <w:szCs w:val="28"/>
        </w:rPr>
        <w:t>сложа руки</w:t>
      </w:r>
      <w:r>
        <w:rPr>
          <w:rFonts w:ascii="Times New Roman" w:hAnsi="Times New Roman" w:cs="Times New Roman"/>
          <w:sz w:val="28"/>
          <w:szCs w:val="28"/>
        </w:rPr>
        <w:t>)</w:t>
      </w:r>
      <w:r>
        <w:rPr>
          <w:rStyle w:val="af"/>
          <w:rFonts w:ascii="Times New Roman" w:hAnsi="Times New Roman" w:cs="Times New Roman"/>
          <w:sz w:val="28"/>
          <w:szCs w:val="28"/>
        </w:rPr>
        <w:footnoteReference w:id="59"/>
      </w:r>
      <w:r w:rsidRPr="00470DA0">
        <w:rPr>
          <w:rFonts w:ascii="Times New Roman" w:hAnsi="Times New Roman" w:cs="Times New Roman"/>
          <w:sz w:val="28"/>
          <w:szCs w:val="28"/>
        </w:rPr>
        <w:t>.</w:t>
      </w:r>
    </w:p>
    <w:p w14:paraId="4BD49000"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Разумеется, перечисленными способами не исчерпываются модели образования наречий образа действия и наречий совместности. Среди последних большую часть занимают лексемы, образованные от собирательных числительных (</w:t>
      </w:r>
      <w:r w:rsidRPr="002F36D0">
        <w:rPr>
          <w:rFonts w:ascii="Times New Roman" w:hAnsi="Times New Roman" w:cs="Times New Roman"/>
          <w:i/>
          <w:sz w:val="28"/>
          <w:szCs w:val="28"/>
        </w:rPr>
        <w:t>вдвоем, втроем, вчетвером</w:t>
      </w:r>
      <w:r w:rsidRPr="002F36D0">
        <w:rPr>
          <w:rFonts w:ascii="Times New Roman" w:hAnsi="Times New Roman" w:cs="Times New Roman"/>
          <w:sz w:val="28"/>
          <w:szCs w:val="28"/>
        </w:rPr>
        <w:t>).</w:t>
      </w:r>
    </w:p>
    <w:p w14:paraId="34A51ED3"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Что касается образования сравнительно-уподобительных наречий, они делятся на группы как раз по способу образования:</w:t>
      </w:r>
    </w:p>
    <w:p w14:paraId="3D9C61CA" w14:textId="77777777" w:rsidR="003431B8" w:rsidRPr="002F36D0" w:rsidRDefault="003431B8" w:rsidP="003431B8">
      <w:pPr>
        <w:pStyle w:val="NoSpacing1"/>
        <w:numPr>
          <w:ilvl w:val="0"/>
          <w:numId w:val="4"/>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от адъективных основ с суффиксами -ск + -и (</w:t>
      </w:r>
      <w:r w:rsidRPr="002F36D0">
        <w:rPr>
          <w:rFonts w:ascii="Times New Roman" w:hAnsi="Times New Roman" w:cs="Times New Roman"/>
          <w:i/>
          <w:sz w:val="28"/>
          <w:szCs w:val="28"/>
        </w:rPr>
        <w:t>дружески, алгебраически, вражески, биологически, логически</w:t>
      </w:r>
      <w:r w:rsidRPr="002F36D0">
        <w:rPr>
          <w:rFonts w:ascii="Times New Roman" w:hAnsi="Times New Roman" w:cs="Times New Roman"/>
          <w:sz w:val="28"/>
          <w:szCs w:val="28"/>
        </w:rPr>
        <w:t>);</w:t>
      </w:r>
    </w:p>
    <w:p w14:paraId="336053C2" w14:textId="77777777" w:rsidR="003431B8" w:rsidRPr="002F36D0" w:rsidRDefault="003431B8" w:rsidP="003431B8">
      <w:pPr>
        <w:pStyle w:val="NoSpacing1"/>
        <w:numPr>
          <w:ilvl w:val="0"/>
          <w:numId w:val="4"/>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от адъективных основ с префиксом по- и суффиксами -ск + -и, -и (</w:t>
      </w:r>
      <w:r w:rsidRPr="002F36D0">
        <w:rPr>
          <w:rFonts w:ascii="Times New Roman" w:hAnsi="Times New Roman" w:cs="Times New Roman"/>
          <w:i/>
          <w:sz w:val="28"/>
          <w:szCs w:val="28"/>
        </w:rPr>
        <w:t>по-человечески, по-английски, по-хозяйски, по-детски, по-русски, по-отечески, по-волчьи, по-кошачьи</w:t>
      </w:r>
      <w:r w:rsidRPr="002F36D0">
        <w:rPr>
          <w:rFonts w:ascii="Times New Roman" w:hAnsi="Times New Roman" w:cs="Times New Roman"/>
          <w:sz w:val="28"/>
          <w:szCs w:val="28"/>
        </w:rPr>
        <w:t>);</w:t>
      </w:r>
    </w:p>
    <w:p w14:paraId="1179F6FF" w14:textId="77777777" w:rsidR="003431B8" w:rsidRPr="002F36D0" w:rsidRDefault="003431B8" w:rsidP="003431B8">
      <w:pPr>
        <w:pStyle w:val="NoSpacing1"/>
        <w:numPr>
          <w:ilvl w:val="0"/>
          <w:numId w:val="4"/>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от адъективных основ с префиксом по- и суффиксами -ому/-ему, -и (</w:t>
      </w:r>
      <w:r w:rsidRPr="002F36D0">
        <w:rPr>
          <w:rFonts w:ascii="Times New Roman" w:hAnsi="Times New Roman" w:cs="Times New Roman"/>
          <w:i/>
          <w:sz w:val="28"/>
          <w:szCs w:val="28"/>
        </w:rPr>
        <w:t>по-другому, по-своему, по-настоящему, по-всякому, по-весеннему, по-военному, по-змеиному</w:t>
      </w:r>
      <w:r w:rsidRPr="002F36D0">
        <w:rPr>
          <w:rFonts w:ascii="Times New Roman" w:hAnsi="Times New Roman" w:cs="Times New Roman"/>
          <w:sz w:val="28"/>
          <w:szCs w:val="28"/>
        </w:rPr>
        <w:t>);</w:t>
      </w:r>
    </w:p>
    <w:p w14:paraId="0F054CFC" w14:textId="77777777" w:rsidR="003431B8" w:rsidRDefault="003431B8" w:rsidP="003431B8">
      <w:pPr>
        <w:pStyle w:val="NoSpacing1"/>
        <w:numPr>
          <w:ilvl w:val="0"/>
          <w:numId w:val="4"/>
        </w:numPr>
        <w:spacing w:line="360" w:lineRule="auto"/>
        <w:ind w:left="1069"/>
        <w:jc w:val="both"/>
        <w:rPr>
          <w:rFonts w:ascii="Times New Roman" w:hAnsi="Times New Roman" w:cs="Times New Roman"/>
          <w:sz w:val="28"/>
          <w:szCs w:val="28"/>
        </w:rPr>
      </w:pPr>
      <w:r w:rsidRPr="002F36D0">
        <w:rPr>
          <w:rFonts w:ascii="Times New Roman" w:hAnsi="Times New Roman" w:cs="Times New Roman"/>
          <w:sz w:val="28"/>
          <w:szCs w:val="28"/>
        </w:rPr>
        <w:t xml:space="preserve">от существительных в творительном падеже (грудь </w:t>
      </w:r>
      <w:r w:rsidRPr="002F36D0">
        <w:rPr>
          <w:rFonts w:ascii="Times New Roman" w:hAnsi="Times New Roman" w:cs="Times New Roman"/>
          <w:i/>
          <w:sz w:val="28"/>
          <w:szCs w:val="28"/>
        </w:rPr>
        <w:t>колесом</w:t>
      </w:r>
      <w:r w:rsidRPr="002F36D0">
        <w:rPr>
          <w:rFonts w:ascii="Times New Roman" w:hAnsi="Times New Roman" w:cs="Times New Roman"/>
          <w:sz w:val="28"/>
          <w:szCs w:val="28"/>
        </w:rPr>
        <w:t xml:space="preserve">, пот льется </w:t>
      </w:r>
      <w:r w:rsidRPr="002F36D0">
        <w:rPr>
          <w:rFonts w:ascii="Times New Roman" w:hAnsi="Times New Roman" w:cs="Times New Roman"/>
          <w:i/>
          <w:sz w:val="28"/>
          <w:szCs w:val="28"/>
        </w:rPr>
        <w:t>рекой</w:t>
      </w:r>
      <w:r w:rsidRPr="002F36D0">
        <w:rPr>
          <w:rFonts w:ascii="Times New Roman" w:hAnsi="Times New Roman" w:cs="Times New Roman"/>
          <w:sz w:val="28"/>
          <w:szCs w:val="28"/>
        </w:rPr>
        <w:t xml:space="preserve">, упасть </w:t>
      </w:r>
      <w:r w:rsidRPr="002F36D0">
        <w:rPr>
          <w:rFonts w:ascii="Times New Roman" w:hAnsi="Times New Roman" w:cs="Times New Roman"/>
          <w:i/>
          <w:sz w:val="28"/>
          <w:szCs w:val="28"/>
        </w:rPr>
        <w:t>камнем</w:t>
      </w:r>
      <w:r w:rsidRPr="002F36D0">
        <w:rPr>
          <w:rFonts w:ascii="Times New Roman" w:hAnsi="Times New Roman" w:cs="Times New Roman"/>
          <w:sz w:val="28"/>
          <w:szCs w:val="28"/>
        </w:rPr>
        <w:t xml:space="preserve">, мчаться </w:t>
      </w:r>
      <w:r w:rsidRPr="002F36D0">
        <w:rPr>
          <w:rFonts w:ascii="Times New Roman" w:hAnsi="Times New Roman" w:cs="Times New Roman"/>
          <w:i/>
          <w:sz w:val="28"/>
          <w:szCs w:val="28"/>
        </w:rPr>
        <w:t>вихрем</w:t>
      </w:r>
      <w:r w:rsidRPr="002F36D0">
        <w:rPr>
          <w:rFonts w:ascii="Times New Roman" w:hAnsi="Times New Roman" w:cs="Times New Roman"/>
          <w:sz w:val="28"/>
          <w:szCs w:val="28"/>
        </w:rPr>
        <w:t>).</w:t>
      </w:r>
    </w:p>
    <w:p w14:paraId="596729CD" w14:textId="77777777" w:rsidR="003431B8" w:rsidRPr="006A7F9C" w:rsidRDefault="003431B8" w:rsidP="003431B8">
      <w:pPr>
        <w:pStyle w:val="NoSpacing1"/>
        <w:spacing w:line="360" w:lineRule="auto"/>
        <w:ind w:firstLine="708"/>
        <w:jc w:val="both"/>
        <w:rPr>
          <w:rFonts w:ascii="Times New Roman" w:eastAsia="MS Mincho" w:hAnsi="Times New Roman" w:cs="Times New Roman"/>
          <w:b/>
          <w:sz w:val="28"/>
          <w:szCs w:val="28"/>
          <w:lang w:val="en-US"/>
        </w:rPr>
      </w:pPr>
      <w:r>
        <w:rPr>
          <w:rFonts w:ascii="Times New Roman" w:hAnsi="Times New Roman" w:cs="Times New Roman"/>
          <w:sz w:val="28"/>
          <w:szCs w:val="28"/>
        </w:rPr>
        <w:t xml:space="preserve">В английском языке основным способом образования наречий образа действия является присоединение суффикса </w:t>
      </w:r>
      <w:r w:rsidRPr="008A2548">
        <w:rPr>
          <w:rFonts w:ascii="Times New Roman" w:hAnsi="Times New Roman" w:cs="Times New Roman"/>
          <w:i/>
          <w:iCs/>
          <w:sz w:val="28"/>
          <w:szCs w:val="28"/>
        </w:rPr>
        <w:t>–</w:t>
      </w:r>
      <w:r w:rsidRPr="008A2548">
        <w:rPr>
          <w:rFonts w:ascii="Times New Roman" w:hAnsi="Times New Roman" w:cs="Times New Roman"/>
          <w:i/>
          <w:iCs/>
          <w:sz w:val="28"/>
          <w:szCs w:val="28"/>
          <w:lang w:val="en-US"/>
        </w:rPr>
        <w:t>ly</w:t>
      </w:r>
      <w:r w:rsidRPr="00213111">
        <w:rPr>
          <w:rFonts w:ascii="Times New Roman" w:hAnsi="Times New Roman" w:cs="Times New Roman"/>
          <w:sz w:val="28"/>
          <w:szCs w:val="28"/>
        </w:rPr>
        <w:t xml:space="preserve"> </w:t>
      </w:r>
      <w:r>
        <w:rPr>
          <w:rFonts w:ascii="Times New Roman" w:hAnsi="Times New Roman" w:cs="Times New Roman"/>
          <w:sz w:val="28"/>
          <w:szCs w:val="28"/>
        </w:rPr>
        <w:t>к соответствующим прилагательным. При этом стоит отметить необходимость следовать фонетическим законам (</w:t>
      </w:r>
      <w:r w:rsidRPr="004B6723">
        <w:rPr>
          <w:rFonts w:ascii="Times New Roman" w:hAnsi="Times New Roman" w:cs="Times New Roman"/>
          <w:i/>
          <w:iCs/>
          <w:sz w:val="28"/>
          <w:szCs w:val="28"/>
          <w:lang w:val="en-US"/>
        </w:rPr>
        <w:t>bad</w:t>
      </w:r>
      <w:r w:rsidRPr="004B6723">
        <w:rPr>
          <w:rFonts w:ascii="Times New Roman" w:hAnsi="Times New Roman" w:cs="Times New Roman"/>
          <w:i/>
          <w:iCs/>
          <w:sz w:val="28"/>
          <w:szCs w:val="28"/>
        </w:rPr>
        <w:t xml:space="preserve"> – </w:t>
      </w:r>
      <w:r w:rsidRPr="004B6723">
        <w:rPr>
          <w:rFonts w:ascii="Times New Roman" w:hAnsi="Times New Roman" w:cs="Times New Roman"/>
          <w:i/>
          <w:iCs/>
          <w:sz w:val="28"/>
          <w:szCs w:val="28"/>
          <w:lang w:val="en-US"/>
        </w:rPr>
        <w:t>badly</w:t>
      </w:r>
      <w:r w:rsidRPr="004B6723">
        <w:rPr>
          <w:rFonts w:ascii="Times New Roman" w:hAnsi="Times New Roman" w:cs="Times New Roman"/>
          <w:i/>
          <w:iCs/>
          <w:sz w:val="28"/>
          <w:szCs w:val="28"/>
        </w:rPr>
        <w:t xml:space="preserve">, </w:t>
      </w:r>
      <w:r w:rsidRPr="004B6723">
        <w:rPr>
          <w:rFonts w:ascii="Times New Roman" w:hAnsi="Times New Roman" w:cs="Times New Roman"/>
          <w:i/>
          <w:iCs/>
          <w:sz w:val="28"/>
          <w:szCs w:val="28"/>
          <w:lang w:val="en-US"/>
        </w:rPr>
        <w:t>dramatic</w:t>
      </w:r>
      <w:r w:rsidRPr="004B6723">
        <w:rPr>
          <w:rFonts w:ascii="Times New Roman" w:hAnsi="Times New Roman" w:cs="Times New Roman"/>
          <w:i/>
          <w:iCs/>
          <w:sz w:val="28"/>
          <w:szCs w:val="28"/>
        </w:rPr>
        <w:t xml:space="preserve"> – </w:t>
      </w:r>
      <w:r w:rsidRPr="004B6723">
        <w:rPr>
          <w:rFonts w:ascii="Times New Roman" w:hAnsi="Times New Roman" w:cs="Times New Roman"/>
          <w:i/>
          <w:iCs/>
          <w:sz w:val="28"/>
          <w:szCs w:val="28"/>
          <w:lang w:val="en-US"/>
        </w:rPr>
        <w:t>dramatically</w:t>
      </w:r>
      <w:r w:rsidRPr="004B6723">
        <w:rPr>
          <w:rFonts w:ascii="Times New Roman" w:hAnsi="Times New Roman" w:cs="Times New Roman"/>
          <w:i/>
          <w:iCs/>
          <w:sz w:val="28"/>
          <w:szCs w:val="28"/>
        </w:rPr>
        <w:t xml:space="preserve">, </w:t>
      </w:r>
      <w:r w:rsidRPr="004B6723">
        <w:rPr>
          <w:rFonts w:ascii="Times New Roman" w:hAnsi="Times New Roman" w:cs="Times New Roman"/>
          <w:i/>
          <w:iCs/>
          <w:sz w:val="28"/>
          <w:szCs w:val="28"/>
          <w:lang w:val="en-US"/>
        </w:rPr>
        <w:t>simple</w:t>
      </w:r>
      <w:r w:rsidRPr="004B6723">
        <w:rPr>
          <w:rFonts w:ascii="Times New Roman" w:hAnsi="Times New Roman" w:cs="Times New Roman"/>
          <w:i/>
          <w:iCs/>
          <w:sz w:val="28"/>
          <w:szCs w:val="28"/>
        </w:rPr>
        <w:t xml:space="preserve"> – </w:t>
      </w:r>
      <w:r w:rsidRPr="004B6723">
        <w:rPr>
          <w:rFonts w:ascii="Times New Roman" w:hAnsi="Times New Roman" w:cs="Times New Roman"/>
          <w:i/>
          <w:iCs/>
          <w:sz w:val="28"/>
          <w:szCs w:val="28"/>
          <w:lang w:val="en-US"/>
        </w:rPr>
        <w:t>simply</w:t>
      </w:r>
      <w:r w:rsidRPr="004B6723">
        <w:rPr>
          <w:rFonts w:ascii="Times New Roman" w:hAnsi="Times New Roman" w:cs="Times New Roman"/>
          <w:i/>
          <w:iCs/>
          <w:sz w:val="28"/>
          <w:szCs w:val="28"/>
        </w:rPr>
        <w:t xml:space="preserve">, </w:t>
      </w:r>
      <w:r w:rsidRPr="004B6723">
        <w:rPr>
          <w:rFonts w:ascii="Times New Roman" w:hAnsi="Times New Roman" w:cs="Times New Roman"/>
          <w:i/>
          <w:iCs/>
          <w:sz w:val="28"/>
          <w:szCs w:val="28"/>
          <w:lang w:val="en-US"/>
        </w:rPr>
        <w:t>agile</w:t>
      </w:r>
      <w:r w:rsidRPr="004B6723">
        <w:rPr>
          <w:rFonts w:ascii="Times New Roman" w:hAnsi="Times New Roman" w:cs="Times New Roman"/>
          <w:i/>
          <w:iCs/>
          <w:sz w:val="28"/>
          <w:szCs w:val="28"/>
        </w:rPr>
        <w:t xml:space="preserve"> – </w:t>
      </w:r>
      <w:r w:rsidRPr="004B6723">
        <w:rPr>
          <w:rFonts w:ascii="Times New Roman" w:hAnsi="Times New Roman" w:cs="Times New Roman"/>
          <w:i/>
          <w:iCs/>
          <w:sz w:val="28"/>
          <w:szCs w:val="28"/>
          <w:lang w:val="en-US"/>
        </w:rPr>
        <w:t>agilely</w:t>
      </w:r>
      <w:r w:rsidRPr="004B6723">
        <w:rPr>
          <w:rFonts w:ascii="Times New Roman" w:hAnsi="Times New Roman" w:cs="Times New Roman"/>
          <w:i/>
          <w:iCs/>
          <w:sz w:val="28"/>
          <w:szCs w:val="28"/>
        </w:rPr>
        <w:t>, whole – wholly</w:t>
      </w:r>
      <w:r>
        <w:rPr>
          <w:rFonts w:ascii="Times New Roman" w:hAnsi="Times New Roman" w:cs="Times New Roman"/>
          <w:sz w:val="28"/>
          <w:szCs w:val="28"/>
        </w:rPr>
        <w:t xml:space="preserve">). Несмотря на то, что большая часть наречий на </w:t>
      </w:r>
      <w:r w:rsidRPr="008A2548">
        <w:rPr>
          <w:rFonts w:ascii="Times New Roman" w:hAnsi="Times New Roman" w:cs="Times New Roman"/>
          <w:i/>
          <w:iCs/>
          <w:sz w:val="28"/>
          <w:szCs w:val="28"/>
        </w:rPr>
        <w:t>–</w:t>
      </w:r>
      <w:r w:rsidRPr="008A2548">
        <w:rPr>
          <w:rFonts w:ascii="Times New Roman" w:hAnsi="Times New Roman" w:cs="Times New Roman"/>
          <w:i/>
          <w:iCs/>
          <w:sz w:val="28"/>
          <w:szCs w:val="28"/>
          <w:lang w:val="en-US"/>
        </w:rPr>
        <w:t>ly</w:t>
      </w:r>
      <w:r w:rsidRPr="008F5C96">
        <w:rPr>
          <w:rFonts w:ascii="Times New Roman" w:hAnsi="Times New Roman" w:cs="Times New Roman"/>
          <w:sz w:val="28"/>
          <w:szCs w:val="28"/>
        </w:rPr>
        <w:t xml:space="preserve"> </w:t>
      </w:r>
      <w:r>
        <w:rPr>
          <w:rFonts w:ascii="Times New Roman" w:hAnsi="Times New Roman" w:cs="Times New Roman"/>
          <w:sz w:val="28"/>
          <w:szCs w:val="28"/>
        </w:rPr>
        <w:t xml:space="preserve">относятся именно к наречиям образа действия (эта группа является самой большой в объеме наречия), наречия другого типа также могут оканчиваться на </w:t>
      </w:r>
      <w:r w:rsidRPr="001D1BAE">
        <w:rPr>
          <w:rFonts w:ascii="Times New Roman" w:hAnsi="Times New Roman" w:cs="Times New Roman"/>
          <w:i/>
          <w:iCs/>
          <w:sz w:val="28"/>
          <w:szCs w:val="28"/>
        </w:rPr>
        <w:t>–ly</w:t>
      </w:r>
      <w:r>
        <w:rPr>
          <w:rFonts w:ascii="Times New Roman" w:hAnsi="Times New Roman" w:cs="Times New Roman"/>
          <w:sz w:val="28"/>
          <w:szCs w:val="28"/>
        </w:rPr>
        <w:t xml:space="preserve">. Так, например, наречия </w:t>
      </w:r>
      <w:r w:rsidRPr="00A52E2D">
        <w:rPr>
          <w:rFonts w:ascii="Times New Roman" w:hAnsi="Times New Roman" w:cs="Times New Roman"/>
          <w:i/>
          <w:iCs/>
          <w:sz w:val="28"/>
          <w:szCs w:val="28"/>
          <w:lang w:val="en-US"/>
        </w:rPr>
        <w:t>consequently</w:t>
      </w:r>
      <w:r w:rsidRPr="008F5C96">
        <w:rPr>
          <w:rFonts w:ascii="Times New Roman" w:hAnsi="Times New Roman" w:cs="Times New Roman"/>
          <w:sz w:val="28"/>
          <w:szCs w:val="28"/>
        </w:rPr>
        <w:t xml:space="preserve"> или </w:t>
      </w:r>
      <w:r w:rsidRPr="00A52E2D">
        <w:rPr>
          <w:rFonts w:ascii="Times New Roman" w:hAnsi="Times New Roman" w:cs="Times New Roman"/>
          <w:i/>
          <w:iCs/>
          <w:sz w:val="28"/>
          <w:szCs w:val="28"/>
          <w:lang w:val="en-US"/>
        </w:rPr>
        <w:t>subsequently</w:t>
      </w:r>
      <w:r w:rsidRPr="008F5C96">
        <w:rPr>
          <w:rFonts w:ascii="Times New Roman" w:hAnsi="Times New Roman" w:cs="Times New Roman"/>
          <w:sz w:val="28"/>
          <w:szCs w:val="28"/>
        </w:rPr>
        <w:t xml:space="preserve"> </w:t>
      </w:r>
      <w:r>
        <w:rPr>
          <w:rFonts w:ascii="Times New Roman" w:hAnsi="Times New Roman" w:cs="Times New Roman"/>
          <w:sz w:val="28"/>
          <w:szCs w:val="28"/>
        </w:rPr>
        <w:lastRenderedPageBreak/>
        <w:t>относятся к союзным наречиям (</w:t>
      </w:r>
      <w:r>
        <w:rPr>
          <w:rFonts w:ascii="Times New Roman" w:hAnsi="Times New Roman" w:cs="Times New Roman"/>
          <w:sz w:val="28"/>
          <w:szCs w:val="28"/>
          <w:lang w:val="en-US"/>
        </w:rPr>
        <w:t>connecting</w:t>
      </w:r>
      <w:r w:rsidRPr="008F5C96">
        <w:rPr>
          <w:rFonts w:ascii="Times New Roman" w:hAnsi="Times New Roman" w:cs="Times New Roman"/>
          <w:sz w:val="28"/>
          <w:szCs w:val="28"/>
        </w:rPr>
        <w:t xml:space="preserve"> </w:t>
      </w:r>
      <w:r>
        <w:rPr>
          <w:rFonts w:ascii="Times New Roman" w:hAnsi="Times New Roman" w:cs="Times New Roman"/>
          <w:sz w:val="28"/>
          <w:szCs w:val="28"/>
          <w:lang w:val="en-US"/>
        </w:rPr>
        <w:t>adverbs</w:t>
      </w:r>
      <w:r>
        <w:rPr>
          <w:rFonts w:ascii="Times New Roman" w:hAnsi="Times New Roman" w:cs="Times New Roman"/>
          <w:sz w:val="28"/>
          <w:szCs w:val="28"/>
        </w:rPr>
        <w:t xml:space="preserve">). Кроме того, таким образом могут образовываться и наречия частотности (например, </w:t>
      </w:r>
      <w:r w:rsidRPr="00A52E2D">
        <w:rPr>
          <w:rFonts w:ascii="Times New Roman" w:hAnsi="Times New Roman" w:cs="Times New Roman"/>
          <w:i/>
          <w:iCs/>
          <w:sz w:val="28"/>
          <w:szCs w:val="28"/>
          <w:lang w:val="en-US"/>
        </w:rPr>
        <w:t>frequently</w:t>
      </w:r>
      <w:r w:rsidRPr="008F5C96">
        <w:rPr>
          <w:rFonts w:ascii="Times New Roman" w:hAnsi="Times New Roman" w:cs="Times New Roman"/>
          <w:sz w:val="28"/>
          <w:szCs w:val="28"/>
        </w:rPr>
        <w:t xml:space="preserve">, </w:t>
      </w:r>
      <w:r w:rsidRPr="00A52E2D">
        <w:rPr>
          <w:rFonts w:ascii="Times New Roman" w:hAnsi="Times New Roman" w:cs="Times New Roman"/>
          <w:i/>
          <w:iCs/>
          <w:sz w:val="28"/>
          <w:szCs w:val="28"/>
          <w:lang w:val="en-US"/>
        </w:rPr>
        <w:t>rarely</w:t>
      </w:r>
      <w:r w:rsidRPr="008F5C96">
        <w:rPr>
          <w:rFonts w:ascii="Times New Roman" w:hAnsi="Times New Roman" w:cs="Times New Roman"/>
          <w:sz w:val="28"/>
          <w:szCs w:val="28"/>
        </w:rPr>
        <w:t xml:space="preserve">, </w:t>
      </w:r>
      <w:r w:rsidRPr="00A52E2D">
        <w:rPr>
          <w:rFonts w:ascii="Times New Roman" w:hAnsi="Times New Roman" w:cs="Times New Roman"/>
          <w:i/>
          <w:iCs/>
          <w:sz w:val="28"/>
          <w:szCs w:val="28"/>
        </w:rPr>
        <w:t>usually</w:t>
      </w:r>
      <w:r>
        <w:rPr>
          <w:rFonts w:ascii="Times New Roman" w:hAnsi="Times New Roman" w:cs="Times New Roman"/>
          <w:sz w:val="28"/>
          <w:szCs w:val="28"/>
        </w:rPr>
        <w:t xml:space="preserve">). Необходимо обратить внимание на то, что при образовании некоторых наречий от прилагательных в английском языке, слово может не изменяться вовсе (например, </w:t>
      </w:r>
      <w:r w:rsidRPr="00A52E2D">
        <w:rPr>
          <w:rFonts w:ascii="Times New Roman" w:hAnsi="Times New Roman" w:cs="Times New Roman"/>
          <w:i/>
          <w:iCs/>
          <w:sz w:val="28"/>
          <w:szCs w:val="28"/>
          <w:lang w:val="en-US"/>
        </w:rPr>
        <w:t>fast</w:t>
      </w:r>
      <w:r w:rsidRPr="008F5C96">
        <w:rPr>
          <w:rFonts w:ascii="Times New Roman" w:hAnsi="Times New Roman" w:cs="Times New Roman"/>
          <w:sz w:val="28"/>
          <w:szCs w:val="28"/>
        </w:rPr>
        <w:t xml:space="preserve"> – </w:t>
      </w:r>
      <w:r w:rsidRPr="00A52E2D">
        <w:rPr>
          <w:rFonts w:ascii="Times New Roman" w:hAnsi="Times New Roman" w:cs="Times New Roman"/>
          <w:i/>
          <w:iCs/>
          <w:sz w:val="28"/>
          <w:szCs w:val="28"/>
          <w:lang w:val="en-US"/>
        </w:rPr>
        <w:t>fast</w:t>
      </w:r>
      <w:r w:rsidRPr="008F5C96">
        <w:rPr>
          <w:rFonts w:ascii="Times New Roman" w:hAnsi="Times New Roman" w:cs="Times New Roman"/>
          <w:sz w:val="28"/>
          <w:szCs w:val="28"/>
        </w:rPr>
        <w:t xml:space="preserve">, </w:t>
      </w:r>
      <w:r w:rsidRPr="00A52E2D">
        <w:rPr>
          <w:rFonts w:ascii="Times New Roman" w:hAnsi="Times New Roman" w:cs="Times New Roman"/>
          <w:i/>
          <w:iCs/>
          <w:sz w:val="28"/>
          <w:szCs w:val="28"/>
        </w:rPr>
        <w:t>loud</w:t>
      </w:r>
      <w:r>
        <w:rPr>
          <w:rFonts w:ascii="Times New Roman" w:hAnsi="Times New Roman" w:cs="Times New Roman"/>
          <w:sz w:val="28"/>
          <w:szCs w:val="28"/>
        </w:rPr>
        <w:t xml:space="preserve"> – </w:t>
      </w:r>
      <w:r w:rsidRPr="00A52E2D">
        <w:rPr>
          <w:rFonts w:ascii="Times New Roman" w:hAnsi="Times New Roman" w:cs="Times New Roman"/>
          <w:i/>
          <w:iCs/>
          <w:sz w:val="28"/>
          <w:szCs w:val="28"/>
        </w:rPr>
        <w:t>loud</w:t>
      </w:r>
      <w:r>
        <w:rPr>
          <w:rFonts w:ascii="Times New Roman" w:hAnsi="Times New Roman" w:cs="Times New Roman"/>
          <w:sz w:val="28"/>
          <w:szCs w:val="28"/>
        </w:rPr>
        <w:t xml:space="preserve"> (или</w:t>
      </w:r>
      <w:r w:rsidRPr="008F5C96">
        <w:rPr>
          <w:rFonts w:ascii="Times New Roman" w:hAnsi="Times New Roman" w:cs="Times New Roman"/>
          <w:sz w:val="28"/>
          <w:szCs w:val="28"/>
        </w:rPr>
        <w:t xml:space="preserve"> </w:t>
      </w:r>
      <w:r w:rsidRPr="00BE5F93">
        <w:rPr>
          <w:rFonts w:ascii="Times New Roman" w:hAnsi="Times New Roman" w:cs="Times New Roman"/>
          <w:i/>
          <w:iCs/>
          <w:sz w:val="28"/>
          <w:szCs w:val="28"/>
          <w:lang w:val="en-US"/>
        </w:rPr>
        <w:t>loudly</w:t>
      </w:r>
      <w:r>
        <w:rPr>
          <w:rFonts w:ascii="Times New Roman" w:hAnsi="Times New Roman" w:cs="Times New Roman"/>
          <w:sz w:val="28"/>
          <w:szCs w:val="28"/>
        </w:rPr>
        <w:t xml:space="preserve">), </w:t>
      </w:r>
      <w:r w:rsidRPr="00BE5F93">
        <w:rPr>
          <w:rFonts w:ascii="Times New Roman" w:hAnsi="Times New Roman" w:cs="Times New Roman"/>
          <w:i/>
          <w:iCs/>
          <w:sz w:val="28"/>
          <w:szCs w:val="28"/>
        </w:rPr>
        <w:t>straight</w:t>
      </w:r>
      <w:r>
        <w:rPr>
          <w:rFonts w:ascii="Times New Roman" w:hAnsi="Times New Roman" w:cs="Times New Roman"/>
          <w:sz w:val="28"/>
          <w:szCs w:val="28"/>
        </w:rPr>
        <w:t xml:space="preserve"> - </w:t>
      </w:r>
      <w:r w:rsidRPr="00BE5F93">
        <w:rPr>
          <w:rFonts w:ascii="Times New Roman" w:hAnsi="Times New Roman" w:cs="Times New Roman"/>
          <w:i/>
          <w:iCs/>
          <w:sz w:val="28"/>
          <w:szCs w:val="28"/>
        </w:rPr>
        <w:t>straight</w:t>
      </w:r>
      <w:r>
        <w:rPr>
          <w:rFonts w:ascii="Times New Roman" w:hAnsi="Times New Roman" w:cs="Times New Roman"/>
          <w:sz w:val="28"/>
          <w:szCs w:val="28"/>
        </w:rPr>
        <w:t>). Такое словообразование не является уникальным для наречий образа действия и распространяется и на другие группы наречий (</w:t>
      </w:r>
      <w:r w:rsidRPr="00BE5F93">
        <w:rPr>
          <w:rFonts w:ascii="Times New Roman" w:hAnsi="Times New Roman" w:cs="Times New Roman"/>
          <w:i/>
          <w:iCs/>
          <w:sz w:val="28"/>
          <w:szCs w:val="28"/>
          <w:lang w:val="en-US"/>
        </w:rPr>
        <w:t>far</w:t>
      </w:r>
      <w:r w:rsidRPr="008F5C96">
        <w:rPr>
          <w:rFonts w:ascii="Times New Roman" w:hAnsi="Times New Roman" w:cs="Times New Roman"/>
          <w:sz w:val="28"/>
          <w:szCs w:val="28"/>
        </w:rPr>
        <w:t xml:space="preserve">, </w:t>
      </w:r>
      <w:r w:rsidRPr="00BE5F93">
        <w:rPr>
          <w:rFonts w:ascii="Times New Roman" w:hAnsi="Times New Roman" w:cs="Times New Roman"/>
          <w:i/>
          <w:iCs/>
          <w:sz w:val="28"/>
          <w:szCs w:val="28"/>
        </w:rPr>
        <w:t>high</w:t>
      </w:r>
      <w:r>
        <w:rPr>
          <w:rFonts w:ascii="Times New Roman" w:hAnsi="Times New Roman" w:cs="Times New Roman"/>
          <w:sz w:val="28"/>
          <w:szCs w:val="28"/>
        </w:rPr>
        <w:t xml:space="preserve">, </w:t>
      </w:r>
      <w:r w:rsidRPr="00BE5F93">
        <w:rPr>
          <w:rFonts w:ascii="Times New Roman" w:hAnsi="Times New Roman" w:cs="Times New Roman"/>
          <w:i/>
          <w:iCs/>
          <w:sz w:val="28"/>
          <w:szCs w:val="28"/>
        </w:rPr>
        <w:t>late</w:t>
      </w:r>
      <w:r>
        <w:rPr>
          <w:rFonts w:ascii="Times New Roman" w:hAnsi="Times New Roman" w:cs="Times New Roman"/>
          <w:sz w:val="28"/>
          <w:szCs w:val="28"/>
        </w:rPr>
        <w:t xml:space="preserve">, </w:t>
      </w:r>
      <w:r w:rsidRPr="00BE5F93">
        <w:rPr>
          <w:rFonts w:ascii="Times New Roman" w:hAnsi="Times New Roman" w:cs="Times New Roman"/>
          <w:i/>
          <w:iCs/>
          <w:sz w:val="28"/>
          <w:szCs w:val="28"/>
        </w:rPr>
        <w:t>first</w:t>
      </w:r>
      <w:r>
        <w:rPr>
          <w:rFonts w:ascii="Times New Roman" w:hAnsi="Times New Roman" w:cs="Times New Roman"/>
          <w:sz w:val="28"/>
          <w:szCs w:val="28"/>
        </w:rPr>
        <w:t xml:space="preserve">). Как уже было отмечено ранее, некоторые прилагательные, оканчивающиеся на </w:t>
      </w:r>
      <w:r w:rsidRPr="00BE5F93">
        <w:rPr>
          <w:rFonts w:ascii="Times New Roman" w:hAnsi="Times New Roman" w:cs="Times New Roman"/>
          <w:i/>
          <w:iCs/>
          <w:sz w:val="28"/>
          <w:szCs w:val="28"/>
        </w:rPr>
        <w:t>–</w:t>
      </w:r>
      <w:r w:rsidRPr="00BE5F93">
        <w:rPr>
          <w:rFonts w:ascii="Times New Roman" w:hAnsi="Times New Roman" w:cs="Times New Roman"/>
          <w:i/>
          <w:iCs/>
          <w:sz w:val="28"/>
          <w:szCs w:val="28"/>
          <w:lang w:val="en-US"/>
        </w:rPr>
        <w:t>ly</w:t>
      </w:r>
      <w:r>
        <w:rPr>
          <w:rFonts w:ascii="Times New Roman" w:hAnsi="Times New Roman" w:cs="Times New Roman"/>
          <w:sz w:val="28"/>
          <w:szCs w:val="28"/>
        </w:rPr>
        <w:t xml:space="preserve"> не имеют соответствующих наречий. Наречия</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в</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таком</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случае</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образуются</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с</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помощью</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конструкции</w:t>
      </w:r>
      <w:r w:rsidRPr="008F5C96">
        <w:rPr>
          <w:rFonts w:ascii="Times New Roman" w:hAnsi="Times New Roman" w:cs="Times New Roman"/>
          <w:sz w:val="28"/>
          <w:szCs w:val="28"/>
          <w:lang w:val="en-GB"/>
        </w:rPr>
        <w:t xml:space="preserve"> </w:t>
      </w:r>
      <w:r w:rsidRPr="00BE5F93">
        <w:rPr>
          <w:rFonts w:ascii="Times New Roman" w:hAnsi="Times New Roman" w:cs="Times New Roman"/>
          <w:i/>
          <w:iCs/>
          <w:sz w:val="28"/>
          <w:szCs w:val="28"/>
          <w:lang w:val="en-US"/>
        </w:rPr>
        <w:t>in</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a</w:t>
      </w:r>
      <w:r w:rsidRPr="00BE5F93">
        <w:rPr>
          <w:rFonts w:ascii="Times New Roman" w:hAnsi="Times New Roman" w:cs="Times New Roman"/>
          <w:i/>
          <w:iCs/>
          <w:sz w:val="28"/>
          <w:szCs w:val="28"/>
          <w:lang w:val="en-GB"/>
        </w:rPr>
        <w:t xml:space="preserve"> … </w:t>
      </w:r>
      <w:r w:rsidRPr="00BE5F93">
        <w:rPr>
          <w:rFonts w:ascii="Times New Roman" w:hAnsi="Times New Roman" w:cs="Times New Roman"/>
          <w:i/>
          <w:iCs/>
          <w:sz w:val="28"/>
          <w:szCs w:val="28"/>
          <w:lang w:val="en-US"/>
        </w:rPr>
        <w:t>way</w:t>
      </w:r>
      <w:r w:rsidRPr="008F5C96">
        <w:rPr>
          <w:rFonts w:ascii="Times New Roman" w:hAnsi="Times New Roman" w:cs="Times New Roman"/>
          <w:sz w:val="28"/>
          <w:szCs w:val="28"/>
          <w:lang w:val="en-GB"/>
        </w:rPr>
        <w:t xml:space="preserve"> </w:t>
      </w:r>
      <w:r>
        <w:rPr>
          <w:rFonts w:ascii="Times New Roman" w:hAnsi="Times New Roman" w:cs="Times New Roman"/>
          <w:sz w:val="28"/>
          <w:szCs w:val="28"/>
        </w:rPr>
        <w:t>или</w:t>
      </w:r>
      <w:r w:rsidRPr="008F5C96">
        <w:rPr>
          <w:rFonts w:ascii="Times New Roman" w:hAnsi="Times New Roman" w:cs="Times New Roman"/>
          <w:sz w:val="28"/>
          <w:szCs w:val="28"/>
          <w:lang w:val="en-GB"/>
        </w:rPr>
        <w:t xml:space="preserve"> </w:t>
      </w:r>
      <w:r w:rsidRPr="00BE5F93">
        <w:rPr>
          <w:rFonts w:ascii="Times New Roman" w:hAnsi="Times New Roman" w:cs="Times New Roman"/>
          <w:i/>
          <w:iCs/>
          <w:sz w:val="28"/>
          <w:szCs w:val="28"/>
          <w:lang w:val="en-US"/>
        </w:rPr>
        <w:t>in</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a</w:t>
      </w:r>
      <w:r w:rsidRPr="00BE5F93">
        <w:rPr>
          <w:rFonts w:ascii="Times New Roman" w:hAnsi="Times New Roman" w:cs="Times New Roman"/>
          <w:i/>
          <w:iCs/>
          <w:sz w:val="28"/>
          <w:szCs w:val="28"/>
          <w:lang w:val="en-GB"/>
        </w:rPr>
        <w:t xml:space="preserve"> … </w:t>
      </w:r>
      <w:r w:rsidRPr="00BE5F93">
        <w:rPr>
          <w:rFonts w:ascii="Times New Roman" w:hAnsi="Times New Roman" w:cs="Times New Roman"/>
          <w:i/>
          <w:iCs/>
          <w:sz w:val="28"/>
          <w:szCs w:val="28"/>
          <w:lang w:val="en-US"/>
        </w:rPr>
        <w:t>manner</w:t>
      </w:r>
      <w:r w:rsidRPr="008F5C96">
        <w:rPr>
          <w:rFonts w:ascii="Times New Roman" w:hAnsi="Times New Roman" w:cs="Times New Roman"/>
          <w:sz w:val="28"/>
          <w:szCs w:val="28"/>
          <w:lang w:val="en-GB"/>
        </w:rPr>
        <w:t xml:space="preserve"> (</w:t>
      </w:r>
      <w:r w:rsidRPr="00BE5F93">
        <w:rPr>
          <w:rFonts w:ascii="Times New Roman" w:hAnsi="Times New Roman" w:cs="Times New Roman"/>
          <w:i/>
          <w:iCs/>
          <w:sz w:val="28"/>
          <w:szCs w:val="28"/>
          <w:lang w:val="en-US"/>
        </w:rPr>
        <w:t>friendly</w:t>
      </w:r>
      <w:r w:rsidRPr="008F5C96">
        <w:rPr>
          <w:rFonts w:ascii="Times New Roman" w:hAnsi="Times New Roman" w:cs="Times New Roman"/>
          <w:sz w:val="28"/>
          <w:szCs w:val="28"/>
          <w:lang w:val="en-GB"/>
        </w:rPr>
        <w:t xml:space="preserve"> </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He</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behaved</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in</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a</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friendly</w:t>
      </w:r>
      <w:r w:rsidRPr="00BE5F93">
        <w:rPr>
          <w:rFonts w:ascii="Times New Roman" w:hAnsi="Times New Roman" w:cs="Times New Roman"/>
          <w:i/>
          <w:iCs/>
          <w:sz w:val="28"/>
          <w:szCs w:val="28"/>
          <w:lang w:val="en-GB"/>
        </w:rPr>
        <w:t xml:space="preserve"> </w:t>
      </w:r>
      <w:r w:rsidRPr="00BE5F93">
        <w:rPr>
          <w:rFonts w:ascii="Times New Roman" w:hAnsi="Times New Roman" w:cs="Times New Roman"/>
          <w:i/>
          <w:iCs/>
          <w:sz w:val="28"/>
          <w:szCs w:val="28"/>
          <w:lang w:val="en-US"/>
        </w:rPr>
        <w:t>manner</w:t>
      </w:r>
      <w:r w:rsidRPr="00BE5F93">
        <w:rPr>
          <w:rFonts w:ascii="Times New Roman" w:hAnsi="Times New Roman" w:cs="Times New Roman"/>
          <w:i/>
          <w:iCs/>
          <w:sz w:val="28"/>
          <w:szCs w:val="28"/>
          <w:lang w:val="en-GB"/>
        </w:rPr>
        <w:t>, silly – They acted in a silly way</w:t>
      </w:r>
      <w:r w:rsidRPr="008F5C96">
        <w:rPr>
          <w:rFonts w:ascii="Times New Roman" w:hAnsi="Times New Roman" w:cs="Times New Roman"/>
          <w:sz w:val="28"/>
          <w:szCs w:val="28"/>
          <w:lang w:val="en-GB"/>
        </w:rPr>
        <w:t>)</w:t>
      </w:r>
      <w:r>
        <w:rPr>
          <w:rStyle w:val="af"/>
          <w:rFonts w:ascii="Times New Roman" w:hAnsi="Times New Roman"/>
          <w:sz w:val="28"/>
          <w:szCs w:val="28"/>
          <w:lang w:val="en-GB"/>
        </w:rPr>
        <w:footnoteReference w:id="60"/>
      </w:r>
      <w:r>
        <w:rPr>
          <w:rFonts w:ascii="Times New Roman" w:hAnsi="Times New Roman" w:cs="Times New Roman"/>
          <w:sz w:val="28"/>
          <w:szCs w:val="28"/>
          <w:lang w:val="en-GB"/>
        </w:rPr>
        <w:t>.</w:t>
      </w:r>
    </w:p>
    <w:p w14:paraId="65BB7789" w14:textId="77777777" w:rsidR="003431B8" w:rsidRPr="006A7F9C" w:rsidRDefault="003431B8" w:rsidP="003431B8">
      <w:pPr>
        <w:pStyle w:val="NoSpacing1"/>
        <w:spacing w:line="360" w:lineRule="auto"/>
        <w:ind w:firstLine="708"/>
        <w:jc w:val="both"/>
        <w:rPr>
          <w:rFonts w:eastAsia="MS Mincho" w:cs="Times New Roman"/>
          <w:b/>
          <w:sz w:val="28"/>
          <w:szCs w:val="28"/>
          <w:lang w:val="en-US"/>
        </w:rPr>
      </w:pPr>
    </w:p>
    <w:p w14:paraId="63E5A958" w14:textId="5AB0D69B" w:rsidR="003431B8" w:rsidRPr="001E249C" w:rsidRDefault="001E249C" w:rsidP="001E249C">
      <w:pPr>
        <w:pStyle w:val="3"/>
        <w:rPr>
          <w:lang w:val="ru-RU"/>
        </w:rPr>
      </w:pPr>
      <w:bookmarkStart w:id="11" w:name="_Toc483258074"/>
      <w:r>
        <w:rPr>
          <w:lang w:val="ru-RU"/>
        </w:rPr>
        <w:t>1.3.</w:t>
      </w:r>
      <w:r w:rsidR="00C56CF0">
        <w:rPr>
          <w:lang w:val="ru-RU"/>
        </w:rPr>
        <w:t>2</w:t>
      </w:r>
      <w:r>
        <w:rPr>
          <w:lang w:val="ru-RU"/>
        </w:rPr>
        <w:t xml:space="preserve">. </w:t>
      </w:r>
      <w:r w:rsidR="003431B8" w:rsidRPr="001E249C">
        <w:rPr>
          <w:lang w:val="ru-RU"/>
        </w:rPr>
        <w:t>Наречия образа действия и их семантико-функциональные особенности</w:t>
      </w:r>
      <w:bookmarkEnd w:id="11"/>
    </w:p>
    <w:p w14:paraId="7C9E885B" w14:textId="77777777" w:rsidR="003431B8" w:rsidRPr="002F36D0" w:rsidRDefault="003431B8" w:rsidP="003431B8">
      <w:pPr>
        <w:pStyle w:val="NoSpacing1"/>
        <w:spacing w:line="360" w:lineRule="auto"/>
        <w:jc w:val="both"/>
        <w:rPr>
          <w:rFonts w:ascii="Times New Roman" w:hAnsi="Times New Roman" w:cs="Times New Roman"/>
          <w:b/>
          <w:sz w:val="28"/>
          <w:szCs w:val="28"/>
        </w:rPr>
      </w:pPr>
    </w:p>
    <w:p w14:paraId="68E200C5"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Основная функция наречий образа действия в русском языке – функция обстоятельства образа и способа действия, то есть большинство этих наречий в предложении связаны с глаголом и его формами (</w:t>
      </w:r>
      <w:r w:rsidRPr="002F36D0">
        <w:rPr>
          <w:rFonts w:ascii="Times New Roman" w:hAnsi="Times New Roman" w:cs="Times New Roman"/>
          <w:i/>
          <w:sz w:val="28"/>
          <w:szCs w:val="28"/>
        </w:rPr>
        <w:t>Он читал вслух; Катя взошла на лёгкий мосток, дугой висевший над озером; Нужно, чтобы ученики говорили как можно больше по-английски; Очки, волосатые руки, дыбом стоящий колпак; Мягкий ветер, как бы тоже очищенный прошедшими ливнями, колыхал всю эту по-весеннему шуршащую массу зелени.</w:t>
      </w:r>
      <w:r w:rsidRPr="002F36D0">
        <w:rPr>
          <w:rFonts w:ascii="Times New Roman" w:hAnsi="Times New Roman" w:cs="Times New Roman"/>
          <w:sz w:val="28"/>
          <w:szCs w:val="28"/>
        </w:rPr>
        <w:t>).</w:t>
      </w:r>
    </w:p>
    <w:p w14:paraId="41446D31"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Однако наречия данного разряда могут выступать и в роли определения существительных, чаще всего отглагольных (</w:t>
      </w:r>
      <w:r w:rsidRPr="002F36D0">
        <w:rPr>
          <w:rFonts w:ascii="Times New Roman" w:hAnsi="Times New Roman" w:cs="Times New Roman"/>
          <w:i/>
          <w:sz w:val="28"/>
          <w:szCs w:val="28"/>
        </w:rPr>
        <w:t>чтение вслух, яйцо всмятку, волосы дыбом, кофе по-турецки</w:t>
      </w:r>
      <w:r w:rsidRPr="002F36D0">
        <w:rPr>
          <w:rFonts w:ascii="Times New Roman" w:hAnsi="Times New Roman" w:cs="Times New Roman"/>
          <w:sz w:val="28"/>
          <w:szCs w:val="28"/>
        </w:rPr>
        <w:t>).</w:t>
      </w:r>
    </w:p>
    <w:p w14:paraId="791DD2A7" w14:textId="77777777" w:rsidR="003431B8" w:rsidRPr="002F36D0"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lastRenderedPageBreak/>
        <w:t>Наречия образа действия также нередко выступают как модификаторы прилагательных (</w:t>
      </w:r>
      <w:r w:rsidRPr="002F36D0">
        <w:rPr>
          <w:rFonts w:ascii="Times New Roman" w:hAnsi="Times New Roman" w:cs="Times New Roman"/>
          <w:i/>
          <w:sz w:val="28"/>
          <w:szCs w:val="28"/>
        </w:rPr>
        <w:t>день по-летнему теплый, серьезный не по-детски; Небо было по-весеннему высоким и чистым</w:t>
      </w:r>
      <w:r w:rsidRPr="002F36D0">
        <w:rPr>
          <w:rFonts w:ascii="Times New Roman" w:hAnsi="Times New Roman" w:cs="Times New Roman"/>
          <w:sz w:val="28"/>
          <w:szCs w:val="28"/>
        </w:rPr>
        <w:t>).</w:t>
      </w:r>
    </w:p>
    <w:p w14:paraId="0827596A" w14:textId="77777777" w:rsidR="003431B8" w:rsidRDefault="003431B8" w:rsidP="003431B8">
      <w:pPr>
        <w:pStyle w:val="NoSpacing1"/>
        <w:spacing w:line="360" w:lineRule="auto"/>
        <w:ind w:firstLine="708"/>
        <w:jc w:val="both"/>
        <w:rPr>
          <w:rFonts w:ascii="Times New Roman" w:hAnsi="Times New Roman" w:cs="Times New Roman"/>
          <w:sz w:val="28"/>
          <w:szCs w:val="28"/>
        </w:rPr>
      </w:pPr>
      <w:r w:rsidRPr="002F36D0">
        <w:rPr>
          <w:rFonts w:ascii="Times New Roman" w:hAnsi="Times New Roman" w:cs="Times New Roman"/>
          <w:sz w:val="28"/>
          <w:szCs w:val="28"/>
        </w:rPr>
        <w:t>Безусловно, определительная функция наречий данной группы является производной от обстоятельственной. Случаи, когда наречия образа действия выступают в роли модификаторов предметных существительных, многие исследователи рассматривают как эллипсис: глагольная форма подразумевается и легко может быть восстановлена (</w:t>
      </w:r>
      <w:r w:rsidRPr="002F36D0">
        <w:rPr>
          <w:rFonts w:ascii="Times New Roman" w:hAnsi="Times New Roman" w:cs="Times New Roman"/>
          <w:i/>
          <w:sz w:val="28"/>
          <w:szCs w:val="28"/>
        </w:rPr>
        <w:t>треска по-польски – треска, приготовленная по-польски</w:t>
      </w:r>
      <w:r w:rsidRPr="002F36D0">
        <w:rPr>
          <w:rFonts w:ascii="Times New Roman" w:hAnsi="Times New Roman" w:cs="Times New Roman"/>
          <w:sz w:val="28"/>
          <w:szCs w:val="28"/>
        </w:rPr>
        <w:t>).</w:t>
      </w:r>
    </w:p>
    <w:p w14:paraId="689DFE03" w14:textId="77777777" w:rsidR="003431B8" w:rsidRPr="00BF39D3" w:rsidRDefault="003431B8" w:rsidP="003431B8">
      <w:pPr>
        <w:pStyle w:val="NoSpacing1"/>
        <w:spacing w:line="360" w:lineRule="auto"/>
        <w:ind w:firstLine="708"/>
        <w:jc w:val="both"/>
        <w:rPr>
          <w:rFonts w:ascii="Times New Roman" w:hAnsi="Times New Roman" w:cs="Times New Roman"/>
          <w:sz w:val="28"/>
          <w:szCs w:val="28"/>
        </w:rPr>
      </w:pPr>
      <w:r w:rsidRPr="009F6E39">
        <w:rPr>
          <w:rFonts w:ascii="Times New Roman" w:hAnsi="Times New Roman" w:cs="Times New Roman"/>
          <w:sz w:val="28"/>
          <w:szCs w:val="28"/>
        </w:rPr>
        <w:t>В английском языке, так же, как и в русском</w:t>
      </w:r>
      <w:r>
        <w:rPr>
          <w:rFonts w:ascii="Times New Roman" w:hAnsi="Times New Roman" w:cs="Times New Roman"/>
          <w:sz w:val="28"/>
          <w:szCs w:val="28"/>
        </w:rPr>
        <w:t>,</w:t>
      </w:r>
      <w:r w:rsidRPr="009F6E39">
        <w:rPr>
          <w:rFonts w:ascii="Times New Roman" w:hAnsi="Times New Roman" w:cs="Times New Roman"/>
          <w:sz w:val="28"/>
          <w:szCs w:val="28"/>
        </w:rPr>
        <w:t xml:space="preserve"> наиболее сильная связь</w:t>
      </w:r>
      <w:r>
        <w:rPr>
          <w:rFonts w:ascii="Times New Roman" w:hAnsi="Times New Roman" w:cs="Times New Roman"/>
          <w:sz w:val="28"/>
          <w:szCs w:val="28"/>
        </w:rPr>
        <w:t xml:space="preserve"> наречия</w:t>
      </w:r>
      <w:r w:rsidRPr="009F6E39">
        <w:rPr>
          <w:rFonts w:ascii="Times New Roman" w:hAnsi="Times New Roman" w:cs="Times New Roman"/>
          <w:sz w:val="28"/>
          <w:szCs w:val="28"/>
        </w:rPr>
        <w:t xml:space="preserve"> в предложении </w:t>
      </w:r>
      <w:r>
        <w:rPr>
          <w:rFonts w:ascii="Times New Roman" w:hAnsi="Times New Roman" w:cs="Times New Roman"/>
          <w:sz w:val="28"/>
          <w:szCs w:val="28"/>
        </w:rPr>
        <w:t>устанавливается со сказуемым, и наречие образа действия в этом случае также выполняет роль обстоятельства способа действия. При этом положение наречия относительно сказуемого в предложении играет большую роль (</w:t>
      </w:r>
      <w:r w:rsidRPr="009F6E39">
        <w:rPr>
          <w:rFonts w:ascii="Times New Roman" w:hAnsi="Times New Roman" w:cs="Times New Roman"/>
          <w:i/>
          <w:iCs/>
          <w:sz w:val="28"/>
          <w:szCs w:val="28"/>
          <w:lang w:val="en-US"/>
        </w:rPr>
        <w:t>He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ate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greedily</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the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chocolate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cake</w:t>
      </w:r>
      <w:r w:rsidRPr="009F6E39">
        <w:rPr>
          <w:rFonts w:ascii="Times New Roman" w:hAnsi="Times New Roman" w:cs="Times New Roman"/>
          <w:i/>
          <w:iCs/>
          <w:sz w:val="28"/>
          <w:szCs w:val="28"/>
        </w:rPr>
        <w:t xml:space="preserve"> – </w:t>
      </w:r>
      <w:r w:rsidRPr="009F6E39">
        <w:rPr>
          <w:rFonts w:ascii="Times New Roman" w:hAnsi="Times New Roman" w:cs="Times New Roman"/>
          <w:i/>
          <w:iCs/>
          <w:sz w:val="28"/>
          <w:szCs w:val="28"/>
          <w:lang w:val="en-US"/>
        </w:rPr>
        <w:t>He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ate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the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chocolate</w:t>
      </w:r>
      <w:r w:rsidRPr="009F6E39">
        <w:rPr>
          <w:rFonts w:ascii="Times New Roman" w:hAnsi="Times New Roman" w:cs="Times New Roman"/>
          <w:i/>
          <w:iCs/>
          <w:sz w:val="28"/>
          <w:szCs w:val="28"/>
        </w:rPr>
        <w:t xml:space="preserve"> </w:t>
      </w:r>
      <w:r w:rsidRPr="009F6E39">
        <w:rPr>
          <w:rFonts w:ascii="Times New Roman" w:hAnsi="Times New Roman" w:cs="Times New Roman"/>
          <w:i/>
          <w:iCs/>
          <w:sz w:val="28"/>
          <w:szCs w:val="28"/>
          <w:lang w:val="en-US"/>
        </w:rPr>
        <w:t>cake</w:t>
      </w:r>
      <w:r w:rsidRPr="009F6E39">
        <w:rPr>
          <w:rFonts w:ascii="Times New Roman" w:hAnsi="Times New Roman" w:cs="Times New Roman"/>
          <w:i/>
          <w:iCs/>
          <w:sz w:val="28"/>
          <w:szCs w:val="28"/>
        </w:rPr>
        <w:t xml:space="preserve"> greedily</w:t>
      </w:r>
      <w:r>
        <w:rPr>
          <w:rFonts w:ascii="Times New Roman" w:hAnsi="Times New Roman" w:cs="Times New Roman"/>
          <w:sz w:val="28"/>
          <w:szCs w:val="28"/>
        </w:rPr>
        <w:t>). При этом наречия не выступают в английском языке в качестве модификатора существительных</w:t>
      </w:r>
      <w:r>
        <w:rPr>
          <w:rStyle w:val="af"/>
          <w:rFonts w:ascii="Times New Roman" w:hAnsi="Times New Roman"/>
          <w:sz w:val="28"/>
          <w:szCs w:val="28"/>
        </w:rPr>
        <w:footnoteReference w:id="61"/>
      </w:r>
      <w:r>
        <w:rPr>
          <w:rFonts w:ascii="Times New Roman" w:hAnsi="Times New Roman" w:cs="Times New Roman"/>
          <w:sz w:val="28"/>
          <w:szCs w:val="28"/>
        </w:rPr>
        <w:t>. Авторы кембриджской грамматики акцентируют на этом внимание, определяя наречия как слова, «модифицирующие глаголы и другие части речи, кроме существительных, особенно прилагательные и другие наречия»</w:t>
      </w:r>
      <w:r>
        <w:rPr>
          <w:rStyle w:val="af"/>
          <w:rFonts w:ascii="Times New Roman" w:hAnsi="Times New Roman"/>
          <w:sz w:val="28"/>
          <w:szCs w:val="28"/>
        </w:rPr>
        <w:footnoteReference w:id="62"/>
      </w:r>
      <w:r>
        <w:rPr>
          <w:rFonts w:ascii="Times New Roman" w:hAnsi="Times New Roman" w:cs="Times New Roman"/>
          <w:sz w:val="28"/>
          <w:szCs w:val="28"/>
        </w:rPr>
        <w:t>.</w:t>
      </w:r>
    </w:p>
    <w:p w14:paraId="20922242" w14:textId="77777777" w:rsidR="003431B8" w:rsidRPr="002F36D0" w:rsidRDefault="003431B8" w:rsidP="004F4C4B">
      <w:pPr>
        <w:pStyle w:val="NoSpacing1"/>
        <w:spacing w:line="360" w:lineRule="auto"/>
        <w:jc w:val="both"/>
        <w:rPr>
          <w:rFonts w:ascii="Times New Roman" w:hAnsi="Times New Roman" w:cs="Times New Roman"/>
          <w:b/>
          <w:sz w:val="28"/>
          <w:szCs w:val="28"/>
        </w:rPr>
      </w:pPr>
    </w:p>
    <w:p w14:paraId="382F28F6" w14:textId="3C2F1A24" w:rsidR="003431B8" w:rsidRPr="002F36D0" w:rsidRDefault="004F4C4B" w:rsidP="004F4C4B">
      <w:pPr>
        <w:pStyle w:val="2"/>
      </w:pPr>
      <w:bookmarkStart w:id="12" w:name="_Toc483258075"/>
      <w:r>
        <w:t>1.4</w:t>
      </w:r>
      <w:r w:rsidR="003431B8">
        <w:t xml:space="preserve">. </w:t>
      </w:r>
      <w:r w:rsidR="003431B8" w:rsidRPr="002F36D0">
        <w:t>Выводы</w:t>
      </w:r>
      <w:bookmarkEnd w:id="12"/>
    </w:p>
    <w:p w14:paraId="04434607" w14:textId="77777777" w:rsidR="003431B8" w:rsidRPr="002F36D0" w:rsidRDefault="003431B8" w:rsidP="003431B8">
      <w:pPr>
        <w:pStyle w:val="NoSpacing1"/>
        <w:spacing w:line="360" w:lineRule="auto"/>
        <w:jc w:val="both"/>
        <w:rPr>
          <w:rFonts w:ascii="Times New Roman" w:hAnsi="Times New Roman" w:cs="Times New Roman"/>
          <w:b/>
          <w:sz w:val="28"/>
          <w:szCs w:val="28"/>
        </w:rPr>
      </w:pPr>
    </w:p>
    <w:p w14:paraId="23E23A29" w14:textId="77777777" w:rsidR="003431B8" w:rsidRDefault="003431B8" w:rsidP="003431B8">
      <w:pPr>
        <w:pStyle w:val="NoSpacing1"/>
        <w:numPr>
          <w:ilvl w:val="0"/>
          <w:numId w:val="11"/>
        </w:numPr>
        <w:spacing w:line="360" w:lineRule="auto"/>
        <w:ind w:left="1069"/>
        <w:jc w:val="both"/>
        <w:rPr>
          <w:rFonts w:ascii="Times New Roman" w:hAnsi="Times New Roman" w:cs="Times New Roman"/>
          <w:bCs/>
          <w:sz w:val="28"/>
          <w:szCs w:val="28"/>
        </w:rPr>
      </w:pPr>
      <w:r>
        <w:rPr>
          <w:rFonts w:ascii="Times New Roman" w:hAnsi="Times New Roman" w:cs="Times New Roman"/>
          <w:bCs/>
          <w:sz w:val="28"/>
          <w:szCs w:val="28"/>
        </w:rPr>
        <w:t xml:space="preserve">В русском и английском языках наречия выделяются в отдельную часть речи. </w:t>
      </w:r>
      <w:r w:rsidRPr="0092202E">
        <w:rPr>
          <w:rFonts w:ascii="Times New Roman" w:hAnsi="Times New Roman" w:cs="Times New Roman"/>
          <w:bCs/>
          <w:sz w:val="28"/>
          <w:szCs w:val="28"/>
        </w:rPr>
        <w:t>Общим является периферийное положение данной части речи,</w:t>
      </w:r>
      <w:r>
        <w:rPr>
          <w:rFonts w:ascii="Times New Roman" w:hAnsi="Times New Roman" w:cs="Times New Roman"/>
          <w:bCs/>
          <w:sz w:val="28"/>
          <w:szCs w:val="28"/>
        </w:rPr>
        <w:t xml:space="preserve"> выделение групп обстоятельственных и определительных наречий, использование аналогичных критериев </w:t>
      </w:r>
      <w:r>
        <w:rPr>
          <w:rFonts w:ascii="Times New Roman" w:hAnsi="Times New Roman" w:cs="Times New Roman"/>
          <w:bCs/>
          <w:sz w:val="28"/>
          <w:szCs w:val="28"/>
        </w:rPr>
        <w:lastRenderedPageBreak/>
        <w:t>для выделения слов в русском и английском языке, например, в категорию состояния.</w:t>
      </w:r>
    </w:p>
    <w:p w14:paraId="38DDF28A" w14:textId="77777777" w:rsidR="003431B8" w:rsidRDefault="003431B8" w:rsidP="003431B8">
      <w:pPr>
        <w:pStyle w:val="NoSpacing1"/>
        <w:numPr>
          <w:ilvl w:val="0"/>
          <w:numId w:val="11"/>
        </w:numPr>
        <w:spacing w:line="360" w:lineRule="auto"/>
        <w:ind w:left="1069"/>
        <w:jc w:val="both"/>
        <w:rPr>
          <w:rFonts w:ascii="Times New Roman" w:hAnsi="Times New Roman" w:cs="Times New Roman"/>
          <w:bCs/>
          <w:sz w:val="28"/>
          <w:szCs w:val="28"/>
        </w:rPr>
      </w:pPr>
      <w:r w:rsidRPr="0092202E">
        <w:rPr>
          <w:rFonts w:ascii="Times New Roman" w:hAnsi="Times New Roman" w:cs="Times New Roman"/>
          <w:bCs/>
          <w:sz w:val="28"/>
          <w:szCs w:val="28"/>
        </w:rPr>
        <w:t>В качестве основных критериев р</w:t>
      </w:r>
      <w:r>
        <w:rPr>
          <w:rFonts w:ascii="Times New Roman" w:hAnsi="Times New Roman" w:cs="Times New Roman"/>
          <w:bCs/>
          <w:sz w:val="28"/>
          <w:szCs w:val="28"/>
        </w:rPr>
        <w:t>азграничения наречий и</w:t>
      </w:r>
      <w:r w:rsidRPr="0092202E">
        <w:rPr>
          <w:rFonts w:ascii="Times New Roman" w:hAnsi="Times New Roman" w:cs="Times New Roman"/>
          <w:bCs/>
          <w:sz w:val="28"/>
          <w:szCs w:val="28"/>
        </w:rPr>
        <w:t xml:space="preserve"> других языковых </w:t>
      </w:r>
      <w:r>
        <w:rPr>
          <w:rFonts w:ascii="Times New Roman" w:hAnsi="Times New Roman" w:cs="Times New Roman"/>
          <w:bCs/>
          <w:sz w:val="28"/>
          <w:szCs w:val="28"/>
        </w:rPr>
        <w:t>явлений (прежде всего,</w:t>
      </w:r>
      <w:r w:rsidRPr="0092202E">
        <w:rPr>
          <w:rFonts w:ascii="Times New Roman" w:hAnsi="Times New Roman" w:cs="Times New Roman"/>
          <w:bCs/>
          <w:sz w:val="28"/>
          <w:szCs w:val="28"/>
        </w:rPr>
        <w:t xml:space="preserve"> предложно-падежных форм) указываются, во-первых, отсутствие возможности определяться в предложении другими словами (или наличие ограниченной определяемости), а во-вторых, «фразеологическая» спаянность элементов наречия, наличие семантического сдвига (например, </w:t>
      </w:r>
      <w:r w:rsidRPr="003F47FB">
        <w:rPr>
          <w:rFonts w:ascii="Times New Roman" w:hAnsi="Times New Roman" w:cs="Times New Roman"/>
          <w:bCs/>
          <w:i/>
          <w:iCs/>
          <w:sz w:val="28"/>
          <w:szCs w:val="28"/>
        </w:rPr>
        <w:t>на днях</w:t>
      </w:r>
      <w:r>
        <w:rPr>
          <w:rFonts w:ascii="Times New Roman" w:hAnsi="Times New Roman" w:cs="Times New Roman"/>
          <w:bCs/>
          <w:sz w:val="28"/>
          <w:szCs w:val="28"/>
        </w:rPr>
        <w:t xml:space="preserve"> – </w:t>
      </w:r>
      <w:r w:rsidRPr="003F47FB">
        <w:rPr>
          <w:rFonts w:ascii="Times New Roman" w:hAnsi="Times New Roman" w:cs="Times New Roman"/>
          <w:bCs/>
          <w:i/>
          <w:iCs/>
          <w:sz w:val="28"/>
          <w:szCs w:val="28"/>
        </w:rPr>
        <w:t>в ближайший из будущих или только что прошедших дней</w:t>
      </w:r>
      <w:r w:rsidRPr="0092202E">
        <w:rPr>
          <w:rFonts w:ascii="Times New Roman" w:hAnsi="Times New Roman" w:cs="Times New Roman"/>
          <w:bCs/>
          <w:sz w:val="28"/>
          <w:szCs w:val="28"/>
        </w:rPr>
        <w:t xml:space="preserve"> мы причисляем к нар</w:t>
      </w:r>
      <w:r>
        <w:rPr>
          <w:rFonts w:ascii="Times New Roman" w:hAnsi="Times New Roman" w:cs="Times New Roman"/>
          <w:bCs/>
          <w:sz w:val="28"/>
          <w:szCs w:val="28"/>
        </w:rPr>
        <w:t xml:space="preserve">ечиям, а сочетание в настоящем </w:t>
      </w:r>
      <w:r w:rsidRPr="003F47FB">
        <w:rPr>
          <w:rFonts w:ascii="Times New Roman" w:hAnsi="Times New Roman" w:cs="Times New Roman"/>
          <w:bCs/>
          <w:i/>
          <w:iCs/>
          <w:sz w:val="28"/>
          <w:szCs w:val="28"/>
        </w:rPr>
        <w:t>в данное время</w:t>
      </w:r>
      <w:r>
        <w:rPr>
          <w:rFonts w:ascii="Times New Roman" w:hAnsi="Times New Roman" w:cs="Times New Roman"/>
          <w:bCs/>
          <w:sz w:val="28"/>
          <w:szCs w:val="28"/>
        </w:rPr>
        <w:t xml:space="preserve"> –</w:t>
      </w:r>
      <w:r w:rsidRPr="0092202E">
        <w:rPr>
          <w:rFonts w:ascii="Times New Roman" w:hAnsi="Times New Roman" w:cs="Times New Roman"/>
          <w:bCs/>
          <w:sz w:val="28"/>
          <w:szCs w:val="28"/>
        </w:rPr>
        <w:t xml:space="preserve"> нет).</w:t>
      </w:r>
    </w:p>
    <w:p w14:paraId="35AE6217" w14:textId="083378E5" w:rsidR="003431B8" w:rsidRPr="004A6EDD" w:rsidRDefault="003431B8" w:rsidP="003431B8">
      <w:pPr>
        <w:pStyle w:val="NoSpacing1"/>
        <w:numPr>
          <w:ilvl w:val="0"/>
          <w:numId w:val="11"/>
        </w:numPr>
        <w:spacing w:line="360" w:lineRule="auto"/>
        <w:ind w:left="1069"/>
        <w:jc w:val="both"/>
        <w:rPr>
          <w:rFonts w:ascii="Times New Roman" w:hAnsi="Times New Roman" w:cs="Times New Roman"/>
          <w:bCs/>
          <w:sz w:val="28"/>
          <w:szCs w:val="28"/>
        </w:rPr>
      </w:pPr>
      <w:r>
        <w:rPr>
          <w:rFonts w:ascii="Times New Roman" w:hAnsi="Times New Roman" w:cs="Times New Roman"/>
          <w:bCs/>
          <w:sz w:val="28"/>
          <w:szCs w:val="28"/>
        </w:rPr>
        <w:t xml:space="preserve">Единой классификации наречий образа действия в русском языке не существует. Выделяется три основных подгруппы наречий данного разряда: наречия </w:t>
      </w:r>
      <w:r w:rsidR="00B74472">
        <w:rPr>
          <w:rFonts w:ascii="Times New Roman" w:hAnsi="Times New Roman" w:cs="Times New Roman"/>
          <w:bCs/>
          <w:sz w:val="28"/>
          <w:szCs w:val="28"/>
        </w:rPr>
        <w:t xml:space="preserve">собственно </w:t>
      </w:r>
      <w:r>
        <w:rPr>
          <w:rFonts w:ascii="Times New Roman" w:hAnsi="Times New Roman" w:cs="Times New Roman"/>
          <w:bCs/>
          <w:sz w:val="28"/>
          <w:szCs w:val="28"/>
        </w:rPr>
        <w:t>образа действия, сравнительно-уподобительные наречия и наречия совместности.</w:t>
      </w:r>
    </w:p>
    <w:p w14:paraId="7DF5CA8B" w14:textId="7F63B331" w:rsidR="003431B8" w:rsidRDefault="003431B8" w:rsidP="003431B8">
      <w:pPr>
        <w:pStyle w:val="NoSpacing1"/>
        <w:numPr>
          <w:ilvl w:val="0"/>
          <w:numId w:val="11"/>
        </w:numPr>
        <w:spacing w:line="360" w:lineRule="auto"/>
        <w:ind w:left="1069"/>
        <w:jc w:val="both"/>
        <w:rPr>
          <w:rFonts w:ascii="Times New Roman" w:hAnsi="Times New Roman" w:cs="Times New Roman"/>
          <w:bCs/>
          <w:sz w:val="28"/>
          <w:szCs w:val="28"/>
        </w:rPr>
      </w:pPr>
      <w:r>
        <w:rPr>
          <w:rFonts w:ascii="Times New Roman" w:hAnsi="Times New Roman" w:cs="Times New Roman"/>
          <w:bCs/>
          <w:sz w:val="28"/>
          <w:szCs w:val="28"/>
        </w:rPr>
        <w:t xml:space="preserve">Наречия образа действия </w:t>
      </w:r>
      <w:r w:rsidRPr="0092202E">
        <w:rPr>
          <w:rFonts w:ascii="Times New Roman" w:hAnsi="Times New Roman" w:cs="Times New Roman"/>
          <w:bCs/>
          <w:sz w:val="28"/>
          <w:szCs w:val="28"/>
        </w:rPr>
        <w:t>обладают в русском и английск</w:t>
      </w:r>
      <w:r>
        <w:rPr>
          <w:rFonts w:ascii="Times New Roman" w:hAnsi="Times New Roman" w:cs="Times New Roman"/>
          <w:bCs/>
          <w:sz w:val="28"/>
          <w:szCs w:val="28"/>
        </w:rPr>
        <w:t>ом языках рядом общих признаков, могут быть классифицированы схожим образом. Кроме того, при классификации наречий в русском и английском языках возникают похожие проблемы (например, отсутствие четкой границы и возможность перехода наречий из одной группы в другую), что позволяет провести</w:t>
      </w:r>
      <w:r w:rsidRPr="0092202E">
        <w:rPr>
          <w:rFonts w:ascii="Times New Roman" w:hAnsi="Times New Roman" w:cs="Times New Roman"/>
          <w:bCs/>
          <w:sz w:val="28"/>
          <w:szCs w:val="28"/>
        </w:rPr>
        <w:t xml:space="preserve"> </w:t>
      </w:r>
      <w:r>
        <w:rPr>
          <w:rFonts w:ascii="Times New Roman" w:hAnsi="Times New Roman" w:cs="Times New Roman"/>
          <w:bCs/>
          <w:sz w:val="28"/>
          <w:szCs w:val="28"/>
        </w:rPr>
        <w:t>анализ наречий в русском языке совместно с их аналогами в английском.</w:t>
      </w:r>
    </w:p>
    <w:p w14:paraId="2EDE5FE7" w14:textId="77777777" w:rsidR="003431B8" w:rsidRDefault="003431B8" w:rsidP="003431B8">
      <w:pPr>
        <w:pStyle w:val="NoSpacing1"/>
        <w:spacing w:line="360" w:lineRule="auto"/>
        <w:ind w:left="709"/>
        <w:jc w:val="both"/>
        <w:rPr>
          <w:rFonts w:ascii="Times New Roman" w:hAnsi="Times New Roman" w:cs="Times New Roman"/>
          <w:bCs/>
          <w:sz w:val="28"/>
          <w:szCs w:val="28"/>
        </w:rPr>
      </w:pPr>
    </w:p>
    <w:p w14:paraId="11D068F4" w14:textId="77777777" w:rsidR="004F4C4B" w:rsidRDefault="004F4C4B">
      <w:pPr>
        <w:spacing w:after="160" w:line="259" w:lineRule="auto"/>
        <w:ind w:firstLine="0"/>
        <w:rPr>
          <w:bCs/>
          <w:szCs w:val="32"/>
          <w:lang w:val="ru-RU"/>
        </w:rPr>
      </w:pPr>
      <w:r>
        <w:rPr>
          <w:lang w:val="ru-RU"/>
        </w:rPr>
        <w:br w:type="page"/>
      </w:r>
    </w:p>
    <w:p w14:paraId="450FD095" w14:textId="760AA7B3" w:rsidR="00C3424B" w:rsidRPr="00686AF0" w:rsidRDefault="00C3424B" w:rsidP="004F4C4B">
      <w:pPr>
        <w:pStyle w:val="1"/>
        <w:rPr>
          <w:lang w:val="ru-RU"/>
        </w:rPr>
      </w:pPr>
      <w:bookmarkStart w:id="13" w:name="_Toc483258076"/>
      <w:r w:rsidRPr="00686AF0">
        <w:rPr>
          <w:lang w:val="ru-RU"/>
        </w:rPr>
        <w:lastRenderedPageBreak/>
        <w:t>2. Наречия образа действия в русском и английском языках в сопоставительном аспекте</w:t>
      </w:r>
      <w:bookmarkEnd w:id="13"/>
    </w:p>
    <w:p w14:paraId="1B6DC3E7" w14:textId="77777777" w:rsidR="00C3424B" w:rsidRDefault="00C3424B" w:rsidP="003431B8">
      <w:pPr>
        <w:pStyle w:val="af2"/>
        <w:spacing w:line="360" w:lineRule="auto"/>
        <w:jc w:val="both"/>
        <w:rPr>
          <w:rFonts w:ascii="Times New Roman" w:eastAsia="MS Mincho" w:hAnsi="Times New Roman" w:cs="Times New Roman"/>
          <w:sz w:val="28"/>
          <w:szCs w:val="28"/>
        </w:rPr>
      </w:pPr>
    </w:p>
    <w:p w14:paraId="181FD28E" w14:textId="62380D94" w:rsidR="00C3424B" w:rsidRPr="00686AF0" w:rsidRDefault="00C3424B" w:rsidP="004F4C4B">
      <w:pPr>
        <w:pStyle w:val="2"/>
        <w:rPr>
          <w:lang w:val="ru-RU"/>
        </w:rPr>
      </w:pPr>
      <w:bookmarkStart w:id="14" w:name="_Toc483258077"/>
      <w:r w:rsidRPr="00686AF0">
        <w:rPr>
          <w:lang w:val="ru-RU"/>
        </w:rPr>
        <w:t>2.1. Статистические сведения и методика отбора материала</w:t>
      </w:r>
      <w:bookmarkEnd w:id="14"/>
    </w:p>
    <w:p w14:paraId="17DD4969" w14:textId="77777777" w:rsidR="00C3424B" w:rsidRPr="00735EE5" w:rsidRDefault="00C3424B" w:rsidP="003431B8">
      <w:pPr>
        <w:pStyle w:val="af2"/>
        <w:spacing w:line="360" w:lineRule="auto"/>
        <w:jc w:val="both"/>
        <w:rPr>
          <w:rFonts w:ascii="Times New Roman" w:hAnsi="Times New Roman" w:cs="Times New Roman"/>
          <w:sz w:val="28"/>
          <w:szCs w:val="28"/>
        </w:rPr>
      </w:pPr>
    </w:p>
    <w:p w14:paraId="3CDA7B9A" w14:textId="3A243756" w:rsidR="00311BD9" w:rsidRPr="003431B8" w:rsidRDefault="00C3424B" w:rsidP="003431B8">
      <w:pPr>
        <w:jc w:val="both"/>
        <w:rPr>
          <w:lang w:val="ru-RU"/>
        </w:rPr>
      </w:pPr>
      <w:r w:rsidRPr="003431B8">
        <w:rPr>
          <w:lang w:val="ru-RU"/>
        </w:rPr>
        <w:t>Материалом для исследования послужили наречия образа действия, отобранные из Большого толкового словаря под редакцией С.А. Кузнецова</w:t>
      </w:r>
      <w:r w:rsidR="006435CA">
        <w:rPr>
          <w:rStyle w:val="af"/>
          <w:lang w:val="ru-RU"/>
        </w:rPr>
        <w:footnoteReference w:id="63"/>
      </w:r>
      <w:r w:rsidRPr="003431B8">
        <w:rPr>
          <w:lang w:val="ru-RU"/>
        </w:rPr>
        <w:t xml:space="preserve">. </w:t>
      </w:r>
      <w:r w:rsidR="00311BD9" w:rsidRPr="003431B8">
        <w:rPr>
          <w:lang w:val="ru-RU"/>
        </w:rPr>
        <w:t>Выборка проводилась следующим образом. Из 10133 наречий и наречных выражений сначала были исключены качественные наречия на -о, -е (около 4500 единиц), затем отобраны сравнительно-уподобительные наречия:</w:t>
      </w:r>
    </w:p>
    <w:p w14:paraId="24C49B23" w14:textId="77777777" w:rsidR="00311BD9" w:rsidRPr="003431B8" w:rsidRDefault="00311BD9" w:rsidP="003431B8">
      <w:pPr>
        <w:pStyle w:val="a"/>
        <w:jc w:val="both"/>
        <w:rPr>
          <w:lang w:val="ru-RU"/>
        </w:rPr>
      </w:pPr>
      <w:r w:rsidRPr="003431B8">
        <w:rPr>
          <w:lang w:val="ru-RU"/>
        </w:rPr>
        <w:t>с приставкой по- на -ски/-цки (464 единицы),</w:t>
      </w:r>
    </w:p>
    <w:p w14:paraId="25805F8A" w14:textId="77777777" w:rsidR="00311BD9" w:rsidRPr="003431B8" w:rsidRDefault="00311BD9" w:rsidP="003431B8">
      <w:pPr>
        <w:pStyle w:val="a"/>
        <w:jc w:val="both"/>
        <w:rPr>
          <w:lang w:val="ru-RU"/>
        </w:rPr>
      </w:pPr>
      <w:r w:rsidRPr="003431B8">
        <w:rPr>
          <w:lang w:val="ru-RU"/>
        </w:rPr>
        <w:t xml:space="preserve">без приставки по- на -ски/-цки (541 единица), </w:t>
      </w:r>
    </w:p>
    <w:p w14:paraId="48DDF218" w14:textId="77777777" w:rsidR="00311BD9" w:rsidRPr="003431B8" w:rsidRDefault="00311BD9" w:rsidP="003431B8">
      <w:pPr>
        <w:pStyle w:val="a"/>
        <w:jc w:val="both"/>
        <w:rPr>
          <w:lang w:val="ru-RU"/>
        </w:rPr>
      </w:pPr>
      <w:r w:rsidRPr="003431B8">
        <w:rPr>
          <w:lang w:val="ru-RU"/>
        </w:rPr>
        <w:t xml:space="preserve">с приставкой по- и суффиксами -ому/-ему (178 единиц), </w:t>
      </w:r>
    </w:p>
    <w:p w14:paraId="059D6F12" w14:textId="77777777" w:rsidR="00311BD9" w:rsidRPr="003431B8" w:rsidRDefault="00311BD9" w:rsidP="003431B8">
      <w:pPr>
        <w:pStyle w:val="a"/>
        <w:jc w:val="both"/>
        <w:rPr>
          <w:lang w:val="ru-RU"/>
        </w:rPr>
      </w:pPr>
      <w:r w:rsidRPr="003431B8">
        <w:rPr>
          <w:lang w:val="ru-RU"/>
        </w:rPr>
        <w:t>с приставкой по- на -ьи (58 единиц),</w:t>
      </w:r>
    </w:p>
    <w:p w14:paraId="03BAABAE" w14:textId="77777777" w:rsidR="00311BD9" w:rsidRPr="003431B8" w:rsidRDefault="00311BD9" w:rsidP="003431B8">
      <w:pPr>
        <w:pStyle w:val="a"/>
        <w:jc w:val="both"/>
        <w:rPr>
          <w:lang w:val="ru-RU"/>
        </w:rPr>
      </w:pPr>
      <w:r w:rsidRPr="003431B8">
        <w:rPr>
          <w:lang w:val="ru-RU"/>
        </w:rPr>
        <w:t>мотивированные существительными в творительном падеже (140 единиц).</w:t>
      </w:r>
    </w:p>
    <w:p w14:paraId="2B58F726" w14:textId="77777777" w:rsidR="00311BD9" w:rsidRPr="003431B8" w:rsidRDefault="00311BD9" w:rsidP="003431B8">
      <w:pPr>
        <w:jc w:val="both"/>
        <w:rPr>
          <w:lang w:val="ru-RU"/>
        </w:rPr>
      </w:pPr>
      <w:r w:rsidRPr="003431B8">
        <w:rPr>
          <w:lang w:val="ru-RU"/>
        </w:rPr>
        <w:t>Всего в группу сравнительно-уподобительных наречий попала 1381 лексема.</w:t>
      </w:r>
    </w:p>
    <w:p w14:paraId="338DDCD5" w14:textId="77777777" w:rsidR="00B74472" w:rsidRPr="003431B8" w:rsidRDefault="00B74472" w:rsidP="00B74472">
      <w:pPr>
        <w:jc w:val="both"/>
        <w:rPr>
          <w:lang w:val="ru-RU"/>
        </w:rPr>
      </w:pPr>
      <w:r w:rsidRPr="003431B8">
        <w:rPr>
          <w:lang w:val="ru-RU"/>
        </w:rPr>
        <w:t>После этого вручную были исключены обстоятельственные наречия места, времени, причины и цели, а также наречия меры и степени и количественные. Оставшиеся наречи</w:t>
      </w:r>
      <w:r>
        <w:rPr>
          <w:lang w:val="ru-RU"/>
        </w:rPr>
        <w:t xml:space="preserve">я были распределены по группам: </w:t>
      </w:r>
      <w:r w:rsidRPr="003431B8">
        <w:rPr>
          <w:lang w:val="ru-RU"/>
        </w:rPr>
        <w:t>наречия</w:t>
      </w:r>
      <w:r>
        <w:rPr>
          <w:lang w:val="ru-RU"/>
        </w:rPr>
        <w:t xml:space="preserve"> собственно</w:t>
      </w:r>
      <w:r w:rsidRPr="003431B8">
        <w:rPr>
          <w:lang w:val="ru-RU"/>
        </w:rPr>
        <w:t xml:space="preserve"> образа и способа действия (437 единиц) и наречия совместности (39 единиц).</w:t>
      </w:r>
    </w:p>
    <w:p w14:paraId="645D9AE3" w14:textId="77777777" w:rsidR="00B74472" w:rsidRPr="003431B8" w:rsidRDefault="00B74472" w:rsidP="00B74472">
      <w:pPr>
        <w:jc w:val="both"/>
        <w:rPr>
          <w:lang w:val="ru-RU"/>
        </w:rPr>
      </w:pPr>
      <w:r w:rsidRPr="003431B8">
        <w:rPr>
          <w:lang w:val="ru-RU"/>
        </w:rPr>
        <w:t xml:space="preserve">Далее мы проанализировали частотность употребления всех отобранных единиц (1857 лексем) по НКРЯ, после чего из выборки были исключены наречия образа действия и сравнительно-уподобительные </w:t>
      </w:r>
      <w:r w:rsidRPr="003431B8">
        <w:rPr>
          <w:lang w:val="ru-RU"/>
        </w:rPr>
        <w:lastRenderedPageBreak/>
        <w:t>наречия с нулевым вхождением (694 лексемы)</w:t>
      </w:r>
      <w:r>
        <w:rPr>
          <w:lang w:val="ru-RU"/>
        </w:rPr>
        <w:t>, а также</w:t>
      </w:r>
      <w:r w:rsidRPr="003431B8">
        <w:rPr>
          <w:lang w:val="ru-RU"/>
        </w:rPr>
        <w:t xml:space="preserve"> </w:t>
      </w:r>
      <w:r>
        <w:rPr>
          <w:lang w:val="ru-RU"/>
        </w:rPr>
        <w:t>наречия</w:t>
      </w:r>
      <w:r w:rsidRPr="003431B8">
        <w:rPr>
          <w:lang w:val="ru-RU"/>
        </w:rPr>
        <w:t xml:space="preserve"> совместности с нулевым вхождением в НКРЯ (15 единиц с нулевым вхождением из 39).</w:t>
      </w:r>
    </w:p>
    <w:p w14:paraId="760BE98D" w14:textId="77777777" w:rsidR="00B74472" w:rsidRPr="003431B8" w:rsidRDefault="00B74472" w:rsidP="00B74472">
      <w:pPr>
        <w:jc w:val="both"/>
        <w:rPr>
          <w:lang w:val="ru-RU"/>
        </w:rPr>
      </w:pPr>
      <w:r>
        <w:rPr>
          <w:lang w:val="ru-RU"/>
        </w:rPr>
        <w:t xml:space="preserve">В итоге в качестве материала для анализа </w:t>
      </w:r>
      <w:r w:rsidRPr="003431B8">
        <w:rPr>
          <w:lang w:val="ru-RU"/>
        </w:rPr>
        <w:t>мы отобрали 100 наиболее и 100 наименее употребительных наречий образа действия и 100 наиболее и 100 наименее употребительных сравн</w:t>
      </w:r>
      <w:r>
        <w:rPr>
          <w:lang w:val="ru-RU"/>
        </w:rPr>
        <w:t xml:space="preserve">ительно-уподобительных наречий, а также все наречия совместности, встречающиеся в корпусе (24 единицы). </w:t>
      </w:r>
      <w:r w:rsidRPr="003431B8">
        <w:rPr>
          <w:lang w:val="ru-RU"/>
        </w:rPr>
        <w:t>Отбор проводился на основании</w:t>
      </w:r>
      <w:r>
        <w:rPr>
          <w:lang w:val="ru-RU"/>
        </w:rPr>
        <w:t xml:space="preserve"> количества вхождений в корпус.</w:t>
      </w:r>
    </w:p>
    <w:p w14:paraId="5EB5A85C" w14:textId="58C81558" w:rsidR="00311BD9" w:rsidRPr="00607394" w:rsidRDefault="00B74472" w:rsidP="00B74472">
      <w:pPr>
        <w:jc w:val="both"/>
        <w:rPr>
          <w:lang w:val="ru-RU"/>
        </w:rPr>
      </w:pPr>
      <w:r w:rsidRPr="003431B8">
        <w:rPr>
          <w:lang w:val="ru-RU"/>
        </w:rPr>
        <w:t>Общее количе</w:t>
      </w:r>
      <w:r>
        <w:rPr>
          <w:lang w:val="ru-RU"/>
        </w:rPr>
        <w:t>ство исследуемых лексем – 424</w:t>
      </w:r>
      <w:r w:rsidRPr="003431B8">
        <w:rPr>
          <w:lang w:val="ru-RU"/>
        </w:rPr>
        <w:t xml:space="preserve"> единиц</w:t>
      </w:r>
      <w:r>
        <w:rPr>
          <w:lang w:val="ru-RU"/>
        </w:rPr>
        <w:t>ы</w:t>
      </w:r>
      <w:r w:rsidRPr="003431B8">
        <w:rPr>
          <w:lang w:val="ru-RU"/>
        </w:rPr>
        <w:t>.</w:t>
      </w:r>
    </w:p>
    <w:p w14:paraId="175EAED7" w14:textId="70D3594B" w:rsidR="006E5260" w:rsidRDefault="00311BD9" w:rsidP="006E5260">
      <w:pPr>
        <w:jc w:val="both"/>
        <w:rPr>
          <w:lang w:val="ru-RU"/>
        </w:rPr>
      </w:pPr>
      <w:r w:rsidRPr="003431B8">
        <w:rPr>
          <w:lang w:val="ru-RU"/>
        </w:rPr>
        <w:t>После этого мы проанализировали двуязычные словари (</w:t>
      </w:r>
      <w:r w:rsidRPr="00165681">
        <w:t>ABBYY</w:t>
      </w:r>
      <w:r w:rsidRPr="003431B8">
        <w:rPr>
          <w:lang w:val="ru-RU"/>
        </w:rPr>
        <w:t xml:space="preserve"> </w:t>
      </w:r>
      <w:r w:rsidRPr="00165681">
        <w:t>Lingvo</w:t>
      </w:r>
      <w:r w:rsidR="00B42F59">
        <w:rPr>
          <w:rStyle w:val="af"/>
        </w:rPr>
        <w:footnoteReference w:id="64"/>
      </w:r>
      <w:r w:rsidRPr="003431B8">
        <w:rPr>
          <w:lang w:val="ru-RU"/>
        </w:rPr>
        <w:t xml:space="preserve"> и глоссарий Макарова</w:t>
      </w:r>
      <w:r w:rsidR="00045B72">
        <w:rPr>
          <w:rStyle w:val="af"/>
          <w:lang w:val="ru-RU"/>
        </w:rPr>
        <w:footnoteReference w:id="65"/>
      </w:r>
      <w:r w:rsidRPr="003431B8">
        <w:rPr>
          <w:lang w:val="ru-RU"/>
        </w:rPr>
        <w:t>) на предмет наличия перевода отобранных единиц, затем собрали иллюстративный материал из параллельного русско-английского подкорпуса НКРЯ.</w:t>
      </w:r>
    </w:p>
    <w:p w14:paraId="537D8159" w14:textId="77777777" w:rsidR="006E5260" w:rsidRDefault="006E5260" w:rsidP="006E5260">
      <w:pPr>
        <w:jc w:val="both"/>
        <w:rPr>
          <w:lang w:val="ru-RU"/>
        </w:rPr>
      </w:pPr>
    </w:p>
    <w:p w14:paraId="108AF5A1" w14:textId="50E099EA" w:rsidR="00165681" w:rsidRPr="003431B8" w:rsidRDefault="00165681" w:rsidP="004F4C4B">
      <w:pPr>
        <w:pStyle w:val="2"/>
        <w:rPr>
          <w:lang w:val="ru-RU"/>
        </w:rPr>
      </w:pPr>
      <w:bookmarkStart w:id="15" w:name="_Toc483258078"/>
      <w:r w:rsidRPr="003431B8">
        <w:rPr>
          <w:lang w:val="ru-RU"/>
        </w:rPr>
        <w:t>2.2. Особенности словарной фиксации наречий образа действия</w:t>
      </w:r>
      <w:bookmarkEnd w:id="15"/>
    </w:p>
    <w:p w14:paraId="19219CDD" w14:textId="77777777" w:rsidR="00165681" w:rsidRDefault="00165681" w:rsidP="003431B8">
      <w:pPr>
        <w:jc w:val="both"/>
        <w:rPr>
          <w:lang w:val="ru-RU"/>
        </w:rPr>
      </w:pPr>
    </w:p>
    <w:p w14:paraId="1DDEE100" w14:textId="77777777" w:rsidR="00165681" w:rsidRPr="003431B8" w:rsidRDefault="00165681" w:rsidP="003431B8">
      <w:pPr>
        <w:jc w:val="both"/>
        <w:rPr>
          <w:lang w:val="ru-RU"/>
        </w:rPr>
      </w:pPr>
      <w:r w:rsidRPr="003431B8">
        <w:rPr>
          <w:lang w:val="ru-RU"/>
        </w:rPr>
        <w:t>Словарные статьи в БТС организованы таким образом, что наречия некоторых подгрупп не выносятся в отдельную словарную статью, а даются в одной статье с мотивирующими их прилагательными или существительными. В основном так зафиксированы сравнительно-уподобительные наречия на -ски:</w:t>
      </w:r>
    </w:p>
    <w:p w14:paraId="0A6A7AD2" w14:textId="77777777" w:rsidR="00165681" w:rsidRPr="003431B8" w:rsidRDefault="00165681" w:rsidP="003431B8">
      <w:pPr>
        <w:jc w:val="both"/>
        <w:rPr>
          <w:i/>
          <w:lang w:val="ru-RU"/>
        </w:rPr>
      </w:pPr>
      <w:r w:rsidRPr="003431B8">
        <w:rPr>
          <w:lang w:val="ru-RU"/>
        </w:rPr>
        <w:t xml:space="preserve">АВТОМАТИЧЕСКИЙ, -ая, -ое. 1. Действующий без непосредственного участия человека; самодействующий. </w:t>
      </w:r>
      <w:r w:rsidRPr="003431B8">
        <w:rPr>
          <w:i/>
          <w:lang w:val="ru-RU"/>
        </w:rPr>
        <w:t>А. тормоз. А-ая телефонная станция.</w:t>
      </w:r>
      <w:r w:rsidRPr="003431B8">
        <w:rPr>
          <w:lang w:val="ru-RU"/>
        </w:rPr>
        <w:t xml:space="preserve"> 2. Характеризующийся автоматизмом. </w:t>
      </w:r>
      <w:r w:rsidRPr="003431B8">
        <w:rPr>
          <w:i/>
          <w:lang w:val="ru-RU"/>
        </w:rPr>
        <w:t xml:space="preserve">Совершать а-ие действия, движения. </w:t>
      </w:r>
      <w:r w:rsidRPr="003431B8">
        <w:rPr>
          <w:lang w:val="ru-RU"/>
        </w:rPr>
        <w:t>&lt;</w:t>
      </w:r>
      <w:r w:rsidRPr="003431B8">
        <w:rPr>
          <w:b/>
          <w:lang w:val="ru-RU"/>
        </w:rPr>
        <w:t>Автоматически</w:t>
      </w:r>
      <w:r w:rsidRPr="003431B8">
        <w:rPr>
          <w:lang w:val="ru-RU"/>
        </w:rPr>
        <w:t xml:space="preserve">, </w:t>
      </w:r>
      <w:r w:rsidRPr="003431B8">
        <w:rPr>
          <w:i/>
          <w:lang w:val="ru-RU"/>
        </w:rPr>
        <w:t>нареч.</w:t>
      </w:r>
    </w:p>
    <w:p w14:paraId="31F67825" w14:textId="77777777" w:rsidR="00165681" w:rsidRPr="003431B8" w:rsidRDefault="00165681" w:rsidP="003431B8">
      <w:pPr>
        <w:jc w:val="both"/>
        <w:rPr>
          <w:lang w:val="ru-RU"/>
        </w:rPr>
      </w:pPr>
      <w:r w:rsidRPr="003431B8">
        <w:rPr>
          <w:lang w:val="ru-RU"/>
        </w:rPr>
        <w:lastRenderedPageBreak/>
        <w:t xml:space="preserve">ПЕРИОДИЧЕСКИЙ, -ая, -ое. 1. к Период (6-8 зн.). </w:t>
      </w:r>
      <w:r w:rsidRPr="003431B8">
        <w:rPr>
          <w:i/>
          <w:lang w:val="ru-RU"/>
        </w:rPr>
        <w:t>П-ая речь</w:t>
      </w:r>
      <w:r w:rsidRPr="003431B8">
        <w:rPr>
          <w:lang w:val="ru-RU"/>
        </w:rPr>
        <w:t xml:space="preserve">. 2. Наступающий через определённые промежутки времени, закономерно повторяющийся. </w:t>
      </w:r>
      <w:r w:rsidRPr="003431B8">
        <w:rPr>
          <w:i/>
          <w:lang w:val="ru-RU"/>
        </w:rPr>
        <w:t>П-ие дожди. П-ие заморозки.</w:t>
      </w:r>
      <w:r w:rsidRPr="003431B8">
        <w:rPr>
          <w:lang w:val="ru-RU"/>
        </w:rPr>
        <w:t xml:space="preserve"> 3. Происходящий время от времени, через некоторые промежутки времени. </w:t>
      </w:r>
      <w:r w:rsidRPr="003431B8">
        <w:rPr>
          <w:i/>
          <w:lang w:val="ru-RU"/>
        </w:rPr>
        <w:t>П-ие встречи бывших выпускников. П-ая хандра.</w:t>
      </w:r>
      <w:r w:rsidRPr="003431B8">
        <w:rPr>
          <w:lang w:val="ru-RU"/>
        </w:rPr>
        <w:t xml:space="preserve"> 4. Выходящий из печати через определённые промежутки времени. </w:t>
      </w:r>
      <w:r w:rsidRPr="003431B8">
        <w:rPr>
          <w:i/>
          <w:lang w:val="ru-RU"/>
        </w:rPr>
        <w:t>П-ие издания</w:t>
      </w:r>
      <w:r w:rsidRPr="003431B8">
        <w:rPr>
          <w:lang w:val="ru-RU"/>
        </w:rPr>
        <w:t>. &lt;</w:t>
      </w:r>
      <w:r w:rsidRPr="003431B8">
        <w:rPr>
          <w:b/>
          <w:lang w:val="ru-RU"/>
        </w:rPr>
        <w:t>Периодически</w:t>
      </w:r>
      <w:r w:rsidRPr="003431B8">
        <w:rPr>
          <w:lang w:val="ru-RU"/>
        </w:rPr>
        <w:t xml:space="preserve">, </w:t>
      </w:r>
      <w:r w:rsidRPr="003431B8">
        <w:rPr>
          <w:i/>
          <w:lang w:val="ru-RU"/>
        </w:rPr>
        <w:t>нареч.</w:t>
      </w:r>
      <w:r w:rsidRPr="003431B8">
        <w:rPr>
          <w:lang w:val="ru-RU"/>
        </w:rPr>
        <w:t xml:space="preserve"> (2-3 зн.).</w:t>
      </w:r>
    </w:p>
    <w:p w14:paraId="576C0393" w14:textId="77777777" w:rsidR="00165681" w:rsidRPr="003431B8" w:rsidRDefault="00165681" w:rsidP="003431B8">
      <w:pPr>
        <w:jc w:val="both"/>
        <w:rPr>
          <w:i/>
          <w:lang w:val="ru-RU"/>
        </w:rPr>
      </w:pPr>
      <w:r w:rsidRPr="003431B8">
        <w:rPr>
          <w:lang w:val="ru-RU"/>
        </w:rPr>
        <w:t xml:space="preserve">ТЕОРЕТИЧЕСКИЙ, -ая, -ое. 1. к Теория; основанный на теории, связанный с ней. </w:t>
      </w:r>
      <w:r w:rsidRPr="003431B8">
        <w:rPr>
          <w:i/>
          <w:lang w:val="ru-RU"/>
        </w:rPr>
        <w:t>Т-ие исследования. Т-ое обобщение, знание. Т-ие вопросы, задачи. Т-ая подготовка</w:t>
      </w:r>
      <w:r w:rsidRPr="003431B8">
        <w:rPr>
          <w:lang w:val="ru-RU"/>
        </w:rPr>
        <w:t xml:space="preserve">. 2. Рассматривающий вопросы теории какой-л. науки. </w:t>
      </w:r>
      <w:r w:rsidRPr="003431B8">
        <w:rPr>
          <w:i/>
          <w:lang w:val="ru-RU"/>
        </w:rPr>
        <w:t xml:space="preserve">Т-ая физика. Т-ая астрономия. Т-ая хирургия. </w:t>
      </w:r>
      <w:r w:rsidRPr="003431B8">
        <w:rPr>
          <w:lang w:val="ru-RU"/>
        </w:rPr>
        <w:t xml:space="preserve">3. Склонный, способный к изучению теории, отвлечённо-логическому мышлению. </w:t>
      </w:r>
      <w:r w:rsidRPr="003431B8">
        <w:rPr>
          <w:i/>
          <w:lang w:val="ru-RU"/>
        </w:rPr>
        <w:t>Т. ум. Т-ие способности.</w:t>
      </w:r>
      <w:r w:rsidRPr="003431B8">
        <w:rPr>
          <w:lang w:val="ru-RU"/>
        </w:rPr>
        <w:t xml:space="preserve"> 4. Полученный путём отвлечённо-логических операций или математических расчётов. </w:t>
      </w:r>
      <w:r w:rsidRPr="003431B8">
        <w:rPr>
          <w:i/>
          <w:lang w:val="ru-RU"/>
        </w:rPr>
        <w:t>Т-ие выкладки, расчёты, построения.</w:t>
      </w:r>
      <w:r w:rsidRPr="003431B8">
        <w:rPr>
          <w:lang w:val="ru-RU"/>
        </w:rPr>
        <w:t xml:space="preserve"> // Спец. Предполагаемый, возможный при определённых исходных данных, условиях. </w:t>
      </w:r>
      <w:r w:rsidRPr="003431B8">
        <w:rPr>
          <w:i/>
          <w:lang w:val="ru-RU"/>
        </w:rPr>
        <w:t>Т. потолок самолёта. Т-ая производительность машины.</w:t>
      </w:r>
      <w:r w:rsidRPr="003431B8">
        <w:rPr>
          <w:lang w:val="ru-RU"/>
        </w:rPr>
        <w:t xml:space="preserve"> &lt;</w:t>
      </w:r>
      <w:r w:rsidRPr="003431B8">
        <w:rPr>
          <w:b/>
          <w:lang w:val="ru-RU"/>
        </w:rPr>
        <w:t>Теоретически</w:t>
      </w:r>
      <w:r w:rsidRPr="003431B8">
        <w:rPr>
          <w:lang w:val="ru-RU"/>
        </w:rPr>
        <w:t xml:space="preserve">, </w:t>
      </w:r>
      <w:r w:rsidRPr="003431B8">
        <w:rPr>
          <w:i/>
          <w:lang w:val="ru-RU"/>
        </w:rPr>
        <w:t>нареч. Рассуждать т. Подготовиться т. Получить результат т. Т. подкованный человек. Т. возможно, а практически вряд ли.</w:t>
      </w:r>
    </w:p>
    <w:p w14:paraId="65D1F9F6" w14:textId="77777777" w:rsidR="00165681" w:rsidRPr="003431B8" w:rsidRDefault="00165681" w:rsidP="003431B8">
      <w:pPr>
        <w:jc w:val="both"/>
        <w:rPr>
          <w:lang w:val="ru-RU"/>
        </w:rPr>
      </w:pPr>
      <w:r w:rsidRPr="003431B8">
        <w:rPr>
          <w:lang w:val="ru-RU"/>
        </w:rPr>
        <w:t>Встречаются, однако, и исключения, когда наречия этой группы помещаются в отдельную словарную статью:</w:t>
      </w:r>
    </w:p>
    <w:p w14:paraId="436F5139" w14:textId="77777777" w:rsidR="00165681" w:rsidRPr="003431B8" w:rsidRDefault="00165681" w:rsidP="003431B8">
      <w:pPr>
        <w:jc w:val="both"/>
        <w:rPr>
          <w:i/>
          <w:lang w:val="ru-RU"/>
        </w:rPr>
      </w:pPr>
      <w:r w:rsidRPr="003431B8">
        <w:rPr>
          <w:lang w:val="ru-RU"/>
        </w:rPr>
        <w:t xml:space="preserve">ИСТОРИЧЕСКИ, </w:t>
      </w:r>
      <w:r w:rsidRPr="003431B8">
        <w:rPr>
          <w:i/>
          <w:lang w:val="ru-RU"/>
        </w:rPr>
        <w:t>нареч</w:t>
      </w:r>
      <w:r w:rsidRPr="003431B8">
        <w:rPr>
          <w:lang w:val="ru-RU"/>
        </w:rPr>
        <w:t xml:space="preserve">. В ходе исторического развития страны, народа и т.п. </w:t>
      </w:r>
      <w:r w:rsidRPr="003431B8">
        <w:rPr>
          <w:i/>
          <w:lang w:val="ru-RU"/>
        </w:rPr>
        <w:t>И. короткий срок. И. важное событие.</w:t>
      </w:r>
      <w:r w:rsidRPr="003431B8">
        <w:rPr>
          <w:lang w:val="ru-RU"/>
        </w:rPr>
        <w:t xml:space="preserve"> // В порядке развития, изменения чего-л. </w:t>
      </w:r>
      <w:r w:rsidRPr="003431B8">
        <w:rPr>
          <w:i/>
          <w:lang w:val="ru-RU"/>
        </w:rPr>
        <w:t>Явление, сложившееся и. И. предшествовать чему-л.</w:t>
      </w:r>
    </w:p>
    <w:p w14:paraId="208BBF0A" w14:textId="77777777" w:rsidR="00165681" w:rsidRPr="003431B8" w:rsidRDefault="00165681" w:rsidP="003431B8">
      <w:pPr>
        <w:jc w:val="both"/>
        <w:rPr>
          <w:lang w:val="ru-RU"/>
        </w:rPr>
      </w:pPr>
      <w:r w:rsidRPr="003431B8">
        <w:rPr>
          <w:lang w:val="ru-RU"/>
        </w:rPr>
        <w:t>Схожая картина наблюдается и в английских толковых словарях: эквиваленты многих русских сравнительно-уподобительных наречий (</w:t>
      </w:r>
      <w:r w:rsidRPr="007B6D4A">
        <w:rPr>
          <w:i/>
          <w:lang w:val="en-US"/>
        </w:rPr>
        <w:t>tragically</w:t>
      </w:r>
      <w:r w:rsidRPr="003431B8">
        <w:rPr>
          <w:i/>
          <w:lang w:val="ru-RU"/>
        </w:rPr>
        <w:t xml:space="preserve">, </w:t>
      </w:r>
      <w:r w:rsidRPr="007B6D4A">
        <w:rPr>
          <w:i/>
          <w:lang w:val="en-US"/>
        </w:rPr>
        <w:t>organically</w:t>
      </w:r>
      <w:r w:rsidRPr="003431B8">
        <w:rPr>
          <w:i/>
          <w:lang w:val="ru-RU"/>
        </w:rPr>
        <w:t xml:space="preserve">, </w:t>
      </w:r>
      <w:r w:rsidRPr="007B6D4A">
        <w:rPr>
          <w:i/>
        </w:rPr>
        <w:t>biologically</w:t>
      </w:r>
      <w:r w:rsidRPr="003431B8">
        <w:rPr>
          <w:i/>
          <w:lang w:val="ru-RU"/>
        </w:rPr>
        <w:t xml:space="preserve">, </w:t>
      </w:r>
      <w:r w:rsidRPr="007B6D4A">
        <w:rPr>
          <w:i/>
        </w:rPr>
        <w:t>hysterically</w:t>
      </w:r>
      <w:r w:rsidRPr="003431B8">
        <w:rPr>
          <w:i/>
          <w:lang w:val="ru-RU"/>
        </w:rPr>
        <w:t xml:space="preserve">, </w:t>
      </w:r>
      <w:r w:rsidRPr="007B6D4A">
        <w:rPr>
          <w:i/>
        </w:rPr>
        <w:t>ideologically</w:t>
      </w:r>
      <w:r w:rsidRPr="003431B8">
        <w:rPr>
          <w:rFonts w:hint="eastAsia"/>
          <w:i/>
          <w:lang w:val="ru-RU"/>
        </w:rPr>
        <w:t xml:space="preserve">, </w:t>
      </w:r>
      <w:r w:rsidRPr="007B6D4A">
        <w:rPr>
          <w:i/>
        </w:rPr>
        <w:t>heroically</w:t>
      </w:r>
      <w:r w:rsidRPr="003431B8">
        <w:rPr>
          <w:i/>
          <w:lang w:val="ru-RU"/>
        </w:rPr>
        <w:t xml:space="preserve">, </w:t>
      </w:r>
      <w:r w:rsidRPr="00D24562">
        <w:rPr>
          <w:i/>
        </w:rPr>
        <w:t>genetically</w:t>
      </w:r>
      <w:r w:rsidRPr="003431B8">
        <w:rPr>
          <w:lang w:val="ru-RU"/>
        </w:rPr>
        <w:t xml:space="preserve"> и др.) даются в одной статье с мотивирующим прилагательным. Однако в отличие от русских словарей, где данная особенность проявляется более-менее систематически, в английских словарях, на первый взгляд, полного единообразия не наблюдается (например, наречия </w:t>
      </w:r>
      <w:r w:rsidRPr="00D24562">
        <w:rPr>
          <w:i/>
        </w:rPr>
        <w:t>economically</w:t>
      </w:r>
      <w:r w:rsidRPr="003431B8">
        <w:rPr>
          <w:i/>
          <w:lang w:val="ru-RU"/>
        </w:rPr>
        <w:t xml:space="preserve">, </w:t>
      </w:r>
      <w:r w:rsidRPr="00D24562">
        <w:rPr>
          <w:i/>
        </w:rPr>
        <w:lastRenderedPageBreak/>
        <w:t>theoretically</w:t>
      </w:r>
      <w:r w:rsidRPr="003431B8">
        <w:rPr>
          <w:i/>
          <w:lang w:val="ru-RU"/>
        </w:rPr>
        <w:t xml:space="preserve">, </w:t>
      </w:r>
      <w:r w:rsidRPr="00D24562">
        <w:rPr>
          <w:i/>
        </w:rPr>
        <w:t>automatically</w:t>
      </w:r>
      <w:r w:rsidRPr="003431B8">
        <w:rPr>
          <w:i/>
          <w:lang w:val="ru-RU"/>
        </w:rPr>
        <w:t xml:space="preserve">, </w:t>
      </w:r>
      <w:r w:rsidRPr="00D24562">
        <w:rPr>
          <w:i/>
        </w:rPr>
        <w:t>practically</w:t>
      </w:r>
      <w:r w:rsidRPr="003431B8">
        <w:rPr>
          <w:lang w:val="ru-RU"/>
        </w:rPr>
        <w:t xml:space="preserve"> и др. даются в отельных словарных статьях без ссылки на мотивирующее прилагательное).</w:t>
      </w:r>
    </w:p>
    <w:p w14:paraId="2C2CB97A" w14:textId="77777777" w:rsidR="00165681" w:rsidRPr="003431B8" w:rsidRDefault="00165681" w:rsidP="003431B8">
      <w:pPr>
        <w:jc w:val="both"/>
        <w:rPr>
          <w:lang w:val="ru-RU"/>
        </w:rPr>
      </w:pPr>
      <w:r w:rsidRPr="003431B8">
        <w:rPr>
          <w:lang w:val="ru-RU"/>
        </w:rPr>
        <w:t>Некоторые русские наречия совместности, образованные путем адвербиализации от существительных в творительном падеже, помещены в одну словарную статью с мотивирующим словом с пометой «в значении наречия»:</w:t>
      </w:r>
    </w:p>
    <w:p w14:paraId="4AD444CD" w14:textId="77777777" w:rsidR="00165681" w:rsidRPr="003431B8" w:rsidRDefault="00165681" w:rsidP="003431B8">
      <w:pPr>
        <w:jc w:val="both"/>
        <w:rPr>
          <w:i/>
          <w:lang w:val="ru-RU"/>
        </w:rPr>
      </w:pPr>
      <w:r w:rsidRPr="003431B8">
        <w:rPr>
          <w:lang w:val="ru-RU"/>
        </w:rPr>
        <w:t xml:space="preserve">ТОЛПА, -ы; </w:t>
      </w:r>
      <w:r w:rsidRPr="003431B8">
        <w:rPr>
          <w:i/>
          <w:lang w:val="ru-RU"/>
        </w:rPr>
        <w:t>мн.</w:t>
      </w:r>
      <w:r w:rsidRPr="003431B8">
        <w:rPr>
          <w:lang w:val="ru-RU"/>
        </w:rPr>
        <w:t xml:space="preserve"> толпы, толп; </w:t>
      </w:r>
      <w:r w:rsidRPr="003431B8">
        <w:rPr>
          <w:i/>
          <w:lang w:val="ru-RU"/>
        </w:rPr>
        <w:t>ж.</w:t>
      </w:r>
      <w:r w:rsidRPr="003431B8">
        <w:rPr>
          <w:lang w:val="ru-RU"/>
        </w:rPr>
        <w:t xml:space="preserve"> 1. </w:t>
      </w:r>
      <w:r w:rsidRPr="003431B8">
        <w:rPr>
          <w:i/>
          <w:lang w:val="ru-RU"/>
        </w:rPr>
        <w:t>мн. в зн. ед.</w:t>
      </w:r>
      <w:r w:rsidRPr="003431B8">
        <w:rPr>
          <w:lang w:val="ru-RU"/>
        </w:rPr>
        <w:t xml:space="preserve"> Неорганизованное скопление людей; сборище. </w:t>
      </w:r>
      <w:r w:rsidRPr="003431B8">
        <w:rPr>
          <w:i/>
          <w:lang w:val="ru-RU"/>
        </w:rPr>
        <w:t>Огромная, шумная т. Вооружённая, безоружная т. Т. людей, студентов. Т. демонстрантов, зевак, беженцев</w:t>
      </w:r>
      <w:r w:rsidRPr="003431B8">
        <w:rPr>
          <w:lang w:val="ru-RU"/>
        </w:rPr>
        <w:t xml:space="preserve">. 2. </w:t>
      </w:r>
      <w:r w:rsidRPr="003431B8">
        <w:rPr>
          <w:i/>
          <w:lang w:val="ru-RU"/>
        </w:rPr>
        <w:t>только ед</w:t>
      </w:r>
      <w:r w:rsidRPr="003431B8">
        <w:rPr>
          <w:lang w:val="ru-RU"/>
        </w:rPr>
        <w:t xml:space="preserve">. Обыкновенные люди, масса в противоположность героям, выдающимся личностям. </w:t>
      </w:r>
      <w:r w:rsidRPr="003431B8">
        <w:rPr>
          <w:i/>
          <w:lang w:val="ru-RU"/>
        </w:rPr>
        <w:t>Кто-л. недоступен толпе. Подчиняться инстинктам толпы.</w:t>
      </w:r>
      <w:r w:rsidRPr="003431B8">
        <w:rPr>
          <w:lang w:val="ru-RU"/>
        </w:rPr>
        <w:t xml:space="preserve"> &lt;</w:t>
      </w:r>
      <w:r w:rsidRPr="003431B8">
        <w:rPr>
          <w:b/>
          <w:lang w:val="ru-RU"/>
        </w:rPr>
        <w:t>Толпой</w:t>
      </w:r>
      <w:r w:rsidRPr="003431B8">
        <w:rPr>
          <w:lang w:val="ru-RU"/>
        </w:rPr>
        <w:t xml:space="preserve">, </w:t>
      </w:r>
      <w:r w:rsidRPr="003431B8">
        <w:rPr>
          <w:i/>
          <w:lang w:val="ru-RU"/>
        </w:rPr>
        <w:t>в зн. нареч.</w:t>
      </w:r>
      <w:r w:rsidRPr="003431B8">
        <w:rPr>
          <w:lang w:val="ru-RU"/>
        </w:rPr>
        <w:t xml:space="preserve"> Сообща, все вместе. </w:t>
      </w:r>
      <w:r w:rsidRPr="003431B8">
        <w:rPr>
          <w:i/>
          <w:lang w:val="ru-RU"/>
        </w:rPr>
        <w:t>Т. возвращаться в город. Толпами, в зн. нареч. Массой, во множестве. Люди бегут т.</w:t>
      </w:r>
    </w:p>
    <w:p w14:paraId="4C605140" w14:textId="77777777" w:rsidR="00165681" w:rsidRPr="003431B8" w:rsidRDefault="00165681" w:rsidP="003431B8">
      <w:pPr>
        <w:jc w:val="both"/>
        <w:rPr>
          <w:i/>
          <w:lang w:val="ru-RU"/>
        </w:rPr>
      </w:pPr>
      <w:r w:rsidRPr="003431B8">
        <w:rPr>
          <w:lang w:val="ru-RU"/>
        </w:rPr>
        <w:t xml:space="preserve">ПАЧКА, -и; </w:t>
      </w:r>
      <w:r w:rsidRPr="003431B8">
        <w:rPr>
          <w:i/>
          <w:lang w:val="ru-RU"/>
        </w:rPr>
        <w:t>мн. род</w:t>
      </w:r>
      <w:r w:rsidRPr="003431B8">
        <w:rPr>
          <w:lang w:val="ru-RU"/>
        </w:rPr>
        <w:t xml:space="preserve">. -чек, </w:t>
      </w:r>
      <w:r w:rsidRPr="003431B8">
        <w:rPr>
          <w:i/>
          <w:lang w:val="ru-RU"/>
        </w:rPr>
        <w:t>дат.</w:t>
      </w:r>
      <w:r w:rsidRPr="003431B8">
        <w:rPr>
          <w:lang w:val="ru-RU"/>
        </w:rPr>
        <w:t xml:space="preserve"> -чкам; </w:t>
      </w:r>
      <w:r w:rsidRPr="003431B8">
        <w:rPr>
          <w:i/>
          <w:lang w:val="ru-RU"/>
        </w:rPr>
        <w:t>ж</w:t>
      </w:r>
      <w:r w:rsidRPr="003431B8">
        <w:rPr>
          <w:lang w:val="ru-RU"/>
        </w:rPr>
        <w:t xml:space="preserve">. 1. Стопка однородных сложенных или связанных предметов. </w:t>
      </w:r>
      <w:r w:rsidRPr="003431B8">
        <w:rPr>
          <w:i/>
          <w:lang w:val="ru-RU"/>
        </w:rPr>
        <w:t>П. денег. П. писем.</w:t>
      </w:r>
      <w:r w:rsidRPr="003431B8">
        <w:rPr>
          <w:lang w:val="ru-RU"/>
        </w:rPr>
        <w:t xml:space="preserve"> // Небольшой пакет чего-л. упакованного, сложенного вместе. </w:t>
      </w:r>
      <w:r w:rsidRPr="003431B8">
        <w:rPr>
          <w:i/>
          <w:lang w:val="ru-RU"/>
        </w:rPr>
        <w:t>П. чаю. П. карандашей</w:t>
      </w:r>
      <w:r w:rsidRPr="003431B8">
        <w:rPr>
          <w:lang w:val="ru-RU"/>
        </w:rPr>
        <w:t xml:space="preserve">. 2. </w:t>
      </w:r>
      <w:r w:rsidRPr="003431B8">
        <w:rPr>
          <w:i/>
          <w:lang w:val="ru-RU"/>
        </w:rPr>
        <w:t>Горн.</w:t>
      </w:r>
      <w:r w:rsidRPr="003431B8">
        <w:rPr>
          <w:lang w:val="ru-RU"/>
        </w:rPr>
        <w:t xml:space="preserve"> Несколько смежных слоёв в слоистом пласте. </w:t>
      </w:r>
      <w:r w:rsidRPr="003431B8">
        <w:rPr>
          <w:i/>
          <w:lang w:val="ru-RU"/>
        </w:rPr>
        <w:t>Верхняя п. угля.</w:t>
      </w:r>
      <w:r w:rsidRPr="003431B8">
        <w:rPr>
          <w:lang w:val="ru-RU"/>
        </w:rPr>
        <w:t xml:space="preserve"> 3. </w:t>
      </w:r>
      <w:r w:rsidRPr="003431B8">
        <w:rPr>
          <w:i/>
          <w:lang w:val="ru-RU"/>
        </w:rPr>
        <w:t>Театр.</w:t>
      </w:r>
      <w:r w:rsidRPr="003431B8">
        <w:rPr>
          <w:lang w:val="ru-RU"/>
        </w:rPr>
        <w:t xml:space="preserve"> Короткая пышная многослойная юбка танцовщицы. ●Впервые изготовлена в 1839 г. по рисунку художника и модельера Эжена Лами для балерины М. Тальони. &lt;</w:t>
      </w:r>
      <w:r w:rsidRPr="003431B8">
        <w:rPr>
          <w:b/>
          <w:lang w:val="ru-RU"/>
        </w:rPr>
        <w:t>Пачками</w:t>
      </w:r>
      <w:r w:rsidRPr="003431B8">
        <w:rPr>
          <w:lang w:val="ru-RU"/>
        </w:rPr>
        <w:t xml:space="preserve">, </w:t>
      </w:r>
      <w:r w:rsidRPr="003431B8">
        <w:rPr>
          <w:i/>
          <w:lang w:val="ru-RU"/>
        </w:rPr>
        <w:t>в зн. нареч. Разг</w:t>
      </w:r>
      <w:r w:rsidRPr="003431B8">
        <w:rPr>
          <w:lang w:val="ru-RU"/>
        </w:rPr>
        <w:t xml:space="preserve">. Группами, партиями, следующими одна за другой. </w:t>
      </w:r>
      <w:r w:rsidRPr="003431B8">
        <w:rPr>
          <w:i/>
          <w:lang w:val="ru-RU"/>
        </w:rPr>
        <w:t>Гости подъезжали п. Стрельба п.</w:t>
      </w:r>
    </w:p>
    <w:p w14:paraId="2619E9DB" w14:textId="77777777" w:rsidR="00165681" w:rsidRPr="003431B8" w:rsidRDefault="00165681" w:rsidP="003431B8">
      <w:pPr>
        <w:jc w:val="both"/>
        <w:rPr>
          <w:i/>
          <w:lang w:val="ru-RU"/>
        </w:rPr>
      </w:pPr>
      <w:r w:rsidRPr="003431B8">
        <w:rPr>
          <w:lang w:val="ru-RU"/>
        </w:rPr>
        <w:t xml:space="preserve">ГУРЬБА, -ы; </w:t>
      </w:r>
      <w:r w:rsidRPr="003431B8">
        <w:rPr>
          <w:i/>
          <w:lang w:val="ru-RU"/>
        </w:rPr>
        <w:t>ж. Разг</w:t>
      </w:r>
      <w:r w:rsidRPr="003431B8">
        <w:rPr>
          <w:lang w:val="ru-RU"/>
        </w:rPr>
        <w:t xml:space="preserve">. Шумная группа людей; ватага. </w:t>
      </w:r>
      <w:r w:rsidRPr="003431B8">
        <w:rPr>
          <w:i/>
          <w:lang w:val="ru-RU"/>
        </w:rPr>
        <w:t>Г. ребятишек. Весёлая г. молодых парней и девчат.</w:t>
      </w:r>
      <w:r w:rsidRPr="003431B8">
        <w:rPr>
          <w:lang w:val="ru-RU"/>
        </w:rPr>
        <w:t xml:space="preserve"> &lt;</w:t>
      </w:r>
      <w:r w:rsidRPr="003431B8">
        <w:rPr>
          <w:b/>
          <w:lang w:val="ru-RU"/>
        </w:rPr>
        <w:t>Гурьбой</w:t>
      </w:r>
      <w:r w:rsidRPr="003431B8">
        <w:rPr>
          <w:lang w:val="ru-RU"/>
        </w:rPr>
        <w:t xml:space="preserve">, </w:t>
      </w:r>
      <w:r w:rsidRPr="003431B8">
        <w:rPr>
          <w:i/>
          <w:lang w:val="ru-RU"/>
        </w:rPr>
        <w:t>в зн. нареч</w:t>
      </w:r>
      <w:r w:rsidRPr="003431B8">
        <w:rPr>
          <w:lang w:val="ru-RU"/>
        </w:rPr>
        <w:t xml:space="preserve">. </w:t>
      </w:r>
      <w:r w:rsidRPr="003431B8">
        <w:rPr>
          <w:i/>
          <w:lang w:val="ru-RU"/>
        </w:rPr>
        <w:t>Навалиться на что-л. всей г. Ринуться в бой г.</w:t>
      </w:r>
    </w:p>
    <w:p w14:paraId="4B2D35B9" w14:textId="77777777" w:rsidR="00165681" w:rsidRPr="003431B8" w:rsidRDefault="00165681" w:rsidP="003431B8">
      <w:pPr>
        <w:jc w:val="both"/>
        <w:rPr>
          <w:lang w:val="ru-RU"/>
        </w:rPr>
      </w:pPr>
      <w:r w:rsidRPr="003431B8">
        <w:rPr>
          <w:lang w:val="ru-RU"/>
        </w:rPr>
        <w:t>Лексемы данной группы, образованные от собирательных числительных, всегда даются в отельной словарной статье:</w:t>
      </w:r>
    </w:p>
    <w:p w14:paraId="2072D8C5" w14:textId="77777777" w:rsidR="00165681" w:rsidRPr="003431B8" w:rsidRDefault="00165681" w:rsidP="003431B8">
      <w:pPr>
        <w:jc w:val="both"/>
        <w:rPr>
          <w:i/>
          <w:lang w:val="ru-RU"/>
        </w:rPr>
      </w:pPr>
      <w:r w:rsidRPr="003431B8">
        <w:rPr>
          <w:lang w:val="ru-RU"/>
        </w:rPr>
        <w:lastRenderedPageBreak/>
        <w:t xml:space="preserve">ВДВОЁМ, </w:t>
      </w:r>
      <w:r w:rsidRPr="003431B8">
        <w:rPr>
          <w:i/>
          <w:lang w:val="ru-RU"/>
        </w:rPr>
        <w:t>нареч.</w:t>
      </w:r>
      <w:r w:rsidRPr="003431B8">
        <w:rPr>
          <w:lang w:val="ru-RU"/>
        </w:rPr>
        <w:t xml:space="preserve"> В количестве двух человек, вместе со вторым. </w:t>
      </w:r>
      <w:r w:rsidRPr="003431B8">
        <w:rPr>
          <w:i/>
          <w:lang w:val="ru-RU"/>
        </w:rPr>
        <w:t>Жить в. Обедать в. В. легче принять решение. В. управимся быстрее. Пойдём с тобой в.</w:t>
      </w:r>
    </w:p>
    <w:p w14:paraId="70F2B9E2" w14:textId="77777777" w:rsidR="00165681" w:rsidRPr="003431B8" w:rsidRDefault="00165681" w:rsidP="003431B8">
      <w:pPr>
        <w:jc w:val="both"/>
        <w:rPr>
          <w:i/>
          <w:lang w:val="ru-RU"/>
        </w:rPr>
      </w:pPr>
      <w:r w:rsidRPr="003431B8">
        <w:rPr>
          <w:lang w:val="ru-RU"/>
        </w:rPr>
        <w:t xml:space="preserve">ВДЕСЯТЕРОМ, </w:t>
      </w:r>
      <w:r w:rsidRPr="003431B8">
        <w:rPr>
          <w:i/>
          <w:lang w:val="ru-RU"/>
        </w:rPr>
        <w:t>нареч.</w:t>
      </w:r>
      <w:r w:rsidRPr="003431B8">
        <w:rPr>
          <w:lang w:val="ru-RU"/>
        </w:rPr>
        <w:t xml:space="preserve"> В количестве десяти человек. </w:t>
      </w:r>
      <w:r w:rsidRPr="003431B8">
        <w:rPr>
          <w:i/>
          <w:lang w:val="ru-RU"/>
        </w:rPr>
        <w:t>Отправились в.</w:t>
      </w:r>
    </w:p>
    <w:p w14:paraId="2AD1F569" w14:textId="77777777" w:rsidR="00165681" w:rsidRPr="003431B8" w:rsidRDefault="00165681" w:rsidP="003431B8">
      <w:pPr>
        <w:jc w:val="both"/>
        <w:rPr>
          <w:lang w:val="ru-RU"/>
        </w:rPr>
      </w:pPr>
      <w:r w:rsidRPr="003431B8">
        <w:rPr>
          <w:lang w:val="ru-RU"/>
        </w:rPr>
        <w:t>Интересно, что наречия данной группы со значением несоучастия в действии также всегда помещены в отдельную словарную статью:</w:t>
      </w:r>
    </w:p>
    <w:p w14:paraId="53C07C9C" w14:textId="77777777" w:rsidR="00165681" w:rsidRPr="003431B8" w:rsidRDefault="00165681" w:rsidP="003431B8">
      <w:pPr>
        <w:jc w:val="both"/>
        <w:rPr>
          <w:i/>
          <w:lang w:val="ru-RU"/>
        </w:rPr>
      </w:pPr>
      <w:r w:rsidRPr="003431B8">
        <w:rPr>
          <w:lang w:val="ru-RU"/>
        </w:rPr>
        <w:t xml:space="preserve">ПОРОЗНЬ, </w:t>
      </w:r>
      <w:r w:rsidRPr="003431B8">
        <w:rPr>
          <w:i/>
          <w:lang w:val="ru-RU"/>
        </w:rPr>
        <w:t>нареч.</w:t>
      </w:r>
      <w:r w:rsidRPr="003431B8">
        <w:rPr>
          <w:lang w:val="ru-RU"/>
        </w:rPr>
        <w:t xml:space="preserve"> Отдельно, не вместе; врозь</w:t>
      </w:r>
      <w:r w:rsidRPr="003431B8">
        <w:rPr>
          <w:i/>
          <w:lang w:val="ru-RU"/>
        </w:rPr>
        <w:t>. Жить п</w:t>
      </w:r>
      <w:r w:rsidRPr="003431B8">
        <w:rPr>
          <w:lang w:val="ru-RU"/>
        </w:rPr>
        <w:t xml:space="preserve">. // Не одновременно, в разное время. </w:t>
      </w:r>
      <w:r w:rsidRPr="003431B8">
        <w:rPr>
          <w:i/>
          <w:lang w:val="ru-RU"/>
        </w:rPr>
        <w:t>Выходим п., сначала я, потом ты.</w:t>
      </w:r>
    </w:p>
    <w:p w14:paraId="1A7940BE" w14:textId="77777777" w:rsidR="00165681" w:rsidRPr="003431B8" w:rsidRDefault="00165681" w:rsidP="003431B8">
      <w:pPr>
        <w:jc w:val="both"/>
        <w:rPr>
          <w:lang w:val="ru-RU"/>
        </w:rPr>
      </w:pPr>
      <w:r w:rsidRPr="003431B8">
        <w:rPr>
          <w:lang w:val="ru-RU"/>
        </w:rPr>
        <w:t xml:space="preserve">ВРАЗНОБОЙ, </w:t>
      </w:r>
      <w:r w:rsidRPr="003431B8">
        <w:rPr>
          <w:i/>
          <w:lang w:val="ru-RU"/>
        </w:rPr>
        <w:t>нареч. Разг</w:t>
      </w:r>
      <w:r w:rsidRPr="003431B8">
        <w:rPr>
          <w:lang w:val="ru-RU"/>
        </w:rPr>
        <w:t xml:space="preserve">. Не вместе, разрозненно; недружно, несогласованно. </w:t>
      </w:r>
      <w:r w:rsidRPr="003431B8">
        <w:rPr>
          <w:i/>
          <w:lang w:val="ru-RU"/>
        </w:rPr>
        <w:t>Стрелять в. Петь в. Действовать в.</w:t>
      </w:r>
    </w:p>
    <w:p w14:paraId="38B58B38" w14:textId="77777777" w:rsidR="00165681" w:rsidRPr="003431B8" w:rsidRDefault="00165681" w:rsidP="003431B8">
      <w:pPr>
        <w:jc w:val="both"/>
        <w:rPr>
          <w:lang w:val="ru-RU"/>
        </w:rPr>
      </w:pPr>
      <w:r w:rsidRPr="003431B8">
        <w:rPr>
          <w:lang w:val="ru-RU"/>
        </w:rPr>
        <w:t>Что касается наречий собственно образа и способа действия, в случае, когда мотивирующим словом является деепричастие, наречие помещается в отдельную словарную статью:</w:t>
      </w:r>
    </w:p>
    <w:p w14:paraId="27AAC726" w14:textId="77777777" w:rsidR="00165681" w:rsidRPr="003431B8" w:rsidRDefault="00165681" w:rsidP="003431B8">
      <w:pPr>
        <w:jc w:val="both"/>
        <w:rPr>
          <w:lang w:val="ru-RU"/>
        </w:rPr>
      </w:pPr>
      <w:r w:rsidRPr="003431B8">
        <w:rPr>
          <w:lang w:val="ru-RU"/>
        </w:rPr>
        <w:t xml:space="preserve">ШУТЯ, </w:t>
      </w:r>
      <w:r w:rsidRPr="003431B8">
        <w:rPr>
          <w:i/>
          <w:lang w:val="ru-RU"/>
        </w:rPr>
        <w:t>нареч.</w:t>
      </w:r>
      <w:r w:rsidRPr="003431B8">
        <w:rPr>
          <w:lang w:val="ru-RU"/>
        </w:rPr>
        <w:t xml:space="preserve"> 1. В шутку, ради шутки, смеха, забавы. </w:t>
      </w:r>
      <w:r w:rsidRPr="003431B8">
        <w:rPr>
          <w:i/>
          <w:lang w:val="ru-RU"/>
        </w:rPr>
        <w:t>Говорил ш. Ш. обнял. Ш. стукнуть по плечу.</w:t>
      </w:r>
      <w:r w:rsidRPr="003431B8">
        <w:rPr>
          <w:lang w:val="ru-RU"/>
        </w:rPr>
        <w:t xml:space="preserve"> 2. Легко, без труда, без усилий. </w:t>
      </w:r>
      <w:r w:rsidRPr="003431B8">
        <w:rPr>
          <w:i/>
          <w:lang w:val="ru-RU"/>
        </w:rPr>
        <w:t>Училась она ш. Ш. поднимал тяжести. Ш. взбежал по лестнице.</w:t>
      </w:r>
      <w:r w:rsidRPr="003431B8">
        <w:rPr>
          <w:lang w:val="ru-RU"/>
        </w:rPr>
        <w:t xml:space="preserve"> &lt;Не шутя, </w:t>
      </w:r>
      <w:r w:rsidRPr="003431B8">
        <w:rPr>
          <w:i/>
          <w:lang w:val="ru-RU"/>
        </w:rPr>
        <w:t>в зн. нареч</w:t>
      </w:r>
      <w:r w:rsidRPr="003431B8">
        <w:rPr>
          <w:lang w:val="ru-RU"/>
        </w:rPr>
        <w:t xml:space="preserve">. Серьёзно, очень сильно. </w:t>
      </w:r>
      <w:r w:rsidRPr="003431B8">
        <w:rPr>
          <w:i/>
          <w:lang w:val="ru-RU"/>
        </w:rPr>
        <w:t>Полюбила его не шутя. Не шутя расшибся</w:t>
      </w:r>
      <w:r w:rsidRPr="003431B8">
        <w:rPr>
          <w:lang w:val="ru-RU"/>
        </w:rPr>
        <w:t>.</w:t>
      </w:r>
    </w:p>
    <w:p w14:paraId="5DA6D48B" w14:textId="77777777" w:rsidR="00165681" w:rsidRPr="003431B8" w:rsidRDefault="00165681" w:rsidP="003431B8">
      <w:pPr>
        <w:jc w:val="both"/>
        <w:rPr>
          <w:i/>
          <w:lang w:val="ru-RU"/>
        </w:rPr>
      </w:pPr>
      <w:r w:rsidRPr="003431B8">
        <w:rPr>
          <w:lang w:val="ru-RU"/>
        </w:rPr>
        <w:t xml:space="preserve">МОЛЧА, </w:t>
      </w:r>
      <w:r w:rsidRPr="003431B8">
        <w:rPr>
          <w:i/>
          <w:lang w:val="ru-RU"/>
        </w:rPr>
        <w:t>нареч.</w:t>
      </w:r>
      <w:r w:rsidRPr="003431B8">
        <w:rPr>
          <w:lang w:val="ru-RU"/>
        </w:rPr>
        <w:t xml:space="preserve"> 1. Сохраняя молчание, ничего не говоря. </w:t>
      </w:r>
      <w:r w:rsidRPr="003431B8">
        <w:rPr>
          <w:i/>
          <w:lang w:val="ru-RU"/>
        </w:rPr>
        <w:t>Идти м. М. смотреть друг на друга. М. любоваться природой.</w:t>
      </w:r>
      <w:r w:rsidRPr="003431B8">
        <w:rPr>
          <w:lang w:val="ru-RU"/>
        </w:rPr>
        <w:t xml:space="preserve"> 2. Не протестуя, безропотно, покорно. </w:t>
      </w:r>
      <w:r w:rsidRPr="003431B8">
        <w:rPr>
          <w:i/>
          <w:lang w:val="ru-RU"/>
        </w:rPr>
        <w:t>М. переносить удары судьбы.</w:t>
      </w:r>
    </w:p>
    <w:p w14:paraId="6434CD3C" w14:textId="77777777" w:rsidR="00165681" w:rsidRPr="003431B8" w:rsidRDefault="00165681" w:rsidP="003431B8">
      <w:pPr>
        <w:jc w:val="both"/>
        <w:rPr>
          <w:lang w:val="ru-RU"/>
        </w:rPr>
      </w:pPr>
      <w:r w:rsidRPr="003431B8">
        <w:rPr>
          <w:lang w:val="ru-RU"/>
        </w:rPr>
        <w:t xml:space="preserve">ЛЁЖА, </w:t>
      </w:r>
      <w:r w:rsidRPr="003431B8">
        <w:rPr>
          <w:i/>
          <w:lang w:val="ru-RU"/>
        </w:rPr>
        <w:t>нареч</w:t>
      </w:r>
      <w:r w:rsidRPr="003431B8">
        <w:rPr>
          <w:lang w:val="ru-RU"/>
        </w:rPr>
        <w:t xml:space="preserve">. В лежачем положении. </w:t>
      </w:r>
      <w:r w:rsidRPr="003431B8">
        <w:rPr>
          <w:i/>
          <w:lang w:val="ru-RU"/>
        </w:rPr>
        <w:t>Читать лёжа.</w:t>
      </w:r>
    </w:p>
    <w:p w14:paraId="58B2507C" w14:textId="77777777" w:rsidR="00165681" w:rsidRPr="003431B8" w:rsidRDefault="00165681" w:rsidP="003431B8">
      <w:pPr>
        <w:jc w:val="both"/>
        <w:rPr>
          <w:lang w:val="ru-RU"/>
        </w:rPr>
      </w:pPr>
      <w:r w:rsidRPr="003431B8">
        <w:rPr>
          <w:lang w:val="ru-RU"/>
        </w:rPr>
        <w:t>Наречия данной группы, образованные от предложно-падежных сочетаний, также даются в отдельных словарных статьях:</w:t>
      </w:r>
    </w:p>
    <w:p w14:paraId="4BC68F25" w14:textId="77777777" w:rsidR="00165681" w:rsidRPr="003431B8" w:rsidRDefault="00165681" w:rsidP="003431B8">
      <w:pPr>
        <w:jc w:val="both"/>
        <w:rPr>
          <w:i/>
          <w:lang w:val="ru-RU"/>
        </w:rPr>
      </w:pPr>
      <w:r w:rsidRPr="003431B8">
        <w:rPr>
          <w:lang w:val="ru-RU"/>
        </w:rPr>
        <w:t>ВБРОД</w:t>
      </w:r>
      <w:r w:rsidRPr="003431B8">
        <w:rPr>
          <w:i/>
          <w:lang w:val="ru-RU"/>
        </w:rPr>
        <w:t>, нареч.</w:t>
      </w:r>
      <w:r w:rsidRPr="003431B8">
        <w:rPr>
          <w:lang w:val="ru-RU"/>
        </w:rPr>
        <w:t xml:space="preserve"> В мелком месте, по дну (реки, озера и т.п.); не вплавь. </w:t>
      </w:r>
      <w:r w:rsidRPr="003431B8">
        <w:rPr>
          <w:i/>
          <w:lang w:val="ru-RU"/>
        </w:rPr>
        <w:t>Переправляться в. Перейти речку в.</w:t>
      </w:r>
    </w:p>
    <w:p w14:paraId="1B6E6013" w14:textId="77777777" w:rsidR="00165681" w:rsidRPr="003431B8" w:rsidRDefault="00165681" w:rsidP="003431B8">
      <w:pPr>
        <w:jc w:val="both"/>
        <w:rPr>
          <w:lang w:val="ru-RU"/>
        </w:rPr>
      </w:pPr>
      <w:r w:rsidRPr="003431B8">
        <w:rPr>
          <w:lang w:val="ru-RU"/>
        </w:rPr>
        <w:t xml:space="preserve">НАПЕРЕВЕС, </w:t>
      </w:r>
      <w:r w:rsidRPr="003431B8">
        <w:rPr>
          <w:i/>
          <w:lang w:val="ru-RU"/>
        </w:rPr>
        <w:t>нареч.</w:t>
      </w:r>
      <w:r w:rsidRPr="003431B8">
        <w:rPr>
          <w:lang w:val="ru-RU"/>
        </w:rPr>
        <w:t xml:space="preserve"> Перед собой, с наклоном вперёд (о положении винтовки, ружья, пики и т.п.). </w:t>
      </w:r>
      <w:r w:rsidRPr="003431B8">
        <w:rPr>
          <w:i/>
          <w:lang w:val="ru-RU"/>
        </w:rPr>
        <w:t>Держать, взять ружьё н.</w:t>
      </w:r>
    </w:p>
    <w:p w14:paraId="74688660" w14:textId="77777777" w:rsidR="00165681" w:rsidRPr="003431B8" w:rsidRDefault="00165681" w:rsidP="003431B8">
      <w:pPr>
        <w:jc w:val="both"/>
        <w:rPr>
          <w:i/>
          <w:lang w:val="ru-RU"/>
        </w:rPr>
      </w:pPr>
      <w:r w:rsidRPr="003431B8">
        <w:rPr>
          <w:lang w:val="ru-RU"/>
        </w:rPr>
        <w:t xml:space="preserve">ВПРИСЯДКУ, </w:t>
      </w:r>
      <w:r w:rsidRPr="003431B8">
        <w:rPr>
          <w:i/>
          <w:lang w:val="ru-RU"/>
        </w:rPr>
        <w:t>нареч</w:t>
      </w:r>
      <w:r w:rsidRPr="003431B8">
        <w:rPr>
          <w:lang w:val="ru-RU"/>
        </w:rPr>
        <w:t xml:space="preserve">. Приседая с попеременным выбрасыванием ног (при пляске). </w:t>
      </w:r>
      <w:r w:rsidRPr="003431B8">
        <w:rPr>
          <w:i/>
          <w:lang w:val="ru-RU"/>
        </w:rPr>
        <w:t>Пуститься в.</w:t>
      </w:r>
    </w:p>
    <w:p w14:paraId="68F80A08" w14:textId="7D829182" w:rsidR="00165681" w:rsidRPr="003431B8" w:rsidRDefault="00165681" w:rsidP="003431B8">
      <w:pPr>
        <w:jc w:val="both"/>
        <w:rPr>
          <w:lang w:val="ru-RU"/>
        </w:rPr>
      </w:pPr>
      <w:r w:rsidRPr="003431B8">
        <w:rPr>
          <w:lang w:val="ru-RU"/>
        </w:rPr>
        <w:lastRenderedPageBreak/>
        <w:t>Таким образом, сравнительно-уподобительные наречия на -ски в русских толковых словарях и на</w:t>
      </w:r>
      <w:r w:rsidR="009E3C5C">
        <w:rPr>
          <w:lang w:val="ru-RU"/>
        </w:rPr>
        <w:t xml:space="preserve">речия с этими же значениями на </w:t>
      </w:r>
      <w:r w:rsidR="009E3C5C" w:rsidRPr="009E3C5C">
        <w:rPr>
          <w:rFonts w:eastAsia="MS Mincho"/>
          <w:lang w:val="ru-RU" w:eastAsia="ja-JP"/>
        </w:rPr>
        <w:t>-</w:t>
      </w:r>
      <w:r w:rsidR="009E3C5C">
        <w:rPr>
          <w:rFonts w:eastAsia="MS Mincho"/>
          <w:lang w:val="en-US" w:eastAsia="ja-JP"/>
        </w:rPr>
        <w:t>ally</w:t>
      </w:r>
      <w:r w:rsidRPr="003431B8">
        <w:rPr>
          <w:lang w:val="ru-RU"/>
        </w:rPr>
        <w:t xml:space="preserve"> в английских помещаются, как правило, в одну словарную статью с мотивирующим их прилагательными. Это связано с тем, что словообразовательная модель, по которой они образуются, очень продуктивна, благодаря чему данная группа наречий постоянно пополняется в обоих исследуемых языках. С другой стороны, наречия собственно образа действия в русском языке, образованные от предложно-падежных сочетаний, всегда помещаются в отдельную словарную статью, что объясняется относительной закрытостью данной группы наречий.</w:t>
      </w:r>
    </w:p>
    <w:p w14:paraId="0EA5CA2C" w14:textId="33280B4A" w:rsidR="00165681" w:rsidRPr="003431B8" w:rsidRDefault="00165681" w:rsidP="003431B8">
      <w:pPr>
        <w:jc w:val="both"/>
        <w:rPr>
          <w:lang w:val="ru-RU"/>
        </w:rPr>
      </w:pPr>
      <w:r w:rsidRPr="003431B8">
        <w:rPr>
          <w:lang w:val="ru-RU"/>
        </w:rPr>
        <w:t xml:space="preserve">Характерной особенностью английского языка является омонимия прилагательных и наречий, что не встречается в русском языке. </w:t>
      </w:r>
      <w:r w:rsidRPr="00710435">
        <w:rPr>
          <w:lang w:val="ru-RU"/>
        </w:rPr>
        <w:t xml:space="preserve">Как уже отмечалось в первой главе настоящей работы, английские прилагательные </w:t>
      </w:r>
      <w:r w:rsidR="001D096E" w:rsidRPr="00710435">
        <w:rPr>
          <w:lang w:val="ru-RU"/>
        </w:rPr>
        <w:t>и</w:t>
      </w:r>
      <w:r w:rsidRPr="00710435">
        <w:rPr>
          <w:lang w:val="ru-RU"/>
        </w:rPr>
        <w:t xml:space="preserve"> наречия состоят в тесном родстве</w:t>
      </w:r>
      <w:r>
        <w:rPr>
          <w:rStyle w:val="af"/>
          <w:rFonts w:cs="Times New Roman"/>
          <w:sz w:val="24"/>
          <w:szCs w:val="24"/>
        </w:rPr>
        <w:footnoteReference w:id="66"/>
      </w:r>
      <w:r w:rsidRPr="00710435">
        <w:rPr>
          <w:lang w:val="ru-RU"/>
        </w:rPr>
        <w:t xml:space="preserve"> и различаются в основном синтаксической позицией</w:t>
      </w:r>
      <w:r>
        <w:rPr>
          <w:rStyle w:val="af"/>
          <w:rFonts w:cs="Times New Roman"/>
          <w:sz w:val="24"/>
          <w:szCs w:val="24"/>
        </w:rPr>
        <w:footnoteReference w:id="67"/>
      </w:r>
      <w:r w:rsidRPr="00710435">
        <w:rPr>
          <w:lang w:val="ru-RU"/>
        </w:rPr>
        <w:t xml:space="preserve">. </w:t>
      </w:r>
      <w:r w:rsidRPr="003431B8">
        <w:rPr>
          <w:lang w:val="ru-RU"/>
        </w:rPr>
        <w:t xml:space="preserve">С этим связана и следующая особенность фиксации многих наречий образа действия в английских толковых словарях: лексема дается в словарной статье с двумя пометами </w:t>
      </w:r>
      <w:r w:rsidRPr="00297314">
        <w:rPr>
          <w:i/>
        </w:rPr>
        <w:t>adjective</w:t>
      </w:r>
      <w:r w:rsidRPr="003431B8">
        <w:rPr>
          <w:i/>
          <w:lang w:val="ru-RU"/>
        </w:rPr>
        <w:t xml:space="preserve">, </w:t>
      </w:r>
      <w:r w:rsidRPr="00297314">
        <w:rPr>
          <w:i/>
        </w:rPr>
        <w:t>adverb</w:t>
      </w:r>
      <w:r w:rsidRPr="003431B8">
        <w:rPr>
          <w:lang w:val="ru-RU"/>
        </w:rPr>
        <w:t xml:space="preserve"> и с одним определением, а в примерах употребления приводятся случаи, где данное слово выступает в роли прилагательного и в роли наречия:</w:t>
      </w:r>
    </w:p>
    <w:p w14:paraId="0949B7BB" w14:textId="2AEAC010" w:rsidR="00165681" w:rsidRPr="00B53372" w:rsidRDefault="00165681" w:rsidP="003431B8">
      <w:pPr>
        <w:jc w:val="both"/>
        <w:rPr>
          <w:i/>
          <w:lang w:val="en-US"/>
        </w:rPr>
      </w:pPr>
      <w:r>
        <w:rPr>
          <w:lang w:val="en-US"/>
        </w:rPr>
        <w:t xml:space="preserve">SIDEWAYS, </w:t>
      </w:r>
      <w:r w:rsidRPr="0074548A">
        <w:rPr>
          <w:i/>
          <w:lang w:val="en-US"/>
        </w:rPr>
        <w:t>adverb, adjective</w:t>
      </w:r>
      <w:r>
        <w:rPr>
          <w:lang w:val="en-US"/>
        </w:rPr>
        <w:t>.</w:t>
      </w:r>
      <w:r w:rsidRPr="0074548A">
        <w:rPr>
          <w:lang w:val="en-US"/>
        </w:rPr>
        <w:t xml:space="preserve"> </w:t>
      </w:r>
      <w:r>
        <w:rPr>
          <w:lang w:val="en-US"/>
        </w:rPr>
        <w:t>I</w:t>
      </w:r>
      <w:r w:rsidRPr="0074548A">
        <w:rPr>
          <w:lang w:val="en-US"/>
        </w:rPr>
        <w:t>n a direction to the left or r</w:t>
      </w:r>
      <w:r>
        <w:rPr>
          <w:lang w:val="en-US"/>
        </w:rPr>
        <w:t xml:space="preserve">ight, not forwards or backwards. </w:t>
      </w:r>
      <w:r w:rsidRPr="0074548A">
        <w:rPr>
          <w:i/>
          <w:lang w:val="en-US"/>
        </w:rPr>
        <w:t xml:space="preserve">The fence is leaning </w:t>
      </w:r>
      <w:r w:rsidRPr="0074548A">
        <w:rPr>
          <w:b/>
          <w:i/>
          <w:lang w:val="en-US"/>
        </w:rPr>
        <w:t>sideways</w:t>
      </w:r>
      <w:r w:rsidR="00102605">
        <w:rPr>
          <w:lang w:val="en-US"/>
        </w:rPr>
        <w:t xml:space="preserve"> </w:t>
      </w:r>
      <w:r w:rsidR="00102605" w:rsidRPr="00102605">
        <w:rPr>
          <w:lang w:val="en-US"/>
        </w:rPr>
        <w:t>(</w:t>
      </w:r>
      <w:r w:rsidR="00102605">
        <w:rPr>
          <w:lang w:val="ru-RU"/>
        </w:rPr>
        <w:t>наречие</w:t>
      </w:r>
      <w:r w:rsidR="00102605" w:rsidRPr="00102605">
        <w:rPr>
          <w:lang w:val="en-US"/>
        </w:rPr>
        <w:t>)</w:t>
      </w:r>
      <w:r w:rsidRPr="0074548A">
        <w:rPr>
          <w:i/>
          <w:lang w:val="en-US"/>
        </w:rPr>
        <w:t xml:space="preserve">. If you would move </w:t>
      </w:r>
      <w:r w:rsidRPr="0074548A">
        <w:rPr>
          <w:b/>
          <w:i/>
          <w:lang w:val="en-US"/>
        </w:rPr>
        <w:t>sideways</w:t>
      </w:r>
      <w:r w:rsidRPr="0074548A">
        <w:rPr>
          <w:i/>
          <w:lang w:val="en-US"/>
        </w:rPr>
        <w:t xml:space="preserve"> to the left, I can get everyone in the picture</w:t>
      </w:r>
      <w:r w:rsidR="00102605" w:rsidRPr="00102605">
        <w:rPr>
          <w:i/>
          <w:lang w:val="en-US"/>
        </w:rPr>
        <w:t xml:space="preserve"> </w:t>
      </w:r>
      <w:r w:rsidR="00102605" w:rsidRPr="00102605">
        <w:rPr>
          <w:lang w:val="en-US"/>
        </w:rPr>
        <w:t>(</w:t>
      </w:r>
      <w:r w:rsidR="00102605">
        <w:rPr>
          <w:lang w:val="ru-RU"/>
        </w:rPr>
        <w:t>наречие</w:t>
      </w:r>
      <w:r w:rsidR="00102605" w:rsidRPr="00102605">
        <w:rPr>
          <w:lang w:val="en-US"/>
        </w:rPr>
        <w:t>)</w:t>
      </w:r>
      <w:r w:rsidRPr="0074548A">
        <w:rPr>
          <w:i/>
          <w:lang w:val="en-US"/>
        </w:rPr>
        <w:t>.</w:t>
      </w:r>
      <w:r>
        <w:rPr>
          <w:i/>
          <w:lang w:val="en-US"/>
        </w:rPr>
        <w:t xml:space="preserve"> </w:t>
      </w:r>
      <w:r w:rsidRPr="0074548A">
        <w:rPr>
          <w:i/>
          <w:lang w:val="en-US"/>
        </w:rPr>
        <w:t xml:space="preserve">Crabs walk </w:t>
      </w:r>
      <w:r w:rsidRPr="0074548A">
        <w:rPr>
          <w:i/>
          <w:lang w:val="en-US"/>
        </w:rPr>
        <w:lastRenderedPageBreak/>
        <w:t xml:space="preserve">with a </w:t>
      </w:r>
      <w:r w:rsidRPr="0074548A">
        <w:rPr>
          <w:b/>
          <w:i/>
          <w:lang w:val="en-US"/>
        </w:rPr>
        <w:t>sideways</w:t>
      </w:r>
      <w:r w:rsidRPr="0074548A">
        <w:rPr>
          <w:i/>
          <w:lang w:val="en-US"/>
        </w:rPr>
        <w:t xml:space="preserve"> motion</w:t>
      </w:r>
      <w:r w:rsidR="00102605" w:rsidRPr="009E3C5C">
        <w:rPr>
          <w:i/>
          <w:lang w:val="en-US"/>
        </w:rPr>
        <w:t xml:space="preserve"> </w:t>
      </w:r>
      <w:r w:rsidR="00102605" w:rsidRPr="009E3C5C">
        <w:rPr>
          <w:lang w:val="en-US"/>
        </w:rPr>
        <w:t>(</w:t>
      </w:r>
      <w:r w:rsidR="00102605">
        <w:rPr>
          <w:lang w:val="ru-RU"/>
        </w:rPr>
        <w:t>прилагательное</w:t>
      </w:r>
      <w:r w:rsidR="00102605" w:rsidRPr="009E3C5C">
        <w:rPr>
          <w:lang w:val="en-US"/>
        </w:rPr>
        <w:t>)</w:t>
      </w:r>
      <w:r w:rsidRPr="0074548A">
        <w:rPr>
          <w:i/>
          <w:lang w:val="en-US"/>
        </w:rPr>
        <w:t xml:space="preserve">. He cast a </w:t>
      </w:r>
      <w:r w:rsidRPr="0074548A">
        <w:rPr>
          <w:b/>
          <w:i/>
          <w:lang w:val="en-US"/>
        </w:rPr>
        <w:t>sideways</w:t>
      </w:r>
      <w:r w:rsidRPr="0074548A">
        <w:rPr>
          <w:i/>
          <w:lang w:val="en-US"/>
        </w:rPr>
        <w:t xml:space="preserve"> look at</w:t>
      </w:r>
      <w:r w:rsidRPr="00B53372">
        <w:rPr>
          <w:i/>
          <w:lang w:val="en-US"/>
        </w:rPr>
        <w:t xml:space="preserve"> </w:t>
      </w:r>
      <w:r w:rsidRPr="00B53372">
        <w:rPr>
          <w:rFonts w:hint="eastAsia"/>
          <w:i/>
          <w:lang w:val="en-US"/>
        </w:rPr>
        <w:t>him</w:t>
      </w:r>
      <w:r w:rsidR="00102605" w:rsidRPr="009E3C5C">
        <w:rPr>
          <w:i/>
          <w:lang w:val="en-US"/>
        </w:rPr>
        <w:t xml:space="preserve"> </w:t>
      </w:r>
      <w:r w:rsidR="00102605" w:rsidRPr="009E3C5C">
        <w:rPr>
          <w:lang w:val="en-US"/>
        </w:rPr>
        <w:t>(</w:t>
      </w:r>
      <w:r w:rsidR="00102605">
        <w:rPr>
          <w:lang w:val="ru-RU"/>
        </w:rPr>
        <w:t>прилагательное</w:t>
      </w:r>
      <w:r w:rsidR="00102605" w:rsidRPr="009E3C5C">
        <w:rPr>
          <w:lang w:val="en-US"/>
        </w:rPr>
        <w:t>)</w:t>
      </w:r>
      <w:r w:rsidRPr="00B53372">
        <w:rPr>
          <w:rFonts w:hint="eastAsia"/>
          <w:i/>
          <w:lang w:val="en-US"/>
        </w:rPr>
        <w:t>.</w:t>
      </w:r>
    </w:p>
    <w:p w14:paraId="11569863" w14:textId="1AC8DF4B" w:rsidR="00C3424B" w:rsidRDefault="00165681" w:rsidP="006E5260">
      <w:pPr>
        <w:jc w:val="both"/>
        <w:rPr>
          <w:i/>
          <w:lang w:val="en-US"/>
        </w:rPr>
      </w:pPr>
      <w:r>
        <w:rPr>
          <w:lang w:val="en-US"/>
        </w:rPr>
        <w:t xml:space="preserve">BAREFOOT, </w:t>
      </w:r>
      <w:r w:rsidRPr="00B53372">
        <w:rPr>
          <w:i/>
          <w:lang w:val="en-US"/>
        </w:rPr>
        <w:t>adjective, adverb</w:t>
      </w:r>
      <w:r>
        <w:rPr>
          <w:lang w:val="en-US"/>
        </w:rPr>
        <w:t xml:space="preserve">. Not wearing any shoes or socks. </w:t>
      </w:r>
      <w:r w:rsidRPr="00B53372">
        <w:rPr>
          <w:i/>
          <w:lang w:val="en-US"/>
        </w:rPr>
        <w:t xml:space="preserve">We took off our shoes and socks and walked </w:t>
      </w:r>
      <w:r w:rsidRPr="00B53372">
        <w:rPr>
          <w:b/>
          <w:i/>
          <w:lang w:val="en-US"/>
        </w:rPr>
        <w:t>barefoot</w:t>
      </w:r>
      <w:r w:rsidRPr="00B53372">
        <w:rPr>
          <w:i/>
          <w:lang w:val="en-US"/>
        </w:rPr>
        <w:t xml:space="preserve"> along the beach</w:t>
      </w:r>
      <w:r w:rsidR="009E3C5C" w:rsidRPr="009E3C5C">
        <w:rPr>
          <w:i/>
          <w:lang w:val="en-US"/>
        </w:rPr>
        <w:t xml:space="preserve"> </w:t>
      </w:r>
      <w:r w:rsidR="009E3C5C" w:rsidRPr="009E3C5C">
        <w:rPr>
          <w:lang w:val="en-US"/>
        </w:rPr>
        <w:t>(</w:t>
      </w:r>
      <w:r w:rsidR="009E3C5C">
        <w:rPr>
          <w:lang w:val="ru-RU"/>
        </w:rPr>
        <w:t>наречие</w:t>
      </w:r>
      <w:r w:rsidR="009E3C5C" w:rsidRPr="009E3C5C">
        <w:rPr>
          <w:lang w:val="en-US"/>
        </w:rPr>
        <w:t>)</w:t>
      </w:r>
      <w:r w:rsidRPr="00B53372">
        <w:rPr>
          <w:i/>
          <w:lang w:val="en-US"/>
        </w:rPr>
        <w:t>.</w:t>
      </w:r>
      <w:r>
        <w:rPr>
          <w:i/>
          <w:lang w:val="en-US"/>
        </w:rPr>
        <w:t xml:space="preserve"> </w:t>
      </w:r>
      <w:r w:rsidRPr="00164DAB">
        <w:rPr>
          <w:i/>
          <w:lang w:val="en-US"/>
        </w:rPr>
        <w:t xml:space="preserve">I hear the panting of a </w:t>
      </w:r>
      <w:r w:rsidRPr="00164DAB">
        <w:rPr>
          <w:b/>
          <w:i/>
          <w:lang w:val="en-US"/>
        </w:rPr>
        <w:t>barefoot</w:t>
      </w:r>
      <w:r w:rsidRPr="00164DAB">
        <w:rPr>
          <w:i/>
          <w:lang w:val="en-US"/>
        </w:rPr>
        <w:t xml:space="preserve"> woman behind me</w:t>
      </w:r>
      <w:r w:rsidR="009E3C5C" w:rsidRPr="009E3C5C">
        <w:rPr>
          <w:i/>
          <w:lang w:val="en-US"/>
        </w:rPr>
        <w:t xml:space="preserve"> </w:t>
      </w:r>
      <w:r w:rsidR="009E3C5C" w:rsidRPr="009E3C5C">
        <w:rPr>
          <w:lang w:val="en-US"/>
        </w:rPr>
        <w:t>(</w:t>
      </w:r>
      <w:r w:rsidR="009E3C5C">
        <w:rPr>
          <w:lang w:val="ru-RU"/>
        </w:rPr>
        <w:t>прилагательное</w:t>
      </w:r>
      <w:r w:rsidR="009E3C5C" w:rsidRPr="009E3C5C">
        <w:rPr>
          <w:lang w:val="en-US"/>
        </w:rPr>
        <w:t>)</w:t>
      </w:r>
      <w:r w:rsidRPr="00164DAB">
        <w:rPr>
          <w:i/>
          <w:lang w:val="en-US"/>
        </w:rPr>
        <w:t>.</w:t>
      </w:r>
    </w:p>
    <w:p w14:paraId="272AEF87" w14:textId="77777777" w:rsidR="006E5260" w:rsidRPr="006E5260" w:rsidRDefault="006E5260" w:rsidP="006E5260">
      <w:pPr>
        <w:jc w:val="both"/>
        <w:rPr>
          <w:rFonts w:cs="Times New Roman"/>
          <w:bCs/>
        </w:rPr>
      </w:pPr>
    </w:p>
    <w:p w14:paraId="4A3319FC" w14:textId="10B0A06C" w:rsidR="003431B8" w:rsidRDefault="003F4A19" w:rsidP="004F4C4B">
      <w:pPr>
        <w:pStyle w:val="2"/>
        <w:rPr>
          <w:lang w:val="ru-RU"/>
        </w:rPr>
      </w:pPr>
      <w:bookmarkStart w:id="16" w:name="_Toc483258079"/>
      <w:r>
        <w:rPr>
          <w:lang w:val="ru-RU"/>
        </w:rPr>
        <w:t>2.3</w:t>
      </w:r>
      <w:r w:rsidR="00E707C5" w:rsidRPr="00E707C5">
        <w:rPr>
          <w:lang w:val="ru-RU"/>
        </w:rPr>
        <w:t>.</w:t>
      </w:r>
      <w:bookmarkStart w:id="17" w:name="_Toc483168582"/>
      <w:r w:rsidR="003431B8" w:rsidRPr="00E707C5">
        <w:rPr>
          <w:lang w:val="ru-RU"/>
        </w:rPr>
        <w:t xml:space="preserve"> Наречия образа действия в русском языке и их англ</w:t>
      </w:r>
      <w:r w:rsidR="003431B8">
        <w:rPr>
          <w:lang w:val="ru-RU"/>
        </w:rPr>
        <w:t>и</w:t>
      </w:r>
      <w:r w:rsidR="003431B8" w:rsidRPr="00E707C5">
        <w:rPr>
          <w:lang w:val="ru-RU"/>
        </w:rPr>
        <w:t>йские эквиваленты</w:t>
      </w:r>
      <w:bookmarkEnd w:id="16"/>
      <w:bookmarkEnd w:id="17"/>
    </w:p>
    <w:p w14:paraId="2578AF77" w14:textId="77777777" w:rsidR="003431B8" w:rsidRPr="004F641F" w:rsidRDefault="003431B8" w:rsidP="003431B8">
      <w:pPr>
        <w:jc w:val="both"/>
        <w:rPr>
          <w:lang w:val="ru-RU"/>
        </w:rPr>
      </w:pPr>
    </w:p>
    <w:p w14:paraId="6D7ABF43" w14:textId="7F3D324C" w:rsidR="00D51DDA" w:rsidRDefault="003431B8" w:rsidP="006E5260">
      <w:pPr>
        <w:jc w:val="both"/>
        <w:rPr>
          <w:lang w:val="ru-RU"/>
        </w:rPr>
      </w:pPr>
      <w:r>
        <w:rPr>
          <w:lang w:val="ru-RU"/>
        </w:rPr>
        <w:t xml:space="preserve">В этом разделе мы рассматриваем наречия </w:t>
      </w:r>
      <w:r w:rsidRPr="00AC4626">
        <w:rPr>
          <w:lang w:val="ru-RU"/>
        </w:rPr>
        <w:t>собственно образа и способа действия</w:t>
      </w:r>
      <w:r w:rsidR="006E5260">
        <w:rPr>
          <w:lang w:val="ru-RU"/>
        </w:rPr>
        <w:t>, которые можно разделить на несколько подгрупп по способу словообразования.</w:t>
      </w:r>
      <w:r w:rsidR="00D51DDA">
        <w:rPr>
          <w:lang w:val="ru-RU"/>
        </w:rPr>
        <w:t xml:space="preserve"> </w:t>
      </w:r>
    </w:p>
    <w:p w14:paraId="69BF8DCF" w14:textId="77777777" w:rsidR="006E5260" w:rsidRDefault="006E5260" w:rsidP="006E5260">
      <w:pPr>
        <w:jc w:val="both"/>
        <w:rPr>
          <w:lang w:val="ru-RU"/>
        </w:rPr>
      </w:pPr>
    </w:p>
    <w:p w14:paraId="7AB4F8FC" w14:textId="71DFBE0D" w:rsidR="003F4A19" w:rsidRPr="00686AF0" w:rsidRDefault="003F4A19" w:rsidP="004F4C4B">
      <w:pPr>
        <w:pStyle w:val="3"/>
        <w:rPr>
          <w:lang w:val="ru-RU"/>
        </w:rPr>
      </w:pPr>
      <w:bookmarkStart w:id="18" w:name="_Toc483258080"/>
      <w:r w:rsidRPr="00686AF0">
        <w:rPr>
          <w:lang w:val="ru-RU"/>
        </w:rPr>
        <w:t>2.3.1. Наречия образа и способа действия, образованные предложно-падежным способом</w:t>
      </w:r>
      <w:bookmarkEnd w:id="18"/>
    </w:p>
    <w:p w14:paraId="6ADB50BB" w14:textId="77777777" w:rsidR="003F4A19" w:rsidRDefault="003F4A19" w:rsidP="003431B8">
      <w:pPr>
        <w:jc w:val="both"/>
        <w:rPr>
          <w:lang w:val="ru-RU"/>
        </w:rPr>
      </w:pPr>
    </w:p>
    <w:p w14:paraId="1448D513" w14:textId="055E4A0D" w:rsidR="00A331CE" w:rsidRPr="00892938" w:rsidRDefault="00B12FFD" w:rsidP="003431B8">
      <w:pPr>
        <w:jc w:val="both"/>
        <w:rPr>
          <w:lang w:val="ru-RU"/>
        </w:rPr>
      </w:pPr>
      <w:r>
        <w:rPr>
          <w:lang w:val="ru-RU"/>
        </w:rPr>
        <w:t>Среди</w:t>
      </w:r>
      <w:r w:rsidR="00710435">
        <w:rPr>
          <w:lang w:val="ru-RU"/>
        </w:rPr>
        <w:t xml:space="preserve"> наречий образа действия эта подгруппа занимает центральное место</w:t>
      </w:r>
      <w:r>
        <w:rPr>
          <w:lang w:val="ru-RU"/>
        </w:rPr>
        <w:t>:</w:t>
      </w:r>
      <w:r w:rsidR="00DC6EE9">
        <w:rPr>
          <w:lang w:val="ru-RU"/>
        </w:rPr>
        <w:t xml:space="preserve"> из 200 рассматри</w:t>
      </w:r>
      <w:r>
        <w:rPr>
          <w:lang w:val="ru-RU"/>
        </w:rPr>
        <w:t>ваемых нами наречий этой группы</w:t>
      </w:r>
      <w:r w:rsidR="00DC6EE9">
        <w:rPr>
          <w:lang w:val="ru-RU"/>
        </w:rPr>
        <w:t xml:space="preserve"> предложно-падежным способом образованы 122</w:t>
      </w:r>
      <w:r>
        <w:rPr>
          <w:lang w:val="ru-RU"/>
        </w:rPr>
        <w:t xml:space="preserve"> лексемы</w:t>
      </w:r>
      <w:r w:rsidR="00DC6EE9">
        <w:rPr>
          <w:lang w:val="ru-RU"/>
        </w:rPr>
        <w:t>.</w:t>
      </w:r>
      <w:r w:rsidR="00EC7E3D">
        <w:rPr>
          <w:lang w:val="ru-RU"/>
        </w:rPr>
        <w:t xml:space="preserve"> При этом 35 </w:t>
      </w:r>
      <w:r w:rsidR="00884DAB">
        <w:rPr>
          <w:lang w:val="ru-RU"/>
        </w:rPr>
        <w:t>слов из этой подгруппы не имеют переводов в словаре</w:t>
      </w:r>
      <w:r>
        <w:rPr>
          <w:lang w:val="ru-RU"/>
        </w:rPr>
        <w:t xml:space="preserve"> </w:t>
      </w:r>
      <w:r>
        <w:rPr>
          <w:rFonts w:eastAsia="MS Mincho"/>
          <w:lang w:val="ru-RU" w:eastAsia="ja-JP"/>
        </w:rPr>
        <w:t>ABBYY</w:t>
      </w:r>
      <w:r w:rsidR="00884DAB">
        <w:rPr>
          <w:lang w:val="ru-RU"/>
        </w:rPr>
        <w:t xml:space="preserve"> </w:t>
      </w:r>
      <w:r w:rsidR="00884DAB">
        <w:rPr>
          <w:lang w:val="en-US"/>
        </w:rPr>
        <w:t>Lingvo</w:t>
      </w:r>
      <w:r w:rsidR="00884DAB" w:rsidRPr="00884DAB">
        <w:rPr>
          <w:lang w:val="ru-RU"/>
        </w:rPr>
        <w:t xml:space="preserve">. </w:t>
      </w:r>
      <w:r w:rsidR="00884DAB">
        <w:rPr>
          <w:lang w:val="ru-RU"/>
        </w:rPr>
        <w:t>Все они находятся во второй половине списка, то есть отно</w:t>
      </w:r>
      <w:r>
        <w:rPr>
          <w:lang w:val="ru-RU"/>
        </w:rPr>
        <w:t>сятся к 100 наименее частотным</w:t>
      </w:r>
      <w:r w:rsidR="00884DAB">
        <w:rPr>
          <w:lang w:val="ru-RU"/>
        </w:rPr>
        <w:t xml:space="preserve"> </w:t>
      </w:r>
      <w:r>
        <w:rPr>
          <w:lang w:val="ru-RU"/>
        </w:rPr>
        <w:t>наречиям</w:t>
      </w:r>
      <w:r w:rsidR="00884DAB">
        <w:rPr>
          <w:lang w:val="ru-RU"/>
        </w:rPr>
        <w:t xml:space="preserve"> образа действия</w:t>
      </w:r>
      <w:r>
        <w:rPr>
          <w:lang w:val="ru-RU"/>
        </w:rPr>
        <w:t xml:space="preserve"> по данным НКРЯ</w:t>
      </w:r>
      <w:r w:rsidR="00884DAB">
        <w:rPr>
          <w:lang w:val="ru-RU"/>
        </w:rPr>
        <w:t>.</w:t>
      </w:r>
      <w:r w:rsidR="000741A7">
        <w:rPr>
          <w:lang w:val="ru-RU"/>
        </w:rPr>
        <w:t xml:space="preserve"> </w:t>
      </w:r>
      <w:r w:rsidR="00892938">
        <w:rPr>
          <w:lang w:val="ru-RU"/>
        </w:rPr>
        <w:t xml:space="preserve">Значительную часть таких наречий составляет стилистически окрашенная лексика: в БТС эти лексемы даются с пометой </w:t>
      </w:r>
      <w:r w:rsidR="00892938" w:rsidRPr="00892938">
        <w:rPr>
          <w:i/>
          <w:lang w:val="ru-RU"/>
        </w:rPr>
        <w:t>разг.</w:t>
      </w:r>
    </w:p>
    <w:p w14:paraId="48C85F8F" w14:textId="25BC277C" w:rsidR="00AC4BA0" w:rsidRPr="00D14DA1" w:rsidRDefault="00AC4BA0" w:rsidP="00B12FFD">
      <w:pPr>
        <w:ind w:firstLine="708"/>
        <w:jc w:val="both"/>
        <w:rPr>
          <w:lang w:val="ru-RU"/>
        </w:rPr>
      </w:pPr>
      <w:r>
        <w:rPr>
          <w:lang w:val="ru-RU"/>
        </w:rPr>
        <w:t xml:space="preserve">Рассмотрим английские эквиваленты для некоторых </w:t>
      </w:r>
      <w:r w:rsidR="00B12FFD">
        <w:rPr>
          <w:lang w:val="ru-RU"/>
        </w:rPr>
        <w:t>наречий</w:t>
      </w:r>
      <w:r w:rsidR="00D14DA1">
        <w:rPr>
          <w:lang w:val="ru-RU"/>
        </w:rPr>
        <w:t xml:space="preserve"> образа действия, образованных предложно-падежным способом.</w:t>
      </w:r>
    </w:p>
    <w:p w14:paraId="086EF3C2" w14:textId="77777777" w:rsidR="00AA3A84" w:rsidRDefault="00AA3A84" w:rsidP="00B12FFD">
      <w:pPr>
        <w:ind w:firstLine="708"/>
        <w:jc w:val="both"/>
        <w:rPr>
          <w:lang w:val="ru-RU"/>
        </w:rPr>
      </w:pPr>
    </w:p>
    <w:p w14:paraId="238A1845" w14:textId="77777777" w:rsidR="00AA3A84" w:rsidRDefault="00AA3A84" w:rsidP="00B12FFD">
      <w:pPr>
        <w:ind w:firstLine="708"/>
        <w:jc w:val="both"/>
        <w:rPr>
          <w:lang w:val="ru-RU"/>
        </w:rPr>
      </w:pPr>
    </w:p>
    <w:p w14:paraId="03D1CACA" w14:textId="77777777" w:rsidR="00AA3A84" w:rsidRDefault="00AA3A84" w:rsidP="00B12FFD">
      <w:pPr>
        <w:ind w:firstLine="708"/>
        <w:jc w:val="both"/>
        <w:rPr>
          <w:lang w:val="ru-RU"/>
        </w:rPr>
      </w:pPr>
    </w:p>
    <w:p w14:paraId="588D9A77" w14:textId="28B58E32" w:rsidR="00892938" w:rsidRPr="00077320" w:rsidRDefault="00D14DA1" w:rsidP="00B12FFD">
      <w:pPr>
        <w:ind w:firstLine="708"/>
        <w:jc w:val="both"/>
        <w:rPr>
          <w:lang w:val="ru-RU"/>
        </w:rPr>
      </w:pPr>
      <w:r>
        <w:rPr>
          <w:lang w:val="ru-RU"/>
        </w:rPr>
        <w:lastRenderedPageBreak/>
        <w:t>Из н</w:t>
      </w:r>
      <w:r w:rsidR="00892938">
        <w:rPr>
          <w:lang w:val="ru-RU"/>
        </w:rPr>
        <w:t xml:space="preserve">аиболее </w:t>
      </w:r>
      <w:r>
        <w:rPr>
          <w:lang w:val="ru-RU"/>
        </w:rPr>
        <w:t>частотных</w:t>
      </w:r>
      <w:r w:rsidR="00892938">
        <w:rPr>
          <w:lang w:val="ru-RU"/>
        </w:rPr>
        <w:t>:</w:t>
      </w:r>
    </w:p>
    <w:tbl>
      <w:tblPr>
        <w:tblStyle w:val="afa"/>
        <w:tblW w:w="0" w:type="auto"/>
        <w:tblLook w:val="04A0" w:firstRow="1" w:lastRow="0" w:firstColumn="1" w:lastColumn="0" w:noHBand="0" w:noVBand="1"/>
      </w:tblPr>
      <w:tblGrid>
        <w:gridCol w:w="3964"/>
        <w:gridCol w:w="5097"/>
      </w:tblGrid>
      <w:tr w:rsidR="00466D94" w14:paraId="7D8CD878" w14:textId="77777777" w:rsidTr="008F1975">
        <w:tc>
          <w:tcPr>
            <w:tcW w:w="3964" w:type="dxa"/>
          </w:tcPr>
          <w:p w14:paraId="2B646D75" w14:textId="11924A78" w:rsidR="00585459" w:rsidRPr="00D14DA1" w:rsidRDefault="00595F88" w:rsidP="00D14DA1">
            <w:pPr>
              <w:pStyle w:val="a"/>
              <w:numPr>
                <w:ilvl w:val="0"/>
                <w:numId w:val="19"/>
              </w:numPr>
              <w:jc w:val="both"/>
              <w:rPr>
                <w:lang w:val="ru-RU"/>
              </w:rPr>
            </w:pPr>
            <w:r w:rsidRPr="00D14DA1">
              <w:rPr>
                <w:lang w:val="ru-RU"/>
              </w:rPr>
              <w:t>вслух</w:t>
            </w:r>
          </w:p>
        </w:tc>
        <w:tc>
          <w:tcPr>
            <w:tcW w:w="5097" w:type="dxa"/>
          </w:tcPr>
          <w:p w14:paraId="46C7E444" w14:textId="6CDD6AED" w:rsidR="00585459" w:rsidRPr="00466D94" w:rsidRDefault="003F2BE5" w:rsidP="003431B8">
            <w:pPr>
              <w:ind w:firstLine="0"/>
              <w:jc w:val="both"/>
              <w:rPr>
                <w:lang w:val="en-US"/>
              </w:rPr>
            </w:pPr>
            <w:r>
              <w:rPr>
                <w:lang w:val="en-US"/>
              </w:rPr>
              <w:t>a</w:t>
            </w:r>
            <w:r w:rsidR="00466D94">
              <w:rPr>
                <w:lang w:val="en-US"/>
              </w:rPr>
              <w:t>loud</w:t>
            </w:r>
          </w:p>
        </w:tc>
      </w:tr>
      <w:tr w:rsidR="00466D94" w14:paraId="3D38ABC3" w14:textId="77777777" w:rsidTr="008F1975">
        <w:tc>
          <w:tcPr>
            <w:tcW w:w="3964" w:type="dxa"/>
          </w:tcPr>
          <w:p w14:paraId="1F5976A5" w14:textId="6CA7EF6C" w:rsidR="00585459" w:rsidRPr="00D14DA1" w:rsidRDefault="00595F88" w:rsidP="00D14DA1">
            <w:pPr>
              <w:pStyle w:val="a"/>
              <w:numPr>
                <w:ilvl w:val="0"/>
                <w:numId w:val="19"/>
              </w:numPr>
              <w:jc w:val="both"/>
              <w:rPr>
                <w:lang w:val="ru-RU"/>
              </w:rPr>
            </w:pPr>
            <w:r w:rsidRPr="00D14DA1">
              <w:rPr>
                <w:lang w:val="ru-RU"/>
              </w:rPr>
              <w:t>вполголоса</w:t>
            </w:r>
          </w:p>
        </w:tc>
        <w:tc>
          <w:tcPr>
            <w:tcW w:w="5097" w:type="dxa"/>
          </w:tcPr>
          <w:p w14:paraId="462965F1" w14:textId="5A2CC4AB" w:rsidR="00585459" w:rsidRPr="00466D94" w:rsidRDefault="00466D94" w:rsidP="003431B8">
            <w:pPr>
              <w:ind w:firstLine="0"/>
              <w:jc w:val="both"/>
              <w:rPr>
                <w:lang w:val="en-US"/>
              </w:rPr>
            </w:pPr>
            <w:r w:rsidRPr="003431B8">
              <w:rPr>
                <w:lang w:val="en-US"/>
              </w:rPr>
              <w:t>in an undertone, in a low voice</w:t>
            </w:r>
          </w:p>
        </w:tc>
      </w:tr>
      <w:tr w:rsidR="00D14DA1" w14:paraId="37A821E6" w14:textId="77777777" w:rsidTr="008F1975">
        <w:trPr>
          <w:trHeight w:val="519"/>
        </w:trPr>
        <w:tc>
          <w:tcPr>
            <w:tcW w:w="3964" w:type="dxa"/>
          </w:tcPr>
          <w:p w14:paraId="40B835E0" w14:textId="2E71E1AA" w:rsidR="00D14DA1" w:rsidRPr="00D14DA1" w:rsidRDefault="00D14DA1" w:rsidP="00D14DA1">
            <w:pPr>
              <w:pStyle w:val="a"/>
              <w:numPr>
                <w:ilvl w:val="0"/>
                <w:numId w:val="19"/>
              </w:numPr>
              <w:jc w:val="both"/>
              <w:rPr>
                <w:lang w:val="ru-RU"/>
              </w:rPr>
            </w:pPr>
            <w:r w:rsidRPr="00D14DA1">
              <w:rPr>
                <w:lang w:val="ru-RU"/>
              </w:rPr>
              <w:t>потихоньку</w:t>
            </w:r>
            <w:r w:rsidRPr="00D14DA1">
              <w:rPr>
                <w:lang w:val="en-US"/>
              </w:rPr>
              <w:t xml:space="preserve"> </w:t>
            </w:r>
            <w:r w:rsidRPr="00D14DA1">
              <w:rPr>
                <w:i/>
                <w:lang w:val="ru-RU"/>
              </w:rPr>
              <w:t>разг.</w:t>
            </w:r>
          </w:p>
        </w:tc>
        <w:tc>
          <w:tcPr>
            <w:tcW w:w="5097" w:type="dxa"/>
          </w:tcPr>
          <w:p w14:paraId="75F79F53" w14:textId="450E2F74" w:rsidR="00D14DA1" w:rsidRPr="00D14DA1" w:rsidRDefault="00D14DA1" w:rsidP="003431B8">
            <w:pPr>
              <w:ind w:firstLine="0"/>
              <w:jc w:val="both"/>
              <w:rPr>
                <w:rFonts w:eastAsia="MS Mincho"/>
                <w:lang w:val="en-US" w:eastAsia="ja-JP"/>
              </w:rPr>
            </w:pPr>
            <w:r>
              <w:rPr>
                <w:rFonts w:eastAsia="MS Mincho"/>
                <w:lang w:val="en-US" w:eastAsia="ja-JP"/>
              </w:rPr>
              <w:t>silently, noiselessly, quietly</w:t>
            </w:r>
            <w:r w:rsidR="00381010">
              <w:rPr>
                <w:rFonts w:eastAsia="MS Mincho"/>
                <w:lang w:val="en-US" w:eastAsia="ja-JP"/>
              </w:rPr>
              <w:t>, slowly</w:t>
            </w:r>
          </w:p>
        </w:tc>
      </w:tr>
      <w:tr w:rsidR="00D14DA1" w14:paraId="43390F0D" w14:textId="77777777" w:rsidTr="008F1975">
        <w:trPr>
          <w:trHeight w:val="519"/>
        </w:trPr>
        <w:tc>
          <w:tcPr>
            <w:tcW w:w="3964" w:type="dxa"/>
          </w:tcPr>
          <w:p w14:paraId="034E1F18" w14:textId="6B965A2C" w:rsidR="00D14DA1" w:rsidRPr="00D14DA1" w:rsidRDefault="00D14DA1" w:rsidP="00D14DA1">
            <w:pPr>
              <w:pStyle w:val="a"/>
              <w:numPr>
                <w:ilvl w:val="0"/>
                <w:numId w:val="19"/>
              </w:numPr>
              <w:jc w:val="both"/>
              <w:rPr>
                <w:lang w:val="ru-RU"/>
              </w:rPr>
            </w:pPr>
            <w:r w:rsidRPr="00D14DA1">
              <w:rPr>
                <w:lang w:val="ru-RU"/>
              </w:rPr>
              <w:t>попросту</w:t>
            </w:r>
          </w:p>
        </w:tc>
        <w:tc>
          <w:tcPr>
            <w:tcW w:w="5097" w:type="dxa"/>
          </w:tcPr>
          <w:p w14:paraId="670B9AA8" w14:textId="612F2ECF" w:rsidR="00D14DA1" w:rsidRDefault="00D14DA1" w:rsidP="003431B8">
            <w:pPr>
              <w:ind w:firstLine="0"/>
              <w:jc w:val="both"/>
              <w:rPr>
                <w:rFonts w:eastAsia="MS Mincho"/>
                <w:lang w:val="en-US" w:eastAsia="ja-JP"/>
              </w:rPr>
            </w:pPr>
            <w:r>
              <w:rPr>
                <w:rFonts w:eastAsia="MS Mincho"/>
                <w:lang w:val="en-US" w:eastAsia="ja-JP"/>
              </w:rPr>
              <w:t>simply, just</w:t>
            </w:r>
          </w:p>
        </w:tc>
      </w:tr>
      <w:tr w:rsidR="00B12FFD" w14:paraId="1ED9ABBC" w14:textId="77777777" w:rsidTr="008F1975">
        <w:trPr>
          <w:trHeight w:val="519"/>
        </w:trPr>
        <w:tc>
          <w:tcPr>
            <w:tcW w:w="3964" w:type="dxa"/>
          </w:tcPr>
          <w:p w14:paraId="114035AA" w14:textId="2AD34F44" w:rsidR="00B12FFD" w:rsidRPr="00D14DA1" w:rsidRDefault="00B12FFD" w:rsidP="00D14DA1">
            <w:pPr>
              <w:pStyle w:val="a"/>
              <w:numPr>
                <w:ilvl w:val="0"/>
                <w:numId w:val="19"/>
              </w:numPr>
              <w:jc w:val="both"/>
              <w:rPr>
                <w:lang w:val="ru-RU"/>
              </w:rPr>
            </w:pPr>
            <w:r w:rsidRPr="00D14DA1">
              <w:rPr>
                <w:lang w:val="ru-RU"/>
              </w:rPr>
              <w:t>всерьез</w:t>
            </w:r>
          </w:p>
        </w:tc>
        <w:tc>
          <w:tcPr>
            <w:tcW w:w="5097" w:type="dxa"/>
          </w:tcPr>
          <w:p w14:paraId="67576564" w14:textId="09CDCAD5" w:rsidR="00B12FFD" w:rsidRPr="009A3CE4" w:rsidRDefault="00B12FFD" w:rsidP="003431B8">
            <w:pPr>
              <w:ind w:firstLine="0"/>
              <w:jc w:val="both"/>
              <w:rPr>
                <w:lang w:val="ru-RU"/>
              </w:rPr>
            </w:pPr>
            <w:r w:rsidRPr="00B12FFD">
              <w:rPr>
                <w:lang w:val="ru-RU"/>
              </w:rPr>
              <w:t>in earnest, seriously</w:t>
            </w:r>
          </w:p>
        </w:tc>
      </w:tr>
      <w:tr w:rsidR="00466D94" w14:paraId="5AACBEAD" w14:textId="77777777" w:rsidTr="008F1975">
        <w:trPr>
          <w:trHeight w:val="519"/>
        </w:trPr>
        <w:tc>
          <w:tcPr>
            <w:tcW w:w="3964" w:type="dxa"/>
          </w:tcPr>
          <w:p w14:paraId="4222302E" w14:textId="01BFE346" w:rsidR="00585459" w:rsidRPr="00D14DA1" w:rsidRDefault="00381010" w:rsidP="00D14DA1">
            <w:pPr>
              <w:pStyle w:val="a"/>
              <w:numPr>
                <w:ilvl w:val="0"/>
                <w:numId w:val="19"/>
              </w:numPr>
              <w:jc w:val="both"/>
              <w:rPr>
                <w:lang w:val="ru-RU"/>
              </w:rPr>
            </w:pPr>
            <w:r>
              <w:rPr>
                <w:lang w:val="ru-RU"/>
              </w:rPr>
              <w:t>навзрыд</w:t>
            </w:r>
          </w:p>
        </w:tc>
        <w:tc>
          <w:tcPr>
            <w:tcW w:w="5097" w:type="dxa"/>
          </w:tcPr>
          <w:p w14:paraId="349F3478" w14:textId="7F117D26" w:rsidR="00585459" w:rsidRPr="00381010" w:rsidRDefault="00381010" w:rsidP="003431B8">
            <w:pPr>
              <w:ind w:firstLine="0"/>
              <w:jc w:val="both"/>
              <w:rPr>
                <w:rFonts w:eastAsia="MS Mincho"/>
                <w:lang w:val="en-US" w:eastAsia="ja-JP"/>
              </w:rPr>
            </w:pPr>
            <w:r>
              <w:rPr>
                <w:rFonts w:eastAsia="MS Mincho"/>
                <w:lang w:val="en-US" w:eastAsia="ja-JP"/>
              </w:rPr>
              <w:t>violently</w:t>
            </w:r>
          </w:p>
        </w:tc>
      </w:tr>
      <w:tr w:rsidR="00D14DA1" w14:paraId="7A08CA54" w14:textId="77777777" w:rsidTr="008F1975">
        <w:trPr>
          <w:trHeight w:val="519"/>
        </w:trPr>
        <w:tc>
          <w:tcPr>
            <w:tcW w:w="3964" w:type="dxa"/>
          </w:tcPr>
          <w:p w14:paraId="77923E86" w14:textId="4D90042F" w:rsidR="00D14DA1" w:rsidRPr="00D14DA1" w:rsidRDefault="00D14DA1" w:rsidP="00D14DA1">
            <w:pPr>
              <w:pStyle w:val="a"/>
              <w:numPr>
                <w:ilvl w:val="0"/>
                <w:numId w:val="19"/>
              </w:numPr>
              <w:jc w:val="both"/>
              <w:rPr>
                <w:lang w:val="ru-RU"/>
              </w:rPr>
            </w:pPr>
            <w:r w:rsidRPr="00D14DA1">
              <w:rPr>
                <w:lang w:val="ru-RU"/>
              </w:rPr>
              <w:t>взамен</w:t>
            </w:r>
          </w:p>
        </w:tc>
        <w:tc>
          <w:tcPr>
            <w:tcW w:w="5097" w:type="dxa"/>
          </w:tcPr>
          <w:p w14:paraId="40759603" w14:textId="28FD6188" w:rsidR="00D14DA1" w:rsidRPr="00D14DA1" w:rsidRDefault="00D14DA1" w:rsidP="00D14DA1">
            <w:pPr>
              <w:ind w:firstLine="0"/>
              <w:jc w:val="both"/>
              <w:rPr>
                <w:lang w:val="en-US"/>
              </w:rPr>
            </w:pPr>
            <w:r w:rsidRPr="00A72360">
              <w:t>in exchange (of), in return (for); instead (of)</w:t>
            </w:r>
          </w:p>
        </w:tc>
      </w:tr>
      <w:tr w:rsidR="00466D94" w14:paraId="7DC680F5" w14:textId="77777777" w:rsidTr="008F1975">
        <w:tc>
          <w:tcPr>
            <w:tcW w:w="3964" w:type="dxa"/>
          </w:tcPr>
          <w:p w14:paraId="301BDFF2" w14:textId="4F0FBBEB" w:rsidR="00585459" w:rsidRPr="00D14DA1" w:rsidRDefault="00892938" w:rsidP="00D14DA1">
            <w:pPr>
              <w:pStyle w:val="a"/>
              <w:numPr>
                <w:ilvl w:val="0"/>
                <w:numId w:val="19"/>
              </w:numPr>
              <w:jc w:val="both"/>
              <w:rPr>
                <w:lang w:val="ru-RU"/>
              </w:rPr>
            </w:pPr>
            <w:r w:rsidRPr="00D14DA1">
              <w:rPr>
                <w:lang w:val="ru-RU"/>
              </w:rPr>
              <w:t xml:space="preserve">насилу </w:t>
            </w:r>
            <w:r w:rsidRPr="00D14DA1">
              <w:rPr>
                <w:i/>
                <w:lang w:val="ru-RU"/>
              </w:rPr>
              <w:t>разг.</w:t>
            </w:r>
          </w:p>
        </w:tc>
        <w:tc>
          <w:tcPr>
            <w:tcW w:w="5097" w:type="dxa"/>
          </w:tcPr>
          <w:p w14:paraId="386B0C60" w14:textId="7FD03E58" w:rsidR="00585459" w:rsidRDefault="009A3CE4" w:rsidP="003431B8">
            <w:pPr>
              <w:ind w:firstLine="0"/>
              <w:jc w:val="both"/>
              <w:rPr>
                <w:lang w:val="ru-RU"/>
              </w:rPr>
            </w:pPr>
            <w:r w:rsidRPr="009A3CE4">
              <w:rPr>
                <w:lang w:val="ru-RU"/>
              </w:rPr>
              <w:t>hardly, with great difficulty</w:t>
            </w:r>
          </w:p>
        </w:tc>
      </w:tr>
      <w:tr w:rsidR="00466D94" w14:paraId="4FB5BEC4" w14:textId="77777777" w:rsidTr="008F1975">
        <w:trPr>
          <w:trHeight w:val="522"/>
        </w:trPr>
        <w:tc>
          <w:tcPr>
            <w:tcW w:w="3964" w:type="dxa"/>
          </w:tcPr>
          <w:p w14:paraId="434E3F26" w14:textId="0B540A92" w:rsidR="00585459" w:rsidRPr="00D14DA1" w:rsidRDefault="00D14DA1" w:rsidP="00D14DA1">
            <w:pPr>
              <w:pStyle w:val="a"/>
              <w:numPr>
                <w:ilvl w:val="0"/>
                <w:numId w:val="19"/>
              </w:numPr>
              <w:jc w:val="both"/>
              <w:rPr>
                <w:lang w:val="ru-RU"/>
              </w:rPr>
            </w:pPr>
            <w:r>
              <w:rPr>
                <w:lang w:val="ru-RU"/>
              </w:rPr>
              <w:t>врасплох</w:t>
            </w:r>
          </w:p>
        </w:tc>
        <w:tc>
          <w:tcPr>
            <w:tcW w:w="5097" w:type="dxa"/>
          </w:tcPr>
          <w:p w14:paraId="2BD9704B" w14:textId="4258CA51" w:rsidR="00585459" w:rsidRPr="00D14DA1" w:rsidRDefault="00D14DA1" w:rsidP="003431B8">
            <w:pPr>
              <w:ind w:firstLine="0"/>
              <w:jc w:val="both"/>
              <w:rPr>
                <w:rFonts w:eastAsia="MS Mincho"/>
                <w:lang w:val="en-US" w:eastAsia="ja-JP"/>
              </w:rPr>
            </w:pPr>
            <w:r>
              <w:rPr>
                <w:rFonts w:eastAsia="MS Mincho"/>
                <w:lang w:val="en-US" w:eastAsia="ja-JP"/>
              </w:rPr>
              <w:t>unawares, by surprise</w:t>
            </w:r>
          </w:p>
        </w:tc>
      </w:tr>
      <w:tr w:rsidR="00466D94" w14:paraId="3EC40853" w14:textId="77777777" w:rsidTr="008F1975">
        <w:tc>
          <w:tcPr>
            <w:tcW w:w="3964" w:type="dxa"/>
          </w:tcPr>
          <w:p w14:paraId="74D84FB3" w14:textId="48881F68" w:rsidR="00585459" w:rsidRPr="00D14DA1" w:rsidRDefault="00D14DA1" w:rsidP="00D14DA1">
            <w:pPr>
              <w:pStyle w:val="a"/>
              <w:numPr>
                <w:ilvl w:val="0"/>
                <w:numId w:val="19"/>
              </w:numPr>
              <w:jc w:val="both"/>
              <w:rPr>
                <w:lang w:val="ru-RU"/>
              </w:rPr>
            </w:pPr>
            <w:r>
              <w:rPr>
                <w:lang w:val="ru-RU"/>
              </w:rPr>
              <w:t>искоса</w:t>
            </w:r>
          </w:p>
        </w:tc>
        <w:tc>
          <w:tcPr>
            <w:tcW w:w="5097" w:type="dxa"/>
          </w:tcPr>
          <w:p w14:paraId="297669C2" w14:textId="6DD27F01" w:rsidR="00585459" w:rsidRPr="00D14DA1" w:rsidRDefault="00D14DA1" w:rsidP="003431B8">
            <w:pPr>
              <w:ind w:firstLine="0"/>
              <w:jc w:val="both"/>
              <w:rPr>
                <w:rFonts w:eastAsia="MS Mincho"/>
                <w:lang w:val="ru-RU" w:eastAsia="ja-JP"/>
              </w:rPr>
            </w:pPr>
            <w:r>
              <w:rPr>
                <w:rFonts w:eastAsia="MS Mincho" w:hint="eastAsia"/>
                <w:lang w:val="ru-RU" w:eastAsia="ja-JP"/>
              </w:rPr>
              <w:t>sideways, askance</w:t>
            </w:r>
          </w:p>
        </w:tc>
      </w:tr>
    </w:tbl>
    <w:p w14:paraId="4102253C" w14:textId="5642843E" w:rsidR="006D5C01" w:rsidRDefault="007E523C" w:rsidP="003431B8">
      <w:pPr>
        <w:jc w:val="both"/>
        <w:rPr>
          <w:lang w:val="ru-RU"/>
        </w:rPr>
      </w:pPr>
      <w:r>
        <w:rPr>
          <w:lang w:val="ru-RU"/>
        </w:rPr>
        <w:t xml:space="preserve">Таблица </w:t>
      </w:r>
      <w:r w:rsidR="004C158C">
        <w:rPr>
          <w:lang w:val="ru-RU"/>
        </w:rPr>
        <w:t>2.</w:t>
      </w:r>
      <w:r>
        <w:rPr>
          <w:lang w:val="ru-RU"/>
        </w:rPr>
        <w:t xml:space="preserve">1 – </w:t>
      </w:r>
      <w:r w:rsidR="004C158C">
        <w:rPr>
          <w:lang w:val="ru-RU"/>
        </w:rPr>
        <w:t>Примеры наиболее употребительных наречий образа действия, образованных предложно-падежным способом, и их английские эквиваленты</w:t>
      </w:r>
    </w:p>
    <w:p w14:paraId="65DDB70C" w14:textId="77777777" w:rsidR="004C158C" w:rsidRPr="004C158C" w:rsidRDefault="004C158C" w:rsidP="003431B8">
      <w:pPr>
        <w:jc w:val="both"/>
        <w:rPr>
          <w:lang w:val="ru-RU"/>
        </w:rPr>
      </w:pPr>
    </w:p>
    <w:p w14:paraId="528990F8" w14:textId="07B4E000" w:rsidR="00892938" w:rsidRDefault="00D14DA1" w:rsidP="003431B8">
      <w:pPr>
        <w:jc w:val="both"/>
        <w:rPr>
          <w:lang w:val="ru-RU"/>
        </w:rPr>
      </w:pPr>
      <w:r>
        <w:rPr>
          <w:lang w:val="ru-RU"/>
        </w:rPr>
        <w:t>Из наименее частотных</w:t>
      </w:r>
      <w:r w:rsidR="00892938">
        <w:rPr>
          <w:lang w:val="ru-RU"/>
        </w:rPr>
        <w:t>:</w:t>
      </w:r>
    </w:p>
    <w:tbl>
      <w:tblPr>
        <w:tblStyle w:val="afa"/>
        <w:tblW w:w="0" w:type="auto"/>
        <w:tblLook w:val="04A0" w:firstRow="1" w:lastRow="0" w:firstColumn="1" w:lastColumn="0" w:noHBand="0" w:noVBand="1"/>
      </w:tblPr>
      <w:tblGrid>
        <w:gridCol w:w="4673"/>
        <w:gridCol w:w="4388"/>
      </w:tblGrid>
      <w:tr w:rsidR="008F1975" w14:paraId="5521D014" w14:textId="77777777" w:rsidTr="008F1975">
        <w:tc>
          <w:tcPr>
            <w:tcW w:w="4673" w:type="dxa"/>
          </w:tcPr>
          <w:p w14:paraId="399514D6" w14:textId="2FC7116B" w:rsidR="008F1975" w:rsidRPr="008F1975" w:rsidRDefault="008F1975" w:rsidP="004C158C">
            <w:pPr>
              <w:pStyle w:val="a"/>
              <w:numPr>
                <w:ilvl w:val="0"/>
                <w:numId w:val="20"/>
              </w:numPr>
              <w:spacing w:line="276" w:lineRule="auto"/>
              <w:jc w:val="both"/>
              <w:rPr>
                <w:lang w:val="ru-RU"/>
              </w:rPr>
            </w:pPr>
            <w:r w:rsidRPr="008F1975">
              <w:rPr>
                <w:lang w:val="ru-RU"/>
              </w:rPr>
              <w:t>вразлад</w:t>
            </w:r>
            <w:r>
              <w:rPr>
                <w:lang w:val="ru-RU"/>
              </w:rPr>
              <w:t xml:space="preserve"> </w:t>
            </w:r>
            <w:r w:rsidRPr="008F1975">
              <w:rPr>
                <w:i/>
                <w:lang w:val="ru-RU"/>
              </w:rPr>
              <w:t>разг</w:t>
            </w:r>
            <w:r>
              <w:rPr>
                <w:lang w:val="ru-RU"/>
              </w:rPr>
              <w:t>.</w:t>
            </w:r>
          </w:p>
        </w:tc>
        <w:tc>
          <w:tcPr>
            <w:tcW w:w="4388" w:type="dxa"/>
          </w:tcPr>
          <w:p w14:paraId="274D2219" w14:textId="0AB731EB" w:rsidR="008F1975" w:rsidRDefault="008F1975" w:rsidP="004C158C">
            <w:pPr>
              <w:spacing w:line="276" w:lineRule="auto"/>
              <w:ind w:firstLine="0"/>
              <w:jc w:val="both"/>
              <w:rPr>
                <w:lang w:val="ru-RU"/>
              </w:rPr>
            </w:pPr>
            <w:r>
              <w:rPr>
                <w:lang w:val="ru-RU"/>
              </w:rPr>
              <w:t>d</w:t>
            </w:r>
            <w:r w:rsidRPr="00830CC8">
              <w:rPr>
                <w:lang w:val="ru-RU"/>
              </w:rPr>
              <w:t>isorderly</w:t>
            </w:r>
          </w:p>
        </w:tc>
      </w:tr>
      <w:tr w:rsidR="008F1975" w14:paraId="5085ABEC" w14:textId="77777777" w:rsidTr="008F1975">
        <w:tc>
          <w:tcPr>
            <w:tcW w:w="4673" w:type="dxa"/>
          </w:tcPr>
          <w:p w14:paraId="0D38758C" w14:textId="297FE394" w:rsidR="008F1975" w:rsidRPr="008F1975" w:rsidRDefault="008F1975" w:rsidP="004C158C">
            <w:pPr>
              <w:pStyle w:val="a"/>
              <w:numPr>
                <w:ilvl w:val="0"/>
                <w:numId w:val="20"/>
              </w:numPr>
              <w:spacing w:line="276" w:lineRule="auto"/>
              <w:jc w:val="both"/>
              <w:rPr>
                <w:lang w:val="ru-RU"/>
              </w:rPr>
            </w:pPr>
            <w:r>
              <w:rPr>
                <w:lang w:val="ru-RU"/>
              </w:rPr>
              <w:t xml:space="preserve">вразбивку </w:t>
            </w:r>
            <w:r w:rsidRPr="008F1975">
              <w:rPr>
                <w:i/>
                <w:lang w:val="ru-RU"/>
              </w:rPr>
              <w:t>разг.</w:t>
            </w:r>
          </w:p>
        </w:tc>
        <w:tc>
          <w:tcPr>
            <w:tcW w:w="4388" w:type="dxa"/>
          </w:tcPr>
          <w:p w14:paraId="4A022D03" w14:textId="1CB4E417" w:rsidR="008F1975" w:rsidRPr="008F1975" w:rsidRDefault="008F1975" w:rsidP="004C158C">
            <w:pPr>
              <w:spacing w:line="276" w:lineRule="auto"/>
              <w:ind w:firstLine="0"/>
              <w:jc w:val="both"/>
              <w:rPr>
                <w:rFonts w:eastAsia="MS Mincho"/>
                <w:lang w:val="en-US" w:eastAsia="ja-JP"/>
              </w:rPr>
            </w:pPr>
            <w:r>
              <w:rPr>
                <w:rFonts w:eastAsia="MS Mincho"/>
                <w:lang w:val="en-US" w:eastAsia="ja-JP"/>
              </w:rPr>
              <w:t>at random, at haphazard</w:t>
            </w:r>
          </w:p>
        </w:tc>
      </w:tr>
      <w:tr w:rsidR="008F1975" w14:paraId="456E7978" w14:textId="77777777" w:rsidTr="008F1975">
        <w:tc>
          <w:tcPr>
            <w:tcW w:w="4673" w:type="dxa"/>
          </w:tcPr>
          <w:p w14:paraId="332162CA" w14:textId="6C2BAF17" w:rsidR="008F1975" w:rsidRPr="008F1975" w:rsidRDefault="008F1975" w:rsidP="004C158C">
            <w:pPr>
              <w:pStyle w:val="a"/>
              <w:numPr>
                <w:ilvl w:val="0"/>
                <w:numId w:val="20"/>
              </w:numPr>
              <w:spacing w:line="276" w:lineRule="auto"/>
              <w:jc w:val="both"/>
              <w:rPr>
                <w:lang w:val="en-US"/>
              </w:rPr>
            </w:pPr>
            <w:r>
              <w:rPr>
                <w:lang w:val="ru-RU"/>
              </w:rPr>
              <w:t xml:space="preserve">впопад </w:t>
            </w:r>
            <w:r w:rsidRPr="008F1975">
              <w:rPr>
                <w:i/>
                <w:lang w:val="ru-RU"/>
              </w:rPr>
              <w:t>разг.</w:t>
            </w:r>
          </w:p>
        </w:tc>
        <w:tc>
          <w:tcPr>
            <w:tcW w:w="4388" w:type="dxa"/>
          </w:tcPr>
          <w:p w14:paraId="22D7A1FF" w14:textId="5F058CBB" w:rsidR="008F1975" w:rsidRPr="00414E55" w:rsidRDefault="00414E55" w:rsidP="004C158C">
            <w:pPr>
              <w:spacing w:line="276" w:lineRule="auto"/>
              <w:ind w:firstLine="0"/>
              <w:jc w:val="both"/>
              <w:rPr>
                <w:rFonts w:eastAsia="MS Mincho"/>
                <w:lang w:val="en-US" w:eastAsia="ja-JP"/>
              </w:rPr>
            </w:pPr>
            <w:r>
              <w:rPr>
                <w:rFonts w:eastAsia="MS Mincho"/>
                <w:lang w:val="en-US" w:eastAsia="ja-JP"/>
              </w:rPr>
              <w:t>to the point, relevantly</w:t>
            </w:r>
          </w:p>
        </w:tc>
      </w:tr>
      <w:tr w:rsidR="008F1975" w:rsidRPr="00414E55" w14:paraId="72D3A8D7" w14:textId="77777777" w:rsidTr="008F1975">
        <w:tc>
          <w:tcPr>
            <w:tcW w:w="4673" w:type="dxa"/>
          </w:tcPr>
          <w:p w14:paraId="3A36D586" w14:textId="7FD408B5" w:rsidR="008F1975" w:rsidRPr="008F1975" w:rsidRDefault="008F1975" w:rsidP="004C158C">
            <w:pPr>
              <w:pStyle w:val="a"/>
              <w:numPr>
                <w:ilvl w:val="0"/>
                <w:numId w:val="20"/>
              </w:numPr>
              <w:spacing w:line="276" w:lineRule="auto"/>
              <w:jc w:val="both"/>
              <w:rPr>
                <w:lang w:val="ru-RU"/>
              </w:rPr>
            </w:pPr>
            <w:r>
              <w:rPr>
                <w:lang w:val="ru-RU"/>
              </w:rPr>
              <w:t xml:space="preserve">вперегонки </w:t>
            </w:r>
            <w:r w:rsidRPr="008F1975">
              <w:rPr>
                <w:i/>
                <w:lang w:val="ru-RU"/>
              </w:rPr>
              <w:t>разг.</w:t>
            </w:r>
          </w:p>
        </w:tc>
        <w:tc>
          <w:tcPr>
            <w:tcW w:w="4388" w:type="dxa"/>
          </w:tcPr>
          <w:p w14:paraId="64AA42DB" w14:textId="4F1F3A72" w:rsidR="008F1975" w:rsidRPr="00414E55" w:rsidRDefault="00414E55" w:rsidP="004C158C">
            <w:pPr>
              <w:spacing w:line="276" w:lineRule="auto"/>
              <w:ind w:firstLine="0"/>
              <w:jc w:val="both"/>
              <w:rPr>
                <w:lang w:val="en-US"/>
              </w:rPr>
            </w:pPr>
            <w:r w:rsidRPr="00F65037">
              <w:rPr>
                <w:lang w:val="en-US"/>
              </w:rPr>
              <w:t>racing one another; competing in speed</w:t>
            </w:r>
          </w:p>
        </w:tc>
      </w:tr>
      <w:tr w:rsidR="008F1975" w:rsidRPr="00414E55" w14:paraId="204F8FEC" w14:textId="77777777" w:rsidTr="008F1975">
        <w:tc>
          <w:tcPr>
            <w:tcW w:w="4673" w:type="dxa"/>
          </w:tcPr>
          <w:p w14:paraId="3D0145C7" w14:textId="587B2338" w:rsidR="008F1975" w:rsidRPr="008F1975" w:rsidRDefault="008F1975" w:rsidP="004C158C">
            <w:pPr>
              <w:pStyle w:val="a"/>
              <w:numPr>
                <w:ilvl w:val="0"/>
                <w:numId w:val="20"/>
              </w:numPr>
              <w:spacing w:line="276" w:lineRule="auto"/>
              <w:jc w:val="both"/>
              <w:rPr>
                <w:lang w:val="ru-RU"/>
              </w:rPr>
            </w:pPr>
            <w:r>
              <w:rPr>
                <w:lang w:val="ru-RU"/>
              </w:rPr>
              <w:t xml:space="preserve">вразброд </w:t>
            </w:r>
            <w:r w:rsidRPr="008F1975">
              <w:rPr>
                <w:i/>
                <w:lang w:val="ru-RU"/>
              </w:rPr>
              <w:t>разг.</w:t>
            </w:r>
          </w:p>
        </w:tc>
        <w:tc>
          <w:tcPr>
            <w:tcW w:w="4388" w:type="dxa"/>
          </w:tcPr>
          <w:p w14:paraId="74DEBEED" w14:textId="1145A5F9" w:rsidR="008F1975" w:rsidRPr="00414E55" w:rsidRDefault="00414E55" w:rsidP="004C158C">
            <w:pPr>
              <w:spacing w:line="276" w:lineRule="auto"/>
              <w:ind w:firstLine="0"/>
              <w:jc w:val="both"/>
              <w:rPr>
                <w:lang w:val="en-US"/>
              </w:rPr>
            </w:pPr>
            <w:r>
              <w:rPr>
                <w:lang w:val="en-US"/>
              </w:rPr>
              <w:t>separately, scatteringly; disunitedly, in disunity, in a disjointed manner</w:t>
            </w:r>
          </w:p>
        </w:tc>
      </w:tr>
      <w:tr w:rsidR="008F1975" w14:paraId="09266A19" w14:textId="77777777" w:rsidTr="008F1975">
        <w:tc>
          <w:tcPr>
            <w:tcW w:w="4673" w:type="dxa"/>
          </w:tcPr>
          <w:p w14:paraId="27511419" w14:textId="27BA0B05" w:rsidR="008F1975" w:rsidRPr="008F1975" w:rsidRDefault="00414E55" w:rsidP="004C158C">
            <w:pPr>
              <w:pStyle w:val="a"/>
              <w:numPr>
                <w:ilvl w:val="0"/>
                <w:numId w:val="20"/>
              </w:numPr>
              <w:spacing w:line="276" w:lineRule="auto"/>
              <w:jc w:val="both"/>
              <w:rPr>
                <w:lang w:val="ru-RU"/>
              </w:rPr>
            </w:pPr>
            <w:r>
              <w:rPr>
                <w:lang w:val="ru-RU"/>
              </w:rPr>
              <w:t xml:space="preserve">вприщур </w:t>
            </w:r>
            <w:r w:rsidRPr="00414E55">
              <w:rPr>
                <w:i/>
                <w:lang w:val="ru-RU"/>
              </w:rPr>
              <w:t>разг.</w:t>
            </w:r>
          </w:p>
        </w:tc>
        <w:tc>
          <w:tcPr>
            <w:tcW w:w="4388" w:type="dxa"/>
          </w:tcPr>
          <w:p w14:paraId="6C7CC1DF" w14:textId="77E560A7" w:rsidR="008F1975" w:rsidRPr="00414E55" w:rsidRDefault="008F1975" w:rsidP="004C158C">
            <w:pPr>
              <w:spacing w:line="276" w:lineRule="auto"/>
              <w:ind w:firstLine="0"/>
              <w:jc w:val="both"/>
              <w:rPr>
                <w:lang w:val="ru-RU"/>
              </w:rPr>
            </w:pPr>
          </w:p>
        </w:tc>
      </w:tr>
      <w:tr w:rsidR="008F1975" w14:paraId="381E550E" w14:textId="77777777" w:rsidTr="008F1975">
        <w:tc>
          <w:tcPr>
            <w:tcW w:w="4673" w:type="dxa"/>
          </w:tcPr>
          <w:p w14:paraId="21C0EBB8" w14:textId="5E79A9FC" w:rsidR="008F1975" w:rsidRPr="008F1975" w:rsidRDefault="008F1975" w:rsidP="004C158C">
            <w:pPr>
              <w:pStyle w:val="a"/>
              <w:numPr>
                <w:ilvl w:val="0"/>
                <w:numId w:val="20"/>
              </w:numPr>
              <w:spacing w:line="276" w:lineRule="auto"/>
              <w:jc w:val="both"/>
              <w:rPr>
                <w:lang w:val="ru-RU"/>
              </w:rPr>
            </w:pPr>
            <w:r>
              <w:rPr>
                <w:lang w:val="ru-RU"/>
              </w:rPr>
              <w:t xml:space="preserve">враскорячку/враскоряку </w:t>
            </w:r>
            <w:r w:rsidRPr="008F1975">
              <w:rPr>
                <w:i/>
                <w:lang w:val="ru-RU"/>
              </w:rPr>
              <w:t>разг.</w:t>
            </w:r>
          </w:p>
        </w:tc>
        <w:tc>
          <w:tcPr>
            <w:tcW w:w="4388" w:type="dxa"/>
          </w:tcPr>
          <w:p w14:paraId="011FB2E3" w14:textId="0E0FBFD0" w:rsidR="008F1975" w:rsidRPr="00414E55" w:rsidRDefault="00414E55" w:rsidP="004C158C">
            <w:pPr>
              <w:spacing w:line="276" w:lineRule="auto"/>
              <w:ind w:firstLine="0"/>
              <w:jc w:val="both"/>
              <w:rPr>
                <w:rFonts w:eastAsia="MS Mincho"/>
                <w:lang w:val="en-US" w:eastAsia="ja-JP"/>
              </w:rPr>
            </w:pPr>
            <w:r>
              <w:rPr>
                <w:rFonts w:eastAsia="MS Mincho"/>
                <w:lang w:val="en-US" w:eastAsia="ja-JP"/>
              </w:rPr>
              <w:t>bow-legged</w:t>
            </w:r>
          </w:p>
        </w:tc>
      </w:tr>
      <w:tr w:rsidR="008F1975" w14:paraId="7B5E56CB" w14:textId="77777777" w:rsidTr="008F1975">
        <w:tc>
          <w:tcPr>
            <w:tcW w:w="4673" w:type="dxa"/>
          </w:tcPr>
          <w:p w14:paraId="7EB1C277" w14:textId="427D1916" w:rsidR="008F1975" w:rsidRPr="008F1975" w:rsidRDefault="008F1975" w:rsidP="004C158C">
            <w:pPr>
              <w:pStyle w:val="a"/>
              <w:numPr>
                <w:ilvl w:val="0"/>
                <w:numId w:val="20"/>
              </w:numPr>
              <w:spacing w:line="276" w:lineRule="auto"/>
              <w:jc w:val="both"/>
              <w:rPr>
                <w:lang w:val="ru-RU"/>
              </w:rPr>
            </w:pPr>
            <w:r>
              <w:rPr>
                <w:lang w:val="ru-RU"/>
              </w:rPr>
              <w:lastRenderedPageBreak/>
              <w:t>вперебивку</w:t>
            </w:r>
          </w:p>
        </w:tc>
        <w:tc>
          <w:tcPr>
            <w:tcW w:w="4388" w:type="dxa"/>
          </w:tcPr>
          <w:p w14:paraId="047E465F" w14:textId="77777777" w:rsidR="008F1975" w:rsidRDefault="008F1975" w:rsidP="004C158C">
            <w:pPr>
              <w:spacing w:line="276" w:lineRule="auto"/>
              <w:ind w:firstLine="0"/>
              <w:jc w:val="both"/>
              <w:rPr>
                <w:lang w:val="ru-RU"/>
              </w:rPr>
            </w:pPr>
          </w:p>
        </w:tc>
      </w:tr>
      <w:tr w:rsidR="008F1975" w14:paraId="7049BB68" w14:textId="77777777" w:rsidTr="008F1975">
        <w:tc>
          <w:tcPr>
            <w:tcW w:w="4673" w:type="dxa"/>
          </w:tcPr>
          <w:p w14:paraId="55080BD1" w14:textId="5DCF6C64" w:rsidR="008F1975" w:rsidRPr="008F1975" w:rsidRDefault="00414E55" w:rsidP="004C158C">
            <w:pPr>
              <w:pStyle w:val="a"/>
              <w:numPr>
                <w:ilvl w:val="0"/>
                <w:numId w:val="20"/>
              </w:numPr>
              <w:spacing w:line="276" w:lineRule="auto"/>
              <w:jc w:val="both"/>
              <w:rPr>
                <w:lang w:val="ru-RU"/>
              </w:rPr>
            </w:pPr>
            <w:r>
              <w:rPr>
                <w:lang w:val="ru-RU"/>
              </w:rPr>
              <w:t>втугую</w:t>
            </w:r>
          </w:p>
        </w:tc>
        <w:tc>
          <w:tcPr>
            <w:tcW w:w="4388" w:type="dxa"/>
          </w:tcPr>
          <w:p w14:paraId="30BA25D2" w14:textId="500FA207" w:rsidR="008F1975" w:rsidRPr="00414E55" w:rsidRDefault="00414E55" w:rsidP="004C158C">
            <w:pPr>
              <w:spacing w:line="276" w:lineRule="auto"/>
              <w:ind w:firstLine="0"/>
              <w:jc w:val="both"/>
              <w:rPr>
                <w:lang w:val="en-US"/>
              </w:rPr>
            </w:pPr>
            <w:r>
              <w:rPr>
                <w:lang w:val="en-US"/>
              </w:rPr>
              <w:t>tighly</w:t>
            </w:r>
          </w:p>
        </w:tc>
      </w:tr>
      <w:tr w:rsidR="008F1975" w14:paraId="67034938" w14:textId="77777777" w:rsidTr="008F1975">
        <w:tc>
          <w:tcPr>
            <w:tcW w:w="4673" w:type="dxa"/>
          </w:tcPr>
          <w:p w14:paraId="7A7C7EB0" w14:textId="7A40037C" w:rsidR="008F1975" w:rsidRPr="008F1975" w:rsidRDefault="00414E55" w:rsidP="004C158C">
            <w:pPr>
              <w:pStyle w:val="a"/>
              <w:numPr>
                <w:ilvl w:val="0"/>
                <w:numId w:val="20"/>
              </w:numPr>
              <w:spacing w:line="276" w:lineRule="auto"/>
              <w:jc w:val="both"/>
              <w:rPr>
                <w:lang w:val="ru-RU"/>
              </w:rPr>
            </w:pPr>
            <w:r>
              <w:rPr>
                <w:lang w:val="ru-RU"/>
              </w:rPr>
              <w:t xml:space="preserve">взатяжку </w:t>
            </w:r>
            <w:r w:rsidRPr="00414E55">
              <w:rPr>
                <w:i/>
                <w:lang w:val="ru-RU"/>
              </w:rPr>
              <w:t>разг.</w:t>
            </w:r>
          </w:p>
        </w:tc>
        <w:tc>
          <w:tcPr>
            <w:tcW w:w="4388" w:type="dxa"/>
          </w:tcPr>
          <w:p w14:paraId="15152398" w14:textId="77777777" w:rsidR="008F1975" w:rsidRDefault="008F1975" w:rsidP="004C158C">
            <w:pPr>
              <w:spacing w:line="276" w:lineRule="auto"/>
              <w:ind w:firstLine="0"/>
              <w:jc w:val="both"/>
              <w:rPr>
                <w:lang w:val="ru-RU"/>
              </w:rPr>
            </w:pPr>
          </w:p>
        </w:tc>
      </w:tr>
    </w:tbl>
    <w:p w14:paraId="4358FE91" w14:textId="4C82F01E" w:rsidR="004C158C" w:rsidRDefault="004C158C" w:rsidP="004C158C">
      <w:pPr>
        <w:jc w:val="both"/>
        <w:rPr>
          <w:lang w:val="ru-RU"/>
        </w:rPr>
      </w:pPr>
      <w:r>
        <w:rPr>
          <w:lang w:val="ru-RU"/>
        </w:rPr>
        <w:t>Таблица 2.2 – Примеры наименее употребительных наречий образа действия, образованных предложно-падежным способом, и их английские эквиваленты</w:t>
      </w:r>
    </w:p>
    <w:p w14:paraId="31AF9A48" w14:textId="77777777" w:rsidR="004C158C" w:rsidRDefault="004C158C" w:rsidP="004C158C">
      <w:pPr>
        <w:jc w:val="both"/>
        <w:rPr>
          <w:lang w:val="ru-RU"/>
        </w:rPr>
      </w:pPr>
    </w:p>
    <w:p w14:paraId="3340C218" w14:textId="37493386" w:rsidR="00B12FFD" w:rsidRDefault="00414E55" w:rsidP="003431B8">
      <w:pPr>
        <w:jc w:val="both"/>
        <w:rPr>
          <w:lang w:val="ru-RU"/>
        </w:rPr>
      </w:pPr>
      <w:r>
        <w:rPr>
          <w:lang w:val="ru-RU"/>
        </w:rPr>
        <w:t>Можно выделить несколько основных способов перевода наречий данной подгруппы на английский язык:</w:t>
      </w:r>
    </w:p>
    <w:p w14:paraId="1791840F" w14:textId="01D743D4" w:rsidR="00775305" w:rsidRPr="00110E6C" w:rsidRDefault="00414E55" w:rsidP="00775305">
      <w:pPr>
        <w:pStyle w:val="a"/>
        <w:numPr>
          <w:ilvl w:val="0"/>
          <w:numId w:val="18"/>
        </w:numPr>
        <w:jc w:val="both"/>
        <w:rPr>
          <w:lang w:val="ru-RU"/>
        </w:rPr>
      </w:pPr>
      <w:r>
        <w:rPr>
          <w:lang w:val="ru-RU"/>
        </w:rPr>
        <w:t xml:space="preserve">с помощью </w:t>
      </w:r>
      <w:r w:rsidR="00775305">
        <w:rPr>
          <w:lang w:val="ru-RU"/>
        </w:rPr>
        <w:t>английских наречий на -</w:t>
      </w:r>
      <w:r w:rsidR="00775305">
        <w:rPr>
          <w:rFonts w:eastAsia="MS Mincho"/>
          <w:lang w:val="en-US"/>
        </w:rPr>
        <w:t>ly</w:t>
      </w:r>
      <w:r w:rsidR="00775305">
        <w:rPr>
          <w:rFonts w:eastAsia="MS Mincho"/>
          <w:lang w:val="ru-RU"/>
        </w:rPr>
        <w:t xml:space="preserve"> и -</w:t>
      </w:r>
      <w:r w:rsidR="00775305">
        <w:rPr>
          <w:rFonts w:eastAsia="MS Mincho"/>
          <w:lang w:val="en-US"/>
        </w:rPr>
        <w:t>ally</w:t>
      </w:r>
      <w:r w:rsidR="00775305">
        <w:rPr>
          <w:rFonts w:eastAsia="MS Mincho"/>
          <w:lang w:val="ru-RU"/>
        </w:rPr>
        <w:t>;</w:t>
      </w:r>
    </w:p>
    <w:p w14:paraId="1ED3B37F" w14:textId="62DDED0D" w:rsidR="00110E6C" w:rsidRPr="00775305" w:rsidRDefault="00414E55" w:rsidP="00775305">
      <w:pPr>
        <w:pStyle w:val="a"/>
        <w:numPr>
          <w:ilvl w:val="0"/>
          <w:numId w:val="18"/>
        </w:numPr>
        <w:jc w:val="both"/>
        <w:rPr>
          <w:lang w:val="ru-RU"/>
        </w:rPr>
      </w:pPr>
      <w:r>
        <w:rPr>
          <w:rFonts w:eastAsia="MS Mincho"/>
          <w:lang w:val="ru-RU"/>
        </w:rPr>
        <w:t xml:space="preserve">с помощью </w:t>
      </w:r>
      <w:r w:rsidR="00110E6C">
        <w:rPr>
          <w:rFonts w:eastAsia="MS Mincho"/>
          <w:lang w:val="ru-RU"/>
        </w:rPr>
        <w:t>английских наречий, образованных другими способами;</w:t>
      </w:r>
    </w:p>
    <w:p w14:paraId="375CE109" w14:textId="218B29A2" w:rsidR="00775305" w:rsidRPr="00775305" w:rsidRDefault="00414E55" w:rsidP="00775305">
      <w:pPr>
        <w:pStyle w:val="a"/>
        <w:numPr>
          <w:ilvl w:val="0"/>
          <w:numId w:val="18"/>
        </w:numPr>
        <w:jc w:val="both"/>
        <w:rPr>
          <w:lang w:val="ru-RU"/>
        </w:rPr>
      </w:pPr>
      <w:r>
        <w:rPr>
          <w:rFonts w:eastAsia="MS Mincho"/>
          <w:lang w:val="ru-RU"/>
        </w:rPr>
        <w:t xml:space="preserve">с помощью </w:t>
      </w:r>
      <w:r w:rsidR="00110E6C">
        <w:rPr>
          <w:rFonts w:eastAsia="MS Mincho"/>
          <w:lang w:val="ru-RU"/>
        </w:rPr>
        <w:t>сочетаний</w:t>
      </w:r>
      <w:r w:rsidR="00775305">
        <w:rPr>
          <w:rFonts w:eastAsia="MS Mincho"/>
          <w:lang w:val="ru-RU"/>
        </w:rPr>
        <w:t xml:space="preserve"> существ</w:t>
      </w:r>
      <w:r>
        <w:rPr>
          <w:rFonts w:eastAsia="MS Mincho"/>
          <w:lang w:val="ru-RU"/>
        </w:rPr>
        <w:t>ительного с предлогом</w:t>
      </w:r>
      <w:r w:rsidR="00775305">
        <w:rPr>
          <w:rFonts w:eastAsia="MS Mincho"/>
          <w:lang w:val="ru-RU"/>
        </w:rPr>
        <w:t>;</w:t>
      </w:r>
    </w:p>
    <w:p w14:paraId="43EF9BB9" w14:textId="28870118" w:rsidR="00110E6C" w:rsidRDefault="00414E55" w:rsidP="00110E6C">
      <w:pPr>
        <w:pStyle w:val="a"/>
        <w:numPr>
          <w:ilvl w:val="0"/>
          <w:numId w:val="18"/>
        </w:numPr>
        <w:jc w:val="both"/>
        <w:rPr>
          <w:lang w:val="ru-RU"/>
        </w:rPr>
      </w:pPr>
      <w:r>
        <w:rPr>
          <w:lang w:val="ru-RU"/>
        </w:rPr>
        <w:t xml:space="preserve">с помощью </w:t>
      </w:r>
      <w:r w:rsidR="00110E6C">
        <w:rPr>
          <w:lang w:val="ru-RU"/>
        </w:rPr>
        <w:t>описательных конструкций с глагольными формами.</w:t>
      </w:r>
    </w:p>
    <w:p w14:paraId="0DB456BC" w14:textId="396AE08A" w:rsidR="00110E6C" w:rsidRDefault="00110E6C" w:rsidP="009B3D97">
      <w:pPr>
        <w:ind w:firstLine="708"/>
        <w:jc w:val="both"/>
        <w:rPr>
          <w:lang w:val="ru-RU"/>
        </w:rPr>
      </w:pPr>
      <w:r>
        <w:rPr>
          <w:lang w:val="ru-RU"/>
        </w:rPr>
        <w:t>С</w:t>
      </w:r>
      <w:r w:rsidR="00381010">
        <w:rPr>
          <w:lang w:val="ru-RU"/>
        </w:rPr>
        <w:t>амым</w:t>
      </w:r>
      <w:r>
        <w:rPr>
          <w:lang w:val="ru-RU"/>
        </w:rPr>
        <w:t xml:space="preserve"> распространненым </w:t>
      </w:r>
      <w:r w:rsidR="009B3D97">
        <w:rPr>
          <w:lang w:val="ru-RU"/>
        </w:rPr>
        <w:t>из вышеперечисленных является первый способ:</w:t>
      </w:r>
    </w:p>
    <w:p w14:paraId="586C9F14" w14:textId="3D8D0749" w:rsidR="009B3D97" w:rsidRDefault="009B3D97" w:rsidP="009B3D97">
      <w:pPr>
        <w:ind w:firstLine="708"/>
        <w:jc w:val="both"/>
        <w:rPr>
          <w:lang w:val="ru-RU"/>
        </w:rPr>
      </w:pPr>
      <w:r w:rsidRPr="009B3D97">
        <w:rPr>
          <w:i/>
          <w:lang w:val="ru-RU"/>
        </w:rPr>
        <w:t xml:space="preserve">– Звонок у нас испортился, – говорил он, зевая </w:t>
      </w:r>
      <w:r w:rsidRPr="009B3D97">
        <w:rPr>
          <w:b/>
          <w:i/>
          <w:lang w:val="ru-RU"/>
        </w:rPr>
        <w:t>спросонок</w:t>
      </w:r>
      <w:r w:rsidRPr="009B3D97">
        <w:rPr>
          <w:i/>
          <w:lang w:val="ru-RU"/>
        </w:rPr>
        <w:t>.</w:t>
      </w:r>
      <w:r w:rsidRPr="009B3D97">
        <w:rPr>
          <w:lang w:val="ru-RU"/>
        </w:rPr>
        <w:t xml:space="preserve"> </w:t>
      </w:r>
      <w:r>
        <w:rPr>
          <w:rFonts w:eastAsia="MS Mincho"/>
          <w:lang w:val="en-US" w:eastAsia="ja-JP"/>
        </w:rPr>
        <w:t>[</w:t>
      </w:r>
      <w:r w:rsidRPr="009B3D97">
        <w:rPr>
          <w:lang w:val="ru-RU"/>
        </w:rPr>
        <w:t>А</w:t>
      </w:r>
      <w:r w:rsidRPr="009B3D97">
        <w:rPr>
          <w:lang w:val="en-US"/>
        </w:rPr>
        <w:t>.</w:t>
      </w:r>
      <w:r w:rsidRPr="009B3D97">
        <w:rPr>
          <w:lang w:val="ru-RU"/>
        </w:rPr>
        <w:t>П</w:t>
      </w:r>
      <w:r>
        <w:rPr>
          <w:lang w:val="en-US"/>
        </w:rPr>
        <w:t xml:space="preserve">. </w:t>
      </w:r>
      <w:r>
        <w:rPr>
          <w:lang w:val="ru-RU"/>
        </w:rPr>
        <w:t>Чехов</w:t>
      </w:r>
      <w:r w:rsidRPr="009B3D97">
        <w:rPr>
          <w:lang w:val="en-US"/>
        </w:rPr>
        <w:t xml:space="preserve">. </w:t>
      </w:r>
      <w:r w:rsidRPr="009B3D97">
        <w:rPr>
          <w:lang w:val="ru-RU"/>
        </w:rPr>
        <w:t>Три</w:t>
      </w:r>
      <w:r w:rsidRPr="009B3D97">
        <w:rPr>
          <w:lang w:val="en-US"/>
        </w:rPr>
        <w:t xml:space="preserve"> </w:t>
      </w:r>
      <w:r w:rsidRPr="009B3D97">
        <w:rPr>
          <w:lang w:val="ru-RU"/>
        </w:rPr>
        <w:t>года</w:t>
      </w:r>
      <w:r>
        <w:rPr>
          <w:lang w:val="en-US"/>
        </w:rPr>
        <w:t>]</w:t>
      </w:r>
      <w:r w:rsidRPr="009B3D97">
        <w:rPr>
          <w:lang w:val="en-US"/>
        </w:rPr>
        <w:t>.</w:t>
      </w:r>
      <w:r w:rsidRPr="009B3D97">
        <w:rPr>
          <w:i/>
          <w:lang w:val="en-US"/>
        </w:rPr>
        <w:t xml:space="preserve"> – "Our bell is broken," he said, yawning </w:t>
      </w:r>
      <w:r w:rsidRPr="009B3D97">
        <w:rPr>
          <w:b/>
          <w:i/>
          <w:lang w:val="en-US"/>
        </w:rPr>
        <w:t>sleepily</w:t>
      </w:r>
      <w:r w:rsidRPr="009B3D97">
        <w:rPr>
          <w:lang w:val="en-US"/>
        </w:rPr>
        <w:t xml:space="preserve">. </w:t>
      </w:r>
      <w:r w:rsidRPr="009B3D97">
        <w:rPr>
          <w:lang w:val="ru-RU"/>
        </w:rPr>
        <w:t>[</w:t>
      </w:r>
      <w:r>
        <w:rPr>
          <w:lang w:val="en-US"/>
        </w:rPr>
        <w:t>A</w:t>
      </w:r>
      <w:r>
        <w:rPr>
          <w:rFonts w:eastAsia="MS Mincho" w:hint="eastAsia"/>
          <w:lang w:val="ru-RU" w:eastAsia="ja-JP"/>
        </w:rPr>
        <w:t>nton</w:t>
      </w:r>
      <w:r>
        <w:rPr>
          <w:lang w:val="ru-RU"/>
        </w:rPr>
        <w:t xml:space="preserve"> </w:t>
      </w:r>
      <w:r>
        <w:rPr>
          <w:lang w:val="en-US"/>
        </w:rPr>
        <w:t>Chekhov</w:t>
      </w:r>
      <w:r w:rsidRPr="009B3D97">
        <w:rPr>
          <w:lang w:val="ru-RU"/>
        </w:rPr>
        <w:t xml:space="preserve">. </w:t>
      </w:r>
      <w:r w:rsidRPr="009B3D97">
        <w:rPr>
          <w:lang w:val="en-US"/>
        </w:rPr>
        <w:t>Three</w:t>
      </w:r>
      <w:r w:rsidRPr="009B3D97">
        <w:rPr>
          <w:lang w:val="ru-RU"/>
        </w:rPr>
        <w:t xml:space="preserve"> </w:t>
      </w:r>
      <w:r w:rsidRPr="009B3D97">
        <w:rPr>
          <w:lang w:val="en-US"/>
        </w:rPr>
        <w:t>years</w:t>
      </w:r>
      <w:r w:rsidRPr="009B3D97">
        <w:rPr>
          <w:lang w:val="ru-RU"/>
        </w:rPr>
        <w:t>].</w:t>
      </w:r>
    </w:p>
    <w:p w14:paraId="665D3D74" w14:textId="45F60211" w:rsidR="00381010" w:rsidRDefault="00381010" w:rsidP="00381010">
      <w:pPr>
        <w:ind w:firstLine="708"/>
        <w:jc w:val="both"/>
        <w:rPr>
          <w:lang w:val="en-US"/>
        </w:rPr>
      </w:pPr>
      <w:r w:rsidRPr="00381010">
        <w:rPr>
          <w:i/>
          <w:lang w:val="ru-RU"/>
        </w:rPr>
        <w:t xml:space="preserve">Ну, ладно, ползем </w:t>
      </w:r>
      <w:r w:rsidRPr="00381010">
        <w:rPr>
          <w:b/>
          <w:i/>
          <w:lang w:val="ru-RU"/>
        </w:rPr>
        <w:t>потихоньку</w:t>
      </w:r>
      <w:r w:rsidRPr="00381010">
        <w:rPr>
          <w:i/>
          <w:lang w:val="ru-RU"/>
        </w:rPr>
        <w:t xml:space="preserve"> над бывшими огородами, двигатель под ногами гудит ровно, спокойно ― ему-то что, его не тронут. И тут мой Тендер не выдержал. Не успели мы еще до первой вешки дойти, как принялся он болтать</w:t>
      </w:r>
      <w:r w:rsidRPr="00381010">
        <w:rPr>
          <w:lang w:val="ru-RU"/>
        </w:rPr>
        <w:t xml:space="preserve">. </w:t>
      </w:r>
      <w:r w:rsidRPr="00BD00D3">
        <w:t>[</w:t>
      </w:r>
      <w:r w:rsidRPr="00381010">
        <w:rPr>
          <w:lang w:val="ru-RU"/>
        </w:rPr>
        <w:t>А</w:t>
      </w:r>
      <w:r w:rsidRPr="00BD00D3">
        <w:t xml:space="preserve">. </w:t>
      </w:r>
      <w:r w:rsidRPr="00381010">
        <w:rPr>
          <w:lang w:val="ru-RU"/>
        </w:rPr>
        <w:t>Н</w:t>
      </w:r>
      <w:r w:rsidRPr="00BD00D3">
        <w:t xml:space="preserve">. </w:t>
      </w:r>
      <w:r w:rsidRPr="00381010">
        <w:rPr>
          <w:lang w:val="ru-RU"/>
        </w:rPr>
        <w:t>Стругацкий</w:t>
      </w:r>
      <w:r w:rsidRPr="00BD00D3">
        <w:t xml:space="preserve">, </w:t>
      </w:r>
      <w:r w:rsidRPr="00381010">
        <w:rPr>
          <w:lang w:val="ru-RU"/>
        </w:rPr>
        <w:t>Б</w:t>
      </w:r>
      <w:r w:rsidRPr="00BD00D3">
        <w:t xml:space="preserve">. </w:t>
      </w:r>
      <w:r w:rsidRPr="00381010">
        <w:rPr>
          <w:lang w:val="ru-RU"/>
        </w:rPr>
        <w:t>Н</w:t>
      </w:r>
      <w:r w:rsidRPr="00BD00D3">
        <w:t xml:space="preserve">. </w:t>
      </w:r>
      <w:r w:rsidRPr="00381010">
        <w:rPr>
          <w:lang w:val="ru-RU"/>
        </w:rPr>
        <w:t>Стругацкий</w:t>
      </w:r>
      <w:r w:rsidRPr="00BD00D3">
        <w:t xml:space="preserve">. </w:t>
      </w:r>
      <w:r w:rsidRPr="00381010">
        <w:rPr>
          <w:lang w:val="ru-RU"/>
        </w:rPr>
        <w:t>Пикник</w:t>
      </w:r>
      <w:r w:rsidRPr="00381010">
        <w:rPr>
          <w:lang w:val="en-US"/>
        </w:rPr>
        <w:t xml:space="preserve"> </w:t>
      </w:r>
      <w:r w:rsidRPr="00381010">
        <w:rPr>
          <w:lang w:val="ru-RU"/>
        </w:rPr>
        <w:t>на</w:t>
      </w:r>
      <w:r w:rsidRPr="00381010">
        <w:rPr>
          <w:lang w:val="en-US"/>
        </w:rPr>
        <w:t xml:space="preserve"> </w:t>
      </w:r>
      <w:r w:rsidRPr="00381010">
        <w:rPr>
          <w:lang w:val="ru-RU"/>
        </w:rPr>
        <w:t>обочине</w:t>
      </w:r>
      <w:r w:rsidRPr="00381010">
        <w:rPr>
          <w:lang w:val="en-US"/>
        </w:rPr>
        <w:t xml:space="preserve"> (1971)] </w:t>
      </w:r>
      <w:r>
        <w:rPr>
          <w:lang w:val="en-US"/>
        </w:rPr>
        <w:t xml:space="preserve">– </w:t>
      </w:r>
      <w:r w:rsidRPr="00381010">
        <w:rPr>
          <w:i/>
          <w:lang w:val="en-US"/>
        </w:rPr>
        <w:t xml:space="preserve">All right, so there we were crawling </w:t>
      </w:r>
      <w:r w:rsidRPr="00381010">
        <w:rPr>
          <w:b/>
          <w:i/>
          <w:lang w:val="en-US"/>
        </w:rPr>
        <w:t>quietly</w:t>
      </w:r>
      <w:r w:rsidRPr="00381010">
        <w:rPr>
          <w:i/>
          <w:lang w:val="en-US"/>
        </w:rPr>
        <w:t xml:space="preserve"> over what used to be gardens. The engine was humming evenly under our feet, calmly ― it didn't care, nothing was going to hurt it here. Then old Tender broke. We hadn't even gotten to the first pylon when he started gabbing</w:t>
      </w:r>
      <w:r w:rsidRPr="00381010">
        <w:rPr>
          <w:lang w:val="en-US"/>
        </w:rPr>
        <w:t xml:space="preserve">. </w:t>
      </w:r>
      <w:r w:rsidRPr="00BD00D3">
        <w:rPr>
          <w:lang w:val="en-US"/>
        </w:rPr>
        <w:t>[Arkady Strugatsky, Boris Strugatsky. Roadside Picnic (Antonina W. Bouis, 1977)]</w:t>
      </w:r>
      <w:r>
        <w:rPr>
          <w:lang w:val="en-US"/>
        </w:rPr>
        <w:t>.</w:t>
      </w:r>
    </w:p>
    <w:p w14:paraId="09BA11DB" w14:textId="0CDCF370" w:rsidR="00381010" w:rsidRDefault="00381010" w:rsidP="00381010">
      <w:pPr>
        <w:ind w:firstLine="708"/>
        <w:jc w:val="both"/>
      </w:pPr>
      <w:r w:rsidRPr="00381010">
        <w:rPr>
          <w:i/>
          <w:lang w:val="ru-RU"/>
        </w:rPr>
        <w:lastRenderedPageBreak/>
        <w:t>К</w:t>
      </w:r>
      <w:r w:rsidRPr="00BD00D3">
        <w:rPr>
          <w:i/>
          <w:lang w:val="en-US"/>
        </w:rPr>
        <w:t xml:space="preserve"> </w:t>
      </w:r>
      <w:r w:rsidRPr="00381010">
        <w:rPr>
          <w:i/>
          <w:lang w:val="ru-RU"/>
        </w:rPr>
        <w:t>этому</w:t>
      </w:r>
      <w:r w:rsidRPr="00BD00D3">
        <w:rPr>
          <w:i/>
          <w:lang w:val="en-US"/>
        </w:rPr>
        <w:t xml:space="preserve"> </w:t>
      </w:r>
      <w:r w:rsidRPr="00381010">
        <w:rPr>
          <w:i/>
          <w:lang w:val="ru-RU"/>
        </w:rPr>
        <w:t>насосу</w:t>
      </w:r>
      <w:r w:rsidRPr="00BD00D3">
        <w:rPr>
          <w:i/>
          <w:lang w:val="en-US"/>
        </w:rPr>
        <w:t xml:space="preserve"> </w:t>
      </w:r>
      <w:r w:rsidRPr="00381010">
        <w:rPr>
          <w:i/>
          <w:lang w:val="ru-RU"/>
        </w:rPr>
        <w:t>он</w:t>
      </w:r>
      <w:r w:rsidRPr="00BD00D3">
        <w:rPr>
          <w:i/>
          <w:lang w:val="en-US"/>
        </w:rPr>
        <w:t xml:space="preserve"> </w:t>
      </w:r>
      <w:r w:rsidRPr="00381010">
        <w:rPr>
          <w:i/>
          <w:lang w:val="ru-RU"/>
        </w:rPr>
        <w:t>присоединил</w:t>
      </w:r>
      <w:r w:rsidRPr="00BD00D3">
        <w:rPr>
          <w:i/>
          <w:lang w:val="en-US"/>
        </w:rPr>
        <w:t xml:space="preserve"> </w:t>
      </w:r>
      <w:r w:rsidRPr="00381010">
        <w:rPr>
          <w:i/>
          <w:lang w:val="ru-RU"/>
        </w:rPr>
        <w:t>длинную</w:t>
      </w:r>
      <w:r w:rsidRPr="00BD00D3">
        <w:rPr>
          <w:i/>
          <w:lang w:val="en-US"/>
        </w:rPr>
        <w:t xml:space="preserve"> </w:t>
      </w:r>
      <w:r w:rsidRPr="00381010">
        <w:rPr>
          <w:i/>
          <w:lang w:val="ru-RU"/>
        </w:rPr>
        <w:t>резиновую</w:t>
      </w:r>
      <w:r w:rsidRPr="00BD00D3">
        <w:rPr>
          <w:i/>
          <w:lang w:val="en-US"/>
        </w:rPr>
        <w:t xml:space="preserve"> </w:t>
      </w:r>
      <w:r w:rsidRPr="00381010">
        <w:rPr>
          <w:i/>
          <w:lang w:val="ru-RU"/>
        </w:rPr>
        <w:t>трубку</w:t>
      </w:r>
      <w:r w:rsidRPr="00BD00D3">
        <w:rPr>
          <w:i/>
          <w:lang w:val="en-US"/>
        </w:rPr>
        <w:t xml:space="preserve">, </w:t>
      </w:r>
      <w:r w:rsidRPr="00381010">
        <w:rPr>
          <w:i/>
          <w:lang w:val="ru-RU"/>
        </w:rPr>
        <w:t>конец</w:t>
      </w:r>
      <w:r w:rsidRPr="00BD00D3">
        <w:rPr>
          <w:i/>
          <w:lang w:val="en-US"/>
        </w:rPr>
        <w:t xml:space="preserve"> </w:t>
      </w:r>
      <w:r w:rsidRPr="00381010">
        <w:rPr>
          <w:i/>
          <w:lang w:val="ru-RU"/>
        </w:rPr>
        <w:t>трубки</w:t>
      </w:r>
      <w:r w:rsidRPr="00BD00D3">
        <w:rPr>
          <w:i/>
          <w:lang w:val="en-US"/>
        </w:rPr>
        <w:t xml:space="preserve"> </w:t>
      </w:r>
      <w:r w:rsidRPr="00381010">
        <w:rPr>
          <w:i/>
          <w:lang w:val="ru-RU"/>
        </w:rPr>
        <w:t>облил</w:t>
      </w:r>
      <w:r w:rsidRPr="00BD00D3">
        <w:rPr>
          <w:i/>
          <w:lang w:val="en-US"/>
        </w:rPr>
        <w:t xml:space="preserve"> </w:t>
      </w:r>
      <w:r w:rsidRPr="00381010">
        <w:rPr>
          <w:i/>
          <w:lang w:val="ru-RU"/>
        </w:rPr>
        <w:t>резиновым</w:t>
      </w:r>
      <w:r w:rsidRPr="00BD00D3">
        <w:rPr>
          <w:i/>
          <w:lang w:val="en-US"/>
        </w:rPr>
        <w:t xml:space="preserve"> </w:t>
      </w:r>
      <w:r w:rsidRPr="00381010">
        <w:rPr>
          <w:i/>
          <w:lang w:val="ru-RU"/>
        </w:rPr>
        <w:t>соком</w:t>
      </w:r>
      <w:r w:rsidRPr="00BD00D3">
        <w:rPr>
          <w:i/>
          <w:lang w:val="en-US"/>
        </w:rPr>
        <w:t xml:space="preserve"> </w:t>
      </w:r>
      <w:r w:rsidRPr="00381010">
        <w:rPr>
          <w:i/>
          <w:lang w:val="ru-RU"/>
        </w:rPr>
        <w:t>и</w:t>
      </w:r>
      <w:r w:rsidRPr="00BD00D3">
        <w:rPr>
          <w:i/>
          <w:lang w:val="en-US"/>
        </w:rPr>
        <w:t xml:space="preserve"> </w:t>
      </w:r>
      <w:r w:rsidRPr="00381010">
        <w:rPr>
          <w:i/>
          <w:lang w:val="ru-RU"/>
        </w:rPr>
        <w:t>велел</w:t>
      </w:r>
      <w:r w:rsidRPr="00BD00D3">
        <w:rPr>
          <w:i/>
          <w:lang w:val="en-US"/>
        </w:rPr>
        <w:t xml:space="preserve"> </w:t>
      </w:r>
      <w:r w:rsidRPr="00381010">
        <w:rPr>
          <w:i/>
          <w:lang w:val="ru-RU"/>
        </w:rPr>
        <w:t>Шпунтику</w:t>
      </w:r>
      <w:r w:rsidRPr="00BD00D3">
        <w:rPr>
          <w:i/>
          <w:lang w:val="en-US"/>
        </w:rPr>
        <w:t xml:space="preserve"> </w:t>
      </w:r>
      <w:r w:rsidRPr="00381010">
        <w:rPr>
          <w:b/>
          <w:i/>
          <w:lang w:val="ru-RU"/>
        </w:rPr>
        <w:t>потихоньку</w:t>
      </w:r>
      <w:r w:rsidRPr="00BD00D3">
        <w:rPr>
          <w:i/>
          <w:lang w:val="en-US"/>
        </w:rPr>
        <w:t xml:space="preserve"> </w:t>
      </w:r>
      <w:r w:rsidRPr="00381010">
        <w:rPr>
          <w:i/>
          <w:lang w:val="ru-RU"/>
        </w:rPr>
        <w:t>накачивать</w:t>
      </w:r>
      <w:r w:rsidRPr="00BD00D3">
        <w:rPr>
          <w:i/>
          <w:lang w:val="en-US"/>
        </w:rPr>
        <w:t xml:space="preserve"> </w:t>
      </w:r>
      <w:r w:rsidRPr="00381010">
        <w:rPr>
          <w:i/>
          <w:lang w:val="ru-RU"/>
        </w:rPr>
        <w:t>насосом</w:t>
      </w:r>
      <w:r w:rsidRPr="00BD00D3">
        <w:rPr>
          <w:i/>
          <w:lang w:val="en-US"/>
        </w:rPr>
        <w:t xml:space="preserve"> </w:t>
      </w:r>
      <w:r w:rsidRPr="00381010">
        <w:rPr>
          <w:i/>
          <w:lang w:val="ru-RU"/>
        </w:rPr>
        <w:t>воздух</w:t>
      </w:r>
      <w:r w:rsidRPr="00BD00D3">
        <w:rPr>
          <w:lang w:val="en-US"/>
        </w:rPr>
        <w:t xml:space="preserve">. </w:t>
      </w:r>
      <w:r w:rsidRPr="00BD00D3">
        <w:t>[</w:t>
      </w:r>
      <w:r w:rsidRPr="00381010">
        <w:rPr>
          <w:lang w:val="ru-RU"/>
        </w:rPr>
        <w:t>Н</w:t>
      </w:r>
      <w:r w:rsidRPr="00BD00D3">
        <w:t xml:space="preserve">. </w:t>
      </w:r>
      <w:r w:rsidRPr="00381010">
        <w:rPr>
          <w:lang w:val="ru-RU"/>
        </w:rPr>
        <w:t>Н</w:t>
      </w:r>
      <w:r w:rsidRPr="00BD00D3">
        <w:t xml:space="preserve">. </w:t>
      </w:r>
      <w:r w:rsidRPr="00381010">
        <w:rPr>
          <w:lang w:val="ru-RU"/>
        </w:rPr>
        <w:t>Носов</w:t>
      </w:r>
      <w:r w:rsidRPr="00BD00D3">
        <w:t xml:space="preserve">. </w:t>
      </w:r>
      <w:r w:rsidRPr="00381010">
        <w:rPr>
          <w:lang w:val="ru-RU"/>
        </w:rPr>
        <w:t>Приключения</w:t>
      </w:r>
      <w:r w:rsidRPr="00381010">
        <w:rPr>
          <w:lang w:val="en-US"/>
        </w:rPr>
        <w:t xml:space="preserve"> </w:t>
      </w:r>
      <w:r w:rsidRPr="00381010">
        <w:rPr>
          <w:lang w:val="ru-RU"/>
        </w:rPr>
        <w:t>Незн</w:t>
      </w:r>
      <w:r>
        <w:rPr>
          <w:lang w:val="ru-RU"/>
        </w:rPr>
        <w:t>айки</w:t>
      </w:r>
      <w:r w:rsidRPr="00381010">
        <w:rPr>
          <w:lang w:val="en-US"/>
        </w:rPr>
        <w:t xml:space="preserve"> </w:t>
      </w:r>
      <w:r>
        <w:rPr>
          <w:lang w:val="ru-RU"/>
        </w:rPr>
        <w:t>и</w:t>
      </w:r>
      <w:r w:rsidRPr="00381010">
        <w:rPr>
          <w:lang w:val="en-US"/>
        </w:rPr>
        <w:t xml:space="preserve"> </w:t>
      </w:r>
      <w:r>
        <w:rPr>
          <w:lang w:val="ru-RU"/>
        </w:rPr>
        <w:t>его</w:t>
      </w:r>
      <w:r w:rsidRPr="00381010">
        <w:rPr>
          <w:lang w:val="en-US"/>
        </w:rPr>
        <w:t xml:space="preserve"> </w:t>
      </w:r>
      <w:r>
        <w:rPr>
          <w:lang w:val="ru-RU"/>
        </w:rPr>
        <w:t>друзей</w:t>
      </w:r>
      <w:r w:rsidRPr="00381010">
        <w:rPr>
          <w:lang w:val="en-US"/>
        </w:rPr>
        <w:t xml:space="preserve"> (1953-1954)] – </w:t>
      </w:r>
      <w:r w:rsidRPr="00381010">
        <w:rPr>
          <w:i/>
        </w:rPr>
        <w:t xml:space="preserve">Doono fastened a long rubber hose to the pump, smeared rubber sap on the open end of the hose and told Twistum to begin pumping </w:t>
      </w:r>
      <w:r w:rsidRPr="00381010">
        <w:rPr>
          <w:b/>
          <w:i/>
        </w:rPr>
        <w:t>slowly</w:t>
      </w:r>
      <w:r w:rsidRPr="00381010">
        <w:rPr>
          <w:i/>
        </w:rPr>
        <w:t>.</w:t>
      </w:r>
      <w:r>
        <w:t xml:space="preserve"> [Nikolay Nosov. The Adventures of Dunno and his Friends (Margaret Wettlin, 1980)].</w:t>
      </w:r>
    </w:p>
    <w:p w14:paraId="1373CFE7" w14:textId="12778044" w:rsidR="00381010" w:rsidRPr="00381010" w:rsidRDefault="00381010" w:rsidP="00381010">
      <w:pPr>
        <w:ind w:firstLine="708"/>
        <w:jc w:val="both"/>
      </w:pPr>
      <w:r w:rsidRPr="00381010">
        <w:rPr>
          <w:i/>
          <w:lang w:val="ru-RU"/>
        </w:rPr>
        <w:t>– Пять дней с ним бьюсь. Молчит. "Ничего, говорит, не знаю, я не освобождал". Выродок какой-то бандитский. Понимаешь, конвойный его опознал, чуть не задушил здесь, гаденыша. Я</w:t>
      </w:r>
      <w:r w:rsidRPr="00BD00D3">
        <w:rPr>
          <w:i/>
        </w:rPr>
        <w:t xml:space="preserve"> </w:t>
      </w:r>
      <w:r w:rsidRPr="00381010">
        <w:rPr>
          <w:b/>
          <w:i/>
          <w:lang w:val="ru-RU"/>
        </w:rPr>
        <w:t>насилу</w:t>
      </w:r>
      <w:r w:rsidRPr="00BD00D3">
        <w:rPr>
          <w:i/>
        </w:rPr>
        <w:t xml:space="preserve"> </w:t>
      </w:r>
      <w:r w:rsidRPr="00381010">
        <w:rPr>
          <w:i/>
          <w:lang w:val="ru-RU"/>
        </w:rPr>
        <w:t>оторвал</w:t>
      </w:r>
      <w:r w:rsidRPr="00BD00D3">
        <w:rPr>
          <w:i/>
        </w:rPr>
        <w:t xml:space="preserve">. </w:t>
      </w:r>
      <w:r w:rsidRPr="00BD00D3">
        <w:t>[</w:t>
      </w:r>
      <w:r w:rsidRPr="00381010">
        <w:rPr>
          <w:lang w:val="ru-RU"/>
        </w:rPr>
        <w:t>Н</w:t>
      </w:r>
      <w:r w:rsidRPr="00BD00D3">
        <w:t xml:space="preserve">. </w:t>
      </w:r>
      <w:r w:rsidRPr="00381010">
        <w:rPr>
          <w:lang w:val="ru-RU"/>
        </w:rPr>
        <w:t>А</w:t>
      </w:r>
      <w:r w:rsidRPr="00BD00D3">
        <w:t xml:space="preserve">. </w:t>
      </w:r>
      <w:r w:rsidRPr="00381010">
        <w:rPr>
          <w:lang w:val="ru-RU"/>
        </w:rPr>
        <w:t>Островский</w:t>
      </w:r>
      <w:r w:rsidRPr="00BD00D3">
        <w:t xml:space="preserve">. </w:t>
      </w:r>
      <w:r w:rsidRPr="00381010">
        <w:rPr>
          <w:lang w:val="ru-RU"/>
        </w:rPr>
        <w:t>Как</w:t>
      </w:r>
      <w:r w:rsidRPr="00381010">
        <w:rPr>
          <w:lang w:val="en-US"/>
        </w:rPr>
        <w:t xml:space="preserve"> </w:t>
      </w:r>
      <w:r w:rsidRPr="00381010">
        <w:rPr>
          <w:lang w:val="ru-RU"/>
        </w:rPr>
        <w:t>закалялась</w:t>
      </w:r>
      <w:r w:rsidRPr="00381010">
        <w:rPr>
          <w:lang w:val="en-US"/>
        </w:rPr>
        <w:t xml:space="preserve"> </w:t>
      </w:r>
      <w:r w:rsidRPr="00381010">
        <w:rPr>
          <w:lang w:val="ru-RU"/>
        </w:rPr>
        <w:t>сталь</w:t>
      </w:r>
      <w:r w:rsidRPr="00381010">
        <w:rPr>
          <w:lang w:val="en-US"/>
        </w:rPr>
        <w:t xml:space="preserve"> (</w:t>
      </w:r>
      <w:r w:rsidRPr="00381010">
        <w:rPr>
          <w:lang w:val="ru-RU"/>
        </w:rPr>
        <w:t>ч</w:t>
      </w:r>
      <w:r w:rsidRPr="00381010">
        <w:rPr>
          <w:lang w:val="en-US"/>
        </w:rPr>
        <w:t xml:space="preserve">. 1) (1930-1934)] </w:t>
      </w:r>
      <w:r>
        <w:rPr>
          <w:lang w:val="en-US"/>
        </w:rPr>
        <w:t xml:space="preserve">– </w:t>
      </w:r>
      <w:r w:rsidRPr="00381010">
        <w:rPr>
          <w:i/>
        </w:rPr>
        <w:t xml:space="preserve">"I've been at him for five days now, but all he says is, 'I don't know anything and I didn't free him.' The young scoundrel! You see, the escort recognised him ― practically choked the life out of him as soon as he saw him. I could </w:t>
      </w:r>
      <w:r w:rsidRPr="00381010">
        <w:rPr>
          <w:b/>
          <w:i/>
        </w:rPr>
        <w:t>hardly</w:t>
      </w:r>
      <w:r w:rsidRPr="00381010">
        <w:rPr>
          <w:i/>
        </w:rPr>
        <w:t xml:space="preserve"> pull the fellow off</w:t>
      </w:r>
      <w:r>
        <w:t>." [Nikolai Ostrovsky. How the Steel was Tempered (pt 1) (R. Prokofieva, 1952)].</w:t>
      </w:r>
    </w:p>
    <w:p w14:paraId="1E191698" w14:textId="2B3AC033" w:rsidR="00B12FFD" w:rsidRDefault="00775305" w:rsidP="00B12FFD">
      <w:pPr>
        <w:jc w:val="both"/>
        <w:rPr>
          <w:lang w:val="ru-RU"/>
        </w:rPr>
      </w:pPr>
      <w:r>
        <w:rPr>
          <w:lang w:val="ru-RU"/>
        </w:rPr>
        <w:t>Отдельно</w:t>
      </w:r>
      <w:r w:rsidR="00B12FFD">
        <w:rPr>
          <w:lang w:val="ru-RU"/>
        </w:rPr>
        <w:t xml:space="preserve"> </w:t>
      </w:r>
      <w:r w:rsidR="008A53D7">
        <w:rPr>
          <w:lang w:val="ru-RU"/>
        </w:rPr>
        <w:t>стоит отметить</w:t>
      </w:r>
      <w:r w:rsidR="00B12FFD">
        <w:rPr>
          <w:lang w:val="ru-RU"/>
        </w:rPr>
        <w:t xml:space="preserve"> наречия, образованные предложно-падежным способом от вышедших из употребления лексем: </w:t>
      </w:r>
      <w:r w:rsidR="00B12FFD" w:rsidRPr="002B5FAA">
        <w:rPr>
          <w:i/>
          <w:iCs/>
          <w:lang w:val="ru-RU"/>
        </w:rPr>
        <w:t>врасплох, исподволь, навзничь, спросонок, втихомолку, исподтишка, взаправду, впопыхах, впотьмах, впроголодь, напропалую</w:t>
      </w:r>
      <w:r w:rsidR="00B12FFD">
        <w:rPr>
          <w:lang w:val="ru-RU"/>
        </w:rPr>
        <w:t xml:space="preserve"> и др.</w:t>
      </w:r>
      <w:r w:rsidR="00B12FFD" w:rsidRPr="002B5FAA">
        <w:rPr>
          <w:lang w:val="ru-RU"/>
        </w:rPr>
        <w:t xml:space="preserve"> </w:t>
      </w:r>
      <w:r w:rsidR="00B12FFD">
        <w:rPr>
          <w:lang w:val="ru-RU"/>
        </w:rPr>
        <w:t>Несмотря на то что слова, от которых были образованы данные наречия, уже вышли из употребления, большая часть таких наречий входит в 100 наиболее употребительных наречий образа действия по данным НКРЯ (см. Приложение</w:t>
      </w:r>
      <w:r w:rsidR="00B12FFD" w:rsidRPr="003431B8">
        <w:rPr>
          <w:lang w:val="ru-RU"/>
        </w:rPr>
        <w:t xml:space="preserve"> </w:t>
      </w:r>
      <w:r w:rsidR="00B12FFD">
        <w:rPr>
          <w:lang w:val="ru-RU"/>
        </w:rPr>
        <w:t>В</w:t>
      </w:r>
      <w:r w:rsidR="00B12FFD" w:rsidRPr="003431B8">
        <w:rPr>
          <w:lang w:val="ru-RU"/>
        </w:rPr>
        <w:t>).</w:t>
      </w:r>
      <w:r w:rsidR="008A53D7">
        <w:rPr>
          <w:lang w:val="ru-RU"/>
        </w:rPr>
        <w:t xml:space="preserve"> В словарях эти лексемы даются с пометой </w:t>
      </w:r>
      <w:r w:rsidR="008A53D7" w:rsidRPr="008A53D7">
        <w:rPr>
          <w:i/>
          <w:lang w:val="ru-RU"/>
        </w:rPr>
        <w:t>разг</w:t>
      </w:r>
      <w:r w:rsidR="008A53D7">
        <w:rPr>
          <w:lang w:val="ru-RU"/>
        </w:rPr>
        <w:t>.</w:t>
      </w:r>
      <w:r w:rsidR="00B12FFD" w:rsidRPr="003431B8">
        <w:rPr>
          <w:lang w:val="ru-RU"/>
        </w:rPr>
        <w:t xml:space="preserve"> </w:t>
      </w:r>
      <w:r w:rsidR="00B12FFD">
        <w:rPr>
          <w:lang w:val="ru-RU"/>
        </w:rPr>
        <w:t>Большая</w:t>
      </w:r>
      <w:r w:rsidR="00B12FFD" w:rsidRPr="003431B8">
        <w:rPr>
          <w:lang w:val="ru-RU"/>
        </w:rPr>
        <w:t xml:space="preserve"> </w:t>
      </w:r>
      <w:r w:rsidR="00B12FFD">
        <w:rPr>
          <w:lang w:val="ru-RU"/>
        </w:rPr>
        <w:t>часть</w:t>
      </w:r>
      <w:r w:rsidR="008A53D7">
        <w:rPr>
          <w:lang w:val="ru-RU"/>
        </w:rPr>
        <w:t xml:space="preserve"> таких</w:t>
      </w:r>
      <w:r w:rsidR="00B12FFD" w:rsidRPr="003431B8">
        <w:rPr>
          <w:lang w:val="ru-RU"/>
        </w:rPr>
        <w:t xml:space="preserve"> </w:t>
      </w:r>
      <w:r w:rsidR="00B12FFD">
        <w:rPr>
          <w:lang w:val="ru-RU"/>
        </w:rPr>
        <w:t>наречий</w:t>
      </w:r>
      <w:r w:rsidR="00B12FFD" w:rsidRPr="003431B8">
        <w:rPr>
          <w:lang w:val="ru-RU"/>
        </w:rPr>
        <w:t xml:space="preserve"> </w:t>
      </w:r>
      <w:r w:rsidR="00B12FFD">
        <w:rPr>
          <w:lang w:val="ru-RU"/>
        </w:rPr>
        <w:t>переводятся на английский язык</w:t>
      </w:r>
      <w:r w:rsidR="008A53D7">
        <w:rPr>
          <w:lang w:val="ru-RU"/>
        </w:rPr>
        <w:t xml:space="preserve"> также</w:t>
      </w:r>
      <w:r w:rsidR="00B12FFD">
        <w:rPr>
          <w:lang w:val="ru-RU"/>
        </w:rPr>
        <w:t xml:space="preserve"> с помощью наречий на</w:t>
      </w:r>
      <w:r w:rsidR="00B12FFD" w:rsidRPr="003431B8">
        <w:rPr>
          <w:lang w:val="ru-RU"/>
        </w:rPr>
        <w:t xml:space="preserve"> -</w:t>
      </w:r>
      <w:r w:rsidR="00B12FFD">
        <w:rPr>
          <w:lang w:val="en-US"/>
        </w:rPr>
        <w:t>ly</w:t>
      </w:r>
      <w:r w:rsidR="00B12FFD" w:rsidRPr="003431B8">
        <w:rPr>
          <w:lang w:val="ru-RU"/>
        </w:rPr>
        <w:t xml:space="preserve"> (</w:t>
      </w:r>
      <w:r w:rsidR="00B12FFD" w:rsidRPr="00C251E4">
        <w:rPr>
          <w:i/>
          <w:iCs/>
          <w:lang w:val="ru-RU"/>
        </w:rPr>
        <w:t>исподволь</w:t>
      </w:r>
      <w:r w:rsidR="00B12FFD" w:rsidRPr="003431B8">
        <w:rPr>
          <w:i/>
          <w:iCs/>
          <w:lang w:val="ru-RU"/>
        </w:rPr>
        <w:t xml:space="preserve"> – </w:t>
      </w:r>
      <w:r w:rsidR="00B12FFD" w:rsidRPr="00C251E4">
        <w:rPr>
          <w:i/>
          <w:iCs/>
          <w:lang w:val="en-US"/>
        </w:rPr>
        <w:t>gradually</w:t>
      </w:r>
      <w:r w:rsidR="00B12FFD" w:rsidRPr="003431B8">
        <w:rPr>
          <w:i/>
          <w:iCs/>
          <w:lang w:val="ru-RU"/>
        </w:rPr>
        <w:t xml:space="preserve">, </w:t>
      </w:r>
      <w:r w:rsidR="00B12FFD" w:rsidRPr="00C251E4">
        <w:rPr>
          <w:i/>
          <w:iCs/>
          <w:lang w:val="ru-RU"/>
        </w:rPr>
        <w:t>втихомолку</w:t>
      </w:r>
      <w:r w:rsidR="00B12FFD" w:rsidRPr="003431B8">
        <w:rPr>
          <w:i/>
          <w:iCs/>
          <w:lang w:val="ru-RU"/>
        </w:rPr>
        <w:t xml:space="preserve"> – </w:t>
      </w:r>
      <w:r w:rsidR="00B12FFD" w:rsidRPr="00C251E4">
        <w:rPr>
          <w:i/>
          <w:iCs/>
          <w:lang w:val="en-US"/>
        </w:rPr>
        <w:t>quietly</w:t>
      </w:r>
      <w:r w:rsidR="00B12FFD">
        <w:rPr>
          <w:i/>
          <w:iCs/>
          <w:lang w:val="ru-RU"/>
        </w:rPr>
        <w:t>/</w:t>
      </w:r>
      <w:r w:rsidR="00B12FFD">
        <w:rPr>
          <w:rFonts w:eastAsia="MS Mincho"/>
          <w:i/>
          <w:iCs/>
          <w:lang w:val="en-US" w:eastAsia="ja-JP"/>
        </w:rPr>
        <w:t>silently</w:t>
      </w:r>
      <w:r w:rsidR="00B12FFD" w:rsidRPr="003431B8">
        <w:rPr>
          <w:i/>
          <w:iCs/>
          <w:lang w:val="ru-RU"/>
        </w:rPr>
        <w:t xml:space="preserve">, </w:t>
      </w:r>
      <w:r w:rsidR="00B12FFD" w:rsidRPr="00C251E4">
        <w:rPr>
          <w:i/>
          <w:iCs/>
          <w:lang w:val="ru-RU"/>
        </w:rPr>
        <w:t>впопыхах</w:t>
      </w:r>
      <w:r w:rsidR="00B12FFD" w:rsidRPr="003431B8">
        <w:rPr>
          <w:i/>
          <w:iCs/>
          <w:lang w:val="ru-RU"/>
        </w:rPr>
        <w:t xml:space="preserve"> – </w:t>
      </w:r>
      <w:r w:rsidR="00B12FFD" w:rsidRPr="00C251E4">
        <w:rPr>
          <w:i/>
          <w:iCs/>
        </w:rPr>
        <w:t>hustily</w:t>
      </w:r>
      <w:r w:rsidR="00B12FFD" w:rsidRPr="003431B8">
        <w:rPr>
          <w:i/>
          <w:iCs/>
          <w:lang w:val="ru-RU"/>
        </w:rPr>
        <w:t xml:space="preserve">, </w:t>
      </w:r>
      <w:r w:rsidR="00B12FFD" w:rsidRPr="00C251E4">
        <w:rPr>
          <w:i/>
          <w:iCs/>
          <w:lang w:val="ru-RU"/>
        </w:rPr>
        <w:t>взаправду</w:t>
      </w:r>
      <w:r w:rsidR="00B12FFD" w:rsidRPr="003431B8">
        <w:rPr>
          <w:i/>
          <w:iCs/>
          <w:lang w:val="ru-RU"/>
        </w:rPr>
        <w:t xml:space="preserve"> – </w:t>
      </w:r>
      <w:r w:rsidR="00B12FFD" w:rsidRPr="00C251E4">
        <w:rPr>
          <w:i/>
          <w:iCs/>
          <w:lang w:val="en-US"/>
        </w:rPr>
        <w:t>really</w:t>
      </w:r>
      <w:r w:rsidR="00B12FFD">
        <w:rPr>
          <w:lang w:val="ru-RU"/>
        </w:rPr>
        <w:t>):</w:t>
      </w:r>
    </w:p>
    <w:p w14:paraId="43848AAD" w14:textId="77777777" w:rsidR="00B12FFD" w:rsidRPr="00BD00D3" w:rsidRDefault="00B12FFD" w:rsidP="00B12FFD">
      <w:pPr>
        <w:jc w:val="both"/>
        <w:rPr>
          <w:lang w:val="ru-RU"/>
        </w:rPr>
      </w:pPr>
      <w:r w:rsidRPr="009C4686">
        <w:rPr>
          <w:i/>
          <w:lang w:val="ru-RU"/>
        </w:rPr>
        <w:t xml:space="preserve">Я с завистью смотрел на них и </w:t>
      </w:r>
      <w:r w:rsidRPr="009C4686">
        <w:rPr>
          <w:b/>
          <w:i/>
          <w:lang w:val="ru-RU"/>
        </w:rPr>
        <w:t>втихомолку</w:t>
      </w:r>
      <w:r w:rsidRPr="009C4686">
        <w:rPr>
          <w:i/>
          <w:lang w:val="ru-RU"/>
        </w:rPr>
        <w:t xml:space="preserve"> работал над французским языком, над наукой кланяться, не глядя на того, кому кланяешься, над разговором, танцеваньем, над вырабатываньем в себе ко всему равнодушия и скуки, над ногтями, на которых я резал себе мясо </w:t>
      </w:r>
      <w:r w:rsidRPr="009C4686">
        <w:rPr>
          <w:i/>
          <w:lang w:val="ru-RU"/>
        </w:rPr>
        <w:lastRenderedPageBreak/>
        <w:t>ножницами, — и все-таки чувствовал, что мне еще много оставалось труда для достижения цели.</w:t>
      </w:r>
      <w:r w:rsidRPr="009C4686">
        <w:rPr>
          <w:lang w:val="ru-RU"/>
        </w:rPr>
        <w:t xml:space="preserve"> </w:t>
      </w:r>
      <w:r w:rsidRPr="009C4686">
        <w:rPr>
          <w:lang w:val="en-US"/>
        </w:rPr>
        <w:t>[</w:t>
      </w:r>
      <w:r>
        <w:rPr>
          <w:lang w:val="ru-RU"/>
        </w:rPr>
        <w:t>Л</w:t>
      </w:r>
      <w:r w:rsidRPr="009C4686">
        <w:rPr>
          <w:lang w:val="en-US"/>
        </w:rPr>
        <w:t xml:space="preserve">. </w:t>
      </w:r>
      <w:r>
        <w:rPr>
          <w:lang w:val="ru-RU"/>
        </w:rPr>
        <w:t>Н</w:t>
      </w:r>
      <w:r w:rsidRPr="009C4686">
        <w:rPr>
          <w:lang w:val="en-US"/>
        </w:rPr>
        <w:t xml:space="preserve">. </w:t>
      </w:r>
      <w:r>
        <w:rPr>
          <w:lang w:val="ru-RU"/>
        </w:rPr>
        <w:t>Толстой</w:t>
      </w:r>
      <w:r w:rsidRPr="009C4686">
        <w:rPr>
          <w:lang w:val="en-US"/>
        </w:rPr>
        <w:t xml:space="preserve">. </w:t>
      </w:r>
      <w:r>
        <w:rPr>
          <w:lang w:val="ru-RU"/>
        </w:rPr>
        <w:t>Юность</w:t>
      </w:r>
      <w:r w:rsidRPr="009C4686">
        <w:rPr>
          <w:lang w:val="en-US"/>
        </w:rPr>
        <w:t xml:space="preserve"> (1856)] – </w:t>
      </w:r>
      <w:r w:rsidRPr="009C4686">
        <w:rPr>
          <w:i/>
          <w:lang w:val="en-US"/>
        </w:rPr>
        <w:t xml:space="preserve">I watched them with envy, and </w:t>
      </w:r>
      <w:r w:rsidRPr="009C4686">
        <w:rPr>
          <w:b/>
          <w:i/>
          <w:lang w:val="en-US"/>
        </w:rPr>
        <w:t>silently</w:t>
      </w:r>
      <w:r w:rsidRPr="009C4686">
        <w:rPr>
          <w:i/>
          <w:lang w:val="en-US"/>
        </w:rPr>
        <w:t xml:space="preserve"> toiled to become proficient in French, to bow gracefully and without looking at the person whom I was saluting, to gain dexterity in small-talk and dancing, to cultivate indifference and ennui, and to keep my fingernails well trimmed (though I frequently cut my finger-ends with the scissors in so doing). And all the time I felt that so much remained to be done if I was ever to attain my end!</w:t>
      </w:r>
      <w:r w:rsidRPr="009C4686">
        <w:rPr>
          <w:lang w:val="en-US"/>
        </w:rPr>
        <w:t xml:space="preserve"> </w:t>
      </w:r>
      <w:r w:rsidRPr="00BD00D3">
        <w:rPr>
          <w:lang w:val="ru-RU"/>
        </w:rPr>
        <w:t>[</w:t>
      </w:r>
      <w:r w:rsidRPr="009C4686">
        <w:rPr>
          <w:lang w:val="en-US"/>
        </w:rPr>
        <w:t>Leo</w:t>
      </w:r>
      <w:r w:rsidRPr="00BD00D3">
        <w:rPr>
          <w:lang w:val="ru-RU"/>
        </w:rPr>
        <w:t xml:space="preserve"> </w:t>
      </w:r>
      <w:r w:rsidRPr="009C4686">
        <w:rPr>
          <w:lang w:val="en-US"/>
        </w:rPr>
        <w:t>Tolstoy</w:t>
      </w:r>
      <w:r w:rsidRPr="00BD00D3">
        <w:rPr>
          <w:lang w:val="ru-RU"/>
        </w:rPr>
        <w:t xml:space="preserve">. </w:t>
      </w:r>
      <w:r w:rsidRPr="009C4686">
        <w:rPr>
          <w:lang w:val="en-US"/>
        </w:rPr>
        <w:t>Youth</w:t>
      </w:r>
      <w:r w:rsidRPr="00BD00D3">
        <w:rPr>
          <w:lang w:val="ru-RU"/>
        </w:rPr>
        <w:t xml:space="preserve"> (</w:t>
      </w:r>
      <w:r w:rsidRPr="009C4686">
        <w:rPr>
          <w:lang w:val="en-US"/>
        </w:rPr>
        <w:t>C</w:t>
      </w:r>
      <w:r w:rsidRPr="00BD00D3">
        <w:rPr>
          <w:lang w:val="ru-RU"/>
        </w:rPr>
        <w:t xml:space="preserve">. </w:t>
      </w:r>
      <w:r w:rsidRPr="009C4686">
        <w:rPr>
          <w:lang w:val="en-US"/>
        </w:rPr>
        <w:t>J</w:t>
      </w:r>
      <w:r w:rsidRPr="00BD00D3">
        <w:rPr>
          <w:lang w:val="ru-RU"/>
        </w:rPr>
        <w:t xml:space="preserve">. </w:t>
      </w:r>
      <w:r w:rsidRPr="009C4686">
        <w:rPr>
          <w:lang w:val="en-US"/>
        </w:rPr>
        <w:t>Hogarth</w:t>
      </w:r>
      <w:r w:rsidRPr="00BD00D3">
        <w:rPr>
          <w:lang w:val="ru-RU"/>
        </w:rPr>
        <w:t>, 1910-1935)].</w:t>
      </w:r>
    </w:p>
    <w:p w14:paraId="4EC8F74C" w14:textId="77777777" w:rsidR="00B12FFD" w:rsidRDefault="00B12FFD" w:rsidP="00B12FFD">
      <w:pPr>
        <w:jc w:val="both"/>
        <w:rPr>
          <w:lang w:val="en-US"/>
        </w:rPr>
      </w:pPr>
      <w:r w:rsidRPr="001751E6">
        <w:rPr>
          <w:i/>
          <w:lang w:val="ru-RU"/>
        </w:rPr>
        <w:t xml:space="preserve">Секретарь перестал записывать и </w:t>
      </w:r>
      <w:r w:rsidRPr="001751E6">
        <w:rPr>
          <w:b/>
          <w:i/>
          <w:lang w:val="ru-RU"/>
        </w:rPr>
        <w:t>исподтишка</w:t>
      </w:r>
      <w:r w:rsidRPr="001751E6">
        <w:rPr>
          <w:i/>
          <w:lang w:val="ru-RU"/>
        </w:rPr>
        <w:t xml:space="preserve"> бросил удивленный взгляд, но не на арестованного, а на прокуратора.</w:t>
      </w:r>
      <w:r w:rsidRPr="001751E6">
        <w:rPr>
          <w:lang w:val="ru-RU"/>
        </w:rPr>
        <w:t xml:space="preserve"> </w:t>
      </w:r>
      <w:r w:rsidRPr="00B12FFD">
        <w:rPr>
          <w:lang w:val="en-US"/>
        </w:rPr>
        <w:t>[</w:t>
      </w:r>
      <w:r w:rsidRPr="001751E6">
        <w:rPr>
          <w:lang w:val="ru-RU"/>
        </w:rPr>
        <w:t>М</w:t>
      </w:r>
      <w:r w:rsidRPr="00B12FFD">
        <w:rPr>
          <w:lang w:val="en-US"/>
        </w:rPr>
        <w:t xml:space="preserve">. </w:t>
      </w:r>
      <w:r w:rsidRPr="001751E6">
        <w:rPr>
          <w:lang w:val="ru-RU"/>
        </w:rPr>
        <w:t>А</w:t>
      </w:r>
      <w:r w:rsidRPr="00B12FFD">
        <w:rPr>
          <w:lang w:val="en-US"/>
        </w:rPr>
        <w:t xml:space="preserve">. </w:t>
      </w:r>
      <w:r w:rsidRPr="001751E6">
        <w:rPr>
          <w:lang w:val="ru-RU"/>
        </w:rPr>
        <w:t>Булгаков</w:t>
      </w:r>
      <w:r w:rsidRPr="00B12FFD">
        <w:rPr>
          <w:lang w:val="en-US"/>
        </w:rPr>
        <w:t xml:space="preserve">. </w:t>
      </w:r>
      <w:r>
        <w:rPr>
          <w:lang w:val="ru-RU"/>
        </w:rPr>
        <w:t>Мастер</w:t>
      </w:r>
      <w:r w:rsidRPr="001751E6">
        <w:rPr>
          <w:lang w:val="en-US"/>
        </w:rPr>
        <w:t xml:space="preserve"> </w:t>
      </w:r>
      <w:r>
        <w:rPr>
          <w:lang w:val="ru-RU"/>
        </w:rPr>
        <w:t>и</w:t>
      </w:r>
      <w:r w:rsidRPr="001751E6">
        <w:rPr>
          <w:lang w:val="en-US"/>
        </w:rPr>
        <w:t xml:space="preserve"> </w:t>
      </w:r>
      <w:r>
        <w:rPr>
          <w:lang w:val="ru-RU"/>
        </w:rPr>
        <w:t>Маргарита</w:t>
      </w:r>
      <w:r w:rsidRPr="001751E6">
        <w:rPr>
          <w:lang w:val="en-US"/>
        </w:rPr>
        <w:t xml:space="preserve"> (1929-1940)] – </w:t>
      </w:r>
      <w:r w:rsidRPr="001751E6">
        <w:rPr>
          <w:i/>
          <w:lang w:val="en-US"/>
        </w:rPr>
        <w:t xml:space="preserve">The secretary stopped writing and </w:t>
      </w:r>
      <w:r w:rsidRPr="001751E6">
        <w:rPr>
          <w:b/>
          <w:i/>
          <w:lang w:val="en-US"/>
        </w:rPr>
        <w:t>stealthily</w:t>
      </w:r>
      <w:r w:rsidRPr="001751E6">
        <w:rPr>
          <w:i/>
          <w:lang w:val="en-US"/>
        </w:rPr>
        <w:t xml:space="preserve"> cast a surprised glance, not at the arrested man, but at the procurator</w:t>
      </w:r>
      <w:r>
        <w:rPr>
          <w:lang w:val="en-US"/>
        </w:rPr>
        <w:t>.</w:t>
      </w:r>
      <w:r w:rsidRPr="001751E6">
        <w:rPr>
          <w:lang w:val="en-US"/>
        </w:rPr>
        <w:t xml:space="preserve"> [Mikhail Bulgakov. Maste</w:t>
      </w:r>
      <w:r>
        <w:rPr>
          <w:lang w:val="en-US"/>
        </w:rPr>
        <w:t>r and Margarita (Richard Pevear</w:t>
      </w:r>
      <w:r w:rsidRPr="001751E6">
        <w:rPr>
          <w:lang w:val="en-US"/>
        </w:rPr>
        <w:t>, Larissa Volokhonsky, 1979)].</w:t>
      </w:r>
    </w:p>
    <w:p w14:paraId="5F0A081E" w14:textId="2620FBD7" w:rsidR="006A70C1" w:rsidRPr="006A70C1" w:rsidRDefault="00B12FFD" w:rsidP="006A70C1">
      <w:pPr>
        <w:jc w:val="both"/>
        <w:rPr>
          <w:lang w:val="ru-RU"/>
        </w:rPr>
      </w:pPr>
      <w:r w:rsidRPr="00BD00D3">
        <w:rPr>
          <w:i/>
          <w:lang w:val="en-US"/>
        </w:rPr>
        <w:t xml:space="preserve">— </w:t>
      </w:r>
      <w:r w:rsidRPr="001751E6">
        <w:rPr>
          <w:i/>
          <w:lang w:val="ru-RU"/>
        </w:rPr>
        <w:t>Я</w:t>
      </w:r>
      <w:r w:rsidRPr="00BD00D3">
        <w:rPr>
          <w:i/>
          <w:lang w:val="en-US"/>
        </w:rPr>
        <w:t xml:space="preserve"> </w:t>
      </w:r>
      <w:r w:rsidRPr="001751E6">
        <w:rPr>
          <w:i/>
          <w:lang w:val="ru-RU"/>
        </w:rPr>
        <w:t>не</w:t>
      </w:r>
      <w:r w:rsidRPr="00BD00D3">
        <w:rPr>
          <w:i/>
          <w:lang w:val="en-US"/>
        </w:rPr>
        <w:t xml:space="preserve"> </w:t>
      </w:r>
      <w:r w:rsidRPr="001751E6">
        <w:rPr>
          <w:i/>
          <w:lang w:val="ru-RU"/>
        </w:rPr>
        <w:t>уйду</w:t>
      </w:r>
      <w:r w:rsidRPr="00BD00D3">
        <w:rPr>
          <w:i/>
          <w:lang w:val="en-US"/>
        </w:rPr>
        <w:t xml:space="preserve">, </w:t>
      </w:r>
      <w:r w:rsidRPr="001751E6">
        <w:rPr>
          <w:i/>
          <w:lang w:val="ru-RU"/>
        </w:rPr>
        <w:t>не</w:t>
      </w:r>
      <w:r w:rsidRPr="00BD00D3">
        <w:rPr>
          <w:i/>
          <w:lang w:val="en-US"/>
        </w:rPr>
        <w:t xml:space="preserve"> </w:t>
      </w:r>
      <w:r w:rsidRPr="001751E6">
        <w:rPr>
          <w:i/>
          <w:lang w:val="ru-RU"/>
        </w:rPr>
        <w:t>уйду</w:t>
      </w:r>
      <w:r w:rsidRPr="00BD00D3">
        <w:rPr>
          <w:i/>
          <w:lang w:val="en-US"/>
        </w:rPr>
        <w:t xml:space="preserve">! — </w:t>
      </w:r>
      <w:r w:rsidRPr="001751E6">
        <w:rPr>
          <w:i/>
          <w:lang w:val="ru-RU"/>
        </w:rPr>
        <w:t>проговорил</w:t>
      </w:r>
      <w:r w:rsidRPr="00BD00D3">
        <w:rPr>
          <w:i/>
          <w:lang w:val="en-US"/>
        </w:rPr>
        <w:t xml:space="preserve"> </w:t>
      </w:r>
      <w:r w:rsidRPr="001751E6">
        <w:rPr>
          <w:b/>
          <w:i/>
          <w:lang w:val="ru-RU"/>
        </w:rPr>
        <w:t>впопыхах</w:t>
      </w:r>
      <w:r w:rsidRPr="00BD00D3">
        <w:rPr>
          <w:i/>
          <w:lang w:val="en-US"/>
        </w:rPr>
        <w:t xml:space="preserve"> </w:t>
      </w:r>
      <w:r w:rsidRPr="001751E6">
        <w:rPr>
          <w:i/>
          <w:lang w:val="ru-RU"/>
        </w:rPr>
        <w:t>Коля</w:t>
      </w:r>
      <w:r w:rsidRPr="00BD00D3">
        <w:rPr>
          <w:i/>
          <w:lang w:val="en-US"/>
        </w:rPr>
        <w:t xml:space="preserve"> </w:t>
      </w:r>
      <w:r w:rsidRPr="001751E6">
        <w:rPr>
          <w:i/>
          <w:lang w:val="ru-RU"/>
        </w:rPr>
        <w:t>Илюше</w:t>
      </w:r>
      <w:r w:rsidRPr="00BD00D3">
        <w:rPr>
          <w:i/>
          <w:lang w:val="en-US"/>
        </w:rPr>
        <w:t xml:space="preserve">, — </w:t>
      </w:r>
      <w:r w:rsidRPr="001751E6">
        <w:rPr>
          <w:i/>
          <w:lang w:val="ru-RU"/>
        </w:rPr>
        <w:t>я</w:t>
      </w:r>
      <w:r w:rsidRPr="00BD00D3">
        <w:rPr>
          <w:i/>
          <w:lang w:val="en-US"/>
        </w:rPr>
        <w:t xml:space="preserve"> </w:t>
      </w:r>
      <w:r w:rsidRPr="001751E6">
        <w:rPr>
          <w:i/>
          <w:lang w:val="ru-RU"/>
        </w:rPr>
        <w:t>пережду</w:t>
      </w:r>
      <w:r w:rsidRPr="00BD00D3">
        <w:rPr>
          <w:i/>
          <w:lang w:val="en-US"/>
        </w:rPr>
        <w:t xml:space="preserve"> </w:t>
      </w:r>
      <w:r w:rsidRPr="001751E6">
        <w:rPr>
          <w:i/>
          <w:lang w:val="ru-RU"/>
        </w:rPr>
        <w:t>в</w:t>
      </w:r>
      <w:r w:rsidRPr="00BD00D3">
        <w:rPr>
          <w:i/>
          <w:lang w:val="en-US"/>
        </w:rPr>
        <w:t xml:space="preserve"> </w:t>
      </w:r>
      <w:r w:rsidRPr="001751E6">
        <w:rPr>
          <w:i/>
          <w:lang w:val="ru-RU"/>
        </w:rPr>
        <w:t>сенях</w:t>
      </w:r>
      <w:r w:rsidRPr="00BD00D3">
        <w:rPr>
          <w:i/>
          <w:lang w:val="en-US"/>
        </w:rPr>
        <w:t xml:space="preserve"> </w:t>
      </w:r>
      <w:r w:rsidRPr="001751E6">
        <w:rPr>
          <w:i/>
          <w:lang w:val="ru-RU"/>
        </w:rPr>
        <w:t>и</w:t>
      </w:r>
      <w:r w:rsidRPr="00BD00D3">
        <w:rPr>
          <w:i/>
          <w:lang w:val="en-US"/>
        </w:rPr>
        <w:t xml:space="preserve"> </w:t>
      </w:r>
      <w:r w:rsidRPr="001751E6">
        <w:rPr>
          <w:i/>
          <w:lang w:val="ru-RU"/>
        </w:rPr>
        <w:t>приду</w:t>
      </w:r>
      <w:r w:rsidRPr="00BD00D3">
        <w:rPr>
          <w:i/>
          <w:lang w:val="en-US"/>
        </w:rPr>
        <w:t xml:space="preserve"> </w:t>
      </w:r>
      <w:r w:rsidRPr="001751E6">
        <w:rPr>
          <w:i/>
          <w:lang w:val="ru-RU"/>
        </w:rPr>
        <w:t>опять</w:t>
      </w:r>
      <w:r w:rsidRPr="00BD00D3">
        <w:rPr>
          <w:i/>
          <w:lang w:val="en-US"/>
        </w:rPr>
        <w:t xml:space="preserve">, </w:t>
      </w:r>
      <w:r w:rsidRPr="001751E6">
        <w:rPr>
          <w:i/>
          <w:lang w:val="ru-RU"/>
        </w:rPr>
        <w:t>когда</w:t>
      </w:r>
      <w:r w:rsidRPr="00BD00D3">
        <w:rPr>
          <w:i/>
          <w:lang w:val="en-US"/>
        </w:rPr>
        <w:t xml:space="preserve"> </w:t>
      </w:r>
      <w:r w:rsidRPr="001751E6">
        <w:rPr>
          <w:i/>
          <w:lang w:val="ru-RU"/>
        </w:rPr>
        <w:t>уедет</w:t>
      </w:r>
      <w:r w:rsidRPr="00BD00D3">
        <w:rPr>
          <w:i/>
          <w:lang w:val="en-US"/>
        </w:rPr>
        <w:t xml:space="preserve"> </w:t>
      </w:r>
      <w:r w:rsidRPr="001751E6">
        <w:rPr>
          <w:i/>
          <w:lang w:val="ru-RU"/>
        </w:rPr>
        <w:t>доктор</w:t>
      </w:r>
      <w:r w:rsidRPr="00BD00D3">
        <w:rPr>
          <w:i/>
          <w:lang w:val="en-US"/>
        </w:rPr>
        <w:t xml:space="preserve">, </w:t>
      </w:r>
      <w:r w:rsidRPr="001751E6">
        <w:rPr>
          <w:i/>
          <w:lang w:val="ru-RU"/>
        </w:rPr>
        <w:t>приду</w:t>
      </w:r>
      <w:r w:rsidRPr="00BD00D3">
        <w:rPr>
          <w:i/>
          <w:lang w:val="en-US"/>
        </w:rPr>
        <w:t xml:space="preserve"> </w:t>
      </w:r>
      <w:r w:rsidRPr="001751E6">
        <w:rPr>
          <w:i/>
          <w:lang w:val="ru-RU"/>
        </w:rPr>
        <w:t>с</w:t>
      </w:r>
      <w:r w:rsidRPr="00BD00D3">
        <w:rPr>
          <w:i/>
          <w:lang w:val="en-US"/>
        </w:rPr>
        <w:t xml:space="preserve"> </w:t>
      </w:r>
      <w:r w:rsidRPr="001751E6">
        <w:rPr>
          <w:i/>
          <w:lang w:val="ru-RU"/>
        </w:rPr>
        <w:t>Перезвоном</w:t>
      </w:r>
      <w:r w:rsidRPr="00BD00D3">
        <w:rPr>
          <w:i/>
          <w:lang w:val="en-US"/>
        </w:rPr>
        <w:t>.</w:t>
      </w:r>
      <w:r w:rsidRPr="00BD00D3">
        <w:rPr>
          <w:lang w:val="en-US"/>
        </w:rPr>
        <w:t xml:space="preserve"> </w:t>
      </w:r>
      <w:r w:rsidRPr="00B12FFD">
        <w:rPr>
          <w:lang w:val="en-US"/>
        </w:rPr>
        <w:t>[</w:t>
      </w:r>
      <w:r w:rsidRPr="001751E6">
        <w:rPr>
          <w:lang w:val="ru-RU"/>
        </w:rPr>
        <w:t>Ф</w:t>
      </w:r>
      <w:r w:rsidRPr="00B12FFD">
        <w:rPr>
          <w:lang w:val="en-US"/>
        </w:rPr>
        <w:t xml:space="preserve">. </w:t>
      </w:r>
      <w:r w:rsidRPr="001751E6">
        <w:rPr>
          <w:lang w:val="ru-RU"/>
        </w:rPr>
        <w:t>М</w:t>
      </w:r>
      <w:r w:rsidRPr="00B12FFD">
        <w:rPr>
          <w:lang w:val="en-US"/>
        </w:rPr>
        <w:t xml:space="preserve">. </w:t>
      </w:r>
      <w:r w:rsidRPr="001751E6">
        <w:rPr>
          <w:lang w:val="ru-RU"/>
        </w:rPr>
        <w:t>Достоевский</w:t>
      </w:r>
      <w:r w:rsidRPr="00B12FFD">
        <w:rPr>
          <w:lang w:val="en-US"/>
        </w:rPr>
        <w:t xml:space="preserve">. </w:t>
      </w:r>
      <w:r w:rsidRPr="001751E6">
        <w:rPr>
          <w:lang w:val="ru-RU"/>
        </w:rPr>
        <w:t>Бра</w:t>
      </w:r>
      <w:r>
        <w:rPr>
          <w:lang w:val="ru-RU"/>
        </w:rPr>
        <w:t>тья</w:t>
      </w:r>
      <w:r w:rsidRPr="001751E6">
        <w:rPr>
          <w:lang w:val="en-US"/>
        </w:rPr>
        <w:t xml:space="preserve"> </w:t>
      </w:r>
      <w:r>
        <w:rPr>
          <w:lang w:val="ru-RU"/>
        </w:rPr>
        <w:t>Карамазовы</w:t>
      </w:r>
      <w:r w:rsidRPr="001751E6">
        <w:rPr>
          <w:lang w:val="en-US"/>
        </w:rPr>
        <w:t xml:space="preserve"> (</w:t>
      </w:r>
      <w:r>
        <w:rPr>
          <w:lang w:val="ru-RU"/>
        </w:rPr>
        <w:t>ч</w:t>
      </w:r>
      <w:r w:rsidRPr="001751E6">
        <w:rPr>
          <w:lang w:val="en-US"/>
        </w:rPr>
        <w:t xml:space="preserve">. 3-4) (1878)] – </w:t>
      </w:r>
      <w:r w:rsidRPr="001751E6">
        <w:rPr>
          <w:i/>
          <w:lang w:val="en-US"/>
        </w:rPr>
        <w:t xml:space="preserve">“I won't go away, I won't go away,” Kolya said </w:t>
      </w:r>
      <w:r w:rsidRPr="001751E6">
        <w:rPr>
          <w:b/>
          <w:i/>
          <w:lang w:val="en-US"/>
        </w:rPr>
        <w:t>hastily</w:t>
      </w:r>
      <w:r w:rsidRPr="001751E6">
        <w:rPr>
          <w:i/>
          <w:lang w:val="en-US"/>
        </w:rPr>
        <w:t xml:space="preserve"> to Ilusha. “I'll wait in the passage and come back when the doctor's gone, I'll come back with Perezvon.”</w:t>
      </w:r>
      <w:r w:rsidRPr="001751E6">
        <w:rPr>
          <w:lang w:val="en-US"/>
        </w:rPr>
        <w:t xml:space="preserve"> </w:t>
      </w:r>
      <w:r w:rsidRPr="006A70C1">
        <w:rPr>
          <w:lang w:val="ru-RU"/>
        </w:rPr>
        <w:t>[</w:t>
      </w:r>
      <w:r w:rsidRPr="001751E6">
        <w:rPr>
          <w:lang w:val="en-US"/>
        </w:rPr>
        <w:t>Fedor</w:t>
      </w:r>
      <w:r w:rsidRPr="006A70C1">
        <w:rPr>
          <w:lang w:val="ru-RU"/>
        </w:rPr>
        <w:t xml:space="preserve"> </w:t>
      </w:r>
      <w:r w:rsidRPr="001751E6">
        <w:rPr>
          <w:lang w:val="en-US"/>
        </w:rPr>
        <w:t>Dostoevsky</w:t>
      </w:r>
      <w:r w:rsidRPr="006A70C1">
        <w:rPr>
          <w:lang w:val="ru-RU"/>
        </w:rPr>
        <w:t xml:space="preserve">. </w:t>
      </w:r>
      <w:r w:rsidRPr="001751E6">
        <w:rPr>
          <w:lang w:val="en-US"/>
        </w:rPr>
        <w:t>The</w:t>
      </w:r>
      <w:r w:rsidRPr="006A70C1">
        <w:rPr>
          <w:lang w:val="ru-RU"/>
        </w:rPr>
        <w:t xml:space="preserve"> </w:t>
      </w:r>
      <w:r w:rsidRPr="001751E6">
        <w:rPr>
          <w:lang w:val="en-US"/>
        </w:rPr>
        <w:t>Brothers</w:t>
      </w:r>
      <w:r w:rsidRPr="006A70C1">
        <w:rPr>
          <w:lang w:val="ru-RU"/>
        </w:rPr>
        <w:t xml:space="preserve"> </w:t>
      </w:r>
      <w:r w:rsidRPr="001751E6">
        <w:rPr>
          <w:lang w:val="en-US"/>
        </w:rPr>
        <w:t>Karamazov</w:t>
      </w:r>
      <w:r w:rsidRPr="006A70C1">
        <w:rPr>
          <w:lang w:val="ru-RU"/>
        </w:rPr>
        <w:t xml:space="preserve"> (</w:t>
      </w:r>
      <w:r w:rsidRPr="001751E6">
        <w:rPr>
          <w:lang w:val="en-US"/>
        </w:rPr>
        <w:t>parts</w:t>
      </w:r>
      <w:r w:rsidRPr="006A70C1">
        <w:rPr>
          <w:lang w:val="ru-RU"/>
        </w:rPr>
        <w:t xml:space="preserve"> 3-4) (</w:t>
      </w:r>
      <w:r w:rsidRPr="001751E6">
        <w:rPr>
          <w:lang w:val="en-US"/>
        </w:rPr>
        <w:t>Constance</w:t>
      </w:r>
      <w:r w:rsidRPr="006A70C1">
        <w:rPr>
          <w:lang w:val="ru-RU"/>
        </w:rPr>
        <w:t xml:space="preserve"> </w:t>
      </w:r>
      <w:r w:rsidRPr="001751E6">
        <w:rPr>
          <w:lang w:val="en-US"/>
        </w:rPr>
        <w:t>Garnett</w:t>
      </w:r>
      <w:r w:rsidRPr="006A70C1">
        <w:rPr>
          <w:lang w:val="ru-RU"/>
        </w:rPr>
        <w:t>, 1912)].</w:t>
      </w:r>
    </w:p>
    <w:p w14:paraId="5A6A279E" w14:textId="4943BE6C" w:rsidR="006A70C1" w:rsidRPr="006A70C1" w:rsidRDefault="006A70C1" w:rsidP="006A70C1">
      <w:pPr>
        <w:jc w:val="both"/>
        <w:rPr>
          <w:lang w:val="ru-RU"/>
        </w:rPr>
      </w:pPr>
      <w:r>
        <w:rPr>
          <w:lang w:val="ru-RU"/>
        </w:rPr>
        <w:t>Вторым наиболее распространенным способом передачи значений русских наречий данной группы на английский язык является использование существительного с предлогом</w:t>
      </w:r>
      <w:r w:rsidR="00386038">
        <w:rPr>
          <w:lang w:val="ru-RU"/>
        </w:rPr>
        <w:t xml:space="preserve"> (чаще всего встречается конструкция </w:t>
      </w:r>
      <w:r w:rsidR="00386038">
        <w:rPr>
          <w:rFonts w:eastAsia="MS Mincho"/>
          <w:lang w:val="ru-RU" w:eastAsia="ja-JP"/>
        </w:rPr>
        <w:t>с предлогом in)</w:t>
      </w:r>
      <w:r>
        <w:rPr>
          <w:lang w:val="ru-RU"/>
        </w:rPr>
        <w:t>:</w:t>
      </w:r>
    </w:p>
    <w:p w14:paraId="4F3897E1" w14:textId="4E985EB9" w:rsidR="008A53D7" w:rsidRDefault="008A53D7" w:rsidP="006A70C1">
      <w:pPr>
        <w:ind w:firstLine="0"/>
        <w:jc w:val="both"/>
        <w:rPr>
          <w:lang w:val="ru-RU"/>
        </w:rPr>
      </w:pPr>
      <w:r>
        <w:rPr>
          <w:lang w:val="ru-RU"/>
        </w:rPr>
        <w:tab/>
      </w:r>
      <w:r w:rsidR="006A70C1" w:rsidRPr="006A70C1">
        <w:rPr>
          <w:i/>
          <w:lang w:val="ru-RU"/>
        </w:rPr>
        <w:t xml:space="preserve">Я была близким другом ему, я многим обязана его сердцу, он дал мне все, что мог, от своего ума и, одинокий, усталый, никогда не просил </w:t>
      </w:r>
      <w:r w:rsidR="006A70C1" w:rsidRPr="006A70C1">
        <w:rPr>
          <w:b/>
          <w:i/>
          <w:lang w:val="ru-RU"/>
        </w:rPr>
        <w:t>взамен</w:t>
      </w:r>
      <w:r w:rsidR="006A70C1" w:rsidRPr="006A70C1">
        <w:rPr>
          <w:i/>
          <w:lang w:val="ru-RU"/>
        </w:rPr>
        <w:t xml:space="preserve"> ни ласки, ни внимания…</w:t>
      </w:r>
      <w:r w:rsidR="006A70C1" w:rsidRPr="006A70C1">
        <w:rPr>
          <w:lang w:val="ru-RU"/>
        </w:rPr>
        <w:t xml:space="preserve"> </w:t>
      </w:r>
      <w:r w:rsidR="006A70C1" w:rsidRPr="006A70C1">
        <w:rPr>
          <w:lang w:val="en-US"/>
        </w:rPr>
        <w:t>[</w:t>
      </w:r>
      <w:r w:rsidR="006A70C1" w:rsidRPr="006A70C1">
        <w:rPr>
          <w:lang w:val="ru-RU"/>
        </w:rPr>
        <w:t>Максим</w:t>
      </w:r>
      <w:r w:rsidR="006A70C1" w:rsidRPr="006A70C1">
        <w:rPr>
          <w:lang w:val="en-US"/>
        </w:rPr>
        <w:t xml:space="preserve"> </w:t>
      </w:r>
      <w:r w:rsidR="006A70C1" w:rsidRPr="006A70C1">
        <w:rPr>
          <w:lang w:val="ru-RU"/>
        </w:rPr>
        <w:t>Горький</w:t>
      </w:r>
      <w:r w:rsidR="006A70C1" w:rsidRPr="006A70C1">
        <w:rPr>
          <w:lang w:val="en-US"/>
        </w:rPr>
        <w:t xml:space="preserve">. </w:t>
      </w:r>
      <w:r w:rsidR="006A70C1" w:rsidRPr="006A70C1">
        <w:rPr>
          <w:lang w:val="ru-RU"/>
        </w:rPr>
        <w:t>Мать</w:t>
      </w:r>
      <w:r w:rsidR="006A70C1" w:rsidRPr="006A70C1">
        <w:rPr>
          <w:lang w:val="en-US"/>
        </w:rPr>
        <w:t xml:space="preserve"> (1906)] – </w:t>
      </w:r>
      <w:r w:rsidR="006A70C1" w:rsidRPr="006A70C1">
        <w:rPr>
          <w:i/>
          <w:lang w:val="en-US"/>
        </w:rPr>
        <w:t xml:space="preserve">Here was I, nearer to him than others. I'm greatly indebted to his heart, to his mind. He gave me all he could of it; and though exhausted, he never asked either kindness or attention </w:t>
      </w:r>
      <w:r w:rsidR="006A70C1" w:rsidRPr="006A70C1">
        <w:rPr>
          <w:b/>
          <w:i/>
          <w:lang w:val="en-US"/>
        </w:rPr>
        <w:t>in return</w:t>
      </w:r>
      <w:r w:rsidR="006A70C1" w:rsidRPr="006A70C1">
        <w:rPr>
          <w:i/>
          <w:lang w:val="en-US"/>
        </w:rPr>
        <w:t>."</w:t>
      </w:r>
      <w:r w:rsidR="006A70C1" w:rsidRPr="006A70C1">
        <w:rPr>
          <w:lang w:val="en-US"/>
        </w:rPr>
        <w:t xml:space="preserve"> </w:t>
      </w:r>
      <w:r w:rsidR="006A70C1" w:rsidRPr="006A70C1">
        <w:rPr>
          <w:lang w:val="ru-RU"/>
        </w:rPr>
        <w:t>[Maxime Gorky. Mother (D.J. Hogarth, 1921)]</w:t>
      </w:r>
      <w:r w:rsidR="006A70C1">
        <w:rPr>
          <w:lang w:val="ru-RU"/>
        </w:rPr>
        <w:t>.</w:t>
      </w:r>
    </w:p>
    <w:p w14:paraId="61F51B35" w14:textId="556ED2AC" w:rsidR="006A70C1" w:rsidRDefault="006A70C1" w:rsidP="006A70C1">
      <w:pPr>
        <w:ind w:firstLine="0"/>
        <w:jc w:val="both"/>
        <w:rPr>
          <w:lang w:val="ru-RU"/>
        </w:rPr>
      </w:pPr>
      <w:r>
        <w:rPr>
          <w:lang w:val="ru-RU"/>
        </w:rPr>
        <w:lastRenderedPageBreak/>
        <w:tab/>
      </w:r>
      <w:r w:rsidRPr="008540D0">
        <w:rPr>
          <w:i/>
          <w:lang w:val="ru-RU"/>
        </w:rPr>
        <w:t xml:space="preserve">С обратным сообщением обстояло хуже… придется нанять там машину, сразу назад, к ночи мы будем тут ― вдвоем, совершенно </w:t>
      </w:r>
      <w:r w:rsidRPr="008540D0">
        <w:rPr>
          <w:b/>
          <w:i/>
          <w:lang w:val="ru-RU"/>
        </w:rPr>
        <w:t>взаперти</w:t>
      </w:r>
      <w:r w:rsidRPr="008540D0">
        <w:rPr>
          <w:i/>
          <w:lang w:val="ru-RU"/>
        </w:rPr>
        <w:t xml:space="preserve">, с усталенькой, сонненькой, скорей раздеваться, я буду тебя баюкать ― только это… только уют ― какая там каторга (хотя, между прочим, лучше сейчас каторга, чем поганец в </w:t>
      </w:r>
      <w:r w:rsidR="008540D0">
        <w:rPr>
          <w:i/>
          <w:lang w:val="ru-RU"/>
        </w:rPr>
        <w:t>будущем)</w:t>
      </w:r>
      <w:r w:rsidR="008540D0" w:rsidRPr="008540D0">
        <w:rPr>
          <w:i/>
          <w:lang w:val="ru-RU"/>
        </w:rPr>
        <w:t>…</w:t>
      </w:r>
      <w:r w:rsidRPr="006A70C1">
        <w:rPr>
          <w:lang w:val="ru-RU"/>
        </w:rPr>
        <w:t xml:space="preserve"> </w:t>
      </w:r>
      <w:r w:rsidRPr="006A70C1">
        <w:rPr>
          <w:lang w:val="en-US"/>
        </w:rPr>
        <w:t>[</w:t>
      </w:r>
      <w:r w:rsidRPr="006A70C1">
        <w:rPr>
          <w:lang w:val="ru-RU"/>
        </w:rPr>
        <w:t>В</w:t>
      </w:r>
      <w:r w:rsidRPr="006A70C1">
        <w:rPr>
          <w:lang w:val="en-US"/>
        </w:rPr>
        <w:t xml:space="preserve">. </w:t>
      </w:r>
      <w:r w:rsidRPr="006A70C1">
        <w:rPr>
          <w:lang w:val="ru-RU"/>
        </w:rPr>
        <w:t>В</w:t>
      </w:r>
      <w:r w:rsidRPr="006A70C1">
        <w:rPr>
          <w:lang w:val="en-US"/>
        </w:rPr>
        <w:t xml:space="preserve">. </w:t>
      </w:r>
      <w:r w:rsidRPr="006A70C1">
        <w:rPr>
          <w:lang w:val="ru-RU"/>
        </w:rPr>
        <w:t>Набоков</w:t>
      </w:r>
      <w:r w:rsidRPr="006A70C1">
        <w:rPr>
          <w:lang w:val="en-US"/>
        </w:rPr>
        <w:t xml:space="preserve">. </w:t>
      </w:r>
      <w:r w:rsidRPr="006A70C1">
        <w:rPr>
          <w:lang w:val="ru-RU"/>
        </w:rPr>
        <w:t>Волшебник</w:t>
      </w:r>
      <w:r w:rsidRPr="006A70C1">
        <w:rPr>
          <w:lang w:val="en-US"/>
        </w:rPr>
        <w:t xml:space="preserve"> (1939)] –</w:t>
      </w:r>
      <w:r w:rsidR="008540D0" w:rsidRPr="008540D0">
        <w:rPr>
          <w:i/>
          <w:lang w:val="en-US"/>
        </w:rPr>
        <w:t xml:space="preserve"> </w:t>
      </w:r>
      <w:r w:rsidRPr="008540D0">
        <w:rPr>
          <w:i/>
          <w:lang w:val="en-US"/>
        </w:rPr>
        <w:t xml:space="preserve">The return connection was not as simple… he would have to hire a car and leave immediately, by nightfall we'll be back here, the two of us, </w:t>
      </w:r>
      <w:r w:rsidRPr="008540D0">
        <w:rPr>
          <w:b/>
          <w:i/>
          <w:lang w:val="en-US"/>
        </w:rPr>
        <w:t>in utter seclusion</w:t>
      </w:r>
      <w:r w:rsidRPr="008540D0">
        <w:rPr>
          <w:i/>
          <w:lang w:val="en-US"/>
        </w:rPr>
        <w:t>, the little thing will be tired and sleepy, get your clothes off quick, I'll rock you to sleep, that's all, just some cosy cuddling, who wants to be sentenced to hard labor (although, incidentally, hard labor now would be better th</w:t>
      </w:r>
      <w:r w:rsidR="008540D0" w:rsidRPr="008540D0">
        <w:rPr>
          <w:i/>
          <w:lang w:val="en-US"/>
        </w:rPr>
        <w:t xml:space="preserve">an some bastard in the </w:t>
      </w:r>
      <w:r w:rsidR="008540D0">
        <w:rPr>
          <w:i/>
          <w:lang w:val="en-US"/>
        </w:rPr>
        <w:t>future)</w:t>
      </w:r>
      <w:r w:rsidR="008540D0" w:rsidRPr="008540D0">
        <w:rPr>
          <w:i/>
          <w:lang w:val="en-US"/>
        </w:rPr>
        <w:t>…</w:t>
      </w:r>
      <w:r w:rsidR="008540D0">
        <w:rPr>
          <w:lang w:val="en-US"/>
        </w:rPr>
        <w:t xml:space="preserve"> </w:t>
      </w:r>
      <w:r w:rsidRPr="006A70C1">
        <w:rPr>
          <w:lang w:val="ru-RU"/>
        </w:rPr>
        <w:t>[Vladimir Nabokov. Enchanter (Dmitri Nabokov, 1986)]</w:t>
      </w:r>
      <w:r>
        <w:rPr>
          <w:lang w:val="ru-RU"/>
        </w:rPr>
        <w:t>.</w:t>
      </w:r>
    </w:p>
    <w:p w14:paraId="272EB525" w14:textId="21E8840E" w:rsidR="008540D0" w:rsidRPr="00BD00D3" w:rsidRDefault="008540D0" w:rsidP="008540D0">
      <w:pPr>
        <w:ind w:firstLine="0"/>
        <w:jc w:val="both"/>
        <w:rPr>
          <w:lang w:val="en-US"/>
        </w:rPr>
      </w:pPr>
      <w:r>
        <w:rPr>
          <w:lang w:val="ru-RU"/>
        </w:rPr>
        <w:tab/>
      </w:r>
      <w:r w:rsidRPr="008540D0">
        <w:rPr>
          <w:i/>
          <w:lang w:val="ru-RU"/>
        </w:rPr>
        <w:t xml:space="preserve">Андрей пустил измученную тройку </w:t>
      </w:r>
      <w:r w:rsidRPr="008540D0">
        <w:rPr>
          <w:b/>
          <w:i/>
          <w:lang w:val="ru-RU"/>
        </w:rPr>
        <w:t>вскачь</w:t>
      </w:r>
      <w:r w:rsidRPr="008540D0">
        <w:rPr>
          <w:i/>
          <w:lang w:val="ru-RU"/>
        </w:rPr>
        <w:t xml:space="preserve"> и действительно с треском подкатил к высокому крылечку и осадил своих запаренных полузадохшихся коней.</w:t>
      </w:r>
      <w:r w:rsidRPr="008540D0">
        <w:rPr>
          <w:lang w:val="ru-RU"/>
        </w:rPr>
        <w:t xml:space="preserve"> </w:t>
      </w:r>
      <w:r w:rsidRPr="00BD00D3">
        <w:t>[</w:t>
      </w:r>
      <w:r w:rsidRPr="008540D0">
        <w:rPr>
          <w:lang w:val="ru-RU"/>
        </w:rPr>
        <w:t>Ф</w:t>
      </w:r>
      <w:r w:rsidRPr="00BD00D3">
        <w:t xml:space="preserve">. </w:t>
      </w:r>
      <w:r w:rsidRPr="008540D0">
        <w:rPr>
          <w:lang w:val="ru-RU"/>
        </w:rPr>
        <w:t>М</w:t>
      </w:r>
      <w:r w:rsidRPr="00BD00D3">
        <w:t xml:space="preserve">. </w:t>
      </w:r>
      <w:r w:rsidRPr="008540D0">
        <w:rPr>
          <w:lang w:val="ru-RU"/>
        </w:rPr>
        <w:t>Достоевский</w:t>
      </w:r>
      <w:r w:rsidRPr="00BD00D3">
        <w:t xml:space="preserve">. </w:t>
      </w:r>
      <w:r w:rsidRPr="008540D0">
        <w:rPr>
          <w:lang w:val="ru-RU"/>
        </w:rPr>
        <w:t>Братья</w:t>
      </w:r>
      <w:r w:rsidRPr="008540D0">
        <w:rPr>
          <w:lang w:val="en-US"/>
        </w:rPr>
        <w:t xml:space="preserve"> </w:t>
      </w:r>
      <w:r w:rsidRPr="008540D0">
        <w:rPr>
          <w:lang w:val="ru-RU"/>
        </w:rPr>
        <w:t>Карамазовы</w:t>
      </w:r>
      <w:r w:rsidRPr="008540D0">
        <w:rPr>
          <w:lang w:val="en-US"/>
        </w:rPr>
        <w:t xml:space="preserve"> (</w:t>
      </w:r>
      <w:r w:rsidRPr="008540D0">
        <w:rPr>
          <w:lang w:val="ru-RU"/>
        </w:rPr>
        <w:t>ч</w:t>
      </w:r>
      <w:r w:rsidRPr="008540D0">
        <w:rPr>
          <w:lang w:val="en-US"/>
        </w:rPr>
        <w:t>. 3-4) (1878)] [</w:t>
      </w:r>
      <w:r w:rsidRPr="008540D0">
        <w:rPr>
          <w:lang w:val="ru-RU"/>
        </w:rPr>
        <w:t>омонимия</w:t>
      </w:r>
      <w:r w:rsidRPr="008540D0">
        <w:rPr>
          <w:lang w:val="en-US"/>
        </w:rPr>
        <w:t xml:space="preserve"> </w:t>
      </w:r>
      <w:r w:rsidRPr="008540D0">
        <w:rPr>
          <w:lang w:val="ru-RU"/>
        </w:rPr>
        <w:t>не</w:t>
      </w:r>
      <w:r w:rsidRPr="008540D0">
        <w:rPr>
          <w:lang w:val="en-US"/>
        </w:rPr>
        <w:t xml:space="preserve"> </w:t>
      </w:r>
      <w:r w:rsidRPr="008540D0">
        <w:rPr>
          <w:lang w:val="ru-RU"/>
        </w:rPr>
        <w:t>снята</w:t>
      </w:r>
      <w:r w:rsidRPr="008540D0">
        <w:rPr>
          <w:lang w:val="en-US"/>
        </w:rPr>
        <w:t xml:space="preserve">] – </w:t>
      </w:r>
      <w:r w:rsidRPr="008540D0">
        <w:rPr>
          <w:i/>
          <w:lang w:val="en-US"/>
        </w:rPr>
        <w:t xml:space="preserve">Andrey lashed his exhausted team </w:t>
      </w:r>
      <w:r w:rsidRPr="008540D0">
        <w:rPr>
          <w:b/>
          <w:i/>
          <w:lang w:val="en-US"/>
        </w:rPr>
        <w:t>into a gallop</w:t>
      </w:r>
      <w:r w:rsidRPr="008540D0">
        <w:rPr>
          <w:i/>
          <w:lang w:val="en-US"/>
        </w:rPr>
        <w:t>, drove with a dash and pulled up his steaming, panting horses at the high flight of steps.</w:t>
      </w:r>
      <w:r w:rsidRPr="008540D0">
        <w:rPr>
          <w:lang w:val="en-US"/>
        </w:rPr>
        <w:t xml:space="preserve"> [Fedor Dostoevsky. The</w:t>
      </w:r>
      <w:r w:rsidRPr="00BD00D3">
        <w:rPr>
          <w:lang w:val="en-US"/>
        </w:rPr>
        <w:t xml:space="preserve"> </w:t>
      </w:r>
      <w:r w:rsidRPr="008540D0">
        <w:rPr>
          <w:lang w:val="en-US"/>
        </w:rPr>
        <w:t>Brothers</w:t>
      </w:r>
      <w:r w:rsidRPr="00BD00D3">
        <w:rPr>
          <w:lang w:val="en-US"/>
        </w:rPr>
        <w:t xml:space="preserve"> </w:t>
      </w:r>
      <w:r w:rsidRPr="008540D0">
        <w:rPr>
          <w:lang w:val="en-US"/>
        </w:rPr>
        <w:t>Karamazov</w:t>
      </w:r>
      <w:r w:rsidRPr="00BD00D3">
        <w:rPr>
          <w:lang w:val="en-US"/>
        </w:rPr>
        <w:t xml:space="preserve"> (</w:t>
      </w:r>
      <w:r w:rsidRPr="008540D0">
        <w:rPr>
          <w:lang w:val="en-US"/>
        </w:rPr>
        <w:t>parts</w:t>
      </w:r>
      <w:r w:rsidRPr="00BD00D3">
        <w:rPr>
          <w:lang w:val="en-US"/>
        </w:rPr>
        <w:t xml:space="preserve"> 3-4) (</w:t>
      </w:r>
      <w:r w:rsidRPr="008540D0">
        <w:rPr>
          <w:lang w:val="en-US"/>
        </w:rPr>
        <w:t>Constance</w:t>
      </w:r>
      <w:r w:rsidRPr="00BD00D3">
        <w:rPr>
          <w:lang w:val="en-US"/>
        </w:rPr>
        <w:t xml:space="preserve"> </w:t>
      </w:r>
      <w:r w:rsidRPr="008540D0">
        <w:rPr>
          <w:lang w:val="en-US"/>
        </w:rPr>
        <w:t>Garnett</w:t>
      </w:r>
      <w:r w:rsidRPr="00BD00D3">
        <w:rPr>
          <w:lang w:val="en-US"/>
        </w:rPr>
        <w:t>, 1912)].</w:t>
      </w:r>
    </w:p>
    <w:p w14:paraId="0FE6F057" w14:textId="46909B4C" w:rsidR="00386038" w:rsidRPr="00BD00D3" w:rsidRDefault="00386038" w:rsidP="00386038">
      <w:pPr>
        <w:ind w:firstLine="708"/>
        <w:jc w:val="both"/>
        <w:rPr>
          <w:lang w:val="en-US"/>
        </w:rPr>
      </w:pPr>
      <w:r w:rsidRPr="00386038">
        <w:rPr>
          <w:i/>
          <w:lang w:val="ru-RU"/>
        </w:rPr>
        <w:t>Барбридж</w:t>
      </w:r>
      <w:r w:rsidRPr="00BD00D3">
        <w:rPr>
          <w:i/>
          <w:lang w:val="en-US"/>
        </w:rPr>
        <w:t xml:space="preserve"> </w:t>
      </w:r>
      <w:r w:rsidRPr="00386038">
        <w:rPr>
          <w:i/>
          <w:lang w:val="ru-RU"/>
        </w:rPr>
        <w:t>что</w:t>
      </w:r>
      <w:r w:rsidRPr="00BD00D3">
        <w:rPr>
          <w:i/>
          <w:lang w:val="en-US"/>
        </w:rPr>
        <w:t>-</w:t>
      </w:r>
      <w:r w:rsidRPr="00386038">
        <w:rPr>
          <w:i/>
          <w:lang w:val="ru-RU"/>
        </w:rPr>
        <w:t>то</w:t>
      </w:r>
      <w:r w:rsidRPr="00BD00D3">
        <w:rPr>
          <w:i/>
          <w:lang w:val="en-US"/>
        </w:rPr>
        <w:t xml:space="preserve"> </w:t>
      </w:r>
      <w:r w:rsidRPr="00386038">
        <w:rPr>
          <w:i/>
          <w:lang w:val="ru-RU"/>
        </w:rPr>
        <w:t>сказал</w:t>
      </w:r>
      <w:r w:rsidRPr="00BD00D3">
        <w:rPr>
          <w:i/>
          <w:lang w:val="en-US"/>
        </w:rPr>
        <w:t xml:space="preserve"> </w:t>
      </w:r>
      <w:r w:rsidRPr="00386038">
        <w:rPr>
          <w:b/>
          <w:i/>
          <w:lang w:val="ru-RU"/>
        </w:rPr>
        <w:t>вполголоса</w:t>
      </w:r>
      <w:r w:rsidRPr="00BD00D3">
        <w:rPr>
          <w:i/>
          <w:lang w:val="en-US"/>
        </w:rPr>
        <w:t xml:space="preserve">, </w:t>
      </w:r>
      <w:r w:rsidRPr="00386038">
        <w:rPr>
          <w:i/>
          <w:lang w:val="ru-RU"/>
        </w:rPr>
        <w:t>и</w:t>
      </w:r>
      <w:r w:rsidRPr="00BD00D3">
        <w:rPr>
          <w:i/>
          <w:lang w:val="en-US"/>
        </w:rPr>
        <w:t xml:space="preserve"> </w:t>
      </w:r>
      <w:r w:rsidRPr="00386038">
        <w:rPr>
          <w:i/>
          <w:lang w:val="ru-RU"/>
        </w:rPr>
        <w:t>Рэдрик</w:t>
      </w:r>
      <w:r w:rsidRPr="00BD00D3">
        <w:rPr>
          <w:i/>
          <w:lang w:val="en-US"/>
        </w:rPr>
        <w:t xml:space="preserve"> </w:t>
      </w:r>
      <w:r w:rsidRPr="00386038">
        <w:rPr>
          <w:i/>
          <w:lang w:val="ru-RU"/>
        </w:rPr>
        <w:t>ему</w:t>
      </w:r>
      <w:r w:rsidRPr="00BD00D3">
        <w:rPr>
          <w:i/>
          <w:lang w:val="en-US"/>
        </w:rPr>
        <w:t xml:space="preserve"> </w:t>
      </w:r>
      <w:r w:rsidRPr="00386038">
        <w:rPr>
          <w:i/>
          <w:lang w:val="ru-RU"/>
        </w:rPr>
        <w:t>ответил</w:t>
      </w:r>
      <w:r w:rsidRPr="00BD00D3">
        <w:rPr>
          <w:i/>
          <w:lang w:val="en-US"/>
        </w:rPr>
        <w:t>: "</w:t>
      </w:r>
      <w:r w:rsidRPr="00386038">
        <w:rPr>
          <w:i/>
          <w:lang w:val="ru-RU"/>
        </w:rPr>
        <w:t>Все</w:t>
      </w:r>
      <w:r w:rsidRPr="00BD00D3">
        <w:rPr>
          <w:i/>
          <w:lang w:val="en-US"/>
        </w:rPr>
        <w:t xml:space="preserve">, </w:t>
      </w:r>
      <w:r w:rsidRPr="00386038">
        <w:rPr>
          <w:i/>
          <w:lang w:val="ru-RU"/>
        </w:rPr>
        <w:t>все</w:t>
      </w:r>
      <w:r w:rsidRPr="00BD00D3">
        <w:rPr>
          <w:i/>
          <w:lang w:val="en-US"/>
        </w:rPr>
        <w:t xml:space="preserve">, </w:t>
      </w:r>
      <w:r w:rsidRPr="00386038">
        <w:rPr>
          <w:i/>
          <w:lang w:val="ru-RU"/>
        </w:rPr>
        <w:t>поговорили</w:t>
      </w:r>
      <w:r w:rsidRPr="00BD00D3">
        <w:rPr>
          <w:i/>
          <w:lang w:val="en-US"/>
        </w:rPr>
        <w:t xml:space="preserve">!" </w:t>
      </w:r>
      <w:r w:rsidRPr="00386038">
        <w:rPr>
          <w:i/>
          <w:lang w:val="ru-RU"/>
        </w:rPr>
        <w:t>Снова ворчание Барбриджа и резкий голос Рэдрика: "Сказал ― все!" Ахнула дверь, простучали быстрые шаги в прихожей, и на пороге кухни появился Рэдрик Шухарт</w:t>
      </w:r>
      <w:r w:rsidRPr="00386038">
        <w:rPr>
          <w:lang w:val="ru-RU"/>
        </w:rPr>
        <w:t xml:space="preserve">. </w:t>
      </w:r>
      <w:r w:rsidRPr="00BD00D3">
        <w:t>[</w:t>
      </w:r>
      <w:r w:rsidRPr="00386038">
        <w:rPr>
          <w:lang w:val="ru-RU"/>
        </w:rPr>
        <w:t>А</w:t>
      </w:r>
      <w:r w:rsidRPr="00BD00D3">
        <w:t xml:space="preserve">. </w:t>
      </w:r>
      <w:r w:rsidRPr="00386038">
        <w:rPr>
          <w:lang w:val="ru-RU"/>
        </w:rPr>
        <w:t>Н</w:t>
      </w:r>
      <w:r w:rsidRPr="00BD00D3">
        <w:t xml:space="preserve">. </w:t>
      </w:r>
      <w:r w:rsidRPr="00386038">
        <w:rPr>
          <w:lang w:val="ru-RU"/>
        </w:rPr>
        <w:t>Стругацкий</w:t>
      </w:r>
      <w:r w:rsidRPr="00BD00D3">
        <w:t xml:space="preserve">, </w:t>
      </w:r>
      <w:r w:rsidRPr="00386038">
        <w:rPr>
          <w:lang w:val="ru-RU"/>
        </w:rPr>
        <w:t>Б</w:t>
      </w:r>
      <w:r w:rsidRPr="00BD00D3">
        <w:t xml:space="preserve">. </w:t>
      </w:r>
      <w:r w:rsidRPr="00386038">
        <w:rPr>
          <w:lang w:val="ru-RU"/>
        </w:rPr>
        <w:t>Н</w:t>
      </w:r>
      <w:r w:rsidRPr="00BD00D3">
        <w:t xml:space="preserve">. </w:t>
      </w:r>
      <w:r w:rsidRPr="00386038">
        <w:rPr>
          <w:lang w:val="ru-RU"/>
        </w:rPr>
        <w:t>Стругацкий</w:t>
      </w:r>
      <w:r w:rsidRPr="00BD00D3">
        <w:t xml:space="preserve">. </w:t>
      </w:r>
      <w:r>
        <w:rPr>
          <w:lang w:val="ru-RU"/>
        </w:rPr>
        <w:t>Пикник</w:t>
      </w:r>
      <w:r w:rsidRPr="00386038">
        <w:rPr>
          <w:lang w:val="en-US"/>
        </w:rPr>
        <w:t xml:space="preserve"> </w:t>
      </w:r>
      <w:r>
        <w:rPr>
          <w:lang w:val="ru-RU"/>
        </w:rPr>
        <w:t>на</w:t>
      </w:r>
      <w:r w:rsidRPr="00386038">
        <w:rPr>
          <w:lang w:val="en-US"/>
        </w:rPr>
        <w:t xml:space="preserve"> </w:t>
      </w:r>
      <w:r>
        <w:rPr>
          <w:lang w:val="ru-RU"/>
        </w:rPr>
        <w:t>обочине</w:t>
      </w:r>
      <w:r w:rsidRPr="00386038">
        <w:rPr>
          <w:lang w:val="en-US"/>
        </w:rPr>
        <w:t xml:space="preserve"> (1971)] – </w:t>
      </w:r>
      <w:r w:rsidRPr="00386038">
        <w:rPr>
          <w:i/>
          <w:lang w:val="en-US"/>
        </w:rPr>
        <w:t xml:space="preserve">Burbridge said something </w:t>
      </w:r>
      <w:r w:rsidRPr="00386038">
        <w:rPr>
          <w:b/>
          <w:i/>
          <w:lang w:val="en-US"/>
        </w:rPr>
        <w:t>in an undertone</w:t>
      </w:r>
      <w:r w:rsidRPr="00386038">
        <w:rPr>
          <w:i/>
          <w:lang w:val="en-US"/>
        </w:rPr>
        <w:t>, and Redrick replied: "That's all, we've had our talk!" More grumbling from Burbridge and Redrick's harsh: "I said that's it!" The door slammed, there were loud fast steps in the hall, and Redrick Schuhart appeared in the kitchen doorway.</w:t>
      </w:r>
      <w:r w:rsidRPr="00386038">
        <w:rPr>
          <w:lang w:val="en-US"/>
        </w:rPr>
        <w:t xml:space="preserve"> [Arkady Strugatsky, Boris Strugatsky. Roadside</w:t>
      </w:r>
      <w:r w:rsidRPr="00BD00D3">
        <w:rPr>
          <w:lang w:val="en-US"/>
        </w:rPr>
        <w:t xml:space="preserve"> </w:t>
      </w:r>
      <w:r w:rsidRPr="00386038">
        <w:rPr>
          <w:lang w:val="en-US"/>
        </w:rPr>
        <w:t>Pic</w:t>
      </w:r>
      <w:r>
        <w:rPr>
          <w:lang w:val="en-US"/>
        </w:rPr>
        <w:t>nic</w:t>
      </w:r>
      <w:r w:rsidRPr="00BD00D3">
        <w:rPr>
          <w:lang w:val="en-US"/>
        </w:rPr>
        <w:t xml:space="preserve"> (</w:t>
      </w:r>
      <w:r>
        <w:rPr>
          <w:lang w:val="en-US"/>
        </w:rPr>
        <w:t>Antonina</w:t>
      </w:r>
      <w:r w:rsidRPr="00BD00D3">
        <w:rPr>
          <w:lang w:val="en-US"/>
        </w:rPr>
        <w:t xml:space="preserve"> </w:t>
      </w:r>
      <w:r>
        <w:rPr>
          <w:lang w:val="en-US"/>
        </w:rPr>
        <w:t>W</w:t>
      </w:r>
      <w:r w:rsidRPr="00BD00D3">
        <w:rPr>
          <w:lang w:val="en-US"/>
        </w:rPr>
        <w:t xml:space="preserve">. </w:t>
      </w:r>
      <w:r>
        <w:rPr>
          <w:lang w:val="en-US"/>
        </w:rPr>
        <w:t>Bouis</w:t>
      </w:r>
      <w:r w:rsidRPr="00BD00D3">
        <w:rPr>
          <w:lang w:val="en-US"/>
        </w:rPr>
        <w:t>, 1977)].</w:t>
      </w:r>
      <w:r w:rsidRPr="00BD00D3">
        <w:rPr>
          <w:lang w:val="en-US"/>
        </w:rPr>
        <w:tab/>
      </w:r>
    </w:p>
    <w:p w14:paraId="701ECF8B" w14:textId="1226F7E7" w:rsidR="00386038" w:rsidRPr="00BD00D3" w:rsidRDefault="00386038" w:rsidP="00386038">
      <w:pPr>
        <w:ind w:firstLine="708"/>
        <w:jc w:val="both"/>
        <w:rPr>
          <w:lang w:val="ru-RU"/>
        </w:rPr>
      </w:pPr>
      <w:r w:rsidRPr="00BD00D3">
        <w:rPr>
          <w:i/>
          <w:lang w:val="en-US"/>
        </w:rPr>
        <w:t xml:space="preserve">– </w:t>
      </w:r>
      <w:r w:rsidRPr="00386038">
        <w:rPr>
          <w:i/>
          <w:lang w:val="ru-RU"/>
        </w:rPr>
        <w:t>Разве</w:t>
      </w:r>
      <w:r w:rsidRPr="00BD00D3">
        <w:rPr>
          <w:i/>
          <w:lang w:val="en-US"/>
        </w:rPr>
        <w:t xml:space="preserve"> </w:t>
      </w:r>
      <w:r w:rsidRPr="00386038">
        <w:rPr>
          <w:i/>
          <w:lang w:val="ru-RU"/>
        </w:rPr>
        <w:t>между</w:t>
      </w:r>
      <w:r w:rsidRPr="00BD00D3">
        <w:rPr>
          <w:i/>
          <w:lang w:val="en-US"/>
        </w:rPr>
        <w:t xml:space="preserve"> </w:t>
      </w:r>
      <w:r w:rsidRPr="00386038">
        <w:rPr>
          <w:i/>
          <w:lang w:val="ru-RU"/>
        </w:rPr>
        <w:t>холмами</w:t>
      </w:r>
      <w:r w:rsidRPr="00BD00D3">
        <w:rPr>
          <w:i/>
          <w:lang w:val="en-US"/>
        </w:rPr>
        <w:t xml:space="preserve"> </w:t>
      </w:r>
      <w:r w:rsidRPr="00386038">
        <w:rPr>
          <w:i/>
          <w:lang w:val="ru-RU"/>
        </w:rPr>
        <w:t>можно</w:t>
      </w:r>
      <w:r w:rsidRPr="00BD00D3">
        <w:rPr>
          <w:i/>
          <w:lang w:val="en-US"/>
        </w:rPr>
        <w:t xml:space="preserve">, </w:t>
      </w:r>
      <w:r w:rsidRPr="00386038">
        <w:rPr>
          <w:i/>
          <w:lang w:val="ru-RU"/>
        </w:rPr>
        <w:t>господин</w:t>
      </w:r>
      <w:r w:rsidRPr="00BD00D3">
        <w:rPr>
          <w:i/>
          <w:lang w:val="en-US"/>
        </w:rPr>
        <w:t xml:space="preserve"> </w:t>
      </w:r>
      <w:r w:rsidRPr="00386038">
        <w:rPr>
          <w:i/>
          <w:lang w:val="ru-RU"/>
        </w:rPr>
        <w:t>Шухарт</w:t>
      </w:r>
      <w:r w:rsidRPr="00BD00D3">
        <w:rPr>
          <w:i/>
          <w:lang w:val="en-US"/>
        </w:rPr>
        <w:t xml:space="preserve">? - </w:t>
      </w:r>
      <w:r w:rsidRPr="00386038">
        <w:rPr>
          <w:b/>
          <w:i/>
          <w:lang w:val="ru-RU"/>
        </w:rPr>
        <w:t>вполголоса</w:t>
      </w:r>
      <w:r w:rsidRPr="00BD00D3">
        <w:rPr>
          <w:i/>
          <w:lang w:val="en-US"/>
        </w:rPr>
        <w:t xml:space="preserve"> </w:t>
      </w:r>
      <w:r w:rsidRPr="00386038">
        <w:rPr>
          <w:i/>
          <w:lang w:val="ru-RU"/>
        </w:rPr>
        <w:t>спросил</w:t>
      </w:r>
      <w:r w:rsidRPr="00BD00D3">
        <w:rPr>
          <w:i/>
          <w:lang w:val="en-US"/>
        </w:rPr>
        <w:t xml:space="preserve"> </w:t>
      </w:r>
      <w:r w:rsidRPr="00386038">
        <w:rPr>
          <w:i/>
          <w:lang w:val="ru-RU"/>
        </w:rPr>
        <w:t>над</w:t>
      </w:r>
      <w:r w:rsidRPr="00BD00D3">
        <w:rPr>
          <w:i/>
          <w:lang w:val="en-US"/>
        </w:rPr>
        <w:t xml:space="preserve"> </w:t>
      </w:r>
      <w:r w:rsidRPr="00386038">
        <w:rPr>
          <w:i/>
          <w:lang w:val="ru-RU"/>
        </w:rPr>
        <w:t>ухом</w:t>
      </w:r>
      <w:r w:rsidRPr="00BD00D3">
        <w:rPr>
          <w:i/>
          <w:lang w:val="en-US"/>
        </w:rPr>
        <w:t xml:space="preserve"> </w:t>
      </w:r>
      <w:r w:rsidRPr="00386038">
        <w:rPr>
          <w:i/>
          <w:lang w:val="ru-RU"/>
        </w:rPr>
        <w:t>Артур</w:t>
      </w:r>
      <w:r w:rsidRPr="00BD00D3">
        <w:rPr>
          <w:lang w:val="en-US"/>
        </w:rPr>
        <w:t xml:space="preserve">. </w:t>
      </w:r>
      <w:r w:rsidRPr="00BD00D3">
        <w:t>[</w:t>
      </w:r>
      <w:r w:rsidRPr="00386038">
        <w:rPr>
          <w:lang w:val="ru-RU"/>
        </w:rPr>
        <w:t>А</w:t>
      </w:r>
      <w:r w:rsidRPr="00BD00D3">
        <w:t xml:space="preserve">. </w:t>
      </w:r>
      <w:r w:rsidRPr="00386038">
        <w:rPr>
          <w:lang w:val="ru-RU"/>
        </w:rPr>
        <w:t>Н</w:t>
      </w:r>
      <w:r w:rsidRPr="00BD00D3">
        <w:t xml:space="preserve">. </w:t>
      </w:r>
      <w:r w:rsidRPr="00386038">
        <w:rPr>
          <w:lang w:val="ru-RU"/>
        </w:rPr>
        <w:t>Стругацкий</w:t>
      </w:r>
      <w:r w:rsidRPr="00BD00D3">
        <w:t xml:space="preserve">, </w:t>
      </w:r>
      <w:r w:rsidRPr="00386038">
        <w:rPr>
          <w:lang w:val="ru-RU"/>
        </w:rPr>
        <w:t>Б</w:t>
      </w:r>
      <w:r w:rsidRPr="00BD00D3">
        <w:t xml:space="preserve">. </w:t>
      </w:r>
      <w:r w:rsidRPr="00386038">
        <w:rPr>
          <w:lang w:val="ru-RU"/>
        </w:rPr>
        <w:t>Н</w:t>
      </w:r>
      <w:r w:rsidRPr="00BD00D3">
        <w:t xml:space="preserve">. </w:t>
      </w:r>
      <w:r w:rsidRPr="00386038">
        <w:rPr>
          <w:lang w:val="ru-RU"/>
        </w:rPr>
        <w:t>Стругац</w:t>
      </w:r>
      <w:r>
        <w:rPr>
          <w:lang w:val="ru-RU"/>
        </w:rPr>
        <w:t>кий</w:t>
      </w:r>
      <w:r w:rsidRPr="00BD00D3">
        <w:t xml:space="preserve">. </w:t>
      </w:r>
      <w:r>
        <w:rPr>
          <w:lang w:val="ru-RU"/>
        </w:rPr>
        <w:t>Пикник</w:t>
      </w:r>
      <w:r w:rsidRPr="00386038">
        <w:rPr>
          <w:lang w:val="en-US"/>
        </w:rPr>
        <w:t xml:space="preserve"> </w:t>
      </w:r>
      <w:r>
        <w:rPr>
          <w:lang w:val="ru-RU"/>
        </w:rPr>
        <w:t>на</w:t>
      </w:r>
      <w:r w:rsidRPr="00386038">
        <w:rPr>
          <w:lang w:val="en-US"/>
        </w:rPr>
        <w:t xml:space="preserve"> </w:t>
      </w:r>
      <w:r>
        <w:rPr>
          <w:lang w:val="ru-RU"/>
        </w:rPr>
        <w:lastRenderedPageBreak/>
        <w:t>обочине</w:t>
      </w:r>
      <w:r w:rsidRPr="00386038">
        <w:rPr>
          <w:lang w:val="en-US"/>
        </w:rPr>
        <w:t xml:space="preserve"> (1971)] – "</w:t>
      </w:r>
      <w:r w:rsidRPr="00386038">
        <w:rPr>
          <w:i/>
          <w:lang w:val="en-US"/>
        </w:rPr>
        <w:t xml:space="preserve">Is it all right to go between the two hills, Mr. Schuhart?" Arthur asked </w:t>
      </w:r>
      <w:r w:rsidRPr="00386038">
        <w:rPr>
          <w:b/>
          <w:i/>
          <w:lang w:val="en-US"/>
        </w:rPr>
        <w:t>in a low voice</w:t>
      </w:r>
      <w:r w:rsidRPr="00386038">
        <w:rPr>
          <w:i/>
          <w:lang w:val="en-US"/>
        </w:rPr>
        <w:t xml:space="preserve"> near his ear</w:t>
      </w:r>
      <w:r w:rsidRPr="00386038">
        <w:rPr>
          <w:lang w:val="en-US"/>
        </w:rPr>
        <w:t>. [Arkady Strugatsky, Boris Strugatsky. Roadside</w:t>
      </w:r>
      <w:r w:rsidRPr="00BD00D3">
        <w:rPr>
          <w:lang w:val="ru-RU"/>
        </w:rPr>
        <w:t xml:space="preserve"> </w:t>
      </w:r>
      <w:r w:rsidRPr="00386038">
        <w:rPr>
          <w:lang w:val="en-US"/>
        </w:rPr>
        <w:t>Picnic</w:t>
      </w:r>
      <w:r w:rsidRPr="00BD00D3">
        <w:rPr>
          <w:lang w:val="ru-RU"/>
        </w:rPr>
        <w:t xml:space="preserve"> (</w:t>
      </w:r>
      <w:r w:rsidRPr="00386038">
        <w:rPr>
          <w:lang w:val="en-US"/>
        </w:rPr>
        <w:t>Antonina</w:t>
      </w:r>
      <w:r w:rsidRPr="00BD00D3">
        <w:rPr>
          <w:lang w:val="ru-RU"/>
        </w:rPr>
        <w:t xml:space="preserve"> </w:t>
      </w:r>
      <w:r w:rsidRPr="00386038">
        <w:rPr>
          <w:lang w:val="en-US"/>
        </w:rPr>
        <w:t>W</w:t>
      </w:r>
      <w:r w:rsidRPr="00BD00D3">
        <w:rPr>
          <w:lang w:val="ru-RU"/>
        </w:rPr>
        <w:t xml:space="preserve">. </w:t>
      </w:r>
      <w:r w:rsidRPr="00386038">
        <w:rPr>
          <w:lang w:val="en-US"/>
        </w:rPr>
        <w:t>Bouis</w:t>
      </w:r>
      <w:r w:rsidRPr="00BD00D3">
        <w:rPr>
          <w:lang w:val="ru-RU"/>
        </w:rPr>
        <w:t>, 1977)].</w:t>
      </w:r>
    </w:p>
    <w:p w14:paraId="7C011BD3" w14:textId="11891641" w:rsidR="006D5C01" w:rsidRPr="00BD00D3" w:rsidRDefault="006D5C01" w:rsidP="006D5C01">
      <w:pPr>
        <w:ind w:firstLine="708"/>
        <w:jc w:val="both"/>
        <w:rPr>
          <w:lang w:val="en-US"/>
        </w:rPr>
      </w:pPr>
      <w:r w:rsidRPr="006D5C01">
        <w:rPr>
          <w:i/>
          <w:lang w:val="ru-RU"/>
        </w:rPr>
        <w:t xml:space="preserve">Бесшумно, скользко, ничего не задевая, ходили маятники, все разные, все </w:t>
      </w:r>
      <w:r w:rsidRPr="006D5C01">
        <w:rPr>
          <w:b/>
          <w:i/>
          <w:lang w:val="ru-RU"/>
        </w:rPr>
        <w:t>вразброд</w:t>
      </w:r>
      <w:r w:rsidRPr="006D5C01">
        <w:rPr>
          <w:i/>
          <w:lang w:val="ru-RU"/>
        </w:rPr>
        <w:t>.</w:t>
      </w:r>
      <w:r w:rsidRPr="006D5C01">
        <w:rPr>
          <w:lang w:val="ru-RU"/>
        </w:rPr>
        <w:t xml:space="preserve"> </w:t>
      </w:r>
      <w:r w:rsidRPr="006D5C01">
        <w:rPr>
          <w:lang w:val="en-US"/>
        </w:rPr>
        <w:t xml:space="preserve">[В. В. Набоков. Оповещение (1935)] – </w:t>
      </w:r>
      <w:r w:rsidRPr="006D5C01">
        <w:rPr>
          <w:i/>
          <w:lang w:val="en-US"/>
        </w:rPr>
        <w:t xml:space="preserve">Noiselessly, slipperily, never brushing against anything, pendulums swung, all different, all </w:t>
      </w:r>
      <w:r w:rsidRPr="006D5C01">
        <w:rPr>
          <w:b/>
          <w:i/>
          <w:lang w:val="en-US"/>
        </w:rPr>
        <w:t>in discord</w:t>
      </w:r>
      <w:r w:rsidRPr="006D5C01">
        <w:rPr>
          <w:i/>
          <w:lang w:val="en-US"/>
        </w:rPr>
        <w:t xml:space="preserve">. </w:t>
      </w:r>
      <w:r w:rsidRPr="006D5C01">
        <w:rPr>
          <w:lang w:val="en-US"/>
        </w:rPr>
        <w:t>[Vladimir Nabokov. Breaking the news (Dmitri Nabokov, Vladimir Nabokov, 1973)]</w:t>
      </w:r>
      <w:r w:rsidRPr="00BD00D3">
        <w:rPr>
          <w:lang w:val="en-US"/>
        </w:rPr>
        <w:t>.</w:t>
      </w:r>
    </w:p>
    <w:p w14:paraId="61E0A4BF" w14:textId="17624A53" w:rsidR="006D5C01" w:rsidRPr="00BD00D3" w:rsidRDefault="006D5C01" w:rsidP="00386038">
      <w:pPr>
        <w:ind w:firstLine="708"/>
        <w:jc w:val="both"/>
        <w:rPr>
          <w:lang w:val="en-US"/>
        </w:rPr>
      </w:pPr>
      <w:r>
        <w:rPr>
          <w:lang w:val="ru-RU"/>
        </w:rPr>
        <w:t>Также</w:t>
      </w:r>
      <w:r w:rsidRPr="00BD00D3">
        <w:rPr>
          <w:lang w:val="en-US"/>
        </w:rPr>
        <w:t xml:space="preserve"> </w:t>
      </w:r>
      <w:r>
        <w:rPr>
          <w:lang w:val="ru-RU"/>
        </w:rPr>
        <w:t>распространены</w:t>
      </w:r>
      <w:r w:rsidRPr="00BD00D3">
        <w:rPr>
          <w:lang w:val="en-US"/>
        </w:rPr>
        <w:t xml:space="preserve"> </w:t>
      </w:r>
      <w:r>
        <w:rPr>
          <w:lang w:val="ru-RU"/>
        </w:rPr>
        <w:t>описательные</w:t>
      </w:r>
      <w:r w:rsidRPr="00BD00D3">
        <w:rPr>
          <w:lang w:val="en-US"/>
        </w:rPr>
        <w:t xml:space="preserve"> </w:t>
      </w:r>
      <w:r>
        <w:rPr>
          <w:lang w:val="ru-RU"/>
        </w:rPr>
        <w:t>конструкции</w:t>
      </w:r>
      <w:r w:rsidRPr="00BD00D3">
        <w:rPr>
          <w:lang w:val="en-US"/>
        </w:rPr>
        <w:t xml:space="preserve"> </w:t>
      </w:r>
      <w:r>
        <w:rPr>
          <w:lang w:val="ru-RU"/>
        </w:rPr>
        <w:t>с</w:t>
      </w:r>
      <w:r w:rsidRPr="00BD00D3">
        <w:rPr>
          <w:lang w:val="en-US"/>
        </w:rPr>
        <w:t xml:space="preserve"> </w:t>
      </w:r>
      <w:r>
        <w:rPr>
          <w:lang w:val="ru-RU"/>
        </w:rPr>
        <w:t>глагольными</w:t>
      </w:r>
      <w:r w:rsidRPr="00BD00D3">
        <w:rPr>
          <w:lang w:val="en-US"/>
        </w:rPr>
        <w:t xml:space="preserve"> </w:t>
      </w:r>
      <w:r>
        <w:rPr>
          <w:lang w:val="ru-RU"/>
        </w:rPr>
        <w:t>формами</w:t>
      </w:r>
      <w:r w:rsidRPr="00BD00D3">
        <w:rPr>
          <w:lang w:val="en-US"/>
        </w:rPr>
        <w:t>:</w:t>
      </w:r>
    </w:p>
    <w:p w14:paraId="30CA166A" w14:textId="6F8F8134" w:rsidR="006D5C01" w:rsidRPr="006D5C01" w:rsidRDefault="006D5C01" w:rsidP="006D5C01">
      <w:pPr>
        <w:ind w:firstLine="708"/>
        <w:jc w:val="both"/>
        <w:rPr>
          <w:lang w:val="ru-RU"/>
        </w:rPr>
      </w:pPr>
      <w:r w:rsidRPr="006D5C01">
        <w:rPr>
          <w:i/>
          <w:lang w:val="ru-RU"/>
        </w:rPr>
        <w:t xml:space="preserve">А тем временем комната совсем просветлела, и где-то ― должно быть в плюще ― шалые воробьи, все вместе, </w:t>
      </w:r>
      <w:r w:rsidRPr="006D5C01">
        <w:rPr>
          <w:b/>
          <w:i/>
          <w:lang w:val="ru-RU"/>
        </w:rPr>
        <w:t>вперебивку</w:t>
      </w:r>
      <w:r w:rsidRPr="006D5C01">
        <w:rPr>
          <w:i/>
          <w:lang w:val="ru-RU"/>
        </w:rPr>
        <w:t>, до одури звонко: большая перемена у маленьких.</w:t>
      </w:r>
      <w:r w:rsidRPr="006D5C01">
        <w:rPr>
          <w:lang w:val="ru-RU"/>
        </w:rPr>
        <w:t xml:space="preserve"> </w:t>
      </w:r>
      <w:r w:rsidRPr="006D5C01">
        <w:rPr>
          <w:lang w:val="en-US"/>
        </w:rPr>
        <w:t>[</w:t>
      </w:r>
      <w:r w:rsidRPr="006D5C01">
        <w:rPr>
          <w:lang w:val="ru-RU"/>
        </w:rPr>
        <w:t>В</w:t>
      </w:r>
      <w:r w:rsidRPr="006D5C01">
        <w:rPr>
          <w:lang w:val="en-US"/>
        </w:rPr>
        <w:t xml:space="preserve">. </w:t>
      </w:r>
      <w:r w:rsidRPr="006D5C01">
        <w:rPr>
          <w:lang w:val="ru-RU"/>
        </w:rPr>
        <w:t>В</w:t>
      </w:r>
      <w:r w:rsidRPr="006D5C01">
        <w:rPr>
          <w:lang w:val="en-US"/>
        </w:rPr>
        <w:t xml:space="preserve">. </w:t>
      </w:r>
      <w:r w:rsidRPr="006D5C01">
        <w:rPr>
          <w:lang w:val="ru-RU"/>
        </w:rPr>
        <w:t>Набоков</w:t>
      </w:r>
      <w:r w:rsidRPr="006D5C01">
        <w:rPr>
          <w:lang w:val="en-US"/>
        </w:rPr>
        <w:t xml:space="preserve">. </w:t>
      </w:r>
      <w:r w:rsidRPr="006D5C01">
        <w:rPr>
          <w:lang w:val="ru-RU"/>
        </w:rPr>
        <w:t>Дар</w:t>
      </w:r>
      <w:r w:rsidRPr="006D5C01">
        <w:rPr>
          <w:lang w:val="en-US"/>
        </w:rPr>
        <w:t xml:space="preserve"> (1935-1937)] – </w:t>
      </w:r>
      <w:r w:rsidRPr="006D5C01">
        <w:rPr>
          <w:i/>
          <w:lang w:val="en-US"/>
        </w:rPr>
        <w:t xml:space="preserve">Meanwhile the room had grown quite light and somewhere, most likely in the ivy-crazy sparrows, all together, </w:t>
      </w:r>
      <w:r w:rsidRPr="006D5C01">
        <w:rPr>
          <w:b/>
          <w:i/>
          <w:lang w:val="en-US"/>
        </w:rPr>
        <w:t>not listening to each other</w:t>
      </w:r>
      <w:r w:rsidRPr="006D5C01">
        <w:rPr>
          <w:i/>
          <w:lang w:val="en-US"/>
        </w:rPr>
        <w:t>, shrilled deafeningly: big recess in a little school</w:t>
      </w:r>
      <w:r w:rsidRPr="006D5C01">
        <w:rPr>
          <w:lang w:val="en-US"/>
        </w:rPr>
        <w:t xml:space="preserve">. </w:t>
      </w:r>
      <w:r w:rsidRPr="00BD00D3">
        <w:rPr>
          <w:lang w:val="ru-RU"/>
        </w:rPr>
        <w:t>[</w:t>
      </w:r>
      <w:r w:rsidRPr="006D5C01">
        <w:rPr>
          <w:lang w:val="en-US"/>
        </w:rPr>
        <w:t>Vladimir</w:t>
      </w:r>
      <w:r w:rsidRPr="00BD00D3">
        <w:rPr>
          <w:lang w:val="ru-RU"/>
        </w:rPr>
        <w:t xml:space="preserve"> </w:t>
      </w:r>
      <w:r w:rsidRPr="006D5C01">
        <w:rPr>
          <w:lang w:val="en-US"/>
        </w:rPr>
        <w:t>Nabokov</w:t>
      </w:r>
      <w:r w:rsidRPr="00BD00D3">
        <w:rPr>
          <w:lang w:val="ru-RU"/>
        </w:rPr>
        <w:t xml:space="preserve">. </w:t>
      </w:r>
      <w:r w:rsidRPr="006D5C01">
        <w:rPr>
          <w:lang w:val="en-US"/>
        </w:rPr>
        <w:t>The</w:t>
      </w:r>
      <w:r w:rsidRPr="00BD00D3">
        <w:rPr>
          <w:lang w:val="ru-RU"/>
        </w:rPr>
        <w:t xml:space="preserve"> </w:t>
      </w:r>
      <w:r w:rsidRPr="006D5C01">
        <w:rPr>
          <w:lang w:val="en-US"/>
        </w:rPr>
        <w:t>Gift</w:t>
      </w:r>
      <w:r w:rsidRPr="00BD00D3">
        <w:rPr>
          <w:lang w:val="ru-RU"/>
        </w:rPr>
        <w:t xml:space="preserve"> (</w:t>
      </w:r>
      <w:r w:rsidRPr="006D5C01">
        <w:rPr>
          <w:lang w:val="en-US"/>
        </w:rPr>
        <w:t>Michael</w:t>
      </w:r>
      <w:r w:rsidRPr="00BD00D3">
        <w:rPr>
          <w:lang w:val="ru-RU"/>
        </w:rPr>
        <w:t xml:space="preserve"> </w:t>
      </w:r>
      <w:r w:rsidRPr="006D5C01">
        <w:rPr>
          <w:lang w:val="en-US"/>
        </w:rPr>
        <w:t>Scammel</w:t>
      </w:r>
      <w:r w:rsidRPr="00BD00D3">
        <w:rPr>
          <w:lang w:val="ru-RU"/>
        </w:rPr>
        <w:t xml:space="preserve">, </w:t>
      </w:r>
      <w:r w:rsidRPr="006D5C01">
        <w:rPr>
          <w:lang w:val="en-US"/>
        </w:rPr>
        <w:t>Vladimir</w:t>
      </w:r>
      <w:r w:rsidRPr="00BD00D3">
        <w:rPr>
          <w:lang w:val="ru-RU"/>
        </w:rPr>
        <w:t xml:space="preserve"> </w:t>
      </w:r>
      <w:r w:rsidRPr="006D5C01">
        <w:rPr>
          <w:lang w:val="en-US"/>
        </w:rPr>
        <w:t>Nabokov</w:t>
      </w:r>
      <w:r w:rsidRPr="00BD00D3">
        <w:rPr>
          <w:lang w:val="ru-RU"/>
        </w:rPr>
        <w:t>, 1962)]</w:t>
      </w:r>
      <w:r>
        <w:rPr>
          <w:lang w:val="ru-RU"/>
        </w:rPr>
        <w:t>.</w:t>
      </w:r>
    </w:p>
    <w:p w14:paraId="65E62AB1" w14:textId="28619E46" w:rsidR="008A53D7" w:rsidRDefault="008540D0" w:rsidP="008A53D7">
      <w:pPr>
        <w:ind w:firstLine="708"/>
        <w:jc w:val="both"/>
        <w:rPr>
          <w:lang w:val="ru-RU"/>
        </w:rPr>
      </w:pPr>
      <w:r>
        <w:rPr>
          <w:lang w:val="ru-RU"/>
        </w:rPr>
        <w:t>Таким образом, можно отметить</w:t>
      </w:r>
      <w:r w:rsidR="008A53D7">
        <w:rPr>
          <w:lang w:val="ru-RU"/>
        </w:rPr>
        <w:t xml:space="preserve"> две главные особенности английских эквивалентов </w:t>
      </w:r>
      <w:r w:rsidR="00BB3299">
        <w:rPr>
          <w:lang w:val="ru-RU"/>
        </w:rPr>
        <w:t xml:space="preserve">русских наречий данной </w:t>
      </w:r>
      <w:r>
        <w:rPr>
          <w:lang w:val="ru-RU"/>
        </w:rPr>
        <w:t>под</w:t>
      </w:r>
      <w:r w:rsidR="00BB3299">
        <w:rPr>
          <w:lang w:val="ru-RU"/>
        </w:rPr>
        <w:t>группы</w:t>
      </w:r>
      <w:r w:rsidR="008A53D7">
        <w:rPr>
          <w:lang w:val="ru-RU"/>
        </w:rPr>
        <w:t>:</w:t>
      </w:r>
    </w:p>
    <w:p w14:paraId="3C6C6806" w14:textId="4D37B064" w:rsidR="008A53D7" w:rsidRPr="00386038" w:rsidRDefault="008540D0" w:rsidP="00386038">
      <w:pPr>
        <w:pStyle w:val="a"/>
        <w:numPr>
          <w:ilvl w:val="0"/>
          <w:numId w:val="21"/>
        </w:numPr>
        <w:jc w:val="both"/>
        <w:rPr>
          <w:lang w:val="ru-RU"/>
        </w:rPr>
      </w:pPr>
      <w:r w:rsidRPr="00386038">
        <w:rPr>
          <w:lang w:val="ru-RU"/>
        </w:rPr>
        <w:t>сти</w:t>
      </w:r>
      <w:r w:rsidR="00386038" w:rsidRPr="00386038">
        <w:rPr>
          <w:lang w:val="ru-RU"/>
        </w:rPr>
        <w:t xml:space="preserve">листически окрашенные русские наречия (такие, как </w:t>
      </w:r>
      <w:r w:rsidR="00386038" w:rsidRPr="00386038">
        <w:rPr>
          <w:i/>
          <w:lang w:val="ru-RU"/>
        </w:rPr>
        <w:t>впохыхах, исподтишка, насилу, потихоньку</w:t>
      </w:r>
      <w:r w:rsidR="00386038" w:rsidRPr="00386038">
        <w:rPr>
          <w:lang w:val="ru-RU"/>
        </w:rPr>
        <w:t xml:space="preserve"> и др.) </w:t>
      </w:r>
      <w:r w:rsidR="00386038">
        <w:rPr>
          <w:lang w:val="ru-RU"/>
        </w:rPr>
        <w:t xml:space="preserve">в подавляющем большинстве случаев </w:t>
      </w:r>
      <w:r w:rsidR="00386038" w:rsidRPr="00386038">
        <w:rPr>
          <w:lang w:val="ru-RU"/>
        </w:rPr>
        <w:t>переводятся с помощью нейтральной лексики;</w:t>
      </w:r>
    </w:p>
    <w:p w14:paraId="2A6B3E08" w14:textId="327C2CE1" w:rsidR="003F4A19" w:rsidRDefault="00386038" w:rsidP="00386038">
      <w:pPr>
        <w:pStyle w:val="a"/>
        <w:numPr>
          <w:ilvl w:val="0"/>
          <w:numId w:val="21"/>
        </w:numPr>
        <w:jc w:val="both"/>
        <w:rPr>
          <w:lang w:val="ru-RU"/>
        </w:rPr>
      </w:pPr>
      <w:r>
        <w:rPr>
          <w:lang w:val="ru-RU"/>
        </w:rPr>
        <w:t>при переводе проявляется аналитизм английског</w:t>
      </w:r>
      <w:r w:rsidR="006E5260">
        <w:rPr>
          <w:lang w:val="ru-RU"/>
        </w:rPr>
        <w:t>о языка (перевод при помощи конструкци</w:t>
      </w:r>
      <w:r w:rsidR="006D5C01">
        <w:rPr>
          <w:lang w:val="ru-RU"/>
        </w:rPr>
        <w:t xml:space="preserve">й с предлогами или описательных </w:t>
      </w:r>
      <w:r w:rsidR="006E5260">
        <w:rPr>
          <w:lang w:val="ru-RU"/>
        </w:rPr>
        <w:t>конструкций</w:t>
      </w:r>
      <w:r w:rsidR="006D5C01">
        <w:rPr>
          <w:lang w:val="ru-RU"/>
        </w:rPr>
        <w:t xml:space="preserve"> с глагольными формами</w:t>
      </w:r>
      <w:r w:rsidR="006E5260">
        <w:rPr>
          <w:lang w:val="ru-RU"/>
        </w:rPr>
        <w:t>).</w:t>
      </w:r>
    </w:p>
    <w:p w14:paraId="3E6FF102" w14:textId="77777777" w:rsidR="00386038" w:rsidRPr="00386038" w:rsidRDefault="00386038" w:rsidP="00386038">
      <w:pPr>
        <w:pStyle w:val="a"/>
        <w:numPr>
          <w:ilvl w:val="0"/>
          <w:numId w:val="0"/>
        </w:numPr>
        <w:ind w:left="1068"/>
        <w:jc w:val="both"/>
        <w:rPr>
          <w:lang w:val="ru-RU"/>
        </w:rPr>
      </w:pPr>
    </w:p>
    <w:p w14:paraId="227B7725" w14:textId="77777777" w:rsidR="006B55EC" w:rsidRPr="00686AF0" w:rsidRDefault="006B55EC">
      <w:pPr>
        <w:spacing w:after="160" w:line="259" w:lineRule="auto"/>
        <w:ind w:firstLine="0"/>
        <w:rPr>
          <w:rFonts w:eastAsiaTheme="majorEastAsia" w:cstheme="majorBidi"/>
          <w:color w:val="000000" w:themeColor="text1"/>
          <w:lang w:val="ru-RU"/>
        </w:rPr>
      </w:pPr>
      <w:r w:rsidRPr="00686AF0">
        <w:rPr>
          <w:lang w:val="ru-RU"/>
        </w:rPr>
        <w:br w:type="page"/>
      </w:r>
    </w:p>
    <w:p w14:paraId="6F37875B" w14:textId="0E9FC5FF" w:rsidR="003F4A19" w:rsidRPr="00686AF0" w:rsidRDefault="003F4A19" w:rsidP="004F4C4B">
      <w:pPr>
        <w:pStyle w:val="3"/>
        <w:rPr>
          <w:lang w:val="ru-RU"/>
        </w:rPr>
      </w:pPr>
      <w:bookmarkStart w:id="19" w:name="_Toc483258081"/>
      <w:r w:rsidRPr="00686AF0">
        <w:rPr>
          <w:lang w:val="ru-RU"/>
        </w:rPr>
        <w:lastRenderedPageBreak/>
        <w:t>2.3.2. Наречия образа действия, образованные путем адверб</w:t>
      </w:r>
      <w:r w:rsidR="00161E55" w:rsidRPr="00686AF0">
        <w:rPr>
          <w:lang w:val="ru-RU"/>
        </w:rPr>
        <w:t>и</w:t>
      </w:r>
      <w:r w:rsidRPr="00686AF0">
        <w:rPr>
          <w:lang w:val="ru-RU"/>
        </w:rPr>
        <w:t>ализации существительных в творительном падеже</w:t>
      </w:r>
      <w:bookmarkEnd w:id="19"/>
    </w:p>
    <w:p w14:paraId="40508EB7" w14:textId="77777777" w:rsidR="003F4A19" w:rsidRPr="003F4A19" w:rsidRDefault="003F4A19" w:rsidP="003431B8">
      <w:pPr>
        <w:jc w:val="both"/>
        <w:rPr>
          <w:lang w:val="ru-RU"/>
        </w:rPr>
      </w:pPr>
    </w:p>
    <w:p w14:paraId="5BEF4F1A" w14:textId="721A9006" w:rsidR="006D5C01" w:rsidRDefault="0069569C" w:rsidP="006D5C01">
      <w:pPr>
        <w:jc w:val="both"/>
        <w:rPr>
          <w:lang w:val="ru-RU"/>
        </w:rPr>
      </w:pPr>
      <w:r w:rsidRPr="00113B8A">
        <w:rPr>
          <w:lang w:val="ru-RU"/>
        </w:rPr>
        <w:t>Рассмотрим подгруппу наречий, образованных</w:t>
      </w:r>
      <w:r w:rsidR="00113B8A" w:rsidRPr="00113B8A">
        <w:rPr>
          <w:lang w:val="ru-RU"/>
        </w:rPr>
        <w:t xml:space="preserve"> путем адвербиализации </w:t>
      </w:r>
      <w:r w:rsidR="00113B8A">
        <w:rPr>
          <w:lang w:val="ru-RU"/>
        </w:rPr>
        <w:t>существительных в творительном падеже</w:t>
      </w:r>
      <w:r w:rsidR="00113B8A" w:rsidRPr="00113B8A">
        <w:rPr>
          <w:lang w:val="ru-RU"/>
        </w:rPr>
        <w:t>.</w:t>
      </w:r>
      <w:r w:rsidR="000D06E9">
        <w:rPr>
          <w:lang w:val="ru-RU"/>
        </w:rPr>
        <w:t xml:space="preserve"> Всего таких наречи</w:t>
      </w:r>
      <w:r w:rsidR="00E52E19">
        <w:rPr>
          <w:lang w:val="ru-RU"/>
        </w:rPr>
        <w:t xml:space="preserve">й в рассматриваемом корпусе </w:t>
      </w:r>
      <w:r w:rsidR="0074026E">
        <w:rPr>
          <w:lang w:val="ru-RU"/>
        </w:rPr>
        <w:t>53</w:t>
      </w:r>
      <w:r w:rsidR="00E52E19">
        <w:rPr>
          <w:lang w:val="ru-RU"/>
        </w:rPr>
        <w:t xml:space="preserve"> единицы</w:t>
      </w:r>
      <w:r w:rsidR="000D06E9">
        <w:rPr>
          <w:lang w:val="ru-RU"/>
        </w:rPr>
        <w:t>. При этом</w:t>
      </w:r>
      <w:r w:rsidR="00B75BF3">
        <w:rPr>
          <w:lang w:val="ru-RU"/>
        </w:rPr>
        <w:t xml:space="preserve"> 19</w:t>
      </w:r>
      <w:r w:rsidR="00767331">
        <w:rPr>
          <w:lang w:val="ru-RU"/>
        </w:rPr>
        <w:t xml:space="preserve"> </w:t>
      </w:r>
      <w:r w:rsidR="00E52E19">
        <w:rPr>
          <w:lang w:val="ru-RU"/>
        </w:rPr>
        <w:t>из них</w:t>
      </w:r>
      <w:r w:rsidR="00767331">
        <w:rPr>
          <w:lang w:val="ru-RU"/>
        </w:rPr>
        <w:t xml:space="preserve"> входят в 100 наиболее употребительных в НКРЯ, в то время как среди </w:t>
      </w:r>
      <w:r w:rsidR="00E52E19">
        <w:rPr>
          <w:lang w:val="ru-RU"/>
        </w:rPr>
        <w:t>наи</w:t>
      </w:r>
      <w:r w:rsidR="00767331">
        <w:rPr>
          <w:lang w:val="ru-RU"/>
        </w:rPr>
        <w:t>менее употребительны</w:t>
      </w:r>
      <w:r w:rsidR="00E52E19">
        <w:rPr>
          <w:lang w:val="ru-RU"/>
        </w:rPr>
        <w:t>х наречий таких лексем</w:t>
      </w:r>
      <w:r w:rsidR="0074026E">
        <w:rPr>
          <w:lang w:val="ru-RU"/>
        </w:rPr>
        <w:t xml:space="preserve"> больше – 34</w:t>
      </w:r>
      <w:r w:rsidR="00E52E19">
        <w:rPr>
          <w:lang w:val="ru-RU"/>
        </w:rPr>
        <w:t xml:space="preserve"> единицы</w:t>
      </w:r>
      <w:r w:rsidR="00767331">
        <w:rPr>
          <w:lang w:val="ru-RU"/>
        </w:rPr>
        <w:t>.</w:t>
      </w:r>
      <w:r w:rsidR="00E52E19">
        <w:rPr>
          <w:lang w:val="ru-RU"/>
        </w:rPr>
        <w:t xml:space="preserve"> В </w:t>
      </w:r>
      <w:r w:rsidR="001F0B80">
        <w:rPr>
          <w:lang w:val="ru-RU"/>
        </w:rPr>
        <w:t xml:space="preserve">словаре </w:t>
      </w:r>
      <w:r w:rsidR="00E52E19">
        <w:rPr>
          <w:rFonts w:eastAsia="MS Mincho"/>
          <w:lang w:val="en-US" w:eastAsia="ja-JP"/>
        </w:rPr>
        <w:t>ABBYY</w:t>
      </w:r>
      <w:r w:rsidR="00E52E19" w:rsidRPr="00E52E19">
        <w:rPr>
          <w:rFonts w:eastAsia="MS Mincho"/>
          <w:lang w:val="ru-RU" w:eastAsia="ja-JP"/>
        </w:rPr>
        <w:t xml:space="preserve"> </w:t>
      </w:r>
      <w:r w:rsidR="001F0B80">
        <w:rPr>
          <w:lang w:val="en-US"/>
        </w:rPr>
        <w:t>Lingvo</w:t>
      </w:r>
      <w:r w:rsidR="001F0B80">
        <w:rPr>
          <w:lang w:val="ru-RU"/>
        </w:rPr>
        <w:t xml:space="preserve"> отсутствует</w:t>
      </w:r>
      <w:r w:rsidR="00E52E19">
        <w:rPr>
          <w:lang w:val="ru-RU"/>
        </w:rPr>
        <w:t xml:space="preserve"> отдельный перевод</w:t>
      </w:r>
      <w:r w:rsidR="001F0B80">
        <w:rPr>
          <w:lang w:val="ru-RU"/>
        </w:rPr>
        <w:t xml:space="preserve"> для 9 слов этой подгруппы в значении наречий (</w:t>
      </w:r>
      <w:r w:rsidR="001F0B80" w:rsidRPr="001F0B80">
        <w:rPr>
          <w:i/>
          <w:iCs/>
          <w:lang w:val="ru-RU"/>
        </w:rPr>
        <w:t>россыпью, ладком, пешедралом, самоплавом, гужом, тычком, шепотком</w:t>
      </w:r>
      <w:r w:rsidR="001F0B80">
        <w:rPr>
          <w:lang w:val="ru-RU"/>
        </w:rPr>
        <w:t xml:space="preserve">). При этом только одно из перечисленных слов находится среди 100 наиболее употребительных </w:t>
      </w:r>
      <w:r w:rsidR="001F0B80" w:rsidRPr="001F0B80">
        <w:rPr>
          <w:i/>
          <w:iCs/>
          <w:lang w:val="ru-RU"/>
        </w:rPr>
        <w:t>(россыпью</w:t>
      </w:r>
      <w:r w:rsidR="001F0B80">
        <w:rPr>
          <w:lang w:val="ru-RU"/>
        </w:rPr>
        <w:t xml:space="preserve">). В парах </w:t>
      </w:r>
      <w:r w:rsidR="001F0B80" w:rsidRPr="001F0B80">
        <w:rPr>
          <w:i/>
          <w:iCs/>
          <w:lang w:val="ru-RU"/>
        </w:rPr>
        <w:t>пешедралом – пешком</w:t>
      </w:r>
      <w:r w:rsidR="001F0B80">
        <w:rPr>
          <w:lang w:val="ru-RU"/>
        </w:rPr>
        <w:t xml:space="preserve"> и </w:t>
      </w:r>
      <w:r w:rsidR="001F0B80" w:rsidRPr="001F0B80">
        <w:rPr>
          <w:i/>
          <w:iCs/>
          <w:lang w:val="ru-RU"/>
        </w:rPr>
        <w:t>шепотком – шепотом</w:t>
      </w:r>
      <w:r w:rsidR="001F0B80">
        <w:rPr>
          <w:lang w:val="ru-RU"/>
        </w:rPr>
        <w:t>, для второго слова</w:t>
      </w:r>
      <w:r w:rsidR="00E52E19">
        <w:rPr>
          <w:lang w:val="ru-RU"/>
        </w:rPr>
        <w:t xml:space="preserve"> </w:t>
      </w:r>
      <w:r w:rsidR="001F0B80">
        <w:rPr>
          <w:lang w:val="ru-RU"/>
        </w:rPr>
        <w:t>перевод есть (</w:t>
      </w:r>
      <w:r w:rsidR="001F0B80" w:rsidRPr="001F0B80">
        <w:rPr>
          <w:i/>
          <w:iCs/>
          <w:lang w:val="en-US"/>
        </w:rPr>
        <w:t>on</w:t>
      </w:r>
      <w:r w:rsidR="001F0B80" w:rsidRPr="001F0B80">
        <w:rPr>
          <w:i/>
          <w:iCs/>
          <w:lang w:val="ru-RU"/>
        </w:rPr>
        <w:t xml:space="preserve"> </w:t>
      </w:r>
      <w:r w:rsidR="001F0B80" w:rsidRPr="001F0B80">
        <w:rPr>
          <w:i/>
          <w:iCs/>
          <w:lang w:val="en-US"/>
        </w:rPr>
        <w:t>foot</w:t>
      </w:r>
      <w:r w:rsidR="001F0B80" w:rsidRPr="001F0B80">
        <w:rPr>
          <w:i/>
          <w:iCs/>
          <w:lang w:val="ru-RU"/>
        </w:rPr>
        <w:t xml:space="preserve">, </w:t>
      </w:r>
      <w:r w:rsidR="001F0B80" w:rsidRPr="001F0B80">
        <w:rPr>
          <w:i/>
          <w:iCs/>
          <w:lang w:val="en-US"/>
        </w:rPr>
        <w:t>afoot</w:t>
      </w:r>
      <w:r w:rsidR="001F0B80" w:rsidRPr="001F0B80">
        <w:rPr>
          <w:lang w:val="ru-RU"/>
        </w:rPr>
        <w:t xml:space="preserve"> </w:t>
      </w:r>
      <w:r w:rsidR="001F0B80">
        <w:rPr>
          <w:lang w:val="ru-RU"/>
        </w:rPr>
        <w:t xml:space="preserve">и </w:t>
      </w:r>
      <w:r w:rsidR="001F0B80" w:rsidRPr="001F0B80">
        <w:rPr>
          <w:i/>
          <w:iCs/>
          <w:lang w:val="en-US"/>
        </w:rPr>
        <w:t>in</w:t>
      </w:r>
      <w:r w:rsidR="001F0B80" w:rsidRPr="001F0B80">
        <w:rPr>
          <w:i/>
          <w:iCs/>
          <w:lang w:val="ru-RU"/>
        </w:rPr>
        <w:t xml:space="preserve"> </w:t>
      </w:r>
      <w:r w:rsidR="001F0B80" w:rsidRPr="001F0B80">
        <w:rPr>
          <w:i/>
          <w:iCs/>
          <w:lang w:val="en-US"/>
        </w:rPr>
        <w:t>a</w:t>
      </w:r>
      <w:r w:rsidR="001F0B80" w:rsidRPr="001F0B80">
        <w:rPr>
          <w:i/>
          <w:iCs/>
          <w:lang w:val="ru-RU"/>
        </w:rPr>
        <w:t xml:space="preserve"> </w:t>
      </w:r>
      <w:r w:rsidR="001F0B80" w:rsidRPr="001F0B80">
        <w:rPr>
          <w:i/>
          <w:iCs/>
          <w:lang w:val="en-US"/>
        </w:rPr>
        <w:t>whisper</w:t>
      </w:r>
      <w:r w:rsidR="001F0B80" w:rsidRPr="001F0B80">
        <w:rPr>
          <w:i/>
          <w:iCs/>
          <w:lang w:val="ru-RU"/>
        </w:rPr>
        <w:t xml:space="preserve">, </w:t>
      </w:r>
      <w:r w:rsidR="001F0B80" w:rsidRPr="001F0B80">
        <w:rPr>
          <w:i/>
          <w:iCs/>
          <w:lang w:val="en-US"/>
        </w:rPr>
        <w:t>in</w:t>
      </w:r>
      <w:r w:rsidR="001F0B80" w:rsidRPr="001F0B80">
        <w:rPr>
          <w:i/>
          <w:iCs/>
          <w:lang w:val="ru-RU"/>
        </w:rPr>
        <w:t xml:space="preserve"> </w:t>
      </w:r>
      <w:r w:rsidR="001F0B80" w:rsidRPr="001F0B80">
        <w:rPr>
          <w:i/>
          <w:iCs/>
          <w:lang w:val="en-US"/>
        </w:rPr>
        <w:t>a</w:t>
      </w:r>
      <w:r w:rsidR="001F0B80" w:rsidRPr="001F0B80">
        <w:rPr>
          <w:i/>
          <w:iCs/>
          <w:lang w:val="ru-RU"/>
        </w:rPr>
        <w:t xml:space="preserve"> </w:t>
      </w:r>
      <w:r w:rsidR="001F0B80" w:rsidRPr="001F0B80">
        <w:rPr>
          <w:i/>
          <w:iCs/>
          <w:lang w:val="en-US"/>
        </w:rPr>
        <w:t>low</w:t>
      </w:r>
      <w:r w:rsidR="001F0B80" w:rsidRPr="001F0B80">
        <w:rPr>
          <w:i/>
          <w:iCs/>
          <w:lang w:val="ru-RU"/>
        </w:rPr>
        <w:t xml:space="preserve"> </w:t>
      </w:r>
      <w:r w:rsidR="001F0B80" w:rsidRPr="001F0B80">
        <w:rPr>
          <w:i/>
          <w:iCs/>
          <w:lang w:val="en-US"/>
        </w:rPr>
        <w:t>voice</w:t>
      </w:r>
      <w:r w:rsidR="001F0B80">
        <w:rPr>
          <w:lang w:val="ru-RU"/>
        </w:rPr>
        <w:t xml:space="preserve"> соответственно). Рассмотрим английские эквиваленты слов этой подгруппы:</w:t>
      </w:r>
    </w:p>
    <w:tbl>
      <w:tblPr>
        <w:tblStyle w:val="afa"/>
        <w:tblW w:w="0" w:type="auto"/>
        <w:tblLook w:val="04A0" w:firstRow="1" w:lastRow="0" w:firstColumn="1" w:lastColumn="0" w:noHBand="0" w:noVBand="1"/>
      </w:tblPr>
      <w:tblGrid>
        <w:gridCol w:w="3539"/>
        <w:gridCol w:w="5522"/>
      </w:tblGrid>
      <w:tr w:rsidR="00C8068C" w14:paraId="517ECC41" w14:textId="77777777" w:rsidTr="00E52E19">
        <w:tc>
          <w:tcPr>
            <w:tcW w:w="3539" w:type="dxa"/>
          </w:tcPr>
          <w:p w14:paraId="49B0DFB9" w14:textId="29DF9D20" w:rsidR="001F0B80" w:rsidRPr="00E52E19" w:rsidRDefault="00E52E19" w:rsidP="004C158C">
            <w:pPr>
              <w:pStyle w:val="a"/>
              <w:numPr>
                <w:ilvl w:val="0"/>
                <w:numId w:val="22"/>
              </w:numPr>
              <w:spacing w:line="276" w:lineRule="auto"/>
              <w:jc w:val="both"/>
              <w:rPr>
                <w:lang w:val="ru-RU"/>
              </w:rPr>
            </w:pPr>
            <w:r>
              <w:rPr>
                <w:lang w:val="ru-RU"/>
              </w:rPr>
              <w:t>н</w:t>
            </w:r>
            <w:r w:rsidRPr="00E52E19">
              <w:rPr>
                <w:lang w:val="ru-RU"/>
              </w:rPr>
              <w:t xml:space="preserve">авалом </w:t>
            </w:r>
            <w:r w:rsidRPr="00E52E19">
              <w:rPr>
                <w:i/>
                <w:lang w:val="ru-RU"/>
              </w:rPr>
              <w:t>разг.</w:t>
            </w:r>
          </w:p>
        </w:tc>
        <w:tc>
          <w:tcPr>
            <w:tcW w:w="5522" w:type="dxa"/>
          </w:tcPr>
          <w:p w14:paraId="21839F31" w14:textId="582E4DFB" w:rsidR="001F0B80" w:rsidRPr="00E52E19" w:rsidRDefault="00E52E19" w:rsidP="004C158C">
            <w:pPr>
              <w:spacing w:line="276" w:lineRule="auto"/>
              <w:ind w:firstLine="0"/>
              <w:jc w:val="both"/>
              <w:rPr>
                <w:rFonts w:eastAsia="MS Mincho"/>
                <w:lang w:val="ru-RU" w:eastAsia="ja-JP"/>
              </w:rPr>
            </w:pPr>
            <w:r>
              <w:rPr>
                <w:rFonts w:eastAsia="MS Mincho"/>
                <w:lang w:val="en-US" w:eastAsia="ja-JP"/>
              </w:rPr>
              <w:t>piled up, in bulk</w:t>
            </w:r>
          </w:p>
        </w:tc>
      </w:tr>
      <w:tr w:rsidR="00C8068C" w14:paraId="7E474582" w14:textId="77777777" w:rsidTr="00E52E19">
        <w:tc>
          <w:tcPr>
            <w:tcW w:w="3539" w:type="dxa"/>
          </w:tcPr>
          <w:p w14:paraId="086EAEF6" w14:textId="007701B4" w:rsidR="001F0B80" w:rsidRPr="00E52E19" w:rsidRDefault="00E52E19" w:rsidP="004C158C">
            <w:pPr>
              <w:pStyle w:val="a"/>
              <w:numPr>
                <w:ilvl w:val="0"/>
                <w:numId w:val="22"/>
              </w:numPr>
              <w:spacing w:line="276" w:lineRule="auto"/>
              <w:jc w:val="both"/>
              <w:rPr>
                <w:lang w:val="ru-RU"/>
              </w:rPr>
            </w:pPr>
            <w:r>
              <w:rPr>
                <w:lang w:val="ru-RU"/>
              </w:rPr>
              <w:t>п</w:t>
            </w:r>
            <w:r w:rsidR="001F0B80" w:rsidRPr="00E52E19">
              <w:rPr>
                <w:lang w:val="ru-RU"/>
              </w:rPr>
              <w:t>ешком</w:t>
            </w:r>
          </w:p>
        </w:tc>
        <w:tc>
          <w:tcPr>
            <w:tcW w:w="5522" w:type="dxa"/>
          </w:tcPr>
          <w:p w14:paraId="193AC293" w14:textId="3367E225" w:rsidR="001F0B80" w:rsidRPr="00263E1A" w:rsidRDefault="00263E1A" w:rsidP="004C158C">
            <w:pPr>
              <w:spacing w:line="276" w:lineRule="auto"/>
              <w:ind w:firstLine="0"/>
              <w:jc w:val="both"/>
              <w:rPr>
                <w:lang w:val="ru-RU"/>
              </w:rPr>
            </w:pPr>
            <w:r w:rsidRPr="00263E1A">
              <w:rPr>
                <w:lang w:val="en-US"/>
              </w:rPr>
              <w:t>on foot</w:t>
            </w:r>
            <w:r>
              <w:rPr>
                <w:lang w:val="en-US"/>
              </w:rPr>
              <w:t>, afoot</w:t>
            </w:r>
          </w:p>
        </w:tc>
      </w:tr>
      <w:tr w:rsidR="00C8068C" w14:paraId="6C819902" w14:textId="77777777" w:rsidTr="00E52E19">
        <w:tc>
          <w:tcPr>
            <w:tcW w:w="3539" w:type="dxa"/>
          </w:tcPr>
          <w:p w14:paraId="0F4290B4" w14:textId="411AB70D" w:rsidR="001F0B80" w:rsidRPr="00E52E19" w:rsidRDefault="00E52E19" w:rsidP="004C158C">
            <w:pPr>
              <w:pStyle w:val="a"/>
              <w:numPr>
                <w:ilvl w:val="0"/>
                <w:numId w:val="22"/>
              </w:numPr>
              <w:spacing w:line="276" w:lineRule="auto"/>
              <w:jc w:val="both"/>
              <w:rPr>
                <w:lang w:val="ru-RU"/>
              </w:rPr>
            </w:pPr>
            <w:r>
              <w:rPr>
                <w:lang w:val="ru-RU"/>
              </w:rPr>
              <w:t>в</w:t>
            </w:r>
            <w:r w:rsidR="001F0B80" w:rsidRPr="00E52E19">
              <w:rPr>
                <w:lang w:val="ru-RU"/>
              </w:rPr>
              <w:t>ерхом</w:t>
            </w:r>
          </w:p>
        </w:tc>
        <w:tc>
          <w:tcPr>
            <w:tcW w:w="5522" w:type="dxa"/>
          </w:tcPr>
          <w:p w14:paraId="07B60244" w14:textId="5ED16B35" w:rsidR="001F0B80" w:rsidRPr="00263E1A" w:rsidRDefault="00263E1A" w:rsidP="004C158C">
            <w:pPr>
              <w:spacing w:line="276" w:lineRule="auto"/>
              <w:ind w:firstLine="0"/>
              <w:jc w:val="both"/>
              <w:rPr>
                <w:lang w:val="en-US"/>
              </w:rPr>
            </w:pPr>
            <w:r w:rsidRPr="00263E1A">
              <w:rPr>
                <w:lang w:val="ru-RU"/>
              </w:rPr>
              <w:t>on horseback, astride</w:t>
            </w:r>
          </w:p>
        </w:tc>
      </w:tr>
      <w:tr w:rsidR="00C8068C" w14:paraId="5CA48460" w14:textId="77777777" w:rsidTr="00E52E19">
        <w:tc>
          <w:tcPr>
            <w:tcW w:w="3539" w:type="dxa"/>
          </w:tcPr>
          <w:p w14:paraId="42D7C54E" w14:textId="66CFEB7D" w:rsidR="001F0B80" w:rsidRPr="00E52E19" w:rsidRDefault="00E52E19" w:rsidP="004C158C">
            <w:pPr>
              <w:pStyle w:val="a"/>
              <w:numPr>
                <w:ilvl w:val="0"/>
                <w:numId w:val="22"/>
              </w:numPr>
              <w:spacing w:line="276" w:lineRule="auto"/>
              <w:jc w:val="both"/>
              <w:rPr>
                <w:lang w:val="ru-RU"/>
              </w:rPr>
            </w:pPr>
            <w:r>
              <w:rPr>
                <w:lang w:val="ru-RU"/>
              </w:rPr>
              <w:t>с</w:t>
            </w:r>
            <w:r w:rsidR="001F0B80" w:rsidRPr="00E52E19">
              <w:rPr>
                <w:lang w:val="ru-RU"/>
              </w:rPr>
              <w:t>тороной</w:t>
            </w:r>
          </w:p>
        </w:tc>
        <w:tc>
          <w:tcPr>
            <w:tcW w:w="5522" w:type="dxa"/>
          </w:tcPr>
          <w:p w14:paraId="6AB92A9C" w14:textId="7302D8E2" w:rsidR="001F0B80" w:rsidRPr="00263E1A" w:rsidRDefault="00263E1A" w:rsidP="004C158C">
            <w:pPr>
              <w:spacing w:line="276" w:lineRule="auto"/>
              <w:ind w:firstLine="0"/>
              <w:jc w:val="both"/>
              <w:rPr>
                <w:lang w:val="en-US"/>
              </w:rPr>
            </w:pPr>
            <w:r w:rsidRPr="00263E1A">
              <w:rPr>
                <w:lang w:val="en-US"/>
              </w:rPr>
              <w:t>aside, avoid</w:t>
            </w:r>
          </w:p>
        </w:tc>
      </w:tr>
      <w:tr w:rsidR="00C8068C" w:rsidRPr="00263E1A" w14:paraId="44EFE773" w14:textId="77777777" w:rsidTr="00E52E19">
        <w:tc>
          <w:tcPr>
            <w:tcW w:w="3539" w:type="dxa"/>
          </w:tcPr>
          <w:p w14:paraId="2E7751AF" w14:textId="317CE29D" w:rsidR="001F0B80" w:rsidRPr="00E52E19" w:rsidRDefault="00E52E19" w:rsidP="004C158C">
            <w:pPr>
              <w:pStyle w:val="a"/>
              <w:numPr>
                <w:ilvl w:val="0"/>
                <w:numId w:val="22"/>
              </w:numPr>
              <w:spacing w:line="276" w:lineRule="auto"/>
              <w:jc w:val="both"/>
              <w:rPr>
                <w:lang w:val="ru-RU"/>
              </w:rPr>
            </w:pPr>
            <w:r>
              <w:rPr>
                <w:lang w:val="ru-RU"/>
              </w:rPr>
              <w:t>м</w:t>
            </w:r>
            <w:r w:rsidR="001F0B80" w:rsidRPr="00E52E19">
              <w:rPr>
                <w:lang w:val="ru-RU"/>
              </w:rPr>
              <w:t>имоходом</w:t>
            </w:r>
          </w:p>
        </w:tc>
        <w:tc>
          <w:tcPr>
            <w:tcW w:w="5522" w:type="dxa"/>
          </w:tcPr>
          <w:p w14:paraId="32857540" w14:textId="5C28E870" w:rsidR="001F0B80" w:rsidRPr="00263E1A" w:rsidRDefault="00263E1A" w:rsidP="004C158C">
            <w:pPr>
              <w:spacing w:line="276" w:lineRule="auto"/>
              <w:ind w:firstLine="0"/>
              <w:jc w:val="both"/>
              <w:rPr>
                <w:lang w:val="en-US"/>
              </w:rPr>
            </w:pPr>
            <w:r w:rsidRPr="00263E1A">
              <w:rPr>
                <w:lang w:val="en-US"/>
              </w:rPr>
              <w:t>in passing; incidentally; by the way</w:t>
            </w:r>
          </w:p>
        </w:tc>
      </w:tr>
      <w:tr w:rsidR="00C8068C" w14:paraId="6C9F7141" w14:textId="77777777" w:rsidTr="00E52E19">
        <w:tc>
          <w:tcPr>
            <w:tcW w:w="3539" w:type="dxa"/>
          </w:tcPr>
          <w:p w14:paraId="428F0064" w14:textId="5574E250" w:rsidR="001F0B80" w:rsidRPr="00E52E19" w:rsidRDefault="00E52E19" w:rsidP="004C158C">
            <w:pPr>
              <w:pStyle w:val="a"/>
              <w:numPr>
                <w:ilvl w:val="0"/>
                <w:numId w:val="22"/>
              </w:numPr>
              <w:spacing w:line="276" w:lineRule="auto"/>
              <w:jc w:val="both"/>
              <w:rPr>
                <w:lang w:val="ru-RU"/>
              </w:rPr>
            </w:pPr>
            <w:r>
              <w:rPr>
                <w:lang w:val="ru-RU"/>
              </w:rPr>
              <w:t>д</w:t>
            </w:r>
            <w:r w:rsidR="001F0B80" w:rsidRPr="00E52E19">
              <w:rPr>
                <w:lang w:val="ru-RU"/>
              </w:rPr>
              <w:t>ыбом</w:t>
            </w:r>
            <w:r w:rsidRPr="00E52E19">
              <w:rPr>
                <w:lang w:val="ru-RU"/>
              </w:rPr>
              <w:t xml:space="preserve"> </w:t>
            </w:r>
            <w:r w:rsidRPr="00E52E19">
              <w:rPr>
                <w:i/>
                <w:lang w:val="ru-RU"/>
              </w:rPr>
              <w:t>разг.</w:t>
            </w:r>
          </w:p>
        </w:tc>
        <w:tc>
          <w:tcPr>
            <w:tcW w:w="5522" w:type="dxa"/>
          </w:tcPr>
          <w:p w14:paraId="030EDF76" w14:textId="7010F8D7" w:rsidR="001F0B80" w:rsidRPr="00C8068C" w:rsidRDefault="00C8068C" w:rsidP="004C158C">
            <w:pPr>
              <w:spacing w:line="276" w:lineRule="auto"/>
              <w:ind w:firstLine="0"/>
              <w:jc w:val="both"/>
              <w:rPr>
                <w:lang w:val="en-US"/>
              </w:rPr>
            </w:pPr>
            <w:r>
              <w:rPr>
                <w:lang w:val="en-US"/>
              </w:rPr>
              <w:t>on end</w:t>
            </w:r>
          </w:p>
        </w:tc>
      </w:tr>
      <w:tr w:rsidR="00C8068C" w14:paraId="33D73EDB" w14:textId="77777777" w:rsidTr="00E52E19">
        <w:tc>
          <w:tcPr>
            <w:tcW w:w="3539" w:type="dxa"/>
          </w:tcPr>
          <w:p w14:paraId="3BC8BE15" w14:textId="1E59C47D" w:rsidR="001F0B80" w:rsidRPr="00E52E19" w:rsidRDefault="00E52E19" w:rsidP="004C158C">
            <w:pPr>
              <w:pStyle w:val="a"/>
              <w:numPr>
                <w:ilvl w:val="0"/>
                <w:numId w:val="22"/>
              </w:numPr>
              <w:spacing w:line="276" w:lineRule="auto"/>
              <w:jc w:val="both"/>
              <w:rPr>
                <w:lang w:val="ru-RU"/>
              </w:rPr>
            </w:pPr>
            <w:r>
              <w:rPr>
                <w:lang w:val="ru-RU"/>
              </w:rPr>
              <w:t>н</w:t>
            </w:r>
            <w:r w:rsidR="00C8068C" w:rsidRPr="00E52E19">
              <w:rPr>
                <w:lang w:val="ru-RU"/>
              </w:rPr>
              <w:t>агишом</w:t>
            </w:r>
            <w:r w:rsidRPr="00E52E19">
              <w:rPr>
                <w:lang w:val="ru-RU"/>
              </w:rPr>
              <w:t xml:space="preserve"> </w:t>
            </w:r>
            <w:r w:rsidRPr="00E52E19">
              <w:rPr>
                <w:i/>
                <w:lang w:val="ru-RU"/>
              </w:rPr>
              <w:t>разг.</w:t>
            </w:r>
          </w:p>
        </w:tc>
        <w:tc>
          <w:tcPr>
            <w:tcW w:w="5522" w:type="dxa"/>
          </w:tcPr>
          <w:p w14:paraId="1F30F297" w14:textId="6D6B558F" w:rsidR="001F0B80" w:rsidRPr="00C8068C" w:rsidRDefault="00C8068C" w:rsidP="004C158C">
            <w:pPr>
              <w:spacing w:line="276" w:lineRule="auto"/>
              <w:ind w:firstLine="0"/>
              <w:jc w:val="both"/>
              <w:rPr>
                <w:lang w:val="ru-RU"/>
              </w:rPr>
            </w:pPr>
            <w:r>
              <w:rPr>
                <w:lang w:val="ru-RU"/>
              </w:rPr>
              <w:t>naked, nude</w:t>
            </w:r>
          </w:p>
        </w:tc>
      </w:tr>
      <w:tr w:rsidR="00C8068C" w:rsidRPr="00C8068C" w14:paraId="04C73C2A" w14:textId="77777777" w:rsidTr="00E52E19">
        <w:tc>
          <w:tcPr>
            <w:tcW w:w="3539" w:type="dxa"/>
          </w:tcPr>
          <w:p w14:paraId="410B08C8" w14:textId="7444D125" w:rsidR="00C8068C" w:rsidRPr="00E52E19" w:rsidRDefault="00E52E19" w:rsidP="004C158C">
            <w:pPr>
              <w:pStyle w:val="a"/>
              <w:numPr>
                <w:ilvl w:val="0"/>
                <w:numId w:val="22"/>
              </w:numPr>
              <w:spacing w:line="276" w:lineRule="auto"/>
              <w:jc w:val="both"/>
              <w:rPr>
                <w:lang w:val="ru-RU"/>
              </w:rPr>
            </w:pPr>
            <w:r>
              <w:rPr>
                <w:lang w:val="ru-RU"/>
              </w:rPr>
              <w:t>ш</w:t>
            </w:r>
            <w:r w:rsidR="00C8068C" w:rsidRPr="00E52E19">
              <w:rPr>
                <w:lang w:val="ru-RU"/>
              </w:rPr>
              <w:t>епотом</w:t>
            </w:r>
          </w:p>
        </w:tc>
        <w:tc>
          <w:tcPr>
            <w:tcW w:w="5522" w:type="dxa"/>
          </w:tcPr>
          <w:p w14:paraId="5F5CC38F" w14:textId="04E8B931" w:rsidR="00C8068C" w:rsidRPr="00B235E4" w:rsidRDefault="00C8068C" w:rsidP="004C158C">
            <w:pPr>
              <w:spacing w:line="276" w:lineRule="auto"/>
              <w:ind w:firstLine="0"/>
              <w:jc w:val="both"/>
            </w:pPr>
            <w:r w:rsidRPr="00C8068C">
              <w:t>in whisper, under one's breath</w:t>
            </w:r>
          </w:p>
        </w:tc>
      </w:tr>
      <w:tr w:rsidR="00C8068C" w:rsidRPr="00C8068C" w14:paraId="5B0166AB" w14:textId="77777777" w:rsidTr="00E52E19">
        <w:tc>
          <w:tcPr>
            <w:tcW w:w="3539" w:type="dxa"/>
          </w:tcPr>
          <w:p w14:paraId="78D18041" w14:textId="60E1E4F1" w:rsidR="00C8068C" w:rsidRPr="00E52E19" w:rsidRDefault="00E52E19" w:rsidP="004C158C">
            <w:pPr>
              <w:pStyle w:val="a"/>
              <w:numPr>
                <w:ilvl w:val="0"/>
                <w:numId w:val="22"/>
              </w:numPr>
              <w:spacing w:line="276" w:lineRule="auto"/>
              <w:jc w:val="both"/>
              <w:rPr>
                <w:lang w:val="ru-RU"/>
              </w:rPr>
            </w:pPr>
            <w:r>
              <w:rPr>
                <w:lang w:val="ru-RU"/>
              </w:rPr>
              <w:t>м</w:t>
            </w:r>
            <w:r w:rsidR="00C8068C" w:rsidRPr="00E52E19">
              <w:rPr>
                <w:lang w:val="ru-RU"/>
              </w:rPr>
              <w:t>имолетом</w:t>
            </w:r>
          </w:p>
        </w:tc>
        <w:tc>
          <w:tcPr>
            <w:tcW w:w="5522" w:type="dxa"/>
          </w:tcPr>
          <w:p w14:paraId="18324157" w14:textId="02AD9FA8" w:rsidR="00C8068C" w:rsidRPr="00C8068C" w:rsidRDefault="00C8068C" w:rsidP="004C158C">
            <w:pPr>
              <w:spacing w:line="276" w:lineRule="auto"/>
              <w:ind w:firstLine="0"/>
              <w:jc w:val="both"/>
              <w:rPr>
                <w:lang w:val="ru-RU"/>
              </w:rPr>
            </w:pPr>
            <w:r w:rsidRPr="00C8068C">
              <w:rPr>
                <w:lang w:val="ru-RU"/>
              </w:rPr>
              <w:t>fleetingly</w:t>
            </w:r>
          </w:p>
        </w:tc>
      </w:tr>
      <w:tr w:rsidR="00C8068C" w:rsidRPr="00C8068C" w14:paraId="76ACFE3E" w14:textId="77777777" w:rsidTr="00E52E19">
        <w:tc>
          <w:tcPr>
            <w:tcW w:w="3539" w:type="dxa"/>
          </w:tcPr>
          <w:p w14:paraId="165AA2D6" w14:textId="0C263478" w:rsidR="00C8068C" w:rsidRPr="00E52E19" w:rsidRDefault="00E52E19" w:rsidP="004C158C">
            <w:pPr>
              <w:pStyle w:val="a"/>
              <w:numPr>
                <w:ilvl w:val="0"/>
                <w:numId w:val="22"/>
              </w:numPr>
              <w:spacing w:line="276" w:lineRule="auto"/>
              <w:jc w:val="both"/>
              <w:rPr>
                <w:lang w:val="ru-RU"/>
              </w:rPr>
            </w:pPr>
            <w:r>
              <w:rPr>
                <w:lang w:val="ru-RU"/>
              </w:rPr>
              <w:t>б</w:t>
            </w:r>
            <w:r w:rsidR="00C8068C" w:rsidRPr="00E52E19">
              <w:rPr>
                <w:lang w:val="ru-RU"/>
              </w:rPr>
              <w:t>оком</w:t>
            </w:r>
          </w:p>
        </w:tc>
        <w:tc>
          <w:tcPr>
            <w:tcW w:w="5522" w:type="dxa"/>
          </w:tcPr>
          <w:p w14:paraId="2E25AEBB" w14:textId="727C22A6" w:rsidR="00C8068C" w:rsidRPr="00C8068C" w:rsidRDefault="00C8068C" w:rsidP="004C158C">
            <w:pPr>
              <w:spacing w:line="276" w:lineRule="auto"/>
              <w:ind w:firstLine="0"/>
              <w:jc w:val="both"/>
            </w:pPr>
            <w:r w:rsidRPr="00C8068C">
              <w:t>sideways, edgeways, sidelong, sideling; askew</w:t>
            </w:r>
          </w:p>
        </w:tc>
      </w:tr>
      <w:tr w:rsidR="00256042" w:rsidRPr="00C8068C" w14:paraId="11BCE595" w14:textId="77777777" w:rsidTr="00E52E19">
        <w:tc>
          <w:tcPr>
            <w:tcW w:w="3539" w:type="dxa"/>
          </w:tcPr>
          <w:p w14:paraId="5951551C" w14:textId="3FE2EB4D" w:rsidR="00256042" w:rsidRPr="00E52E19" w:rsidRDefault="00E52E19" w:rsidP="004C158C">
            <w:pPr>
              <w:pStyle w:val="a"/>
              <w:numPr>
                <w:ilvl w:val="0"/>
                <w:numId w:val="22"/>
              </w:numPr>
              <w:spacing w:line="276" w:lineRule="auto"/>
              <w:jc w:val="both"/>
              <w:rPr>
                <w:lang w:val="ru-RU"/>
              </w:rPr>
            </w:pPr>
            <w:r>
              <w:rPr>
                <w:lang w:val="ru-RU"/>
              </w:rPr>
              <w:t>н</w:t>
            </w:r>
            <w:r w:rsidR="00256042" w:rsidRPr="00E52E19">
              <w:rPr>
                <w:lang w:val="ru-RU"/>
              </w:rPr>
              <w:t>авалом</w:t>
            </w:r>
            <w:r w:rsidRPr="00E52E19">
              <w:rPr>
                <w:lang w:val="ru-RU"/>
              </w:rPr>
              <w:t xml:space="preserve"> </w:t>
            </w:r>
            <w:r w:rsidRPr="00E52E19">
              <w:rPr>
                <w:i/>
                <w:lang w:val="ru-RU"/>
              </w:rPr>
              <w:t>разг.</w:t>
            </w:r>
          </w:p>
        </w:tc>
        <w:tc>
          <w:tcPr>
            <w:tcW w:w="5522" w:type="dxa"/>
          </w:tcPr>
          <w:p w14:paraId="203AFB06" w14:textId="3F230908" w:rsidR="00256042" w:rsidRPr="00256042" w:rsidRDefault="001A2FBB" w:rsidP="004C158C">
            <w:pPr>
              <w:spacing w:line="276" w:lineRule="auto"/>
              <w:ind w:firstLine="0"/>
              <w:jc w:val="both"/>
              <w:rPr>
                <w:lang w:val="en-US"/>
              </w:rPr>
            </w:pPr>
            <w:r>
              <w:rPr>
                <w:rFonts w:eastAsia="MS Mincho"/>
                <w:lang w:val="en-US" w:eastAsia="ja-JP"/>
              </w:rPr>
              <w:t>i</w:t>
            </w:r>
            <w:r w:rsidR="00256042">
              <w:rPr>
                <w:lang w:val="en-US"/>
              </w:rPr>
              <w:t>n bulk</w:t>
            </w:r>
          </w:p>
        </w:tc>
      </w:tr>
      <w:tr w:rsidR="00256042" w:rsidRPr="00C8068C" w14:paraId="20DDFA6D" w14:textId="77777777" w:rsidTr="00E52E19">
        <w:tc>
          <w:tcPr>
            <w:tcW w:w="3539" w:type="dxa"/>
          </w:tcPr>
          <w:p w14:paraId="67295526" w14:textId="17347940" w:rsidR="00256042" w:rsidRPr="00E52E19" w:rsidRDefault="00E52E19" w:rsidP="004C158C">
            <w:pPr>
              <w:pStyle w:val="a"/>
              <w:numPr>
                <w:ilvl w:val="0"/>
                <w:numId w:val="22"/>
              </w:numPr>
              <w:spacing w:line="276" w:lineRule="auto"/>
              <w:jc w:val="both"/>
              <w:rPr>
                <w:lang w:val="ru-RU"/>
              </w:rPr>
            </w:pPr>
            <w:r>
              <w:rPr>
                <w:lang w:val="ru-RU"/>
              </w:rPr>
              <w:t>п</w:t>
            </w:r>
            <w:r w:rsidR="00256042" w:rsidRPr="00E52E19">
              <w:rPr>
                <w:lang w:val="ru-RU"/>
              </w:rPr>
              <w:t>рямиком</w:t>
            </w:r>
            <w:r w:rsidR="001A2FBB">
              <w:rPr>
                <w:lang w:val="en-US"/>
              </w:rPr>
              <w:t xml:space="preserve"> </w:t>
            </w:r>
            <w:r w:rsidR="001A2FBB" w:rsidRPr="001A2FBB">
              <w:rPr>
                <w:i/>
                <w:lang w:val="ru-RU"/>
              </w:rPr>
              <w:t>разг.</w:t>
            </w:r>
          </w:p>
        </w:tc>
        <w:tc>
          <w:tcPr>
            <w:tcW w:w="5522" w:type="dxa"/>
          </w:tcPr>
          <w:p w14:paraId="37B4744A" w14:textId="66D07A51" w:rsidR="00256042" w:rsidRPr="00256042" w:rsidRDefault="001A2FBB" w:rsidP="004C158C">
            <w:pPr>
              <w:spacing w:line="276" w:lineRule="auto"/>
              <w:ind w:firstLine="0"/>
              <w:jc w:val="both"/>
              <w:rPr>
                <w:lang w:val="en-US"/>
              </w:rPr>
            </w:pPr>
            <w:r>
              <w:rPr>
                <w:lang w:val="en-US"/>
              </w:rPr>
              <w:t>d</w:t>
            </w:r>
            <w:r w:rsidR="00256042">
              <w:rPr>
                <w:lang w:val="en-US"/>
              </w:rPr>
              <w:t>irectly, straight</w:t>
            </w:r>
          </w:p>
        </w:tc>
      </w:tr>
      <w:tr w:rsidR="00256042" w:rsidRPr="00C8068C" w14:paraId="0944F7C5" w14:textId="77777777" w:rsidTr="00E52E19">
        <w:tc>
          <w:tcPr>
            <w:tcW w:w="3539" w:type="dxa"/>
          </w:tcPr>
          <w:p w14:paraId="358D3431" w14:textId="32D35995" w:rsidR="00256042" w:rsidRPr="00E52E19" w:rsidRDefault="00E52E19" w:rsidP="004C158C">
            <w:pPr>
              <w:pStyle w:val="a"/>
              <w:numPr>
                <w:ilvl w:val="0"/>
                <w:numId w:val="22"/>
              </w:numPr>
              <w:spacing w:line="276" w:lineRule="auto"/>
              <w:jc w:val="both"/>
              <w:rPr>
                <w:lang w:val="ru-RU"/>
              </w:rPr>
            </w:pPr>
            <w:r>
              <w:rPr>
                <w:lang w:val="ru-RU"/>
              </w:rPr>
              <w:lastRenderedPageBreak/>
              <w:t>а</w:t>
            </w:r>
            <w:r w:rsidRPr="00E52E19">
              <w:rPr>
                <w:lang w:val="ru-RU"/>
              </w:rPr>
              <w:t>втостопом</w:t>
            </w:r>
          </w:p>
        </w:tc>
        <w:tc>
          <w:tcPr>
            <w:tcW w:w="5522" w:type="dxa"/>
          </w:tcPr>
          <w:p w14:paraId="05181E09" w14:textId="680826F7" w:rsidR="00256042" w:rsidRPr="00E52E19" w:rsidRDefault="00E52E19" w:rsidP="004C158C">
            <w:pPr>
              <w:spacing w:line="276" w:lineRule="auto"/>
              <w:ind w:firstLine="0"/>
              <w:jc w:val="both"/>
              <w:rPr>
                <w:rFonts w:eastAsia="MS Mincho"/>
                <w:lang w:val="en-US" w:eastAsia="ja-JP"/>
              </w:rPr>
            </w:pPr>
            <w:r>
              <w:rPr>
                <w:rFonts w:eastAsia="MS Mincho" w:hint="eastAsia"/>
                <w:lang w:val="en-US" w:eastAsia="ja-JP"/>
              </w:rPr>
              <w:t>hitching, hitchhiking</w:t>
            </w:r>
          </w:p>
        </w:tc>
      </w:tr>
      <w:tr w:rsidR="00E52E19" w:rsidRPr="00C8068C" w14:paraId="6DF5A273" w14:textId="77777777" w:rsidTr="00E52E19">
        <w:tc>
          <w:tcPr>
            <w:tcW w:w="3539" w:type="dxa"/>
          </w:tcPr>
          <w:p w14:paraId="6A2F03A3" w14:textId="77777777" w:rsidR="00E52E19" w:rsidRDefault="00E52E19" w:rsidP="004C158C">
            <w:pPr>
              <w:pStyle w:val="a"/>
              <w:numPr>
                <w:ilvl w:val="0"/>
                <w:numId w:val="22"/>
              </w:numPr>
              <w:spacing w:line="276" w:lineRule="auto"/>
              <w:jc w:val="both"/>
              <w:rPr>
                <w:lang w:val="ru-RU"/>
              </w:rPr>
            </w:pPr>
            <w:r>
              <w:rPr>
                <w:lang w:val="ru-RU"/>
              </w:rPr>
              <w:t>шагом</w:t>
            </w:r>
          </w:p>
          <w:p w14:paraId="47659ECE" w14:textId="62E238F9" w:rsidR="006D5C01" w:rsidRDefault="006D5C01" w:rsidP="004C158C">
            <w:pPr>
              <w:pStyle w:val="a"/>
              <w:numPr>
                <w:ilvl w:val="0"/>
                <w:numId w:val="22"/>
              </w:numPr>
              <w:spacing w:line="276" w:lineRule="auto"/>
              <w:jc w:val="both"/>
              <w:rPr>
                <w:lang w:val="ru-RU"/>
              </w:rPr>
            </w:pPr>
            <w:r>
              <w:rPr>
                <w:lang w:val="ru-RU"/>
              </w:rPr>
              <w:t>мимолетом</w:t>
            </w:r>
          </w:p>
        </w:tc>
        <w:tc>
          <w:tcPr>
            <w:tcW w:w="5522" w:type="dxa"/>
          </w:tcPr>
          <w:p w14:paraId="5459B095" w14:textId="77777777" w:rsidR="00E52E19" w:rsidRDefault="006D5C01" w:rsidP="004C158C">
            <w:pPr>
              <w:spacing w:line="276" w:lineRule="auto"/>
              <w:ind w:firstLine="0"/>
              <w:jc w:val="both"/>
              <w:rPr>
                <w:rFonts w:eastAsia="MS Mincho"/>
                <w:lang w:val="en-US" w:eastAsia="ja-JP"/>
              </w:rPr>
            </w:pPr>
            <w:r>
              <w:rPr>
                <w:rFonts w:eastAsia="MS Mincho"/>
                <w:lang w:val="en-US" w:eastAsia="ja-JP"/>
              </w:rPr>
              <w:t>at a walk, at walking pace</w:t>
            </w:r>
          </w:p>
          <w:p w14:paraId="208A1FE0" w14:textId="553E87A9" w:rsidR="006D5C01" w:rsidRDefault="006D5C01" w:rsidP="004C158C">
            <w:pPr>
              <w:spacing w:line="276" w:lineRule="auto"/>
              <w:ind w:firstLine="0"/>
              <w:jc w:val="both"/>
              <w:rPr>
                <w:rFonts w:eastAsia="MS Mincho"/>
                <w:lang w:val="en-US" w:eastAsia="ja-JP"/>
              </w:rPr>
            </w:pPr>
            <w:r>
              <w:rPr>
                <w:rFonts w:eastAsia="MS Mincho" w:hint="eastAsia"/>
                <w:lang w:val="en-US" w:eastAsia="ja-JP"/>
              </w:rPr>
              <w:t>fleetingly</w:t>
            </w:r>
          </w:p>
        </w:tc>
      </w:tr>
    </w:tbl>
    <w:p w14:paraId="0B7E122D" w14:textId="1BACBAB2" w:rsidR="004C158C" w:rsidRDefault="004C158C" w:rsidP="003431B8">
      <w:pPr>
        <w:jc w:val="both"/>
        <w:rPr>
          <w:lang w:val="ru-RU"/>
        </w:rPr>
      </w:pPr>
      <w:r>
        <w:rPr>
          <w:lang w:val="ru-RU"/>
        </w:rPr>
        <w:t>Таблица 2.3 – Примеры наречий, образованных путем адвербиализации существительных в творительном падеже, и их английские эквиваленты</w:t>
      </w:r>
    </w:p>
    <w:p w14:paraId="5DDDDFA5" w14:textId="77777777" w:rsidR="004C158C" w:rsidRDefault="004C158C" w:rsidP="003431B8">
      <w:pPr>
        <w:jc w:val="both"/>
        <w:rPr>
          <w:lang w:val="ru-RU"/>
        </w:rPr>
      </w:pPr>
    </w:p>
    <w:p w14:paraId="736497DE" w14:textId="12639EAA" w:rsidR="001F0B80" w:rsidRDefault="00D36F07" w:rsidP="003431B8">
      <w:pPr>
        <w:jc w:val="both"/>
        <w:rPr>
          <w:lang w:val="ru-RU"/>
        </w:rPr>
      </w:pPr>
      <w:r w:rsidRPr="0017216E">
        <w:rPr>
          <w:lang w:val="ru-RU"/>
        </w:rPr>
        <w:t xml:space="preserve">Примечательно, что </w:t>
      </w:r>
      <w:r w:rsidR="0017216E" w:rsidRPr="0017216E">
        <w:rPr>
          <w:lang w:val="ru-RU"/>
        </w:rPr>
        <w:t xml:space="preserve">среди английских эквивалентов этих слов </w:t>
      </w:r>
      <w:r w:rsidR="0017216E">
        <w:rPr>
          <w:lang w:val="ru-RU"/>
        </w:rPr>
        <w:t xml:space="preserve">часто </w:t>
      </w:r>
      <w:r w:rsidR="0017216E" w:rsidRPr="0017216E">
        <w:rPr>
          <w:lang w:val="ru-RU"/>
        </w:rPr>
        <w:t>встречаются</w:t>
      </w:r>
      <w:r w:rsidR="0017216E">
        <w:rPr>
          <w:lang w:val="ru-RU"/>
        </w:rPr>
        <w:t xml:space="preserve"> так называемые </w:t>
      </w:r>
      <w:r w:rsidR="0017216E">
        <w:rPr>
          <w:lang w:val="en-US"/>
        </w:rPr>
        <w:t>a</w:t>
      </w:r>
      <w:r w:rsidR="0017216E" w:rsidRPr="0017216E">
        <w:rPr>
          <w:lang w:val="ru-RU"/>
        </w:rPr>
        <w:t>-</w:t>
      </w:r>
      <w:r w:rsidR="0017216E">
        <w:rPr>
          <w:lang w:val="en-US"/>
        </w:rPr>
        <w:t>words</w:t>
      </w:r>
      <w:r w:rsidR="0017216E" w:rsidRPr="0017216E">
        <w:rPr>
          <w:lang w:val="ru-RU"/>
        </w:rPr>
        <w:t xml:space="preserve"> (</w:t>
      </w:r>
      <w:r w:rsidR="0017216E" w:rsidRPr="0017216E">
        <w:rPr>
          <w:i/>
          <w:iCs/>
          <w:lang w:val="en-US"/>
        </w:rPr>
        <w:t>around</w:t>
      </w:r>
      <w:r w:rsidR="0017216E" w:rsidRPr="0017216E">
        <w:rPr>
          <w:i/>
          <w:iCs/>
          <w:lang w:val="ru-RU"/>
        </w:rPr>
        <w:t xml:space="preserve">, </w:t>
      </w:r>
      <w:r w:rsidR="0017216E" w:rsidRPr="0017216E">
        <w:rPr>
          <w:i/>
          <w:iCs/>
          <w:lang w:val="en-US"/>
        </w:rPr>
        <w:t>afoot</w:t>
      </w:r>
      <w:r w:rsidR="0017216E" w:rsidRPr="0017216E">
        <w:rPr>
          <w:i/>
          <w:iCs/>
          <w:lang w:val="ru-RU"/>
        </w:rPr>
        <w:t xml:space="preserve">, </w:t>
      </w:r>
      <w:r w:rsidR="0017216E" w:rsidRPr="0017216E">
        <w:rPr>
          <w:i/>
          <w:iCs/>
          <w:lang w:val="en-US"/>
        </w:rPr>
        <w:t>aside</w:t>
      </w:r>
      <w:r w:rsidR="0017216E" w:rsidRPr="0017216E">
        <w:rPr>
          <w:i/>
          <w:iCs/>
          <w:lang w:val="ru-RU"/>
        </w:rPr>
        <w:t xml:space="preserve">, </w:t>
      </w:r>
      <w:r w:rsidR="0017216E" w:rsidRPr="0017216E">
        <w:rPr>
          <w:i/>
          <w:iCs/>
          <w:lang w:val="en-US"/>
        </w:rPr>
        <w:t>astride</w:t>
      </w:r>
      <w:r w:rsidR="0017216E" w:rsidRPr="0017216E">
        <w:rPr>
          <w:lang w:val="ru-RU"/>
        </w:rPr>
        <w:t>)</w:t>
      </w:r>
      <w:r w:rsidR="0017216E">
        <w:rPr>
          <w:i/>
          <w:iCs/>
          <w:lang w:val="ru-RU"/>
        </w:rPr>
        <w:t xml:space="preserve">. </w:t>
      </w:r>
      <w:r w:rsidR="0017216E">
        <w:rPr>
          <w:lang w:val="ru-RU"/>
        </w:rPr>
        <w:t xml:space="preserve">Р. Куэрк отмечал, что эти слова могут выступать как в </w:t>
      </w:r>
      <w:r w:rsidR="006D5C01">
        <w:rPr>
          <w:lang w:val="ru-RU"/>
        </w:rPr>
        <w:t>качестве</w:t>
      </w:r>
      <w:r w:rsidR="0017216E">
        <w:rPr>
          <w:lang w:val="ru-RU"/>
        </w:rPr>
        <w:t xml:space="preserve"> наречия, если употребляются в предикативной функции, так и</w:t>
      </w:r>
      <w:r w:rsidR="006D5C01">
        <w:rPr>
          <w:lang w:val="ru-RU"/>
        </w:rPr>
        <w:t xml:space="preserve"> в качестве</w:t>
      </w:r>
      <w:r w:rsidR="0017216E">
        <w:rPr>
          <w:lang w:val="ru-RU"/>
        </w:rPr>
        <w:t xml:space="preserve"> прилагательного при употреблении в качестве атрибута с глаголом </w:t>
      </w:r>
      <w:r w:rsidR="0017216E" w:rsidRPr="0017216E">
        <w:rPr>
          <w:i/>
          <w:iCs/>
          <w:lang w:val="ru-RU"/>
        </w:rPr>
        <w:t>to be</w:t>
      </w:r>
      <w:r w:rsidR="002C5F8D">
        <w:rPr>
          <w:rStyle w:val="af"/>
          <w:rFonts w:cs="Times New Roman"/>
          <w:bCs/>
          <w:i/>
          <w:iCs/>
          <w:lang w:val="ru-RU"/>
        </w:rPr>
        <w:footnoteReference w:id="68"/>
      </w:r>
      <w:r w:rsidR="002C5F8D" w:rsidRPr="002C5F8D">
        <w:rPr>
          <w:lang w:val="ru-RU"/>
        </w:rPr>
        <w:t>.</w:t>
      </w:r>
    </w:p>
    <w:p w14:paraId="5A475BEF" w14:textId="5CBB190A" w:rsidR="000009A3" w:rsidRPr="003C2E8F" w:rsidRDefault="00256042" w:rsidP="003431B8">
      <w:pPr>
        <w:jc w:val="both"/>
        <w:rPr>
          <w:i/>
          <w:iCs/>
          <w:lang w:val="ru-RU"/>
        </w:rPr>
      </w:pPr>
      <w:r w:rsidRPr="00256042">
        <w:rPr>
          <w:i/>
          <w:iCs/>
          <w:lang w:val="en-US"/>
        </w:rPr>
        <w:t xml:space="preserve">Planters and Crackers, rich and poor, black and white, women and children, the old, the dying, the crippled, the wounded, the women far gone in pregnancy, crowded the road to Atlanta on trains, </w:t>
      </w:r>
      <w:r w:rsidRPr="00256042">
        <w:rPr>
          <w:b/>
          <w:bCs/>
          <w:i/>
          <w:iCs/>
          <w:lang w:val="en-US"/>
        </w:rPr>
        <w:t>afoot</w:t>
      </w:r>
      <w:r w:rsidRPr="00256042">
        <w:rPr>
          <w:i/>
          <w:iCs/>
          <w:lang w:val="en-US"/>
        </w:rPr>
        <w:t xml:space="preserve">, on horseback, in carriages and wagons piled high with trunks and household goods. </w:t>
      </w:r>
      <w:r w:rsidRPr="006D5C01">
        <w:rPr>
          <w:iCs/>
          <w:lang w:val="ru-RU"/>
        </w:rPr>
        <w:t>[</w:t>
      </w:r>
      <w:r w:rsidRPr="006D5C01">
        <w:rPr>
          <w:iCs/>
          <w:lang w:val="en-US"/>
        </w:rPr>
        <w:t>Margaret</w:t>
      </w:r>
      <w:r w:rsidRPr="006D5C01">
        <w:rPr>
          <w:iCs/>
          <w:lang w:val="ru-RU"/>
        </w:rPr>
        <w:t xml:space="preserve"> </w:t>
      </w:r>
      <w:r w:rsidRPr="006D5C01">
        <w:rPr>
          <w:iCs/>
          <w:lang w:val="en-US"/>
        </w:rPr>
        <w:t>Mitchell</w:t>
      </w:r>
      <w:r w:rsidRPr="006D5C01">
        <w:rPr>
          <w:iCs/>
          <w:lang w:val="ru-RU"/>
        </w:rPr>
        <w:t xml:space="preserve">. </w:t>
      </w:r>
      <w:r w:rsidRPr="006D5C01">
        <w:rPr>
          <w:iCs/>
          <w:lang w:val="en-US"/>
        </w:rPr>
        <w:t>Gone</w:t>
      </w:r>
      <w:r w:rsidRPr="006D5C01">
        <w:rPr>
          <w:iCs/>
          <w:lang w:val="ru-RU"/>
        </w:rPr>
        <w:t xml:space="preserve"> </w:t>
      </w:r>
      <w:r w:rsidRPr="006D5C01">
        <w:rPr>
          <w:iCs/>
          <w:lang w:val="en-US"/>
        </w:rPr>
        <w:t>with</w:t>
      </w:r>
      <w:r w:rsidRPr="006D5C01">
        <w:rPr>
          <w:iCs/>
          <w:lang w:val="ru-RU"/>
        </w:rPr>
        <w:t xml:space="preserve"> </w:t>
      </w:r>
      <w:r w:rsidRPr="006D5C01">
        <w:rPr>
          <w:iCs/>
          <w:lang w:val="en-US"/>
        </w:rPr>
        <w:t>the</w:t>
      </w:r>
      <w:r w:rsidRPr="006D5C01">
        <w:rPr>
          <w:iCs/>
          <w:lang w:val="ru-RU"/>
        </w:rPr>
        <w:t xml:space="preserve"> </w:t>
      </w:r>
      <w:r w:rsidRPr="006D5C01">
        <w:rPr>
          <w:iCs/>
          <w:lang w:val="en-US"/>
        </w:rPr>
        <w:t>Wind</w:t>
      </w:r>
      <w:r w:rsidRPr="006D5C01">
        <w:rPr>
          <w:iCs/>
          <w:lang w:val="ru-RU"/>
        </w:rPr>
        <w:t xml:space="preserve">, </w:t>
      </w:r>
      <w:r w:rsidRPr="006D5C01">
        <w:rPr>
          <w:iCs/>
          <w:lang w:val="en-US"/>
        </w:rPr>
        <w:t>Part</w:t>
      </w:r>
      <w:r w:rsidRPr="006D5C01">
        <w:rPr>
          <w:iCs/>
          <w:lang w:val="ru-RU"/>
        </w:rPr>
        <w:t xml:space="preserve"> 1 (1936)]</w:t>
      </w:r>
      <w:r w:rsidR="006D5C01">
        <w:rPr>
          <w:iCs/>
          <w:lang w:val="ru-RU"/>
        </w:rPr>
        <w:t xml:space="preserve"> – </w:t>
      </w:r>
      <w:r w:rsidRPr="00256042">
        <w:rPr>
          <w:i/>
          <w:iCs/>
          <w:lang w:val="ru-RU"/>
        </w:rPr>
        <w:t xml:space="preserve">Плантаторы и безземельные, богатые и бедные, белые и черные, женщины и дети, старики и калеки, раненые и умирающие и даже женщины на сносях запрудили дороги к Атланте: они шли </w:t>
      </w:r>
      <w:r w:rsidRPr="00256042">
        <w:rPr>
          <w:b/>
          <w:bCs/>
          <w:i/>
          <w:iCs/>
          <w:lang w:val="ru-RU"/>
        </w:rPr>
        <w:t>пешком</w:t>
      </w:r>
      <w:r w:rsidRPr="00256042">
        <w:rPr>
          <w:i/>
          <w:iCs/>
          <w:lang w:val="ru-RU"/>
        </w:rPr>
        <w:t xml:space="preserve">, они ехали на поездах, верхом, в экипажах, на повозках, доверху загруженных сундуками и всякой домашней утварью… </w:t>
      </w:r>
      <w:r w:rsidRPr="006D5C01">
        <w:rPr>
          <w:iCs/>
          <w:lang w:val="ru-RU"/>
        </w:rPr>
        <w:t>[Маргарет Митчелл. Унесённые ветром, ч. 1 (Т. Озерская, 1982)]</w:t>
      </w:r>
      <w:r w:rsidR="006D5C01" w:rsidRPr="006D5C01">
        <w:rPr>
          <w:iCs/>
          <w:lang w:val="ru-RU"/>
        </w:rPr>
        <w:t>.</w:t>
      </w:r>
    </w:p>
    <w:p w14:paraId="77DBC710" w14:textId="0DC1A141" w:rsidR="00BE248E" w:rsidRDefault="003C2E8F" w:rsidP="003431B8">
      <w:pPr>
        <w:jc w:val="both"/>
        <w:rPr>
          <w:lang w:val="ru-RU"/>
        </w:rPr>
      </w:pPr>
      <w:r>
        <w:rPr>
          <w:lang w:val="ru-RU"/>
        </w:rPr>
        <w:t>Среди английских эквивалентов наречий этой подгруппы также встречаются наречия на –</w:t>
      </w:r>
      <w:r>
        <w:rPr>
          <w:lang w:val="en-US"/>
        </w:rPr>
        <w:t>ly</w:t>
      </w:r>
      <w:r w:rsidRPr="003C2E8F">
        <w:rPr>
          <w:lang w:val="ru-RU"/>
        </w:rPr>
        <w:t xml:space="preserve">, однако они не настолько распространены, как </w:t>
      </w:r>
      <w:r w:rsidR="001A2FBB">
        <w:rPr>
          <w:lang w:val="ru-RU"/>
        </w:rPr>
        <w:t>в случае с</w:t>
      </w:r>
      <w:r w:rsidR="006D5C01">
        <w:rPr>
          <w:lang w:val="ru-RU"/>
        </w:rPr>
        <w:t xml:space="preserve"> </w:t>
      </w:r>
      <w:r w:rsidR="001A2FBB">
        <w:rPr>
          <w:lang w:val="ru-RU"/>
        </w:rPr>
        <w:t>наречиями, образованными</w:t>
      </w:r>
      <w:r w:rsidRPr="003C2E8F">
        <w:rPr>
          <w:lang w:val="ru-RU"/>
        </w:rPr>
        <w:t xml:space="preserve"> предложно-падежным способом</w:t>
      </w:r>
      <w:r w:rsidR="001D48A5">
        <w:rPr>
          <w:lang w:val="ru-RU"/>
        </w:rPr>
        <w:t xml:space="preserve"> (всего 8 из 53 слов имеют подобные эквиваленты)</w:t>
      </w:r>
      <w:r w:rsidR="001A2FBB">
        <w:rPr>
          <w:lang w:val="ru-RU"/>
        </w:rPr>
        <w:t>:</w:t>
      </w:r>
    </w:p>
    <w:p w14:paraId="1B0CC1CE" w14:textId="77777777" w:rsidR="00BE248E" w:rsidRPr="00BE248E" w:rsidRDefault="00BE248E" w:rsidP="003431B8">
      <w:pPr>
        <w:jc w:val="both"/>
        <w:rPr>
          <w:i/>
          <w:iCs/>
          <w:lang w:val="ru-RU"/>
        </w:rPr>
      </w:pPr>
      <w:r w:rsidRPr="00BE248E">
        <w:rPr>
          <w:i/>
          <w:iCs/>
        </w:rPr>
        <w:lastRenderedPageBreak/>
        <w:t xml:space="preserve">As a result, his was the single table in the entire room without a line, and I sprinted </w:t>
      </w:r>
      <w:r w:rsidRPr="00BE248E">
        <w:rPr>
          <w:b/>
          <w:bCs/>
          <w:i/>
          <w:iCs/>
        </w:rPr>
        <w:t>directly</w:t>
      </w:r>
      <w:r w:rsidRPr="00BE248E">
        <w:rPr>
          <w:i/>
          <w:iCs/>
        </w:rPr>
        <w:t xml:space="preserve"> toward him every day. </w:t>
      </w:r>
      <w:r w:rsidRPr="00BE248E">
        <w:rPr>
          <w:i/>
          <w:iCs/>
          <w:lang w:val="ru-RU"/>
        </w:rPr>
        <w:t>[Lauren Weisberger. The Devil Wears Prada (2003)]</w:t>
      </w:r>
    </w:p>
    <w:p w14:paraId="2AB676B8" w14:textId="1F54454D" w:rsidR="001A2FBB" w:rsidRPr="001A2FBB" w:rsidRDefault="00BE248E" w:rsidP="001A2FBB">
      <w:pPr>
        <w:jc w:val="both"/>
        <w:rPr>
          <w:i/>
          <w:iCs/>
          <w:lang w:val="ru-RU"/>
        </w:rPr>
      </w:pPr>
      <w:r w:rsidRPr="00BE248E">
        <w:rPr>
          <w:i/>
          <w:iCs/>
          <w:lang w:val="ru-RU"/>
        </w:rPr>
        <w:t xml:space="preserve">Следствием его отказа стало то, что возле его стола ― единственного во всем огромном зале ― никогда не бывало очереди. Пользуясь этим обстоятельством, я каждый день мчалась </w:t>
      </w:r>
      <w:r w:rsidRPr="00BE248E">
        <w:rPr>
          <w:b/>
          <w:bCs/>
          <w:i/>
          <w:iCs/>
          <w:lang w:val="ru-RU"/>
        </w:rPr>
        <w:t>прямиком</w:t>
      </w:r>
      <w:r w:rsidRPr="00BE248E">
        <w:rPr>
          <w:i/>
          <w:iCs/>
          <w:lang w:val="ru-RU"/>
        </w:rPr>
        <w:t xml:space="preserve"> к нему. [Лорен Вайсбергер. Дьявол носит Прада (М. Маяков, Т. Шабаева, 2006)]</w:t>
      </w:r>
      <w:r w:rsidR="001D48A5">
        <w:rPr>
          <w:i/>
          <w:iCs/>
          <w:lang w:val="ru-RU"/>
        </w:rPr>
        <w:t>.</w:t>
      </w:r>
    </w:p>
    <w:p w14:paraId="1CAF6A43" w14:textId="28FB020D" w:rsidR="001D48A5" w:rsidRDefault="001D48A5" w:rsidP="003431B8">
      <w:pPr>
        <w:jc w:val="both"/>
        <w:rPr>
          <w:lang w:val="ru-RU"/>
        </w:rPr>
      </w:pPr>
      <w:r>
        <w:rPr>
          <w:lang w:val="ru-RU"/>
        </w:rPr>
        <w:t>Среди эквивалентов наречий этой подгруппы можно отметить существительные с предлогами (</w:t>
      </w:r>
      <w:r w:rsidRPr="001D48A5">
        <w:rPr>
          <w:i/>
          <w:iCs/>
          <w:lang w:val="en-US"/>
        </w:rPr>
        <w:t>on</w:t>
      </w:r>
      <w:r w:rsidRPr="001D48A5">
        <w:rPr>
          <w:i/>
          <w:iCs/>
          <w:lang w:val="ru-RU"/>
        </w:rPr>
        <w:t xml:space="preserve"> </w:t>
      </w:r>
      <w:r w:rsidRPr="001D48A5">
        <w:rPr>
          <w:i/>
          <w:iCs/>
          <w:lang w:val="en-US"/>
        </w:rPr>
        <w:t>foot</w:t>
      </w:r>
      <w:r w:rsidR="001A2FBB">
        <w:rPr>
          <w:i/>
          <w:iCs/>
          <w:lang w:val="ru-RU"/>
        </w:rPr>
        <w:t xml:space="preserve"> – пешком</w:t>
      </w:r>
      <w:r w:rsidRPr="001D48A5">
        <w:rPr>
          <w:i/>
          <w:iCs/>
          <w:lang w:val="ru-RU"/>
        </w:rPr>
        <w:t xml:space="preserve">, </w:t>
      </w:r>
      <w:r w:rsidRPr="001D48A5">
        <w:rPr>
          <w:i/>
          <w:iCs/>
          <w:lang w:val="en-US"/>
        </w:rPr>
        <w:t>on</w:t>
      </w:r>
      <w:r w:rsidRPr="001D48A5">
        <w:rPr>
          <w:i/>
          <w:iCs/>
          <w:lang w:val="ru-RU"/>
        </w:rPr>
        <w:t xml:space="preserve"> </w:t>
      </w:r>
      <w:r w:rsidRPr="001D48A5">
        <w:rPr>
          <w:i/>
          <w:iCs/>
          <w:lang w:val="en-US"/>
        </w:rPr>
        <w:t>end</w:t>
      </w:r>
      <w:r w:rsidR="001A2FBB">
        <w:rPr>
          <w:i/>
          <w:iCs/>
          <w:lang w:val="ru-RU"/>
        </w:rPr>
        <w:t xml:space="preserve"> – дыбом</w:t>
      </w:r>
      <w:r w:rsidRPr="001D48A5">
        <w:rPr>
          <w:i/>
          <w:iCs/>
          <w:lang w:val="ru-RU"/>
        </w:rPr>
        <w:t xml:space="preserve">, </w:t>
      </w:r>
      <w:r w:rsidRPr="001D48A5">
        <w:rPr>
          <w:i/>
          <w:iCs/>
          <w:lang w:val="en-US"/>
        </w:rPr>
        <w:t>by</w:t>
      </w:r>
      <w:r w:rsidRPr="001D48A5">
        <w:rPr>
          <w:i/>
          <w:iCs/>
          <w:lang w:val="ru-RU"/>
        </w:rPr>
        <w:t xml:space="preserve"> </w:t>
      </w:r>
      <w:r w:rsidRPr="001D48A5">
        <w:rPr>
          <w:i/>
          <w:iCs/>
          <w:lang w:val="en-US"/>
        </w:rPr>
        <w:t>force</w:t>
      </w:r>
      <w:r w:rsidR="001A2FBB">
        <w:rPr>
          <w:i/>
          <w:iCs/>
          <w:lang w:val="ru-RU"/>
        </w:rPr>
        <w:t xml:space="preserve"> – </w:t>
      </w:r>
      <w:r w:rsidRPr="001D48A5">
        <w:rPr>
          <w:i/>
          <w:iCs/>
          <w:lang w:val="ru-RU"/>
        </w:rPr>
        <w:t>силой</w:t>
      </w:r>
      <w:r w:rsidR="001A2FBB">
        <w:rPr>
          <w:i/>
          <w:iCs/>
          <w:lang w:val="ru-RU"/>
        </w:rPr>
        <w:t>, in jerk – рывком</w:t>
      </w:r>
      <w:r w:rsidR="001A2FBB">
        <w:rPr>
          <w:lang w:val="ru-RU"/>
        </w:rPr>
        <w:t>). Н</w:t>
      </w:r>
      <w:r>
        <w:rPr>
          <w:lang w:val="ru-RU"/>
        </w:rPr>
        <w:t>аречия этой подгруппы могут отвечать не только на вопрос «каким образом?», но и на вопрос «с помощью чего</w:t>
      </w:r>
      <w:r w:rsidR="007D0A12">
        <w:rPr>
          <w:lang w:val="ru-RU"/>
        </w:rPr>
        <w:t>?</w:t>
      </w:r>
      <w:r>
        <w:rPr>
          <w:lang w:val="ru-RU"/>
        </w:rPr>
        <w:t>» (</w:t>
      </w:r>
      <w:r w:rsidRPr="004A47DF">
        <w:rPr>
          <w:i/>
          <w:iCs/>
          <w:lang w:val="ru-RU"/>
        </w:rPr>
        <w:t xml:space="preserve">силой – с помощью силы </w:t>
      </w:r>
      <w:r w:rsidRPr="004A47DF">
        <w:rPr>
          <w:i/>
          <w:iCs/>
          <w:lang w:val="ru-RU"/>
        </w:rPr>
        <w:softHyphen/>
        <w:t xml:space="preserve">– </w:t>
      </w:r>
      <w:r w:rsidRPr="004A47DF">
        <w:rPr>
          <w:i/>
          <w:iCs/>
          <w:lang w:val="en-US"/>
        </w:rPr>
        <w:t>by</w:t>
      </w:r>
      <w:r w:rsidRPr="004A47DF">
        <w:rPr>
          <w:i/>
          <w:iCs/>
          <w:lang w:val="ru-RU"/>
        </w:rPr>
        <w:t xml:space="preserve"> </w:t>
      </w:r>
      <w:r w:rsidRPr="004A47DF">
        <w:rPr>
          <w:i/>
          <w:iCs/>
          <w:lang w:val="en-US"/>
        </w:rPr>
        <w:t>force</w:t>
      </w:r>
      <w:r w:rsidRPr="004A47DF">
        <w:rPr>
          <w:i/>
          <w:iCs/>
          <w:lang w:val="ru-RU"/>
        </w:rPr>
        <w:t xml:space="preserve">, </w:t>
      </w:r>
      <w:r w:rsidR="004A47DF" w:rsidRPr="004A47DF">
        <w:rPr>
          <w:i/>
          <w:iCs/>
          <w:lang w:val="ru-RU"/>
        </w:rPr>
        <w:t xml:space="preserve">рывком – с помощью рывка – </w:t>
      </w:r>
      <w:r w:rsidR="004A47DF" w:rsidRPr="004A47DF">
        <w:rPr>
          <w:i/>
          <w:iCs/>
          <w:lang w:val="en-US"/>
        </w:rPr>
        <w:t>in</w:t>
      </w:r>
      <w:r w:rsidR="004A47DF" w:rsidRPr="004A47DF">
        <w:rPr>
          <w:i/>
          <w:iCs/>
          <w:lang w:val="ru-RU"/>
        </w:rPr>
        <w:t xml:space="preserve"> </w:t>
      </w:r>
      <w:r w:rsidR="004A47DF" w:rsidRPr="004A47DF">
        <w:rPr>
          <w:i/>
          <w:iCs/>
          <w:lang w:val="en-US"/>
        </w:rPr>
        <w:t>jerk</w:t>
      </w:r>
      <w:r w:rsidR="007D0A12">
        <w:rPr>
          <w:i/>
          <w:iCs/>
          <w:lang w:val="ru-RU"/>
        </w:rPr>
        <w:t xml:space="preserve">, </w:t>
      </w:r>
      <w:r w:rsidR="007D0A12">
        <w:rPr>
          <w:lang w:val="ru-RU"/>
        </w:rPr>
        <w:t xml:space="preserve">аналогично </w:t>
      </w:r>
      <w:r w:rsidR="007D0A12" w:rsidRPr="007D0A12">
        <w:rPr>
          <w:i/>
          <w:iCs/>
          <w:lang w:val="ru-RU"/>
        </w:rPr>
        <w:t xml:space="preserve">дыбом – на дыбах – </w:t>
      </w:r>
      <w:r w:rsidR="007D0A12" w:rsidRPr="007D0A12">
        <w:rPr>
          <w:i/>
          <w:iCs/>
          <w:lang w:val="en-US"/>
        </w:rPr>
        <w:t>on</w:t>
      </w:r>
      <w:r w:rsidR="007D0A12" w:rsidRPr="007D0A12">
        <w:rPr>
          <w:i/>
          <w:iCs/>
          <w:lang w:val="ru-RU"/>
        </w:rPr>
        <w:t xml:space="preserve"> </w:t>
      </w:r>
      <w:r w:rsidR="007D0A12" w:rsidRPr="007D0A12">
        <w:rPr>
          <w:i/>
          <w:iCs/>
          <w:lang w:val="en-US"/>
        </w:rPr>
        <w:t>end</w:t>
      </w:r>
      <w:r>
        <w:rPr>
          <w:lang w:val="ru-RU"/>
        </w:rPr>
        <w:t>).</w:t>
      </w:r>
    </w:p>
    <w:p w14:paraId="7DB57C19" w14:textId="62E8A041" w:rsidR="007D0A12" w:rsidRPr="00BD00D3" w:rsidRDefault="007D0A12" w:rsidP="003431B8">
      <w:pPr>
        <w:jc w:val="both"/>
        <w:rPr>
          <w:i/>
          <w:iCs/>
          <w:lang w:val="ru-RU"/>
        </w:rPr>
      </w:pPr>
      <w:r w:rsidRPr="007D0A12">
        <w:rPr>
          <w:i/>
          <w:iCs/>
          <w:lang w:val="ru-RU"/>
        </w:rPr>
        <w:t xml:space="preserve">Теперь они двигались на корточках, гусиным шагом, выставив наружу только головы, и при каждом разряде Рэдрик видел, как длинные волосы Артура встают </w:t>
      </w:r>
      <w:r w:rsidRPr="007D0A12">
        <w:rPr>
          <w:b/>
          <w:bCs/>
          <w:i/>
          <w:iCs/>
          <w:lang w:val="ru-RU"/>
        </w:rPr>
        <w:t>дыбом</w:t>
      </w:r>
      <w:r w:rsidRPr="007D0A12">
        <w:rPr>
          <w:i/>
          <w:iCs/>
          <w:lang w:val="ru-RU"/>
        </w:rPr>
        <w:t>, и чувствовал, как тысячи иголочек вонзаются в кожу лица.</w:t>
      </w:r>
      <w:r w:rsidRPr="001A2FBB">
        <w:rPr>
          <w:iCs/>
          <w:lang w:val="ru-RU"/>
        </w:rPr>
        <w:t xml:space="preserve"> </w:t>
      </w:r>
      <w:r w:rsidRPr="001A2FBB">
        <w:rPr>
          <w:iCs/>
          <w:lang w:val="en-US"/>
        </w:rPr>
        <w:t>[</w:t>
      </w:r>
      <w:r w:rsidRPr="001A2FBB">
        <w:rPr>
          <w:iCs/>
          <w:lang w:val="ru-RU"/>
        </w:rPr>
        <w:t>А</w:t>
      </w:r>
      <w:r w:rsidRPr="001A2FBB">
        <w:rPr>
          <w:iCs/>
          <w:lang w:val="en-US"/>
        </w:rPr>
        <w:t xml:space="preserve">. </w:t>
      </w:r>
      <w:r w:rsidRPr="001A2FBB">
        <w:rPr>
          <w:iCs/>
          <w:lang w:val="ru-RU"/>
        </w:rPr>
        <w:t>Н</w:t>
      </w:r>
      <w:r w:rsidRPr="001A2FBB">
        <w:rPr>
          <w:iCs/>
          <w:lang w:val="en-US"/>
        </w:rPr>
        <w:t xml:space="preserve">. </w:t>
      </w:r>
      <w:r w:rsidRPr="001A2FBB">
        <w:rPr>
          <w:iCs/>
          <w:lang w:val="ru-RU"/>
        </w:rPr>
        <w:t>Стругацкий</w:t>
      </w:r>
      <w:r w:rsidRPr="001A2FBB">
        <w:rPr>
          <w:iCs/>
          <w:lang w:val="en-US"/>
        </w:rPr>
        <w:t xml:space="preserve">, </w:t>
      </w:r>
      <w:r w:rsidRPr="001A2FBB">
        <w:rPr>
          <w:iCs/>
          <w:lang w:val="ru-RU"/>
        </w:rPr>
        <w:t>Б</w:t>
      </w:r>
      <w:r w:rsidRPr="001A2FBB">
        <w:rPr>
          <w:iCs/>
          <w:lang w:val="en-US"/>
        </w:rPr>
        <w:t xml:space="preserve">. </w:t>
      </w:r>
      <w:r w:rsidRPr="001A2FBB">
        <w:rPr>
          <w:iCs/>
          <w:lang w:val="ru-RU"/>
        </w:rPr>
        <w:t>Н</w:t>
      </w:r>
      <w:r w:rsidRPr="001A2FBB">
        <w:rPr>
          <w:iCs/>
          <w:lang w:val="en-US"/>
        </w:rPr>
        <w:t xml:space="preserve">. </w:t>
      </w:r>
      <w:r w:rsidRPr="001A2FBB">
        <w:rPr>
          <w:iCs/>
          <w:lang w:val="ru-RU"/>
        </w:rPr>
        <w:t>Стругацкий</w:t>
      </w:r>
      <w:r w:rsidRPr="001A2FBB">
        <w:rPr>
          <w:iCs/>
          <w:lang w:val="en-US"/>
        </w:rPr>
        <w:t xml:space="preserve">. </w:t>
      </w:r>
      <w:r w:rsidRPr="001A2FBB">
        <w:rPr>
          <w:iCs/>
          <w:lang w:val="ru-RU"/>
        </w:rPr>
        <w:t>Пикник</w:t>
      </w:r>
      <w:r w:rsidRPr="001A2FBB">
        <w:rPr>
          <w:iCs/>
          <w:lang w:val="en-US"/>
        </w:rPr>
        <w:t xml:space="preserve"> </w:t>
      </w:r>
      <w:r w:rsidRPr="001A2FBB">
        <w:rPr>
          <w:iCs/>
          <w:lang w:val="ru-RU"/>
        </w:rPr>
        <w:t>на</w:t>
      </w:r>
      <w:r w:rsidRPr="001A2FBB">
        <w:rPr>
          <w:iCs/>
          <w:lang w:val="en-US"/>
        </w:rPr>
        <w:t xml:space="preserve"> </w:t>
      </w:r>
      <w:r w:rsidRPr="001A2FBB">
        <w:rPr>
          <w:iCs/>
          <w:lang w:val="ru-RU"/>
        </w:rPr>
        <w:t>обочине</w:t>
      </w:r>
      <w:r w:rsidRPr="001A2FBB">
        <w:rPr>
          <w:iCs/>
          <w:lang w:val="en-US"/>
        </w:rPr>
        <w:t xml:space="preserve"> (1971)]</w:t>
      </w:r>
      <w:r w:rsidR="001A2FBB" w:rsidRPr="001A2FBB">
        <w:rPr>
          <w:iCs/>
          <w:lang w:val="en-US"/>
        </w:rPr>
        <w:t xml:space="preserve"> – </w:t>
      </w:r>
      <w:r w:rsidRPr="007D0A12">
        <w:rPr>
          <w:i/>
          <w:iCs/>
        </w:rPr>
        <w:t xml:space="preserve">Now they were moving in a crouch, Indian file, only their heads exposed. At every peal Redrick watched Arthur's long hair stand </w:t>
      </w:r>
      <w:r w:rsidRPr="007D0A12">
        <w:rPr>
          <w:b/>
          <w:bCs/>
          <w:i/>
          <w:iCs/>
        </w:rPr>
        <w:t>on end</w:t>
      </w:r>
      <w:r w:rsidRPr="007D0A12">
        <w:rPr>
          <w:i/>
          <w:iCs/>
        </w:rPr>
        <w:t xml:space="preserve"> and could feel a thousand needles puncturing his face. </w:t>
      </w:r>
      <w:r w:rsidRPr="00BD00D3">
        <w:rPr>
          <w:iCs/>
          <w:lang w:val="ru-RU"/>
        </w:rPr>
        <w:t>[</w:t>
      </w:r>
      <w:r w:rsidRPr="001A2FBB">
        <w:rPr>
          <w:iCs/>
        </w:rPr>
        <w:t>Arkady</w:t>
      </w:r>
      <w:r w:rsidRPr="00BD00D3">
        <w:rPr>
          <w:iCs/>
          <w:lang w:val="ru-RU"/>
        </w:rPr>
        <w:t xml:space="preserve"> </w:t>
      </w:r>
      <w:r w:rsidRPr="001A2FBB">
        <w:rPr>
          <w:iCs/>
        </w:rPr>
        <w:t>Strugatsky</w:t>
      </w:r>
      <w:r w:rsidRPr="00BD00D3">
        <w:rPr>
          <w:iCs/>
          <w:lang w:val="ru-RU"/>
        </w:rPr>
        <w:t xml:space="preserve">, </w:t>
      </w:r>
      <w:r w:rsidRPr="001A2FBB">
        <w:rPr>
          <w:iCs/>
        </w:rPr>
        <w:t>Boris</w:t>
      </w:r>
      <w:r w:rsidRPr="00BD00D3">
        <w:rPr>
          <w:iCs/>
          <w:lang w:val="ru-RU"/>
        </w:rPr>
        <w:t xml:space="preserve"> </w:t>
      </w:r>
      <w:r w:rsidRPr="001A2FBB">
        <w:rPr>
          <w:iCs/>
        </w:rPr>
        <w:t>Strugatsky</w:t>
      </w:r>
      <w:r w:rsidRPr="00BD00D3">
        <w:rPr>
          <w:iCs/>
          <w:lang w:val="ru-RU"/>
        </w:rPr>
        <w:t xml:space="preserve">. </w:t>
      </w:r>
      <w:r w:rsidRPr="001A2FBB">
        <w:rPr>
          <w:iCs/>
        </w:rPr>
        <w:t>Roadside</w:t>
      </w:r>
      <w:r w:rsidRPr="00BD00D3">
        <w:rPr>
          <w:iCs/>
          <w:lang w:val="ru-RU"/>
        </w:rPr>
        <w:t xml:space="preserve"> </w:t>
      </w:r>
      <w:r w:rsidRPr="001A2FBB">
        <w:rPr>
          <w:iCs/>
        </w:rPr>
        <w:t>Picnic</w:t>
      </w:r>
      <w:r w:rsidRPr="00BD00D3">
        <w:rPr>
          <w:iCs/>
          <w:lang w:val="ru-RU"/>
        </w:rPr>
        <w:t xml:space="preserve"> (</w:t>
      </w:r>
      <w:r w:rsidRPr="001A2FBB">
        <w:rPr>
          <w:iCs/>
        </w:rPr>
        <w:t>Antonina</w:t>
      </w:r>
      <w:r w:rsidRPr="00BD00D3">
        <w:rPr>
          <w:iCs/>
          <w:lang w:val="ru-RU"/>
        </w:rPr>
        <w:t xml:space="preserve"> </w:t>
      </w:r>
      <w:r w:rsidRPr="001A2FBB">
        <w:rPr>
          <w:iCs/>
        </w:rPr>
        <w:t>W</w:t>
      </w:r>
      <w:r w:rsidRPr="00BD00D3">
        <w:rPr>
          <w:iCs/>
          <w:lang w:val="ru-RU"/>
        </w:rPr>
        <w:t xml:space="preserve">. </w:t>
      </w:r>
      <w:r w:rsidRPr="001A2FBB">
        <w:rPr>
          <w:iCs/>
        </w:rPr>
        <w:t>Bouis</w:t>
      </w:r>
      <w:r w:rsidRPr="00BD00D3">
        <w:rPr>
          <w:iCs/>
          <w:lang w:val="ru-RU"/>
        </w:rPr>
        <w:t>, 1977)]</w:t>
      </w:r>
      <w:r w:rsidR="001A2FBB" w:rsidRPr="00BD00D3">
        <w:rPr>
          <w:iCs/>
          <w:lang w:val="ru-RU"/>
        </w:rPr>
        <w:t>.</w:t>
      </w:r>
    </w:p>
    <w:p w14:paraId="5F0B7240" w14:textId="3052204D" w:rsidR="003F4A19" w:rsidRPr="001A2FBB" w:rsidRDefault="00FC79EB" w:rsidP="003431B8">
      <w:pPr>
        <w:jc w:val="both"/>
        <w:rPr>
          <w:lang w:val="ru-RU"/>
        </w:rPr>
      </w:pPr>
      <w:r>
        <w:rPr>
          <w:lang w:val="ru-RU"/>
        </w:rPr>
        <w:t>Особенности, перечисленные в предыдущем разделе, харктерны и для наречий этой подгруппы (перевод с помощью стилистически нейтральной лексики; самый распространенный способ передачи значений – конструкция из существительного с предлогом).</w:t>
      </w:r>
    </w:p>
    <w:p w14:paraId="257A7F7B" w14:textId="77777777" w:rsidR="001A2FBB" w:rsidRPr="00FC79EB" w:rsidRDefault="001A2FBB" w:rsidP="003431B8">
      <w:pPr>
        <w:jc w:val="both"/>
        <w:rPr>
          <w:lang w:val="ru-RU"/>
        </w:rPr>
      </w:pPr>
    </w:p>
    <w:p w14:paraId="74AED5E3" w14:textId="77777777" w:rsidR="006B55EC" w:rsidRPr="00686AF0" w:rsidRDefault="006B55EC">
      <w:pPr>
        <w:spacing w:after="160" w:line="259" w:lineRule="auto"/>
        <w:ind w:firstLine="0"/>
        <w:rPr>
          <w:rFonts w:eastAsiaTheme="majorEastAsia" w:cstheme="majorBidi"/>
          <w:color w:val="000000" w:themeColor="text1"/>
          <w:lang w:val="ru-RU"/>
        </w:rPr>
      </w:pPr>
      <w:r w:rsidRPr="00686AF0">
        <w:rPr>
          <w:lang w:val="ru-RU"/>
        </w:rPr>
        <w:br w:type="page"/>
      </w:r>
    </w:p>
    <w:p w14:paraId="552AE979" w14:textId="05A060D1" w:rsidR="003F4A19" w:rsidRPr="00686AF0" w:rsidRDefault="003F4A19" w:rsidP="004F4C4B">
      <w:pPr>
        <w:pStyle w:val="3"/>
        <w:rPr>
          <w:lang w:val="ru-RU"/>
        </w:rPr>
      </w:pPr>
      <w:bookmarkStart w:id="20" w:name="_Toc483258082"/>
      <w:r w:rsidRPr="00686AF0">
        <w:rPr>
          <w:lang w:val="ru-RU"/>
        </w:rPr>
        <w:lastRenderedPageBreak/>
        <w:t>2.3.3. Наречия образа действия, образованные от деепричастий</w:t>
      </w:r>
      <w:bookmarkEnd w:id="20"/>
    </w:p>
    <w:p w14:paraId="6A4BBA32" w14:textId="77777777" w:rsidR="003F4A19" w:rsidRDefault="003F4A19" w:rsidP="003431B8">
      <w:pPr>
        <w:jc w:val="both"/>
        <w:rPr>
          <w:lang w:val="ru-RU"/>
        </w:rPr>
      </w:pPr>
    </w:p>
    <w:p w14:paraId="7DC585C1" w14:textId="64FC7DEF" w:rsidR="003F2BE5" w:rsidRDefault="00113B8A" w:rsidP="003431B8">
      <w:pPr>
        <w:jc w:val="both"/>
        <w:rPr>
          <w:lang w:val="ru-RU"/>
        </w:rPr>
      </w:pPr>
      <w:r w:rsidRPr="00113B8A">
        <w:rPr>
          <w:lang w:val="ru-RU"/>
        </w:rPr>
        <w:t>Рассмотрим</w:t>
      </w:r>
      <w:r w:rsidRPr="003F4A19">
        <w:rPr>
          <w:lang w:val="ru-RU"/>
        </w:rPr>
        <w:t xml:space="preserve"> </w:t>
      </w:r>
      <w:r w:rsidR="004F77D5">
        <w:rPr>
          <w:lang w:val="ru-RU"/>
        </w:rPr>
        <w:t>под</w:t>
      </w:r>
      <w:r w:rsidRPr="00113B8A">
        <w:rPr>
          <w:lang w:val="ru-RU"/>
        </w:rPr>
        <w:t>группу</w:t>
      </w:r>
      <w:r w:rsidRPr="003F4A19">
        <w:rPr>
          <w:lang w:val="ru-RU"/>
        </w:rPr>
        <w:t xml:space="preserve"> </w:t>
      </w:r>
      <w:r w:rsidRPr="00113B8A">
        <w:rPr>
          <w:lang w:val="ru-RU"/>
        </w:rPr>
        <w:t>наречий</w:t>
      </w:r>
      <w:r w:rsidRPr="003F4A19">
        <w:rPr>
          <w:lang w:val="ru-RU"/>
        </w:rPr>
        <w:t xml:space="preserve">, </w:t>
      </w:r>
      <w:r w:rsidRPr="00113B8A">
        <w:rPr>
          <w:lang w:val="ru-RU"/>
        </w:rPr>
        <w:t>образованных</w:t>
      </w:r>
      <w:r w:rsidRPr="003F4A19">
        <w:rPr>
          <w:lang w:val="ru-RU"/>
        </w:rPr>
        <w:t xml:space="preserve"> </w:t>
      </w:r>
      <w:r w:rsidRPr="00113B8A">
        <w:rPr>
          <w:lang w:val="ru-RU"/>
        </w:rPr>
        <w:t>от</w:t>
      </w:r>
      <w:r w:rsidRPr="003F4A19">
        <w:rPr>
          <w:lang w:val="ru-RU"/>
        </w:rPr>
        <w:t xml:space="preserve"> </w:t>
      </w:r>
      <w:r w:rsidRPr="00113B8A">
        <w:rPr>
          <w:lang w:val="ru-RU"/>
        </w:rPr>
        <w:t>деепричастий</w:t>
      </w:r>
      <w:r w:rsidRPr="003F4A19">
        <w:rPr>
          <w:lang w:val="ru-RU"/>
        </w:rPr>
        <w:t>.</w:t>
      </w:r>
      <w:r w:rsidR="006D0D01" w:rsidRPr="003F4A19">
        <w:rPr>
          <w:lang w:val="ru-RU"/>
        </w:rPr>
        <w:t xml:space="preserve"> </w:t>
      </w:r>
      <w:r w:rsidR="003F2BE5">
        <w:rPr>
          <w:lang w:val="ru-RU"/>
        </w:rPr>
        <w:t xml:space="preserve">Это самая малочисленная </w:t>
      </w:r>
      <w:r w:rsidR="004F77D5">
        <w:rPr>
          <w:lang w:val="ru-RU"/>
        </w:rPr>
        <w:t>под</w:t>
      </w:r>
      <w:r w:rsidR="003F2BE5">
        <w:rPr>
          <w:lang w:val="ru-RU"/>
        </w:rPr>
        <w:t>группа слов в рассматриваемом нами корпусе, их насчитывается всего 8. Перечислим их и их английские эквиваленты:</w:t>
      </w:r>
    </w:p>
    <w:tbl>
      <w:tblPr>
        <w:tblStyle w:val="afa"/>
        <w:tblW w:w="0" w:type="auto"/>
        <w:tblLook w:val="04A0" w:firstRow="1" w:lastRow="0" w:firstColumn="1" w:lastColumn="0" w:noHBand="0" w:noVBand="1"/>
      </w:tblPr>
      <w:tblGrid>
        <w:gridCol w:w="3256"/>
        <w:gridCol w:w="5805"/>
      </w:tblGrid>
      <w:tr w:rsidR="003F2BE5" w:rsidRPr="003F2BE5" w14:paraId="3E2BE62A" w14:textId="77777777" w:rsidTr="00FC79EB">
        <w:tc>
          <w:tcPr>
            <w:tcW w:w="3256" w:type="dxa"/>
          </w:tcPr>
          <w:p w14:paraId="39724F41" w14:textId="42EC45D4" w:rsidR="003F2BE5" w:rsidRPr="00FC79EB" w:rsidRDefault="00FC79EB" w:rsidP="00FC79EB">
            <w:pPr>
              <w:pStyle w:val="a"/>
              <w:numPr>
                <w:ilvl w:val="0"/>
                <w:numId w:val="23"/>
              </w:numPr>
              <w:jc w:val="both"/>
              <w:rPr>
                <w:lang w:val="ru-RU"/>
              </w:rPr>
            </w:pPr>
            <w:r w:rsidRPr="00FC79EB">
              <w:rPr>
                <w:lang w:val="ru-RU"/>
              </w:rPr>
              <w:t>м</w:t>
            </w:r>
            <w:r w:rsidR="003F2BE5" w:rsidRPr="00FC79EB">
              <w:rPr>
                <w:lang w:val="ru-RU"/>
              </w:rPr>
              <w:t>олча</w:t>
            </w:r>
          </w:p>
        </w:tc>
        <w:tc>
          <w:tcPr>
            <w:tcW w:w="5805" w:type="dxa"/>
          </w:tcPr>
          <w:p w14:paraId="71575384" w14:textId="69481591" w:rsidR="003F2BE5" w:rsidRPr="003F2BE5" w:rsidRDefault="003F2BE5" w:rsidP="003431B8">
            <w:pPr>
              <w:ind w:firstLine="0"/>
              <w:jc w:val="both"/>
            </w:pPr>
            <w:r w:rsidRPr="003F2BE5">
              <w:t>silently, in silence, without a word</w:t>
            </w:r>
          </w:p>
        </w:tc>
      </w:tr>
      <w:tr w:rsidR="003F2BE5" w14:paraId="4058F8F1" w14:textId="77777777" w:rsidTr="00FC79EB">
        <w:tc>
          <w:tcPr>
            <w:tcW w:w="3256" w:type="dxa"/>
          </w:tcPr>
          <w:p w14:paraId="3529B2CC" w14:textId="0DCC3A23" w:rsidR="003F2BE5" w:rsidRPr="00FC79EB" w:rsidRDefault="00FC79EB" w:rsidP="00FC79EB">
            <w:pPr>
              <w:pStyle w:val="a"/>
              <w:numPr>
                <w:ilvl w:val="0"/>
                <w:numId w:val="23"/>
              </w:numPr>
              <w:jc w:val="both"/>
              <w:rPr>
                <w:lang w:val="ru-RU"/>
              </w:rPr>
            </w:pPr>
            <w:r w:rsidRPr="00FC79EB">
              <w:rPr>
                <w:lang w:val="ru-RU"/>
              </w:rPr>
              <w:t>л</w:t>
            </w:r>
            <w:r w:rsidR="003F2BE5" w:rsidRPr="00FC79EB">
              <w:rPr>
                <w:lang w:val="ru-RU"/>
              </w:rPr>
              <w:t>ежа</w:t>
            </w:r>
          </w:p>
        </w:tc>
        <w:tc>
          <w:tcPr>
            <w:tcW w:w="5805" w:type="dxa"/>
          </w:tcPr>
          <w:p w14:paraId="1BBD1846" w14:textId="0C74EF62" w:rsidR="003F2BE5" w:rsidRPr="003F2BE5" w:rsidRDefault="003F2BE5" w:rsidP="003431B8">
            <w:pPr>
              <w:ind w:firstLine="0"/>
              <w:jc w:val="both"/>
              <w:rPr>
                <w:lang w:val="ru-RU"/>
              </w:rPr>
            </w:pPr>
            <w:r w:rsidRPr="003F2BE5">
              <w:rPr>
                <w:lang w:val="ru-RU"/>
              </w:rPr>
              <w:t>on side, lying</w:t>
            </w:r>
          </w:p>
        </w:tc>
      </w:tr>
      <w:tr w:rsidR="003F2BE5" w14:paraId="26E21386" w14:textId="77777777" w:rsidTr="00FC79EB">
        <w:tc>
          <w:tcPr>
            <w:tcW w:w="3256" w:type="dxa"/>
          </w:tcPr>
          <w:p w14:paraId="30530247" w14:textId="5B4648B4" w:rsidR="003F2BE5" w:rsidRPr="00FC79EB" w:rsidRDefault="00FC79EB" w:rsidP="00FC79EB">
            <w:pPr>
              <w:pStyle w:val="a"/>
              <w:numPr>
                <w:ilvl w:val="0"/>
                <w:numId w:val="23"/>
              </w:numPr>
              <w:jc w:val="both"/>
              <w:rPr>
                <w:lang w:val="ru-RU"/>
              </w:rPr>
            </w:pPr>
            <w:r w:rsidRPr="00FC79EB">
              <w:rPr>
                <w:lang w:val="ru-RU"/>
              </w:rPr>
              <w:t>ш</w:t>
            </w:r>
            <w:r w:rsidR="003F2BE5" w:rsidRPr="00FC79EB">
              <w:rPr>
                <w:lang w:val="ru-RU"/>
              </w:rPr>
              <w:t>утя</w:t>
            </w:r>
          </w:p>
        </w:tc>
        <w:tc>
          <w:tcPr>
            <w:tcW w:w="5805" w:type="dxa"/>
          </w:tcPr>
          <w:p w14:paraId="7B8B37A1" w14:textId="02DC931A" w:rsidR="003F2BE5" w:rsidRPr="003F2BE5" w:rsidRDefault="003F2BE5" w:rsidP="003431B8">
            <w:pPr>
              <w:ind w:firstLine="0"/>
              <w:jc w:val="both"/>
              <w:rPr>
                <w:lang w:val="ru-RU"/>
              </w:rPr>
            </w:pPr>
            <w:r w:rsidRPr="003F2BE5">
              <w:rPr>
                <w:lang w:val="ru-RU"/>
              </w:rPr>
              <w:t>easily, lightly</w:t>
            </w:r>
          </w:p>
        </w:tc>
      </w:tr>
      <w:tr w:rsidR="003F2BE5" w:rsidRPr="003F2BE5" w14:paraId="522BBBBC" w14:textId="77777777" w:rsidTr="00FC79EB">
        <w:tc>
          <w:tcPr>
            <w:tcW w:w="3256" w:type="dxa"/>
          </w:tcPr>
          <w:p w14:paraId="4A13D538" w14:textId="36AB10F3" w:rsidR="003F2BE5" w:rsidRPr="00FC79EB" w:rsidRDefault="00FC79EB" w:rsidP="00FC79EB">
            <w:pPr>
              <w:pStyle w:val="a"/>
              <w:numPr>
                <w:ilvl w:val="0"/>
                <w:numId w:val="23"/>
              </w:numPr>
              <w:jc w:val="both"/>
              <w:rPr>
                <w:lang w:val="ru-RU"/>
              </w:rPr>
            </w:pPr>
            <w:r w:rsidRPr="00FC79EB">
              <w:rPr>
                <w:lang w:val="ru-RU"/>
              </w:rPr>
              <w:t>и</w:t>
            </w:r>
            <w:r w:rsidR="003F2BE5" w:rsidRPr="00FC79EB">
              <w:rPr>
                <w:lang w:val="ru-RU"/>
              </w:rPr>
              <w:t>граючи</w:t>
            </w:r>
            <w:r>
              <w:rPr>
                <w:lang w:val="ru-RU"/>
              </w:rPr>
              <w:t xml:space="preserve"> </w:t>
            </w:r>
            <w:r w:rsidRPr="00FC79EB">
              <w:rPr>
                <w:i/>
                <w:lang w:val="ru-RU"/>
              </w:rPr>
              <w:t>разг.</w:t>
            </w:r>
          </w:p>
        </w:tc>
        <w:tc>
          <w:tcPr>
            <w:tcW w:w="5805" w:type="dxa"/>
          </w:tcPr>
          <w:p w14:paraId="75E7A181" w14:textId="1E9242A0" w:rsidR="003F2BE5" w:rsidRPr="003F2BE5" w:rsidRDefault="003F2BE5" w:rsidP="003431B8">
            <w:pPr>
              <w:ind w:firstLine="0"/>
              <w:jc w:val="both"/>
            </w:pPr>
            <w:r w:rsidRPr="003F2BE5">
              <w:t>effortlessly; as if it were child's play</w:t>
            </w:r>
          </w:p>
        </w:tc>
      </w:tr>
      <w:tr w:rsidR="003F2BE5" w14:paraId="3499AB66" w14:textId="77777777" w:rsidTr="00FC79EB">
        <w:tc>
          <w:tcPr>
            <w:tcW w:w="3256" w:type="dxa"/>
          </w:tcPr>
          <w:p w14:paraId="72CE0E75" w14:textId="7FC5AB69" w:rsidR="003F2BE5" w:rsidRPr="00FC79EB" w:rsidRDefault="00FC79EB" w:rsidP="00FC79EB">
            <w:pPr>
              <w:pStyle w:val="a"/>
              <w:numPr>
                <w:ilvl w:val="0"/>
                <w:numId w:val="23"/>
              </w:numPr>
              <w:jc w:val="both"/>
              <w:rPr>
                <w:lang w:val="ru-RU"/>
              </w:rPr>
            </w:pPr>
            <w:r w:rsidRPr="00FC79EB">
              <w:rPr>
                <w:lang w:val="ru-RU"/>
              </w:rPr>
              <w:t>к</w:t>
            </w:r>
            <w:r w:rsidR="003F2BE5" w:rsidRPr="00FC79EB">
              <w:rPr>
                <w:lang w:val="ru-RU"/>
              </w:rPr>
              <w:t>радучись</w:t>
            </w:r>
            <w:r>
              <w:rPr>
                <w:lang w:val="ru-RU"/>
              </w:rPr>
              <w:t xml:space="preserve"> </w:t>
            </w:r>
            <w:r w:rsidRPr="00FC79EB">
              <w:rPr>
                <w:i/>
                <w:lang w:val="ru-RU"/>
              </w:rPr>
              <w:t>разг.</w:t>
            </w:r>
          </w:p>
        </w:tc>
        <w:tc>
          <w:tcPr>
            <w:tcW w:w="5805" w:type="dxa"/>
          </w:tcPr>
          <w:p w14:paraId="660DA5AC" w14:textId="1F495DAC" w:rsidR="003F2BE5" w:rsidRDefault="003F2BE5" w:rsidP="003431B8">
            <w:pPr>
              <w:ind w:firstLine="0"/>
              <w:jc w:val="both"/>
              <w:rPr>
                <w:lang w:val="ru-RU"/>
              </w:rPr>
            </w:pPr>
            <w:r>
              <w:rPr>
                <w:lang w:val="ru-RU"/>
              </w:rPr>
              <w:t>s</w:t>
            </w:r>
            <w:r w:rsidRPr="003F2BE5">
              <w:rPr>
                <w:lang w:val="ru-RU"/>
              </w:rPr>
              <w:t>tealthily</w:t>
            </w:r>
          </w:p>
        </w:tc>
      </w:tr>
      <w:tr w:rsidR="003F2BE5" w:rsidRPr="003F2BE5" w14:paraId="7DDBF0C8" w14:textId="77777777" w:rsidTr="00FC79EB">
        <w:tc>
          <w:tcPr>
            <w:tcW w:w="3256" w:type="dxa"/>
          </w:tcPr>
          <w:p w14:paraId="065141D3" w14:textId="739EFADD" w:rsidR="003F2BE5" w:rsidRPr="00FC79EB" w:rsidRDefault="00FC79EB" w:rsidP="00FC79EB">
            <w:pPr>
              <w:pStyle w:val="a"/>
              <w:numPr>
                <w:ilvl w:val="0"/>
                <w:numId w:val="23"/>
              </w:numPr>
              <w:jc w:val="both"/>
              <w:rPr>
                <w:lang w:val="ru-RU"/>
              </w:rPr>
            </w:pPr>
            <w:r w:rsidRPr="00FC79EB">
              <w:rPr>
                <w:lang w:val="ru-RU"/>
              </w:rPr>
              <w:t>п</w:t>
            </w:r>
            <w:r w:rsidR="003F2BE5" w:rsidRPr="00FC79EB">
              <w:rPr>
                <w:lang w:val="ru-RU"/>
              </w:rPr>
              <w:t>оходя</w:t>
            </w:r>
            <w:r>
              <w:rPr>
                <w:lang w:val="ru-RU"/>
              </w:rPr>
              <w:t xml:space="preserve"> </w:t>
            </w:r>
            <w:r w:rsidRPr="00FC79EB">
              <w:rPr>
                <w:i/>
                <w:lang w:val="ru-RU"/>
              </w:rPr>
              <w:t>разг.</w:t>
            </w:r>
          </w:p>
        </w:tc>
        <w:tc>
          <w:tcPr>
            <w:tcW w:w="5805" w:type="dxa"/>
          </w:tcPr>
          <w:p w14:paraId="7656DFFD" w14:textId="3233B4A8" w:rsidR="003F2BE5" w:rsidRPr="003F2BE5" w:rsidRDefault="003F2BE5" w:rsidP="003431B8">
            <w:pPr>
              <w:ind w:firstLine="0"/>
              <w:jc w:val="both"/>
            </w:pPr>
            <w:r w:rsidRPr="003F2BE5">
              <w:t>hastily, on the run, casually, without thinking twice about it</w:t>
            </w:r>
          </w:p>
        </w:tc>
      </w:tr>
      <w:tr w:rsidR="003F2BE5" w14:paraId="093CBF0D" w14:textId="77777777" w:rsidTr="00FC79EB">
        <w:tc>
          <w:tcPr>
            <w:tcW w:w="3256" w:type="dxa"/>
          </w:tcPr>
          <w:p w14:paraId="79B11CDE" w14:textId="2143C34C" w:rsidR="003F2BE5" w:rsidRPr="00FC79EB" w:rsidRDefault="00FC79EB" w:rsidP="00FC79EB">
            <w:pPr>
              <w:pStyle w:val="a"/>
              <w:numPr>
                <w:ilvl w:val="0"/>
                <w:numId w:val="23"/>
              </w:numPr>
              <w:jc w:val="both"/>
              <w:rPr>
                <w:lang w:val="ru-RU"/>
              </w:rPr>
            </w:pPr>
            <w:r w:rsidRPr="00FC79EB">
              <w:rPr>
                <w:lang w:val="ru-RU"/>
              </w:rPr>
              <w:t>у</w:t>
            </w:r>
            <w:r w:rsidR="003F2BE5" w:rsidRPr="00FC79EB">
              <w:rPr>
                <w:lang w:val="ru-RU"/>
              </w:rPr>
              <w:t>меючи</w:t>
            </w:r>
            <w:r>
              <w:rPr>
                <w:lang w:val="ru-RU"/>
              </w:rPr>
              <w:t xml:space="preserve"> </w:t>
            </w:r>
            <w:r w:rsidRPr="00FC79EB">
              <w:rPr>
                <w:i/>
                <w:lang w:val="ru-RU"/>
              </w:rPr>
              <w:t>разг.</w:t>
            </w:r>
          </w:p>
        </w:tc>
        <w:tc>
          <w:tcPr>
            <w:tcW w:w="5805" w:type="dxa"/>
          </w:tcPr>
          <w:p w14:paraId="1AAD665D" w14:textId="6608A9E8" w:rsidR="003F2BE5" w:rsidRPr="0048656C" w:rsidRDefault="0048656C" w:rsidP="003431B8">
            <w:pPr>
              <w:ind w:firstLine="0"/>
              <w:jc w:val="both"/>
              <w:rPr>
                <w:lang w:val="en-US"/>
              </w:rPr>
            </w:pPr>
            <w:r w:rsidRPr="0048656C">
              <w:rPr>
                <w:lang w:val="en-US"/>
              </w:rPr>
              <w:t>skilfully, with skill</w:t>
            </w:r>
          </w:p>
        </w:tc>
      </w:tr>
      <w:tr w:rsidR="003F2BE5" w14:paraId="0BEBAF4C" w14:textId="77777777" w:rsidTr="00FC79EB">
        <w:tc>
          <w:tcPr>
            <w:tcW w:w="3256" w:type="dxa"/>
          </w:tcPr>
          <w:p w14:paraId="7A7A1136" w14:textId="5A33E323" w:rsidR="003F2BE5" w:rsidRPr="00FC79EB" w:rsidRDefault="00FC79EB" w:rsidP="00FC79EB">
            <w:pPr>
              <w:pStyle w:val="a"/>
              <w:numPr>
                <w:ilvl w:val="0"/>
                <w:numId w:val="23"/>
              </w:numPr>
              <w:jc w:val="both"/>
              <w:rPr>
                <w:lang w:val="ru-RU"/>
              </w:rPr>
            </w:pPr>
            <w:r w:rsidRPr="00FC79EB">
              <w:rPr>
                <w:lang w:val="ru-RU"/>
              </w:rPr>
              <w:t>п</w:t>
            </w:r>
            <w:r w:rsidR="003F2BE5" w:rsidRPr="00FC79EB">
              <w:rPr>
                <w:lang w:val="ru-RU"/>
              </w:rPr>
              <w:t>олушутя</w:t>
            </w:r>
          </w:p>
        </w:tc>
        <w:tc>
          <w:tcPr>
            <w:tcW w:w="5805" w:type="dxa"/>
          </w:tcPr>
          <w:p w14:paraId="37F34D5D" w14:textId="1CF588CD" w:rsidR="003F2BE5" w:rsidRPr="00674F96" w:rsidRDefault="003F2BE5" w:rsidP="003431B8">
            <w:pPr>
              <w:ind w:firstLine="0"/>
              <w:jc w:val="both"/>
              <w:rPr>
                <w:lang w:val="en-US"/>
              </w:rPr>
            </w:pPr>
            <w:r w:rsidRPr="003F2BE5">
              <w:rPr>
                <w:lang w:val="ru-RU"/>
              </w:rPr>
              <w:t>half in joke/jest</w:t>
            </w:r>
          </w:p>
        </w:tc>
      </w:tr>
    </w:tbl>
    <w:p w14:paraId="7D4CD57F" w14:textId="5173EEC9" w:rsidR="004C158C" w:rsidRDefault="004C158C" w:rsidP="004C158C">
      <w:pPr>
        <w:jc w:val="both"/>
        <w:rPr>
          <w:lang w:val="ru-RU"/>
        </w:rPr>
      </w:pPr>
      <w:r>
        <w:rPr>
          <w:lang w:val="ru-RU"/>
        </w:rPr>
        <w:t>Таблица 2.4 – Примеры наречий, образованных от деепричастий, и их английские эквиваленты</w:t>
      </w:r>
    </w:p>
    <w:p w14:paraId="07A76658" w14:textId="77777777" w:rsidR="004C158C" w:rsidRPr="004C158C" w:rsidRDefault="004C158C" w:rsidP="003431B8">
      <w:pPr>
        <w:jc w:val="both"/>
        <w:rPr>
          <w:lang w:val="ru-RU"/>
        </w:rPr>
      </w:pPr>
    </w:p>
    <w:p w14:paraId="7FCC6005" w14:textId="39658D70" w:rsidR="00FA53AE" w:rsidRPr="00BD00D3" w:rsidRDefault="00226055" w:rsidP="003431B8">
      <w:pPr>
        <w:jc w:val="both"/>
        <w:rPr>
          <w:lang w:val="ru-RU"/>
        </w:rPr>
      </w:pPr>
      <w:r>
        <w:rPr>
          <w:lang w:val="ru-RU"/>
        </w:rPr>
        <w:t>Стоит</w:t>
      </w:r>
      <w:r w:rsidRPr="00BD00D3">
        <w:rPr>
          <w:lang w:val="ru-RU"/>
        </w:rPr>
        <w:t xml:space="preserve"> </w:t>
      </w:r>
      <w:r>
        <w:rPr>
          <w:lang w:val="ru-RU"/>
        </w:rPr>
        <w:t>отметить</w:t>
      </w:r>
      <w:r w:rsidRPr="00BD00D3">
        <w:rPr>
          <w:lang w:val="ru-RU"/>
        </w:rPr>
        <w:t xml:space="preserve">, </w:t>
      </w:r>
      <w:r>
        <w:rPr>
          <w:lang w:val="ru-RU"/>
        </w:rPr>
        <w:t>что</w:t>
      </w:r>
      <w:r w:rsidRPr="00BD00D3">
        <w:rPr>
          <w:lang w:val="ru-RU"/>
        </w:rPr>
        <w:t xml:space="preserve"> </w:t>
      </w:r>
      <w:r w:rsidR="004F77D5" w:rsidRPr="00BD00D3">
        <w:rPr>
          <w:lang w:val="ru-RU"/>
        </w:rPr>
        <w:t xml:space="preserve">6 </w:t>
      </w:r>
      <w:r w:rsidR="004F77D5">
        <w:rPr>
          <w:lang w:val="ru-RU"/>
        </w:rPr>
        <w:t>из</w:t>
      </w:r>
      <w:r w:rsidR="004F77D5" w:rsidRPr="00BD00D3">
        <w:rPr>
          <w:lang w:val="ru-RU"/>
        </w:rPr>
        <w:t xml:space="preserve"> 8 </w:t>
      </w:r>
      <w:r w:rsidR="004F77D5">
        <w:rPr>
          <w:lang w:val="ru-RU"/>
        </w:rPr>
        <w:t>наречий</w:t>
      </w:r>
      <w:r w:rsidR="004F77D5" w:rsidRPr="00BD00D3">
        <w:rPr>
          <w:lang w:val="ru-RU"/>
        </w:rPr>
        <w:t xml:space="preserve"> </w:t>
      </w:r>
      <w:r w:rsidR="004F77D5">
        <w:rPr>
          <w:lang w:val="ru-RU"/>
        </w:rPr>
        <w:t>этой</w:t>
      </w:r>
      <w:r w:rsidR="004F77D5" w:rsidRPr="00BD00D3">
        <w:rPr>
          <w:lang w:val="ru-RU"/>
        </w:rPr>
        <w:t xml:space="preserve"> </w:t>
      </w:r>
      <w:r w:rsidR="004F77D5">
        <w:rPr>
          <w:lang w:val="ru-RU"/>
        </w:rPr>
        <w:t>подгруппы</w:t>
      </w:r>
      <w:r w:rsidR="004F77D5" w:rsidRPr="00BD00D3">
        <w:rPr>
          <w:lang w:val="ru-RU"/>
        </w:rPr>
        <w:t xml:space="preserve"> </w:t>
      </w:r>
      <w:r w:rsidR="004F77D5">
        <w:rPr>
          <w:lang w:val="ru-RU"/>
        </w:rPr>
        <w:t>имеют</w:t>
      </w:r>
      <w:r w:rsidR="004F77D5" w:rsidRPr="00BD00D3">
        <w:rPr>
          <w:lang w:val="ru-RU"/>
        </w:rPr>
        <w:t xml:space="preserve"> </w:t>
      </w:r>
      <w:r w:rsidR="004F77D5">
        <w:rPr>
          <w:lang w:val="ru-RU"/>
        </w:rPr>
        <w:t>английский</w:t>
      </w:r>
      <w:r w:rsidR="004F77D5" w:rsidRPr="00BD00D3">
        <w:rPr>
          <w:lang w:val="ru-RU"/>
        </w:rPr>
        <w:t xml:space="preserve"> </w:t>
      </w:r>
      <w:r w:rsidR="004F77D5">
        <w:rPr>
          <w:lang w:val="ru-RU"/>
        </w:rPr>
        <w:t>эквивалент</w:t>
      </w:r>
      <w:r w:rsidR="004F77D5" w:rsidRPr="00BD00D3">
        <w:rPr>
          <w:lang w:val="ru-RU"/>
        </w:rPr>
        <w:t xml:space="preserve"> </w:t>
      </w:r>
      <w:r w:rsidR="004F77D5">
        <w:rPr>
          <w:lang w:val="ru-RU"/>
        </w:rPr>
        <w:t>на</w:t>
      </w:r>
      <w:r w:rsidR="004F77D5" w:rsidRPr="00BD00D3">
        <w:rPr>
          <w:lang w:val="ru-RU"/>
        </w:rPr>
        <w:t xml:space="preserve"> –</w:t>
      </w:r>
      <w:r w:rsidR="004F77D5">
        <w:rPr>
          <w:lang w:val="en-US"/>
        </w:rPr>
        <w:t>ly</w:t>
      </w:r>
      <w:r w:rsidR="007939EC" w:rsidRPr="00BD00D3">
        <w:rPr>
          <w:lang w:val="ru-RU"/>
        </w:rPr>
        <w:t xml:space="preserve"> (</w:t>
      </w:r>
      <w:r w:rsidR="007939EC" w:rsidRPr="007939EC">
        <w:rPr>
          <w:i/>
          <w:iCs/>
          <w:lang w:val="en-US"/>
        </w:rPr>
        <w:t>silently</w:t>
      </w:r>
      <w:r w:rsidR="007939EC" w:rsidRPr="00BD00D3">
        <w:rPr>
          <w:i/>
          <w:iCs/>
          <w:lang w:val="ru-RU"/>
        </w:rPr>
        <w:t xml:space="preserve">, </w:t>
      </w:r>
      <w:r w:rsidR="007939EC" w:rsidRPr="007939EC">
        <w:rPr>
          <w:i/>
          <w:iCs/>
          <w:lang w:val="en-US"/>
        </w:rPr>
        <w:t>easily</w:t>
      </w:r>
      <w:r w:rsidR="007939EC" w:rsidRPr="00BD00D3">
        <w:rPr>
          <w:i/>
          <w:iCs/>
          <w:lang w:val="ru-RU"/>
        </w:rPr>
        <w:t xml:space="preserve">, </w:t>
      </w:r>
      <w:r w:rsidR="007939EC" w:rsidRPr="007939EC">
        <w:rPr>
          <w:i/>
          <w:iCs/>
          <w:lang w:val="en-US"/>
        </w:rPr>
        <w:t>skillfully</w:t>
      </w:r>
      <w:r w:rsidR="007939EC" w:rsidRPr="00BD00D3">
        <w:rPr>
          <w:i/>
          <w:iCs/>
          <w:lang w:val="ru-RU"/>
        </w:rPr>
        <w:t xml:space="preserve"> </w:t>
      </w:r>
      <w:r w:rsidR="007939EC" w:rsidRPr="007939EC">
        <w:rPr>
          <w:i/>
          <w:iCs/>
          <w:lang w:val="ru-RU"/>
        </w:rPr>
        <w:t>и</w:t>
      </w:r>
      <w:r w:rsidR="007939EC" w:rsidRPr="00BD00D3">
        <w:rPr>
          <w:i/>
          <w:iCs/>
          <w:lang w:val="ru-RU"/>
        </w:rPr>
        <w:t xml:space="preserve"> </w:t>
      </w:r>
      <w:r w:rsidR="007939EC" w:rsidRPr="007939EC">
        <w:rPr>
          <w:i/>
          <w:iCs/>
          <w:lang w:val="ru-RU"/>
        </w:rPr>
        <w:t>т</w:t>
      </w:r>
      <w:r w:rsidR="007939EC" w:rsidRPr="00BD00D3">
        <w:rPr>
          <w:i/>
          <w:iCs/>
          <w:lang w:val="ru-RU"/>
        </w:rPr>
        <w:t xml:space="preserve">. </w:t>
      </w:r>
      <w:r w:rsidR="007939EC" w:rsidRPr="007939EC">
        <w:rPr>
          <w:i/>
          <w:iCs/>
          <w:lang w:val="ru-RU"/>
        </w:rPr>
        <w:t>д</w:t>
      </w:r>
      <w:r w:rsidR="007939EC" w:rsidRPr="00BD00D3">
        <w:rPr>
          <w:i/>
          <w:iCs/>
          <w:lang w:val="ru-RU"/>
        </w:rPr>
        <w:t>.</w:t>
      </w:r>
      <w:r w:rsidR="007939EC" w:rsidRPr="00BD00D3">
        <w:rPr>
          <w:lang w:val="ru-RU"/>
        </w:rPr>
        <w:t>)</w:t>
      </w:r>
      <w:r w:rsidR="00FC79EB" w:rsidRPr="00BD00D3">
        <w:rPr>
          <w:lang w:val="ru-RU"/>
        </w:rPr>
        <w:t>:</w:t>
      </w:r>
    </w:p>
    <w:p w14:paraId="53065B98" w14:textId="111578C5" w:rsidR="00FA53AE" w:rsidRDefault="005A00C5" w:rsidP="003431B8">
      <w:pPr>
        <w:jc w:val="both"/>
        <w:rPr>
          <w:iCs/>
          <w:lang w:val="ru-RU"/>
        </w:rPr>
      </w:pPr>
      <w:r w:rsidRPr="005A00C5">
        <w:rPr>
          <w:i/>
          <w:iCs/>
          <w:lang w:val="en-US"/>
        </w:rPr>
        <w:t xml:space="preserve">Harry quickly looked down again as Professor McGonagall </w:t>
      </w:r>
      <w:r w:rsidRPr="005A00C5">
        <w:rPr>
          <w:b/>
          <w:bCs/>
          <w:i/>
          <w:iCs/>
          <w:lang w:val="en-US"/>
        </w:rPr>
        <w:t>silently</w:t>
      </w:r>
      <w:r w:rsidRPr="005A00C5">
        <w:rPr>
          <w:i/>
          <w:iCs/>
          <w:lang w:val="en-US"/>
        </w:rPr>
        <w:t xml:space="preserve"> placed a four-legged stool in front of the first years</w:t>
      </w:r>
      <w:r w:rsidRPr="00FC79EB">
        <w:rPr>
          <w:iCs/>
          <w:lang w:val="en-US"/>
        </w:rPr>
        <w:t>. [Joanne Kathleen Rowling. Harry Potter and the Sorcerer's Stone (1997)]</w:t>
      </w:r>
      <w:r w:rsidR="00FC79EB" w:rsidRPr="00FC79EB">
        <w:rPr>
          <w:i/>
          <w:iCs/>
          <w:lang w:val="en-US"/>
        </w:rPr>
        <w:t xml:space="preserve"> – </w:t>
      </w:r>
      <w:r w:rsidRPr="005A00C5">
        <w:rPr>
          <w:i/>
          <w:iCs/>
          <w:lang w:val="ru-RU"/>
        </w:rPr>
        <w:t>Профессор</w:t>
      </w:r>
      <w:r w:rsidRPr="003431B8">
        <w:rPr>
          <w:i/>
          <w:iCs/>
          <w:lang w:val="en-US"/>
        </w:rPr>
        <w:t xml:space="preserve"> </w:t>
      </w:r>
      <w:r w:rsidRPr="005A00C5">
        <w:rPr>
          <w:i/>
          <w:iCs/>
          <w:lang w:val="ru-RU"/>
        </w:rPr>
        <w:t>МакГонаголл</w:t>
      </w:r>
      <w:r w:rsidRPr="003431B8">
        <w:rPr>
          <w:i/>
          <w:iCs/>
          <w:lang w:val="en-US"/>
        </w:rPr>
        <w:t xml:space="preserve"> </w:t>
      </w:r>
      <w:r w:rsidRPr="005A00C5">
        <w:rPr>
          <w:b/>
          <w:bCs/>
          <w:i/>
          <w:iCs/>
          <w:lang w:val="ru-RU"/>
        </w:rPr>
        <w:t>молча</w:t>
      </w:r>
      <w:r w:rsidRPr="003431B8">
        <w:rPr>
          <w:i/>
          <w:iCs/>
          <w:lang w:val="en-US"/>
        </w:rPr>
        <w:t xml:space="preserve"> </w:t>
      </w:r>
      <w:r w:rsidRPr="005A00C5">
        <w:rPr>
          <w:i/>
          <w:iCs/>
          <w:lang w:val="ru-RU"/>
        </w:rPr>
        <w:t>установила</w:t>
      </w:r>
      <w:r w:rsidRPr="003431B8">
        <w:rPr>
          <w:i/>
          <w:iCs/>
          <w:lang w:val="en-US"/>
        </w:rPr>
        <w:t xml:space="preserve"> </w:t>
      </w:r>
      <w:r w:rsidRPr="005A00C5">
        <w:rPr>
          <w:i/>
          <w:iCs/>
          <w:lang w:val="ru-RU"/>
        </w:rPr>
        <w:t>перед</w:t>
      </w:r>
      <w:r w:rsidRPr="003431B8">
        <w:rPr>
          <w:i/>
          <w:iCs/>
          <w:lang w:val="en-US"/>
        </w:rPr>
        <w:t xml:space="preserve"> </w:t>
      </w:r>
      <w:r w:rsidRPr="005A00C5">
        <w:rPr>
          <w:i/>
          <w:iCs/>
          <w:lang w:val="ru-RU"/>
        </w:rPr>
        <w:t>первоклассниками</w:t>
      </w:r>
      <w:r w:rsidRPr="003431B8">
        <w:rPr>
          <w:i/>
          <w:iCs/>
          <w:lang w:val="en-US"/>
        </w:rPr>
        <w:t xml:space="preserve"> </w:t>
      </w:r>
      <w:r w:rsidRPr="005A00C5">
        <w:rPr>
          <w:i/>
          <w:iCs/>
          <w:lang w:val="ru-RU"/>
        </w:rPr>
        <w:t>табуретку</w:t>
      </w:r>
      <w:r w:rsidRPr="003431B8">
        <w:rPr>
          <w:i/>
          <w:iCs/>
          <w:lang w:val="en-US"/>
        </w:rPr>
        <w:t xml:space="preserve"> </w:t>
      </w:r>
      <w:r w:rsidRPr="005A00C5">
        <w:rPr>
          <w:i/>
          <w:iCs/>
          <w:lang w:val="ru-RU"/>
        </w:rPr>
        <w:t>на</w:t>
      </w:r>
      <w:r w:rsidRPr="003431B8">
        <w:rPr>
          <w:i/>
          <w:iCs/>
          <w:lang w:val="en-US"/>
        </w:rPr>
        <w:t xml:space="preserve"> </w:t>
      </w:r>
      <w:r w:rsidRPr="005A00C5">
        <w:rPr>
          <w:i/>
          <w:iCs/>
          <w:lang w:val="ru-RU"/>
        </w:rPr>
        <w:t>четырех</w:t>
      </w:r>
      <w:r w:rsidRPr="003431B8">
        <w:rPr>
          <w:i/>
          <w:iCs/>
          <w:lang w:val="en-US"/>
        </w:rPr>
        <w:t xml:space="preserve"> </w:t>
      </w:r>
      <w:r w:rsidRPr="005A00C5">
        <w:rPr>
          <w:i/>
          <w:iCs/>
          <w:lang w:val="ru-RU"/>
        </w:rPr>
        <w:t>ножках</w:t>
      </w:r>
      <w:r w:rsidRPr="003431B8">
        <w:rPr>
          <w:i/>
          <w:iCs/>
          <w:lang w:val="en-US"/>
        </w:rPr>
        <w:t xml:space="preserve">. </w:t>
      </w:r>
      <w:r w:rsidRPr="00FC79EB">
        <w:rPr>
          <w:iCs/>
          <w:lang w:val="ru-RU"/>
        </w:rPr>
        <w:t>[Дж. К. Роулинг. Гарри Поттер и Волшебный камень (М. Спивак, 2001)</w:t>
      </w:r>
      <w:r w:rsidR="00FC79EB" w:rsidRPr="00FC79EB">
        <w:rPr>
          <w:iCs/>
          <w:lang w:val="ru-RU"/>
        </w:rPr>
        <w:t>.</w:t>
      </w:r>
    </w:p>
    <w:p w14:paraId="7FC6E232" w14:textId="205D102E" w:rsidR="00FC79EB" w:rsidRPr="00FC79EB" w:rsidRDefault="0050201B" w:rsidP="003431B8">
      <w:pPr>
        <w:jc w:val="both"/>
        <w:rPr>
          <w:iCs/>
          <w:lang w:val="ru-RU"/>
        </w:rPr>
      </w:pPr>
      <w:r w:rsidRPr="00FC79EB">
        <w:rPr>
          <w:i/>
          <w:iCs/>
          <w:lang w:val="en-US"/>
        </w:rPr>
        <w:t>I</w:t>
      </w:r>
      <w:r w:rsidRPr="0050201B">
        <w:rPr>
          <w:i/>
          <w:iCs/>
          <w:lang w:val="en-US"/>
        </w:rPr>
        <w:t xml:space="preserve"> </w:t>
      </w:r>
      <w:r w:rsidRPr="00FC79EB">
        <w:rPr>
          <w:i/>
          <w:iCs/>
          <w:lang w:val="en-US"/>
        </w:rPr>
        <w:t>walked</w:t>
      </w:r>
      <w:r w:rsidRPr="0050201B">
        <w:rPr>
          <w:i/>
          <w:iCs/>
          <w:lang w:val="en-US"/>
        </w:rPr>
        <w:t xml:space="preserve"> </w:t>
      </w:r>
      <w:r w:rsidRPr="00FC79EB">
        <w:rPr>
          <w:b/>
          <w:i/>
          <w:iCs/>
          <w:lang w:val="en-US"/>
        </w:rPr>
        <w:t>stealthily</w:t>
      </w:r>
      <w:r w:rsidRPr="0050201B">
        <w:rPr>
          <w:i/>
          <w:iCs/>
          <w:lang w:val="en-US"/>
        </w:rPr>
        <w:t xml:space="preserve">, </w:t>
      </w:r>
      <w:r w:rsidRPr="00FC79EB">
        <w:rPr>
          <w:i/>
          <w:iCs/>
          <w:lang w:val="en-US"/>
        </w:rPr>
        <w:t>I</w:t>
      </w:r>
      <w:r w:rsidRPr="0050201B">
        <w:rPr>
          <w:i/>
          <w:iCs/>
          <w:lang w:val="en-US"/>
        </w:rPr>
        <w:t xml:space="preserve"> </w:t>
      </w:r>
      <w:r w:rsidRPr="00FC79EB">
        <w:rPr>
          <w:i/>
          <w:iCs/>
          <w:lang w:val="en-US"/>
        </w:rPr>
        <w:t>didn</w:t>
      </w:r>
      <w:r w:rsidRPr="0050201B">
        <w:rPr>
          <w:i/>
          <w:iCs/>
          <w:lang w:val="en-US"/>
        </w:rPr>
        <w:t>'</w:t>
      </w:r>
      <w:r w:rsidRPr="00FC79EB">
        <w:rPr>
          <w:i/>
          <w:iCs/>
          <w:lang w:val="en-US"/>
        </w:rPr>
        <w:t>t</w:t>
      </w:r>
      <w:r w:rsidRPr="0050201B">
        <w:rPr>
          <w:i/>
          <w:iCs/>
          <w:lang w:val="en-US"/>
        </w:rPr>
        <w:t xml:space="preserve"> </w:t>
      </w:r>
      <w:r w:rsidRPr="00FC79EB">
        <w:rPr>
          <w:i/>
          <w:iCs/>
          <w:lang w:val="en-US"/>
        </w:rPr>
        <w:t>know</w:t>
      </w:r>
      <w:r w:rsidRPr="0050201B">
        <w:rPr>
          <w:i/>
          <w:iCs/>
          <w:lang w:val="en-US"/>
        </w:rPr>
        <w:t xml:space="preserve"> </w:t>
      </w:r>
      <w:r w:rsidRPr="00FC79EB">
        <w:rPr>
          <w:i/>
          <w:iCs/>
          <w:lang w:val="en-US"/>
        </w:rPr>
        <w:t>what</w:t>
      </w:r>
      <w:r w:rsidRPr="0050201B">
        <w:rPr>
          <w:i/>
          <w:iCs/>
          <w:lang w:val="en-US"/>
        </w:rPr>
        <w:t xml:space="preserve"> </w:t>
      </w:r>
      <w:r w:rsidRPr="00FC79EB">
        <w:rPr>
          <w:i/>
          <w:iCs/>
          <w:lang w:val="en-US"/>
        </w:rPr>
        <w:t>to</w:t>
      </w:r>
      <w:r w:rsidRPr="0050201B">
        <w:rPr>
          <w:i/>
          <w:iCs/>
          <w:lang w:val="en-US"/>
        </w:rPr>
        <w:t xml:space="preserve"> </w:t>
      </w:r>
      <w:r w:rsidRPr="00FC79EB">
        <w:rPr>
          <w:i/>
          <w:iCs/>
          <w:lang w:val="en-US"/>
        </w:rPr>
        <w:t>do</w:t>
      </w:r>
      <w:r w:rsidRPr="0050201B">
        <w:rPr>
          <w:i/>
          <w:iCs/>
          <w:lang w:val="en-US"/>
        </w:rPr>
        <w:t xml:space="preserve"> </w:t>
      </w:r>
      <w:r w:rsidRPr="00FC79EB">
        <w:rPr>
          <w:i/>
          <w:iCs/>
          <w:lang w:val="en-US"/>
        </w:rPr>
        <w:t>with</w:t>
      </w:r>
      <w:r w:rsidRPr="0050201B">
        <w:rPr>
          <w:i/>
          <w:iCs/>
          <w:lang w:val="en-US"/>
        </w:rPr>
        <w:t xml:space="preserve"> </w:t>
      </w:r>
      <w:r w:rsidRPr="00FC79EB">
        <w:rPr>
          <w:i/>
          <w:iCs/>
          <w:lang w:val="en-US"/>
        </w:rPr>
        <w:t>my</w:t>
      </w:r>
      <w:r w:rsidRPr="0050201B">
        <w:rPr>
          <w:i/>
          <w:iCs/>
          <w:lang w:val="en-US"/>
        </w:rPr>
        <w:t xml:space="preserve"> </w:t>
      </w:r>
      <w:r w:rsidRPr="00FC79EB">
        <w:rPr>
          <w:i/>
          <w:iCs/>
          <w:lang w:val="en-US"/>
        </w:rPr>
        <w:t>hard</w:t>
      </w:r>
      <w:r w:rsidRPr="0050201B">
        <w:rPr>
          <w:i/>
          <w:iCs/>
          <w:lang w:val="en-US"/>
        </w:rPr>
        <w:t xml:space="preserve">, </w:t>
      </w:r>
      <w:r w:rsidRPr="00FC79EB">
        <w:rPr>
          <w:i/>
          <w:iCs/>
          <w:lang w:val="en-US"/>
        </w:rPr>
        <w:t>vigorous</w:t>
      </w:r>
      <w:r w:rsidRPr="0050201B">
        <w:rPr>
          <w:i/>
          <w:iCs/>
          <w:lang w:val="en-US"/>
        </w:rPr>
        <w:t xml:space="preserve"> </w:t>
      </w:r>
      <w:r w:rsidRPr="00FC79EB">
        <w:rPr>
          <w:i/>
          <w:iCs/>
          <w:lang w:val="en-US"/>
        </w:rPr>
        <w:t>body</w:t>
      </w:r>
      <w:r w:rsidRPr="0050201B">
        <w:rPr>
          <w:i/>
          <w:iCs/>
          <w:lang w:val="en-US"/>
        </w:rPr>
        <w:t xml:space="preserve"> </w:t>
      </w:r>
      <w:r w:rsidRPr="00FC79EB">
        <w:rPr>
          <w:i/>
          <w:iCs/>
          <w:lang w:val="en-US"/>
        </w:rPr>
        <w:t>in</w:t>
      </w:r>
      <w:r w:rsidRPr="0050201B">
        <w:rPr>
          <w:i/>
          <w:iCs/>
          <w:lang w:val="en-US"/>
        </w:rPr>
        <w:t xml:space="preserve"> </w:t>
      </w:r>
      <w:r w:rsidRPr="00FC79EB">
        <w:rPr>
          <w:i/>
          <w:iCs/>
          <w:lang w:val="en-US"/>
        </w:rPr>
        <w:t>the</w:t>
      </w:r>
      <w:r w:rsidRPr="0050201B">
        <w:rPr>
          <w:i/>
          <w:iCs/>
          <w:lang w:val="en-US"/>
        </w:rPr>
        <w:t xml:space="preserve"> </w:t>
      </w:r>
      <w:r w:rsidRPr="00FC79EB">
        <w:rPr>
          <w:i/>
          <w:iCs/>
          <w:lang w:val="en-US"/>
        </w:rPr>
        <w:t>midst</w:t>
      </w:r>
      <w:r w:rsidRPr="0050201B">
        <w:rPr>
          <w:i/>
          <w:iCs/>
          <w:lang w:val="en-US"/>
        </w:rPr>
        <w:t xml:space="preserve"> </w:t>
      </w:r>
      <w:r w:rsidRPr="00FC79EB">
        <w:rPr>
          <w:i/>
          <w:iCs/>
          <w:lang w:val="en-US"/>
        </w:rPr>
        <w:t>of</w:t>
      </w:r>
      <w:r w:rsidRPr="0050201B">
        <w:rPr>
          <w:i/>
          <w:iCs/>
          <w:lang w:val="en-US"/>
        </w:rPr>
        <w:t xml:space="preserve"> </w:t>
      </w:r>
      <w:r w:rsidRPr="00FC79EB">
        <w:rPr>
          <w:i/>
          <w:iCs/>
          <w:lang w:val="en-US"/>
        </w:rPr>
        <w:t>this</w:t>
      </w:r>
      <w:r w:rsidRPr="0050201B">
        <w:rPr>
          <w:i/>
          <w:iCs/>
          <w:lang w:val="en-US"/>
        </w:rPr>
        <w:t xml:space="preserve"> </w:t>
      </w:r>
      <w:r w:rsidRPr="00FC79EB">
        <w:rPr>
          <w:i/>
          <w:iCs/>
          <w:lang w:val="en-US"/>
        </w:rPr>
        <w:t>tragic</w:t>
      </w:r>
      <w:r w:rsidRPr="0050201B">
        <w:rPr>
          <w:i/>
          <w:iCs/>
          <w:lang w:val="en-US"/>
        </w:rPr>
        <w:t xml:space="preserve">, </w:t>
      </w:r>
      <w:r w:rsidRPr="00FC79EB">
        <w:rPr>
          <w:i/>
          <w:iCs/>
          <w:lang w:val="en-US"/>
        </w:rPr>
        <w:t>relaxed</w:t>
      </w:r>
      <w:r w:rsidRPr="0050201B">
        <w:rPr>
          <w:i/>
          <w:iCs/>
          <w:lang w:val="en-US"/>
        </w:rPr>
        <w:t xml:space="preserve"> </w:t>
      </w:r>
      <w:r w:rsidRPr="00FC79EB">
        <w:rPr>
          <w:i/>
          <w:iCs/>
          <w:lang w:val="en-US"/>
        </w:rPr>
        <w:t>crowd</w:t>
      </w:r>
      <w:r w:rsidRPr="0050201B">
        <w:rPr>
          <w:i/>
          <w:iCs/>
          <w:lang w:val="en-US"/>
        </w:rPr>
        <w:t xml:space="preserve">. </w:t>
      </w:r>
      <w:r w:rsidRPr="0050201B">
        <w:rPr>
          <w:rFonts w:eastAsia="MS Mincho"/>
          <w:iCs/>
          <w:lang w:val="ru-RU" w:eastAsia="ja-JP"/>
        </w:rPr>
        <w:t>[</w:t>
      </w:r>
      <w:r>
        <w:rPr>
          <w:iCs/>
          <w:lang w:val="ru-RU"/>
        </w:rPr>
        <w:t xml:space="preserve">Jean-Paul Sartre. </w:t>
      </w:r>
      <w:r w:rsidRPr="00FC79EB">
        <w:rPr>
          <w:iCs/>
          <w:lang w:val="ru-RU"/>
        </w:rPr>
        <w:t>Nausea</w:t>
      </w:r>
      <w:r>
        <w:rPr>
          <w:iCs/>
          <w:lang w:val="ru-RU"/>
        </w:rPr>
        <w:t>]</w:t>
      </w:r>
      <w:r>
        <w:rPr>
          <w:i/>
          <w:iCs/>
          <w:lang w:val="ru-RU"/>
        </w:rPr>
        <w:t xml:space="preserve"> – </w:t>
      </w:r>
      <w:r w:rsidR="00FC79EB" w:rsidRPr="00FC79EB">
        <w:rPr>
          <w:i/>
          <w:iCs/>
          <w:lang w:val="ru-RU"/>
        </w:rPr>
        <w:t xml:space="preserve">Я шел </w:t>
      </w:r>
      <w:r w:rsidR="00FC79EB" w:rsidRPr="00FC79EB">
        <w:rPr>
          <w:b/>
          <w:i/>
          <w:iCs/>
          <w:lang w:val="ru-RU"/>
        </w:rPr>
        <w:lastRenderedPageBreak/>
        <w:t>крадучись</w:t>
      </w:r>
      <w:r w:rsidR="00FC79EB" w:rsidRPr="00FC79EB">
        <w:rPr>
          <w:i/>
          <w:iCs/>
          <w:lang w:val="ru-RU"/>
        </w:rPr>
        <w:t>, я не знал, что мне делать с моим крепким и свежим телом среди этой трагической толпы, которая отдыхала</w:t>
      </w:r>
      <w:r w:rsidR="00FC79EB" w:rsidRPr="00FC79EB">
        <w:rPr>
          <w:iCs/>
          <w:lang w:val="ru-RU"/>
        </w:rPr>
        <w:t xml:space="preserve">. </w:t>
      </w:r>
      <w:r>
        <w:rPr>
          <w:iCs/>
          <w:lang w:val="ru-RU"/>
        </w:rPr>
        <w:t>[</w:t>
      </w:r>
      <w:r w:rsidR="00FC79EB" w:rsidRPr="00FC79EB">
        <w:rPr>
          <w:iCs/>
          <w:lang w:val="ru-RU"/>
        </w:rPr>
        <w:t>Жан-Поль</w:t>
      </w:r>
      <w:r w:rsidR="00FC79EB">
        <w:rPr>
          <w:iCs/>
          <w:lang w:val="ru-RU"/>
        </w:rPr>
        <w:t xml:space="preserve"> Сартр.</w:t>
      </w:r>
      <w:r w:rsidR="00FC79EB" w:rsidRPr="00FC79EB">
        <w:rPr>
          <w:iCs/>
          <w:lang w:val="ru-RU"/>
        </w:rPr>
        <w:t xml:space="preserve"> Тошнота</w:t>
      </w:r>
      <w:r>
        <w:rPr>
          <w:iCs/>
          <w:lang w:val="ru-RU"/>
        </w:rPr>
        <w:t>].</w:t>
      </w:r>
      <w:r w:rsidR="00FC79EB" w:rsidRPr="00FC79EB">
        <w:rPr>
          <w:iCs/>
          <w:lang w:val="ru-RU"/>
        </w:rPr>
        <w:t xml:space="preserve"> </w:t>
      </w:r>
    </w:p>
    <w:p w14:paraId="68DCCEC5" w14:textId="78578B2F" w:rsidR="00FA53AE" w:rsidRDefault="007939EC" w:rsidP="003431B8">
      <w:pPr>
        <w:jc w:val="both"/>
        <w:rPr>
          <w:lang w:val="ru-RU"/>
        </w:rPr>
      </w:pPr>
      <w:r>
        <w:rPr>
          <w:lang w:val="ru-RU"/>
        </w:rPr>
        <w:t>Не имеющие такого эквивалента наречия переводятся</w:t>
      </w:r>
      <w:r w:rsidR="006E2B62">
        <w:rPr>
          <w:lang w:val="ru-RU"/>
        </w:rPr>
        <w:t xml:space="preserve"> с помощью описательной конструкции (</w:t>
      </w:r>
      <w:r w:rsidR="006E2B62" w:rsidRPr="006E2B62">
        <w:rPr>
          <w:i/>
          <w:iCs/>
          <w:lang w:val="ru-RU"/>
        </w:rPr>
        <w:t xml:space="preserve">полушутя – </w:t>
      </w:r>
      <w:r w:rsidR="006E2B62" w:rsidRPr="006E2B62">
        <w:rPr>
          <w:i/>
          <w:iCs/>
          <w:lang w:val="en-US"/>
        </w:rPr>
        <w:t>half</w:t>
      </w:r>
      <w:r w:rsidR="006E2B62" w:rsidRPr="006E2B62">
        <w:rPr>
          <w:i/>
          <w:iCs/>
          <w:lang w:val="ru-RU"/>
        </w:rPr>
        <w:t xml:space="preserve"> </w:t>
      </w:r>
      <w:r w:rsidR="006E2B62" w:rsidRPr="006E2B62">
        <w:rPr>
          <w:i/>
          <w:iCs/>
          <w:lang w:val="en-US"/>
        </w:rPr>
        <w:t>in</w:t>
      </w:r>
      <w:r w:rsidR="006E2B62" w:rsidRPr="006E2B62">
        <w:rPr>
          <w:i/>
          <w:iCs/>
          <w:lang w:val="ru-RU"/>
        </w:rPr>
        <w:t xml:space="preserve"> </w:t>
      </w:r>
      <w:r w:rsidR="006E2B62" w:rsidRPr="006E2B62">
        <w:rPr>
          <w:i/>
          <w:iCs/>
          <w:lang w:val="en-US"/>
        </w:rPr>
        <w:t>jest</w:t>
      </w:r>
      <w:r w:rsidR="00FC79EB">
        <w:rPr>
          <w:iCs/>
          <w:lang w:val="ru-RU"/>
        </w:rPr>
        <w:t>) или глагольных форм</w:t>
      </w:r>
      <w:r w:rsidR="006E2B62" w:rsidRPr="006E2B62">
        <w:rPr>
          <w:i/>
          <w:iCs/>
          <w:lang w:val="ru-RU"/>
        </w:rPr>
        <w:t xml:space="preserve"> </w:t>
      </w:r>
      <w:r w:rsidR="00FC79EB">
        <w:rPr>
          <w:iCs/>
          <w:lang w:val="ru-RU"/>
        </w:rPr>
        <w:t>(</w:t>
      </w:r>
      <w:r w:rsidR="006E2B62" w:rsidRPr="006E2B62">
        <w:rPr>
          <w:i/>
          <w:iCs/>
          <w:lang w:val="ru-RU"/>
        </w:rPr>
        <w:t xml:space="preserve">лежа – </w:t>
      </w:r>
      <w:r w:rsidR="006E2B62" w:rsidRPr="006E2B62">
        <w:rPr>
          <w:i/>
          <w:iCs/>
          <w:lang w:val="en-US"/>
        </w:rPr>
        <w:t>on</w:t>
      </w:r>
      <w:r w:rsidR="006E2B62" w:rsidRPr="006E2B62">
        <w:rPr>
          <w:i/>
          <w:iCs/>
          <w:lang w:val="ru-RU"/>
        </w:rPr>
        <w:t xml:space="preserve"> </w:t>
      </w:r>
      <w:r w:rsidR="006E2B62" w:rsidRPr="006E2B62">
        <w:rPr>
          <w:i/>
          <w:iCs/>
          <w:lang w:val="en-US"/>
        </w:rPr>
        <w:t>side</w:t>
      </w:r>
      <w:r w:rsidR="006E2B62" w:rsidRPr="006E2B62">
        <w:rPr>
          <w:i/>
          <w:iCs/>
          <w:lang w:val="ru-RU"/>
        </w:rPr>
        <w:t xml:space="preserve">, </w:t>
      </w:r>
      <w:r w:rsidR="006E2B62" w:rsidRPr="006E2B62">
        <w:rPr>
          <w:i/>
          <w:iCs/>
          <w:lang w:val="en-US"/>
        </w:rPr>
        <w:t>lying</w:t>
      </w:r>
      <w:r w:rsidR="006E2B62">
        <w:rPr>
          <w:lang w:val="ru-RU"/>
        </w:rPr>
        <w:t>)</w:t>
      </w:r>
      <w:r w:rsidR="00FC79EB">
        <w:rPr>
          <w:lang w:val="ru-RU"/>
        </w:rPr>
        <w:t>:</w:t>
      </w:r>
      <w:r w:rsidR="006E2B62">
        <w:rPr>
          <w:lang w:val="ru-RU"/>
        </w:rPr>
        <w:t xml:space="preserve"> </w:t>
      </w:r>
    </w:p>
    <w:p w14:paraId="53BA72A7" w14:textId="5C0834DE" w:rsidR="00FA53AE" w:rsidRDefault="00FA53AE" w:rsidP="003431B8">
      <w:pPr>
        <w:jc w:val="both"/>
        <w:rPr>
          <w:iCs/>
          <w:lang w:val="en-US"/>
        </w:rPr>
      </w:pPr>
      <w:r w:rsidRPr="0048656C">
        <w:rPr>
          <w:i/>
          <w:iCs/>
          <w:lang w:val="ru-RU"/>
        </w:rPr>
        <w:t xml:space="preserve">Если нельзя в работницы, иди в актрисы. - Замуж бы </w:t>
      </w:r>
      <w:r w:rsidR="00FC79EB" w:rsidRPr="0048656C">
        <w:rPr>
          <w:i/>
          <w:iCs/>
          <w:lang w:val="ru-RU"/>
        </w:rPr>
        <w:t>выходила, ―</w:t>
      </w:r>
      <w:r w:rsidR="00FC79EB">
        <w:rPr>
          <w:i/>
          <w:iCs/>
          <w:lang w:val="ru-RU"/>
        </w:rPr>
        <w:t xml:space="preserve"> </w:t>
      </w:r>
      <w:r w:rsidRPr="0048656C">
        <w:rPr>
          <w:i/>
          <w:iCs/>
          <w:lang w:val="ru-RU"/>
        </w:rPr>
        <w:t xml:space="preserve">говорю я </w:t>
      </w:r>
      <w:r w:rsidRPr="005A00C5">
        <w:rPr>
          <w:b/>
          <w:bCs/>
          <w:i/>
          <w:iCs/>
          <w:lang w:val="ru-RU"/>
        </w:rPr>
        <w:t>полушутя</w:t>
      </w:r>
      <w:r w:rsidRPr="0048656C">
        <w:rPr>
          <w:i/>
          <w:iCs/>
          <w:lang w:val="ru-RU"/>
        </w:rPr>
        <w:t xml:space="preserve">. - Не за кого. </w:t>
      </w:r>
      <w:r w:rsidRPr="00FC79EB">
        <w:rPr>
          <w:iCs/>
        </w:rPr>
        <w:t>[</w:t>
      </w:r>
      <w:r w:rsidRPr="00FC79EB">
        <w:rPr>
          <w:iCs/>
          <w:lang w:val="ru-RU"/>
        </w:rPr>
        <w:t>А</w:t>
      </w:r>
      <w:r w:rsidRPr="00FC79EB">
        <w:rPr>
          <w:iCs/>
        </w:rPr>
        <w:t xml:space="preserve">. </w:t>
      </w:r>
      <w:r w:rsidRPr="00FC79EB">
        <w:rPr>
          <w:iCs/>
          <w:lang w:val="ru-RU"/>
        </w:rPr>
        <w:t>П</w:t>
      </w:r>
      <w:r w:rsidRPr="00FC79EB">
        <w:rPr>
          <w:iCs/>
        </w:rPr>
        <w:t xml:space="preserve">. </w:t>
      </w:r>
      <w:r w:rsidRPr="00FC79EB">
        <w:rPr>
          <w:iCs/>
          <w:lang w:val="ru-RU"/>
        </w:rPr>
        <w:t>Чехов</w:t>
      </w:r>
      <w:r w:rsidRPr="00FC79EB">
        <w:rPr>
          <w:iCs/>
        </w:rPr>
        <w:t xml:space="preserve">. </w:t>
      </w:r>
      <w:r w:rsidRPr="00FC79EB">
        <w:rPr>
          <w:iCs/>
          <w:lang w:val="ru-RU"/>
        </w:rPr>
        <w:t>Скучная</w:t>
      </w:r>
      <w:r w:rsidRPr="00FC79EB">
        <w:rPr>
          <w:iCs/>
        </w:rPr>
        <w:t xml:space="preserve"> </w:t>
      </w:r>
      <w:r w:rsidRPr="00FC79EB">
        <w:rPr>
          <w:iCs/>
          <w:lang w:val="ru-RU"/>
        </w:rPr>
        <w:t>история</w:t>
      </w:r>
      <w:r w:rsidRPr="00FC79EB">
        <w:rPr>
          <w:iCs/>
        </w:rPr>
        <w:t xml:space="preserve"> (1889)]</w:t>
      </w:r>
      <w:r w:rsidR="00FC79EB" w:rsidRPr="00FC79EB">
        <w:rPr>
          <w:i/>
          <w:iCs/>
          <w:lang w:val="en-US"/>
        </w:rPr>
        <w:t xml:space="preserve"> – </w:t>
      </w:r>
      <w:r w:rsidRPr="0048656C">
        <w:rPr>
          <w:i/>
          <w:iCs/>
          <w:lang w:val="en-US"/>
        </w:rPr>
        <w:t>“I</w:t>
      </w:r>
      <w:r w:rsidRPr="0048656C">
        <w:rPr>
          <w:i/>
          <w:iCs/>
        </w:rPr>
        <w:t xml:space="preserve">f you can't be a workwoman, be an actress ". " You ought to get married, "I say, </w:t>
      </w:r>
      <w:r w:rsidRPr="005A00C5">
        <w:rPr>
          <w:b/>
          <w:bCs/>
          <w:i/>
          <w:iCs/>
        </w:rPr>
        <w:t>half in jest</w:t>
      </w:r>
      <w:r w:rsidRPr="0048656C">
        <w:rPr>
          <w:i/>
          <w:iCs/>
        </w:rPr>
        <w:t xml:space="preserve">. " There is no one to marry. </w:t>
      </w:r>
      <w:r w:rsidRPr="00FC79EB">
        <w:rPr>
          <w:iCs/>
        </w:rPr>
        <w:t>[Anton Chekhov. A Dreary Story (Constance Garnett, 1900-1930)]</w:t>
      </w:r>
      <w:r w:rsidR="00FC79EB" w:rsidRPr="0050201B">
        <w:rPr>
          <w:iCs/>
          <w:lang w:val="en-US"/>
        </w:rPr>
        <w:t>.</w:t>
      </w:r>
    </w:p>
    <w:p w14:paraId="41E117EB" w14:textId="5BD07404" w:rsidR="0050201B" w:rsidRPr="00BD00D3" w:rsidRDefault="0050201B" w:rsidP="0050201B">
      <w:pPr>
        <w:jc w:val="both"/>
        <w:rPr>
          <w:iCs/>
          <w:lang w:val="ru-RU"/>
        </w:rPr>
      </w:pPr>
      <w:r w:rsidRPr="0050201B">
        <w:rPr>
          <w:i/>
          <w:iCs/>
          <w:lang w:val="ru-RU"/>
        </w:rPr>
        <w:t xml:space="preserve">Точно </w:t>
      </w:r>
      <w:r w:rsidRPr="0050201B">
        <w:rPr>
          <w:b/>
          <w:i/>
          <w:iCs/>
          <w:lang w:val="ru-RU"/>
        </w:rPr>
        <w:t>играючи</w:t>
      </w:r>
      <w:r w:rsidRPr="0050201B">
        <w:rPr>
          <w:i/>
          <w:iCs/>
          <w:lang w:val="ru-RU"/>
        </w:rPr>
        <w:t>, точно желая мимоходом запечатлеть свою силу на всем, он, там и сям выбирая предмет из области вне энтомологии, оставил след почти во всех отраслях естествоведения: есть только одно растение, описанное им, из всех им собранных, но это зато ― замечательный вид березы; одна птица ― дивнейший фазан; одна летучая мышь ― но самая крупная в мире</w:t>
      </w:r>
      <w:r w:rsidRPr="0050201B">
        <w:rPr>
          <w:iCs/>
          <w:lang w:val="ru-RU"/>
        </w:rPr>
        <w:t xml:space="preserve">. </w:t>
      </w:r>
      <w:r w:rsidRPr="0050201B">
        <w:rPr>
          <w:iCs/>
          <w:lang w:val="en-US"/>
        </w:rPr>
        <w:t xml:space="preserve">[В. В. Набоков. Дар (1935-1937)] – </w:t>
      </w:r>
      <w:r w:rsidRPr="0050201B">
        <w:rPr>
          <w:i/>
          <w:iCs/>
          <w:lang w:val="en-US"/>
        </w:rPr>
        <w:t xml:space="preserve">As if </w:t>
      </w:r>
      <w:r w:rsidRPr="0050201B">
        <w:rPr>
          <w:b/>
          <w:i/>
          <w:iCs/>
          <w:lang w:val="en-US"/>
        </w:rPr>
        <w:t>playing a game</w:t>
      </w:r>
      <w:r w:rsidRPr="0050201B">
        <w:rPr>
          <w:i/>
          <w:iCs/>
          <w:lang w:val="en-US"/>
        </w:rPr>
        <w:t>, as if wishing in passing to imprint his force on everything, he would pick out here and there something from a field outside entomology and thus he left his mark upon almost all branches of natural science: there is only one plant described by him out of all those he collected, but that one is a spectacular species of birch; one bird, a most fabulous pheasant; one bat- but the biggest one in the world</w:t>
      </w:r>
      <w:r w:rsidRPr="0050201B">
        <w:rPr>
          <w:iCs/>
          <w:lang w:val="en-US"/>
        </w:rPr>
        <w:t xml:space="preserve">. </w:t>
      </w:r>
      <w:r w:rsidRPr="00BD00D3">
        <w:rPr>
          <w:iCs/>
          <w:lang w:val="ru-RU"/>
        </w:rPr>
        <w:t>[</w:t>
      </w:r>
      <w:r w:rsidRPr="0050201B">
        <w:rPr>
          <w:iCs/>
          <w:lang w:val="en-US"/>
        </w:rPr>
        <w:t>Vladimir</w:t>
      </w:r>
      <w:r w:rsidRPr="00BD00D3">
        <w:rPr>
          <w:iCs/>
          <w:lang w:val="ru-RU"/>
        </w:rPr>
        <w:t xml:space="preserve"> </w:t>
      </w:r>
      <w:r w:rsidRPr="0050201B">
        <w:rPr>
          <w:iCs/>
          <w:lang w:val="en-US"/>
        </w:rPr>
        <w:t>Nabokov</w:t>
      </w:r>
      <w:r w:rsidRPr="00BD00D3">
        <w:rPr>
          <w:iCs/>
          <w:lang w:val="ru-RU"/>
        </w:rPr>
        <w:t xml:space="preserve">. </w:t>
      </w:r>
      <w:r w:rsidRPr="0050201B">
        <w:rPr>
          <w:iCs/>
          <w:lang w:val="en-US"/>
        </w:rPr>
        <w:t>The</w:t>
      </w:r>
      <w:r w:rsidRPr="00BD00D3">
        <w:rPr>
          <w:iCs/>
          <w:lang w:val="ru-RU"/>
        </w:rPr>
        <w:t xml:space="preserve"> </w:t>
      </w:r>
      <w:r w:rsidRPr="0050201B">
        <w:rPr>
          <w:iCs/>
          <w:lang w:val="en-US"/>
        </w:rPr>
        <w:t>Gift</w:t>
      </w:r>
      <w:r w:rsidRPr="00BD00D3">
        <w:rPr>
          <w:iCs/>
          <w:lang w:val="ru-RU"/>
        </w:rPr>
        <w:t xml:space="preserve"> (</w:t>
      </w:r>
      <w:r w:rsidRPr="0050201B">
        <w:rPr>
          <w:iCs/>
          <w:lang w:val="en-US"/>
        </w:rPr>
        <w:t>Michael</w:t>
      </w:r>
      <w:r w:rsidRPr="00BD00D3">
        <w:rPr>
          <w:iCs/>
          <w:lang w:val="ru-RU"/>
        </w:rPr>
        <w:t xml:space="preserve"> </w:t>
      </w:r>
      <w:r w:rsidRPr="0050201B">
        <w:rPr>
          <w:iCs/>
          <w:lang w:val="en-US"/>
        </w:rPr>
        <w:t>Scammel</w:t>
      </w:r>
      <w:r w:rsidRPr="00BD00D3">
        <w:rPr>
          <w:iCs/>
          <w:lang w:val="ru-RU"/>
        </w:rPr>
        <w:t xml:space="preserve">, </w:t>
      </w:r>
      <w:r w:rsidRPr="0050201B">
        <w:rPr>
          <w:iCs/>
          <w:lang w:val="en-US"/>
        </w:rPr>
        <w:t>Vladimir</w:t>
      </w:r>
      <w:r w:rsidRPr="00BD00D3">
        <w:rPr>
          <w:iCs/>
          <w:lang w:val="ru-RU"/>
        </w:rPr>
        <w:t xml:space="preserve"> </w:t>
      </w:r>
      <w:r w:rsidRPr="0050201B">
        <w:rPr>
          <w:iCs/>
          <w:lang w:val="en-US"/>
        </w:rPr>
        <w:t>Nabokov</w:t>
      </w:r>
      <w:r w:rsidRPr="00BD00D3">
        <w:rPr>
          <w:iCs/>
          <w:lang w:val="ru-RU"/>
        </w:rPr>
        <w:t>, 1962)].</w:t>
      </w:r>
    </w:p>
    <w:p w14:paraId="66FFAE11" w14:textId="0C1DDF17" w:rsidR="0050201B" w:rsidRPr="0050201B" w:rsidRDefault="0050201B" w:rsidP="0050201B">
      <w:pPr>
        <w:jc w:val="both"/>
        <w:rPr>
          <w:iCs/>
          <w:lang w:val="ru-RU"/>
        </w:rPr>
      </w:pPr>
      <w:r>
        <w:rPr>
          <w:iCs/>
          <w:lang w:val="ru-RU"/>
        </w:rPr>
        <w:t>Перевод наречий данной подгруппы с помощью английских причастий настоящего времени весьма характерен и подчеркивает глагольную природу этих наречий в русском языке.</w:t>
      </w:r>
    </w:p>
    <w:p w14:paraId="4A0AD53C" w14:textId="6771983A" w:rsidR="00226055" w:rsidRPr="00BD00D3" w:rsidRDefault="006E2B62" w:rsidP="003431B8">
      <w:pPr>
        <w:jc w:val="both"/>
        <w:rPr>
          <w:i/>
          <w:iCs/>
          <w:lang w:val="ru-RU"/>
        </w:rPr>
      </w:pPr>
      <w:r>
        <w:rPr>
          <w:lang w:val="ru-RU"/>
        </w:rPr>
        <w:t>Описательные</w:t>
      </w:r>
      <w:r w:rsidRPr="00BD00D3">
        <w:rPr>
          <w:lang w:val="ru-RU"/>
        </w:rPr>
        <w:t xml:space="preserve"> </w:t>
      </w:r>
      <w:r>
        <w:rPr>
          <w:lang w:val="ru-RU"/>
        </w:rPr>
        <w:t>конструкции</w:t>
      </w:r>
      <w:r w:rsidRPr="00BD00D3">
        <w:rPr>
          <w:lang w:val="ru-RU"/>
        </w:rPr>
        <w:t xml:space="preserve"> </w:t>
      </w:r>
      <w:r>
        <w:rPr>
          <w:lang w:val="ru-RU"/>
        </w:rPr>
        <w:t>также</w:t>
      </w:r>
      <w:r w:rsidRPr="00BD00D3">
        <w:rPr>
          <w:lang w:val="ru-RU"/>
        </w:rPr>
        <w:t xml:space="preserve"> </w:t>
      </w:r>
      <w:r>
        <w:rPr>
          <w:lang w:val="ru-RU"/>
        </w:rPr>
        <w:t>приводятся</w:t>
      </w:r>
      <w:r w:rsidRPr="00BD00D3">
        <w:rPr>
          <w:lang w:val="ru-RU"/>
        </w:rPr>
        <w:t xml:space="preserve"> </w:t>
      </w:r>
      <w:r>
        <w:rPr>
          <w:lang w:val="ru-RU"/>
        </w:rPr>
        <w:t>в</w:t>
      </w:r>
      <w:r w:rsidRPr="00BD00D3">
        <w:rPr>
          <w:lang w:val="ru-RU"/>
        </w:rPr>
        <w:t xml:space="preserve"> </w:t>
      </w:r>
      <w:r>
        <w:rPr>
          <w:lang w:val="ru-RU"/>
        </w:rPr>
        <w:t>качестве</w:t>
      </w:r>
      <w:r w:rsidRPr="00BD00D3">
        <w:rPr>
          <w:lang w:val="ru-RU"/>
        </w:rPr>
        <w:t xml:space="preserve"> </w:t>
      </w:r>
      <w:r w:rsidR="002A7BB1">
        <w:rPr>
          <w:lang w:val="ru-RU"/>
        </w:rPr>
        <w:t>альтернативы</w:t>
      </w:r>
      <w:r w:rsidRPr="00BD00D3">
        <w:rPr>
          <w:lang w:val="ru-RU"/>
        </w:rPr>
        <w:t xml:space="preserve"> </w:t>
      </w:r>
      <w:r w:rsidR="002A7BB1">
        <w:rPr>
          <w:lang w:val="ru-RU"/>
        </w:rPr>
        <w:t>наречиям</w:t>
      </w:r>
      <w:r w:rsidR="002A7BB1" w:rsidRPr="00BD00D3">
        <w:rPr>
          <w:lang w:val="ru-RU"/>
        </w:rPr>
        <w:t xml:space="preserve">, </w:t>
      </w:r>
      <w:r w:rsidR="002A7BB1">
        <w:rPr>
          <w:lang w:val="ru-RU"/>
        </w:rPr>
        <w:t>оканчивающимся</w:t>
      </w:r>
      <w:r w:rsidR="002A7BB1" w:rsidRPr="00BD00D3">
        <w:rPr>
          <w:lang w:val="ru-RU"/>
        </w:rPr>
        <w:t xml:space="preserve"> </w:t>
      </w:r>
      <w:r w:rsidR="002A7BB1">
        <w:rPr>
          <w:lang w:val="ru-RU"/>
        </w:rPr>
        <w:t>на</w:t>
      </w:r>
      <w:r w:rsidR="002A7BB1" w:rsidRPr="00BD00D3">
        <w:rPr>
          <w:lang w:val="ru-RU"/>
        </w:rPr>
        <w:t xml:space="preserve"> –</w:t>
      </w:r>
      <w:r w:rsidR="002A7BB1" w:rsidRPr="00FA53AE">
        <w:t>ly</w:t>
      </w:r>
      <w:r w:rsidR="002A7BB1" w:rsidRPr="00BD00D3">
        <w:rPr>
          <w:lang w:val="ru-RU"/>
        </w:rPr>
        <w:t xml:space="preserve"> (</w:t>
      </w:r>
      <w:r w:rsidR="002A7BB1" w:rsidRPr="009C1132">
        <w:rPr>
          <w:i/>
          <w:iCs/>
          <w:lang w:val="en-US"/>
        </w:rPr>
        <w:t>silently</w:t>
      </w:r>
      <w:r w:rsidR="002A7BB1" w:rsidRPr="00BD00D3">
        <w:rPr>
          <w:i/>
          <w:iCs/>
          <w:lang w:val="ru-RU"/>
        </w:rPr>
        <w:t xml:space="preserve"> – </w:t>
      </w:r>
      <w:r w:rsidR="002A7BB1" w:rsidRPr="009C1132">
        <w:rPr>
          <w:i/>
          <w:iCs/>
          <w:lang w:val="en-US"/>
        </w:rPr>
        <w:t>in</w:t>
      </w:r>
      <w:r w:rsidR="002A7BB1" w:rsidRPr="00BD00D3">
        <w:rPr>
          <w:i/>
          <w:iCs/>
          <w:lang w:val="ru-RU"/>
        </w:rPr>
        <w:t xml:space="preserve"> </w:t>
      </w:r>
      <w:r w:rsidR="002A7BB1" w:rsidRPr="009C1132">
        <w:rPr>
          <w:i/>
          <w:iCs/>
          <w:lang w:val="en-US"/>
        </w:rPr>
        <w:t>silence</w:t>
      </w:r>
      <w:r w:rsidR="002A7BB1" w:rsidRPr="00BD00D3">
        <w:rPr>
          <w:i/>
          <w:iCs/>
          <w:lang w:val="ru-RU"/>
        </w:rPr>
        <w:t xml:space="preserve">, </w:t>
      </w:r>
      <w:r w:rsidR="002A7BB1" w:rsidRPr="009C1132">
        <w:rPr>
          <w:i/>
          <w:iCs/>
          <w:lang w:val="en-US"/>
        </w:rPr>
        <w:t>without</w:t>
      </w:r>
      <w:r w:rsidR="002A7BB1" w:rsidRPr="00BD00D3">
        <w:rPr>
          <w:i/>
          <w:iCs/>
          <w:lang w:val="ru-RU"/>
        </w:rPr>
        <w:t xml:space="preserve"> </w:t>
      </w:r>
      <w:r w:rsidR="002A7BB1" w:rsidRPr="009C1132">
        <w:rPr>
          <w:i/>
          <w:iCs/>
          <w:lang w:val="en-US"/>
        </w:rPr>
        <w:t>a</w:t>
      </w:r>
      <w:r w:rsidR="002A7BB1" w:rsidRPr="00BD00D3">
        <w:rPr>
          <w:i/>
          <w:iCs/>
          <w:lang w:val="ru-RU"/>
        </w:rPr>
        <w:t xml:space="preserve"> </w:t>
      </w:r>
      <w:r w:rsidR="002A7BB1" w:rsidRPr="009C1132">
        <w:rPr>
          <w:i/>
          <w:iCs/>
          <w:lang w:val="en-US"/>
        </w:rPr>
        <w:t>word</w:t>
      </w:r>
      <w:r w:rsidR="001E0E18" w:rsidRPr="00BD00D3">
        <w:rPr>
          <w:i/>
          <w:iCs/>
          <w:lang w:val="ru-RU"/>
        </w:rPr>
        <w:t xml:space="preserve">; </w:t>
      </w:r>
      <w:r w:rsidR="001E0E18" w:rsidRPr="009C1132">
        <w:rPr>
          <w:i/>
          <w:iCs/>
          <w:lang w:val="en-US"/>
        </w:rPr>
        <w:t>effortlessly</w:t>
      </w:r>
      <w:r w:rsidR="001E0E18" w:rsidRPr="00BD00D3">
        <w:rPr>
          <w:i/>
          <w:iCs/>
          <w:lang w:val="ru-RU"/>
        </w:rPr>
        <w:t xml:space="preserve"> – </w:t>
      </w:r>
      <w:r w:rsidR="009C1132" w:rsidRPr="009C1132">
        <w:rPr>
          <w:i/>
          <w:iCs/>
          <w:lang w:val="en-US"/>
        </w:rPr>
        <w:t>as</w:t>
      </w:r>
      <w:r w:rsidR="009C1132" w:rsidRPr="00BD00D3">
        <w:rPr>
          <w:i/>
          <w:iCs/>
          <w:lang w:val="ru-RU"/>
        </w:rPr>
        <w:t xml:space="preserve"> </w:t>
      </w:r>
      <w:r w:rsidR="009C1132" w:rsidRPr="009C1132">
        <w:rPr>
          <w:i/>
          <w:iCs/>
          <w:lang w:val="en-US"/>
        </w:rPr>
        <w:t>if</w:t>
      </w:r>
      <w:r w:rsidR="009C1132" w:rsidRPr="00BD00D3">
        <w:rPr>
          <w:i/>
          <w:iCs/>
          <w:lang w:val="ru-RU"/>
        </w:rPr>
        <w:t xml:space="preserve"> </w:t>
      </w:r>
      <w:r w:rsidR="009C1132" w:rsidRPr="009C1132">
        <w:rPr>
          <w:i/>
          <w:iCs/>
          <w:lang w:val="en-US"/>
        </w:rPr>
        <w:t>it</w:t>
      </w:r>
      <w:r w:rsidR="009C1132" w:rsidRPr="00BD00D3">
        <w:rPr>
          <w:i/>
          <w:iCs/>
          <w:lang w:val="ru-RU"/>
        </w:rPr>
        <w:t xml:space="preserve"> </w:t>
      </w:r>
      <w:r w:rsidR="009C1132" w:rsidRPr="009C1132">
        <w:rPr>
          <w:i/>
          <w:iCs/>
          <w:lang w:val="en-US"/>
        </w:rPr>
        <w:t>were</w:t>
      </w:r>
      <w:r w:rsidR="009C1132" w:rsidRPr="00BD00D3">
        <w:rPr>
          <w:i/>
          <w:iCs/>
          <w:lang w:val="ru-RU"/>
        </w:rPr>
        <w:t xml:space="preserve"> </w:t>
      </w:r>
      <w:r w:rsidR="009C1132" w:rsidRPr="009C1132">
        <w:rPr>
          <w:i/>
          <w:iCs/>
          <w:lang w:val="en-US"/>
        </w:rPr>
        <w:t>child</w:t>
      </w:r>
      <w:r w:rsidR="009C1132" w:rsidRPr="00BD00D3">
        <w:rPr>
          <w:i/>
          <w:iCs/>
          <w:lang w:val="ru-RU"/>
        </w:rPr>
        <w:t>'</w:t>
      </w:r>
      <w:r w:rsidR="009C1132" w:rsidRPr="009C1132">
        <w:rPr>
          <w:i/>
          <w:iCs/>
          <w:lang w:val="en-US"/>
        </w:rPr>
        <w:t>s</w:t>
      </w:r>
      <w:r w:rsidR="009C1132" w:rsidRPr="00BD00D3">
        <w:rPr>
          <w:i/>
          <w:iCs/>
          <w:lang w:val="ru-RU"/>
        </w:rPr>
        <w:t xml:space="preserve"> </w:t>
      </w:r>
      <w:r w:rsidR="009C1132" w:rsidRPr="009C1132">
        <w:rPr>
          <w:i/>
          <w:iCs/>
          <w:lang w:val="en-US"/>
        </w:rPr>
        <w:t>play</w:t>
      </w:r>
      <w:r w:rsidR="002A7BB1" w:rsidRPr="00BD00D3">
        <w:rPr>
          <w:lang w:val="ru-RU"/>
        </w:rPr>
        <w:t>)</w:t>
      </w:r>
      <w:r w:rsidR="0050201B" w:rsidRPr="00BD00D3">
        <w:rPr>
          <w:lang w:val="ru-RU"/>
        </w:rPr>
        <w:t>:</w:t>
      </w:r>
    </w:p>
    <w:p w14:paraId="6440AAED" w14:textId="6BC4397B" w:rsidR="004861F9" w:rsidRPr="0050201B" w:rsidRDefault="00C666B7" w:rsidP="003431B8">
      <w:pPr>
        <w:jc w:val="both"/>
        <w:rPr>
          <w:iCs/>
          <w:lang w:val="ru-RU"/>
        </w:rPr>
      </w:pPr>
      <w:r w:rsidRPr="00C666B7">
        <w:rPr>
          <w:i/>
          <w:iCs/>
        </w:rPr>
        <w:lastRenderedPageBreak/>
        <w:t xml:space="preserve">Jerome's laughter grew fainter and fainter as he slid farther and farther away, and as they stood together </w:t>
      </w:r>
      <w:r w:rsidRPr="00C666B7">
        <w:rPr>
          <w:b/>
          <w:bCs/>
          <w:i/>
          <w:iCs/>
        </w:rPr>
        <w:t>without a word</w:t>
      </w:r>
      <w:r w:rsidRPr="00C666B7">
        <w:rPr>
          <w:i/>
          <w:iCs/>
        </w:rPr>
        <w:t xml:space="preserve"> and looked down the stairway, which curved and curved and curved as far as their eyes could see, the Baudelaire orphans were afraid that it was all downhill from here. </w:t>
      </w:r>
      <w:r w:rsidRPr="0050201B">
        <w:rPr>
          <w:iCs/>
          <w:lang w:val="ru-RU"/>
        </w:rPr>
        <w:t>[</w:t>
      </w:r>
      <w:r w:rsidRPr="0050201B">
        <w:rPr>
          <w:iCs/>
        </w:rPr>
        <w:t>Lemony</w:t>
      </w:r>
      <w:r w:rsidRPr="0050201B">
        <w:rPr>
          <w:iCs/>
          <w:lang w:val="ru-RU"/>
        </w:rPr>
        <w:t xml:space="preserve"> </w:t>
      </w:r>
      <w:r w:rsidRPr="0050201B">
        <w:rPr>
          <w:iCs/>
        </w:rPr>
        <w:t>Snicket</w:t>
      </w:r>
      <w:r w:rsidRPr="0050201B">
        <w:rPr>
          <w:iCs/>
          <w:lang w:val="ru-RU"/>
        </w:rPr>
        <w:t xml:space="preserve">. </w:t>
      </w:r>
      <w:r w:rsidRPr="0050201B">
        <w:rPr>
          <w:iCs/>
        </w:rPr>
        <w:t>The</w:t>
      </w:r>
      <w:r w:rsidRPr="0050201B">
        <w:rPr>
          <w:iCs/>
          <w:lang w:val="ru-RU"/>
        </w:rPr>
        <w:t xml:space="preserve"> </w:t>
      </w:r>
      <w:r w:rsidRPr="0050201B">
        <w:rPr>
          <w:iCs/>
        </w:rPr>
        <w:t>Erzatz</w:t>
      </w:r>
      <w:r w:rsidRPr="0050201B">
        <w:rPr>
          <w:iCs/>
          <w:lang w:val="ru-RU"/>
        </w:rPr>
        <w:t xml:space="preserve"> </w:t>
      </w:r>
      <w:r w:rsidRPr="0050201B">
        <w:rPr>
          <w:iCs/>
        </w:rPr>
        <w:t>Elevator</w:t>
      </w:r>
      <w:r w:rsidRPr="0050201B">
        <w:rPr>
          <w:iCs/>
          <w:lang w:val="ru-RU"/>
        </w:rPr>
        <w:t xml:space="preserve"> (2001)]</w:t>
      </w:r>
      <w:r w:rsidR="0050201B">
        <w:rPr>
          <w:i/>
          <w:iCs/>
          <w:lang w:val="ru-RU"/>
        </w:rPr>
        <w:t xml:space="preserve"> – </w:t>
      </w:r>
      <w:r w:rsidRPr="00C666B7">
        <w:rPr>
          <w:i/>
          <w:iCs/>
          <w:lang w:val="ru-RU"/>
        </w:rPr>
        <w:t xml:space="preserve">Смех Джерома затихал по мере того, как он скользил все ниже и ниже, пока трое детей </w:t>
      </w:r>
      <w:r w:rsidRPr="00C666B7">
        <w:rPr>
          <w:b/>
          <w:bCs/>
          <w:i/>
          <w:iCs/>
          <w:lang w:val="ru-RU"/>
        </w:rPr>
        <w:t>молча</w:t>
      </w:r>
      <w:r w:rsidRPr="00C666B7">
        <w:rPr>
          <w:i/>
          <w:iCs/>
          <w:lang w:val="ru-RU"/>
        </w:rPr>
        <w:t xml:space="preserve"> стояли и смотрели в пролет лестницы, которая вилась и вилась вниз, до бесконечности, и казалось, что она уходит под гору, в глубину, а дела их в будущем пойдут еще хуже, чем раньше. </w:t>
      </w:r>
      <w:r w:rsidRPr="0050201B">
        <w:rPr>
          <w:iCs/>
          <w:lang w:val="ru-RU"/>
        </w:rPr>
        <w:t>[Лемони Сникет. Липовый лифт (А. Ставиская, 2005)]</w:t>
      </w:r>
      <w:r w:rsidR="0050201B" w:rsidRPr="0050201B">
        <w:rPr>
          <w:iCs/>
          <w:lang w:val="ru-RU"/>
        </w:rPr>
        <w:t>.</w:t>
      </w:r>
    </w:p>
    <w:p w14:paraId="5F4BEE09" w14:textId="36A7E566" w:rsidR="00E707C5" w:rsidRDefault="0050201B" w:rsidP="003431B8">
      <w:pPr>
        <w:jc w:val="both"/>
        <w:rPr>
          <w:rFonts w:eastAsia="MS Mincho"/>
          <w:lang w:val="ru-RU" w:eastAsia="ja-JP"/>
        </w:rPr>
      </w:pPr>
      <w:r>
        <w:rPr>
          <w:lang w:val="ru-RU"/>
        </w:rPr>
        <w:t>Отличительная черта данной подгруппы наречий</w:t>
      </w:r>
      <w:r w:rsidRPr="0050201B">
        <w:rPr>
          <w:lang w:val="ru-RU"/>
        </w:rPr>
        <w:t xml:space="preserve"> </w:t>
      </w:r>
      <w:r>
        <w:rPr>
          <w:lang w:val="ru-RU"/>
        </w:rPr>
        <w:t>– преобладание среди эквивалентных выражений глагольных форм, в частности причастий настоящего времени (</w:t>
      </w:r>
      <w:r>
        <w:rPr>
          <w:rFonts w:eastAsia="MS Mincho"/>
          <w:lang w:val="en-US" w:eastAsia="ja-JP"/>
        </w:rPr>
        <w:t>Participle</w:t>
      </w:r>
      <w:r w:rsidRPr="0050201B">
        <w:rPr>
          <w:rFonts w:eastAsia="MS Mincho"/>
          <w:lang w:val="ru-RU" w:eastAsia="ja-JP"/>
        </w:rPr>
        <w:t xml:space="preserve"> </w:t>
      </w:r>
      <w:r>
        <w:rPr>
          <w:rFonts w:eastAsia="MS Mincho"/>
          <w:lang w:val="en-US" w:eastAsia="ja-JP"/>
        </w:rPr>
        <w:t>I</w:t>
      </w:r>
      <w:r w:rsidRPr="0050201B">
        <w:rPr>
          <w:rFonts w:eastAsia="MS Mincho"/>
          <w:lang w:val="ru-RU" w:eastAsia="ja-JP"/>
        </w:rPr>
        <w:t>)</w:t>
      </w:r>
      <w:r>
        <w:rPr>
          <w:rFonts w:eastAsia="MS Mincho"/>
          <w:lang w:val="ru-RU" w:eastAsia="ja-JP"/>
        </w:rPr>
        <w:t>.</w:t>
      </w:r>
    </w:p>
    <w:p w14:paraId="62184E6C" w14:textId="77777777" w:rsidR="0050201B" w:rsidRPr="00491D44" w:rsidRDefault="0050201B" w:rsidP="003431B8">
      <w:pPr>
        <w:jc w:val="both"/>
        <w:rPr>
          <w:lang w:val="ru-RU"/>
        </w:rPr>
      </w:pPr>
    </w:p>
    <w:p w14:paraId="439D69D3" w14:textId="07520CC4" w:rsidR="00C3424B" w:rsidRPr="007E523C" w:rsidRDefault="003F4A19" w:rsidP="004F4C4B">
      <w:pPr>
        <w:pStyle w:val="2"/>
        <w:rPr>
          <w:lang w:val="ru-RU"/>
        </w:rPr>
      </w:pPr>
      <w:bookmarkStart w:id="21" w:name="_Toc483258083"/>
      <w:r w:rsidRPr="007E523C">
        <w:rPr>
          <w:lang w:val="ru-RU"/>
        </w:rPr>
        <w:t>2.4</w:t>
      </w:r>
      <w:r w:rsidR="00C3424B" w:rsidRPr="007E523C">
        <w:rPr>
          <w:lang w:val="ru-RU"/>
        </w:rPr>
        <w:t>. Наречия совместности в русском языке и их английские эквиваленты</w:t>
      </w:r>
      <w:bookmarkEnd w:id="21"/>
    </w:p>
    <w:p w14:paraId="3A8C816B" w14:textId="77777777" w:rsidR="00C3424B" w:rsidRPr="00E707C5" w:rsidRDefault="00C3424B" w:rsidP="003431B8">
      <w:pPr>
        <w:jc w:val="both"/>
        <w:rPr>
          <w:lang w:val="ru-RU"/>
        </w:rPr>
      </w:pPr>
    </w:p>
    <w:p w14:paraId="36C6AE96" w14:textId="5C1D945B" w:rsidR="00003F47" w:rsidRPr="00871C3D" w:rsidRDefault="00A32403" w:rsidP="003431B8">
      <w:pPr>
        <w:jc w:val="both"/>
        <w:rPr>
          <w:color w:val="000000"/>
          <w:sz w:val="29"/>
          <w:szCs w:val="29"/>
          <w:lang w:val="ru-RU" w:eastAsia="ja-JP"/>
        </w:rPr>
      </w:pPr>
      <w:r w:rsidRPr="004A117C">
        <w:rPr>
          <w:lang w:val="ru-RU"/>
        </w:rPr>
        <w:t>В группу наречий совместности выделяют наречия о</w:t>
      </w:r>
      <w:r w:rsidRPr="003431B8">
        <w:rPr>
          <w:lang w:val="ru-RU"/>
        </w:rPr>
        <w:t>браза и способа действия, которые характеризуются действием по соучастию или, напротив, несоучастию в нем нескольких субъектов или объектов. Многие лингвисты выделяют эту группу как самостоятельный разряд наречий</w:t>
      </w:r>
      <w:r>
        <w:rPr>
          <w:rStyle w:val="af"/>
          <w:rFonts w:cs="Times New Roman"/>
          <w:bCs/>
        </w:rPr>
        <w:footnoteReference w:id="69"/>
      </w:r>
      <w:r w:rsidRPr="003431B8">
        <w:rPr>
          <w:lang w:val="ru-RU"/>
        </w:rPr>
        <w:t>.</w:t>
      </w:r>
      <w:r w:rsidR="00E44460" w:rsidRPr="003431B8">
        <w:rPr>
          <w:lang w:val="ru-RU"/>
        </w:rPr>
        <w:t xml:space="preserve"> </w:t>
      </w:r>
      <w:r w:rsidR="00BB346F" w:rsidRPr="003431B8">
        <w:rPr>
          <w:lang w:val="ru-RU"/>
        </w:rPr>
        <w:t>По словам Евтюхина</w:t>
      </w:r>
      <w:r w:rsidR="008A6F28">
        <w:rPr>
          <w:lang w:val="ru-RU"/>
        </w:rPr>
        <w:t>,</w:t>
      </w:r>
      <w:r w:rsidR="00BB346F" w:rsidRPr="003431B8">
        <w:rPr>
          <w:lang w:val="ru-RU"/>
        </w:rPr>
        <w:t xml:space="preserve"> </w:t>
      </w:r>
      <w:r w:rsidR="00BB346F" w:rsidRPr="003431B8">
        <w:rPr>
          <w:color w:val="000000"/>
          <w:sz w:val="29"/>
          <w:szCs w:val="29"/>
          <w:lang w:val="ru-RU" w:eastAsia="ja-JP"/>
        </w:rPr>
        <w:t xml:space="preserve">центральное место в этой группе </w:t>
      </w:r>
      <w:r w:rsidR="00E44460" w:rsidRPr="00E44460">
        <w:rPr>
          <w:color w:val="000000"/>
          <w:sz w:val="29"/>
          <w:szCs w:val="29"/>
          <w:lang w:val="ru-RU" w:eastAsia="ja-JP"/>
        </w:rPr>
        <w:t>занимают лексемы, образованные от собирательных числительных (</w:t>
      </w:r>
      <w:r w:rsidR="00E44460" w:rsidRPr="00E44460">
        <w:rPr>
          <w:rFonts w:ascii="Times" w:hAnsi="Times" w:cs="Times"/>
          <w:i/>
          <w:iCs/>
          <w:color w:val="000000"/>
          <w:sz w:val="29"/>
          <w:szCs w:val="29"/>
          <w:lang w:val="ru-RU" w:eastAsia="ja-JP"/>
        </w:rPr>
        <w:t>вдвоем</w:t>
      </w:r>
      <w:r w:rsidR="00E44460" w:rsidRPr="00E44460">
        <w:rPr>
          <w:color w:val="000000"/>
          <w:sz w:val="29"/>
          <w:szCs w:val="29"/>
          <w:lang w:val="ru-RU" w:eastAsia="ja-JP"/>
        </w:rPr>
        <w:t xml:space="preserve">, </w:t>
      </w:r>
      <w:r w:rsidR="00E44460" w:rsidRPr="00E44460">
        <w:rPr>
          <w:rFonts w:ascii="Times" w:hAnsi="Times" w:cs="Times"/>
          <w:i/>
          <w:iCs/>
          <w:color w:val="000000"/>
          <w:sz w:val="29"/>
          <w:szCs w:val="29"/>
          <w:lang w:val="ru-RU" w:eastAsia="ja-JP"/>
        </w:rPr>
        <w:t>втроем</w:t>
      </w:r>
      <w:r w:rsidR="00E44460" w:rsidRPr="00E44460">
        <w:rPr>
          <w:color w:val="000000"/>
          <w:sz w:val="29"/>
          <w:szCs w:val="29"/>
          <w:lang w:val="ru-RU" w:eastAsia="ja-JP"/>
        </w:rPr>
        <w:t xml:space="preserve">, </w:t>
      </w:r>
      <w:r w:rsidR="00E44460" w:rsidRPr="00E44460">
        <w:rPr>
          <w:rFonts w:ascii="Times" w:hAnsi="Times" w:cs="Times"/>
          <w:i/>
          <w:iCs/>
          <w:color w:val="000000"/>
          <w:sz w:val="29"/>
          <w:szCs w:val="29"/>
          <w:lang w:val="ru-RU" w:eastAsia="ja-JP"/>
        </w:rPr>
        <w:t>вчетвером</w:t>
      </w:r>
      <w:r w:rsidR="00E44460" w:rsidRPr="00E44460">
        <w:rPr>
          <w:color w:val="000000"/>
          <w:sz w:val="29"/>
          <w:szCs w:val="29"/>
          <w:lang w:val="ru-RU" w:eastAsia="ja-JP"/>
        </w:rPr>
        <w:t>)</w:t>
      </w:r>
      <w:r w:rsidR="00633611" w:rsidRPr="003431B8">
        <w:rPr>
          <w:color w:val="000000"/>
          <w:sz w:val="29"/>
          <w:szCs w:val="29"/>
          <w:lang w:val="ru-RU" w:eastAsia="ja-JP"/>
        </w:rPr>
        <w:t xml:space="preserve"> </w:t>
      </w:r>
      <w:r w:rsidR="00633611" w:rsidRPr="00E44460">
        <w:rPr>
          <w:color w:val="000000"/>
          <w:sz w:val="29"/>
          <w:szCs w:val="29"/>
          <w:lang w:val="ru-RU" w:eastAsia="ja-JP"/>
        </w:rPr>
        <w:t>и называющие точно количество субъектов</w:t>
      </w:r>
      <w:r w:rsidR="00633611" w:rsidRPr="003431B8">
        <w:rPr>
          <w:color w:val="000000"/>
          <w:sz w:val="29"/>
          <w:szCs w:val="29"/>
          <w:lang w:val="ru-RU" w:eastAsia="ja-JP"/>
        </w:rPr>
        <w:t xml:space="preserve"> или</w:t>
      </w:r>
      <w:r w:rsidR="008A6F28">
        <w:rPr>
          <w:color w:val="000000"/>
          <w:sz w:val="29"/>
          <w:szCs w:val="29"/>
          <w:lang w:val="ru-RU" w:eastAsia="ja-JP"/>
        </w:rPr>
        <w:t xml:space="preserve"> объектов</w:t>
      </w:r>
      <w:r w:rsidR="00BB346F" w:rsidRPr="003431B8">
        <w:rPr>
          <w:color w:val="000000"/>
          <w:sz w:val="29"/>
          <w:szCs w:val="29"/>
          <w:lang w:val="ru-RU" w:eastAsia="ja-JP"/>
        </w:rPr>
        <w:t xml:space="preserve">. </w:t>
      </w:r>
      <w:r w:rsidR="00633611" w:rsidRPr="00871C3D">
        <w:rPr>
          <w:color w:val="000000"/>
          <w:sz w:val="29"/>
          <w:szCs w:val="29"/>
          <w:lang w:val="ru-RU" w:eastAsia="ja-JP"/>
        </w:rPr>
        <w:t xml:space="preserve">Все 9 наречий этой подгруппы (от </w:t>
      </w:r>
      <w:r w:rsidR="00633611" w:rsidRPr="00871C3D">
        <w:rPr>
          <w:i/>
          <w:iCs/>
          <w:color w:val="000000"/>
          <w:sz w:val="29"/>
          <w:szCs w:val="29"/>
          <w:lang w:val="ru-RU" w:eastAsia="ja-JP"/>
        </w:rPr>
        <w:t>вдвоем</w:t>
      </w:r>
      <w:r w:rsidR="00633611" w:rsidRPr="00871C3D">
        <w:rPr>
          <w:color w:val="000000"/>
          <w:sz w:val="29"/>
          <w:szCs w:val="29"/>
          <w:lang w:val="ru-RU" w:eastAsia="ja-JP"/>
        </w:rPr>
        <w:t xml:space="preserve"> до </w:t>
      </w:r>
      <w:r w:rsidR="00633611" w:rsidRPr="00871C3D">
        <w:rPr>
          <w:i/>
          <w:iCs/>
          <w:color w:val="000000"/>
          <w:sz w:val="29"/>
          <w:szCs w:val="29"/>
          <w:lang w:val="ru-RU" w:eastAsia="ja-JP"/>
        </w:rPr>
        <w:t>вдесятером</w:t>
      </w:r>
      <w:r w:rsidR="00633611" w:rsidRPr="00871C3D">
        <w:rPr>
          <w:color w:val="000000"/>
          <w:sz w:val="29"/>
          <w:szCs w:val="29"/>
          <w:lang w:val="ru-RU" w:eastAsia="ja-JP"/>
        </w:rPr>
        <w:t xml:space="preserve">) вошли в состав исследуемых. </w:t>
      </w:r>
      <w:r w:rsidR="00871C3D">
        <w:rPr>
          <w:color w:val="000000"/>
          <w:sz w:val="29"/>
          <w:szCs w:val="29"/>
          <w:lang w:val="ru-RU" w:eastAsia="ja-JP"/>
        </w:rPr>
        <w:t>Полный список использованных наречий совместности приведен в Приложении А.</w:t>
      </w:r>
    </w:p>
    <w:p w14:paraId="5C2E25BD" w14:textId="0CBBC9E8" w:rsidR="00BB346F" w:rsidRPr="00797FC8" w:rsidRDefault="00633611" w:rsidP="003431B8">
      <w:pPr>
        <w:jc w:val="both"/>
        <w:rPr>
          <w:lang w:val="ru-RU" w:eastAsia="ja-JP"/>
        </w:rPr>
      </w:pPr>
      <w:r w:rsidRPr="00357543">
        <w:rPr>
          <w:lang w:val="ru-RU" w:eastAsia="ja-JP"/>
        </w:rPr>
        <w:lastRenderedPageBreak/>
        <w:t>Стоит отметить,</w:t>
      </w:r>
      <w:r w:rsidR="00806601" w:rsidRPr="00357543">
        <w:rPr>
          <w:lang w:val="ru-RU" w:eastAsia="ja-JP"/>
        </w:rPr>
        <w:t xml:space="preserve"> что, как и в русском языке, в английском </w:t>
      </w:r>
      <w:r w:rsidR="00650FE0">
        <w:rPr>
          <w:lang w:val="ru-RU" w:eastAsia="ja-JP"/>
        </w:rPr>
        <w:t xml:space="preserve">все </w:t>
      </w:r>
      <w:r w:rsidR="00806601" w:rsidRPr="00357543">
        <w:rPr>
          <w:lang w:val="ru-RU" w:eastAsia="ja-JP"/>
        </w:rPr>
        <w:t xml:space="preserve">наречия </w:t>
      </w:r>
      <w:r w:rsidR="008A6F28">
        <w:rPr>
          <w:lang w:val="ru-RU" w:eastAsia="ja-JP"/>
        </w:rPr>
        <w:t>такого типа</w:t>
      </w:r>
      <w:r w:rsidR="00806601" w:rsidRPr="00357543">
        <w:rPr>
          <w:lang w:val="ru-RU" w:eastAsia="ja-JP"/>
        </w:rPr>
        <w:t xml:space="preserve"> образуются </w:t>
      </w:r>
      <w:r w:rsidR="00357543">
        <w:rPr>
          <w:lang w:val="ru-RU" w:eastAsia="ja-JP"/>
        </w:rPr>
        <w:t>одним и тем же</w:t>
      </w:r>
      <w:r w:rsidR="00806601" w:rsidRPr="00357543">
        <w:rPr>
          <w:lang w:val="ru-RU" w:eastAsia="ja-JP"/>
        </w:rPr>
        <w:t xml:space="preserve"> образом. Для перевода </w:t>
      </w:r>
      <w:r w:rsidR="00357543">
        <w:rPr>
          <w:lang w:val="ru-RU" w:eastAsia="ja-JP"/>
        </w:rPr>
        <w:t xml:space="preserve">чаще всего </w:t>
      </w:r>
      <w:r w:rsidR="00806601" w:rsidRPr="00357543">
        <w:rPr>
          <w:lang w:val="ru-RU" w:eastAsia="ja-JP"/>
        </w:rPr>
        <w:t xml:space="preserve">используются конструкции </w:t>
      </w:r>
      <w:r w:rsidR="00806601" w:rsidRPr="00357543">
        <w:rPr>
          <w:i/>
          <w:iCs/>
          <w:lang w:val="ru-RU" w:eastAsia="ja-JP"/>
        </w:rPr>
        <w:t xml:space="preserve">числительное + </w:t>
      </w:r>
      <w:r w:rsidR="00806601" w:rsidRPr="00806601">
        <w:rPr>
          <w:i/>
          <w:iCs/>
          <w:lang w:val="en-US" w:eastAsia="ja-JP"/>
        </w:rPr>
        <w:t>together</w:t>
      </w:r>
      <w:r w:rsidR="00806601" w:rsidRPr="00806601">
        <w:rPr>
          <w:lang w:val="ru-RU" w:eastAsia="ja-JP"/>
        </w:rPr>
        <w:t xml:space="preserve"> </w:t>
      </w:r>
      <w:r w:rsidR="00806601" w:rsidRPr="00357543">
        <w:rPr>
          <w:lang w:val="ru-RU" w:eastAsia="ja-JP"/>
        </w:rPr>
        <w:t xml:space="preserve">или </w:t>
      </w:r>
      <w:r w:rsidR="008A6F28" w:rsidRPr="008A6F28">
        <w:rPr>
          <w:i/>
          <w:lang w:val="en-US" w:eastAsia="ja-JP"/>
        </w:rPr>
        <w:t>the</w:t>
      </w:r>
      <w:r w:rsidR="008A6F28" w:rsidRPr="008A6F28">
        <w:rPr>
          <w:lang w:val="ru-RU" w:eastAsia="ja-JP"/>
        </w:rPr>
        <w:t xml:space="preserve"> + </w:t>
      </w:r>
      <w:r w:rsidR="00806601" w:rsidRPr="00357543">
        <w:rPr>
          <w:i/>
          <w:iCs/>
          <w:lang w:val="ru-RU" w:eastAsia="ja-JP"/>
        </w:rPr>
        <w:t xml:space="preserve">числительное + </w:t>
      </w:r>
      <w:r w:rsidR="00806601" w:rsidRPr="00806601">
        <w:rPr>
          <w:i/>
          <w:iCs/>
          <w:lang w:val="en-US" w:eastAsia="ja-JP"/>
        </w:rPr>
        <w:t>of</w:t>
      </w:r>
      <w:r w:rsidR="00EA0DED" w:rsidRPr="00EA0DED">
        <w:rPr>
          <w:i/>
          <w:iCs/>
          <w:lang w:val="ru-RU" w:eastAsia="ja-JP"/>
        </w:rPr>
        <w:t xml:space="preserve"> ~</w:t>
      </w:r>
      <w:r w:rsidR="00357543">
        <w:rPr>
          <w:lang w:val="ru-RU" w:eastAsia="ja-JP"/>
        </w:rPr>
        <w:t xml:space="preserve">. Возможно также образование наречий этой подгруппы с помощью суффикса </w:t>
      </w:r>
      <w:r w:rsidR="00357543" w:rsidRPr="00357543">
        <w:rPr>
          <w:i/>
          <w:iCs/>
          <w:lang w:val="ru-RU" w:eastAsia="ja-JP"/>
        </w:rPr>
        <w:t>–</w:t>
      </w:r>
      <w:r w:rsidR="00357543" w:rsidRPr="00357543">
        <w:rPr>
          <w:i/>
          <w:iCs/>
          <w:lang w:val="en-US" w:eastAsia="ja-JP"/>
        </w:rPr>
        <w:t>some</w:t>
      </w:r>
      <w:r w:rsidR="00357543" w:rsidRPr="00357543">
        <w:rPr>
          <w:lang w:val="ru-RU" w:eastAsia="ja-JP"/>
        </w:rPr>
        <w:t xml:space="preserve"> (</w:t>
      </w:r>
      <w:r w:rsidR="00357543" w:rsidRPr="00357543">
        <w:rPr>
          <w:i/>
          <w:iCs/>
          <w:lang w:val="en-US" w:eastAsia="ja-JP"/>
        </w:rPr>
        <w:t>threesome</w:t>
      </w:r>
      <w:r w:rsidR="00357543" w:rsidRPr="00357543">
        <w:rPr>
          <w:i/>
          <w:iCs/>
          <w:lang w:val="ru-RU" w:eastAsia="ja-JP"/>
        </w:rPr>
        <w:t xml:space="preserve">, </w:t>
      </w:r>
      <w:r w:rsidR="00357543" w:rsidRPr="00357543">
        <w:rPr>
          <w:i/>
          <w:iCs/>
          <w:lang w:val="en-US" w:eastAsia="ja-JP"/>
        </w:rPr>
        <w:t>foursome</w:t>
      </w:r>
      <w:r w:rsidR="00357543" w:rsidRPr="00357543">
        <w:rPr>
          <w:lang w:val="ru-RU" w:eastAsia="ja-JP"/>
        </w:rPr>
        <w:t>)</w:t>
      </w:r>
      <w:r w:rsidR="00753167">
        <w:rPr>
          <w:lang w:val="ru-RU" w:eastAsia="ja-JP"/>
        </w:rPr>
        <w:t>.</w:t>
      </w:r>
      <w:r w:rsidR="00797FC8">
        <w:rPr>
          <w:lang w:val="ru-RU" w:eastAsia="ja-JP"/>
        </w:rPr>
        <w:t xml:space="preserve"> Английские лингвисты при это</w:t>
      </w:r>
      <w:r w:rsidR="008A6F28">
        <w:rPr>
          <w:lang w:val="ru-RU" w:eastAsia="ja-JP"/>
        </w:rPr>
        <w:t>м отмечают, что, несмотря на то</w:t>
      </w:r>
      <w:r w:rsidR="00797FC8">
        <w:rPr>
          <w:lang w:val="ru-RU" w:eastAsia="ja-JP"/>
        </w:rPr>
        <w:t xml:space="preserve"> что суффикс –some может быть бесконечно продуктивным и позволяет образовать в этом случае наречие от любого числительного, в реальной речи он используется только с числительными от </w:t>
      </w:r>
      <w:r w:rsidR="00797FC8" w:rsidRPr="00797FC8">
        <w:rPr>
          <w:i/>
          <w:iCs/>
          <w:lang w:val="en-US" w:eastAsia="ja-JP"/>
        </w:rPr>
        <w:t>two</w:t>
      </w:r>
      <w:r w:rsidR="00797FC8" w:rsidRPr="00797FC8">
        <w:rPr>
          <w:lang w:val="ru-RU" w:eastAsia="ja-JP"/>
        </w:rPr>
        <w:t xml:space="preserve"> </w:t>
      </w:r>
      <w:r w:rsidR="00797FC8">
        <w:rPr>
          <w:lang w:val="ru-RU" w:eastAsia="ja-JP"/>
        </w:rPr>
        <w:t xml:space="preserve">до </w:t>
      </w:r>
      <w:r w:rsidR="00797FC8" w:rsidRPr="00797FC8">
        <w:rPr>
          <w:i/>
          <w:iCs/>
          <w:lang w:val="ru-RU" w:eastAsia="ja-JP"/>
        </w:rPr>
        <w:t>four</w:t>
      </w:r>
      <w:r w:rsidR="00797FC8">
        <w:rPr>
          <w:lang w:val="ru-RU" w:eastAsia="ja-JP"/>
        </w:rPr>
        <w:t xml:space="preserve"> или </w:t>
      </w:r>
      <w:r w:rsidR="00797FC8" w:rsidRPr="00797FC8">
        <w:rPr>
          <w:i/>
          <w:iCs/>
          <w:lang w:val="en-US" w:eastAsia="ja-JP"/>
        </w:rPr>
        <w:t>five</w:t>
      </w:r>
      <w:r w:rsidR="00797FC8" w:rsidRPr="00797FC8">
        <w:rPr>
          <w:lang w:val="ru-RU" w:eastAsia="ja-JP"/>
        </w:rPr>
        <w:t>.</w:t>
      </w:r>
      <w:r w:rsidR="00797FC8">
        <w:rPr>
          <w:lang w:val="ru-RU" w:eastAsia="ja-JP"/>
        </w:rPr>
        <w:t xml:space="preserve"> Образование таким образом</w:t>
      </w:r>
      <w:r w:rsidR="008A6F28">
        <w:rPr>
          <w:lang w:val="ru-RU" w:eastAsia="ja-JP"/>
        </w:rPr>
        <w:t xml:space="preserve"> наречий</w:t>
      </w:r>
      <w:r w:rsidR="00797FC8">
        <w:rPr>
          <w:lang w:val="ru-RU" w:eastAsia="ja-JP"/>
        </w:rPr>
        <w:t xml:space="preserve"> от других числительных (например, </w:t>
      </w:r>
      <w:r w:rsidR="00797FC8" w:rsidRPr="00797FC8">
        <w:rPr>
          <w:i/>
          <w:iCs/>
          <w:lang w:val="en-US" w:eastAsia="ja-JP"/>
        </w:rPr>
        <w:t>seventeensome</w:t>
      </w:r>
      <w:r w:rsidR="00797FC8">
        <w:rPr>
          <w:lang w:val="ru-RU" w:eastAsia="ja-JP"/>
        </w:rPr>
        <w:t>) может быть использовано для придания выражению комичности</w:t>
      </w:r>
      <w:r w:rsidR="00F361B1">
        <w:rPr>
          <w:rStyle w:val="af"/>
          <w:rFonts w:cs="Times New Roman"/>
          <w:color w:val="000000"/>
          <w:sz w:val="29"/>
          <w:szCs w:val="29"/>
          <w:lang w:val="ru-RU" w:eastAsia="ja-JP"/>
        </w:rPr>
        <w:footnoteReference w:id="70"/>
      </w:r>
      <w:r w:rsidR="00797FC8">
        <w:rPr>
          <w:lang w:val="ru-RU" w:eastAsia="ja-JP"/>
        </w:rPr>
        <w:t>.</w:t>
      </w:r>
    </w:p>
    <w:p w14:paraId="35FAB8D3" w14:textId="0DB99779" w:rsidR="00357543" w:rsidRDefault="00357543" w:rsidP="003431B8">
      <w:pPr>
        <w:jc w:val="both"/>
        <w:rPr>
          <w:iCs/>
          <w:lang w:val="ru-RU" w:eastAsia="ja-JP"/>
        </w:rPr>
      </w:pPr>
      <w:r w:rsidRPr="003F2BE5">
        <w:rPr>
          <w:i/>
          <w:iCs/>
          <w:lang w:val="ru-RU" w:eastAsia="ja-JP"/>
        </w:rPr>
        <w:t xml:space="preserve">Так и я о любом сокамернике могу вспомнить интересней и больше, чем о капитане госбезопасности Езепове, против которого я немало высидел в кабинете </w:t>
      </w:r>
      <w:r w:rsidRPr="003F2BE5">
        <w:rPr>
          <w:b/>
          <w:bCs/>
          <w:i/>
          <w:iCs/>
          <w:lang w:val="ru-RU" w:eastAsia="ja-JP"/>
        </w:rPr>
        <w:t>вдвоем</w:t>
      </w:r>
      <w:r w:rsidRPr="003F2BE5">
        <w:rPr>
          <w:i/>
          <w:iCs/>
          <w:lang w:val="ru-RU" w:eastAsia="ja-JP"/>
        </w:rPr>
        <w:t xml:space="preserve">. </w:t>
      </w:r>
      <w:r w:rsidR="008A6F28" w:rsidRPr="008A6F28">
        <w:rPr>
          <w:rFonts w:eastAsia="MS Mincho"/>
          <w:iCs/>
          <w:lang w:val="en-US" w:eastAsia="ja-JP"/>
        </w:rPr>
        <w:t>[</w:t>
      </w:r>
      <w:r w:rsidR="008A6F28">
        <w:rPr>
          <w:iCs/>
          <w:lang w:val="ru-RU" w:eastAsia="ja-JP"/>
        </w:rPr>
        <w:t>А</w:t>
      </w:r>
      <w:r w:rsidR="008A6F28" w:rsidRPr="00BD00D3">
        <w:rPr>
          <w:iCs/>
          <w:lang w:eastAsia="ja-JP"/>
        </w:rPr>
        <w:t>.</w:t>
      </w:r>
      <w:r w:rsidRPr="008A6F28">
        <w:rPr>
          <w:iCs/>
          <w:lang w:val="en-US" w:eastAsia="ja-JP"/>
        </w:rPr>
        <w:t xml:space="preserve"> </w:t>
      </w:r>
      <w:r w:rsidRPr="008A6F28">
        <w:rPr>
          <w:iCs/>
          <w:lang w:val="ru-RU" w:eastAsia="ja-JP"/>
        </w:rPr>
        <w:t>Солженицын</w:t>
      </w:r>
      <w:r w:rsidR="008A6F28" w:rsidRPr="008A6F28">
        <w:rPr>
          <w:iCs/>
          <w:lang w:val="en-US" w:eastAsia="ja-JP"/>
        </w:rPr>
        <w:t xml:space="preserve">. </w:t>
      </w:r>
      <w:r w:rsidRPr="008A6F28">
        <w:rPr>
          <w:iCs/>
          <w:lang w:val="ru-RU" w:eastAsia="ja-JP"/>
        </w:rPr>
        <w:t>Арх</w:t>
      </w:r>
      <w:r w:rsidR="008A6F28" w:rsidRPr="008A6F28">
        <w:rPr>
          <w:iCs/>
          <w:lang w:val="ru-RU" w:eastAsia="ja-JP"/>
        </w:rPr>
        <w:t>ипелаг</w:t>
      </w:r>
      <w:r w:rsidR="008A6F28" w:rsidRPr="008A6F28">
        <w:rPr>
          <w:iCs/>
          <w:lang w:val="en-US" w:eastAsia="ja-JP"/>
        </w:rPr>
        <w:t xml:space="preserve"> </w:t>
      </w:r>
      <w:r w:rsidR="008A6F28" w:rsidRPr="008A6F28">
        <w:rPr>
          <w:iCs/>
          <w:lang w:val="ru-RU" w:eastAsia="ja-JP"/>
        </w:rPr>
        <w:t>Гулаг</w:t>
      </w:r>
      <w:r w:rsidR="008A6F28" w:rsidRPr="008A6F28">
        <w:rPr>
          <w:iCs/>
          <w:lang w:val="en-US" w:eastAsia="ja-JP"/>
        </w:rPr>
        <w:t>]</w:t>
      </w:r>
      <w:r w:rsidR="008A6F28" w:rsidRPr="008A6F28">
        <w:rPr>
          <w:i/>
          <w:iCs/>
          <w:lang w:val="en-US" w:eastAsia="ja-JP"/>
        </w:rPr>
        <w:t xml:space="preserve"> – </w:t>
      </w:r>
      <w:r w:rsidRPr="003F2BE5">
        <w:rPr>
          <w:i/>
          <w:iCs/>
          <w:lang w:eastAsia="ja-JP"/>
        </w:rPr>
        <w:t xml:space="preserve">So it is with me, I can recall much more—and much more that's interesting—about any one of my cellmates than I can about Captain of State Security Yezepov, with whom I spent no little time face to face, </w:t>
      </w:r>
      <w:r w:rsidRPr="003F2BE5">
        <w:rPr>
          <w:b/>
          <w:bCs/>
          <w:i/>
          <w:iCs/>
          <w:lang w:eastAsia="ja-JP"/>
        </w:rPr>
        <w:t>the two of us</w:t>
      </w:r>
      <w:r w:rsidRPr="003F2BE5">
        <w:rPr>
          <w:i/>
          <w:iCs/>
          <w:lang w:eastAsia="ja-JP"/>
        </w:rPr>
        <w:t xml:space="preserve"> alone in his office. </w:t>
      </w:r>
      <w:r w:rsidR="008A6F28" w:rsidRPr="008A6F28">
        <w:rPr>
          <w:iCs/>
          <w:lang w:val="ru-RU" w:eastAsia="ja-JP"/>
        </w:rPr>
        <w:t>[</w:t>
      </w:r>
      <w:r w:rsidR="008A6F28" w:rsidRPr="008A6F28">
        <w:rPr>
          <w:iCs/>
          <w:lang w:eastAsia="ja-JP"/>
        </w:rPr>
        <w:t>Aleksandr</w:t>
      </w:r>
      <w:r w:rsidR="008A6F28" w:rsidRPr="00BD00D3">
        <w:rPr>
          <w:iCs/>
          <w:lang w:val="ru-RU" w:eastAsia="ja-JP"/>
        </w:rPr>
        <w:t xml:space="preserve"> </w:t>
      </w:r>
      <w:r w:rsidRPr="008A6F28">
        <w:rPr>
          <w:iCs/>
          <w:lang w:eastAsia="ja-JP"/>
        </w:rPr>
        <w:t>Solzhenitsyn</w:t>
      </w:r>
      <w:r w:rsidR="008A6F28" w:rsidRPr="008A6F28">
        <w:rPr>
          <w:iCs/>
          <w:lang w:val="ru-RU" w:eastAsia="ja-JP"/>
        </w:rPr>
        <w:t>.</w:t>
      </w:r>
      <w:r w:rsidRPr="008A6F28">
        <w:rPr>
          <w:iCs/>
          <w:lang w:val="ru-RU" w:eastAsia="ja-JP"/>
        </w:rPr>
        <w:t xml:space="preserve"> </w:t>
      </w:r>
      <w:r w:rsidRPr="008A6F28">
        <w:rPr>
          <w:iCs/>
          <w:lang w:eastAsia="ja-JP"/>
        </w:rPr>
        <w:t>The</w:t>
      </w:r>
      <w:r w:rsidRPr="008A6F28">
        <w:rPr>
          <w:iCs/>
          <w:lang w:val="ru-RU" w:eastAsia="ja-JP"/>
        </w:rPr>
        <w:t xml:space="preserve"> </w:t>
      </w:r>
      <w:r w:rsidRPr="008A6F28">
        <w:rPr>
          <w:iCs/>
          <w:lang w:eastAsia="ja-JP"/>
        </w:rPr>
        <w:t>Gulag</w:t>
      </w:r>
      <w:r w:rsidRPr="008A6F28">
        <w:rPr>
          <w:iCs/>
          <w:lang w:val="ru-RU" w:eastAsia="ja-JP"/>
        </w:rPr>
        <w:t xml:space="preserve"> </w:t>
      </w:r>
      <w:r w:rsidRPr="008A6F28">
        <w:rPr>
          <w:iCs/>
          <w:lang w:eastAsia="ja-JP"/>
        </w:rPr>
        <w:t>Archipelago</w:t>
      </w:r>
      <w:r w:rsidR="008A6F28" w:rsidRPr="008A6F28">
        <w:rPr>
          <w:iCs/>
          <w:lang w:val="ru-RU" w:eastAsia="ja-JP"/>
        </w:rPr>
        <w:t>]</w:t>
      </w:r>
      <w:r w:rsidR="006E388F" w:rsidRPr="008A6F28">
        <w:rPr>
          <w:iCs/>
          <w:lang w:val="ru-RU" w:eastAsia="ja-JP"/>
        </w:rPr>
        <w:t>.</w:t>
      </w:r>
    </w:p>
    <w:p w14:paraId="23F4B35B" w14:textId="503C93CB" w:rsidR="008A6F28" w:rsidRPr="00BD00D3" w:rsidRDefault="008A6F28" w:rsidP="008A6F28">
      <w:pPr>
        <w:jc w:val="both"/>
        <w:rPr>
          <w:i/>
          <w:iCs/>
          <w:lang w:val="ru-RU" w:eastAsia="ja-JP"/>
        </w:rPr>
      </w:pPr>
      <w:r w:rsidRPr="008A6F28">
        <w:rPr>
          <w:i/>
          <w:iCs/>
          <w:lang w:val="ru-RU" w:eastAsia="ja-JP"/>
        </w:rPr>
        <w:t xml:space="preserve">У дома они встретили небритого мужчину с портфелем ― столь же разбитного и серого, как его жена, ― так что громко вошли </w:t>
      </w:r>
      <w:r w:rsidRPr="008A6F28">
        <w:rPr>
          <w:b/>
          <w:i/>
          <w:iCs/>
          <w:lang w:val="ru-RU" w:eastAsia="ja-JP"/>
        </w:rPr>
        <w:t>вчетвером</w:t>
      </w:r>
      <w:r w:rsidRPr="008A6F28">
        <w:rPr>
          <w:i/>
          <w:iCs/>
          <w:lang w:val="ru-RU" w:eastAsia="ja-JP"/>
        </w:rPr>
        <w:t xml:space="preserve">. </w:t>
      </w:r>
      <w:r w:rsidRPr="008A6F28">
        <w:rPr>
          <w:iCs/>
          <w:lang w:val="en-US" w:eastAsia="ja-JP"/>
        </w:rPr>
        <w:t>[</w:t>
      </w:r>
      <w:r w:rsidRPr="008A6F28">
        <w:rPr>
          <w:iCs/>
          <w:lang w:val="ru-RU" w:eastAsia="ja-JP"/>
        </w:rPr>
        <w:t>В</w:t>
      </w:r>
      <w:r w:rsidRPr="008A6F28">
        <w:rPr>
          <w:iCs/>
          <w:lang w:val="en-US" w:eastAsia="ja-JP"/>
        </w:rPr>
        <w:t xml:space="preserve">. </w:t>
      </w:r>
      <w:r w:rsidRPr="008A6F28">
        <w:rPr>
          <w:iCs/>
          <w:lang w:val="ru-RU" w:eastAsia="ja-JP"/>
        </w:rPr>
        <w:t>В</w:t>
      </w:r>
      <w:r w:rsidRPr="008A6F28">
        <w:rPr>
          <w:iCs/>
          <w:lang w:val="en-US" w:eastAsia="ja-JP"/>
        </w:rPr>
        <w:t xml:space="preserve">. </w:t>
      </w:r>
      <w:r w:rsidRPr="008A6F28">
        <w:rPr>
          <w:iCs/>
          <w:lang w:val="ru-RU" w:eastAsia="ja-JP"/>
        </w:rPr>
        <w:t>Набоков</w:t>
      </w:r>
      <w:r w:rsidRPr="008A6F28">
        <w:rPr>
          <w:iCs/>
          <w:lang w:val="en-US" w:eastAsia="ja-JP"/>
        </w:rPr>
        <w:t xml:space="preserve">. </w:t>
      </w:r>
      <w:r w:rsidRPr="008A6F28">
        <w:rPr>
          <w:iCs/>
          <w:lang w:val="ru-RU" w:eastAsia="ja-JP"/>
        </w:rPr>
        <w:t>Волшебник</w:t>
      </w:r>
      <w:r w:rsidRPr="008A6F28">
        <w:rPr>
          <w:iCs/>
          <w:lang w:val="en-US" w:eastAsia="ja-JP"/>
        </w:rPr>
        <w:t xml:space="preserve"> (1939)] </w:t>
      </w:r>
      <w:r w:rsidRPr="008A6F28">
        <w:rPr>
          <w:i/>
          <w:iCs/>
          <w:lang w:val="en-US" w:eastAsia="ja-JP"/>
        </w:rPr>
        <w:t xml:space="preserve">– Outside the building they ran into an unshaven man with a briefcase, as unabashed and as gray as his wife, so </w:t>
      </w:r>
      <w:r w:rsidRPr="008A6F28">
        <w:rPr>
          <w:b/>
          <w:i/>
          <w:iCs/>
          <w:lang w:val="en-US" w:eastAsia="ja-JP"/>
        </w:rPr>
        <w:t>the four of them</w:t>
      </w:r>
      <w:r w:rsidRPr="008A6F28">
        <w:rPr>
          <w:i/>
          <w:iCs/>
          <w:lang w:val="en-US" w:eastAsia="ja-JP"/>
        </w:rPr>
        <w:t xml:space="preserve"> made a noisy entrance together. </w:t>
      </w:r>
      <w:r w:rsidRPr="00BD00D3">
        <w:rPr>
          <w:iCs/>
          <w:lang w:val="ru-RU" w:eastAsia="ja-JP"/>
        </w:rPr>
        <w:t>[</w:t>
      </w:r>
      <w:r w:rsidRPr="008A6F28">
        <w:rPr>
          <w:iCs/>
          <w:lang w:val="en-US" w:eastAsia="ja-JP"/>
        </w:rPr>
        <w:t>Vladimir</w:t>
      </w:r>
      <w:r w:rsidRPr="00BD00D3">
        <w:rPr>
          <w:iCs/>
          <w:lang w:val="ru-RU" w:eastAsia="ja-JP"/>
        </w:rPr>
        <w:t xml:space="preserve"> </w:t>
      </w:r>
      <w:r w:rsidRPr="008A6F28">
        <w:rPr>
          <w:iCs/>
          <w:lang w:val="en-US" w:eastAsia="ja-JP"/>
        </w:rPr>
        <w:t>Nabokov</w:t>
      </w:r>
      <w:r w:rsidRPr="00BD00D3">
        <w:rPr>
          <w:iCs/>
          <w:lang w:val="ru-RU" w:eastAsia="ja-JP"/>
        </w:rPr>
        <w:t xml:space="preserve">. </w:t>
      </w:r>
      <w:r w:rsidRPr="008A6F28">
        <w:rPr>
          <w:iCs/>
          <w:lang w:val="en-US" w:eastAsia="ja-JP"/>
        </w:rPr>
        <w:t>Enchanter</w:t>
      </w:r>
      <w:r w:rsidRPr="00BD00D3">
        <w:rPr>
          <w:iCs/>
          <w:lang w:val="ru-RU" w:eastAsia="ja-JP"/>
        </w:rPr>
        <w:t xml:space="preserve"> (</w:t>
      </w:r>
      <w:r w:rsidRPr="008A6F28">
        <w:rPr>
          <w:iCs/>
          <w:lang w:val="en-US" w:eastAsia="ja-JP"/>
        </w:rPr>
        <w:t>Dmitri</w:t>
      </w:r>
      <w:r w:rsidRPr="00BD00D3">
        <w:rPr>
          <w:iCs/>
          <w:lang w:val="ru-RU" w:eastAsia="ja-JP"/>
        </w:rPr>
        <w:t xml:space="preserve"> </w:t>
      </w:r>
      <w:r w:rsidRPr="008A6F28">
        <w:rPr>
          <w:iCs/>
          <w:lang w:val="en-US" w:eastAsia="ja-JP"/>
        </w:rPr>
        <w:t>Nabokov</w:t>
      </w:r>
      <w:r w:rsidRPr="00BD00D3">
        <w:rPr>
          <w:iCs/>
          <w:lang w:val="ru-RU" w:eastAsia="ja-JP"/>
        </w:rPr>
        <w:t>, 1986)].</w:t>
      </w:r>
    </w:p>
    <w:p w14:paraId="37637A87" w14:textId="2071C2E4" w:rsidR="00871C3D" w:rsidRDefault="00871C3D" w:rsidP="003431B8">
      <w:pPr>
        <w:jc w:val="both"/>
        <w:rPr>
          <w:bCs/>
          <w:lang w:val="ru-RU"/>
        </w:rPr>
      </w:pPr>
      <w:r>
        <w:rPr>
          <w:lang w:val="ru-RU" w:eastAsia="ja-JP"/>
        </w:rPr>
        <w:t>Так</w:t>
      </w:r>
      <w:r w:rsidRPr="008A6F28">
        <w:rPr>
          <w:lang w:val="ru-RU" w:eastAsia="ja-JP"/>
        </w:rPr>
        <w:t xml:space="preserve"> </w:t>
      </w:r>
      <w:r>
        <w:rPr>
          <w:lang w:val="ru-RU" w:eastAsia="ja-JP"/>
        </w:rPr>
        <w:t>как</w:t>
      </w:r>
      <w:r w:rsidRPr="008A6F28">
        <w:rPr>
          <w:lang w:val="ru-RU" w:eastAsia="ja-JP"/>
        </w:rPr>
        <w:t xml:space="preserve"> </w:t>
      </w:r>
      <w:r>
        <w:rPr>
          <w:lang w:val="ru-RU" w:eastAsia="ja-JP"/>
        </w:rPr>
        <w:t>в</w:t>
      </w:r>
      <w:r w:rsidRPr="008A6F28">
        <w:rPr>
          <w:lang w:val="ru-RU" w:eastAsia="ja-JP"/>
        </w:rPr>
        <w:t xml:space="preserve"> </w:t>
      </w:r>
      <w:r>
        <w:rPr>
          <w:lang w:val="ru-RU" w:eastAsia="ja-JP"/>
        </w:rPr>
        <w:t>группу</w:t>
      </w:r>
      <w:r w:rsidRPr="008A6F28">
        <w:rPr>
          <w:lang w:val="ru-RU" w:eastAsia="ja-JP"/>
        </w:rPr>
        <w:t xml:space="preserve"> </w:t>
      </w:r>
      <w:r>
        <w:rPr>
          <w:lang w:val="ru-RU" w:eastAsia="ja-JP"/>
        </w:rPr>
        <w:t>наречий</w:t>
      </w:r>
      <w:r w:rsidRPr="008A6F28">
        <w:rPr>
          <w:lang w:val="ru-RU" w:eastAsia="ja-JP"/>
        </w:rPr>
        <w:t xml:space="preserve"> </w:t>
      </w:r>
      <w:r>
        <w:rPr>
          <w:lang w:val="ru-RU" w:eastAsia="ja-JP"/>
        </w:rPr>
        <w:t>совместности</w:t>
      </w:r>
      <w:r w:rsidRPr="008A6F28">
        <w:rPr>
          <w:lang w:val="ru-RU" w:eastAsia="ja-JP"/>
        </w:rPr>
        <w:t xml:space="preserve"> </w:t>
      </w:r>
      <w:r>
        <w:rPr>
          <w:lang w:val="ru-RU" w:eastAsia="ja-JP"/>
        </w:rPr>
        <w:t>входят</w:t>
      </w:r>
      <w:r w:rsidRPr="008A6F28">
        <w:rPr>
          <w:lang w:val="ru-RU" w:eastAsia="ja-JP"/>
        </w:rPr>
        <w:t xml:space="preserve"> </w:t>
      </w:r>
      <w:r>
        <w:rPr>
          <w:lang w:val="ru-RU" w:eastAsia="ja-JP"/>
        </w:rPr>
        <w:t>слова</w:t>
      </w:r>
      <w:r w:rsidRPr="008A6F28">
        <w:rPr>
          <w:lang w:val="ru-RU" w:eastAsia="ja-JP"/>
        </w:rPr>
        <w:t xml:space="preserve">, </w:t>
      </w:r>
      <w:r>
        <w:rPr>
          <w:lang w:val="ru-RU" w:eastAsia="ja-JP"/>
        </w:rPr>
        <w:t>характеризующие</w:t>
      </w:r>
      <w:r w:rsidRPr="008A6F28">
        <w:rPr>
          <w:lang w:val="ru-RU" w:eastAsia="ja-JP"/>
        </w:rPr>
        <w:t xml:space="preserve"> </w:t>
      </w:r>
      <w:r>
        <w:rPr>
          <w:lang w:val="ru-RU" w:eastAsia="ja-JP"/>
        </w:rPr>
        <w:t xml:space="preserve">соучастие или несоучастие, представляется целесообразным разбить их на эти 2 группы, и рассмотреть английские </w:t>
      </w:r>
      <w:r>
        <w:rPr>
          <w:lang w:val="ru-RU" w:eastAsia="ja-JP"/>
        </w:rPr>
        <w:lastRenderedPageBreak/>
        <w:t>эквиваленты</w:t>
      </w:r>
      <w:r>
        <w:rPr>
          <w:bCs/>
          <w:lang w:val="ru-RU"/>
        </w:rPr>
        <w:t xml:space="preserve"> каждой из групп. Таким образом, </w:t>
      </w:r>
      <w:r w:rsidR="002C1883">
        <w:rPr>
          <w:bCs/>
          <w:lang w:val="ru-RU"/>
        </w:rPr>
        <w:t xml:space="preserve">исключив наречия, образованные от числительных, </w:t>
      </w:r>
      <w:r>
        <w:rPr>
          <w:bCs/>
          <w:lang w:val="ru-RU"/>
        </w:rPr>
        <w:t xml:space="preserve">получим:  </w:t>
      </w:r>
    </w:p>
    <w:tbl>
      <w:tblPr>
        <w:tblStyle w:val="afa"/>
        <w:tblW w:w="0" w:type="auto"/>
        <w:tblLook w:val="04A0" w:firstRow="1" w:lastRow="0" w:firstColumn="1" w:lastColumn="0" w:noHBand="0" w:noVBand="1"/>
      </w:tblPr>
      <w:tblGrid>
        <w:gridCol w:w="4530"/>
        <w:gridCol w:w="4531"/>
      </w:tblGrid>
      <w:tr w:rsidR="00871C3D" w14:paraId="652F0A35" w14:textId="77777777" w:rsidTr="00871C3D">
        <w:tc>
          <w:tcPr>
            <w:tcW w:w="4530" w:type="dxa"/>
          </w:tcPr>
          <w:p w14:paraId="29292817" w14:textId="2FCCE87B" w:rsidR="00871C3D" w:rsidRDefault="00871C3D" w:rsidP="008A6F28">
            <w:pPr>
              <w:ind w:firstLine="0"/>
              <w:jc w:val="center"/>
              <w:rPr>
                <w:lang w:val="ru-RU"/>
              </w:rPr>
            </w:pPr>
            <w:r>
              <w:rPr>
                <w:lang w:val="ru-RU"/>
              </w:rPr>
              <w:t>Наречия, характеризующие соучастие</w:t>
            </w:r>
          </w:p>
        </w:tc>
        <w:tc>
          <w:tcPr>
            <w:tcW w:w="4531" w:type="dxa"/>
          </w:tcPr>
          <w:p w14:paraId="2AF3C73C" w14:textId="403D021B" w:rsidR="00871C3D" w:rsidRDefault="00871C3D" w:rsidP="008A6F28">
            <w:pPr>
              <w:ind w:firstLine="0"/>
              <w:jc w:val="center"/>
              <w:rPr>
                <w:lang w:val="ru-RU"/>
              </w:rPr>
            </w:pPr>
            <w:r>
              <w:rPr>
                <w:lang w:val="ru-RU"/>
              </w:rPr>
              <w:t>Наречия, характеризующие несоучастие</w:t>
            </w:r>
          </w:p>
        </w:tc>
      </w:tr>
      <w:tr w:rsidR="00871C3D" w:rsidRPr="00686AF0" w14:paraId="20531EAF" w14:textId="77777777" w:rsidTr="004C158C">
        <w:trPr>
          <w:trHeight w:val="1430"/>
        </w:trPr>
        <w:tc>
          <w:tcPr>
            <w:tcW w:w="4530" w:type="dxa"/>
          </w:tcPr>
          <w:p w14:paraId="58A7830C" w14:textId="3F48B6C9" w:rsidR="00871C3D" w:rsidRPr="00FB35F5" w:rsidRDefault="002C1883" w:rsidP="003431B8">
            <w:pPr>
              <w:ind w:firstLine="0"/>
              <w:jc w:val="both"/>
              <w:rPr>
                <w:lang w:val="ru-RU"/>
              </w:rPr>
            </w:pPr>
            <w:r>
              <w:rPr>
                <w:lang w:val="ru-RU"/>
              </w:rPr>
              <w:t>наряду, толпой</w:t>
            </w:r>
            <w:r w:rsidR="00FB35F5" w:rsidRPr="00FB35F5">
              <w:rPr>
                <w:lang w:val="ru-RU"/>
              </w:rPr>
              <w:t xml:space="preserve">, хором, сообща, </w:t>
            </w:r>
            <w:r>
              <w:rPr>
                <w:lang w:val="ru-RU"/>
              </w:rPr>
              <w:t>враз, вперемешку</w:t>
            </w:r>
            <w:r w:rsidR="00FB35F5" w:rsidRPr="00FB35F5">
              <w:rPr>
                <w:lang w:val="ru-RU"/>
              </w:rPr>
              <w:t>, скопом, гуртом, пачками, толпами, четами, эшелонами, ватагой, ворохом, гурьбой, гурьбою, дуэтом, косяком, свалом, семьёй, собором, хороводом, четой</w:t>
            </w:r>
          </w:p>
        </w:tc>
        <w:tc>
          <w:tcPr>
            <w:tcW w:w="4531" w:type="dxa"/>
          </w:tcPr>
          <w:p w14:paraId="2D5B3D80" w14:textId="4001E9B3" w:rsidR="00871C3D" w:rsidRDefault="005D7588" w:rsidP="003431B8">
            <w:pPr>
              <w:ind w:firstLine="0"/>
              <w:jc w:val="both"/>
              <w:rPr>
                <w:lang w:val="ru-RU"/>
              </w:rPr>
            </w:pPr>
            <w:r w:rsidRPr="005D7588">
              <w:rPr>
                <w:lang w:val="ru-RU"/>
              </w:rPr>
              <w:t>порознь, врозь, врассыпную, вразброд, вразнобой, врознь, вразброс</w:t>
            </w:r>
          </w:p>
        </w:tc>
      </w:tr>
    </w:tbl>
    <w:p w14:paraId="4A31C320" w14:textId="6FC4C495" w:rsidR="004C158C" w:rsidRDefault="004C158C" w:rsidP="004C158C">
      <w:pPr>
        <w:jc w:val="both"/>
        <w:rPr>
          <w:lang w:val="ru-RU"/>
        </w:rPr>
      </w:pPr>
      <w:r>
        <w:rPr>
          <w:lang w:val="ru-RU"/>
        </w:rPr>
        <w:t>Таблица 2.5 – Наречия совместности, характеризующие соучастие и несоучастие субъектов или объектов действия</w:t>
      </w:r>
    </w:p>
    <w:p w14:paraId="0C87A0D5" w14:textId="77777777" w:rsidR="004C158C" w:rsidRDefault="004C158C" w:rsidP="003431B8">
      <w:pPr>
        <w:jc w:val="both"/>
        <w:rPr>
          <w:lang w:val="ru-RU"/>
        </w:rPr>
      </w:pPr>
    </w:p>
    <w:p w14:paraId="1AEB850D" w14:textId="31894686" w:rsidR="00246EF2" w:rsidRDefault="002C1883" w:rsidP="003431B8">
      <w:pPr>
        <w:jc w:val="both"/>
        <w:rPr>
          <w:lang w:val="ru-RU"/>
        </w:rPr>
      </w:pPr>
      <w:r>
        <w:rPr>
          <w:lang w:val="ru-RU"/>
        </w:rPr>
        <w:t xml:space="preserve">Среди наречий соучастия можно также выделить </w:t>
      </w:r>
      <w:r w:rsidR="007A3C17">
        <w:rPr>
          <w:lang w:val="ru-RU"/>
        </w:rPr>
        <w:t>2</w:t>
      </w:r>
      <w:r>
        <w:rPr>
          <w:lang w:val="ru-RU"/>
        </w:rPr>
        <w:t xml:space="preserve"> подгруппы: к одной из них </w:t>
      </w:r>
      <w:r w:rsidR="008A6F28">
        <w:rPr>
          <w:lang w:val="ru-RU"/>
        </w:rPr>
        <w:t>относятся</w:t>
      </w:r>
      <w:r>
        <w:rPr>
          <w:lang w:val="ru-RU"/>
        </w:rPr>
        <w:t xml:space="preserve"> слова с общим значением совместности действия, выполняемого группой субъектов определенного размера</w:t>
      </w:r>
      <w:r w:rsidR="00B57B80">
        <w:rPr>
          <w:lang w:val="ru-RU"/>
        </w:rPr>
        <w:t xml:space="preserve"> (4 единицы)</w:t>
      </w:r>
      <w:r>
        <w:rPr>
          <w:lang w:val="ru-RU"/>
        </w:rPr>
        <w:t>, к</w:t>
      </w:r>
      <w:r w:rsidR="00E75BCE">
        <w:rPr>
          <w:lang w:val="ru-RU"/>
        </w:rPr>
        <w:t xml:space="preserve">о второй </w:t>
      </w:r>
      <w:r>
        <w:rPr>
          <w:lang w:val="ru-RU"/>
        </w:rPr>
        <w:t>— неопределенной группой субъектов</w:t>
      </w:r>
      <w:r w:rsidR="00B57B80">
        <w:rPr>
          <w:lang w:val="ru-RU"/>
        </w:rPr>
        <w:t xml:space="preserve"> (15 единиц)</w:t>
      </w:r>
      <w:r>
        <w:rPr>
          <w:lang w:val="ru-RU"/>
        </w:rPr>
        <w:t xml:space="preserve">. Так, в первую попадают наречия </w:t>
      </w:r>
      <w:r w:rsidRPr="002C1883">
        <w:rPr>
          <w:i/>
          <w:iCs/>
          <w:lang w:val="ru-RU"/>
        </w:rPr>
        <w:t>четами</w:t>
      </w:r>
      <w:r>
        <w:rPr>
          <w:lang w:val="ru-RU"/>
        </w:rPr>
        <w:t xml:space="preserve">, </w:t>
      </w:r>
      <w:r w:rsidRPr="002C1883">
        <w:rPr>
          <w:i/>
          <w:iCs/>
          <w:lang w:val="ru-RU"/>
        </w:rPr>
        <w:t>дуэтом</w:t>
      </w:r>
      <w:r>
        <w:rPr>
          <w:lang w:val="ru-RU"/>
        </w:rPr>
        <w:t xml:space="preserve">, </w:t>
      </w:r>
      <w:r w:rsidRPr="002C1883">
        <w:rPr>
          <w:i/>
          <w:iCs/>
          <w:lang w:val="ru-RU"/>
        </w:rPr>
        <w:t>семьей</w:t>
      </w:r>
      <w:r>
        <w:rPr>
          <w:lang w:val="ru-RU"/>
        </w:rPr>
        <w:t xml:space="preserve">, </w:t>
      </w:r>
      <w:r w:rsidRPr="002C1883">
        <w:rPr>
          <w:i/>
          <w:iCs/>
          <w:lang w:val="ru-RU"/>
        </w:rPr>
        <w:t>четой</w:t>
      </w:r>
      <w:r>
        <w:rPr>
          <w:i/>
          <w:iCs/>
          <w:lang w:val="ru-RU"/>
        </w:rPr>
        <w:t xml:space="preserve">. </w:t>
      </w:r>
      <w:r w:rsidR="00E75BCE">
        <w:rPr>
          <w:lang w:val="ru-RU"/>
        </w:rPr>
        <w:t xml:space="preserve">Все эти наречия </w:t>
      </w:r>
      <w:r w:rsidR="006B2D16">
        <w:rPr>
          <w:lang w:val="ru-RU"/>
        </w:rPr>
        <w:t>мотивированы существительными</w:t>
      </w:r>
      <w:r w:rsidR="00E75BCE">
        <w:rPr>
          <w:lang w:val="ru-RU"/>
        </w:rPr>
        <w:t xml:space="preserve"> в творительном падеже (</w:t>
      </w:r>
      <w:r w:rsidR="00E75BCE" w:rsidRPr="00E75BCE">
        <w:rPr>
          <w:i/>
          <w:iCs/>
          <w:lang w:val="ru-RU"/>
        </w:rPr>
        <w:t>дуэт – дуэтом, четы – четами</w:t>
      </w:r>
      <w:r w:rsidR="00E75BCE">
        <w:rPr>
          <w:lang w:val="ru-RU"/>
        </w:rPr>
        <w:t xml:space="preserve">). </w:t>
      </w:r>
      <w:r w:rsidR="006B2D16">
        <w:rPr>
          <w:lang w:val="ru-RU"/>
        </w:rPr>
        <w:t>В аннглийском наречные</w:t>
      </w:r>
      <w:r w:rsidR="004C318E">
        <w:rPr>
          <w:lang w:val="ru-RU"/>
        </w:rPr>
        <w:t xml:space="preserve"> эквиваленты </w:t>
      </w:r>
      <w:r w:rsidR="006B2D16">
        <w:rPr>
          <w:lang w:val="ru-RU"/>
        </w:rPr>
        <w:t>для этой группы</w:t>
      </w:r>
      <w:r w:rsidR="004C318E">
        <w:rPr>
          <w:lang w:val="ru-RU"/>
        </w:rPr>
        <w:t xml:space="preserve"> отсутствуют, и они переводятся с помощью конструкции </w:t>
      </w:r>
      <w:r w:rsidR="006B2D16">
        <w:rPr>
          <w:lang w:val="ru-RU"/>
        </w:rPr>
        <w:t xml:space="preserve">с предлогом </w:t>
      </w:r>
      <w:r w:rsidR="004C318E" w:rsidRPr="004C318E">
        <w:rPr>
          <w:i/>
          <w:iCs/>
          <w:lang w:val="en-US"/>
        </w:rPr>
        <w:t>in</w:t>
      </w:r>
      <w:r w:rsidR="006B2D16">
        <w:rPr>
          <w:i/>
          <w:iCs/>
          <w:lang w:val="ru-RU"/>
        </w:rPr>
        <w:t xml:space="preserve"> </w:t>
      </w:r>
      <w:r w:rsidR="004C318E" w:rsidRPr="004C318E">
        <w:rPr>
          <w:lang w:val="ru-RU"/>
        </w:rPr>
        <w:t>(</w:t>
      </w:r>
      <w:r w:rsidR="004C318E" w:rsidRPr="004C318E">
        <w:rPr>
          <w:i/>
          <w:iCs/>
          <w:lang w:val="ru-RU"/>
        </w:rPr>
        <w:t xml:space="preserve">четами – </w:t>
      </w:r>
      <w:r w:rsidR="004C318E" w:rsidRPr="004C318E">
        <w:rPr>
          <w:i/>
          <w:iCs/>
          <w:lang w:val="en-US"/>
        </w:rPr>
        <w:t>in</w:t>
      </w:r>
      <w:r w:rsidR="004C318E" w:rsidRPr="004C318E">
        <w:rPr>
          <w:i/>
          <w:iCs/>
          <w:lang w:val="ru-RU"/>
        </w:rPr>
        <w:t xml:space="preserve"> </w:t>
      </w:r>
      <w:r w:rsidR="004C318E" w:rsidRPr="004C318E">
        <w:rPr>
          <w:i/>
          <w:iCs/>
          <w:lang w:val="en-US"/>
        </w:rPr>
        <w:t>couples</w:t>
      </w:r>
      <w:r w:rsidR="004C318E" w:rsidRPr="004C318E">
        <w:rPr>
          <w:i/>
          <w:iCs/>
          <w:lang w:val="ru-RU"/>
        </w:rPr>
        <w:t xml:space="preserve">, дуэтом – </w:t>
      </w:r>
      <w:r w:rsidR="004C318E" w:rsidRPr="004C318E">
        <w:rPr>
          <w:i/>
          <w:iCs/>
          <w:lang w:val="en-US"/>
        </w:rPr>
        <w:t>in</w:t>
      </w:r>
      <w:r w:rsidR="004C318E" w:rsidRPr="004C318E">
        <w:rPr>
          <w:i/>
          <w:iCs/>
          <w:lang w:val="ru-RU"/>
        </w:rPr>
        <w:t xml:space="preserve"> </w:t>
      </w:r>
      <w:r w:rsidR="004C318E" w:rsidRPr="004C318E">
        <w:rPr>
          <w:i/>
          <w:iCs/>
          <w:lang w:val="en-US"/>
        </w:rPr>
        <w:t>duet</w:t>
      </w:r>
      <w:r w:rsidR="004C318E" w:rsidRPr="004C318E">
        <w:rPr>
          <w:i/>
          <w:iCs/>
          <w:lang w:val="ru-RU"/>
        </w:rPr>
        <w:t xml:space="preserve">, четой – </w:t>
      </w:r>
      <w:r w:rsidR="004C318E" w:rsidRPr="004C318E">
        <w:rPr>
          <w:i/>
          <w:iCs/>
          <w:lang w:val="en-US"/>
        </w:rPr>
        <w:t>in</w:t>
      </w:r>
      <w:r w:rsidR="004C318E" w:rsidRPr="004C318E">
        <w:rPr>
          <w:i/>
          <w:iCs/>
          <w:lang w:val="ru-RU"/>
        </w:rPr>
        <w:t xml:space="preserve"> </w:t>
      </w:r>
      <w:r w:rsidR="004C318E" w:rsidRPr="004C318E">
        <w:rPr>
          <w:i/>
          <w:iCs/>
          <w:lang w:val="en-US"/>
        </w:rPr>
        <w:t>couple</w:t>
      </w:r>
      <w:r w:rsidR="004C318E" w:rsidRPr="004C318E">
        <w:rPr>
          <w:lang w:val="ru-RU"/>
        </w:rPr>
        <w:t xml:space="preserve">) </w:t>
      </w:r>
      <w:r w:rsidR="004C318E">
        <w:rPr>
          <w:lang w:val="ru-RU"/>
        </w:rPr>
        <w:t>или используются только в составе выражений (</w:t>
      </w:r>
      <w:r w:rsidR="004C318E" w:rsidRPr="004C318E">
        <w:rPr>
          <w:i/>
          <w:iCs/>
          <w:lang w:val="ru-RU"/>
        </w:rPr>
        <w:t>жить одной семьёй</w:t>
      </w:r>
      <w:r w:rsidR="004C318E">
        <w:rPr>
          <w:lang w:val="ru-RU"/>
        </w:rPr>
        <w:t xml:space="preserve"> – </w:t>
      </w:r>
      <w:r w:rsidR="004C318E" w:rsidRPr="004C318E">
        <w:rPr>
          <w:i/>
          <w:iCs/>
          <w:lang w:val="en-US"/>
        </w:rPr>
        <w:t>keep</w:t>
      </w:r>
      <w:r w:rsidR="004C318E" w:rsidRPr="004C318E">
        <w:rPr>
          <w:i/>
          <w:iCs/>
          <w:lang w:val="ru-RU"/>
        </w:rPr>
        <w:t xml:space="preserve"> </w:t>
      </w:r>
      <w:r w:rsidR="004C318E" w:rsidRPr="004C318E">
        <w:rPr>
          <w:i/>
          <w:iCs/>
          <w:lang w:val="en-US"/>
        </w:rPr>
        <w:t>house</w:t>
      </w:r>
      <w:r w:rsidR="004C318E" w:rsidRPr="004C318E">
        <w:rPr>
          <w:i/>
          <w:iCs/>
          <w:lang w:val="ru-RU"/>
        </w:rPr>
        <w:t xml:space="preserve"> </w:t>
      </w:r>
      <w:r w:rsidR="004C318E" w:rsidRPr="004C318E">
        <w:rPr>
          <w:i/>
          <w:iCs/>
          <w:lang w:val="en-US"/>
        </w:rPr>
        <w:t>with</w:t>
      </w:r>
      <w:r w:rsidR="00E75BCE">
        <w:rPr>
          <w:rStyle w:val="af"/>
          <w:rFonts w:cs="Times New Roman"/>
          <w:bCs/>
          <w:i/>
          <w:iCs/>
          <w:lang w:val="en-US"/>
        </w:rPr>
        <w:footnoteReference w:id="71"/>
      </w:r>
      <w:r w:rsidR="004C318E">
        <w:rPr>
          <w:lang w:val="ru-RU"/>
        </w:rPr>
        <w:t>).</w:t>
      </w:r>
    </w:p>
    <w:p w14:paraId="5DAA6469" w14:textId="3B6C7106" w:rsidR="006B2D16" w:rsidRDefault="006B2D16" w:rsidP="003431B8">
      <w:pPr>
        <w:jc w:val="both"/>
        <w:rPr>
          <w:lang w:val="ru-RU"/>
        </w:rPr>
      </w:pPr>
      <w:r>
        <w:rPr>
          <w:lang w:val="ru-RU"/>
        </w:rPr>
        <w:t xml:space="preserve">Можно предположить, что в случае наречий, образованных от существительных в творительном падеже, процесс адвербиализации еще не </w:t>
      </w:r>
      <w:r>
        <w:rPr>
          <w:lang w:val="ru-RU"/>
        </w:rPr>
        <w:lastRenderedPageBreak/>
        <w:t xml:space="preserve">завершился. На это указывает, во-первых, их словарная фиксация (такие слова помещаются в одной словарной статье с мотивирующим существительным с пометой </w:t>
      </w:r>
      <w:r w:rsidRPr="006B2D16">
        <w:rPr>
          <w:i/>
          <w:lang w:val="ru-RU"/>
        </w:rPr>
        <w:t>в значении наречия</w:t>
      </w:r>
      <w:r>
        <w:rPr>
          <w:lang w:val="ru-RU"/>
        </w:rPr>
        <w:t>:</w:t>
      </w:r>
    </w:p>
    <w:p w14:paraId="6AD95B91" w14:textId="59B1E869" w:rsidR="00221001" w:rsidRDefault="00221001" w:rsidP="003431B8">
      <w:pPr>
        <w:jc w:val="both"/>
        <w:rPr>
          <w:lang w:val="ru-RU"/>
        </w:rPr>
      </w:pPr>
      <w:r w:rsidRPr="00221001">
        <w:rPr>
          <w:lang w:val="ru-RU"/>
        </w:rPr>
        <w:t xml:space="preserve">ДУЭТ, -а; </w:t>
      </w:r>
      <w:r w:rsidRPr="00221001">
        <w:rPr>
          <w:i/>
          <w:lang w:val="ru-RU"/>
        </w:rPr>
        <w:t>м.</w:t>
      </w:r>
      <w:r w:rsidRPr="00221001">
        <w:rPr>
          <w:lang w:val="ru-RU"/>
        </w:rPr>
        <w:t xml:space="preserve"> [итал. duetto] 1. Музыкальное произведение для двух инструментов или двух голосов с самостоятельными партиями у каждого. </w:t>
      </w:r>
      <w:r w:rsidRPr="00221001">
        <w:rPr>
          <w:i/>
          <w:lang w:val="ru-RU"/>
        </w:rPr>
        <w:t>Оперные дуэты. Инструментальный д.</w:t>
      </w:r>
      <w:r>
        <w:rPr>
          <w:lang w:val="ru-RU"/>
        </w:rPr>
        <w:t xml:space="preserve"> </w:t>
      </w:r>
      <w:r w:rsidRPr="00221001">
        <w:rPr>
          <w:lang w:val="ru-RU"/>
        </w:rPr>
        <w:t xml:space="preserve">2. Ансамбль из двух исполнителей (певцов, инструменталистов и т.п.). </w:t>
      </w:r>
      <w:r w:rsidRPr="00221001">
        <w:rPr>
          <w:i/>
          <w:lang w:val="ru-RU"/>
        </w:rPr>
        <w:t>Д. скрипки и виолончели</w:t>
      </w:r>
      <w:r w:rsidRPr="00221001">
        <w:rPr>
          <w:lang w:val="ru-RU"/>
        </w:rPr>
        <w:t xml:space="preserve">. // Совместное выступление в одном номере двух исполнителей или спортсменов. </w:t>
      </w:r>
      <w:r w:rsidRPr="00221001">
        <w:rPr>
          <w:i/>
          <w:lang w:val="ru-RU"/>
        </w:rPr>
        <w:t>Танцевальный д.</w:t>
      </w:r>
      <w:r w:rsidRPr="00221001">
        <w:rPr>
          <w:lang w:val="ru-RU"/>
        </w:rPr>
        <w:t xml:space="preserve"> &lt;</w:t>
      </w:r>
      <w:r w:rsidRPr="00221001">
        <w:rPr>
          <w:b/>
          <w:lang w:val="ru-RU"/>
        </w:rPr>
        <w:t>Дуэтом</w:t>
      </w:r>
      <w:r w:rsidRPr="00221001">
        <w:rPr>
          <w:lang w:val="ru-RU"/>
        </w:rPr>
        <w:t xml:space="preserve">, </w:t>
      </w:r>
      <w:r w:rsidRPr="00221001">
        <w:rPr>
          <w:i/>
          <w:lang w:val="ru-RU"/>
        </w:rPr>
        <w:t>в зн. нареч</w:t>
      </w:r>
      <w:r w:rsidRPr="00221001">
        <w:rPr>
          <w:lang w:val="ru-RU"/>
        </w:rPr>
        <w:t xml:space="preserve">. </w:t>
      </w:r>
      <w:r w:rsidRPr="00221001">
        <w:rPr>
          <w:i/>
          <w:lang w:val="ru-RU"/>
        </w:rPr>
        <w:t>Петь дуэтом</w:t>
      </w:r>
      <w:r>
        <w:rPr>
          <w:lang w:val="ru-RU"/>
        </w:rPr>
        <w:t>.</w:t>
      </w:r>
    </w:p>
    <w:p w14:paraId="192DF8BC" w14:textId="215784DC" w:rsidR="00221001" w:rsidRDefault="00221001" w:rsidP="003431B8">
      <w:pPr>
        <w:jc w:val="both"/>
        <w:rPr>
          <w:lang w:val="ru-RU"/>
        </w:rPr>
      </w:pPr>
      <w:r>
        <w:rPr>
          <w:lang w:val="ru-RU"/>
        </w:rPr>
        <w:t>Во-вторых, в НКРЯ ни одна подобная лексема не отмечена как наречие.</w:t>
      </w:r>
    </w:p>
    <w:p w14:paraId="6D3ED46C" w14:textId="4F17E3BD" w:rsidR="00221001" w:rsidRDefault="00246EF2" w:rsidP="007E523C">
      <w:pPr>
        <w:jc w:val="both"/>
        <w:rPr>
          <w:lang w:val="ru-RU"/>
        </w:rPr>
      </w:pPr>
      <w:r>
        <w:rPr>
          <w:lang w:val="ru-RU"/>
        </w:rPr>
        <w:t xml:space="preserve">Ко второй подгруппе относятся наречия </w:t>
      </w:r>
      <w:r w:rsidR="00E75BCE" w:rsidRPr="00E75BCE">
        <w:rPr>
          <w:i/>
          <w:iCs/>
          <w:lang w:val="ru-RU"/>
        </w:rPr>
        <w:t>толпой</w:t>
      </w:r>
      <w:r w:rsidR="00E75BCE">
        <w:rPr>
          <w:lang w:val="ru-RU"/>
        </w:rPr>
        <w:t xml:space="preserve">, </w:t>
      </w:r>
      <w:r w:rsidR="00E75BCE" w:rsidRPr="00E75BCE">
        <w:rPr>
          <w:i/>
          <w:iCs/>
          <w:lang w:val="ru-RU"/>
        </w:rPr>
        <w:t>хором</w:t>
      </w:r>
      <w:r w:rsidR="00E75BCE">
        <w:rPr>
          <w:lang w:val="ru-RU"/>
        </w:rPr>
        <w:t xml:space="preserve">, </w:t>
      </w:r>
      <w:r w:rsidR="00E75BCE" w:rsidRPr="00E75BCE">
        <w:rPr>
          <w:i/>
          <w:iCs/>
          <w:lang w:val="ru-RU"/>
        </w:rPr>
        <w:t>скопом</w:t>
      </w:r>
      <w:r w:rsidR="00E75BCE">
        <w:rPr>
          <w:lang w:val="ru-RU"/>
        </w:rPr>
        <w:t xml:space="preserve">, </w:t>
      </w:r>
      <w:r w:rsidR="00E75BCE" w:rsidRPr="00E75BCE">
        <w:rPr>
          <w:i/>
          <w:iCs/>
          <w:lang w:val="ru-RU"/>
        </w:rPr>
        <w:t>гуртом</w:t>
      </w:r>
      <w:r w:rsidR="00E75BCE">
        <w:rPr>
          <w:lang w:val="ru-RU"/>
        </w:rPr>
        <w:t xml:space="preserve">, </w:t>
      </w:r>
      <w:r w:rsidR="00E75BCE" w:rsidRPr="00E75BCE">
        <w:rPr>
          <w:i/>
          <w:iCs/>
          <w:lang w:val="ru-RU"/>
        </w:rPr>
        <w:t>пачками</w:t>
      </w:r>
      <w:r w:rsidR="00E75BCE">
        <w:rPr>
          <w:lang w:val="ru-RU"/>
        </w:rPr>
        <w:t xml:space="preserve">, </w:t>
      </w:r>
      <w:r w:rsidR="00E75BCE" w:rsidRPr="00E75BCE">
        <w:rPr>
          <w:i/>
          <w:iCs/>
          <w:lang w:val="ru-RU"/>
        </w:rPr>
        <w:t>толпами</w:t>
      </w:r>
      <w:r w:rsidR="00E75BCE">
        <w:rPr>
          <w:lang w:val="ru-RU"/>
        </w:rPr>
        <w:t xml:space="preserve">, </w:t>
      </w:r>
      <w:r w:rsidR="00E75BCE" w:rsidRPr="00E75BCE">
        <w:rPr>
          <w:i/>
          <w:iCs/>
          <w:lang w:val="ru-RU"/>
        </w:rPr>
        <w:t>эшелонами</w:t>
      </w:r>
      <w:r w:rsidR="00E75BCE">
        <w:rPr>
          <w:lang w:val="ru-RU"/>
        </w:rPr>
        <w:t xml:space="preserve">, </w:t>
      </w:r>
      <w:r w:rsidR="00E75BCE" w:rsidRPr="00E75BCE">
        <w:rPr>
          <w:i/>
          <w:iCs/>
          <w:lang w:val="ru-RU"/>
        </w:rPr>
        <w:t>ватагой</w:t>
      </w:r>
      <w:r w:rsidR="00E75BCE">
        <w:rPr>
          <w:lang w:val="ru-RU"/>
        </w:rPr>
        <w:t xml:space="preserve">, </w:t>
      </w:r>
      <w:r w:rsidR="00E75BCE" w:rsidRPr="00E75BCE">
        <w:rPr>
          <w:i/>
          <w:iCs/>
          <w:lang w:val="ru-RU"/>
        </w:rPr>
        <w:t>ворохом</w:t>
      </w:r>
      <w:r w:rsidR="00E75BCE">
        <w:rPr>
          <w:lang w:val="ru-RU"/>
        </w:rPr>
        <w:t xml:space="preserve">, </w:t>
      </w:r>
      <w:r w:rsidR="00E75BCE" w:rsidRPr="00E75BCE">
        <w:rPr>
          <w:i/>
          <w:iCs/>
          <w:lang w:val="ru-RU"/>
        </w:rPr>
        <w:t>гурьбой</w:t>
      </w:r>
      <w:r w:rsidR="00E75BCE">
        <w:rPr>
          <w:lang w:val="ru-RU"/>
        </w:rPr>
        <w:t xml:space="preserve">, </w:t>
      </w:r>
      <w:r w:rsidR="00E75BCE" w:rsidRPr="00E75BCE">
        <w:rPr>
          <w:i/>
          <w:iCs/>
          <w:lang w:val="ru-RU"/>
        </w:rPr>
        <w:t>гурьбою</w:t>
      </w:r>
      <w:r w:rsidR="00E75BCE">
        <w:rPr>
          <w:lang w:val="ru-RU"/>
        </w:rPr>
        <w:t xml:space="preserve">, </w:t>
      </w:r>
      <w:r w:rsidR="00E75BCE" w:rsidRPr="00E75BCE">
        <w:rPr>
          <w:i/>
          <w:iCs/>
          <w:lang w:val="ru-RU"/>
        </w:rPr>
        <w:t>косяком</w:t>
      </w:r>
      <w:r w:rsidR="00E75BCE">
        <w:rPr>
          <w:lang w:val="ru-RU"/>
        </w:rPr>
        <w:t xml:space="preserve">, </w:t>
      </w:r>
      <w:r w:rsidR="00E75BCE" w:rsidRPr="00E75BCE">
        <w:rPr>
          <w:i/>
          <w:iCs/>
          <w:lang w:val="ru-RU"/>
        </w:rPr>
        <w:t>свалом</w:t>
      </w:r>
      <w:r w:rsidR="00E75BCE">
        <w:rPr>
          <w:lang w:val="ru-RU"/>
        </w:rPr>
        <w:t xml:space="preserve">, </w:t>
      </w:r>
      <w:r w:rsidR="00E75BCE" w:rsidRPr="000F3E94">
        <w:rPr>
          <w:i/>
          <w:iCs/>
          <w:lang w:val="ru-RU"/>
        </w:rPr>
        <w:t>собором</w:t>
      </w:r>
      <w:r w:rsidR="00E75BCE">
        <w:rPr>
          <w:lang w:val="ru-RU"/>
        </w:rPr>
        <w:t xml:space="preserve">, </w:t>
      </w:r>
      <w:r w:rsidR="00E75BCE" w:rsidRPr="000F3E94">
        <w:rPr>
          <w:i/>
          <w:iCs/>
          <w:lang w:val="ru-RU"/>
        </w:rPr>
        <w:t>хороводом</w:t>
      </w:r>
      <w:r w:rsidR="00E75BCE">
        <w:rPr>
          <w:lang w:val="ru-RU"/>
        </w:rPr>
        <w:t>. Эти наречия также образованы путем адвербиализации существительных в</w:t>
      </w:r>
      <w:r w:rsidR="00221001">
        <w:rPr>
          <w:lang w:val="ru-RU"/>
        </w:rPr>
        <w:t xml:space="preserve"> творительном падеже в</w:t>
      </w:r>
      <w:r w:rsidR="00E75BCE">
        <w:rPr>
          <w:lang w:val="ru-RU"/>
        </w:rPr>
        <w:t xml:space="preserve"> единственном или множественном числе (</w:t>
      </w:r>
      <w:r w:rsidR="00E75BCE" w:rsidRPr="00E75BCE">
        <w:rPr>
          <w:i/>
          <w:iCs/>
          <w:lang w:val="ru-RU"/>
        </w:rPr>
        <w:t>пачками</w:t>
      </w:r>
      <w:r w:rsidR="00E75BCE">
        <w:rPr>
          <w:lang w:val="ru-RU"/>
        </w:rPr>
        <w:t xml:space="preserve">, </w:t>
      </w:r>
      <w:r w:rsidR="00E75BCE" w:rsidRPr="00E75BCE">
        <w:rPr>
          <w:i/>
          <w:iCs/>
          <w:lang w:val="ru-RU"/>
        </w:rPr>
        <w:t>толпами</w:t>
      </w:r>
      <w:r w:rsidR="00E75BCE">
        <w:rPr>
          <w:lang w:val="ru-RU"/>
        </w:rPr>
        <w:t xml:space="preserve">, </w:t>
      </w:r>
      <w:r w:rsidR="00E75BCE" w:rsidRPr="00E75BCE">
        <w:rPr>
          <w:i/>
          <w:iCs/>
          <w:lang w:val="ru-RU"/>
        </w:rPr>
        <w:t>эшелонами</w:t>
      </w:r>
      <w:r w:rsidR="00E75BCE">
        <w:rPr>
          <w:lang w:val="ru-RU"/>
        </w:rPr>
        <w:t xml:space="preserve">). Некоторые из </w:t>
      </w:r>
      <w:r w:rsidR="00221001">
        <w:rPr>
          <w:lang w:val="ru-RU"/>
        </w:rPr>
        <w:t xml:space="preserve">мотивирующих </w:t>
      </w:r>
      <w:r w:rsidR="00E75BCE">
        <w:rPr>
          <w:lang w:val="ru-RU"/>
        </w:rPr>
        <w:t>существительных</w:t>
      </w:r>
      <w:r w:rsidR="00221001">
        <w:rPr>
          <w:lang w:val="ru-RU"/>
        </w:rPr>
        <w:t xml:space="preserve"> </w:t>
      </w:r>
      <w:r w:rsidR="006B1A76">
        <w:rPr>
          <w:lang w:val="ru-RU"/>
        </w:rPr>
        <w:t>уже вышли из повседневного употребления (</w:t>
      </w:r>
      <w:r w:rsidR="006B1A76" w:rsidRPr="006B1A76">
        <w:rPr>
          <w:i/>
          <w:iCs/>
          <w:lang w:val="ru-RU"/>
        </w:rPr>
        <w:t>ватага</w:t>
      </w:r>
      <w:r w:rsidR="006B1A76">
        <w:rPr>
          <w:lang w:val="ru-RU"/>
        </w:rPr>
        <w:t xml:space="preserve">, </w:t>
      </w:r>
      <w:r w:rsidR="006B1A76" w:rsidRPr="006B1A76">
        <w:rPr>
          <w:i/>
          <w:iCs/>
          <w:lang w:val="ru-RU"/>
        </w:rPr>
        <w:t>гурьба</w:t>
      </w:r>
      <w:r w:rsidR="006B1A76">
        <w:rPr>
          <w:lang w:val="ru-RU"/>
        </w:rPr>
        <w:t xml:space="preserve">, </w:t>
      </w:r>
      <w:r w:rsidR="006B1A76" w:rsidRPr="006B1A76">
        <w:rPr>
          <w:i/>
          <w:iCs/>
          <w:lang w:val="ru-RU"/>
        </w:rPr>
        <w:t>гурт</w:t>
      </w:r>
      <w:r w:rsidR="006B1A76">
        <w:rPr>
          <w:lang w:val="ru-RU"/>
        </w:rPr>
        <w:t xml:space="preserve">), тем не менее, образованные наречия широко используются в речи и письменных текстах. В то же время стоит отметить, что словарь </w:t>
      </w:r>
      <w:r w:rsidR="00221001">
        <w:rPr>
          <w:rFonts w:eastAsia="MS Mincho"/>
          <w:lang w:val="en-US" w:eastAsia="ja-JP"/>
        </w:rPr>
        <w:t>ABBYY</w:t>
      </w:r>
      <w:r w:rsidR="00221001" w:rsidRPr="00221001">
        <w:rPr>
          <w:rFonts w:eastAsia="MS Mincho"/>
          <w:lang w:val="ru-RU" w:eastAsia="ja-JP"/>
        </w:rPr>
        <w:t xml:space="preserve"> </w:t>
      </w:r>
      <w:r w:rsidR="006B1A76">
        <w:rPr>
          <w:lang w:val="en-US"/>
        </w:rPr>
        <w:t>Lingvo</w:t>
      </w:r>
      <w:r w:rsidR="006B1A76">
        <w:rPr>
          <w:lang w:val="ru-RU"/>
        </w:rPr>
        <w:t xml:space="preserve"> не содержит перевода наречий </w:t>
      </w:r>
      <w:r w:rsidR="006B1A76" w:rsidRPr="006B1A76">
        <w:rPr>
          <w:i/>
          <w:iCs/>
          <w:lang w:val="ru-RU"/>
        </w:rPr>
        <w:t>ватагой</w:t>
      </w:r>
      <w:r w:rsidR="00BD632F">
        <w:rPr>
          <w:lang w:val="ru-RU"/>
        </w:rPr>
        <w:t xml:space="preserve"> </w:t>
      </w:r>
      <w:r w:rsidR="006B1A76">
        <w:rPr>
          <w:lang w:val="ru-RU"/>
        </w:rPr>
        <w:t xml:space="preserve">и </w:t>
      </w:r>
      <w:r w:rsidR="006B1A76" w:rsidRPr="006B1A76">
        <w:rPr>
          <w:i/>
          <w:iCs/>
          <w:lang w:val="ru-RU"/>
        </w:rPr>
        <w:t>гуртом</w:t>
      </w:r>
      <w:r w:rsidR="006B1A76">
        <w:rPr>
          <w:lang w:val="ru-RU"/>
        </w:rPr>
        <w:t xml:space="preserve">. Английские эквиваленты второй подгруппы подчеркивают </w:t>
      </w:r>
      <w:r w:rsidR="000F3E94">
        <w:rPr>
          <w:lang w:val="ru-RU"/>
        </w:rPr>
        <w:t>суб</w:t>
      </w:r>
      <w:r w:rsidR="00221001">
        <w:rPr>
          <w:lang w:val="ru-RU"/>
        </w:rPr>
        <w:t>стантивную природу этих наречий:</w:t>
      </w:r>
    </w:p>
    <w:tbl>
      <w:tblPr>
        <w:tblStyle w:val="afa"/>
        <w:tblW w:w="0" w:type="auto"/>
        <w:tblLook w:val="04A0" w:firstRow="1" w:lastRow="0" w:firstColumn="1" w:lastColumn="0" w:noHBand="0" w:noVBand="1"/>
      </w:tblPr>
      <w:tblGrid>
        <w:gridCol w:w="4530"/>
        <w:gridCol w:w="4531"/>
      </w:tblGrid>
      <w:tr w:rsidR="00F256C4" w:rsidRPr="00D25486" w14:paraId="5257FFB5" w14:textId="77777777" w:rsidTr="00D25486">
        <w:trPr>
          <w:trHeight w:val="519"/>
        </w:trPr>
        <w:tc>
          <w:tcPr>
            <w:tcW w:w="4530" w:type="dxa"/>
          </w:tcPr>
          <w:p w14:paraId="0058FC17" w14:textId="50146804" w:rsidR="00F256C4" w:rsidRPr="00D25486" w:rsidRDefault="00D25486" w:rsidP="003431B8">
            <w:pPr>
              <w:ind w:firstLine="0"/>
              <w:jc w:val="both"/>
              <w:rPr>
                <w:lang w:val="ru-RU"/>
              </w:rPr>
            </w:pPr>
            <w:r w:rsidRPr="00D25486">
              <w:rPr>
                <w:lang w:val="ru-RU"/>
              </w:rPr>
              <w:t>толпой</w:t>
            </w:r>
          </w:p>
        </w:tc>
        <w:tc>
          <w:tcPr>
            <w:tcW w:w="4531" w:type="dxa"/>
          </w:tcPr>
          <w:p w14:paraId="70CBB7D3" w14:textId="33FC7FF7" w:rsidR="00F256C4" w:rsidRPr="00D25486" w:rsidRDefault="00D25486" w:rsidP="003431B8">
            <w:pPr>
              <w:ind w:firstLine="0"/>
              <w:jc w:val="both"/>
            </w:pPr>
            <w:r w:rsidRPr="00D25486">
              <w:rPr>
                <w:lang w:val="en-US"/>
              </w:rPr>
              <w:t>in</w:t>
            </w:r>
            <w:r w:rsidRPr="00D25486">
              <w:t xml:space="preserve"> </w:t>
            </w:r>
            <w:r w:rsidRPr="00D25486">
              <w:rPr>
                <w:lang w:val="en-US"/>
              </w:rPr>
              <w:t>a</w:t>
            </w:r>
            <w:r w:rsidRPr="00D25486">
              <w:t xml:space="preserve"> </w:t>
            </w:r>
            <w:r w:rsidRPr="00D25486">
              <w:rPr>
                <w:lang w:val="en-US"/>
              </w:rPr>
              <w:t>crowd</w:t>
            </w:r>
            <w:r w:rsidRPr="00D25486">
              <w:t xml:space="preserve">, </w:t>
            </w:r>
            <w:r w:rsidRPr="00D25486">
              <w:rPr>
                <w:lang w:val="en-US"/>
              </w:rPr>
              <w:t>in</w:t>
            </w:r>
            <w:r w:rsidRPr="00D25486">
              <w:t xml:space="preserve"> </w:t>
            </w:r>
            <w:r w:rsidRPr="00D25486">
              <w:rPr>
                <w:lang w:val="en-US"/>
              </w:rPr>
              <w:t>a</w:t>
            </w:r>
            <w:r w:rsidRPr="00D25486">
              <w:t xml:space="preserve"> </w:t>
            </w:r>
            <w:r w:rsidRPr="00D25486">
              <w:rPr>
                <w:lang w:val="en-US"/>
              </w:rPr>
              <w:t>body</w:t>
            </w:r>
          </w:p>
        </w:tc>
      </w:tr>
      <w:tr w:rsidR="00F256C4" w14:paraId="0F5FE91F" w14:textId="77777777" w:rsidTr="00F256C4">
        <w:tc>
          <w:tcPr>
            <w:tcW w:w="4530" w:type="dxa"/>
          </w:tcPr>
          <w:p w14:paraId="14F993C1" w14:textId="56A3C0BE" w:rsidR="00F256C4" w:rsidRPr="00D25486" w:rsidRDefault="00D25486" w:rsidP="003431B8">
            <w:pPr>
              <w:ind w:firstLine="0"/>
              <w:jc w:val="both"/>
              <w:rPr>
                <w:lang w:val="ru-RU"/>
              </w:rPr>
            </w:pPr>
            <w:r w:rsidRPr="00D25486">
              <w:rPr>
                <w:lang w:val="ru-RU"/>
              </w:rPr>
              <w:t>хором</w:t>
            </w:r>
          </w:p>
        </w:tc>
        <w:tc>
          <w:tcPr>
            <w:tcW w:w="4531" w:type="dxa"/>
          </w:tcPr>
          <w:p w14:paraId="45A61427" w14:textId="1AF61E90" w:rsidR="00F256C4" w:rsidRPr="00D25486" w:rsidRDefault="00D25486" w:rsidP="003431B8">
            <w:pPr>
              <w:ind w:firstLine="0"/>
              <w:jc w:val="both"/>
              <w:rPr>
                <w:lang w:val="ru-RU"/>
              </w:rPr>
            </w:pPr>
            <w:r w:rsidRPr="00D25486">
              <w:rPr>
                <w:lang w:val="en-US"/>
              </w:rPr>
              <w:t>in</w:t>
            </w:r>
            <w:r w:rsidRPr="00D25486">
              <w:rPr>
                <w:lang w:val="ru-RU"/>
              </w:rPr>
              <w:t xml:space="preserve"> </w:t>
            </w:r>
            <w:r w:rsidRPr="00D25486">
              <w:rPr>
                <w:lang w:val="en-US"/>
              </w:rPr>
              <w:t>chorus</w:t>
            </w:r>
          </w:p>
        </w:tc>
      </w:tr>
      <w:tr w:rsidR="00F256C4" w14:paraId="3F9EB6D7" w14:textId="77777777" w:rsidTr="00F256C4">
        <w:tc>
          <w:tcPr>
            <w:tcW w:w="4530" w:type="dxa"/>
          </w:tcPr>
          <w:p w14:paraId="6D7F12A4" w14:textId="145A9349" w:rsidR="00F256C4" w:rsidRPr="00D25486" w:rsidRDefault="00D25486" w:rsidP="003431B8">
            <w:pPr>
              <w:ind w:firstLine="0"/>
              <w:jc w:val="both"/>
              <w:rPr>
                <w:lang w:val="ru-RU"/>
              </w:rPr>
            </w:pPr>
            <w:r w:rsidRPr="00D25486">
              <w:rPr>
                <w:lang w:val="ru-RU"/>
              </w:rPr>
              <w:t>гуртом</w:t>
            </w:r>
          </w:p>
        </w:tc>
        <w:tc>
          <w:tcPr>
            <w:tcW w:w="4531" w:type="dxa"/>
          </w:tcPr>
          <w:p w14:paraId="3EFB0940" w14:textId="4EE43643" w:rsidR="00F256C4" w:rsidRPr="003431B8" w:rsidRDefault="00D25486" w:rsidP="003431B8">
            <w:pPr>
              <w:ind w:firstLine="0"/>
              <w:jc w:val="both"/>
              <w:rPr>
                <w:lang w:val="en-US"/>
              </w:rPr>
            </w:pPr>
            <w:r w:rsidRPr="00D25486">
              <w:rPr>
                <w:lang w:val="en-US"/>
              </w:rPr>
              <w:t>in</w:t>
            </w:r>
            <w:r w:rsidRPr="003431B8">
              <w:rPr>
                <w:lang w:val="en-US"/>
              </w:rPr>
              <w:t xml:space="preserve"> </w:t>
            </w:r>
            <w:r w:rsidRPr="00D25486">
              <w:rPr>
                <w:lang w:val="en-US"/>
              </w:rPr>
              <w:t>a</w:t>
            </w:r>
            <w:r w:rsidRPr="003431B8">
              <w:rPr>
                <w:lang w:val="en-US"/>
              </w:rPr>
              <w:t xml:space="preserve"> </w:t>
            </w:r>
            <w:r w:rsidRPr="00D25486">
              <w:rPr>
                <w:lang w:val="en-US"/>
              </w:rPr>
              <w:t>body</w:t>
            </w:r>
            <w:r w:rsidRPr="003431B8">
              <w:rPr>
                <w:lang w:val="en-US"/>
              </w:rPr>
              <w:t xml:space="preserve">, </w:t>
            </w:r>
            <w:r w:rsidRPr="00D25486">
              <w:rPr>
                <w:lang w:val="en-US"/>
              </w:rPr>
              <w:t>en</w:t>
            </w:r>
            <w:r w:rsidRPr="003431B8">
              <w:rPr>
                <w:lang w:val="en-US"/>
              </w:rPr>
              <w:t xml:space="preserve"> </w:t>
            </w:r>
            <w:r w:rsidRPr="00D25486">
              <w:rPr>
                <w:lang w:val="en-US"/>
              </w:rPr>
              <w:t>masse</w:t>
            </w:r>
          </w:p>
        </w:tc>
      </w:tr>
    </w:tbl>
    <w:p w14:paraId="6AB678F8" w14:textId="6993EC5A" w:rsidR="004C158C" w:rsidRPr="004C158C" w:rsidRDefault="004C158C" w:rsidP="004C158C">
      <w:pPr>
        <w:jc w:val="both"/>
        <w:rPr>
          <w:lang w:val="ru-RU"/>
        </w:rPr>
      </w:pPr>
      <w:r>
        <w:rPr>
          <w:lang w:val="ru-RU"/>
        </w:rPr>
        <w:t>Таблица 2.6 – Примеры наречий совместности, образованных путем адвербиализации существительных в творительном падеже, и их английские эквиваленты</w:t>
      </w:r>
    </w:p>
    <w:p w14:paraId="754BB136" w14:textId="77777777" w:rsidR="004C158C" w:rsidRPr="004C158C" w:rsidRDefault="004C158C" w:rsidP="003431B8">
      <w:pPr>
        <w:jc w:val="both"/>
        <w:rPr>
          <w:i/>
          <w:iCs/>
          <w:lang w:val="ru-RU"/>
        </w:rPr>
      </w:pPr>
    </w:p>
    <w:p w14:paraId="32395F2A" w14:textId="612C91F6" w:rsidR="00106E5E" w:rsidRDefault="00106E5E" w:rsidP="003431B8">
      <w:pPr>
        <w:jc w:val="both"/>
        <w:rPr>
          <w:iCs/>
          <w:lang w:val="ru-RU"/>
        </w:rPr>
      </w:pPr>
      <w:r w:rsidRPr="00106E5E">
        <w:rPr>
          <w:i/>
          <w:iCs/>
        </w:rPr>
        <w:lastRenderedPageBreak/>
        <w:t>"The Universe!" said Lunkwill. "Everything!" they said</w:t>
      </w:r>
      <w:r w:rsidRPr="00106E5E">
        <w:rPr>
          <w:b/>
          <w:bCs/>
          <w:i/>
          <w:iCs/>
        </w:rPr>
        <w:t xml:space="preserve"> in chorus</w:t>
      </w:r>
      <w:r w:rsidRPr="00106E5E">
        <w:rPr>
          <w:i/>
          <w:iCs/>
        </w:rPr>
        <w:t xml:space="preserve">. Deep Thought paused for a moment's reflection. "Tricky," he said finally. </w:t>
      </w:r>
      <w:r w:rsidRPr="00221001">
        <w:rPr>
          <w:iCs/>
          <w:lang w:val="ru-RU"/>
        </w:rPr>
        <w:t>[Douglas Adams. The Hitchhiker's Guide to the Galaxy (1978-1979)]</w:t>
      </w:r>
      <w:r w:rsidR="00221001" w:rsidRPr="00221001">
        <w:rPr>
          <w:iCs/>
          <w:lang w:val="ru-RU"/>
        </w:rPr>
        <w:t xml:space="preserve"> </w:t>
      </w:r>
      <w:r w:rsidR="00221001">
        <w:rPr>
          <w:i/>
          <w:iCs/>
          <w:lang w:val="ru-RU"/>
        </w:rPr>
        <w:t>–</w:t>
      </w:r>
      <w:r w:rsidRPr="00106E5E">
        <w:rPr>
          <w:i/>
          <w:iCs/>
          <w:lang w:val="ru-RU"/>
        </w:rPr>
        <w:t xml:space="preserve"> Вселенной, ― сказал Конкил. - И Всего Такого, ― сказали они </w:t>
      </w:r>
      <w:r w:rsidRPr="00106E5E">
        <w:rPr>
          <w:b/>
          <w:bCs/>
          <w:i/>
          <w:iCs/>
          <w:lang w:val="ru-RU"/>
        </w:rPr>
        <w:t>хором</w:t>
      </w:r>
      <w:r w:rsidRPr="00106E5E">
        <w:rPr>
          <w:i/>
          <w:iCs/>
          <w:lang w:val="ru-RU"/>
        </w:rPr>
        <w:t xml:space="preserve">. Компьютер поразмыслил пару мгновений. ― Круто, ― произнес он. </w:t>
      </w:r>
      <w:r w:rsidRPr="00221001">
        <w:rPr>
          <w:iCs/>
          <w:lang w:val="ru-RU"/>
        </w:rPr>
        <w:t>[Дуглас Адамс. Путеводитель хитч-хайкера по Галакти</w:t>
      </w:r>
      <w:r w:rsidR="00221001" w:rsidRPr="00221001">
        <w:rPr>
          <w:iCs/>
          <w:lang w:val="ru-RU"/>
        </w:rPr>
        <w:t>ке (Вадим Филиппов, 1995-1997)].</w:t>
      </w:r>
    </w:p>
    <w:p w14:paraId="05E876A4" w14:textId="00918656" w:rsidR="00221001" w:rsidRPr="00221001" w:rsidRDefault="00221001" w:rsidP="00221001">
      <w:pPr>
        <w:jc w:val="both"/>
        <w:rPr>
          <w:i/>
          <w:iCs/>
          <w:lang w:val="ru-RU"/>
        </w:rPr>
      </w:pPr>
      <w:r w:rsidRPr="00221001">
        <w:rPr>
          <w:i/>
          <w:iCs/>
          <w:lang w:val="ru-RU"/>
        </w:rPr>
        <w:t xml:space="preserve">Она в сопровождении Коровьева опять оказалась в бальном зале, но теперь в нем не танцевали, и гости несметной </w:t>
      </w:r>
      <w:r w:rsidRPr="00221001">
        <w:rPr>
          <w:b/>
          <w:i/>
          <w:iCs/>
          <w:lang w:val="ru-RU"/>
        </w:rPr>
        <w:t>толпой</w:t>
      </w:r>
      <w:r w:rsidRPr="00221001">
        <w:rPr>
          <w:i/>
          <w:iCs/>
          <w:lang w:val="ru-RU"/>
        </w:rPr>
        <w:t xml:space="preserve"> теснились между колоннами, оставив свободной середину зала. </w:t>
      </w:r>
      <w:r w:rsidRPr="00BD00D3">
        <w:rPr>
          <w:iCs/>
        </w:rPr>
        <w:t>[</w:t>
      </w:r>
      <w:r w:rsidRPr="00221001">
        <w:rPr>
          <w:iCs/>
          <w:lang w:val="ru-RU"/>
        </w:rPr>
        <w:t>М</w:t>
      </w:r>
      <w:r w:rsidRPr="00BD00D3">
        <w:rPr>
          <w:iCs/>
        </w:rPr>
        <w:t xml:space="preserve">. </w:t>
      </w:r>
      <w:r w:rsidRPr="00221001">
        <w:rPr>
          <w:iCs/>
          <w:lang w:val="ru-RU"/>
        </w:rPr>
        <w:t>А</w:t>
      </w:r>
      <w:r w:rsidRPr="00BD00D3">
        <w:rPr>
          <w:iCs/>
        </w:rPr>
        <w:t xml:space="preserve">. </w:t>
      </w:r>
      <w:r w:rsidRPr="00221001">
        <w:rPr>
          <w:iCs/>
          <w:lang w:val="ru-RU"/>
        </w:rPr>
        <w:t>Булгаков</w:t>
      </w:r>
      <w:r w:rsidRPr="00BD00D3">
        <w:rPr>
          <w:iCs/>
        </w:rPr>
        <w:t xml:space="preserve">. </w:t>
      </w:r>
      <w:r w:rsidRPr="00221001">
        <w:rPr>
          <w:iCs/>
          <w:lang w:val="ru-RU"/>
        </w:rPr>
        <w:t>Мастер</w:t>
      </w:r>
      <w:r w:rsidRPr="00221001">
        <w:rPr>
          <w:iCs/>
          <w:lang w:val="en-US"/>
        </w:rPr>
        <w:t xml:space="preserve"> </w:t>
      </w:r>
      <w:r w:rsidRPr="00221001">
        <w:rPr>
          <w:iCs/>
          <w:lang w:val="ru-RU"/>
        </w:rPr>
        <w:t>и</w:t>
      </w:r>
      <w:r w:rsidRPr="00221001">
        <w:rPr>
          <w:iCs/>
          <w:lang w:val="en-US"/>
        </w:rPr>
        <w:t xml:space="preserve"> </w:t>
      </w:r>
      <w:r w:rsidRPr="00221001">
        <w:rPr>
          <w:iCs/>
          <w:lang w:val="ru-RU"/>
        </w:rPr>
        <w:t>Маргарита</w:t>
      </w:r>
      <w:r w:rsidRPr="00221001">
        <w:rPr>
          <w:iCs/>
          <w:lang w:val="en-US"/>
        </w:rPr>
        <w:t xml:space="preserve"> (1929-1940)]</w:t>
      </w:r>
      <w:r w:rsidRPr="00221001">
        <w:rPr>
          <w:i/>
          <w:iCs/>
          <w:lang w:val="en-US"/>
        </w:rPr>
        <w:t xml:space="preserve"> – Accompanied by Koroviev, she again found herself in the ballroom, but now there was no dancing in it, and the guests </w:t>
      </w:r>
      <w:r w:rsidRPr="00221001">
        <w:rPr>
          <w:b/>
          <w:i/>
          <w:iCs/>
          <w:lang w:val="en-US"/>
        </w:rPr>
        <w:t>in a numberless throng</w:t>
      </w:r>
      <w:r w:rsidRPr="00221001">
        <w:rPr>
          <w:i/>
          <w:iCs/>
          <w:lang w:val="en-US"/>
        </w:rPr>
        <w:t xml:space="preserve"> pressed back between the columns, leaving the middle of the room open. </w:t>
      </w:r>
      <w:r w:rsidRPr="00BD00D3">
        <w:rPr>
          <w:iCs/>
          <w:lang w:val="ru-RU"/>
        </w:rPr>
        <w:t>[</w:t>
      </w:r>
      <w:r w:rsidRPr="00221001">
        <w:rPr>
          <w:iCs/>
          <w:lang w:val="en-US"/>
        </w:rPr>
        <w:t>Mikhail</w:t>
      </w:r>
      <w:r w:rsidRPr="00BD00D3">
        <w:rPr>
          <w:iCs/>
          <w:lang w:val="ru-RU"/>
        </w:rPr>
        <w:t xml:space="preserve"> </w:t>
      </w:r>
      <w:r w:rsidRPr="00221001">
        <w:rPr>
          <w:iCs/>
          <w:lang w:val="en-US"/>
        </w:rPr>
        <w:t>Bulgakov</w:t>
      </w:r>
      <w:r w:rsidRPr="00BD00D3">
        <w:rPr>
          <w:iCs/>
          <w:lang w:val="ru-RU"/>
        </w:rPr>
        <w:t xml:space="preserve">. </w:t>
      </w:r>
      <w:r w:rsidRPr="00221001">
        <w:rPr>
          <w:iCs/>
          <w:lang w:val="en-US"/>
        </w:rPr>
        <w:t>Master</w:t>
      </w:r>
      <w:r w:rsidRPr="00221001">
        <w:rPr>
          <w:iCs/>
          <w:lang w:val="ru-RU"/>
        </w:rPr>
        <w:t xml:space="preserve"> </w:t>
      </w:r>
      <w:r w:rsidRPr="00221001">
        <w:rPr>
          <w:iCs/>
          <w:lang w:val="en-US"/>
        </w:rPr>
        <w:t>and</w:t>
      </w:r>
      <w:r w:rsidRPr="00221001">
        <w:rPr>
          <w:iCs/>
          <w:lang w:val="ru-RU"/>
        </w:rPr>
        <w:t xml:space="preserve"> </w:t>
      </w:r>
      <w:r w:rsidRPr="00221001">
        <w:rPr>
          <w:iCs/>
          <w:lang w:val="en-US"/>
        </w:rPr>
        <w:t>Margarita</w:t>
      </w:r>
      <w:r w:rsidRPr="00221001">
        <w:rPr>
          <w:iCs/>
          <w:lang w:val="ru-RU"/>
        </w:rPr>
        <w:t xml:space="preserve"> (</w:t>
      </w:r>
      <w:r w:rsidRPr="00221001">
        <w:rPr>
          <w:iCs/>
          <w:lang w:val="en-US"/>
        </w:rPr>
        <w:t>Richard</w:t>
      </w:r>
      <w:r w:rsidRPr="00221001">
        <w:rPr>
          <w:iCs/>
          <w:lang w:val="ru-RU"/>
        </w:rPr>
        <w:t xml:space="preserve"> </w:t>
      </w:r>
      <w:r w:rsidRPr="00221001">
        <w:rPr>
          <w:iCs/>
          <w:lang w:val="en-US"/>
        </w:rPr>
        <w:t>Pevear</w:t>
      </w:r>
      <w:r w:rsidRPr="00221001">
        <w:rPr>
          <w:iCs/>
          <w:lang w:val="ru-RU"/>
        </w:rPr>
        <w:t xml:space="preserve"> , </w:t>
      </w:r>
      <w:r w:rsidRPr="00221001">
        <w:rPr>
          <w:iCs/>
          <w:lang w:val="en-US"/>
        </w:rPr>
        <w:t>Larissa</w:t>
      </w:r>
      <w:r w:rsidRPr="00221001">
        <w:rPr>
          <w:iCs/>
          <w:lang w:val="ru-RU"/>
        </w:rPr>
        <w:t xml:space="preserve"> </w:t>
      </w:r>
      <w:r w:rsidRPr="00221001">
        <w:rPr>
          <w:iCs/>
          <w:lang w:val="en-US"/>
        </w:rPr>
        <w:t>Volokhonsky</w:t>
      </w:r>
      <w:r w:rsidRPr="00221001">
        <w:rPr>
          <w:iCs/>
          <w:lang w:val="ru-RU"/>
        </w:rPr>
        <w:t>, 1979)].</w:t>
      </w:r>
    </w:p>
    <w:p w14:paraId="3EDBC5F2" w14:textId="27E41992" w:rsidR="007F52E8" w:rsidRPr="006C5CD7" w:rsidRDefault="007F52E8" w:rsidP="003431B8">
      <w:pPr>
        <w:jc w:val="both"/>
        <w:rPr>
          <w:i/>
          <w:iCs/>
          <w:lang w:val="ru-RU"/>
        </w:rPr>
      </w:pPr>
      <w:r>
        <w:rPr>
          <w:lang w:val="ru-RU"/>
        </w:rPr>
        <w:t xml:space="preserve">Примечательно, что </w:t>
      </w:r>
      <w:r w:rsidR="0077513E">
        <w:rPr>
          <w:lang w:val="ru-RU"/>
        </w:rPr>
        <w:t>варианты перевода некоторых</w:t>
      </w:r>
      <w:r>
        <w:rPr>
          <w:lang w:val="ru-RU"/>
        </w:rPr>
        <w:t xml:space="preserve"> из наречий этой подгруппы</w:t>
      </w:r>
      <w:r w:rsidR="006C5CD7">
        <w:rPr>
          <w:lang w:val="ru-RU"/>
        </w:rPr>
        <w:t xml:space="preserve"> (</w:t>
      </w:r>
      <w:r w:rsidR="006C5CD7" w:rsidRPr="006C5CD7">
        <w:rPr>
          <w:i/>
          <w:iCs/>
          <w:lang w:val="ru-RU"/>
        </w:rPr>
        <w:t>косяком, собором, хороводом</w:t>
      </w:r>
      <w:r w:rsidR="006C5CD7">
        <w:rPr>
          <w:lang w:val="ru-RU"/>
        </w:rPr>
        <w:t>)</w:t>
      </w:r>
      <w:r>
        <w:rPr>
          <w:lang w:val="ru-RU"/>
        </w:rPr>
        <w:t xml:space="preserve"> </w:t>
      </w:r>
      <w:r w:rsidR="0077513E">
        <w:rPr>
          <w:lang w:val="ru-RU"/>
        </w:rPr>
        <w:t>не зафиксированы</w:t>
      </w:r>
      <w:r>
        <w:rPr>
          <w:lang w:val="ru-RU"/>
        </w:rPr>
        <w:t xml:space="preserve"> в словаре</w:t>
      </w:r>
      <w:r w:rsidR="00221001">
        <w:rPr>
          <w:lang w:val="ru-RU"/>
        </w:rPr>
        <w:t xml:space="preserve"> </w:t>
      </w:r>
      <w:r w:rsidR="00221001">
        <w:rPr>
          <w:rFonts w:eastAsia="MS Mincho"/>
          <w:lang w:val="en-US" w:eastAsia="ja-JP"/>
        </w:rPr>
        <w:t>ABBYY</w:t>
      </w:r>
      <w:r>
        <w:rPr>
          <w:lang w:val="ru-RU"/>
        </w:rPr>
        <w:t xml:space="preserve"> </w:t>
      </w:r>
      <w:r>
        <w:rPr>
          <w:lang w:val="en-US"/>
        </w:rPr>
        <w:t>Lingvo</w:t>
      </w:r>
      <w:r>
        <w:rPr>
          <w:lang w:val="ru-RU"/>
        </w:rPr>
        <w:t xml:space="preserve">, однако </w:t>
      </w:r>
      <w:r w:rsidR="0077513E">
        <w:rPr>
          <w:lang w:val="ru-RU"/>
        </w:rPr>
        <w:t xml:space="preserve">данные лексемы </w:t>
      </w:r>
      <w:r>
        <w:rPr>
          <w:lang w:val="ru-RU"/>
        </w:rPr>
        <w:t xml:space="preserve">могут быть переведены </w:t>
      </w:r>
      <w:r w:rsidR="0077513E">
        <w:rPr>
          <w:lang w:val="ru-RU"/>
        </w:rPr>
        <w:t>так же, как и указанные выше наречия (с помощью существительного с предлогом),</w:t>
      </w:r>
      <w:r>
        <w:rPr>
          <w:lang w:val="ru-RU"/>
        </w:rPr>
        <w:t xml:space="preserve"> или </w:t>
      </w:r>
      <w:r w:rsidR="0077513E">
        <w:rPr>
          <w:lang w:val="ru-RU"/>
        </w:rPr>
        <w:t>при помощи конструкции</w:t>
      </w:r>
      <w:r>
        <w:rPr>
          <w:lang w:val="ru-RU"/>
        </w:rPr>
        <w:t xml:space="preserve"> </w:t>
      </w:r>
      <w:r w:rsidRPr="007F52E8">
        <w:rPr>
          <w:i/>
          <w:iCs/>
          <w:lang w:val="en-US"/>
        </w:rPr>
        <w:t>like</w:t>
      </w:r>
      <w:r w:rsidRPr="007F52E8">
        <w:rPr>
          <w:i/>
          <w:iCs/>
          <w:lang w:val="ru-RU"/>
        </w:rPr>
        <w:t xml:space="preserve"> </w:t>
      </w:r>
      <w:r w:rsidRPr="007F52E8">
        <w:rPr>
          <w:i/>
          <w:iCs/>
          <w:lang w:val="en-US"/>
        </w:rPr>
        <w:t>a</w:t>
      </w:r>
      <w:r w:rsidRPr="007F52E8">
        <w:rPr>
          <w:i/>
          <w:iCs/>
          <w:lang w:val="ru-RU"/>
        </w:rPr>
        <w:t>…,</w:t>
      </w:r>
      <w:r w:rsidR="0077513E">
        <w:rPr>
          <w:i/>
          <w:iCs/>
          <w:lang w:val="ru-RU"/>
        </w:rPr>
        <w:t xml:space="preserve"> </w:t>
      </w:r>
      <w:r w:rsidR="0077513E">
        <w:rPr>
          <w:iCs/>
          <w:lang w:val="ru-RU"/>
        </w:rPr>
        <w:t>или при помощи суффикса</w:t>
      </w:r>
      <w:r w:rsidRPr="007F52E8">
        <w:rPr>
          <w:i/>
          <w:iCs/>
          <w:lang w:val="ru-RU"/>
        </w:rPr>
        <w:t xml:space="preserve"> …-like</w:t>
      </w:r>
      <w:r w:rsidRPr="007F52E8">
        <w:rPr>
          <w:lang w:val="ru-RU"/>
        </w:rPr>
        <w:t xml:space="preserve"> </w:t>
      </w:r>
      <w:r>
        <w:rPr>
          <w:lang w:val="ru-RU"/>
        </w:rPr>
        <w:t>(</w:t>
      </w:r>
      <w:r w:rsidR="006C5CD7" w:rsidRPr="006C5CD7">
        <w:rPr>
          <w:i/>
          <w:iCs/>
          <w:lang w:val="ru-RU"/>
        </w:rPr>
        <w:t>валят косяком – move like a swarm</w:t>
      </w:r>
      <w:r>
        <w:rPr>
          <w:lang w:val="ru-RU"/>
        </w:rPr>
        <w:t>)</w:t>
      </w:r>
      <w:r w:rsidR="006C5CD7">
        <w:rPr>
          <w:lang w:val="ru-RU"/>
        </w:rPr>
        <w:t xml:space="preserve">. Те наречия, для которых перевод в словаре </w:t>
      </w:r>
      <w:r w:rsidR="0077513E">
        <w:rPr>
          <w:rFonts w:eastAsia="MS Mincho"/>
          <w:lang w:val="en-US" w:eastAsia="ja-JP"/>
        </w:rPr>
        <w:t>ABBYY</w:t>
      </w:r>
      <w:r w:rsidR="0077513E" w:rsidRPr="0077513E">
        <w:rPr>
          <w:lang w:val="ru-RU"/>
        </w:rPr>
        <w:t xml:space="preserve"> </w:t>
      </w:r>
      <w:r w:rsidR="006C5CD7">
        <w:rPr>
          <w:lang w:val="en-US"/>
        </w:rPr>
        <w:t>Lingvo</w:t>
      </w:r>
      <w:r w:rsidR="006C5CD7" w:rsidRPr="006C5CD7">
        <w:rPr>
          <w:lang w:val="ru-RU"/>
        </w:rPr>
        <w:t xml:space="preserve"> </w:t>
      </w:r>
      <w:r w:rsidR="006C5CD7">
        <w:rPr>
          <w:lang w:val="ru-RU"/>
        </w:rPr>
        <w:t xml:space="preserve">указан, допускают использование перевода </w:t>
      </w:r>
      <w:r w:rsidR="006C5CD7" w:rsidRPr="006C5CD7">
        <w:rPr>
          <w:i/>
          <w:iCs/>
          <w:lang w:val="ru-RU"/>
        </w:rPr>
        <w:t>together</w:t>
      </w:r>
      <w:r w:rsidR="006C5CD7">
        <w:rPr>
          <w:lang w:val="ru-RU"/>
        </w:rPr>
        <w:t xml:space="preserve"> или </w:t>
      </w:r>
      <w:r w:rsidR="006C5CD7" w:rsidRPr="006C5CD7">
        <w:rPr>
          <w:i/>
          <w:iCs/>
          <w:lang w:val="en-US"/>
        </w:rPr>
        <w:t>all</w:t>
      </w:r>
      <w:r w:rsidR="006C5CD7" w:rsidRPr="006C5CD7">
        <w:rPr>
          <w:i/>
          <w:iCs/>
          <w:lang w:val="ru-RU"/>
        </w:rPr>
        <w:t xml:space="preserve"> </w:t>
      </w:r>
      <w:r w:rsidR="006C5CD7" w:rsidRPr="006C5CD7">
        <w:rPr>
          <w:i/>
          <w:iCs/>
          <w:lang w:val="en-US"/>
        </w:rPr>
        <w:t>together</w:t>
      </w:r>
      <w:r w:rsidR="006C5CD7" w:rsidRPr="006C5CD7">
        <w:rPr>
          <w:i/>
          <w:iCs/>
          <w:lang w:val="ru-RU"/>
        </w:rPr>
        <w:t>.</w:t>
      </w:r>
    </w:p>
    <w:p w14:paraId="2D8DD9F4" w14:textId="6FBCE72D" w:rsidR="00C96C21" w:rsidRPr="00C96C21" w:rsidRDefault="00C96C21" w:rsidP="003431B8">
      <w:pPr>
        <w:jc w:val="both"/>
        <w:rPr>
          <w:i/>
          <w:iCs/>
          <w:lang w:val="ru-RU"/>
        </w:rPr>
      </w:pPr>
      <w:r w:rsidRPr="00C96C21">
        <w:rPr>
          <w:i/>
          <w:iCs/>
          <w:lang w:val="ru-RU"/>
        </w:rPr>
        <w:t xml:space="preserve">Мать считала их, мысленно собирая </w:t>
      </w:r>
      <w:r w:rsidRPr="00C96C21">
        <w:rPr>
          <w:b/>
          <w:bCs/>
          <w:i/>
          <w:iCs/>
          <w:lang w:val="ru-RU"/>
        </w:rPr>
        <w:t>толпой</w:t>
      </w:r>
      <w:r w:rsidRPr="00C96C21">
        <w:rPr>
          <w:i/>
          <w:iCs/>
          <w:lang w:val="ru-RU"/>
        </w:rPr>
        <w:t xml:space="preserve"> вокруг Павла, ― в этой толпе он становился незаметным для глаз врагов. </w:t>
      </w:r>
      <w:r w:rsidRPr="0077513E">
        <w:rPr>
          <w:iCs/>
          <w:lang w:val="en-US"/>
        </w:rPr>
        <w:t>[</w:t>
      </w:r>
      <w:r w:rsidRPr="0077513E">
        <w:rPr>
          <w:iCs/>
          <w:lang w:val="ru-RU"/>
        </w:rPr>
        <w:t>Максим</w:t>
      </w:r>
      <w:r w:rsidRPr="0077513E">
        <w:rPr>
          <w:iCs/>
          <w:lang w:val="en-US"/>
        </w:rPr>
        <w:t xml:space="preserve"> </w:t>
      </w:r>
      <w:r w:rsidRPr="0077513E">
        <w:rPr>
          <w:iCs/>
          <w:lang w:val="ru-RU"/>
        </w:rPr>
        <w:t>Горький</w:t>
      </w:r>
      <w:r w:rsidRPr="0077513E">
        <w:rPr>
          <w:iCs/>
          <w:lang w:val="en-US"/>
        </w:rPr>
        <w:t xml:space="preserve">. </w:t>
      </w:r>
      <w:r w:rsidRPr="0077513E">
        <w:rPr>
          <w:iCs/>
          <w:lang w:val="ru-RU"/>
        </w:rPr>
        <w:t>Мать</w:t>
      </w:r>
      <w:r w:rsidRPr="0077513E">
        <w:rPr>
          <w:iCs/>
          <w:lang w:val="en-US"/>
        </w:rPr>
        <w:t xml:space="preserve"> (1906)]</w:t>
      </w:r>
      <w:r w:rsidR="0077513E" w:rsidRPr="0077513E">
        <w:rPr>
          <w:iCs/>
          <w:lang w:val="en-US"/>
        </w:rPr>
        <w:t xml:space="preserve"> </w:t>
      </w:r>
      <w:r w:rsidR="0077513E" w:rsidRPr="0077513E">
        <w:rPr>
          <w:i/>
          <w:iCs/>
          <w:lang w:val="en-US"/>
        </w:rPr>
        <w:t xml:space="preserve">– </w:t>
      </w:r>
      <w:r w:rsidRPr="00C96C21">
        <w:rPr>
          <w:i/>
          <w:iCs/>
        </w:rPr>
        <w:t xml:space="preserve">The mother counted them, and mentally gathered them </w:t>
      </w:r>
      <w:r w:rsidRPr="00C96C21">
        <w:rPr>
          <w:b/>
          <w:bCs/>
          <w:i/>
          <w:iCs/>
        </w:rPr>
        <w:t>together</w:t>
      </w:r>
      <w:r w:rsidRPr="00C96C21">
        <w:rPr>
          <w:i/>
          <w:iCs/>
        </w:rPr>
        <w:t xml:space="preserve"> into a group around Pavel. In that throng he became invisible to the eyes of the enemy. </w:t>
      </w:r>
      <w:r w:rsidRPr="0077513E">
        <w:rPr>
          <w:iCs/>
          <w:lang w:val="ru-RU"/>
        </w:rPr>
        <w:t>[Maxime Gork</w:t>
      </w:r>
      <w:r w:rsidR="0077513E" w:rsidRPr="0077513E">
        <w:rPr>
          <w:iCs/>
          <w:lang w:val="ru-RU"/>
        </w:rPr>
        <w:t>y. Mother (D.J. Hogarth, 1921)].</w:t>
      </w:r>
    </w:p>
    <w:p w14:paraId="5463C9A2" w14:textId="359EDE86" w:rsidR="00E75BCE" w:rsidRPr="00F75F76" w:rsidRDefault="007A3C17" w:rsidP="003431B8">
      <w:pPr>
        <w:jc w:val="both"/>
        <w:rPr>
          <w:lang w:val="ru-RU"/>
        </w:rPr>
      </w:pPr>
      <w:r>
        <w:rPr>
          <w:lang w:val="ru-RU"/>
        </w:rPr>
        <w:t>Отдельно</w:t>
      </w:r>
      <w:r w:rsidR="00E75BCE" w:rsidRPr="00D2359A">
        <w:rPr>
          <w:lang w:val="ru-RU"/>
        </w:rPr>
        <w:t xml:space="preserve"> </w:t>
      </w:r>
      <w:r w:rsidR="00E75BCE">
        <w:rPr>
          <w:lang w:val="ru-RU"/>
        </w:rPr>
        <w:t>можно</w:t>
      </w:r>
      <w:r w:rsidR="00E75BCE" w:rsidRPr="00D2359A">
        <w:rPr>
          <w:lang w:val="ru-RU"/>
        </w:rPr>
        <w:t xml:space="preserve"> </w:t>
      </w:r>
      <w:r>
        <w:rPr>
          <w:lang w:val="ru-RU"/>
        </w:rPr>
        <w:t>отметить</w:t>
      </w:r>
      <w:r w:rsidR="00E75BCE" w:rsidRPr="00D2359A">
        <w:rPr>
          <w:lang w:val="ru-RU"/>
        </w:rPr>
        <w:t xml:space="preserve"> </w:t>
      </w:r>
      <w:r w:rsidR="00E75BCE">
        <w:rPr>
          <w:lang w:val="ru-RU"/>
        </w:rPr>
        <w:t>наречия</w:t>
      </w:r>
      <w:r w:rsidR="00E75BCE" w:rsidRPr="00D2359A">
        <w:rPr>
          <w:lang w:val="ru-RU"/>
        </w:rPr>
        <w:t xml:space="preserve"> </w:t>
      </w:r>
      <w:r w:rsidR="00E75BCE" w:rsidRPr="007A3C17">
        <w:rPr>
          <w:i/>
          <w:lang w:val="ru-RU"/>
        </w:rPr>
        <w:t>наряду, сообща, враз</w:t>
      </w:r>
      <w:r w:rsidR="006B1A76" w:rsidRPr="007A3C17">
        <w:rPr>
          <w:i/>
          <w:lang w:val="ru-RU"/>
        </w:rPr>
        <w:t>, вперемешку</w:t>
      </w:r>
      <w:r w:rsidR="00E75BCE" w:rsidRPr="00D2359A">
        <w:rPr>
          <w:lang w:val="ru-RU"/>
        </w:rPr>
        <w:t>.</w:t>
      </w:r>
      <w:r w:rsidR="006C5CD7">
        <w:rPr>
          <w:lang w:val="ru-RU"/>
        </w:rPr>
        <w:t xml:space="preserve"> </w:t>
      </w:r>
      <w:r w:rsidR="00B0621C">
        <w:rPr>
          <w:lang w:val="ru-RU"/>
        </w:rPr>
        <w:t xml:space="preserve">Эта подгруппа образована методом исключения, поскольку перечисленные </w:t>
      </w:r>
      <w:r w:rsidR="00B0621C">
        <w:rPr>
          <w:lang w:val="ru-RU"/>
        </w:rPr>
        <w:lastRenderedPageBreak/>
        <w:t>наречия нельзя с уверенностью отнести</w:t>
      </w:r>
      <w:r>
        <w:rPr>
          <w:lang w:val="ru-RU"/>
        </w:rPr>
        <w:t xml:space="preserve"> ни</w:t>
      </w:r>
      <w:r w:rsidR="00B0621C">
        <w:rPr>
          <w:lang w:val="ru-RU"/>
        </w:rPr>
        <w:t xml:space="preserve"> к одной из двух указанных выше </w:t>
      </w:r>
      <w:r>
        <w:rPr>
          <w:lang w:val="ru-RU"/>
        </w:rPr>
        <w:t>под</w:t>
      </w:r>
      <w:r w:rsidR="00B0621C">
        <w:rPr>
          <w:lang w:val="ru-RU"/>
        </w:rPr>
        <w:t>групп.</w:t>
      </w:r>
      <w:r>
        <w:rPr>
          <w:lang w:val="ru-RU"/>
        </w:rPr>
        <w:t xml:space="preserve"> В семантике данных наречий присутствует дополнительное значение одновременности действия.</w:t>
      </w:r>
      <w:r w:rsidR="00B0621C">
        <w:rPr>
          <w:lang w:val="ru-RU"/>
        </w:rPr>
        <w:t xml:space="preserve"> Тем не менее, английские эквиваленты этих наречий образованы такими же способами, как и наречия двух других подгрупп.</w:t>
      </w:r>
    </w:p>
    <w:p w14:paraId="493B81B6" w14:textId="5881E65B" w:rsidR="00562EE7" w:rsidRPr="00BD00D3" w:rsidRDefault="00562EE7" w:rsidP="003431B8">
      <w:pPr>
        <w:jc w:val="both"/>
        <w:rPr>
          <w:iCs/>
        </w:rPr>
      </w:pPr>
      <w:r w:rsidRPr="00562EE7">
        <w:rPr>
          <w:i/>
          <w:iCs/>
        </w:rPr>
        <w:t>Wealth</w:t>
      </w:r>
      <w:r w:rsidRPr="00BD00D3">
        <w:rPr>
          <w:i/>
          <w:iCs/>
        </w:rPr>
        <w:t xml:space="preserve"> </w:t>
      </w:r>
      <w:r w:rsidRPr="00562EE7">
        <w:rPr>
          <w:i/>
          <w:iCs/>
        </w:rPr>
        <w:t>and</w:t>
      </w:r>
      <w:r w:rsidRPr="00BD00D3">
        <w:rPr>
          <w:i/>
          <w:iCs/>
        </w:rPr>
        <w:t xml:space="preserve"> </w:t>
      </w:r>
      <w:r w:rsidRPr="00562EE7">
        <w:rPr>
          <w:i/>
          <w:iCs/>
        </w:rPr>
        <w:t>privilege</w:t>
      </w:r>
      <w:r w:rsidRPr="00BD00D3">
        <w:rPr>
          <w:i/>
          <w:iCs/>
        </w:rPr>
        <w:t xml:space="preserve"> </w:t>
      </w:r>
      <w:r w:rsidRPr="00562EE7">
        <w:rPr>
          <w:i/>
          <w:iCs/>
        </w:rPr>
        <w:t>are</w:t>
      </w:r>
      <w:r w:rsidRPr="00BD00D3">
        <w:rPr>
          <w:i/>
          <w:iCs/>
        </w:rPr>
        <w:t xml:space="preserve"> </w:t>
      </w:r>
      <w:r w:rsidRPr="00562EE7">
        <w:rPr>
          <w:i/>
          <w:iCs/>
        </w:rPr>
        <w:t>most</w:t>
      </w:r>
      <w:r w:rsidRPr="00BD00D3">
        <w:rPr>
          <w:i/>
          <w:iCs/>
        </w:rPr>
        <w:t xml:space="preserve"> </w:t>
      </w:r>
      <w:r w:rsidRPr="00562EE7">
        <w:rPr>
          <w:i/>
          <w:iCs/>
        </w:rPr>
        <w:t>easily</w:t>
      </w:r>
      <w:r w:rsidRPr="00BD00D3">
        <w:rPr>
          <w:i/>
          <w:iCs/>
        </w:rPr>
        <w:t xml:space="preserve"> </w:t>
      </w:r>
      <w:r w:rsidRPr="00562EE7">
        <w:rPr>
          <w:i/>
          <w:iCs/>
        </w:rPr>
        <w:t>defended</w:t>
      </w:r>
      <w:r w:rsidRPr="00BD00D3">
        <w:rPr>
          <w:i/>
          <w:iCs/>
        </w:rPr>
        <w:t xml:space="preserve"> </w:t>
      </w:r>
      <w:r w:rsidRPr="00562EE7">
        <w:rPr>
          <w:i/>
          <w:iCs/>
        </w:rPr>
        <w:t>when</w:t>
      </w:r>
      <w:r w:rsidRPr="00BD00D3">
        <w:rPr>
          <w:i/>
          <w:iCs/>
        </w:rPr>
        <w:t xml:space="preserve"> </w:t>
      </w:r>
      <w:r w:rsidRPr="00562EE7">
        <w:rPr>
          <w:i/>
          <w:iCs/>
        </w:rPr>
        <w:t>they</w:t>
      </w:r>
      <w:r w:rsidRPr="00BD00D3">
        <w:rPr>
          <w:i/>
          <w:iCs/>
        </w:rPr>
        <w:t xml:space="preserve"> </w:t>
      </w:r>
      <w:r w:rsidRPr="00562EE7">
        <w:rPr>
          <w:i/>
          <w:iCs/>
        </w:rPr>
        <w:t>are</w:t>
      </w:r>
      <w:r w:rsidRPr="00BD00D3">
        <w:rPr>
          <w:i/>
          <w:iCs/>
        </w:rPr>
        <w:t xml:space="preserve"> </w:t>
      </w:r>
      <w:r w:rsidRPr="00562EE7">
        <w:rPr>
          <w:i/>
          <w:iCs/>
        </w:rPr>
        <w:t>possessed</w:t>
      </w:r>
      <w:r w:rsidRPr="00BD00D3">
        <w:rPr>
          <w:i/>
          <w:iCs/>
        </w:rPr>
        <w:t xml:space="preserve"> </w:t>
      </w:r>
      <w:r w:rsidRPr="00562EE7">
        <w:rPr>
          <w:b/>
          <w:bCs/>
          <w:i/>
          <w:iCs/>
        </w:rPr>
        <w:t>jointly</w:t>
      </w:r>
      <w:r w:rsidRPr="00BD00D3">
        <w:rPr>
          <w:i/>
          <w:iCs/>
        </w:rPr>
        <w:t xml:space="preserve">. </w:t>
      </w:r>
      <w:r w:rsidRPr="00744E23">
        <w:rPr>
          <w:iCs/>
          <w:lang w:val="ru-RU"/>
        </w:rPr>
        <w:t>[George Orwell. Nineteen Eighty-Four (1949)]</w:t>
      </w:r>
      <w:r w:rsidR="00744E23">
        <w:rPr>
          <w:i/>
          <w:iCs/>
          <w:lang w:val="ru-RU"/>
        </w:rPr>
        <w:t xml:space="preserve"> – </w:t>
      </w:r>
      <w:r w:rsidRPr="00562EE7">
        <w:rPr>
          <w:i/>
          <w:iCs/>
          <w:lang w:val="ru-RU"/>
        </w:rPr>
        <w:t xml:space="preserve">Богатство и привилегии легче всего защитить, когда ими владеют </w:t>
      </w:r>
      <w:r w:rsidRPr="00562EE7">
        <w:rPr>
          <w:b/>
          <w:bCs/>
          <w:i/>
          <w:iCs/>
          <w:lang w:val="ru-RU"/>
        </w:rPr>
        <w:t>сообща</w:t>
      </w:r>
      <w:r w:rsidRPr="00562EE7">
        <w:rPr>
          <w:i/>
          <w:iCs/>
          <w:lang w:val="ru-RU"/>
        </w:rPr>
        <w:t xml:space="preserve">. </w:t>
      </w:r>
      <w:r w:rsidRPr="00BD00D3">
        <w:rPr>
          <w:iCs/>
        </w:rPr>
        <w:t>[</w:t>
      </w:r>
      <w:r w:rsidRPr="00744E23">
        <w:rPr>
          <w:iCs/>
          <w:lang w:val="ru-RU"/>
        </w:rPr>
        <w:t>Джордж</w:t>
      </w:r>
      <w:r w:rsidRPr="00BD00D3">
        <w:rPr>
          <w:iCs/>
        </w:rPr>
        <w:t xml:space="preserve"> </w:t>
      </w:r>
      <w:r w:rsidRPr="00744E23">
        <w:rPr>
          <w:iCs/>
          <w:lang w:val="ru-RU"/>
        </w:rPr>
        <w:t>Оруэлл</w:t>
      </w:r>
      <w:r w:rsidRPr="00BD00D3">
        <w:rPr>
          <w:iCs/>
        </w:rPr>
        <w:t>. 1984 (</w:t>
      </w:r>
      <w:r w:rsidRPr="00744E23">
        <w:rPr>
          <w:iCs/>
          <w:lang w:val="ru-RU"/>
        </w:rPr>
        <w:t>В</w:t>
      </w:r>
      <w:r w:rsidRPr="00BD00D3">
        <w:rPr>
          <w:iCs/>
        </w:rPr>
        <w:t xml:space="preserve">. </w:t>
      </w:r>
      <w:r w:rsidRPr="00744E23">
        <w:rPr>
          <w:iCs/>
          <w:lang w:val="ru-RU"/>
        </w:rPr>
        <w:t>Голышев</w:t>
      </w:r>
      <w:r w:rsidRPr="00BD00D3">
        <w:rPr>
          <w:iCs/>
        </w:rPr>
        <w:t>, 1989)]</w:t>
      </w:r>
      <w:r w:rsidR="00744E23" w:rsidRPr="00BD00D3">
        <w:rPr>
          <w:iCs/>
        </w:rPr>
        <w:t>.</w:t>
      </w:r>
    </w:p>
    <w:p w14:paraId="6778ABEC" w14:textId="360A2354" w:rsidR="00562EE7" w:rsidRDefault="00562EE7" w:rsidP="003431B8">
      <w:pPr>
        <w:jc w:val="both"/>
        <w:rPr>
          <w:i/>
          <w:iCs/>
          <w:lang w:val="ru-RU"/>
        </w:rPr>
      </w:pPr>
      <w:r w:rsidRPr="00562EE7">
        <w:rPr>
          <w:i/>
          <w:iCs/>
        </w:rPr>
        <w:t xml:space="preserve">"I'll tell ya. It's 'cause we're a-workin' </w:t>
      </w:r>
      <w:r w:rsidRPr="00562EE7">
        <w:rPr>
          <w:b/>
          <w:bCs/>
          <w:i/>
          <w:iCs/>
        </w:rPr>
        <w:t>together</w:t>
      </w:r>
      <w:r w:rsidRPr="00562EE7">
        <w:rPr>
          <w:i/>
          <w:iCs/>
        </w:rPr>
        <w:t xml:space="preserve">. Depity can't pick on one fella in this camp. He's pickin' on the whole darn camp. An' he don't dare. All we got to do is give a yell an' they's two hunderd men out. </w:t>
      </w:r>
      <w:r w:rsidRPr="00744E23">
        <w:rPr>
          <w:iCs/>
          <w:lang w:val="ru-RU"/>
        </w:rPr>
        <w:t>[John Steinbeck. The Grapes of Wrath (1939)]</w:t>
      </w:r>
      <w:r w:rsidR="00744E23">
        <w:rPr>
          <w:i/>
          <w:iCs/>
          <w:lang w:val="ru-RU"/>
        </w:rPr>
        <w:t xml:space="preserve"> – </w:t>
      </w:r>
      <w:r w:rsidRPr="00562EE7">
        <w:rPr>
          <w:i/>
          <w:iCs/>
          <w:lang w:val="ru-RU"/>
        </w:rPr>
        <w:t xml:space="preserve">А в том, что мы действуем </w:t>
      </w:r>
      <w:r w:rsidRPr="00562EE7">
        <w:rPr>
          <w:b/>
          <w:bCs/>
          <w:i/>
          <w:iCs/>
          <w:lang w:val="ru-RU"/>
        </w:rPr>
        <w:t>сообща</w:t>
      </w:r>
      <w:r w:rsidRPr="00562EE7">
        <w:rPr>
          <w:i/>
          <w:iCs/>
          <w:lang w:val="ru-RU"/>
        </w:rPr>
        <w:t xml:space="preserve">. Понятой если протянет лапу, так не к одному человеку, а ко всему лагерю. А на это он не осмелится. Нам только крикнуть, все двести человек прибегут. </w:t>
      </w:r>
      <w:r w:rsidRPr="00744E23">
        <w:rPr>
          <w:iCs/>
          <w:lang w:val="ru-RU"/>
        </w:rPr>
        <w:t>[Джон Стейнбек. Гроздья гнева (Н. Волжина, 1940)]</w:t>
      </w:r>
      <w:r w:rsidR="00744E23" w:rsidRPr="00744E23">
        <w:rPr>
          <w:iCs/>
          <w:lang w:val="ru-RU"/>
        </w:rPr>
        <w:t>.</w:t>
      </w:r>
      <w:r w:rsidRPr="00744E23">
        <w:rPr>
          <w:iCs/>
          <w:lang w:val="ru-RU"/>
        </w:rPr>
        <w:t xml:space="preserve"> </w:t>
      </w:r>
    </w:p>
    <w:p w14:paraId="65EF7A59" w14:textId="7A8C4DD8" w:rsidR="003F7BE5" w:rsidRDefault="00744E23" w:rsidP="003431B8">
      <w:pPr>
        <w:jc w:val="both"/>
        <w:rPr>
          <w:lang w:val="ru-RU"/>
        </w:rPr>
      </w:pPr>
      <w:r>
        <w:rPr>
          <w:lang w:val="ru-RU"/>
        </w:rPr>
        <w:t>Все наречия</w:t>
      </w:r>
      <w:r w:rsidR="003F7BE5" w:rsidRPr="003F7BE5">
        <w:rPr>
          <w:lang w:val="ru-RU"/>
        </w:rPr>
        <w:t>, характе</w:t>
      </w:r>
      <w:r w:rsidR="007310C3">
        <w:rPr>
          <w:lang w:val="ru-RU"/>
        </w:rPr>
        <w:t>ризующие действие по несоучастию</w:t>
      </w:r>
      <w:r w:rsidR="003F7BE5" w:rsidRPr="003F7BE5">
        <w:rPr>
          <w:lang w:val="ru-RU"/>
        </w:rPr>
        <w:t xml:space="preserve"> в нем нескольких су</w:t>
      </w:r>
      <w:r>
        <w:rPr>
          <w:lang w:val="ru-RU"/>
        </w:rPr>
        <w:t xml:space="preserve">бъектов или объектов, мотивированы </w:t>
      </w:r>
      <w:r w:rsidR="00562EE7">
        <w:rPr>
          <w:lang w:val="ru-RU"/>
        </w:rPr>
        <w:t>предложно-падежным</w:t>
      </w:r>
      <w:r>
        <w:rPr>
          <w:lang w:val="ru-RU"/>
        </w:rPr>
        <w:t>и сочетаниями</w:t>
      </w:r>
      <w:r w:rsidR="003F7BE5">
        <w:rPr>
          <w:lang w:val="ru-RU"/>
        </w:rPr>
        <w:t xml:space="preserve">. </w:t>
      </w:r>
      <w:r>
        <w:rPr>
          <w:lang w:val="ru-RU"/>
        </w:rPr>
        <w:t xml:space="preserve">Так же, как и в случае с наречиями образа действия, большинство лексем данной подгруппы образованы с помощью приставки </w:t>
      </w:r>
      <w:r w:rsidR="003F7BE5" w:rsidRPr="00A336D8">
        <w:rPr>
          <w:i/>
          <w:iCs/>
          <w:lang w:val="ru-RU"/>
        </w:rPr>
        <w:t>в-</w:t>
      </w:r>
      <w:r w:rsidR="003F7BE5">
        <w:rPr>
          <w:lang w:val="ru-RU"/>
        </w:rPr>
        <w:t xml:space="preserve"> </w:t>
      </w:r>
      <w:r w:rsidR="00A336D8">
        <w:rPr>
          <w:lang w:val="ru-RU"/>
        </w:rPr>
        <w:t xml:space="preserve">(ср. </w:t>
      </w:r>
      <w:r w:rsidR="00A336D8" w:rsidRPr="00A336D8">
        <w:rPr>
          <w:i/>
          <w:iCs/>
          <w:lang w:val="ru-RU"/>
        </w:rPr>
        <w:t>вплавь, всерьёз, вскользь, вдребезги</w:t>
      </w:r>
      <w:r w:rsidR="00A336D8">
        <w:rPr>
          <w:lang w:val="ru-RU"/>
        </w:rPr>
        <w:t xml:space="preserve"> и </w:t>
      </w:r>
      <w:r w:rsidR="00A336D8" w:rsidRPr="00A336D8">
        <w:rPr>
          <w:i/>
          <w:iCs/>
          <w:lang w:val="ru-RU"/>
        </w:rPr>
        <w:t>врозь, врассыпную, вразброд, вразнобой</w:t>
      </w:r>
      <w:r w:rsidR="00A336D8">
        <w:rPr>
          <w:lang w:val="ru-RU"/>
        </w:rPr>
        <w:t>).</w:t>
      </w:r>
      <w:r w:rsidR="00562EE7">
        <w:rPr>
          <w:lang w:val="ru-RU"/>
        </w:rPr>
        <w:t xml:space="preserve"> </w:t>
      </w:r>
      <w:r>
        <w:rPr>
          <w:lang w:val="ru-RU"/>
        </w:rPr>
        <w:t>О</w:t>
      </w:r>
      <w:r w:rsidR="000249E3">
        <w:rPr>
          <w:lang w:val="ru-RU"/>
        </w:rPr>
        <w:t>днокоренные</w:t>
      </w:r>
      <w:r>
        <w:rPr>
          <w:lang w:val="ru-RU"/>
        </w:rPr>
        <w:t xml:space="preserve"> наречия</w:t>
      </w:r>
      <w:r w:rsidR="000249E3">
        <w:rPr>
          <w:lang w:val="ru-RU"/>
        </w:rPr>
        <w:t xml:space="preserve"> </w:t>
      </w:r>
      <w:r w:rsidR="000249E3" w:rsidRPr="000249E3">
        <w:rPr>
          <w:i/>
          <w:iCs/>
          <w:lang w:val="ru-RU"/>
        </w:rPr>
        <w:t>порознь</w:t>
      </w:r>
      <w:r w:rsidR="000249E3">
        <w:rPr>
          <w:lang w:val="ru-RU"/>
        </w:rPr>
        <w:t xml:space="preserve">, </w:t>
      </w:r>
      <w:r w:rsidR="000249E3" w:rsidRPr="000249E3">
        <w:rPr>
          <w:i/>
          <w:iCs/>
          <w:lang w:val="ru-RU"/>
        </w:rPr>
        <w:t>врознь</w:t>
      </w:r>
      <w:r w:rsidR="000249E3">
        <w:rPr>
          <w:lang w:val="ru-RU"/>
        </w:rPr>
        <w:t xml:space="preserve"> и </w:t>
      </w:r>
      <w:r w:rsidR="000249E3" w:rsidRPr="000249E3">
        <w:rPr>
          <w:i/>
          <w:iCs/>
          <w:lang w:val="ru-RU"/>
        </w:rPr>
        <w:t>врозь</w:t>
      </w:r>
      <w:r w:rsidR="000249E3">
        <w:rPr>
          <w:i/>
          <w:iCs/>
          <w:lang w:val="ru-RU"/>
        </w:rPr>
        <w:t xml:space="preserve"> </w:t>
      </w:r>
      <w:r w:rsidR="000249E3">
        <w:rPr>
          <w:lang w:val="ru-RU"/>
        </w:rPr>
        <w:t>имеют одинаковый перевод на английский язык (</w:t>
      </w:r>
      <w:r w:rsidR="000249E3" w:rsidRPr="00C3284A">
        <w:rPr>
          <w:i/>
          <w:iCs/>
          <w:lang w:val="en-US"/>
        </w:rPr>
        <w:t>apart</w:t>
      </w:r>
      <w:r w:rsidR="000249E3" w:rsidRPr="000249E3">
        <w:rPr>
          <w:lang w:val="ru-RU"/>
        </w:rPr>
        <w:t xml:space="preserve">, </w:t>
      </w:r>
      <w:r w:rsidR="000249E3" w:rsidRPr="00C3284A">
        <w:rPr>
          <w:i/>
          <w:iCs/>
          <w:lang w:val="en-US"/>
        </w:rPr>
        <w:t>separately</w:t>
      </w:r>
      <w:r w:rsidR="00EA0DED">
        <w:rPr>
          <w:lang w:val="ru-RU"/>
        </w:rPr>
        <w:t>):</w:t>
      </w:r>
    </w:p>
    <w:p w14:paraId="33CE0BE6" w14:textId="4FB8AAEE" w:rsidR="00744E23" w:rsidRPr="00744E23" w:rsidRDefault="00744E23" w:rsidP="00744E23">
      <w:pPr>
        <w:jc w:val="both"/>
        <w:rPr>
          <w:iCs/>
          <w:lang w:val="ru-RU"/>
        </w:rPr>
      </w:pPr>
      <w:r w:rsidRPr="00744E23">
        <w:rPr>
          <w:i/>
          <w:iCs/>
          <w:lang w:val="ru-RU"/>
        </w:rPr>
        <w:t xml:space="preserve">Но он думал, что это два разные дьявола, и боролся с ними </w:t>
      </w:r>
      <w:r w:rsidRPr="00744E23">
        <w:rPr>
          <w:b/>
          <w:i/>
          <w:iCs/>
          <w:lang w:val="ru-RU"/>
        </w:rPr>
        <w:t>порознь</w:t>
      </w:r>
      <w:r w:rsidRPr="00744E23">
        <w:rPr>
          <w:i/>
          <w:iCs/>
          <w:lang w:val="ru-RU"/>
        </w:rPr>
        <w:t xml:space="preserve">. </w:t>
      </w:r>
      <w:r w:rsidRPr="00744E23">
        <w:rPr>
          <w:iCs/>
        </w:rPr>
        <w:t>[Л. Н. Толстой. Отец Сергий (1890-1898)]</w:t>
      </w:r>
      <w:r w:rsidRPr="00744E23">
        <w:rPr>
          <w:i/>
          <w:iCs/>
          <w:lang w:val="en-US"/>
        </w:rPr>
        <w:t xml:space="preserve"> – </w:t>
      </w:r>
      <w:r w:rsidRPr="00744E23">
        <w:rPr>
          <w:i/>
          <w:iCs/>
        </w:rPr>
        <w:t xml:space="preserve">But thinking them to be two different fiends he fought them </w:t>
      </w:r>
      <w:r w:rsidRPr="00744E23">
        <w:rPr>
          <w:b/>
          <w:i/>
          <w:iCs/>
        </w:rPr>
        <w:t>separately</w:t>
      </w:r>
      <w:r w:rsidRPr="00744E23">
        <w:rPr>
          <w:i/>
          <w:iCs/>
        </w:rPr>
        <w:t xml:space="preserve">. </w:t>
      </w:r>
      <w:r w:rsidRPr="00744E23">
        <w:rPr>
          <w:iCs/>
          <w:lang w:val="ru-RU"/>
        </w:rPr>
        <w:t>[</w:t>
      </w:r>
      <w:r w:rsidRPr="00744E23">
        <w:rPr>
          <w:iCs/>
        </w:rPr>
        <w:t>Leo</w:t>
      </w:r>
      <w:r w:rsidRPr="00744E23">
        <w:rPr>
          <w:iCs/>
          <w:lang w:val="ru-RU"/>
        </w:rPr>
        <w:t xml:space="preserve"> </w:t>
      </w:r>
      <w:r w:rsidRPr="00744E23">
        <w:rPr>
          <w:iCs/>
        </w:rPr>
        <w:t>Tolstoy</w:t>
      </w:r>
      <w:r w:rsidRPr="00744E23">
        <w:rPr>
          <w:iCs/>
          <w:lang w:val="ru-RU"/>
        </w:rPr>
        <w:t xml:space="preserve">. </w:t>
      </w:r>
      <w:r w:rsidRPr="00744E23">
        <w:rPr>
          <w:iCs/>
        </w:rPr>
        <w:t>Father</w:t>
      </w:r>
      <w:r w:rsidRPr="00744E23">
        <w:rPr>
          <w:iCs/>
          <w:lang w:val="ru-RU"/>
        </w:rPr>
        <w:t xml:space="preserve"> </w:t>
      </w:r>
      <w:r w:rsidRPr="00744E23">
        <w:rPr>
          <w:iCs/>
        </w:rPr>
        <w:t>Sergius</w:t>
      </w:r>
      <w:r w:rsidRPr="00744E23">
        <w:rPr>
          <w:iCs/>
          <w:lang w:val="ru-RU"/>
        </w:rPr>
        <w:t xml:space="preserve"> (</w:t>
      </w:r>
      <w:r w:rsidRPr="00744E23">
        <w:rPr>
          <w:iCs/>
        </w:rPr>
        <w:t>Louise</w:t>
      </w:r>
      <w:r w:rsidRPr="00744E23">
        <w:rPr>
          <w:iCs/>
          <w:lang w:val="ru-RU"/>
        </w:rPr>
        <w:t xml:space="preserve"> </w:t>
      </w:r>
      <w:r w:rsidRPr="00744E23">
        <w:rPr>
          <w:iCs/>
        </w:rPr>
        <w:t>and</w:t>
      </w:r>
      <w:r w:rsidRPr="00744E23">
        <w:rPr>
          <w:iCs/>
          <w:lang w:val="ru-RU"/>
        </w:rPr>
        <w:t xml:space="preserve"> </w:t>
      </w:r>
      <w:r w:rsidRPr="00744E23">
        <w:rPr>
          <w:iCs/>
        </w:rPr>
        <w:t>Aylmer</w:t>
      </w:r>
      <w:r w:rsidRPr="00744E23">
        <w:rPr>
          <w:iCs/>
          <w:lang w:val="ru-RU"/>
        </w:rPr>
        <w:t xml:space="preserve"> </w:t>
      </w:r>
      <w:r w:rsidRPr="00744E23">
        <w:rPr>
          <w:iCs/>
        </w:rPr>
        <w:t>Maude</w:t>
      </w:r>
      <w:r w:rsidRPr="00744E23">
        <w:rPr>
          <w:iCs/>
          <w:lang w:val="ru-RU"/>
        </w:rPr>
        <w:t>, 1911)].</w:t>
      </w:r>
    </w:p>
    <w:p w14:paraId="59DC672B" w14:textId="56A2EB76" w:rsidR="00F256C4" w:rsidRPr="00744E23" w:rsidRDefault="00F256C4" w:rsidP="003431B8">
      <w:pPr>
        <w:jc w:val="both"/>
        <w:rPr>
          <w:iCs/>
          <w:lang w:val="ru-RU"/>
        </w:rPr>
      </w:pPr>
      <w:r w:rsidRPr="00F256C4">
        <w:rPr>
          <w:i/>
          <w:iCs/>
          <w:lang w:val="ru-RU"/>
        </w:rPr>
        <w:t xml:space="preserve">И, перебирая события последних дней, ей казалось, что во всем она видела подтверждение этой страшной мысли: и то, что он вчера обедал </w:t>
      </w:r>
      <w:r w:rsidRPr="00F256C4">
        <w:rPr>
          <w:i/>
          <w:iCs/>
          <w:lang w:val="ru-RU"/>
        </w:rPr>
        <w:lastRenderedPageBreak/>
        <w:t xml:space="preserve">не дома, и то, что он настоял на том, чтоб они в Петербурге остановились </w:t>
      </w:r>
      <w:r w:rsidRPr="00F256C4">
        <w:rPr>
          <w:b/>
          <w:bCs/>
          <w:i/>
          <w:iCs/>
          <w:lang w:val="ru-RU"/>
        </w:rPr>
        <w:t>врознь</w:t>
      </w:r>
      <w:r w:rsidRPr="00F256C4">
        <w:rPr>
          <w:i/>
          <w:iCs/>
          <w:lang w:val="ru-RU"/>
        </w:rPr>
        <w:t xml:space="preserve">, и то, что даже теперь шел к ней не один, как бы избегая свиданья с глазу на глаз. </w:t>
      </w:r>
      <w:r w:rsidRPr="00744E23">
        <w:rPr>
          <w:iCs/>
          <w:lang w:val="en-US"/>
        </w:rPr>
        <w:t>[</w:t>
      </w:r>
      <w:r w:rsidRPr="00744E23">
        <w:rPr>
          <w:iCs/>
          <w:lang w:val="ru-RU"/>
        </w:rPr>
        <w:t>Л</w:t>
      </w:r>
      <w:r w:rsidRPr="00744E23">
        <w:rPr>
          <w:iCs/>
          <w:lang w:val="en-US"/>
        </w:rPr>
        <w:t xml:space="preserve">. </w:t>
      </w:r>
      <w:r w:rsidRPr="00744E23">
        <w:rPr>
          <w:iCs/>
          <w:lang w:val="ru-RU"/>
        </w:rPr>
        <w:t>Н</w:t>
      </w:r>
      <w:r w:rsidRPr="00744E23">
        <w:rPr>
          <w:iCs/>
          <w:lang w:val="en-US"/>
        </w:rPr>
        <w:t xml:space="preserve">. </w:t>
      </w:r>
      <w:r w:rsidRPr="00744E23">
        <w:rPr>
          <w:iCs/>
          <w:lang w:val="ru-RU"/>
        </w:rPr>
        <w:t>Толстой</w:t>
      </w:r>
      <w:r w:rsidRPr="00744E23">
        <w:rPr>
          <w:iCs/>
          <w:lang w:val="en-US"/>
        </w:rPr>
        <w:t xml:space="preserve">. </w:t>
      </w:r>
      <w:r w:rsidRPr="00744E23">
        <w:rPr>
          <w:iCs/>
          <w:lang w:val="ru-RU"/>
        </w:rPr>
        <w:t>Анна</w:t>
      </w:r>
      <w:r w:rsidRPr="00744E23">
        <w:rPr>
          <w:iCs/>
          <w:lang w:val="en-US"/>
        </w:rPr>
        <w:t xml:space="preserve"> </w:t>
      </w:r>
      <w:r w:rsidRPr="00744E23">
        <w:rPr>
          <w:iCs/>
          <w:lang w:val="ru-RU"/>
        </w:rPr>
        <w:t>Каренина</w:t>
      </w:r>
      <w:r w:rsidRPr="00744E23">
        <w:rPr>
          <w:iCs/>
          <w:lang w:val="en-US"/>
        </w:rPr>
        <w:t xml:space="preserve"> (</w:t>
      </w:r>
      <w:r w:rsidRPr="00744E23">
        <w:rPr>
          <w:iCs/>
          <w:lang w:val="ru-RU"/>
        </w:rPr>
        <w:t>ч</w:t>
      </w:r>
      <w:r w:rsidRPr="00744E23">
        <w:rPr>
          <w:iCs/>
          <w:lang w:val="en-US"/>
        </w:rPr>
        <w:t>. 5-8) (1878)]</w:t>
      </w:r>
      <w:r w:rsidR="00744E23" w:rsidRPr="00744E23">
        <w:rPr>
          <w:i/>
          <w:iCs/>
          <w:lang w:val="en-US"/>
        </w:rPr>
        <w:t xml:space="preserve"> – </w:t>
      </w:r>
      <w:r w:rsidRPr="00F256C4">
        <w:rPr>
          <w:i/>
          <w:iCs/>
        </w:rPr>
        <w:t xml:space="preserve">And going over the events of the last few days, it seemed to her that she saw in everything a confirmation of this terrible idea. The fact that he had not dined at home yesterday, and the fact that he had insisted on their taking </w:t>
      </w:r>
      <w:r w:rsidRPr="00F256C4">
        <w:rPr>
          <w:b/>
          <w:bCs/>
          <w:i/>
          <w:iCs/>
        </w:rPr>
        <w:t>separate</w:t>
      </w:r>
      <w:r w:rsidRPr="00F256C4">
        <w:rPr>
          <w:i/>
          <w:iCs/>
        </w:rPr>
        <w:t xml:space="preserve"> sets of rooms in Petersburg, and that even now he was not coming to her alone, as though he were trying to avoid meeting her face to face. </w:t>
      </w:r>
      <w:r w:rsidRPr="00744E23">
        <w:rPr>
          <w:iCs/>
          <w:lang w:val="ru-RU"/>
        </w:rPr>
        <w:t>[Leo Tolstoy. Anna Karenina (parts 5-8) (Constance Garnett, 1911)]</w:t>
      </w:r>
      <w:r w:rsidR="00744E23" w:rsidRPr="00744E23">
        <w:rPr>
          <w:iCs/>
          <w:lang w:val="ru-RU"/>
        </w:rPr>
        <w:t>.</w:t>
      </w:r>
    </w:p>
    <w:p w14:paraId="5B9997BC" w14:textId="0BFDD5D4" w:rsidR="00B57B80" w:rsidRPr="00BD632F" w:rsidRDefault="00B57B80" w:rsidP="003431B8">
      <w:pPr>
        <w:jc w:val="both"/>
        <w:rPr>
          <w:lang w:val="ru-RU"/>
        </w:rPr>
      </w:pPr>
      <w:r w:rsidRPr="00B57B80">
        <w:rPr>
          <w:lang w:val="ru-RU"/>
        </w:rPr>
        <w:t>В зав</w:t>
      </w:r>
      <w:r>
        <w:rPr>
          <w:lang w:val="ru-RU"/>
        </w:rPr>
        <w:t>исимости от контекста распространен также вариант перевода на английский язык наречий совместности, характеризующих действие по соучастию или несоучастию</w:t>
      </w:r>
      <w:r w:rsidR="00744E23">
        <w:rPr>
          <w:lang w:val="ru-RU"/>
        </w:rPr>
        <w:t>,</w:t>
      </w:r>
      <w:r>
        <w:rPr>
          <w:lang w:val="ru-RU"/>
        </w:rPr>
        <w:t xml:space="preserve"> c </w:t>
      </w:r>
      <w:r w:rsidR="00BD632F">
        <w:rPr>
          <w:lang w:val="ru-RU"/>
        </w:rPr>
        <w:t>помощью распростра</w:t>
      </w:r>
      <w:r>
        <w:rPr>
          <w:lang w:val="ru-RU"/>
        </w:rPr>
        <w:t>не</w:t>
      </w:r>
      <w:r w:rsidR="00BD632F">
        <w:rPr>
          <w:lang w:val="ru-RU"/>
        </w:rPr>
        <w:t>н</w:t>
      </w:r>
      <w:r>
        <w:rPr>
          <w:lang w:val="ru-RU"/>
        </w:rPr>
        <w:t xml:space="preserve">ных конструкций </w:t>
      </w:r>
      <w:r w:rsidRPr="00B57B80">
        <w:rPr>
          <w:i/>
          <w:iCs/>
          <w:lang w:val="en-US"/>
        </w:rPr>
        <w:t>in</w:t>
      </w:r>
      <w:r w:rsidRPr="00B57B80">
        <w:rPr>
          <w:i/>
          <w:iCs/>
          <w:lang w:val="ru-RU"/>
        </w:rPr>
        <w:t xml:space="preserve"> </w:t>
      </w:r>
      <w:r w:rsidRPr="00B57B80">
        <w:rPr>
          <w:i/>
          <w:iCs/>
          <w:lang w:val="en-US"/>
        </w:rPr>
        <w:t>a</w:t>
      </w:r>
      <w:r w:rsidRPr="00B57B80">
        <w:rPr>
          <w:i/>
          <w:iCs/>
          <w:lang w:val="ru-RU"/>
        </w:rPr>
        <w:t xml:space="preserve"> … way</w:t>
      </w:r>
      <w:r>
        <w:rPr>
          <w:lang w:val="ru-RU"/>
        </w:rPr>
        <w:t xml:space="preserve"> или </w:t>
      </w:r>
      <w:r w:rsidRPr="00B57B80">
        <w:rPr>
          <w:i/>
          <w:iCs/>
          <w:lang w:val="ru-RU"/>
        </w:rPr>
        <w:t>in a … manner</w:t>
      </w:r>
      <w:r w:rsidR="00744E23">
        <w:rPr>
          <w:lang w:val="ru-RU"/>
        </w:rPr>
        <w:t xml:space="preserve"> и т.д.:</w:t>
      </w:r>
    </w:p>
    <w:p w14:paraId="51939305" w14:textId="29C6D06F" w:rsidR="008D1B40" w:rsidRDefault="00B57B80" w:rsidP="003431B8">
      <w:pPr>
        <w:jc w:val="both"/>
        <w:rPr>
          <w:iCs/>
          <w:lang w:val="ru-RU"/>
        </w:rPr>
      </w:pPr>
      <w:r w:rsidRPr="003F2BE5">
        <w:rPr>
          <w:i/>
          <w:iCs/>
          <w:lang w:val="ru-RU"/>
        </w:rPr>
        <w:t xml:space="preserve">Всего более поразили меня его уши неестественной величины, длинные, широкие и толстые, как-то особенно </w:t>
      </w:r>
      <w:r w:rsidRPr="003F2BE5">
        <w:rPr>
          <w:b/>
          <w:i/>
          <w:iCs/>
          <w:lang w:val="ru-RU"/>
        </w:rPr>
        <w:t>врознь</w:t>
      </w:r>
      <w:r w:rsidRPr="003F2BE5">
        <w:rPr>
          <w:i/>
          <w:iCs/>
          <w:lang w:val="ru-RU"/>
        </w:rPr>
        <w:t xml:space="preserve"> торчавшие. </w:t>
      </w:r>
      <w:r w:rsidR="00744E23" w:rsidRPr="00EA0DED">
        <w:rPr>
          <w:rFonts w:eastAsia="MS Mincho"/>
          <w:iCs/>
          <w:lang w:val="en-US" w:eastAsia="ja-JP"/>
        </w:rPr>
        <w:t>[</w:t>
      </w:r>
      <w:r w:rsidR="00744E23" w:rsidRPr="00EA0DED">
        <w:rPr>
          <w:iCs/>
          <w:lang w:val="ru-RU"/>
        </w:rPr>
        <w:t>Ф</w:t>
      </w:r>
      <w:r w:rsidR="00744E23" w:rsidRPr="00EA0DED">
        <w:rPr>
          <w:iCs/>
          <w:lang w:val="en-US"/>
        </w:rPr>
        <w:t>.</w:t>
      </w:r>
      <w:r w:rsidR="00744E23" w:rsidRPr="00EA0DED">
        <w:rPr>
          <w:iCs/>
          <w:lang w:val="ru-RU"/>
        </w:rPr>
        <w:t>Достоевский</w:t>
      </w:r>
      <w:r w:rsidR="00744E23" w:rsidRPr="00EA0DED">
        <w:rPr>
          <w:iCs/>
          <w:lang w:val="en-US"/>
        </w:rPr>
        <w:t xml:space="preserve">. </w:t>
      </w:r>
      <w:r w:rsidRPr="00EA0DED">
        <w:rPr>
          <w:iCs/>
          <w:lang w:val="ru-RU"/>
        </w:rPr>
        <w:t>Бесы</w:t>
      </w:r>
      <w:r w:rsidR="00744E23" w:rsidRPr="00EA0DED">
        <w:rPr>
          <w:iCs/>
          <w:lang w:val="en-US"/>
        </w:rPr>
        <w:t>]</w:t>
      </w:r>
      <w:r w:rsidR="00744E23" w:rsidRPr="00744E23">
        <w:rPr>
          <w:i/>
          <w:iCs/>
          <w:lang w:val="en-US"/>
        </w:rPr>
        <w:t xml:space="preserve"> – </w:t>
      </w:r>
      <w:r w:rsidRPr="003F2BE5">
        <w:rPr>
          <w:i/>
          <w:iCs/>
        </w:rPr>
        <w:t xml:space="preserve">I was most struck by his ears, which were of unnatural size, long, broad, and thick, sticking out </w:t>
      </w:r>
      <w:r w:rsidRPr="003F2BE5">
        <w:rPr>
          <w:b/>
          <w:i/>
          <w:iCs/>
        </w:rPr>
        <w:t>in a peculiar way</w:t>
      </w:r>
      <w:r w:rsidRPr="003F2BE5">
        <w:rPr>
          <w:i/>
          <w:iCs/>
        </w:rPr>
        <w:t xml:space="preserve">. </w:t>
      </w:r>
      <w:r w:rsidR="00744E23" w:rsidRPr="00BD00D3">
        <w:rPr>
          <w:iCs/>
          <w:lang w:val="ru-RU"/>
        </w:rPr>
        <w:t>[</w:t>
      </w:r>
      <w:r w:rsidRPr="00EA0DED">
        <w:rPr>
          <w:iCs/>
        </w:rPr>
        <w:t>Fyodor</w:t>
      </w:r>
      <w:r w:rsidR="00EA0DED" w:rsidRPr="00EA0DED">
        <w:rPr>
          <w:iCs/>
          <w:lang w:val="ru-RU"/>
        </w:rPr>
        <w:t xml:space="preserve"> </w:t>
      </w:r>
      <w:r w:rsidR="00EA0DED" w:rsidRPr="00EA0DED">
        <w:rPr>
          <w:iCs/>
        </w:rPr>
        <w:t>Dostoevsky</w:t>
      </w:r>
      <w:r w:rsidR="00EA0DED" w:rsidRPr="00EA0DED">
        <w:rPr>
          <w:iCs/>
          <w:lang w:val="ru-RU"/>
        </w:rPr>
        <w:t xml:space="preserve">. </w:t>
      </w:r>
      <w:r w:rsidRPr="00EA0DED">
        <w:rPr>
          <w:iCs/>
        </w:rPr>
        <w:t>The</w:t>
      </w:r>
      <w:r w:rsidRPr="00EA0DED">
        <w:rPr>
          <w:iCs/>
          <w:lang w:val="ru-RU"/>
        </w:rPr>
        <w:t xml:space="preserve"> </w:t>
      </w:r>
      <w:r w:rsidRPr="00EA0DED">
        <w:rPr>
          <w:iCs/>
        </w:rPr>
        <w:t>possessed</w:t>
      </w:r>
      <w:r w:rsidR="00744E23" w:rsidRPr="00EA0DED">
        <w:rPr>
          <w:iCs/>
          <w:lang w:val="ru-RU"/>
        </w:rPr>
        <w:t>]</w:t>
      </w:r>
      <w:r w:rsidR="00BD632F" w:rsidRPr="00EA0DED">
        <w:rPr>
          <w:iCs/>
          <w:lang w:val="ru-RU"/>
        </w:rPr>
        <w:t>.</w:t>
      </w:r>
    </w:p>
    <w:p w14:paraId="4B3703EC" w14:textId="14A4C4E8" w:rsidR="00EA0DED" w:rsidRDefault="00EA0DED" w:rsidP="003431B8">
      <w:pPr>
        <w:jc w:val="both"/>
        <w:rPr>
          <w:iCs/>
          <w:lang w:val="ru-RU"/>
        </w:rPr>
      </w:pPr>
      <w:r>
        <w:rPr>
          <w:iCs/>
          <w:lang w:val="ru-RU"/>
        </w:rPr>
        <w:t>Можно выделить следующие особенности английских эквивалентов наречий совместности:</w:t>
      </w:r>
    </w:p>
    <w:p w14:paraId="1022A564" w14:textId="7D746F40" w:rsidR="00EA0DED" w:rsidRPr="00EA0DED" w:rsidRDefault="00EA0DED" w:rsidP="00EA0DED">
      <w:pPr>
        <w:pStyle w:val="a"/>
        <w:numPr>
          <w:ilvl w:val="0"/>
          <w:numId w:val="24"/>
        </w:numPr>
        <w:jc w:val="both"/>
        <w:rPr>
          <w:iCs/>
          <w:lang w:val="ru-RU"/>
        </w:rPr>
      </w:pPr>
      <w:r>
        <w:rPr>
          <w:iCs/>
          <w:lang w:val="ru-RU"/>
        </w:rPr>
        <w:t xml:space="preserve">для перевода наречий, образованных от собирательных числительных, чаще всего используется конструкция </w:t>
      </w:r>
      <w:r w:rsidRPr="008A6F28">
        <w:rPr>
          <w:i/>
          <w:lang w:val="en-US"/>
        </w:rPr>
        <w:t>the</w:t>
      </w:r>
      <w:r w:rsidRPr="008A6F28">
        <w:rPr>
          <w:lang w:val="ru-RU"/>
        </w:rPr>
        <w:t xml:space="preserve"> + </w:t>
      </w:r>
      <w:r w:rsidRPr="00357543">
        <w:rPr>
          <w:i/>
          <w:iCs/>
          <w:lang w:val="ru-RU"/>
        </w:rPr>
        <w:t xml:space="preserve">числительное + </w:t>
      </w:r>
      <w:r w:rsidRPr="00806601">
        <w:rPr>
          <w:i/>
          <w:iCs/>
          <w:lang w:val="en-US"/>
        </w:rPr>
        <w:t>of</w:t>
      </w:r>
      <w:r>
        <w:rPr>
          <w:i/>
          <w:iCs/>
          <w:lang w:val="ru-RU"/>
        </w:rPr>
        <w:t xml:space="preserve"> </w:t>
      </w:r>
      <w:r>
        <w:rPr>
          <w:rFonts w:eastAsia="MS Mincho"/>
          <w:i/>
          <w:iCs/>
          <w:lang w:val="ru-RU"/>
        </w:rPr>
        <w:t>~</w:t>
      </w:r>
      <w:r>
        <w:rPr>
          <w:i/>
          <w:iCs/>
          <w:lang w:val="ru-RU"/>
        </w:rPr>
        <w:t>;</w:t>
      </w:r>
    </w:p>
    <w:p w14:paraId="1CCE92ED" w14:textId="69C43E55" w:rsidR="00386F28" w:rsidRPr="007E523C" w:rsidRDefault="00386F28" w:rsidP="007E523C">
      <w:pPr>
        <w:pStyle w:val="a"/>
        <w:numPr>
          <w:ilvl w:val="0"/>
          <w:numId w:val="24"/>
        </w:numPr>
        <w:jc w:val="both"/>
        <w:rPr>
          <w:iCs/>
          <w:lang w:val="ru-RU"/>
        </w:rPr>
      </w:pPr>
      <w:r>
        <w:rPr>
          <w:iCs/>
          <w:lang w:val="ru-RU"/>
        </w:rPr>
        <w:t xml:space="preserve">для перевода остальных наречий данной группы используются конструкции </w:t>
      </w:r>
      <w:r w:rsidRPr="00386F28">
        <w:rPr>
          <w:i/>
          <w:iCs/>
          <w:lang w:val="ru-RU"/>
        </w:rPr>
        <w:t>предлог + существительное</w:t>
      </w:r>
      <w:r>
        <w:rPr>
          <w:iCs/>
          <w:lang w:val="ru-RU"/>
        </w:rPr>
        <w:t>.</w:t>
      </w:r>
    </w:p>
    <w:p w14:paraId="088811E2" w14:textId="77777777" w:rsidR="00386F28" w:rsidRDefault="00386F28" w:rsidP="008A6F28">
      <w:pPr>
        <w:jc w:val="center"/>
        <w:rPr>
          <w:lang w:val="ru-RU"/>
        </w:rPr>
      </w:pPr>
    </w:p>
    <w:p w14:paraId="42BE23AF" w14:textId="77777777" w:rsidR="00267BC4" w:rsidRDefault="00267BC4" w:rsidP="007E523C">
      <w:pPr>
        <w:pStyle w:val="2"/>
        <w:rPr>
          <w:lang w:val="ru-RU"/>
        </w:rPr>
      </w:pPr>
    </w:p>
    <w:p w14:paraId="59428E9E" w14:textId="5758E64E" w:rsidR="008D1B40" w:rsidRPr="00111B84" w:rsidRDefault="003F4A19" w:rsidP="007E523C">
      <w:pPr>
        <w:pStyle w:val="2"/>
        <w:rPr>
          <w:lang w:val="ru-RU"/>
        </w:rPr>
      </w:pPr>
      <w:bookmarkStart w:id="22" w:name="_Toc483258084"/>
      <w:r>
        <w:rPr>
          <w:lang w:val="ru-RU"/>
        </w:rPr>
        <w:t>2.5</w:t>
      </w:r>
      <w:r w:rsidR="00E851F5" w:rsidRPr="00111B84">
        <w:rPr>
          <w:lang w:val="ru-RU"/>
        </w:rPr>
        <w:t>.</w:t>
      </w:r>
      <w:r w:rsidR="000224F9" w:rsidRPr="00111B84">
        <w:rPr>
          <w:lang w:val="ru-RU"/>
        </w:rPr>
        <w:t xml:space="preserve"> Сравнительно-уподобительные наречия и их английские эквиваленты</w:t>
      </w:r>
      <w:bookmarkEnd w:id="22"/>
    </w:p>
    <w:p w14:paraId="0A8DA4F3" w14:textId="77777777" w:rsidR="008D1B40" w:rsidRDefault="008D1B40" w:rsidP="003431B8">
      <w:pPr>
        <w:jc w:val="both"/>
        <w:rPr>
          <w:lang w:val="ru-RU"/>
        </w:rPr>
      </w:pPr>
    </w:p>
    <w:p w14:paraId="05F561D6" w14:textId="7FA40FE2" w:rsidR="00C61DE8" w:rsidRPr="00C61DE8" w:rsidRDefault="00F346CE" w:rsidP="003431B8">
      <w:pPr>
        <w:jc w:val="both"/>
        <w:rPr>
          <w:lang w:val="ru-RU"/>
        </w:rPr>
      </w:pPr>
      <w:r>
        <w:rPr>
          <w:lang w:val="ru-RU"/>
        </w:rPr>
        <w:t>Сравнительно-уподобительные наречия составляют н</w:t>
      </w:r>
      <w:r w:rsidR="00F75F76">
        <w:rPr>
          <w:lang w:val="ru-RU"/>
        </w:rPr>
        <w:t xml:space="preserve">аиболее </w:t>
      </w:r>
      <w:r>
        <w:rPr>
          <w:lang w:val="ru-RU"/>
        </w:rPr>
        <w:t>обширную группу</w:t>
      </w:r>
      <w:r w:rsidR="00830B0B">
        <w:rPr>
          <w:lang w:val="ru-RU"/>
        </w:rPr>
        <w:t xml:space="preserve"> как среди всех наречий (5,5 тыс. из примерно 6 тыс. единиц), так и</w:t>
      </w:r>
      <w:r>
        <w:rPr>
          <w:lang w:val="ru-RU"/>
        </w:rPr>
        <w:t xml:space="preserve"> среди рассматриваемых в данной работе наречий образа действия</w:t>
      </w:r>
      <w:r w:rsidR="00386F28">
        <w:rPr>
          <w:lang w:val="ru-RU"/>
        </w:rPr>
        <w:t>. В</w:t>
      </w:r>
      <w:r w:rsidR="00C7506D">
        <w:rPr>
          <w:lang w:val="ru-RU"/>
        </w:rPr>
        <w:t xml:space="preserve"> нее вошли 1381 из 1857 лексем, составляющих корпус, на </w:t>
      </w:r>
      <w:r w:rsidR="00386F28">
        <w:rPr>
          <w:lang w:val="ru-RU"/>
        </w:rPr>
        <w:t>материале которого</w:t>
      </w:r>
      <w:r w:rsidR="00C7506D">
        <w:rPr>
          <w:lang w:val="ru-RU"/>
        </w:rPr>
        <w:t xml:space="preserve"> проводилось</w:t>
      </w:r>
      <w:r w:rsidR="00386F28">
        <w:rPr>
          <w:lang w:val="ru-RU"/>
        </w:rPr>
        <w:t xml:space="preserve"> настоящее исследование</w:t>
      </w:r>
      <w:r>
        <w:rPr>
          <w:lang w:val="ru-RU"/>
        </w:rPr>
        <w:t>.</w:t>
      </w:r>
      <w:r w:rsidR="00830B0B">
        <w:rPr>
          <w:lang w:val="ru-RU"/>
        </w:rPr>
        <w:t xml:space="preserve"> </w:t>
      </w:r>
      <w:r w:rsidR="00C61DE8" w:rsidRPr="00C61DE8">
        <w:rPr>
          <w:lang w:val="ru-RU"/>
        </w:rPr>
        <w:t>Это обусловлено продуктивным способом словообразования, что способствует постоянному пополнению группы новыми лексемами.</w:t>
      </w:r>
    </w:p>
    <w:p w14:paraId="6B5398A5" w14:textId="5ADE7BFC" w:rsidR="00112FDD" w:rsidRDefault="00830B0B" w:rsidP="00112FDD">
      <w:pPr>
        <w:jc w:val="both"/>
        <w:rPr>
          <w:lang w:val="ru-RU"/>
        </w:rPr>
      </w:pPr>
      <w:r>
        <w:rPr>
          <w:lang w:val="ru-RU"/>
        </w:rPr>
        <w:t xml:space="preserve">К этой группе относятся наречия, </w:t>
      </w:r>
      <w:r w:rsidRPr="00830B0B">
        <w:rPr>
          <w:lang w:val="ru-RU"/>
        </w:rPr>
        <w:t>указывающие на сходство с ситуацией, типичной для некоторого класса объектов</w:t>
      </w:r>
      <w:r>
        <w:rPr>
          <w:lang w:val="ru-RU"/>
        </w:rPr>
        <w:t xml:space="preserve"> (</w:t>
      </w:r>
      <w:r w:rsidRPr="00386F28">
        <w:rPr>
          <w:i/>
          <w:lang w:val="ru-RU"/>
        </w:rPr>
        <w:t>по-человечески, по-братски, по-солдатски, по-геройски, математически</w:t>
      </w:r>
      <w:r>
        <w:rPr>
          <w:lang w:val="ru-RU"/>
        </w:rPr>
        <w:t>)</w:t>
      </w:r>
      <w:r>
        <w:rPr>
          <w:rStyle w:val="af"/>
          <w:lang w:val="ru-RU"/>
        </w:rPr>
        <w:footnoteReference w:id="72"/>
      </w:r>
      <w:r>
        <w:rPr>
          <w:lang w:val="ru-RU"/>
        </w:rPr>
        <w:t>.</w:t>
      </w:r>
      <w:r w:rsidR="006B387C">
        <w:rPr>
          <w:lang w:val="ru-RU"/>
        </w:rPr>
        <w:t xml:space="preserve"> Обозначение способа действия в этих наречиях совмещается с его качественной характеристикой.</w:t>
      </w:r>
      <w:r w:rsidR="00386F28">
        <w:rPr>
          <w:lang w:val="ru-RU"/>
        </w:rPr>
        <w:t xml:space="preserve"> Семантика некоторых наречий данной группы допускает возможность образования сравнительной степени, что сближает такие наречия с кач</w:t>
      </w:r>
      <w:r w:rsidR="00112FDD">
        <w:rPr>
          <w:lang w:val="ru-RU"/>
        </w:rPr>
        <w:t>ественными наречиями на -о, -е.</w:t>
      </w:r>
    </w:p>
    <w:tbl>
      <w:tblPr>
        <w:tblStyle w:val="afa"/>
        <w:tblW w:w="0" w:type="auto"/>
        <w:tblLook w:val="04A0" w:firstRow="1" w:lastRow="0" w:firstColumn="1" w:lastColumn="0" w:noHBand="0" w:noVBand="1"/>
      </w:tblPr>
      <w:tblGrid>
        <w:gridCol w:w="2265"/>
        <w:gridCol w:w="2265"/>
        <w:gridCol w:w="2265"/>
        <w:gridCol w:w="2266"/>
      </w:tblGrid>
      <w:tr w:rsidR="00EE5FD4" w:rsidRPr="004D462F" w14:paraId="38E8713C" w14:textId="77777777" w:rsidTr="00EE5FD4">
        <w:tc>
          <w:tcPr>
            <w:tcW w:w="2265" w:type="dxa"/>
          </w:tcPr>
          <w:p w14:paraId="644433AB" w14:textId="77777777" w:rsidR="00EE5FD4" w:rsidRDefault="00EE5FD4" w:rsidP="004C158C">
            <w:pPr>
              <w:spacing w:line="276" w:lineRule="auto"/>
              <w:ind w:firstLine="0"/>
              <w:jc w:val="both"/>
              <w:rPr>
                <w:lang w:val="ru-RU"/>
              </w:rPr>
            </w:pPr>
            <w:r>
              <w:rPr>
                <w:lang w:val="ru-RU"/>
              </w:rPr>
              <w:t>Дружески</w:t>
            </w:r>
          </w:p>
        </w:tc>
        <w:tc>
          <w:tcPr>
            <w:tcW w:w="2265" w:type="dxa"/>
          </w:tcPr>
          <w:p w14:paraId="277F072E" w14:textId="77777777" w:rsidR="00EE5FD4" w:rsidRPr="004D462F" w:rsidRDefault="00EE5FD4" w:rsidP="004C158C">
            <w:pPr>
              <w:spacing w:line="276" w:lineRule="auto"/>
              <w:ind w:firstLine="0"/>
              <w:jc w:val="both"/>
              <w:rPr>
                <w:lang w:val="ru-RU"/>
              </w:rPr>
            </w:pPr>
            <w:r>
              <w:rPr>
                <w:lang w:val="ru-RU"/>
              </w:rPr>
              <w:t>Более дружески</w:t>
            </w:r>
          </w:p>
        </w:tc>
        <w:tc>
          <w:tcPr>
            <w:tcW w:w="2265" w:type="dxa"/>
          </w:tcPr>
          <w:p w14:paraId="4F43444E" w14:textId="77777777" w:rsidR="00EE5FD4" w:rsidRPr="004D462F" w:rsidRDefault="00EE5FD4" w:rsidP="004C158C">
            <w:pPr>
              <w:spacing w:line="276" w:lineRule="auto"/>
              <w:ind w:firstLine="0"/>
              <w:jc w:val="both"/>
            </w:pPr>
            <w:r w:rsidRPr="004D462F">
              <w:t>(in a) friendly (way), as a friend</w:t>
            </w:r>
          </w:p>
        </w:tc>
        <w:tc>
          <w:tcPr>
            <w:tcW w:w="2266" w:type="dxa"/>
          </w:tcPr>
          <w:p w14:paraId="62A040F2" w14:textId="77777777" w:rsidR="00EE5FD4" w:rsidRPr="004D462F" w:rsidRDefault="00EE5FD4" w:rsidP="004C158C">
            <w:pPr>
              <w:spacing w:line="276" w:lineRule="auto"/>
              <w:ind w:firstLine="0"/>
              <w:jc w:val="both"/>
              <w:rPr>
                <w:lang w:val="en-US"/>
              </w:rPr>
            </w:pPr>
            <w:r>
              <w:rPr>
                <w:lang w:val="en-US"/>
              </w:rPr>
              <w:t>In a more friendly way</w:t>
            </w:r>
          </w:p>
        </w:tc>
      </w:tr>
      <w:tr w:rsidR="00EE5FD4" w14:paraId="735E705A" w14:textId="77777777" w:rsidTr="00EE5FD4">
        <w:tc>
          <w:tcPr>
            <w:tcW w:w="2265" w:type="dxa"/>
          </w:tcPr>
          <w:p w14:paraId="484CE529" w14:textId="77777777" w:rsidR="00EE5FD4" w:rsidRDefault="00EE5FD4" w:rsidP="004C158C">
            <w:pPr>
              <w:spacing w:line="276" w:lineRule="auto"/>
              <w:ind w:firstLine="0"/>
              <w:jc w:val="both"/>
              <w:rPr>
                <w:lang w:val="ru-RU"/>
              </w:rPr>
            </w:pPr>
            <w:r>
              <w:rPr>
                <w:lang w:val="ru-RU"/>
              </w:rPr>
              <w:t>Иронически</w:t>
            </w:r>
          </w:p>
        </w:tc>
        <w:tc>
          <w:tcPr>
            <w:tcW w:w="2265" w:type="dxa"/>
          </w:tcPr>
          <w:p w14:paraId="490031FB" w14:textId="77777777" w:rsidR="00EE5FD4" w:rsidRPr="004D462F" w:rsidRDefault="00EE5FD4" w:rsidP="004C158C">
            <w:pPr>
              <w:spacing w:line="276" w:lineRule="auto"/>
              <w:ind w:firstLine="0"/>
              <w:jc w:val="both"/>
              <w:rPr>
                <w:lang w:val="ru-RU"/>
              </w:rPr>
            </w:pPr>
            <w:r>
              <w:rPr>
                <w:lang w:val="ru-RU"/>
              </w:rPr>
              <w:t>Более иронически</w:t>
            </w:r>
          </w:p>
        </w:tc>
        <w:tc>
          <w:tcPr>
            <w:tcW w:w="2265" w:type="dxa"/>
          </w:tcPr>
          <w:p w14:paraId="278A4D17" w14:textId="77777777" w:rsidR="00EE5FD4" w:rsidRPr="004D462F" w:rsidRDefault="00EE5FD4" w:rsidP="004C158C">
            <w:pPr>
              <w:spacing w:line="276" w:lineRule="auto"/>
              <w:ind w:firstLine="0"/>
              <w:jc w:val="both"/>
              <w:rPr>
                <w:lang w:val="en-US"/>
              </w:rPr>
            </w:pPr>
            <w:r w:rsidRPr="004D462F">
              <w:rPr>
                <w:lang w:val="en-US"/>
              </w:rPr>
              <w:t>ironically</w:t>
            </w:r>
          </w:p>
        </w:tc>
        <w:tc>
          <w:tcPr>
            <w:tcW w:w="2266" w:type="dxa"/>
          </w:tcPr>
          <w:p w14:paraId="7FBC3C33" w14:textId="77777777" w:rsidR="00EE5FD4" w:rsidRPr="004D462F" w:rsidRDefault="00EE5FD4" w:rsidP="004C158C">
            <w:pPr>
              <w:spacing w:line="276" w:lineRule="auto"/>
              <w:ind w:firstLine="0"/>
              <w:jc w:val="both"/>
              <w:rPr>
                <w:lang w:val="en-US"/>
              </w:rPr>
            </w:pPr>
            <w:r>
              <w:rPr>
                <w:lang w:val="en-US"/>
              </w:rPr>
              <w:t>More ironically</w:t>
            </w:r>
          </w:p>
        </w:tc>
      </w:tr>
      <w:tr w:rsidR="00EE5FD4" w14:paraId="473C5689" w14:textId="77777777" w:rsidTr="00EE5FD4">
        <w:tc>
          <w:tcPr>
            <w:tcW w:w="2265" w:type="dxa"/>
          </w:tcPr>
          <w:p w14:paraId="09092868" w14:textId="77777777" w:rsidR="00EE5FD4" w:rsidRDefault="00EE5FD4" w:rsidP="004C158C">
            <w:pPr>
              <w:spacing w:line="276" w:lineRule="auto"/>
              <w:ind w:firstLine="0"/>
              <w:jc w:val="both"/>
              <w:rPr>
                <w:lang w:val="ru-RU"/>
              </w:rPr>
            </w:pPr>
            <w:r>
              <w:rPr>
                <w:lang w:val="ru-RU"/>
              </w:rPr>
              <w:t>Критически</w:t>
            </w:r>
          </w:p>
        </w:tc>
        <w:tc>
          <w:tcPr>
            <w:tcW w:w="2265" w:type="dxa"/>
          </w:tcPr>
          <w:p w14:paraId="3F5FCD10" w14:textId="77777777" w:rsidR="00EE5FD4" w:rsidRDefault="00EE5FD4" w:rsidP="004C158C">
            <w:pPr>
              <w:spacing w:line="276" w:lineRule="auto"/>
              <w:ind w:firstLine="0"/>
              <w:jc w:val="both"/>
              <w:rPr>
                <w:lang w:val="ru-RU"/>
              </w:rPr>
            </w:pPr>
            <w:r>
              <w:rPr>
                <w:lang w:val="ru-RU"/>
              </w:rPr>
              <w:t>Более критически</w:t>
            </w:r>
          </w:p>
        </w:tc>
        <w:tc>
          <w:tcPr>
            <w:tcW w:w="2265" w:type="dxa"/>
          </w:tcPr>
          <w:p w14:paraId="594AA9E4" w14:textId="77777777" w:rsidR="00EE5FD4" w:rsidRDefault="00EE5FD4" w:rsidP="004C158C">
            <w:pPr>
              <w:spacing w:line="276" w:lineRule="auto"/>
              <w:ind w:firstLine="0"/>
              <w:jc w:val="both"/>
              <w:rPr>
                <w:lang w:val="ru-RU"/>
              </w:rPr>
            </w:pPr>
            <w:r w:rsidRPr="004D462F">
              <w:rPr>
                <w:lang w:val="ru-RU"/>
              </w:rPr>
              <w:t>Critically</w:t>
            </w:r>
          </w:p>
        </w:tc>
        <w:tc>
          <w:tcPr>
            <w:tcW w:w="2266" w:type="dxa"/>
          </w:tcPr>
          <w:p w14:paraId="206469D2" w14:textId="77777777" w:rsidR="00EE5FD4" w:rsidRDefault="00EE5FD4" w:rsidP="004C158C">
            <w:pPr>
              <w:spacing w:line="276" w:lineRule="auto"/>
              <w:ind w:firstLine="0"/>
              <w:jc w:val="both"/>
              <w:rPr>
                <w:lang w:val="ru-RU"/>
              </w:rPr>
            </w:pPr>
            <w:r>
              <w:rPr>
                <w:lang w:val="ru-RU"/>
              </w:rPr>
              <w:t>More critically</w:t>
            </w:r>
          </w:p>
        </w:tc>
      </w:tr>
      <w:tr w:rsidR="00EE5FD4" w14:paraId="68099E08" w14:textId="77777777" w:rsidTr="00EE5FD4">
        <w:tc>
          <w:tcPr>
            <w:tcW w:w="2265" w:type="dxa"/>
          </w:tcPr>
          <w:p w14:paraId="70D096EA" w14:textId="77777777" w:rsidR="00EE5FD4" w:rsidRDefault="00EE5FD4" w:rsidP="004C158C">
            <w:pPr>
              <w:spacing w:line="276" w:lineRule="auto"/>
              <w:ind w:firstLine="0"/>
              <w:jc w:val="both"/>
              <w:rPr>
                <w:lang w:val="ru-RU"/>
              </w:rPr>
            </w:pPr>
            <w:r>
              <w:rPr>
                <w:lang w:val="ru-RU"/>
              </w:rPr>
              <w:t>Трагически</w:t>
            </w:r>
          </w:p>
        </w:tc>
        <w:tc>
          <w:tcPr>
            <w:tcW w:w="2265" w:type="dxa"/>
          </w:tcPr>
          <w:p w14:paraId="0D3A8459" w14:textId="77777777" w:rsidR="00EE5FD4" w:rsidRDefault="00EE5FD4" w:rsidP="004C158C">
            <w:pPr>
              <w:spacing w:line="276" w:lineRule="auto"/>
              <w:ind w:firstLine="0"/>
              <w:jc w:val="both"/>
              <w:rPr>
                <w:lang w:val="ru-RU"/>
              </w:rPr>
            </w:pPr>
            <w:r>
              <w:rPr>
                <w:lang w:val="ru-RU"/>
              </w:rPr>
              <w:t>Более трагически</w:t>
            </w:r>
          </w:p>
        </w:tc>
        <w:tc>
          <w:tcPr>
            <w:tcW w:w="2265" w:type="dxa"/>
          </w:tcPr>
          <w:p w14:paraId="18F40F32" w14:textId="77777777" w:rsidR="00EE5FD4" w:rsidRDefault="00EE5FD4" w:rsidP="004C158C">
            <w:pPr>
              <w:spacing w:line="276" w:lineRule="auto"/>
              <w:ind w:firstLine="0"/>
              <w:jc w:val="both"/>
              <w:rPr>
                <w:lang w:val="ru-RU"/>
              </w:rPr>
            </w:pPr>
            <w:r w:rsidRPr="004D462F">
              <w:rPr>
                <w:lang w:val="ru-RU"/>
              </w:rPr>
              <w:t>Tragically</w:t>
            </w:r>
          </w:p>
        </w:tc>
        <w:tc>
          <w:tcPr>
            <w:tcW w:w="2266" w:type="dxa"/>
          </w:tcPr>
          <w:p w14:paraId="65F7A1DE" w14:textId="77777777" w:rsidR="00EE5FD4" w:rsidRDefault="00EE5FD4" w:rsidP="004C158C">
            <w:pPr>
              <w:spacing w:line="276" w:lineRule="auto"/>
              <w:ind w:firstLine="0"/>
              <w:jc w:val="both"/>
              <w:rPr>
                <w:lang w:val="ru-RU"/>
              </w:rPr>
            </w:pPr>
            <w:r>
              <w:rPr>
                <w:lang w:val="ru-RU"/>
              </w:rPr>
              <w:t>More tragically</w:t>
            </w:r>
          </w:p>
        </w:tc>
      </w:tr>
      <w:tr w:rsidR="00EE5FD4" w14:paraId="45FB968C" w14:textId="77777777" w:rsidTr="00EE5FD4">
        <w:tc>
          <w:tcPr>
            <w:tcW w:w="2265" w:type="dxa"/>
          </w:tcPr>
          <w:p w14:paraId="540097AF" w14:textId="77777777" w:rsidR="00EE5FD4" w:rsidRDefault="00EE5FD4" w:rsidP="004C158C">
            <w:pPr>
              <w:spacing w:line="276" w:lineRule="auto"/>
              <w:ind w:firstLine="0"/>
              <w:jc w:val="both"/>
              <w:rPr>
                <w:lang w:val="ru-RU"/>
              </w:rPr>
            </w:pPr>
            <w:r>
              <w:rPr>
                <w:lang w:val="ru-RU"/>
              </w:rPr>
              <w:t>Скептически</w:t>
            </w:r>
          </w:p>
        </w:tc>
        <w:tc>
          <w:tcPr>
            <w:tcW w:w="2265" w:type="dxa"/>
          </w:tcPr>
          <w:p w14:paraId="35C7FB4D" w14:textId="77777777" w:rsidR="00EE5FD4" w:rsidRDefault="00EE5FD4" w:rsidP="004C158C">
            <w:pPr>
              <w:spacing w:line="276" w:lineRule="auto"/>
              <w:ind w:firstLine="0"/>
              <w:jc w:val="both"/>
              <w:rPr>
                <w:lang w:val="ru-RU"/>
              </w:rPr>
            </w:pPr>
            <w:r>
              <w:rPr>
                <w:lang w:val="ru-RU"/>
              </w:rPr>
              <w:t>Более скептически</w:t>
            </w:r>
          </w:p>
        </w:tc>
        <w:tc>
          <w:tcPr>
            <w:tcW w:w="2265" w:type="dxa"/>
          </w:tcPr>
          <w:p w14:paraId="540093EF" w14:textId="77777777" w:rsidR="00EE5FD4" w:rsidRDefault="00EE5FD4" w:rsidP="004C158C">
            <w:pPr>
              <w:spacing w:line="276" w:lineRule="auto"/>
              <w:ind w:firstLine="0"/>
              <w:jc w:val="both"/>
              <w:rPr>
                <w:lang w:val="ru-RU"/>
              </w:rPr>
            </w:pPr>
            <w:r w:rsidRPr="004D462F">
              <w:rPr>
                <w:lang w:val="ru-RU"/>
              </w:rPr>
              <w:t>sceptically, cynically</w:t>
            </w:r>
          </w:p>
        </w:tc>
        <w:tc>
          <w:tcPr>
            <w:tcW w:w="2266" w:type="dxa"/>
          </w:tcPr>
          <w:p w14:paraId="3538254C" w14:textId="77777777" w:rsidR="00EE5FD4" w:rsidRDefault="00EE5FD4" w:rsidP="004C158C">
            <w:pPr>
              <w:spacing w:line="276" w:lineRule="auto"/>
              <w:ind w:firstLine="0"/>
              <w:jc w:val="both"/>
              <w:rPr>
                <w:lang w:val="ru-RU"/>
              </w:rPr>
            </w:pPr>
            <w:r>
              <w:rPr>
                <w:lang w:val="ru-RU"/>
              </w:rPr>
              <w:t>More sceptically</w:t>
            </w:r>
          </w:p>
        </w:tc>
      </w:tr>
      <w:tr w:rsidR="00EE5FD4" w14:paraId="09358A52" w14:textId="77777777" w:rsidTr="00EE5FD4">
        <w:tc>
          <w:tcPr>
            <w:tcW w:w="2265" w:type="dxa"/>
          </w:tcPr>
          <w:p w14:paraId="5FCB4CB4" w14:textId="77777777" w:rsidR="00EE5FD4" w:rsidRDefault="00EE5FD4" w:rsidP="004C158C">
            <w:pPr>
              <w:spacing w:line="276" w:lineRule="auto"/>
              <w:ind w:firstLine="0"/>
              <w:jc w:val="both"/>
              <w:rPr>
                <w:lang w:val="ru-RU"/>
              </w:rPr>
            </w:pPr>
            <w:r>
              <w:rPr>
                <w:lang w:val="ru-RU"/>
              </w:rPr>
              <w:t>Творчески</w:t>
            </w:r>
          </w:p>
        </w:tc>
        <w:tc>
          <w:tcPr>
            <w:tcW w:w="2265" w:type="dxa"/>
          </w:tcPr>
          <w:p w14:paraId="154A790C" w14:textId="77777777" w:rsidR="00EE5FD4" w:rsidRDefault="00EE5FD4" w:rsidP="004C158C">
            <w:pPr>
              <w:spacing w:line="276" w:lineRule="auto"/>
              <w:ind w:firstLine="0"/>
              <w:jc w:val="both"/>
              <w:rPr>
                <w:lang w:val="ru-RU"/>
              </w:rPr>
            </w:pPr>
            <w:r>
              <w:rPr>
                <w:lang w:val="ru-RU"/>
              </w:rPr>
              <w:t>Более творчески</w:t>
            </w:r>
          </w:p>
        </w:tc>
        <w:tc>
          <w:tcPr>
            <w:tcW w:w="2265" w:type="dxa"/>
          </w:tcPr>
          <w:p w14:paraId="65128B29" w14:textId="77777777" w:rsidR="00EE5FD4" w:rsidRPr="004D462F" w:rsidRDefault="00EE5FD4" w:rsidP="004C158C">
            <w:pPr>
              <w:spacing w:line="276" w:lineRule="auto"/>
              <w:ind w:firstLine="0"/>
              <w:jc w:val="both"/>
              <w:rPr>
                <w:lang w:val="en-US"/>
              </w:rPr>
            </w:pPr>
            <w:r w:rsidRPr="004D462F">
              <w:t>constructively, inventively</w:t>
            </w:r>
          </w:p>
        </w:tc>
        <w:tc>
          <w:tcPr>
            <w:tcW w:w="2266" w:type="dxa"/>
          </w:tcPr>
          <w:p w14:paraId="1371A0E1" w14:textId="77777777" w:rsidR="00EE5FD4" w:rsidRDefault="00EE5FD4" w:rsidP="004C158C">
            <w:pPr>
              <w:spacing w:line="276" w:lineRule="auto"/>
              <w:ind w:firstLine="0"/>
              <w:jc w:val="both"/>
              <w:rPr>
                <w:lang w:val="ru-RU"/>
              </w:rPr>
            </w:pPr>
            <w:r>
              <w:rPr>
                <w:lang w:val="ru-RU"/>
              </w:rPr>
              <w:t>More inventively</w:t>
            </w:r>
          </w:p>
        </w:tc>
      </w:tr>
      <w:tr w:rsidR="00EE5FD4" w14:paraId="67C1180B" w14:textId="77777777" w:rsidTr="00EE5FD4">
        <w:tc>
          <w:tcPr>
            <w:tcW w:w="2265" w:type="dxa"/>
          </w:tcPr>
          <w:p w14:paraId="66081034" w14:textId="77777777" w:rsidR="00EE5FD4" w:rsidRDefault="00EE5FD4" w:rsidP="004C158C">
            <w:pPr>
              <w:spacing w:line="276" w:lineRule="auto"/>
              <w:ind w:firstLine="0"/>
              <w:jc w:val="both"/>
              <w:rPr>
                <w:lang w:val="ru-RU"/>
              </w:rPr>
            </w:pPr>
            <w:r>
              <w:rPr>
                <w:lang w:val="ru-RU"/>
              </w:rPr>
              <w:lastRenderedPageBreak/>
              <w:t>Зверски</w:t>
            </w:r>
          </w:p>
        </w:tc>
        <w:tc>
          <w:tcPr>
            <w:tcW w:w="2265" w:type="dxa"/>
          </w:tcPr>
          <w:p w14:paraId="5E627F5E" w14:textId="77777777" w:rsidR="00EE5FD4" w:rsidRDefault="00EE5FD4" w:rsidP="004C158C">
            <w:pPr>
              <w:spacing w:line="276" w:lineRule="auto"/>
              <w:ind w:firstLine="0"/>
              <w:jc w:val="both"/>
              <w:rPr>
                <w:lang w:val="ru-RU"/>
              </w:rPr>
            </w:pPr>
            <w:r>
              <w:rPr>
                <w:lang w:val="ru-RU"/>
              </w:rPr>
              <w:t>Более зверски</w:t>
            </w:r>
          </w:p>
        </w:tc>
        <w:tc>
          <w:tcPr>
            <w:tcW w:w="2265" w:type="dxa"/>
          </w:tcPr>
          <w:p w14:paraId="03BD293F" w14:textId="77777777" w:rsidR="00EE5FD4" w:rsidRPr="004D462F" w:rsidRDefault="00EE5FD4" w:rsidP="004C158C">
            <w:pPr>
              <w:spacing w:line="276" w:lineRule="auto"/>
              <w:ind w:firstLine="0"/>
              <w:jc w:val="both"/>
              <w:rPr>
                <w:lang w:val="en-US"/>
              </w:rPr>
            </w:pPr>
            <w:r w:rsidRPr="004D462F">
              <w:t>awfully, terribly, brutally</w:t>
            </w:r>
          </w:p>
        </w:tc>
        <w:tc>
          <w:tcPr>
            <w:tcW w:w="2266" w:type="dxa"/>
          </w:tcPr>
          <w:p w14:paraId="0AE3FF2D" w14:textId="77777777" w:rsidR="00EE5FD4" w:rsidRDefault="00EE5FD4" w:rsidP="004C158C">
            <w:pPr>
              <w:spacing w:line="276" w:lineRule="auto"/>
              <w:ind w:firstLine="0"/>
              <w:jc w:val="both"/>
              <w:rPr>
                <w:lang w:val="ru-RU"/>
              </w:rPr>
            </w:pPr>
            <w:r>
              <w:rPr>
                <w:lang w:val="ru-RU"/>
              </w:rPr>
              <w:t>More brutally</w:t>
            </w:r>
          </w:p>
        </w:tc>
      </w:tr>
      <w:tr w:rsidR="00EE5FD4" w14:paraId="19FE6D53" w14:textId="77777777" w:rsidTr="00EE5FD4">
        <w:tc>
          <w:tcPr>
            <w:tcW w:w="2265" w:type="dxa"/>
          </w:tcPr>
          <w:p w14:paraId="75C44EC3" w14:textId="77777777" w:rsidR="00EE5FD4" w:rsidRDefault="00EE5FD4" w:rsidP="004C158C">
            <w:pPr>
              <w:spacing w:line="276" w:lineRule="auto"/>
              <w:ind w:firstLine="0"/>
              <w:jc w:val="both"/>
              <w:rPr>
                <w:lang w:val="ru-RU"/>
              </w:rPr>
            </w:pPr>
            <w:r>
              <w:rPr>
                <w:lang w:val="ru-RU"/>
              </w:rPr>
              <w:t>Специфически</w:t>
            </w:r>
          </w:p>
        </w:tc>
        <w:tc>
          <w:tcPr>
            <w:tcW w:w="2265" w:type="dxa"/>
          </w:tcPr>
          <w:p w14:paraId="070E76D8" w14:textId="77777777" w:rsidR="00EE5FD4" w:rsidRDefault="00EE5FD4" w:rsidP="004C158C">
            <w:pPr>
              <w:spacing w:line="276" w:lineRule="auto"/>
              <w:ind w:firstLine="0"/>
              <w:jc w:val="both"/>
              <w:rPr>
                <w:lang w:val="ru-RU"/>
              </w:rPr>
            </w:pPr>
            <w:r>
              <w:rPr>
                <w:lang w:val="ru-RU"/>
              </w:rPr>
              <w:t>Более специфически</w:t>
            </w:r>
          </w:p>
        </w:tc>
        <w:tc>
          <w:tcPr>
            <w:tcW w:w="2265" w:type="dxa"/>
          </w:tcPr>
          <w:p w14:paraId="50F1F471" w14:textId="77777777" w:rsidR="00EE5FD4" w:rsidRPr="004D462F" w:rsidRDefault="00EE5FD4" w:rsidP="004C158C">
            <w:pPr>
              <w:spacing w:line="276" w:lineRule="auto"/>
              <w:ind w:firstLine="0"/>
              <w:jc w:val="both"/>
              <w:rPr>
                <w:lang w:val="en-US"/>
              </w:rPr>
            </w:pPr>
            <w:r w:rsidRPr="004D462F">
              <w:t>specifically</w:t>
            </w:r>
          </w:p>
        </w:tc>
        <w:tc>
          <w:tcPr>
            <w:tcW w:w="2266" w:type="dxa"/>
          </w:tcPr>
          <w:p w14:paraId="6D3B60D3" w14:textId="77777777" w:rsidR="00EE5FD4" w:rsidRDefault="00EE5FD4" w:rsidP="004C158C">
            <w:pPr>
              <w:spacing w:line="276" w:lineRule="auto"/>
              <w:ind w:firstLine="0"/>
              <w:jc w:val="both"/>
              <w:rPr>
                <w:lang w:val="ru-RU"/>
              </w:rPr>
            </w:pPr>
            <w:r>
              <w:rPr>
                <w:lang w:val="ru-RU"/>
              </w:rPr>
              <w:t>More specifically</w:t>
            </w:r>
          </w:p>
        </w:tc>
      </w:tr>
      <w:tr w:rsidR="00EE5FD4" w14:paraId="0021E904" w14:textId="77777777" w:rsidTr="004C158C">
        <w:trPr>
          <w:trHeight w:val="938"/>
        </w:trPr>
        <w:tc>
          <w:tcPr>
            <w:tcW w:w="2265" w:type="dxa"/>
          </w:tcPr>
          <w:p w14:paraId="50B4C791" w14:textId="77777777" w:rsidR="00EE5FD4" w:rsidRDefault="00EE5FD4" w:rsidP="004C158C">
            <w:pPr>
              <w:spacing w:line="276" w:lineRule="auto"/>
              <w:ind w:firstLine="0"/>
              <w:jc w:val="both"/>
              <w:rPr>
                <w:lang w:val="ru-RU"/>
              </w:rPr>
            </w:pPr>
            <w:r>
              <w:rPr>
                <w:lang w:val="ru-RU"/>
              </w:rPr>
              <w:t>Фантастически</w:t>
            </w:r>
          </w:p>
        </w:tc>
        <w:tc>
          <w:tcPr>
            <w:tcW w:w="2265" w:type="dxa"/>
          </w:tcPr>
          <w:p w14:paraId="4258EB47" w14:textId="77777777" w:rsidR="00EE5FD4" w:rsidRDefault="00EE5FD4" w:rsidP="004C158C">
            <w:pPr>
              <w:spacing w:line="276" w:lineRule="auto"/>
              <w:ind w:firstLine="0"/>
              <w:jc w:val="both"/>
              <w:rPr>
                <w:lang w:val="ru-RU"/>
              </w:rPr>
            </w:pPr>
            <w:r>
              <w:rPr>
                <w:lang w:val="ru-RU"/>
              </w:rPr>
              <w:t>Более фантастически</w:t>
            </w:r>
          </w:p>
        </w:tc>
        <w:tc>
          <w:tcPr>
            <w:tcW w:w="2265" w:type="dxa"/>
          </w:tcPr>
          <w:p w14:paraId="6846E852" w14:textId="77777777" w:rsidR="00EE5FD4" w:rsidRPr="004D462F" w:rsidRDefault="00EE5FD4" w:rsidP="004C158C">
            <w:pPr>
              <w:spacing w:line="276" w:lineRule="auto"/>
              <w:ind w:firstLine="0"/>
              <w:jc w:val="both"/>
            </w:pPr>
            <w:r w:rsidRPr="004D462F">
              <w:t>fantastically</w:t>
            </w:r>
          </w:p>
        </w:tc>
        <w:tc>
          <w:tcPr>
            <w:tcW w:w="2266" w:type="dxa"/>
          </w:tcPr>
          <w:p w14:paraId="034B705A" w14:textId="77777777" w:rsidR="00EE5FD4" w:rsidRPr="00612236" w:rsidRDefault="00EE5FD4" w:rsidP="004C158C">
            <w:pPr>
              <w:spacing w:line="276" w:lineRule="auto"/>
              <w:ind w:firstLine="0"/>
              <w:jc w:val="both"/>
              <w:rPr>
                <w:lang w:val="en-US"/>
              </w:rPr>
            </w:pPr>
            <w:r>
              <w:rPr>
                <w:lang w:val="ru-RU"/>
              </w:rPr>
              <w:t>More fantastically</w:t>
            </w:r>
          </w:p>
        </w:tc>
      </w:tr>
    </w:tbl>
    <w:p w14:paraId="6ADF2F87" w14:textId="6B8DBCCB" w:rsidR="004C158C" w:rsidRDefault="004C158C" w:rsidP="004C158C">
      <w:pPr>
        <w:jc w:val="both"/>
        <w:rPr>
          <w:lang w:val="ru-RU"/>
        </w:rPr>
      </w:pPr>
      <w:r>
        <w:rPr>
          <w:lang w:val="ru-RU"/>
        </w:rPr>
        <w:t>Таблица 2.7 – Примеры образования сравнительной степени сравнительно-уподобительных наречий и их английских эквивалентов</w:t>
      </w:r>
    </w:p>
    <w:p w14:paraId="0F2F5165" w14:textId="77777777" w:rsidR="004C158C" w:rsidRDefault="004C158C" w:rsidP="003431B8">
      <w:pPr>
        <w:jc w:val="both"/>
        <w:rPr>
          <w:lang w:val="ru-RU"/>
        </w:rPr>
      </w:pPr>
    </w:p>
    <w:p w14:paraId="41A9BA89" w14:textId="3ED7B16E" w:rsidR="00EE5FD4" w:rsidRDefault="00EE5FD4" w:rsidP="003431B8">
      <w:pPr>
        <w:jc w:val="both"/>
        <w:rPr>
          <w:lang w:val="ru-RU"/>
        </w:rPr>
      </w:pPr>
      <w:r>
        <w:rPr>
          <w:lang w:val="ru-RU"/>
        </w:rPr>
        <w:t xml:space="preserve">Включение данных единиц в материал для исследования было продиктовано их формальным сходством с другими лексемами этой группы и </w:t>
      </w:r>
      <w:r w:rsidR="005975BA">
        <w:rPr>
          <w:lang w:val="ru-RU"/>
        </w:rPr>
        <w:t>одинаковой словообразовательной моделью.</w:t>
      </w:r>
    </w:p>
    <w:p w14:paraId="43DBBEC4" w14:textId="09B6B77C" w:rsidR="00E22F53" w:rsidRDefault="00F97221" w:rsidP="003431B8">
      <w:pPr>
        <w:jc w:val="both"/>
        <w:rPr>
          <w:lang w:val="ru-RU"/>
        </w:rPr>
      </w:pPr>
      <w:r>
        <w:rPr>
          <w:lang w:val="ru-RU"/>
        </w:rPr>
        <w:t>Разделим все рассматриваемые сравнительно-уподобительные наречия на подгруппы</w:t>
      </w:r>
      <w:r w:rsidR="009465BF">
        <w:rPr>
          <w:lang w:val="ru-RU"/>
        </w:rPr>
        <w:t xml:space="preserve"> по способу образования слова</w:t>
      </w:r>
      <w:r>
        <w:rPr>
          <w:lang w:val="ru-RU"/>
        </w:rPr>
        <w:t>.</w:t>
      </w:r>
      <w:r w:rsidR="00E22F53">
        <w:rPr>
          <w:lang w:val="ru-RU"/>
        </w:rPr>
        <w:t xml:space="preserve"> </w:t>
      </w:r>
    </w:p>
    <w:p w14:paraId="34F72803" w14:textId="07DD6BC0" w:rsidR="00C61DE8" w:rsidRDefault="00E22F53" w:rsidP="003431B8">
      <w:pPr>
        <w:jc w:val="both"/>
        <w:rPr>
          <w:lang w:val="ru-RU"/>
        </w:rPr>
      </w:pPr>
      <w:r>
        <w:rPr>
          <w:lang w:val="ru-RU"/>
        </w:rPr>
        <w:t xml:space="preserve">В первую подгруппу включим все наречия, образованные с помощью приставки по- и </w:t>
      </w:r>
      <w:r w:rsidR="00EE5FD4">
        <w:rPr>
          <w:lang w:val="ru-RU"/>
        </w:rPr>
        <w:t>оканчивающиеся на –ски:</w:t>
      </w:r>
    </w:p>
    <w:p w14:paraId="32124882" w14:textId="77777777" w:rsidR="00AE3E38" w:rsidRDefault="00AE3E38" w:rsidP="003431B8">
      <w:pPr>
        <w:jc w:val="both"/>
        <w:rPr>
          <w:lang w:val="ru-RU"/>
        </w:rPr>
      </w:pPr>
    </w:p>
    <w:tbl>
      <w:tblPr>
        <w:tblStyle w:val="afa"/>
        <w:tblW w:w="0" w:type="auto"/>
        <w:tblLook w:val="04A0" w:firstRow="1" w:lastRow="0" w:firstColumn="1" w:lastColumn="0" w:noHBand="0" w:noVBand="1"/>
      </w:tblPr>
      <w:tblGrid>
        <w:gridCol w:w="3395"/>
        <w:gridCol w:w="5666"/>
      </w:tblGrid>
      <w:tr w:rsidR="00612236" w14:paraId="2C37E23D" w14:textId="77777777" w:rsidTr="00BD00D3">
        <w:tc>
          <w:tcPr>
            <w:tcW w:w="3395" w:type="dxa"/>
          </w:tcPr>
          <w:p w14:paraId="067B7D68" w14:textId="29F33A27" w:rsidR="00612236" w:rsidRPr="00612236" w:rsidRDefault="00612236" w:rsidP="004C158C">
            <w:pPr>
              <w:pStyle w:val="a"/>
              <w:numPr>
                <w:ilvl w:val="0"/>
                <w:numId w:val="25"/>
              </w:numPr>
              <w:spacing w:line="276" w:lineRule="auto"/>
              <w:jc w:val="both"/>
            </w:pPr>
            <w:r w:rsidRPr="00612236">
              <w:t>по-человечески</w:t>
            </w:r>
          </w:p>
        </w:tc>
        <w:tc>
          <w:tcPr>
            <w:tcW w:w="5666" w:type="dxa"/>
          </w:tcPr>
          <w:p w14:paraId="4A86B0C2" w14:textId="6E04CF88" w:rsidR="00612236" w:rsidRPr="00612236" w:rsidRDefault="00612236" w:rsidP="004C158C">
            <w:pPr>
              <w:spacing w:line="276" w:lineRule="auto"/>
              <w:ind w:firstLine="0"/>
              <w:jc w:val="both"/>
            </w:pPr>
            <w:r w:rsidRPr="00612236">
              <w:t>humanly; in a human way</w:t>
            </w:r>
          </w:p>
        </w:tc>
      </w:tr>
      <w:tr w:rsidR="00612236" w14:paraId="3EB39133" w14:textId="77777777" w:rsidTr="00BD00D3">
        <w:trPr>
          <w:trHeight w:val="519"/>
        </w:trPr>
        <w:tc>
          <w:tcPr>
            <w:tcW w:w="3395" w:type="dxa"/>
          </w:tcPr>
          <w:p w14:paraId="76EEF6E1" w14:textId="02BFFF8D" w:rsidR="00612236" w:rsidRPr="00612236" w:rsidRDefault="00612236" w:rsidP="004C158C">
            <w:pPr>
              <w:pStyle w:val="a"/>
              <w:numPr>
                <w:ilvl w:val="0"/>
                <w:numId w:val="25"/>
              </w:numPr>
              <w:spacing w:line="276" w:lineRule="auto"/>
              <w:jc w:val="both"/>
            </w:pPr>
            <w:r w:rsidRPr="00612236">
              <w:t>по-детски</w:t>
            </w:r>
          </w:p>
        </w:tc>
        <w:tc>
          <w:tcPr>
            <w:tcW w:w="5666" w:type="dxa"/>
          </w:tcPr>
          <w:p w14:paraId="488202D5" w14:textId="2F32F4FD" w:rsidR="00612236" w:rsidRPr="00612236" w:rsidRDefault="00612236" w:rsidP="004C158C">
            <w:pPr>
              <w:spacing w:line="276" w:lineRule="auto"/>
              <w:ind w:firstLine="0"/>
              <w:jc w:val="both"/>
            </w:pPr>
            <w:r w:rsidRPr="00612236">
              <w:t>childly, childish</w:t>
            </w:r>
          </w:p>
        </w:tc>
      </w:tr>
      <w:tr w:rsidR="00612236" w:rsidRPr="002A4536" w14:paraId="5DC5A85B" w14:textId="77777777" w:rsidTr="00BD00D3">
        <w:tc>
          <w:tcPr>
            <w:tcW w:w="3395" w:type="dxa"/>
          </w:tcPr>
          <w:p w14:paraId="09D639FB" w14:textId="05A432DF" w:rsidR="00612236" w:rsidRPr="00612236" w:rsidRDefault="00612236" w:rsidP="004C158C">
            <w:pPr>
              <w:pStyle w:val="a"/>
              <w:numPr>
                <w:ilvl w:val="0"/>
                <w:numId w:val="25"/>
              </w:numPr>
              <w:spacing w:line="276" w:lineRule="auto"/>
              <w:jc w:val="both"/>
            </w:pPr>
            <w:r w:rsidRPr="00612236">
              <w:t>по-гречески</w:t>
            </w:r>
          </w:p>
        </w:tc>
        <w:tc>
          <w:tcPr>
            <w:tcW w:w="5666" w:type="dxa"/>
          </w:tcPr>
          <w:p w14:paraId="7A7B0D99" w14:textId="6534E80F" w:rsidR="00612236" w:rsidRPr="002A4536" w:rsidRDefault="002A4536" w:rsidP="004C158C">
            <w:pPr>
              <w:spacing w:line="276" w:lineRule="auto"/>
              <w:ind w:firstLine="0"/>
              <w:jc w:val="both"/>
            </w:pPr>
            <w:r w:rsidRPr="002A4536">
              <w:t>in Greek, in the greek manner, in the greek way</w:t>
            </w:r>
          </w:p>
        </w:tc>
      </w:tr>
      <w:tr w:rsidR="00612236" w14:paraId="3E4419C9" w14:textId="77777777" w:rsidTr="00BD00D3">
        <w:tc>
          <w:tcPr>
            <w:tcW w:w="3395" w:type="dxa"/>
          </w:tcPr>
          <w:p w14:paraId="02D89BFB" w14:textId="29587E5A" w:rsidR="00612236" w:rsidRPr="00612236" w:rsidRDefault="00612236" w:rsidP="004C158C">
            <w:pPr>
              <w:pStyle w:val="a"/>
              <w:numPr>
                <w:ilvl w:val="0"/>
                <w:numId w:val="25"/>
              </w:numPr>
              <w:spacing w:line="276" w:lineRule="auto"/>
              <w:jc w:val="both"/>
            </w:pPr>
            <w:r w:rsidRPr="00612236">
              <w:t>по-мужски</w:t>
            </w:r>
          </w:p>
        </w:tc>
        <w:tc>
          <w:tcPr>
            <w:tcW w:w="5666" w:type="dxa"/>
          </w:tcPr>
          <w:p w14:paraId="4AE49565" w14:textId="77606ACA" w:rsidR="00612236" w:rsidRPr="0044363C" w:rsidRDefault="0044363C" w:rsidP="004C158C">
            <w:pPr>
              <w:spacing w:line="276" w:lineRule="auto"/>
              <w:ind w:firstLine="0"/>
              <w:jc w:val="both"/>
            </w:pPr>
            <w:r w:rsidRPr="0044363C">
              <w:t>manfully</w:t>
            </w:r>
          </w:p>
        </w:tc>
      </w:tr>
      <w:tr w:rsidR="00612236" w14:paraId="1535618E" w14:textId="77777777" w:rsidTr="00BD00D3">
        <w:tc>
          <w:tcPr>
            <w:tcW w:w="3395" w:type="dxa"/>
          </w:tcPr>
          <w:p w14:paraId="559E198C" w14:textId="3225261A" w:rsidR="00612236" w:rsidRPr="00612236" w:rsidRDefault="00612236" w:rsidP="004C158C">
            <w:pPr>
              <w:pStyle w:val="a"/>
              <w:numPr>
                <w:ilvl w:val="0"/>
                <w:numId w:val="25"/>
              </w:numPr>
              <w:spacing w:line="276" w:lineRule="auto"/>
              <w:jc w:val="both"/>
            </w:pPr>
            <w:r w:rsidRPr="00612236">
              <w:t>по-дружески</w:t>
            </w:r>
          </w:p>
        </w:tc>
        <w:tc>
          <w:tcPr>
            <w:tcW w:w="5666" w:type="dxa"/>
          </w:tcPr>
          <w:p w14:paraId="2D46EE6C" w14:textId="0E180BE1" w:rsidR="00612236" w:rsidRPr="0044363C" w:rsidRDefault="0044363C" w:rsidP="004C158C">
            <w:pPr>
              <w:spacing w:line="276" w:lineRule="auto"/>
              <w:ind w:firstLine="0"/>
              <w:jc w:val="both"/>
            </w:pPr>
            <w:r w:rsidRPr="0044363C">
              <w:t>in a friendly way</w:t>
            </w:r>
          </w:p>
        </w:tc>
      </w:tr>
      <w:tr w:rsidR="00612236" w14:paraId="18B51F16" w14:textId="77777777" w:rsidTr="00BD00D3">
        <w:tc>
          <w:tcPr>
            <w:tcW w:w="3395" w:type="dxa"/>
          </w:tcPr>
          <w:p w14:paraId="3BEC4087" w14:textId="3C6E20EF" w:rsidR="00612236" w:rsidRPr="00612236" w:rsidRDefault="00612236" w:rsidP="004C158C">
            <w:pPr>
              <w:pStyle w:val="a"/>
              <w:numPr>
                <w:ilvl w:val="0"/>
                <w:numId w:val="25"/>
              </w:numPr>
              <w:spacing w:line="276" w:lineRule="auto"/>
              <w:jc w:val="both"/>
            </w:pPr>
            <w:r w:rsidRPr="00612236">
              <w:t>по-женски</w:t>
            </w:r>
          </w:p>
        </w:tc>
        <w:tc>
          <w:tcPr>
            <w:tcW w:w="5666" w:type="dxa"/>
          </w:tcPr>
          <w:p w14:paraId="717460DE" w14:textId="75AF9C95" w:rsidR="00612236" w:rsidRPr="0044363C" w:rsidRDefault="0044363C" w:rsidP="004C158C">
            <w:pPr>
              <w:spacing w:line="276" w:lineRule="auto"/>
              <w:ind w:firstLine="0"/>
              <w:jc w:val="both"/>
            </w:pPr>
            <w:r w:rsidRPr="0044363C">
              <w:t>womanly</w:t>
            </w:r>
          </w:p>
        </w:tc>
      </w:tr>
      <w:tr w:rsidR="00612236" w14:paraId="4CC7F82D" w14:textId="77777777" w:rsidTr="00BD00D3">
        <w:tc>
          <w:tcPr>
            <w:tcW w:w="3395" w:type="dxa"/>
          </w:tcPr>
          <w:p w14:paraId="77763AF9" w14:textId="79A127A7" w:rsidR="00612236" w:rsidRPr="00612236" w:rsidRDefault="00612236" w:rsidP="004C158C">
            <w:pPr>
              <w:pStyle w:val="a"/>
              <w:numPr>
                <w:ilvl w:val="0"/>
                <w:numId w:val="25"/>
              </w:numPr>
              <w:spacing w:line="276" w:lineRule="auto"/>
              <w:jc w:val="both"/>
            </w:pPr>
            <w:r w:rsidRPr="00612236">
              <w:t>по-товарищески</w:t>
            </w:r>
          </w:p>
        </w:tc>
        <w:tc>
          <w:tcPr>
            <w:tcW w:w="5666" w:type="dxa"/>
          </w:tcPr>
          <w:p w14:paraId="0DC15434" w14:textId="2AF7F43E" w:rsidR="00612236" w:rsidRPr="0044363C" w:rsidRDefault="0044363C" w:rsidP="004C158C">
            <w:pPr>
              <w:spacing w:line="276" w:lineRule="auto"/>
              <w:ind w:firstLine="0"/>
              <w:jc w:val="both"/>
            </w:pPr>
            <w:r w:rsidRPr="0044363C">
              <w:t>comradely;</w:t>
            </w:r>
            <w:r w:rsidR="00EE5FD4" w:rsidRPr="00EE5FD4">
              <w:rPr>
                <w:lang w:val="en-US"/>
              </w:rPr>
              <w:t xml:space="preserve"> </w:t>
            </w:r>
            <w:r w:rsidRPr="0044363C">
              <w:t>in a sociable manner</w:t>
            </w:r>
          </w:p>
        </w:tc>
      </w:tr>
      <w:tr w:rsidR="00612236" w14:paraId="32DE1BDC" w14:textId="77777777" w:rsidTr="00BD00D3">
        <w:tc>
          <w:tcPr>
            <w:tcW w:w="3395" w:type="dxa"/>
          </w:tcPr>
          <w:p w14:paraId="2E88B369" w14:textId="7A287564" w:rsidR="00612236" w:rsidRPr="00612236" w:rsidRDefault="00612236" w:rsidP="004C158C">
            <w:pPr>
              <w:pStyle w:val="a"/>
              <w:numPr>
                <w:ilvl w:val="0"/>
                <w:numId w:val="25"/>
              </w:numPr>
              <w:spacing w:line="276" w:lineRule="auto"/>
              <w:jc w:val="both"/>
            </w:pPr>
            <w:r w:rsidRPr="00612236">
              <w:t>по-вредительски</w:t>
            </w:r>
          </w:p>
        </w:tc>
        <w:tc>
          <w:tcPr>
            <w:tcW w:w="5666" w:type="dxa"/>
          </w:tcPr>
          <w:p w14:paraId="4D578D8C" w14:textId="04E148A5" w:rsidR="00612236" w:rsidRPr="00600291" w:rsidRDefault="0044363C" w:rsidP="004C158C">
            <w:pPr>
              <w:spacing w:line="276" w:lineRule="auto"/>
              <w:ind w:firstLine="0"/>
              <w:jc w:val="both"/>
              <w:rPr>
                <w:lang w:val="ru-RU"/>
              </w:rPr>
            </w:pPr>
            <w:r w:rsidRPr="0044363C">
              <w:t>saboteur-like</w:t>
            </w:r>
          </w:p>
        </w:tc>
      </w:tr>
      <w:tr w:rsidR="00612236" w14:paraId="3D277D0A" w14:textId="77777777" w:rsidTr="00BD00D3">
        <w:tc>
          <w:tcPr>
            <w:tcW w:w="3395" w:type="dxa"/>
          </w:tcPr>
          <w:p w14:paraId="6D178E6B" w14:textId="37F88165" w:rsidR="00612236" w:rsidRPr="00612236" w:rsidRDefault="00612236" w:rsidP="004C158C">
            <w:pPr>
              <w:pStyle w:val="a"/>
              <w:numPr>
                <w:ilvl w:val="0"/>
                <w:numId w:val="25"/>
              </w:numPr>
              <w:spacing w:line="276" w:lineRule="auto"/>
              <w:jc w:val="both"/>
            </w:pPr>
            <w:r w:rsidRPr="00612236">
              <w:t>по-донкихотски</w:t>
            </w:r>
          </w:p>
        </w:tc>
        <w:tc>
          <w:tcPr>
            <w:tcW w:w="5666" w:type="dxa"/>
          </w:tcPr>
          <w:p w14:paraId="3BBF8393" w14:textId="77777777" w:rsidR="00612236" w:rsidRDefault="00612236" w:rsidP="004C158C">
            <w:pPr>
              <w:spacing w:line="276" w:lineRule="auto"/>
              <w:ind w:firstLine="0"/>
              <w:jc w:val="both"/>
              <w:rPr>
                <w:lang w:val="ru-RU"/>
              </w:rPr>
            </w:pPr>
          </w:p>
        </w:tc>
      </w:tr>
    </w:tbl>
    <w:p w14:paraId="3790A0CC" w14:textId="67408A9B" w:rsidR="004C158C" w:rsidRDefault="004C158C" w:rsidP="004C158C">
      <w:pPr>
        <w:jc w:val="both"/>
        <w:rPr>
          <w:lang w:val="ru-RU"/>
        </w:rPr>
      </w:pPr>
      <w:r>
        <w:rPr>
          <w:lang w:val="ru-RU"/>
        </w:rPr>
        <w:t>Таблица 2.</w:t>
      </w:r>
      <w:r w:rsidR="00AE3E38">
        <w:rPr>
          <w:lang w:val="ru-RU"/>
        </w:rPr>
        <w:t>8</w:t>
      </w:r>
      <w:r>
        <w:rPr>
          <w:lang w:val="ru-RU"/>
        </w:rPr>
        <w:t xml:space="preserve"> – Примеры </w:t>
      </w:r>
      <w:r w:rsidR="00AE3E38">
        <w:rPr>
          <w:lang w:val="ru-RU"/>
        </w:rPr>
        <w:t>сравнительно-уподобительных наречий с приставкой по-  и на –ски и их английские эквиваленты</w:t>
      </w:r>
    </w:p>
    <w:p w14:paraId="42757F10" w14:textId="77777777" w:rsidR="004C158C" w:rsidRDefault="004C158C" w:rsidP="003431B8">
      <w:pPr>
        <w:jc w:val="both"/>
        <w:rPr>
          <w:lang w:val="ru-RU"/>
        </w:rPr>
      </w:pPr>
    </w:p>
    <w:p w14:paraId="4893AF6C" w14:textId="3803D632" w:rsidR="00BD00D3" w:rsidRPr="006C06A6" w:rsidRDefault="00BD00D3" w:rsidP="003431B8">
      <w:pPr>
        <w:jc w:val="both"/>
        <w:rPr>
          <w:lang w:val="ru-RU"/>
        </w:rPr>
      </w:pPr>
      <w:r w:rsidRPr="00896168">
        <w:rPr>
          <w:lang w:val="ru-RU"/>
        </w:rPr>
        <w:lastRenderedPageBreak/>
        <w:t xml:space="preserve">Можно отметить, что </w:t>
      </w:r>
      <w:r w:rsidR="00896168" w:rsidRPr="00896168">
        <w:rPr>
          <w:lang w:val="ru-RU"/>
        </w:rPr>
        <w:t xml:space="preserve">среди английских эквивалентов сравнительно-уподобительных наречий чаще, чем среди эквивалентов наречий других групп, встречается использование конструкций </w:t>
      </w:r>
      <w:r w:rsidR="00896168" w:rsidRPr="00896168">
        <w:rPr>
          <w:i/>
          <w:iCs/>
          <w:lang w:val="en-US"/>
        </w:rPr>
        <w:t>in</w:t>
      </w:r>
      <w:r w:rsidR="00896168" w:rsidRPr="00896168">
        <w:rPr>
          <w:i/>
          <w:iCs/>
          <w:lang w:val="ru-RU"/>
        </w:rPr>
        <w:t xml:space="preserve"> </w:t>
      </w:r>
      <w:r w:rsidR="00896168" w:rsidRPr="00896168">
        <w:rPr>
          <w:i/>
          <w:iCs/>
          <w:lang w:val="en-US"/>
        </w:rPr>
        <w:t>a</w:t>
      </w:r>
      <w:r w:rsidR="00896168" w:rsidRPr="00896168">
        <w:rPr>
          <w:i/>
          <w:iCs/>
          <w:lang w:val="ru-RU"/>
        </w:rPr>
        <w:t xml:space="preserve"> … </w:t>
      </w:r>
      <w:r w:rsidR="00896168" w:rsidRPr="00896168">
        <w:rPr>
          <w:i/>
          <w:iCs/>
          <w:lang w:val="en-US"/>
        </w:rPr>
        <w:t>way</w:t>
      </w:r>
      <w:r w:rsidR="00896168" w:rsidRPr="00896168">
        <w:rPr>
          <w:lang w:val="ru-RU"/>
        </w:rPr>
        <w:t xml:space="preserve">, </w:t>
      </w:r>
      <w:r w:rsidR="00896168" w:rsidRPr="00896168">
        <w:rPr>
          <w:i/>
          <w:iCs/>
          <w:lang w:val="en-US"/>
        </w:rPr>
        <w:t>in</w:t>
      </w:r>
      <w:r w:rsidR="00896168" w:rsidRPr="00896168">
        <w:rPr>
          <w:i/>
          <w:iCs/>
          <w:lang w:val="ru-RU"/>
        </w:rPr>
        <w:t xml:space="preserve"> </w:t>
      </w:r>
      <w:r w:rsidR="00896168" w:rsidRPr="00896168">
        <w:rPr>
          <w:i/>
          <w:iCs/>
          <w:lang w:val="en-US"/>
        </w:rPr>
        <w:t>a</w:t>
      </w:r>
      <w:r w:rsidR="00896168" w:rsidRPr="00896168">
        <w:rPr>
          <w:i/>
          <w:iCs/>
          <w:lang w:val="ru-RU"/>
        </w:rPr>
        <w:t xml:space="preserve"> … </w:t>
      </w:r>
      <w:r w:rsidR="00896168" w:rsidRPr="00896168">
        <w:rPr>
          <w:i/>
          <w:iCs/>
          <w:lang w:val="en-US"/>
        </w:rPr>
        <w:t>manner</w:t>
      </w:r>
      <w:r w:rsidR="00896168" w:rsidRPr="00896168">
        <w:rPr>
          <w:lang w:val="ru-RU"/>
        </w:rPr>
        <w:t xml:space="preserve"> </w:t>
      </w:r>
      <w:r w:rsidR="00896168">
        <w:rPr>
          <w:lang w:val="ru-RU"/>
        </w:rPr>
        <w:t>и</w:t>
      </w:r>
      <w:r w:rsidR="00896168" w:rsidRPr="00896168">
        <w:rPr>
          <w:lang w:val="ru-RU"/>
        </w:rPr>
        <w:t xml:space="preserve"> </w:t>
      </w:r>
      <w:r w:rsidR="00896168">
        <w:rPr>
          <w:lang w:val="ru-RU"/>
        </w:rPr>
        <w:t>т</w:t>
      </w:r>
      <w:r w:rsidR="00896168" w:rsidRPr="00896168">
        <w:rPr>
          <w:lang w:val="ru-RU"/>
        </w:rPr>
        <w:t>.</w:t>
      </w:r>
      <w:r w:rsidR="00896168">
        <w:rPr>
          <w:lang w:val="ru-RU"/>
        </w:rPr>
        <w:t>д</w:t>
      </w:r>
      <w:r w:rsidR="00896168" w:rsidRPr="00896168">
        <w:rPr>
          <w:lang w:val="ru-RU"/>
        </w:rPr>
        <w:t xml:space="preserve">. Такие эквиваленты хорошо отражают суть сравнительно-уподобительных наречий, поскольку дословно их можно перевести </w:t>
      </w:r>
      <w:r w:rsidR="00896168">
        <w:rPr>
          <w:lang w:val="ru-RU"/>
        </w:rPr>
        <w:t xml:space="preserve">прямым сравнением </w:t>
      </w:r>
      <w:r w:rsidR="00896168" w:rsidRPr="00896168">
        <w:rPr>
          <w:i/>
          <w:iCs/>
          <w:lang w:val="ru-RU"/>
        </w:rPr>
        <w:t>как делают/поступают/ведут себя</w:t>
      </w:r>
      <w:r w:rsidR="00896168">
        <w:rPr>
          <w:i/>
          <w:iCs/>
          <w:lang w:val="ru-RU"/>
        </w:rPr>
        <w:t xml:space="preserve">. </w:t>
      </w:r>
      <w:r w:rsidR="00896168">
        <w:rPr>
          <w:lang w:val="ru-RU"/>
        </w:rPr>
        <w:t xml:space="preserve">Например, </w:t>
      </w:r>
      <w:r w:rsidR="00896168" w:rsidRPr="006C06A6">
        <w:rPr>
          <w:i/>
          <w:iCs/>
          <w:lang w:val="ru-RU"/>
        </w:rPr>
        <w:t xml:space="preserve">по-дружески – </w:t>
      </w:r>
      <w:r w:rsidR="00896168" w:rsidRPr="006C06A6">
        <w:rPr>
          <w:i/>
          <w:iCs/>
          <w:lang w:val="en-US"/>
        </w:rPr>
        <w:t>in</w:t>
      </w:r>
      <w:r w:rsidR="00896168" w:rsidRPr="006C06A6">
        <w:rPr>
          <w:i/>
          <w:iCs/>
          <w:lang w:val="ru-RU"/>
        </w:rPr>
        <w:t xml:space="preserve"> </w:t>
      </w:r>
      <w:r w:rsidR="00896168" w:rsidRPr="006C06A6">
        <w:rPr>
          <w:i/>
          <w:iCs/>
          <w:lang w:val="en-US"/>
        </w:rPr>
        <w:t>a</w:t>
      </w:r>
      <w:r w:rsidR="00896168" w:rsidRPr="006C06A6">
        <w:rPr>
          <w:i/>
          <w:iCs/>
          <w:lang w:val="ru-RU"/>
        </w:rPr>
        <w:t xml:space="preserve"> </w:t>
      </w:r>
      <w:r w:rsidR="00896168" w:rsidRPr="006C06A6">
        <w:rPr>
          <w:i/>
          <w:iCs/>
          <w:lang w:val="en-US"/>
        </w:rPr>
        <w:t>friendly</w:t>
      </w:r>
      <w:r w:rsidR="00896168" w:rsidRPr="006C06A6">
        <w:rPr>
          <w:i/>
          <w:iCs/>
          <w:lang w:val="ru-RU"/>
        </w:rPr>
        <w:t xml:space="preserve"> </w:t>
      </w:r>
      <w:r w:rsidR="00896168" w:rsidRPr="006C06A6">
        <w:rPr>
          <w:i/>
          <w:iCs/>
          <w:lang w:val="en-US"/>
        </w:rPr>
        <w:t>way</w:t>
      </w:r>
      <w:r w:rsidR="00896168" w:rsidRPr="006C06A6">
        <w:rPr>
          <w:i/>
          <w:iCs/>
          <w:lang w:val="ru-RU"/>
        </w:rPr>
        <w:t xml:space="preserve"> –</w:t>
      </w:r>
      <w:r w:rsidR="006C06A6" w:rsidRPr="006C06A6">
        <w:rPr>
          <w:i/>
          <w:iCs/>
          <w:lang w:val="ru-RU"/>
        </w:rPr>
        <w:t xml:space="preserve"> как поступают друзья</w:t>
      </w:r>
      <w:r w:rsidR="006C06A6">
        <w:rPr>
          <w:lang w:val="ru-RU"/>
        </w:rPr>
        <w:t xml:space="preserve"> или </w:t>
      </w:r>
      <w:r w:rsidR="006C06A6" w:rsidRPr="006C06A6">
        <w:rPr>
          <w:i/>
          <w:iCs/>
          <w:lang w:val="ru-RU"/>
        </w:rPr>
        <w:t xml:space="preserve">по-гречески – </w:t>
      </w:r>
      <w:r w:rsidR="006C06A6" w:rsidRPr="006C06A6">
        <w:rPr>
          <w:i/>
          <w:iCs/>
          <w:lang w:val="en-US"/>
        </w:rPr>
        <w:t>in</w:t>
      </w:r>
      <w:r w:rsidR="006C06A6" w:rsidRPr="006C06A6">
        <w:rPr>
          <w:i/>
          <w:iCs/>
          <w:lang w:val="ru-RU"/>
        </w:rPr>
        <w:t xml:space="preserve"> </w:t>
      </w:r>
      <w:r w:rsidR="006C06A6" w:rsidRPr="006C06A6">
        <w:rPr>
          <w:i/>
          <w:iCs/>
          <w:lang w:val="en-US"/>
        </w:rPr>
        <w:t>a</w:t>
      </w:r>
      <w:r w:rsidR="006C06A6" w:rsidRPr="006C06A6">
        <w:rPr>
          <w:i/>
          <w:iCs/>
          <w:lang w:val="ru-RU"/>
        </w:rPr>
        <w:t xml:space="preserve"> </w:t>
      </w:r>
      <w:r w:rsidR="006C06A6" w:rsidRPr="006C06A6">
        <w:rPr>
          <w:i/>
          <w:iCs/>
          <w:lang w:val="en-US"/>
        </w:rPr>
        <w:t>greek</w:t>
      </w:r>
      <w:r w:rsidR="006C06A6" w:rsidRPr="006C06A6">
        <w:rPr>
          <w:i/>
          <w:iCs/>
          <w:lang w:val="ru-RU"/>
        </w:rPr>
        <w:t xml:space="preserve"> </w:t>
      </w:r>
      <w:r w:rsidR="006C06A6" w:rsidRPr="006C06A6">
        <w:rPr>
          <w:i/>
          <w:iCs/>
          <w:lang w:val="en-US"/>
        </w:rPr>
        <w:t>manner</w:t>
      </w:r>
      <w:r w:rsidR="006C06A6" w:rsidRPr="006C06A6">
        <w:rPr>
          <w:i/>
          <w:iCs/>
          <w:lang w:val="ru-RU"/>
        </w:rPr>
        <w:t xml:space="preserve"> – как ведут себя греки</w:t>
      </w:r>
      <w:r w:rsidR="006C06A6">
        <w:rPr>
          <w:lang w:val="ru-RU"/>
        </w:rPr>
        <w:t>.</w:t>
      </w:r>
    </w:p>
    <w:p w14:paraId="1E5E39BD" w14:textId="68382CA0" w:rsidR="00612236" w:rsidRPr="00686AF0" w:rsidRDefault="00600291" w:rsidP="003431B8">
      <w:pPr>
        <w:jc w:val="both"/>
        <w:rPr>
          <w:iCs/>
          <w:lang w:val="ru-RU"/>
        </w:rPr>
      </w:pPr>
      <w:r w:rsidRPr="00686AF0">
        <w:rPr>
          <w:i/>
          <w:iCs/>
          <w:lang w:val="en-US"/>
        </w:rPr>
        <w:t>"</w:t>
      </w:r>
      <w:r w:rsidRPr="00600291">
        <w:rPr>
          <w:i/>
          <w:iCs/>
        </w:rPr>
        <w:t>Why</w:t>
      </w:r>
      <w:r w:rsidRPr="00686AF0">
        <w:rPr>
          <w:i/>
          <w:iCs/>
          <w:lang w:val="en-US"/>
        </w:rPr>
        <w:t xml:space="preserve">," </w:t>
      </w:r>
      <w:r w:rsidRPr="00600291">
        <w:rPr>
          <w:i/>
          <w:iCs/>
        </w:rPr>
        <w:t>she</w:t>
      </w:r>
      <w:r w:rsidRPr="00686AF0">
        <w:rPr>
          <w:i/>
          <w:iCs/>
          <w:lang w:val="en-US"/>
        </w:rPr>
        <w:t xml:space="preserve"> </w:t>
      </w:r>
      <w:r w:rsidRPr="00600291">
        <w:rPr>
          <w:i/>
          <w:iCs/>
        </w:rPr>
        <w:t>inquired</w:t>
      </w:r>
      <w:r w:rsidRPr="00686AF0">
        <w:rPr>
          <w:i/>
          <w:iCs/>
          <w:lang w:val="en-US"/>
        </w:rPr>
        <w:t>, "</w:t>
      </w:r>
      <w:r w:rsidRPr="00600291">
        <w:rPr>
          <w:i/>
          <w:iCs/>
        </w:rPr>
        <w:t>can</w:t>
      </w:r>
      <w:r w:rsidRPr="00686AF0">
        <w:rPr>
          <w:i/>
          <w:iCs/>
          <w:lang w:val="en-US"/>
        </w:rPr>
        <w:t>'</w:t>
      </w:r>
      <w:r w:rsidRPr="00600291">
        <w:rPr>
          <w:i/>
          <w:iCs/>
        </w:rPr>
        <w:t>t</w:t>
      </w:r>
      <w:r w:rsidRPr="00686AF0">
        <w:rPr>
          <w:i/>
          <w:iCs/>
          <w:lang w:val="en-US"/>
        </w:rPr>
        <w:t xml:space="preserve"> </w:t>
      </w:r>
      <w:r w:rsidRPr="00600291">
        <w:rPr>
          <w:i/>
          <w:iCs/>
        </w:rPr>
        <w:t>you</w:t>
      </w:r>
      <w:r w:rsidRPr="00686AF0">
        <w:rPr>
          <w:i/>
          <w:iCs/>
          <w:lang w:val="en-US"/>
        </w:rPr>
        <w:t xml:space="preserve"> </w:t>
      </w:r>
      <w:r w:rsidRPr="00600291">
        <w:rPr>
          <w:i/>
          <w:iCs/>
        </w:rPr>
        <w:t>talk</w:t>
      </w:r>
      <w:r w:rsidRPr="00686AF0">
        <w:rPr>
          <w:i/>
          <w:iCs/>
          <w:lang w:val="en-US"/>
        </w:rPr>
        <w:t xml:space="preserve"> </w:t>
      </w:r>
      <w:r w:rsidRPr="00600291">
        <w:rPr>
          <w:i/>
          <w:iCs/>
        </w:rPr>
        <w:t>to</w:t>
      </w:r>
      <w:r w:rsidRPr="00686AF0">
        <w:rPr>
          <w:i/>
          <w:iCs/>
          <w:lang w:val="en-US"/>
        </w:rPr>
        <w:t xml:space="preserve"> </w:t>
      </w:r>
      <w:r w:rsidRPr="00600291">
        <w:rPr>
          <w:i/>
          <w:iCs/>
        </w:rPr>
        <w:t>me</w:t>
      </w:r>
      <w:r w:rsidRPr="00686AF0">
        <w:rPr>
          <w:i/>
          <w:iCs/>
          <w:lang w:val="en-US"/>
        </w:rPr>
        <w:t xml:space="preserve"> </w:t>
      </w:r>
      <w:r w:rsidRPr="00600291">
        <w:rPr>
          <w:b/>
          <w:bCs/>
          <w:i/>
          <w:iCs/>
        </w:rPr>
        <w:t>in</w:t>
      </w:r>
      <w:r w:rsidRPr="00686AF0">
        <w:rPr>
          <w:b/>
          <w:bCs/>
          <w:i/>
          <w:iCs/>
          <w:lang w:val="en-US"/>
        </w:rPr>
        <w:t xml:space="preserve"> </w:t>
      </w:r>
      <w:r w:rsidRPr="00600291">
        <w:rPr>
          <w:b/>
          <w:bCs/>
          <w:i/>
          <w:iCs/>
        </w:rPr>
        <w:t>a</w:t>
      </w:r>
      <w:r w:rsidRPr="00686AF0">
        <w:rPr>
          <w:i/>
          <w:iCs/>
          <w:lang w:val="en-US"/>
        </w:rPr>
        <w:t xml:space="preserve"> </w:t>
      </w:r>
      <w:r w:rsidRPr="00600291">
        <w:rPr>
          <w:i/>
          <w:iCs/>
        </w:rPr>
        <w:t>natural</w:t>
      </w:r>
      <w:r w:rsidRPr="00686AF0">
        <w:rPr>
          <w:i/>
          <w:iCs/>
          <w:lang w:val="en-US"/>
        </w:rPr>
        <w:t xml:space="preserve"> </w:t>
      </w:r>
      <w:r w:rsidRPr="00600291">
        <w:rPr>
          <w:b/>
          <w:bCs/>
          <w:i/>
          <w:iCs/>
        </w:rPr>
        <w:t>human</w:t>
      </w:r>
      <w:r w:rsidRPr="00686AF0">
        <w:rPr>
          <w:b/>
          <w:bCs/>
          <w:i/>
          <w:iCs/>
          <w:lang w:val="en-US"/>
        </w:rPr>
        <w:t xml:space="preserve"> </w:t>
      </w:r>
      <w:r w:rsidRPr="00600291">
        <w:rPr>
          <w:b/>
          <w:bCs/>
          <w:i/>
          <w:iCs/>
        </w:rPr>
        <w:t>manner</w:t>
      </w:r>
      <w:r w:rsidRPr="00686AF0">
        <w:rPr>
          <w:i/>
          <w:iCs/>
          <w:lang w:val="en-US"/>
        </w:rPr>
        <w:t xml:space="preserve">, </w:t>
      </w:r>
      <w:r w:rsidRPr="00600291">
        <w:rPr>
          <w:i/>
          <w:iCs/>
        </w:rPr>
        <w:t>as</w:t>
      </w:r>
      <w:r w:rsidRPr="00686AF0">
        <w:rPr>
          <w:i/>
          <w:iCs/>
          <w:lang w:val="en-US"/>
        </w:rPr>
        <w:t xml:space="preserve"> </w:t>
      </w:r>
      <w:r w:rsidRPr="00600291">
        <w:rPr>
          <w:i/>
          <w:iCs/>
        </w:rPr>
        <w:t>a</w:t>
      </w:r>
      <w:r w:rsidRPr="00686AF0">
        <w:rPr>
          <w:i/>
          <w:iCs/>
          <w:lang w:val="en-US"/>
        </w:rPr>
        <w:t xml:space="preserve"> </w:t>
      </w:r>
      <w:r w:rsidRPr="00600291">
        <w:rPr>
          <w:i/>
          <w:iCs/>
        </w:rPr>
        <w:t>gentleman</w:t>
      </w:r>
      <w:r w:rsidRPr="00686AF0">
        <w:rPr>
          <w:i/>
          <w:iCs/>
          <w:lang w:val="en-US"/>
        </w:rPr>
        <w:t xml:space="preserve"> </w:t>
      </w:r>
      <w:r w:rsidRPr="00600291">
        <w:rPr>
          <w:i/>
          <w:iCs/>
        </w:rPr>
        <w:t>talks</w:t>
      </w:r>
      <w:r w:rsidRPr="00686AF0">
        <w:rPr>
          <w:i/>
          <w:iCs/>
          <w:lang w:val="en-US"/>
        </w:rPr>
        <w:t xml:space="preserve"> </w:t>
      </w:r>
      <w:r w:rsidRPr="00600291">
        <w:rPr>
          <w:i/>
          <w:iCs/>
        </w:rPr>
        <w:t>to</w:t>
      </w:r>
      <w:r w:rsidRPr="00686AF0">
        <w:rPr>
          <w:i/>
          <w:iCs/>
          <w:lang w:val="en-US"/>
        </w:rPr>
        <w:t xml:space="preserve"> </w:t>
      </w:r>
      <w:r w:rsidRPr="00600291">
        <w:rPr>
          <w:i/>
          <w:iCs/>
        </w:rPr>
        <w:t>a</w:t>
      </w:r>
      <w:r w:rsidRPr="00686AF0">
        <w:rPr>
          <w:i/>
          <w:iCs/>
          <w:lang w:val="en-US"/>
        </w:rPr>
        <w:t xml:space="preserve"> </w:t>
      </w:r>
      <w:r w:rsidRPr="00600291">
        <w:rPr>
          <w:i/>
          <w:iCs/>
        </w:rPr>
        <w:t>lady</w:t>
      </w:r>
      <w:r w:rsidRPr="00686AF0">
        <w:rPr>
          <w:i/>
          <w:iCs/>
          <w:lang w:val="en-US"/>
        </w:rPr>
        <w:t xml:space="preserve">, </w:t>
      </w:r>
      <w:r w:rsidRPr="00600291">
        <w:rPr>
          <w:i/>
          <w:iCs/>
        </w:rPr>
        <w:t>why</w:t>
      </w:r>
      <w:r w:rsidRPr="00686AF0">
        <w:rPr>
          <w:i/>
          <w:iCs/>
          <w:lang w:val="en-US"/>
        </w:rPr>
        <w:t xml:space="preserve"> </w:t>
      </w:r>
      <w:r w:rsidRPr="00600291">
        <w:rPr>
          <w:i/>
          <w:iCs/>
        </w:rPr>
        <w:t>must</w:t>
      </w:r>
      <w:r w:rsidRPr="00686AF0">
        <w:rPr>
          <w:i/>
          <w:iCs/>
          <w:lang w:val="en-US"/>
        </w:rPr>
        <w:t xml:space="preserve"> </w:t>
      </w:r>
      <w:r w:rsidRPr="00600291">
        <w:rPr>
          <w:i/>
          <w:iCs/>
        </w:rPr>
        <w:t>you</w:t>
      </w:r>
      <w:r w:rsidRPr="00686AF0">
        <w:rPr>
          <w:i/>
          <w:iCs/>
          <w:lang w:val="en-US"/>
        </w:rPr>
        <w:t xml:space="preserve"> </w:t>
      </w:r>
      <w:r w:rsidRPr="00600291">
        <w:rPr>
          <w:i/>
          <w:iCs/>
        </w:rPr>
        <w:t>put</w:t>
      </w:r>
      <w:r w:rsidRPr="00686AF0">
        <w:rPr>
          <w:i/>
          <w:iCs/>
          <w:lang w:val="en-US"/>
        </w:rPr>
        <w:t xml:space="preserve"> </w:t>
      </w:r>
      <w:r w:rsidRPr="00600291">
        <w:rPr>
          <w:i/>
          <w:iCs/>
        </w:rPr>
        <w:t>on</w:t>
      </w:r>
      <w:r w:rsidRPr="00686AF0">
        <w:rPr>
          <w:i/>
          <w:iCs/>
          <w:lang w:val="en-US"/>
        </w:rPr>
        <w:t xml:space="preserve"> </w:t>
      </w:r>
      <w:r w:rsidRPr="00600291">
        <w:rPr>
          <w:i/>
          <w:iCs/>
        </w:rPr>
        <w:t>such</w:t>
      </w:r>
      <w:r w:rsidRPr="00686AF0">
        <w:rPr>
          <w:i/>
          <w:iCs/>
          <w:lang w:val="en-US"/>
        </w:rPr>
        <w:t xml:space="preserve"> </w:t>
      </w:r>
      <w:r w:rsidRPr="00600291">
        <w:rPr>
          <w:i/>
          <w:iCs/>
        </w:rPr>
        <w:t>a clownish act, why can't you be serious, and plain, and believable</w:t>
      </w:r>
      <w:r w:rsidRPr="00EE5FD4">
        <w:rPr>
          <w:iCs/>
        </w:rPr>
        <w:t xml:space="preserve">?" </w:t>
      </w:r>
      <w:r w:rsidRPr="00EE5FD4">
        <w:rPr>
          <w:iCs/>
          <w:lang w:val="ru-RU"/>
        </w:rPr>
        <w:t>[Vladimir Nabokov. Transparent things (1972)</w:t>
      </w:r>
      <w:r w:rsidRPr="00600291">
        <w:rPr>
          <w:i/>
          <w:iCs/>
          <w:lang w:val="ru-RU"/>
        </w:rPr>
        <w:t xml:space="preserve">] — Почему, — вопрошала она, — ты не можешь говорить со мной </w:t>
      </w:r>
      <w:r w:rsidRPr="00600291">
        <w:rPr>
          <w:b/>
          <w:bCs/>
          <w:i/>
          <w:iCs/>
          <w:lang w:val="ru-RU"/>
        </w:rPr>
        <w:t>по-человечески</w:t>
      </w:r>
      <w:r w:rsidRPr="00600291">
        <w:rPr>
          <w:i/>
          <w:iCs/>
          <w:lang w:val="ru-RU"/>
        </w:rPr>
        <w:t xml:space="preserve">, как воспитанный мужчина с дамой? Почему ты должен всегда паясничать? Почему ты не можешь говорить всерьез, — просто и нормально? </w:t>
      </w:r>
      <w:r w:rsidRPr="00686AF0">
        <w:rPr>
          <w:iCs/>
          <w:lang w:val="ru-RU"/>
        </w:rPr>
        <w:t>[</w:t>
      </w:r>
      <w:r w:rsidRPr="00EE5FD4">
        <w:rPr>
          <w:iCs/>
          <w:lang w:val="ru-RU"/>
        </w:rPr>
        <w:t>Владимир</w:t>
      </w:r>
      <w:r w:rsidRPr="00686AF0">
        <w:rPr>
          <w:iCs/>
          <w:lang w:val="ru-RU"/>
        </w:rPr>
        <w:t xml:space="preserve"> </w:t>
      </w:r>
      <w:r w:rsidRPr="00EE5FD4">
        <w:rPr>
          <w:iCs/>
          <w:lang w:val="ru-RU"/>
        </w:rPr>
        <w:t>Набоков</w:t>
      </w:r>
      <w:r w:rsidRPr="00686AF0">
        <w:rPr>
          <w:iCs/>
          <w:lang w:val="ru-RU"/>
        </w:rPr>
        <w:t xml:space="preserve">. </w:t>
      </w:r>
      <w:r w:rsidRPr="00EE5FD4">
        <w:rPr>
          <w:iCs/>
          <w:lang w:val="ru-RU"/>
        </w:rPr>
        <w:t>Просвечивающие</w:t>
      </w:r>
      <w:r w:rsidRPr="00686AF0">
        <w:rPr>
          <w:iCs/>
          <w:lang w:val="ru-RU"/>
        </w:rPr>
        <w:t xml:space="preserve"> </w:t>
      </w:r>
      <w:r w:rsidRPr="00EE5FD4">
        <w:rPr>
          <w:iCs/>
          <w:lang w:val="ru-RU"/>
        </w:rPr>
        <w:t>предметы</w:t>
      </w:r>
      <w:r w:rsidRPr="00686AF0">
        <w:rPr>
          <w:iCs/>
          <w:lang w:val="ru-RU"/>
        </w:rPr>
        <w:t xml:space="preserve"> (</w:t>
      </w:r>
      <w:r w:rsidRPr="00EE5FD4">
        <w:rPr>
          <w:iCs/>
          <w:lang w:val="ru-RU"/>
        </w:rPr>
        <w:t>А</w:t>
      </w:r>
      <w:r w:rsidRPr="00686AF0">
        <w:rPr>
          <w:iCs/>
          <w:lang w:val="ru-RU"/>
        </w:rPr>
        <w:t xml:space="preserve">. </w:t>
      </w:r>
      <w:r w:rsidRPr="00EE5FD4">
        <w:rPr>
          <w:iCs/>
          <w:lang w:val="ru-RU"/>
        </w:rPr>
        <w:t>Долинин</w:t>
      </w:r>
      <w:r w:rsidRPr="00686AF0">
        <w:rPr>
          <w:iCs/>
          <w:lang w:val="ru-RU"/>
        </w:rPr>
        <w:t xml:space="preserve">, </w:t>
      </w:r>
      <w:r w:rsidRPr="00EE5FD4">
        <w:rPr>
          <w:iCs/>
          <w:lang w:val="ru-RU"/>
        </w:rPr>
        <w:t>М</w:t>
      </w:r>
      <w:r w:rsidRPr="00686AF0">
        <w:rPr>
          <w:iCs/>
          <w:lang w:val="ru-RU"/>
        </w:rPr>
        <w:t xml:space="preserve">. </w:t>
      </w:r>
      <w:r w:rsidRPr="00EE5FD4">
        <w:rPr>
          <w:iCs/>
          <w:lang w:val="ru-RU"/>
        </w:rPr>
        <w:t>Мейлах</w:t>
      </w:r>
      <w:r w:rsidRPr="00686AF0">
        <w:rPr>
          <w:iCs/>
          <w:lang w:val="ru-RU"/>
        </w:rPr>
        <w:t>, 1991)]</w:t>
      </w:r>
      <w:r w:rsidR="00EE5FD4" w:rsidRPr="00686AF0">
        <w:rPr>
          <w:iCs/>
          <w:lang w:val="ru-RU"/>
        </w:rPr>
        <w:t>.</w:t>
      </w:r>
    </w:p>
    <w:p w14:paraId="245BE836" w14:textId="12C2917F" w:rsidR="00312A8A" w:rsidRDefault="00312A8A" w:rsidP="003431B8">
      <w:pPr>
        <w:jc w:val="both"/>
        <w:rPr>
          <w:iCs/>
          <w:lang w:val="ru-RU"/>
        </w:rPr>
      </w:pPr>
      <w:r w:rsidRPr="00312A8A">
        <w:rPr>
          <w:iCs/>
          <w:lang w:val="ru-RU"/>
        </w:rPr>
        <w:t xml:space="preserve">Рассматривая приведенный выше пример </w:t>
      </w:r>
      <w:r w:rsidRPr="00312A8A">
        <w:rPr>
          <w:i/>
          <w:lang w:val="ru-RU"/>
        </w:rPr>
        <w:t>по-гречески</w:t>
      </w:r>
      <w:r w:rsidRPr="00312A8A">
        <w:rPr>
          <w:iCs/>
          <w:lang w:val="ru-RU"/>
        </w:rPr>
        <w:t xml:space="preserve">, стоит обратить внимание, что среди сравнительно-уподобительных наречий есть целый ряд слов, обозначающих одновременно </w:t>
      </w:r>
      <w:r>
        <w:rPr>
          <w:iCs/>
          <w:lang w:val="ru-RU"/>
        </w:rPr>
        <w:t xml:space="preserve">способность говорить на определенном языке и наличие у субъекта качеств, присущих представителям определенной национальности. Например, сравним: </w:t>
      </w:r>
      <w:r w:rsidRPr="00312A8A">
        <w:rPr>
          <w:i/>
          <w:lang w:val="ru-RU"/>
        </w:rPr>
        <w:t>«Мы всю ночь говорили с ней по-гречески» – «Они спят до обеда! Это</w:t>
      </w:r>
      <w:r w:rsidRPr="00686AF0">
        <w:rPr>
          <w:i/>
          <w:lang w:val="ru-RU"/>
        </w:rPr>
        <w:t xml:space="preserve"> </w:t>
      </w:r>
      <w:r w:rsidRPr="00312A8A">
        <w:rPr>
          <w:i/>
          <w:lang w:val="ru-RU"/>
        </w:rPr>
        <w:t>так</w:t>
      </w:r>
      <w:r w:rsidRPr="00686AF0">
        <w:rPr>
          <w:i/>
          <w:lang w:val="ru-RU"/>
        </w:rPr>
        <w:t xml:space="preserve"> </w:t>
      </w:r>
      <w:r w:rsidRPr="00312A8A">
        <w:rPr>
          <w:i/>
          <w:lang w:val="ru-RU"/>
        </w:rPr>
        <w:t>по</w:t>
      </w:r>
      <w:r w:rsidRPr="00686AF0">
        <w:rPr>
          <w:i/>
          <w:lang w:val="ru-RU"/>
        </w:rPr>
        <w:t>-</w:t>
      </w:r>
      <w:r w:rsidRPr="00312A8A">
        <w:rPr>
          <w:i/>
          <w:lang w:val="ru-RU"/>
        </w:rPr>
        <w:t>гречески</w:t>
      </w:r>
      <w:r w:rsidRPr="00686AF0">
        <w:rPr>
          <w:i/>
          <w:lang w:val="ru-RU"/>
        </w:rPr>
        <w:t>!»</w:t>
      </w:r>
      <w:r w:rsidRPr="00686AF0">
        <w:rPr>
          <w:iCs/>
          <w:lang w:val="ru-RU"/>
        </w:rPr>
        <w:t>.</w:t>
      </w:r>
      <w:r w:rsidR="00CC0444" w:rsidRPr="00686AF0">
        <w:rPr>
          <w:iCs/>
          <w:lang w:val="ru-RU"/>
        </w:rPr>
        <w:t xml:space="preserve"> </w:t>
      </w:r>
      <w:r w:rsidR="00CC0444">
        <w:rPr>
          <w:iCs/>
          <w:lang w:val="ru-RU"/>
        </w:rPr>
        <w:t>Исключение</w:t>
      </w:r>
      <w:r w:rsidR="00CC0444" w:rsidRPr="00120DD9">
        <w:rPr>
          <w:iCs/>
          <w:lang w:val="ru-RU"/>
        </w:rPr>
        <w:t xml:space="preserve"> в рассматриваемых нами наречиях составляет только </w:t>
      </w:r>
      <w:r w:rsidR="00CC0444" w:rsidRPr="00120DD9">
        <w:rPr>
          <w:i/>
          <w:lang w:val="ru-RU"/>
        </w:rPr>
        <w:t>по-латыни</w:t>
      </w:r>
      <w:r w:rsidR="00120DD9" w:rsidRPr="00120DD9">
        <w:rPr>
          <w:i/>
          <w:lang w:val="ru-RU"/>
        </w:rPr>
        <w:t>.</w:t>
      </w:r>
      <w:r w:rsidR="00120DD9" w:rsidRPr="00120DD9">
        <w:rPr>
          <w:iCs/>
          <w:lang w:val="ru-RU"/>
        </w:rPr>
        <w:t xml:space="preserve"> Анг</w:t>
      </w:r>
      <w:r w:rsidR="00120DD9">
        <w:rPr>
          <w:iCs/>
          <w:lang w:val="ru-RU"/>
        </w:rPr>
        <w:t xml:space="preserve">лийские эквиваленты позволяют различить значение слова даже без контекста: </w:t>
      </w:r>
      <w:r w:rsidR="00120DD9" w:rsidRPr="00120DD9">
        <w:rPr>
          <w:i/>
          <w:lang w:val="ru-RU"/>
        </w:rPr>
        <w:t xml:space="preserve">говорить по-французски – </w:t>
      </w:r>
      <w:r w:rsidR="00120DD9" w:rsidRPr="00120DD9">
        <w:rPr>
          <w:i/>
          <w:lang w:val="en-US"/>
        </w:rPr>
        <w:t>speak</w:t>
      </w:r>
      <w:r w:rsidR="00120DD9" w:rsidRPr="00120DD9">
        <w:rPr>
          <w:i/>
          <w:lang w:val="ru-RU"/>
        </w:rPr>
        <w:t xml:space="preserve"> </w:t>
      </w:r>
      <w:r w:rsidR="00120DD9" w:rsidRPr="00120DD9">
        <w:rPr>
          <w:i/>
          <w:lang w:val="en-US"/>
        </w:rPr>
        <w:t>French</w:t>
      </w:r>
      <w:r w:rsidR="00120DD9" w:rsidRPr="00120DD9">
        <w:rPr>
          <w:i/>
          <w:lang w:val="ru-RU"/>
        </w:rPr>
        <w:t>, вести себя по-французски (подобно французам) — behave in french manner</w:t>
      </w:r>
      <w:r w:rsidR="00120DD9">
        <w:rPr>
          <w:iCs/>
          <w:lang w:val="ru-RU"/>
        </w:rPr>
        <w:t>.</w:t>
      </w:r>
    </w:p>
    <w:p w14:paraId="4D546D2F" w14:textId="4B81C7BF" w:rsidR="00120DD9" w:rsidRPr="00686AF0" w:rsidRDefault="00DA1B1F" w:rsidP="003431B8">
      <w:pPr>
        <w:jc w:val="both"/>
        <w:rPr>
          <w:iCs/>
          <w:lang w:val="en-US"/>
        </w:rPr>
      </w:pPr>
      <w:r w:rsidRPr="00DA1B1F">
        <w:rPr>
          <w:i/>
        </w:rPr>
        <w:t xml:space="preserve">You see I was hoping that when your castle toppled you would make a </w:t>
      </w:r>
      <w:r w:rsidRPr="00DA1B1F">
        <w:rPr>
          <w:b/>
          <w:bCs/>
          <w:i/>
        </w:rPr>
        <w:t>Russian</w:t>
      </w:r>
      <w:r w:rsidRPr="00DA1B1F">
        <w:rPr>
          <w:i/>
        </w:rPr>
        <w:t xml:space="preserve"> splash gesture of surrender and sit down on my hand.' </w:t>
      </w:r>
      <w:r w:rsidRPr="00DA1B1F">
        <w:rPr>
          <w:iCs/>
          <w:lang w:val="ru-RU"/>
        </w:rPr>
        <w:t xml:space="preserve">[Vladimir Nabokov. Ada, or Ardor (1968)] — </w:t>
      </w:r>
      <w:r w:rsidRPr="00DA1B1F">
        <w:rPr>
          <w:i/>
          <w:lang w:val="ru-RU"/>
        </w:rPr>
        <w:t xml:space="preserve">Видишь ли, я надеялся, что твой замок </w:t>
      </w:r>
      <w:r w:rsidRPr="00DA1B1F">
        <w:rPr>
          <w:i/>
          <w:lang w:val="ru-RU"/>
        </w:rPr>
        <w:lastRenderedPageBreak/>
        <w:t xml:space="preserve">обвалится, а ты </w:t>
      </w:r>
      <w:r w:rsidRPr="00DA1B1F">
        <w:rPr>
          <w:b/>
          <w:bCs/>
          <w:i/>
          <w:lang w:val="ru-RU"/>
        </w:rPr>
        <w:t>по-русски</w:t>
      </w:r>
      <w:r w:rsidRPr="00DA1B1F">
        <w:rPr>
          <w:i/>
          <w:lang w:val="ru-RU"/>
        </w:rPr>
        <w:t xml:space="preserve"> всплеснешь, отступаясь, руками и опустишься мне на ладонь.</w:t>
      </w:r>
      <w:r w:rsidRPr="00DA1B1F">
        <w:rPr>
          <w:iCs/>
          <w:lang w:val="ru-RU"/>
        </w:rPr>
        <w:t xml:space="preserve"> </w:t>
      </w:r>
      <w:r w:rsidRPr="00686AF0">
        <w:rPr>
          <w:iCs/>
          <w:lang w:val="en-US"/>
        </w:rPr>
        <w:t>[</w:t>
      </w:r>
      <w:r w:rsidRPr="00DA1B1F">
        <w:rPr>
          <w:iCs/>
          <w:lang w:val="ru-RU"/>
        </w:rPr>
        <w:t>Владимир</w:t>
      </w:r>
      <w:r w:rsidRPr="00686AF0">
        <w:rPr>
          <w:iCs/>
          <w:lang w:val="en-US"/>
        </w:rPr>
        <w:t xml:space="preserve"> </w:t>
      </w:r>
      <w:r w:rsidRPr="00DA1B1F">
        <w:rPr>
          <w:iCs/>
          <w:lang w:val="ru-RU"/>
        </w:rPr>
        <w:t>Набоков</w:t>
      </w:r>
      <w:r w:rsidRPr="00686AF0">
        <w:rPr>
          <w:iCs/>
          <w:lang w:val="en-US"/>
        </w:rPr>
        <w:t xml:space="preserve">. </w:t>
      </w:r>
      <w:r w:rsidRPr="00DA1B1F">
        <w:rPr>
          <w:iCs/>
          <w:lang w:val="ru-RU"/>
        </w:rPr>
        <w:t>Ада</w:t>
      </w:r>
      <w:r w:rsidRPr="00686AF0">
        <w:rPr>
          <w:iCs/>
          <w:lang w:val="en-US"/>
        </w:rPr>
        <w:t xml:space="preserve">, </w:t>
      </w:r>
      <w:r w:rsidRPr="00DA1B1F">
        <w:rPr>
          <w:iCs/>
          <w:lang w:val="ru-RU"/>
        </w:rPr>
        <w:t>или</w:t>
      </w:r>
      <w:r w:rsidRPr="00686AF0">
        <w:rPr>
          <w:iCs/>
          <w:lang w:val="en-US"/>
        </w:rPr>
        <w:t xml:space="preserve"> </w:t>
      </w:r>
      <w:r w:rsidRPr="00DA1B1F">
        <w:rPr>
          <w:iCs/>
          <w:lang w:val="ru-RU"/>
        </w:rPr>
        <w:t>Радости</w:t>
      </w:r>
      <w:r w:rsidRPr="00686AF0">
        <w:rPr>
          <w:iCs/>
          <w:lang w:val="en-US"/>
        </w:rPr>
        <w:t xml:space="preserve"> </w:t>
      </w:r>
      <w:r w:rsidRPr="00DA1B1F">
        <w:rPr>
          <w:iCs/>
          <w:lang w:val="ru-RU"/>
        </w:rPr>
        <w:t>страсти</w:t>
      </w:r>
      <w:r w:rsidRPr="00686AF0">
        <w:rPr>
          <w:iCs/>
          <w:lang w:val="en-US"/>
        </w:rPr>
        <w:t xml:space="preserve"> (</w:t>
      </w:r>
      <w:r w:rsidRPr="00DA1B1F">
        <w:rPr>
          <w:iCs/>
          <w:lang w:val="ru-RU"/>
        </w:rPr>
        <w:t>С</w:t>
      </w:r>
      <w:r w:rsidRPr="00686AF0">
        <w:rPr>
          <w:iCs/>
          <w:lang w:val="en-US"/>
        </w:rPr>
        <w:t xml:space="preserve">. </w:t>
      </w:r>
      <w:r w:rsidRPr="00DA1B1F">
        <w:rPr>
          <w:iCs/>
          <w:lang w:val="ru-RU"/>
        </w:rPr>
        <w:t>Ильин</w:t>
      </w:r>
      <w:r w:rsidRPr="00686AF0">
        <w:rPr>
          <w:iCs/>
          <w:lang w:val="en-US"/>
        </w:rPr>
        <w:t>, 1996)]</w:t>
      </w:r>
    </w:p>
    <w:p w14:paraId="464A471E" w14:textId="03428D64" w:rsidR="0084411D" w:rsidRPr="00686AF0" w:rsidRDefault="0084411D" w:rsidP="003431B8">
      <w:pPr>
        <w:jc w:val="both"/>
        <w:rPr>
          <w:iCs/>
          <w:lang w:val="ru-RU"/>
        </w:rPr>
      </w:pPr>
      <w:r w:rsidRPr="0084411D">
        <w:rPr>
          <w:i/>
        </w:rPr>
        <w:t xml:space="preserve">"Flatman," quipped I. "Yes," I went on, turning to Pardon, "I certainly do </w:t>
      </w:r>
      <w:r w:rsidRPr="0084411D">
        <w:rPr>
          <w:b/>
          <w:bCs/>
          <w:i/>
        </w:rPr>
        <w:t>speak Russian</w:t>
      </w:r>
      <w:r w:rsidRPr="0084411D">
        <w:rPr>
          <w:i/>
        </w:rPr>
        <w:t>.</w:t>
      </w:r>
      <w:r w:rsidRPr="0084411D">
        <w:rPr>
          <w:iCs/>
        </w:rPr>
        <w:t xml:space="preserve"> </w:t>
      </w:r>
      <w:r w:rsidRPr="0084411D">
        <w:rPr>
          <w:iCs/>
          <w:lang w:val="ru-RU"/>
        </w:rPr>
        <w:t xml:space="preserve">[Vladimir Nabokov. Pale Fire (1962)] — </w:t>
      </w:r>
      <w:r w:rsidRPr="0084411D">
        <w:rPr>
          <w:i/>
          <w:lang w:val="ru-RU"/>
        </w:rPr>
        <w:t xml:space="preserve">«Шина лопнула, — ввернул я. — Да, — я продолжал, повернувшись к Пардону, — я, конечно, </w:t>
      </w:r>
      <w:r w:rsidRPr="0084411D">
        <w:rPr>
          <w:b/>
          <w:bCs/>
          <w:i/>
          <w:lang w:val="ru-RU"/>
        </w:rPr>
        <w:t>говорю по-русски</w:t>
      </w:r>
      <w:r w:rsidRPr="0084411D">
        <w:rPr>
          <w:i/>
          <w:lang w:val="ru-RU"/>
        </w:rPr>
        <w:t xml:space="preserve">. </w:t>
      </w:r>
      <w:r w:rsidRPr="00686AF0">
        <w:rPr>
          <w:i/>
          <w:lang w:val="ru-RU"/>
        </w:rPr>
        <w:t>[</w:t>
      </w:r>
      <w:r w:rsidRPr="0084411D">
        <w:rPr>
          <w:i/>
          <w:lang w:val="ru-RU"/>
        </w:rPr>
        <w:t>Владимир</w:t>
      </w:r>
      <w:r w:rsidRPr="00686AF0">
        <w:rPr>
          <w:i/>
          <w:lang w:val="ru-RU"/>
        </w:rPr>
        <w:t xml:space="preserve"> </w:t>
      </w:r>
      <w:r w:rsidRPr="0084411D">
        <w:rPr>
          <w:i/>
          <w:lang w:val="ru-RU"/>
        </w:rPr>
        <w:t>Набоков</w:t>
      </w:r>
      <w:r w:rsidRPr="00686AF0">
        <w:rPr>
          <w:i/>
          <w:lang w:val="ru-RU"/>
        </w:rPr>
        <w:t xml:space="preserve">. </w:t>
      </w:r>
      <w:r w:rsidRPr="0084411D">
        <w:rPr>
          <w:i/>
          <w:lang w:val="ru-RU"/>
        </w:rPr>
        <w:t>Бледный</w:t>
      </w:r>
      <w:r w:rsidRPr="00686AF0">
        <w:rPr>
          <w:i/>
          <w:lang w:val="ru-RU"/>
        </w:rPr>
        <w:t xml:space="preserve"> </w:t>
      </w:r>
      <w:r w:rsidRPr="0084411D">
        <w:rPr>
          <w:i/>
          <w:lang w:val="ru-RU"/>
        </w:rPr>
        <w:t>огонь</w:t>
      </w:r>
      <w:r w:rsidRPr="00686AF0">
        <w:rPr>
          <w:iCs/>
          <w:lang w:val="ru-RU"/>
        </w:rPr>
        <w:t xml:space="preserve"> (</w:t>
      </w:r>
      <w:r w:rsidRPr="0084411D">
        <w:rPr>
          <w:iCs/>
          <w:lang w:val="ru-RU"/>
        </w:rPr>
        <w:t>Вера</w:t>
      </w:r>
      <w:r w:rsidRPr="00686AF0">
        <w:rPr>
          <w:iCs/>
          <w:lang w:val="ru-RU"/>
        </w:rPr>
        <w:t xml:space="preserve"> </w:t>
      </w:r>
      <w:r w:rsidRPr="0084411D">
        <w:rPr>
          <w:iCs/>
          <w:lang w:val="ru-RU"/>
        </w:rPr>
        <w:t>Набокова</w:t>
      </w:r>
      <w:r w:rsidRPr="00686AF0">
        <w:rPr>
          <w:iCs/>
          <w:lang w:val="ru-RU"/>
        </w:rPr>
        <w:t>, 1983)]</w:t>
      </w:r>
    </w:p>
    <w:p w14:paraId="2B36F8EA" w14:textId="54BDA17C" w:rsidR="0084411D" w:rsidRPr="0084411D" w:rsidRDefault="0084411D" w:rsidP="003431B8">
      <w:pPr>
        <w:jc w:val="both"/>
        <w:rPr>
          <w:iCs/>
          <w:lang w:val="ru-RU"/>
        </w:rPr>
      </w:pPr>
      <w:r>
        <w:rPr>
          <w:iCs/>
          <w:lang w:val="ru-RU"/>
        </w:rPr>
        <w:t xml:space="preserve">Как мы уже отмечали ранее, большинство сравнительно-уподобительных наречий в русском языке образованы чрезвычайно продуктивным способом, </w:t>
      </w:r>
      <w:r w:rsidR="001E3415">
        <w:rPr>
          <w:iCs/>
          <w:lang w:val="ru-RU"/>
        </w:rPr>
        <w:t>путем усечения прилагательных и образования наречий на -ски</w:t>
      </w:r>
      <w:r>
        <w:rPr>
          <w:iCs/>
          <w:lang w:val="ru-RU"/>
        </w:rPr>
        <w:t>. Среди английских эквивалентов этих наречий значительное число слов также образованы наиболее продуктивным способом образования наречий в английском языке – добавлением суффикса -</w:t>
      </w:r>
      <w:r>
        <w:rPr>
          <w:iCs/>
          <w:lang w:val="en-US"/>
        </w:rPr>
        <w:t>ly</w:t>
      </w:r>
      <w:r w:rsidR="001E3415">
        <w:rPr>
          <w:iCs/>
          <w:lang w:val="ru-RU"/>
        </w:rPr>
        <w:t>.</w:t>
      </w:r>
    </w:p>
    <w:p w14:paraId="47F34DD4" w14:textId="0533BC8D" w:rsidR="00600291" w:rsidRDefault="0094108F" w:rsidP="003431B8">
      <w:pPr>
        <w:jc w:val="both"/>
        <w:rPr>
          <w:i/>
          <w:iCs/>
          <w:lang w:val="ru-RU"/>
        </w:rPr>
      </w:pPr>
      <w:r w:rsidRPr="0094108F">
        <w:rPr>
          <w:i/>
          <w:iCs/>
        </w:rPr>
        <w:t xml:space="preserve">Their disapproval had grown stronger because of her </w:t>
      </w:r>
      <w:r w:rsidRPr="0094108F">
        <w:rPr>
          <w:b/>
          <w:bCs/>
          <w:i/>
          <w:iCs/>
        </w:rPr>
        <w:t>unwomanly</w:t>
      </w:r>
      <w:r w:rsidRPr="0094108F">
        <w:rPr>
          <w:i/>
          <w:iCs/>
        </w:rPr>
        <w:t xml:space="preserve"> conduct in the matter of the mills, her immodesty in showing herself when she was pregnant and so many other things.</w:t>
      </w:r>
      <w:r w:rsidRPr="00896168">
        <w:t xml:space="preserve"> </w:t>
      </w:r>
      <w:r w:rsidRPr="00896168">
        <w:rPr>
          <w:lang w:val="ru-RU"/>
        </w:rPr>
        <w:t>[Margaret Mitchell. Gone with the Wind, Part 2 (1936)]</w:t>
      </w:r>
      <w:r w:rsidR="00896168">
        <w:rPr>
          <w:lang w:val="ru-RU"/>
        </w:rPr>
        <w:t xml:space="preserve"> — </w:t>
      </w:r>
      <w:r w:rsidRPr="0094108F">
        <w:rPr>
          <w:i/>
          <w:iCs/>
          <w:lang w:val="ru-RU"/>
        </w:rPr>
        <w:t xml:space="preserve">Неодобрение усилилось, когда она так </w:t>
      </w:r>
      <w:r w:rsidRPr="0094108F">
        <w:rPr>
          <w:b/>
          <w:bCs/>
          <w:i/>
          <w:iCs/>
          <w:lang w:val="ru-RU"/>
        </w:rPr>
        <w:t>не по-женски</w:t>
      </w:r>
      <w:r w:rsidRPr="0094108F">
        <w:rPr>
          <w:i/>
          <w:iCs/>
          <w:lang w:val="ru-RU"/>
        </w:rPr>
        <w:t xml:space="preserve"> взялась управлять лесопилками; забыв о скромности, появлялась беременная на людях и позволяла себе многое другое. </w:t>
      </w:r>
      <w:r w:rsidRPr="00896168">
        <w:rPr>
          <w:lang w:val="ru-RU"/>
        </w:rPr>
        <w:t>[Маргарет Митчелл. Унесённые ветром, ч. 2 (Т. Кудрявцева, 1982)]</w:t>
      </w:r>
    </w:p>
    <w:p w14:paraId="08C6CA98" w14:textId="666AED3F" w:rsidR="00C61DE8" w:rsidRDefault="00E22F53" w:rsidP="003431B8">
      <w:pPr>
        <w:jc w:val="both"/>
        <w:rPr>
          <w:lang w:val="ru-RU"/>
        </w:rPr>
      </w:pPr>
      <w:r>
        <w:rPr>
          <w:lang w:val="ru-RU"/>
        </w:rPr>
        <w:t>Во вто</w:t>
      </w:r>
      <w:r w:rsidR="00EE5FD4">
        <w:rPr>
          <w:lang w:val="ru-RU"/>
        </w:rPr>
        <w:t xml:space="preserve">рую группу включим все наречия </w:t>
      </w:r>
      <w:r>
        <w:rPr>
          <w:lang w:val="ru-RU"/>
        </w:rPr>
        <w:t>без приставки по-</w:t>
      </w:r>
      <w:r w:rsidR="00EE5FD4">
        <w:rPr>
          <w:lang w:val="ru-RU"/>
        </w:rPr>
        <w:t>, оканчивающиеся на -ски:</w:t>
      </w:r>
    </w:p>
    <w:tbl>
      <w:tblPr>
        <w:tblStyle w:val="afa"/>
        <w:tblW w:w="0" w:type="auto"/>
        <w:tblLook w:val="04A0" w:firstRow="1" w:lastRow="0" w:firstColumn="1" w:lastColumn="0" w:noHBand="0" w:noVBand="1"/>
      </w:tblPr>
      <w:tblGrid>
        <w:gridCol w:w="4530"/>
        <w:gridCol w:w="4531"/>
      </w:tblGrid>
      <w:tr w:rsidR="00A4162D" w:rsidRPr="00CB1837" w14:paraId="0134B189" w14:textId="77777777" w:rsidTr="00A4162D">
        <w:tc>
          <w:tcPr>
            <w:tcW w:w="4530" w:type="dxa"/>
          </w:tcPr>
          <w:p w14:paraId="3C21A665" w14:textId="602B436F" w:rsidR="00A4162D" w:rsidRPr="00EE5FD4" w:rsidRDefault="00EE5FD4" w:rsidP="00AE3E38">
            <w:pPr>
              <w:pStyle w:val="a"/>
              <w:numPr>
                <w:ilvl w:val="0"/>
                <w:numId w:val="27"/>
              </w:numPr>
              <w:spacing w:line="276" w:lineRule="auto"/>
              <w:jc w:val="both"/>
              <w:rPr>
                <w:lang w:val="ru-RU"/>
              </w:rPr>
            </w:pPr>
            <w:r>
              <w:rPr>
                <w:lang w:val="ru-RU"/>
              </w:rPr>
              <w:t>п</w:t>
            </w:r>
            <w:r w:rsidR="00A4162D" w:rsidRPr="00EE5FD4">
              <w:rPr>
                <w:lang w:val="ru-RU"/>
              </w:rPr>
              <w:t>рактически</w:t>
            </w:r>
          </w:p>
        </w:tc>
        <w:tc>
          <w:tcPr>
            <w:tcW w:w="4531" w:type="dxa"/>
          </w:tcPr>
          <w:p w14:paraId="71F93A0B" w14:textId="12CB04BB" w:rsidR="00A4162D" w:rsidRPr="00CB1837" w:rsidRDefault="00CB1837" w:rsidP="00AE3E38">
            <w:pPr>
              <w:spacing w:line="276" w:lineRule="auto"/>
              <w:ind w:firstLine="0"/>
              <w:jc w:val="both"/>
            </w:pPr>
            <w:r w:rsidRPr="00CB1837">
              <w:t>practically, for practical purposes</w:t>
            </w:r>
          </w:p>
        </w:tc>
      </w:tr>
      <w:tr w:rsidR="00A4162D" w14:paraId="792AA9CB" w14:textId="77777777" w:rsidTr="00A4162D">
        <w:tc>
          <w:tcPr>
            <w:tcW w:w="4530" w:type="dxa"/>
          </w:tcPr>
          <w:p w14:paraId="5D8B79DC" w14:textId="636AEA07" w:rsidR="00A4162D" w:rsidRPr="00EE5FD4" w:rsidRDefault="00EE5FD4" w:rsidP="00AE3E38">
            <w:pPr>
              <w:pStyle w:val="a"/>
              <w:numPr>
                <w:ilvl w:val="0"/>
                <w:numId w:val="27"/>
              </w:numPr>
              <w:spacing w:line="276" w:lineRule="auto"/>
              <w:jc w:val="both"/>
              <w:rPr>
                <w:lang w:val="ru-RU"/>
              </w:rPr>
            </w:pPr>
            <w:r>
              <w:rPr>
                <w:lang w:val="ru-RU"/>
              </w:rPr>
              <w:t>т</w:t>
            </w:r>
            <w:r w:rsidR="00A4162D" w:rsidRPr="00EE5FD4">
              <w:rPr>
                <w:lang w:val="ru-RU"/>
              </w:rPr>
              <w:t>еоретически</w:t>
            </w:r>
          </w:p>
        </w:tc>
        <w:tc>
          <w:tcPr>
            <w:tcW w:w="4531" w:type="dxa"/>
          </w:tcPr>
          <w:p w14:paraId="4ACEC364" w14:textId="25B924B6" w:rsidR="00A4162D" w:rsidRPr="00CB1837" w:rsidRDefault="00CB1837" w:rsidP="00AE3E38">
            <w:pPr>
              <w:spacing w:line="276" w:lineRule="auto"/>
              <w:ind w:firstLine="0"/>
              <w:jc w:val="both"/>
            </w:pPr>
            <w:r w:rsidRPr="00CB1837">
              <w:t>theoretically, in theory</w:t>
            </w:r>
          </w:p>
        </w:tc>
      </w:tr>
      <w:tr w:rsidR="00A4162D" w14:paraId="3555FC43" w14:textId="77777777" w:rsidTr="00A4162D">
        <w:tc>
          <w:tcPr>
            <w:tcW w:w="4530" w:type="dxa"/>
          </w:tcPr>
          <w:p w14:paraId="74C0C21C" w14:textId="002A6551" w:rsidR="00A4162D" w:rsidRPr="00EE5FD4" w:rsidRDefault="00EE5FD4" w:rsidP="00AE3E38">
            <w:pPr>
              <w:pStyle w:val="a"/>
              <w:numPr>
                <w:ilvl w:val="0"/>
                <w:numId w:val="27"/>
              </w:numPr>
              <w:spacing w:line="276" w:lineRule="auto"/>
              <w:jc w:val="both"/>
              <w:rPr>
                <w:lang w:val="ru-RU"/>
              </w:rPr>
            </w:pPr>
            <w:r>
              <w:rPr>
                <w:lang w:val="ru-RU"/>
              </w:rPr>
              <w:t>п</w:t>
            </w:r>
            <w:r w:rsidR="00A4162D" w:rsidRPr="00EE5FD4">
              <w:rPr>
                <w:lang w:val="ru-RU"/>
              </w:rPr>
              <w:t>ериодически</w:t>
            </w:r>
          </w:p>
        </w:tc>
        <w:tc>
          <w:tcPr>
            <w:tcW w:w="4531" w:type="dxa"/>
          </w:tcPr>
          <w:p w14:paraId="21E3A5A2" w14:textId="29DFF7BA" w:rsidR="00A4162D" w:rsidRPr="00CB1837" w:rsidRDefault="00CB1837" w:rsidP="00AE3E38">
            <w:pPr>
              <w:spacing w:line="276" w:lineRule="auto"/>
              <w:ind w:firstLine="0"/>
              <w:jc w:val="both"/>
            </w:pPr>
            <w:r w:rsidRPr="00CB1837">
              <w:t>intermittently</w:t>
            </w:r>
          </w:p>
        </w:tc>
      </w:tr>
      <w:tr w:rsidR="00A4162D" w14:paraId="504F4211" w14:textId="77777777" w:rsidTr="00A4162D">
        <w:tc>
          <w:tcPr>
            <w:tcW w:w="4530" w:type="dxa"/>
          </w:tcPr>
          <w:p w14:paraId="3EBB69F6" w14:textId="76E779B1" w:rsidR="00A4162D" w:rsidRPr="00EE5FD4" w:rsidRDefault="00EE5FD4" w:rsidP="00AE3E38">
            <w:pPr>
              <w:pStyle w:val="a"/>
              <w:numPr>
                <w:ilvl w:val="0"/>
                <w:numId w:val="27"/>
              </w:numPr>
              <w:spacing w:line="276" w:lineRule="auto"/>
              <w:jc w:val="both"/>
              <w:rPr>
                <w:lang w:val="ru-RU"/>
              </w:rPr>
            </w:pPr>
            <w:r>
              <w:rPr>
                <w:lang w:val="ru-RU"/>
              </w:rPr>
              <w:t>э</w:t>
            </w:r>
            <w:r w:rsidR="00A4162D" w:rsidRPr="00EE5FD4">
              <w:rPr>
                <w:lang w:val="ru-RU"/>
              </w:rPr>
              <w:t>кономически</w:t>
            </w:r>
          </w:p>
        </w:tc>
        <w:tc>
          <w:tcPr>
            <w:tcW w:w="4531" w:type="dxa"/>
          </w:tcPr>
          <w:p w14:paraId="36DCD11E" w14:textId="638C9B0B" w:rsidR="00A4162D" w:rsidRPr="00CB1837" w:rsidRDefault="00CB1837" w:rsidP="00AE3E38">
            <w:pPr>
              <w:spacing w:line="276" w:lineRule="auto"/>
              <w:ind w:firstLine="0"/>
              <w:jc w:val="both"/>
            </w:pPr>
            <w:r w:rsidRPr="00CB1837">
              <w:t>economically</w:t>
            </w:r>
          </w:p>
        </w:tc>
      </w:tr>
      <w:tr w:rsidR="00A4162D" w14:paraId="0B60E65C" w14:textId="77777777" w:rsidTr="00A4162D">
        <w:tc>
          <w:tcPr>
            <w:tcW w:w="4530" w:type="dxa"/>
          </w:tcPr>
          <w:p w14:paraId="0BA65BAC" w14:textId="23282C3B" w:rsidR="00A4162D" w:rsidRPr="00EE5FD4" w:rsidRDefault="00EE5FD4" w:rsidP="00AE3E38">
            <w:pPr>
              <w:pStyle w:val="a"/>
              <w:numPr>
                <w:ilvl w:val="0"/>
                <w:numId w:val="27"/>
              </w:numPr>
              <w:spacing w:line="276" w:lineRule="auto"/>
              <w:jc w:val="both"/>
              <w:rPr>
                <w:lang w:val="ru-RU"/>
              </w:rPr>
            </w:pPr>
            <w:r>
              <w:rPr>
                <w:lang w:val="ru-RU"/>
              </w:rPr>
              <w:lastRenderedPageBreak/>
              <w:t>с</w:t>
            </w:r>
            <w:r w:rsidR="00A4162D" w:rsidRPr="00EE5FD4">
              <w:rPr>
                <w:lang w:val="ru-RU"/>
              </w:rPr>
              <w:t>истематически</w:t>
            </w:r>
          </w:p>
        </w:tc>
        <w:tc>
          <w:tcPr>
            <w:tcW w:w="4531" w:type="dxa"/>
          </w:tcPr>
          <w:p w14:paraId="081792A1" w14:textId="39FCEE4C" w:rsidR="00A4162D" w:rsidRPr="00CB1837" w:rsidRDefault="00CB1837" w:rsidP="00AE3E38">
            <w:pPr>
              <w:spacing w:line="276" w:lineRule="auto"/>
              <w:ind w:firstLine="0"/>
              <w:jc w:val="both"/>
            </w:pPr>
            <w:r w:rsidRPr="00CB1837">
              <w:t>systematically, methodically</w:t>
            </w:r>
          </w:p>
        </w:tc>
      </w:tr>
      <w:tr w:rsidR="00A4162D" w14:paraId="3472A023" w14:textId="77777777" w:rsidTr="00A4162D">
        <w:tc>
          <w:tcPr>
            <w:tcW w:w="4530" w:type="dxa"/>
          </w:tcPr>
          <w:p w14:paraId="1F720FEC" w14:textId="461D54FF" w:rsidR="00A4162D" w:rsidRPr="00EE5FD4" w:rsidRDefault="00EE5FD4" w:rsidP="00AE3E38">
            <w:pPr>
              <w:pStyle w:val="a"/>
              <w:numPr>
                <w:ilvl w:val="0"/>
                <w:numId w:val="27"/>
              </w:numPr>
              <w:spacing w:line="276" w:lineRule="auto"/>
              <w:jc w:val="both"/>
              <w:rPr>
                <w:lang w:val="ru-RU"/>
              </w:rPr>
            </w:pPr>
            <w:r>
              <w:rPr>
                <w:lang w:val="ru-RU"/>
              </w:rPr>
              <w:t>д</w:t>
            </w:r>
            <w:r w:rsidR="00A4162D" w:rsidRPr="00EE5FD4">
              <w:rPr>
                <w:lang w:val="ru-RU"/>
              </w:rPr>
              <w:t>илетантски</w:t>
            </w:r>
          </w:p>
        </w:tc>
        <w:tc>
          <w:tcPr>
            <w:tcW w:w="4531" w:type="dxa"/>
          </w:tcPr>
          <w:p w14:paraId="75D9828F" w14:textId="1A842A52" w:rsidR="00A4162D" w:rsidRPr="00CB1837" w:rsidRDefault="00CB1837" w:rsidP="00AE3E38">
            <w:pPr>
              <w:spacing w:line="276" w:lineRule="auto"/>
              <w:ind w:firstLine="0"/>
              <w:jc w:val="both"/>
            </w:pPr>
            <w:r w:rsidRPr="00CB1837">
              <w:t>amateurishly</w:t>
            </w:r>
          </w:p>
        </w:tc>
      </w:tr>
      <w:tr w:rsidR="00A4162D" w14:paraId="7B0876AA" w14:textId="77777777" w:rsidTr="00A4162D">
        <w:tc>
          <w:tcPr>
            <w:tcW w:w="4530" w:type="dxa"/>
          </w:tcPr>
          <w:p w14:paraId="2C761FAE" w14:textId="4FFAC40A" w:rsidR="00A4162D" w:rsidRPr="00EE5FD4" w:rsidRDefault="00EE5FD4" w:rsidP="00AE3E38">
            <w:pPr>
              <w:pStyle w:val="a"/>
              <w:numPr>
                <w:ilvl w:val="0"/>
                <w:numId w:val="27"/>
              </w:numPr>
              <w:spacing w:line="276" w:lineRule="auto"/>
              <w:jc w:val="both"/>
              <w:rPr>
                <w:lang w:val="ru-RU"/>
              </w:rPr>
            </w:pPr>
            <w:r>
              <w:rPr>
                <w:lang w:val="ru-RU"/>
              </w:rPr>
              <w:t>к</w:t>
            </w:r>
            <w:r w:rsidR="00A4162D" w:rsidRPr="00EE5FD4">
              <w:rPr>
                <w:lang w:val="ru-RU"/>
              </w:rPr>
              <w:t>омпанейски</w:t>
            </w:r>
          </w:p>
        </w:tc>
        <w:tc>
          <w:tcPr>
            <w:tcW w:w="4531" w:type="dxa"/>
          </w:tcPr>
          <w:p w14:paraId="4AAA1C32" w14:textId="0CA64018" w:rsidR="00A4162D" w:rsidRPr="00CB1837" w:rsidRDefault="00CB1837" w:rsidP="00AE3E38">
            <w:pPr>
              <w:spacing w:line="276" w:lineRule="auto"/>
              <w:ind w:firstLine="0"/>
              <w:jc w:val="both"/>
            </w:pPr>
            <w:r w:rsidRPr="00CB1837">
              <w:t>in a sociable way</w:t>
            </w:r>
          </w:p>
        </w:tc>
      </w:tr>
      <w:tr w:rsidR="00A4162D" w14:paraId="723BD386" w14:textId="77777777" w:rsidTr="00A4162D">
        <w:tc>
          <w:tcPr>
            <w:tcW w:w="4530" w:type="dxa"/>
          </w:tcPr>
          <w:p w14:paraId="0EBD430F" w14:textId="220140BF" w:rsidR="00A4162D" w:rsidRPr="00EE5FD4" w:rsidRDefault="00EE5FD4" w:rsidP="00AE3E38">
            <w:pPr>
              <w:pStyle w:val="a"/>
              <w:numPr>
                <w:ilvl w:val="0"/>
                <w:numId w:val="27"/>
              </w:numPr>
              <w:spacing w:line="276" w:lineRule="auto"/>
              <w:jc w:val="both"/>
              <w:rPr>
                <w:lang w:val="ru-RU"/>
              </w:rPr>
            </w:pPr>
            <w:r>
              <w:rPr>
                <w:lang w:val="ru-RU"/>
              </w:rPr>
              <w:t>п</w:t>
            </w:r>
            <w:r w:rsidR="00A4162D" w:rsidRPr="00EE5FD4">
              <w:rPr>
                <w:lang w:val="ru-RU"/>
              </w:rPr>
              <w:t>риятельски</w:t>
            </w:r>
          </w:p>
        </w:tc>
        <w:tc>
          <w:tcPr>
            <w:tcW w:w="4531" w:type="dxa"/>
          </w:tcPr>
          <w:p w14:paraId="0DC24E20" w14:textId="5A1E3394" w:rsidR="00A4162D" w:rsidRPr="00A4162D" w:rsidRDefault="00EE5FD4" w:rsidP="00AE3E38">
            <w:pPr>
              <w:spacing w:line="276" w:lineRule="auto"/>
              <w:ind w:firstLine="0"/>
              <w:jc w:val="both"/>
              <w:rPr>
                <w:lang w:val="en-US"/>
              </w:rPr>
            </w:pPr>
            <w:r>
              <w:rPr>
                <w:rFonts w:eastAsia="MS Mincho"/>
                <w:lang w:val="en-US" w:eastAsia="ja-JP"/>
              </w:rPr>
              <w:t>i</w:t>
            </w:r>
            <w:r w:rsidR="00A4162D">
              <w:rPr>
                <w:lang w:val="en-US"/>
              </w:rPr>
              <w:t>n a friendly way</w:t>
            </w:r>
          </w:p>
        </w:tc>
      </w:tr>
    </w:tbl>
    <w:p w14:paraId="04C09048" w14:textId="4401C26C" w:rsidR="00AE3E38" w:rsidRDefault="00AE3E38" w:rsidP="00AE3E38">
      <w:pPr>
        <w:jc w:val="both"/>
        <w:rPr>
          <w:lang w:val="ru-RU"/>
        </w:rPr>
      </w:pPr>
      <w:r>
        <w:rPr>
          <w:lang w:val="ru-RU"/>
        </w:rPr>
        <w:t>Таблица 2.9 – Примеры сравнительно-уподобительных наречий на       –ски и их английские эквиваленты</w:t>
      </w:r>
    </w:p>
    <w:p w14:paraId="3ACDD065" w14:textId="77777777" w:rsidR="00AE3E38" w:rsidRDefault="00AE3E38" w:rsidP="00AE3E38">
      <w:pPr>
        <w:ind w:firstLine="0"/>
        <w:jc w:val="both"/>
        <w:rPr>
          <w:lang w:val="ru-RU"/>
        </w:rPr>
      </w:pPr>
    </w:p>
    <w:p w14:paraId="7719E352" w14:textId="0745F323" w:rsidR="00A4162D" w:rsidRPr="008F31D8" w:rsidRDefault="00A4162D" w:rsidP="003431B8">
      <w:pPr>
        <w:jc w:val="both"/>
        <w:rPr>
          <w:lang w:val="ru-RU"/>
        </w:rPr>
      </w:pPr>
      <w:r>
        <w:rPr>
          <w:lang w:val="ru-RU"/>
        </w:rPr>
        <w:t xml:space="preserve">Наречия этой группы в равной степени распределены между наиболее </w:t>
      </w:r>
      <w:r w:rsidR="00EE5FD4">
        <w:rPr>
          <w:lang w:val="ru-RU"/>
        </w:rPr>
        <w:t>частотными</w:t>
      </w:r>
      <w:r>
        <w:rPr>
          <w:lang w:val="ru-RU"/>
        </w:rPr>
        <w:t xml:space="preserve"> в </w:t>
      </w:r>
      <w:r w:rsidR="00EE5FD4">
        <w:rPr>
          <w:lang w:val="ru-RU"/>
        </w:rPr>
        <w:t>НКРЯ</w:t>
      </w:r>
      <w:r>
        <w:rPr>
          <w:lang w:val="ru-RU"/>
        </w:rPr>
        <w:t xml:space="preserve"> и наименее </w:t>
      </w:r>
      <w:r w:rsidR="001E3415">
        <w:rPr>
          <w:lang w:val="ru-RU"/>
        </w:rPr>
        <w:t xml:space="preserve">частотными. В английском языке отсутствует способ образования наречий суффикса </w:t>
      </w:r>
      <w:r w:rsidR="001E3415" w:rsidRPr="001E3415">
        <w:rPr>
          <w:lang w:val="ru-RU"/>
        </w:rPr>
        <w:t>–</w:t>
      </w:r>
      <w:r w:rsidR="001E3415">
        <w:rPr>
          <w:lang w:val="en-US"/>
        </w:rPr>
        <w:t>ly</w:t>
      </w:r>
      <w:r w:rsidR="001E3415">
        <w:rPr>
          <w:lang w:val="ru-RU"/>
        </w:rPr>
        <w:t xml:space="preserve"> и приставки, эквивалентной </w:t>
      </w:r>
      <w:r w:rsidR="008F31D8">
        <w:rPr>
          <w:lang w:val="ru-RU"/>
        </w:rPr>
        <w:t>по-, поэтому эквиваленты наречий этой подгруппы образуются точно таким же образом, как и наречия на по- и -ски.</w:t>
      </w:r>
    </w:p>
    <w:p w14:paraId="7E00E586" w14:textId="434EA609" w:rsidR="00082D4C" w:rsidRPr="00EE5FD4" w:rsidRDefault="00082D4C" w:rsidP="003431B8">
      <w:pPr>
        <w:jc w:val="both"/>
        <w:rPr>
          <w:iCs/>
          <w:lang w:val="ru-RU"/>
        </w:rPr>
      </w:pPr>
      <w:r w:rsidRPr="00082D4C">
        <w:rPr>
          <w:i/>
          <w:iCs/>
        </w:rPr>
        <w:t xml:space="preserve">When the Supreme Court handed down its decision that prisoners should be segregated according to race, many jurisdictions did not have enough Oriental or American Indian criminals to make separate institutions for them </w:t>
      </w:r>
      <w:r w:rsidRPr="00082D4C">
        <w:rPr>
          <w:b/>
          <w:bCs/>
          <w:i/>
          <w:iCs/>
        </w:rPr>
        <w:t>economically</w:t>
      </w:r>
      <w:r w:rsidRPr="00082D4C">
        <w:rPr>
          <w:i/>
          <w:iCs/>
        </w:rPr>
        <w:t xml:space="preserve"> feasible. </w:t>
      </w:r>
      <w:r w:rsidRPr="00EE5FD4">
        <w:rPr>
          <w:iCs/>
          <w:lang w:val="ru-RU"/>
        </w:rPr>
        <w:t>[Kur</w:t>
      </w:r>
      <w:r w:rsidR="00EE5FD4" w:rsidRPr="00EE5FD4">
        <w:rPr>
          <w:iCs/>
          <w:lang w:val="ru-RU"/>
        </w:rPr>
        <w:t>t Vonnegut. Hocus Pocus (1990)]</w:t>
      </w:r>
      <w:r w:rsidR="00EE5FD4">
        <w:rPr>
          <w:i/>
          <w:iCs/>
          <w:lang w:val="ru-RU"/>
        </w:rPr>
        <w:t xml:space="preserve"> – </w:t>
      </w:r>
      <w:r w:rsidRPr="00082D4C">
        <w:rPr>
          <w:i/>
          <w:iCs/>
          <w:lang w:val="ru-RU"/>
        </w:rPr>
        <w:t xml:space="preserve">Когда Верховный Суд принял решение о сегрегации заключенных по расовому признаку, во многих юридических округах оказалось недостаточно Американских индейцев или представителей Восточной расы, чтобы их отдельное содержание было </w:t>
      </w:r>
      <w:r w:rsidRPr="00082D4C">
        <w:rPr>
          <w:b/>
          <w:bCs/>
          <w:i/>
          <w:iCs/>
          <w:lang w:val="ru-RU"/>
        </w:rPr>
        <w:t>экономически</w:t>
      </w:r>
      <w:r w:rsidRPr="00082D4C">
        <w:rPr>
          <w:i/>
          <w:iCs/>
          <w:lang w:val="ru-RU"/>
        </w:rPr>
        <w:t xml:space="preserve"> оправдано. </w:t>
      </w:r>
      <w:r w:rsidRPr="00EE5FD4">
        <w:rPr>
          <w:iCs/>
          <w:lang w:val="ru-RU"/>
        </w:rPr>
        <w:t>[Курт Воннегут. Фокус-покус (М. Ковалева, 1993)]</w:t>
      </w:r>
      <w:r w:rsidR="00EE5FD4" w:rsidRPr="00EE5FD4">
        <w:rPr>
          <w:iCs/>
          <w:lang w:val="ru-RU"/>
        </w:rPr>
        <w:t>.</w:t>
      </w:r>
    </w:p>
    <w:p w14:paraId="499A7656" w14:textId="0B658D7C" w:rsidR="00612236" w:rsidRDefault="00612236" w:rsidP="003431B8">
      <w:pPr>
        <w:jc w:val="both"/>
        <w:rPr>
          <w:lang w:val="ru-RU"/>
        </w:rPr>
      </w:pPr>
      <w:r>
        <w:rPr>
          <w:lang w:val="ru-RU"/>
        </w:rPr>
        <w:t>В третьей группе рассм</w:t>
      </w:r>
      <w:r w:rsidR="00EE5FD4">
        <w:rPr>
          <w:lang w:val="ru-RU"/>
        </w:rPr>
        <w:t>отрим наречия на по-  с суффикса</w:t>
      </w:r>
      <w:r>
        <w:rPr>
          <w:lang w:val="ru-RU"/>
        </w:rPr>
        <w:t>м</w:t>
      </w:r>
      <w:r w:rsidR="00112FDD">
        <w:rPr>
          <w:lang w:val="ru-RU"/>
        </w:rPr>
        <w:t>и –ому/-ему. Такие наречия образованы путем адвербиализации соответствующих прилагательных в дательном падеже и использования приставки по-.</w:t>
      </w:r>
    </w:p>
    <w:tbl>
      <w:tblPr>
        <w:tblStyle w:val="afa"/>
        <w:tblW w:w="0" w:type="auto"/>
        <w:tblLook w:val="04A0" w:firstRow="1" w:lastRow="0" w:firstColumn="1" w:lastColumn="0" w:noHBand="0" w:noVBand="1"/>
      </w:tblPr>
      <w:tblGrid>
        <w:gridCol w:w="4530"/>
        <w:gridCol w:w="4531"/>
      </w:tblGrid>
      <w:tr w:rsidR="00CB1837" w14:paraId="7134B203" w14:textId="77777777" w:rsidTr="00CB1837">
        <w:tc>
          <w:tcPr>
            <w:tcW w:w="4530" w:type="dxa"/>
          </w:tcPr>
          <w:p w14:paraId="1C2C90CF" w14:textId="2786FEA7" w:rsidR="00CB1837" w:rsidRPr="00EE5FD4" w:rsidRDefault="00EE5FD4" w:rsidP="00EE5FD4">
            <w:pPr>
              <w:pStyle w:val="a"/>
              <w:numPr>
                <w:ilvl w:val="0"/>
                <w:numId w:val="28"/>
              </w:numPr>
              <w:jc w:val="both"/>
              <w:rPr>
                <w:lang w:val="ru-RU"/>
              </w:rPr>
            </w:pPr>
            <w:r>
              <w:rPr>
                <w:lang w:val="ru-RU"/>
              </w:rPr>
              <w:t>п</w:t>
            </w:r>
            <w:r w:rsidR="008D203D" w:rsidRPr="00EE5FD4">
              <w:rPr>
                <w:lang w:val="ru-RU"/>
              </w:rPr>
              <w:t>о-прежнему</w:t>
            </w:r>
          </w:p>
        </w:tc>
        <w:tc>
          <w:tcPr>
            <w:tcW w:w="4531" w:type="dxa"/>
          </w:tcPr>
          <w:p w14:paraId="74BC2718" w14:textId="073AEECA" w:rsidR="00CB1837" w:rsidRPr="008D203D" w:rsidRDefault="008D203D" w:rsidP="003431B8">
            <w:pPr>
              <w:ind w:firstLine="0"/>
              <w:jc w:val="both"/>
            </w:pPr>
            <w:r w:rsidRPr="008D203D">
              <w:t>as before, as usual, still</w:t>
            </w:r>
          </w:p>
        </w:tc>
      </w:tr>
      <w:tr w:rsidR="00CB1837" w14:paraId="3C8D6E9F" w14:textId="77777777" w:rsidTr="00CB1837">
        <w:tc>
          <w:tcPr>
            <w:tcW w:w="4530" w:type="dxa"/>
          </w:tcPr>
          <w:p w14:paraId="0D9E0552" w14:textId="063379EB" w:rsidR="00CB1837" w:rsidRPr="00EE5FD4" w:rsidRDefault="00EE5FD4" w:rsidP="00EE5FD4">
            <w:pPr>
              <w:pStyle w:val="a"/>
              <w:numPr>
                <w:ilvl w:val="0"/>
                <w:numId w:val="28"/>
              </w:numPr>
              <w:jc w:val="both"/>
              <w:rPr>
                <w:lang w:val="ru-RU"/>
              </w:rPr>
            </w:pPr>
            <w:r>
              <w:rPr>
                <w:lang w:val="ru-RU"/>
              </w:rPr>
              <w:t>п</w:t>
            </w:r>
            <w:r w:rsidR="008D203D" w:rsidRPr="00EE5FD4">
              <w:rPr>
                <w:lang w:val="ru-RU"/>
              </w:rPr>
              <w:t>о-другому</w:t>
            </w:r>
          </w:p>
        </w:tc>
        <w:tc>
          <w:tcPr>
            <w:tcW w:w="4531" w:type="dxa"/>
          </w:tcPr>
          <w:p w14:paraId="023EC162" w14:textId="0627F0FC" w:rsidR="00CB1837" w:rsidRPr="008D203D" w:rsidRDefault="008D203D" w:rsidP="003431B8">
            <w:pPr>
              <w:ind w:firstLine="0"/>
              <w:jc w:val="both"/>
            </w:pPr>
            <w:r w:rsidRPr="008D203D">
              <w:t>otherwise, differently</w:t>
            </w:r>
          </w:p>
        </w:tc>
      </w:tr>
      <w:tr w:rsidR="00CB1837" w:rsidRPr="008D203D" w14:paraId="1479D50C" w14:textId="77777777" w:rsidTr="00CB1837">
        <w:tc>
          <w:tcPr>
            <w:tcW w:w="4530" w:type="dxa"/>
          </w:tcPr>
          <w:p w14:paraId="18D98F13" w14:textId="03DA5816" w:rsidR="00CB1837" w:rsidRPr="00EE5FD4" w:rsidRDefault="00EE5FD4" w:rsidP="00EE5FD4">
            <w:pPr>
              <w:pStyle w:val="a"/>
              <w:numPr>
                <w:ilvl w:val="0"/>
                <w:numId w:val="28"/>
              </w:numPr>
              <w:jc w:val="both"/>
              <w:rPr>
                <w:lang w:val="ru-RU"/>
              </w:rPr>
            </w:pPr>
            <w:r>
              <w:rPr>
                <w:lang w:val="ru-RU"/>
              </w:rPr>
              <w:t>п</w:t>
            </w:r>
            <w:r w:rsidR="008D203D" w:rsidRPr="00EE5FD4">
              <w:rPr>
                <w:lang w:val="ru-RU"/>
              </w:rPr>
              <w:t>о-новому</w:t>
            </w:r>
          </w:p>
        </w:tc>
        <w:tc>
          <w:tcPr>
            <w:tcW w:w="4531" w:type="dxa"/>
          </w:tcPr>
          <w:p w14:paraId="6D52970E" w14:textId="23F880FF" w:rsidR="00CB1837" w:rsidRPr="008D203D" w:rsidRDefault="008D203D" w:rsidP="003431B8">
            <w:pPr>
              <w:ind w:firstLine="0"/>
              <w:jc w:val="both"/>
            </w:pPr>
            <w:r w:rsidRPr="008D203D">
              <w:t>in a new way/fashion lit</w:t>
            </w:r>
          </w:p>
        </w:tc>
      </w:tr>
      <w:tr w:rsidR="00CB1837" w:rsidRPr="008D203D" w14:paraId="51A50046" w14:textId="77777777" w:rsidTr="00CB1837">
        <w:tc>
          <w:tcPr>
            <w:tcW w:w="4530" w:type="dxa"/>
          </w:tcPr>
          <w:p w14:paraId="20EEE2A3" w14:textId="57127996" w:rsidR="00CB1837" w:rsidRPr="00EE5FD4" w:rsidRDefault="00EE5FD4" w:rsidP="00EE5FD4">
            <w:pPr>
              <w:pStyle w:val="a"/>
              <w:numPr>
                <w:ilvl w:val="0"/>
                <w:numId w:val="28"/>
              </w:numPr>
              <w:jc w:val="both"/>
              <w:rPr>
                <w:lang w:val="ru-RU"/>
              </w:rPr>
            </w:pPr>
            <w:r>
              <w:rPr>
                <w:lang w:val="ru-RU"/>
              </w:rPr>
              <w:lastRenderedPageBreak/>
              <w:t>п</w:t>
            </w:r>
            <w:r w:rsidR="008D203D" w:rsidRPr="00EE5FD4">
              <w:rPr>
                <w:lang w:val="ru-RU"/>
              </w:rPr>
              <w:t>о-старому</w:t>
            </w:r>
          </w:p>
        </w:tc>
        <w:tc>
          <w:tcPr>
            <w:tcW w:w="4531" w:type="dxa"/>
          </w:tcPr>
          <w:p w14:paraId="07794050" w14:textId="4D1A87B1" w:rsidR="00CB1837" w:rsidRPr="008D203D" w:rsidRDefault="008D203D" w:rsidP="003431B8">
            <w:pPr>
              <w:ind w:firstLine="0"/>
              <w:jc w:val="both"/>
            </w:pPr>
            <w:r w:rsidRPr="008D203D">
              <w:t>as before, так же (much) the same, as of old lit</w:t>
            </w:r>
          </w:p>
        </w:tc>
      </w:tr>
      <w:tr w:rsidR="00CB1837" w14:paraId="38A988E1" w14:textId="77777777" w:rsidTr="00CB1837">
        <w:tc>
          <w:tcPr>
            <w:tcW w:w="4530" w:type="dxa"/>
          </w:tcPr>
          <w:p w14:paraId="420854A5" w14:textId="1D1A5396" w:rsidR="00CB1837" w:rsidRPr="00EE5FD4" w:rsidRDefault="00EE5FD4" w:rsidP="00EE5FD4">
            <w:pPr>
              <w:pStyle w:val="a"/>
              <w:numPr>
                <w:ilvl w:val="0"/>
                <w:numId w:val="28"/>
              </w:numPr>
              <w:jc w:val="both"/>
              <w:rPr>
                <w:lang w:val="ru-RU"/>
              </w:rPr>
            </w:pPr>
            <w:r>
              <w:rPr>
                <w:lang w:val="ru-RU"/>
              </w:rPr>
              <w:t>п</w:t>
            </w:r>
            <w:r w:rsidR="008D203D" w:rsidRPr="00EE5FD4">
              <w:rPr>
                <w:lang w:val="ru-RU"/>
              </w:rPr>
              <w:t>о-военному</w:t>
            </w:r>
          </w:p>
        </w:tc>
        <w:tc>
          <w:tcPr>
            <w:tcW w:w="4531" w:type="dxa"/>
          </w:tcPr>
          <w:p w14:paraId="54A42844" w14:textId="05DD0759" w:rsidR="00CB1837" w:rsidRPr="008D203D" w:rsidRDefault="008D203D" w:rsidP="003431B8">
            <w:pPr>
              <w:ind w:firstLine="0"/>
              <w:jc w:val="both"/>
            </w:pPr>
            <w:r w:rsidRPr="008D203D">
              <w:t>in a military way</w:t>
            </w:r>
          </w:p>
        </w:tc>
      </w:tr>
      <w:tr w:rsidR="00CB1837" w14:paraId="0F164629" w14:textId="77777777" w:rsidTr="00CB1837">
        <w:tc>
          <w:tcPr>
            <w:tcW w:w="4530" w:type="dxa"/>
          </w:tcPr>
          <w:p w14:paraId="5AF4E0DA" w14:textId="7E45B88D" w:rsidR="00CB1837" w:rsidRPr="00EE5FD4" w:rsidRDefault="00EE5FD4" w:rsidP="00EE5FD4">
            <w:pPr>
              <w:pStyle w:val="a"/>
              <w:numPr>
                <w:ilvl w:val="0"/>
                <w:numId w:val="28"/>
              </w:numPr>
              <w:jc w:val="both"/>
              <w:rPr>
                <w:lang w:val="ru-RU"/>
              </w:rPr>
            </w:pPr>
            <w:r>
              <w:rPr>
                <w:lang w:val="ru-RU"/>
              </w:rPr>
              <w:t>п</w:t>
            </w:r>
            <w:r w:rsidR="008D203D" w:rsidRPr="00EE5FD4">
              <w:rPr>
                <w:lang w:val="ru-RU"/>
              </w:rPr>
              <w:t>о-базарному</w:t>
            </w:r>
          </w:p>
        </w:tc>
        <w:tc>
          <w:tcPr>
            <w:tcW w:w="4531" w:type="dxa"/>
          </w:tcPr>
          <w:p w14:paraId="7F62DF1D" w14:textId="592C2DB1" w:rsidR="00CB1837" w:rsidRPr="008D203D" w:rsidRDefault="00EE5FD4" w:rsidP="003431B8">
            <w:pPr>
              <w:ind w:firstLine="0"/>
              <w:jc w:val="both"/>
              <w:rPr>
                <w:lang w:val="en-US"/>
              </w:rPr>
            </w:pPr>
            <w:r>
              <w:rPr>
                <w:rFonts w:eastAsia="MS Mincho"/>
                <w:lang w:val="en-US" w:eastAsia="ja-JP"/>
              </w:rPr>
              <w:t>v</w:t>
            </w:r>
            <w:r w:rsidR="008D203D">
              <w:rPr>
                <w:lang w:val="en-US"/>
              </w:rPr>
              <w:t>urgarly</w:t>
            </w:r>
          </w:p>
        </w:tc>
      </w:tr>
      <w:tr w:rsidR="00CB1837" w14:paraId="4A7BDDC9" w14:textId="77777777" w:rsidTr="00CB1837">
        <w:tc>
          <w:tcPr>
            <w:tcW w:w="4530" w:type="dxa"/>
          </w:tcPr>
          <w:p w14:paraId="648E58A7" w14:textId="51639820" w:rsidR="00CB1837" w:rsidRPr="00EE5FD4" w:rsidRDefault="00EE5FD4" w:rsidP="00EE5FD4">
            <w:pPr>
              <w:pStyle w:val="a"/>
              <w:numPr>
                <w:ilvl w:val="0"/>
                <w:numId w:val="28"/>
              </w:numPr>
              <w:jc w:val="both"/>
              <w:rPr>
                <w:lang w:val="ru-RU"/>
              </w:rPr>
            </w:pPr>
            <w:r>
              <w:rPr>
                <w:lang w:val="ru-RU"/>
              </w:rPr>
              <w:t>п</w:t>
            </w:r>
            <w:r w:rsidR="008D203D" w:rsidRPr="00EE5FD4">
              <w:rPr>
                <w:lang w:val="ru-RU"/>
              </w:rPr>
              <w:t>о-голубиному</w:t>
            </w:r>
          </w:p>
        </w:tc>
        <w:tc>
          <w:tcPr>
            <w:tcW w:w="4531" w:type="dxa"/>
          </w:tcPr>
          <w:p w14:paraId="43EBDCA1" w14:textId="5C6DE1C4" w:rsidR="00CB1837" w:rsidRPr="008D203D" w:rsidRDefault="008D203D" w:rsidP="003431B8">
            <w:pPr>
              <w:ind w:firstLine="0"/>
              <w:jc w:val="both"/>
            </w:pPr>
            <w:r w:rsidRPr="008D203D">
              <w:t>in a dove-like way</w:t>
            </w:r>
          </w:p>
        </w:tc>
      </w:tr>
      <w:tr w:rsidR="00CB1837" w14:paraId="65CAA420" w14:textId="77777777" w:rsidTr="00CB1837">
        <w:tc>
          <w:tcPr>
            <w:tcW w:w="4530" w:type="dxa"/>
          </w:tcPr>
          <w:p w14:paraId="0CF844EF" w14:textId="127736D3" w:rsidR="00CB1837" w:rsidRPr="00EE5FD4" w:rsidRDefault="00EE5FD4" w:rsidP="00EE5FD4">
            <w:pPr>
              <w:pStyle w:val="a"/>
              <w:numPr>
                <w:ilvl w:val="0"/>
                <w:numId w:val="28"/>
              </w:numPr>
              <w:jc w:val="both"/>
              <w:rPr>
                <w:lang w:val="ru-RU"/>
              </w:rPr>
            </w:pPr>
            <w:r>
              <w:rPr>
                <w:lang w:val="ru-RU"/>
              </w:rPr>
              <w:t>п</w:t>
            </w:r>
            <w:r w:rsidR="008D203D" w:rsidRPr="00EE5FD4">
              <w:rPr>
                <w:lang w:val="ru-RU"/>
              </w:rPr>
              <w:t>о-особенному</w:t>
            </w:r>
          </w:p>
        </w:tc>
        <w:tc>
          <w:tcPr>
            <w:tcW w:w="4531" w:type="dxa"/>
          </w:tcPr>
          <w:p w14:paraId="2B79414B" w14:textId="5A2335C9" w:rsidR="00CB1837" w:rsidRPr="003D3C84" w:rsidRDefault="008D203D" w:rsidP="003431B8">
            <w:pPr>
              <w:ind w:firstLine="0"/>
              <w:jc w:val="both"/>
              <w:rPr>
                <w:lang w:val="ru-RU"/>
              </w:rPr>
            </w:pPr>
            <w:r w:rsidRPr="008D203D">
              <w:t>in a special way</w:t>
            </w:r>
          </w:p>
        </w:tc>
      </w:tr>
    </w:tbl>
    <w:p w14:paraId="128C8134" w14:textId="23A742E3" w:rsidR="00AE3E38" w:rsidRDefault="00AE3E38" w:rsidP="00AE3E38">
      <w:pPr>
        <w:jc w:val="both"/>
        <w:rPr>
          <w:lang w:val="ru-RU"/>
        </w:rPr>
      </w:pPr>
      <w:r>
        <w:rPr>
          <w:lang w:val="ru-RU"/>
        </w:rPr>
        <w:t>Таблица 2.10 – Примеры сравнительно-уподобительных наречий с приставкой по- и суффиксами -ому/-ему и их английские эквиваленты</w:t>
      </w:r>
    </w:p>
    <w:p w14:paraId="334564CF" w14:textId="77777777" w:rsidR="00AE3E38" w:rsidRPr="00AE3E38" w:rsidRDefault="00AE3E38" w:rsidP="003431B8">
      <w:pPr>
        <w:jc w:val="both"/>
        <w:rPr>
          <w:lang w:val="ru-RU"/>
        </w:rPr>
      </w:pPr>
    </w:p>
    <w:p w14:paraId="11813714" w14:textId="63D611E8" w:rsidR="00CB1837" w:rsidRDefault="008D203D" w:rsidP="003431B8">
      <w:pPr>
        <w:jc w:val="both"/>
        <w:rPr>
          <w:lang w:val="ru-RU"/>
        </w:rPr>
      </w:pPr>
      <w:r>
        <w:rPr>
          <w:lang w:val="ru-RU"/>
        </w:rPr>
        <w:t xml:space="preserve">В </w:t>
      </w:r>
      <w:r w:rsidR="00112FDD">
        <w:rPr>
          <w:lang w:val="ru-RU"/>
        </w:rPr>
        <w:t xml:space="preserve">английских </w:t>
      </w:r>
      <w:r>
        <w:rPr>
          <w:lang w:val="ru-RU"/>
        </w:rPr>
        <w:t xml:space="preserve">эквивалентах этой группы чаще, чем в других, встречаются конструкции </w:t>
      </w:r>
      <w:r>
        <w:rPr>
          <w:lang w:val="en-US"/>
        </w:rPr>
        <w:t>in</w:t>
      </w:r>
      <w:r w:rsidRPr="006153E1">
        <w:rPr>
          <w:lang w:val="ru-RU"/>
        </w:rPr>
        <w:t xml:space="preserve"> </w:t>
      </w:r>
      <w:r>
        <w:rPr>
          <w:lang w:val="en-US"/>
        </w:rPr>
        <w:t>a</w:t>
      </w:r>
      <w:r w:rsidRPr="006153E1">
        <w:rPr>
          <w:lang w:val="ru-RU"/>
        </w:rPr>
        <w:t xml:space="preserve"> … </w:t>
      </w:r>
      <w:r>
        <w:rPr>
          <w:lang w:val="en-US"/>
        </w:rPr>
        <w:t>way</w:t>
      </w:r>
      <w:r w:rsidRPr="006153E1">
        <w:rPr>
          <w:lang w:val="ru-RU"/>
        </w:rPr>
        <w:t xml:space="preserve">, </w:t>
      </w:r>
      <w:r>
        <w:rPr>
          <w:lang w:val="en-US"/>
        </w:rPr>
        <w:t>in</w:t>
      </w:r>
      <w:r w:rsidRPr="006153E1">
        <w:rPr>
          <w:lang w:val="ru-RU"/>
        </w:rPr>
        <w:t xml:space="preserve"> </w:t>
      </w:r>
      <w:r>
        <w:rPr>
          <w:lang w:val="en-US"/>
        </w:rPr>
        <w:t>a</w:t>
      </w:r>
      <w:r w:rsidRPr="006153E1">
        <w:rPr>
          <w:lang w:val="ru-RU"/>
        </w:rPr>
        <w:t xml:space="preserve"> … </w:t>
      </w:r>
      <w:r>
        <w:rPr>
          <w:lang w:val="en-US"/>
        </w:rPr>
        <w:t>manner</w:t>
      </w:r>
      <w:r w:rsidRPr="006153E1">
        <w:rPr>
          <w:lang w:val="ru-RU"/>
        </w:rPr>
        <w:t xml:space="preserve">, </w:t>
      </w:r>
      <w:r>
        <w:rPr>
          <w:lang w:val="en-US"/>
        </w:rPr>
        <w:t>in</w:t>
      </w:r>
      <w:r w:rsidRPr="006153E1">
        <w:rPr>
          <w:lang w:val="ru-RU"/>
        </w:rPr>
        <w:t xml:space="preserve"> </w:t>
      </w:r>
      <w:r>
        <w:rPr>
          <w:lang w:val="en-US"/>
        </w:rPr>
        <w:t>a</w:t>
      </w:r>
      <w:r w:rsidRPr="006153E1">
        <w:rPr>
          <w:lang w:val="ru-RU"/>
        </w:rPr>
        <w:t xml:space="preserve"> … </w:t>
      </w:r>
      <w:r>
        <w:rPr>
          <w:lang w:val="en-US"/>
        </w:rPr>
        <w:t>style</w:t>
      </w:r>
      <w:r w:rsidRPr="006153E1">
        <w:rPr>
          <w:lang w:val="ru-RU"/>
        </w:rPr>
        <w:t xml:space="preserve">, </w:t>
      </w:r>
      <w:r>
        <w:rPr>
          <w:lang w:val="en-US"/>
        </w:rPr>
        <w:t>in</w:t>
      </w:r>
      <w:r w:rsidRPr="006153E1">
        <w:rPr>
          <w:lang w:val="ru-RU"/>
        </w:rPr>
        <w:t xml:space="preserve"> </w:t>
      </w:r>
      <w:r>
        <w:rPr>
          <w:lang w:val="en-US"/>
        </w:rPr>
        <w:t>a</w:t>
      </w:r>
      <w:r w:rsidRPr="006153E1">
        <w:rPr>
          <w:lang w:val="ru-RU"/>
        </w:rPr>
        <w:t xml:space="preserve"> … </w:t>
      </w:r>
      <w:r>
        <w:rPr>
          <w:lang w:val="en-US"/>
        </w:rPr>
        <w:t>fashion</w:t>
      </w:r>
      <w:r w:rsidRPr="006153E1">
        <w:rPr>
          <w:lang w:val="ru-RU"/>
        </w:rPr>
        <w:t xml:space="preserve"> </w:t>
      </w:r>
      <w:r>
        <w:rPr>
          <w:lang w:val="ru-RU"/>
        </w:rPr>
        <w:t>и т.д.</w:t>
      </w:r>
      <w:r w:rsidR="00112FDD">
        <w:rPr>
          <w:lang w:val="ru-RU"/>
        </w:rPr>
        <w:t xml:space="preserve"> При этом, в отличие от наречий этой группы в русском языке, эквиваленты в английском не образуют новое слово от прилагательных, а используют прилагательные в указанных конструкциях.</w:t>
      </w:r>
    </w:p>
    <w:p w14:paraId="45A969F6" w14:textId="107C2818" w:rsidR="00A70259" w:rsidRPr="00EE5FD4" w:rsidRDefault="00A70259" w:rsidP="003431B8">
      <w:pPr>
        <w:jc w:val="both"/>
        <w:rPr>
          <w:i/>
          <w:iCs/>
          <w:lang w:val="ru-RU"/>
        </w:rPr>
      </w:pPr>
      <w:r w:rsidRPr="00A70259">
        <w:rPr>
          <w:i/>
          <w:iCs/>
          <w:lang w:val="ru-RU"/>
        </w:rPr>
        <w:t xml:space="preserve">Шатов и ударил-то </w:t>
      </w:r>
      <w:r w:rsidRPr="00A70259">
        <w:rPr>
          <w:b/>
          <w:bCs/>
          <w:i/>
          <w:iCs/>
          <w:lang w:val="ru-RU"/>
        </w:rPr>
        <w:t>по-особенному</w:t>
      </w:r>
      <w:r w:rsidRPr="00A70259">
        <w:rPr>
          <w:i/>
          <w:iCs/>
          <w:lang w:val="ru-RU"/>
        </w:rPr>
        <w:t xml:space="preserve">, вовсе не так, как обыкновенно принято давать пощечины (если только можно так выразиться), не ладонью, а всем кулаком, а кулак у него был большой, веский, костлявый, с рыжим пухом и с веснушками. </w:t>
      </w:r>
      <w:r w:rsidRPr="00EE5FD4">
        <w:rPr>
          <w:iCs/>
          <w:lang w:val="en-US"/>
        </w:rPr>
        <w:t>[</w:t>
      </w:r>
      <w:r w:rsidRPr="00EE5FD4">
        <w:rPr>
          <w:iCs/>
          <w:lang w:val="ru-RU"/>
        </w:rPr>
        <w:t>Ф</w:t>
      </w:r>
      <w:r w:rsidRPr="00EE5FD4">
        <w:rPr>
          <w:iCs/>
          <w:lang w:val="en-US"/>
        </w:rPr>
        <w:t xml:space="preserve">. </w:t>
      </w:r>
      <w:r w:rsidRPr="00EE5FD4">
        <w:rPr>
          <w:iCs/>
          <w:lang w:val="ru-RU"/>
        </w:rPr>
        <w:t>М</w:t>
      </w:r>
      <w:r w:rsidRPr="00EE5FD4">
        <w:rPr>
          <w:iCs/>
          <w:lang w:val="en-US"/>
        </w:rPr>
        <w:t xml:space="preserve">. </w:t>
      </w:r>
      <w:r w:rsidRPr="00EE5FD4">
        <w:rPr>
          <w:iCs/>
          <w:lang w:val="ru-RU"/>
        </w:rPr>
        <w:t>Достоевский</w:t>
      </w:r>
      <w:r w:rsidRPr="00EE5FD4">
        <w:rPr>
          <w:iCs/>
          <w:lang w:val="en-US"/>
        </w:rPr>
        <w:t xml:space="preserve">. </w:t>
      </w:r>
      <w:r w:rsidRPr="00EE5FD4">
        <w:rPr>
          <w:iCs/>
          <w:lang w:val="ru-RU"/>
        </w:rPr>
        <w:t>Бесы</w:t>
      </w:r>
      <w:r w:rsidRPr="00EE5FD4">
        <w:rPr>
          <w:iCs/>
          <w:lang w:val="en-US"/>
        </w:rPr>
        <w:t xml:space="preserve"> (1872)]</w:t>
      </w:r>
      <w:r w:rsidR="00EE5FD4" w:rsidRPr="00EE5FD4">
        <w:rPr>
          <w:i/>
          <w:iCs/>
          <w:lang w:val="en-US"/>
        </w:rPr>
        <w:t xml:space="preserve"> – </w:t>
      </w:r>
      <w:r w:rsidRPr="00A70259">
        <w:rPr>
          <w:i/>
          <w:iCs/>
        </w:rPr>
        <w:t xml:space="preserve">Shatov struck the blow </w:t>
      </w:r>
      <w:r w:rsidRPr="00A70259">
        <w:rPr>
          <w:b/>
          <w:bCs/>
          <w:i/>
          <w:iCs/>
        </w:rPr>
        <w:t>in a peculiar way</w:t>
      </w:r>
      <w:r w:rsidRPr="00A70259">
        <w:rPr>
          <w:i/>
          <w:iCs/>
        </w:rPr>
        <w:t xml:space="preserve">, not at all after the conventional fashion (if one may use such an expression). It was not a slap with the palm of his hand, but a blow with the whole fist, and it was a big, heavy, bony fist covered with red hairs and freckles. </w:t>
      </w:r>
      <w:r w:rsidRPr="00EE5FD4">
        <w:rPr>
          <w:iCs/>
        </w:rPr>
        <w:t>[Fedor Dostoevsky. The Possessed, or The Devils (Constance Garnett, 1913)]</w:t>
      </w:r>
      <w:r w:rsidR="00EE5FD4" w:rsidRPr="00EE5FD4">
        <w:rPr>
          <w:iCs/>
          <w:lang w:val="ru-RU"/>
        </w:rPr>
        <w:t>.</w:t>
      </w:r>
    </w:p>
    <w:p w14:paraId="22077EFE" w14:textId="77777777" w:rsidR="00112FDD" w:rsidRDefault="00112FDD" w:rsidP="00A75304">
      <w:pPr>
        <w:jc w:val="center"/>
      </w:pPr>
    </w:p>
    <w:p w14:paraId="47843CA8" w14:textId="77777777" w:rsidR="00AA3A84" w:rsidRDefault="00AA3A84">
      <w:pPr>
        <w:spacing w:after="160" w:line="259" w:lineRule="auto"/>
        <w:ind w:firstLine="0"/>
        <w:rPr>
          <w:rFonts w:eastAsiaTheme="majorEastAsia" w:cstheme="majorBidi"/>
          <w:bCs/>
          <w:color w:val="000000" w:themeColor="text1"/>
          <w:szCs w:val="26"/>
          <w:lang w:val="ru-RU"/>
        </w:rPr>
      </w:pPr>
      <w:bookmarkStart w:id="23" w:name="_Toc483258085"/>
      <w:r>
        <w:rPr>
          <w:lang w:val="ru-RU"/>
        </w:rPr>
        <w:br w:type="page"/>
      </w:r>
    </w:p>
    <w:p w14:paraId="5ADABDF9" w14:textId="4D9AD257" w:rsidR="005975BA" w:rsidRDefault="005975BA" w:rsidP="007E523C">
      <w:pPr>
        <w:pStyle w:val="2"/>
        <w:rPr>
          <w:lang w:val="ru-RU"/>
        </w:rPr>
      </w:pPr>
      <w:r>
        <w:rPr>
          <w:lang w:val="ru-RU"/>
        </w:rPr>
        <w:lastRenderedPageBreak/>
        <w:t xml:space="preserve">2.6. </w:t>
      </w:r>
      <w:r w:rsidR="00A75304">
        <w:rPr>
          <w:lang w:val="ru-RU"/>
        </w:rPr>
        <w:t>Выводы</w:t>
      </w:r>
      <w:bookmarkEnd w:id="23"/>
    </w:p>
    <w:p w14:paraId="6E1046D5" w14:textId="6DC93D98" w:rsidR="00A75304" w:rsidRDefault="00A75304" w:rsidP="00A75304">
      <w:pPr>
        <w:ind w:firstLine="0"/>
        <w:jc w:val="both"/>
        <w:rPr>
          <w:lang w:val="ru-RU"/>
        </w:rPr>
      </w:pPr>
    </w:p>
    <w:p w14:paraId="18580DCD" w14:textId="1CE840AA" w:rsidR="00815417" w:rsidRDefault="00815417" w:rsidP="00A75304">
      <w:pPr>
        <w:pStyle w:val="a"/>
        <w:numPr>
          <w:ilvl w:val="0"/>
          <w:numId w:val="29"/>
        </w:numPr>
        <w:jc w:val="both"/>
        <w:rPr>
          <w:lang w:val="ru-RU"/>
        </w:rPr>
      </w:pPr>
      <w:r>
        <w:rPr>
          <w:lang w:val="ru-RU"/>
        </w:rPr>
        <w:t>Группа наречий собственно образа и способа действия является в русском языке относительно закрытой и устоявшейся, с чем связана фиксация лексем данной группы в отдельных словарных статьях в БТС. Сравнительно-уподобительные наречия, напротив, сохраняют крепкую семантическую связь с мотивирующим прилагательным (</w:t>
      </w:r>
      <w:r w:rsidRPr="009B2C8C">
        <w:rPr>
          <w:i/>
          <w:lang w:val="ru-RU"/>
        </w:rPr>
        <w:t>автоматический – автоматически</w:t>
      </w:r>
      <w:r>
        <w:rPr>
          <w:lang w:val="ru-RU"/>
        </w:rPr>
        <w:t>) или существительным</w:t>
      </w:r>
      <w:r w:rsidR="009B2C8C">
        <w:rPr>
          <w:lang w:val="ru-RU"/>
        </w:rPr>
        <w:t xml:space="preserve"> (</w:t>
      </w:r>
      <w:r w:rsidR="009B2C8C" w:rsidRPr="009B2C8C">
        <w:rPr>
          <w:i/>
          <w:lang w:val="ru-RU"/>
        </w:rPr>
        <w:t>дуга – дугой</w:t>
      </w:r>
      <w:r w:rsidR="009B2C8C">
        <w:rPr>
          <w:lang w:val="ru-RU"/>
        </w:rPr>
        <w:t>)</w:t>
      </w:r>
      <w:r>
        <w:rPr>
          <w:lang w:val="ru-RU"/>
        </w:rPr>
        <w:t>, поэтому помещаются в одной словарной статье с мотивирующим словом.</w:t>
      </w:r>
    </w:p>
    <w:p w14:paraId="5C4CDBE4" w14:textId="7239394C" w:rsidR="00A75304" w:rsidRPr="0007793D" w:rsidRDefault="0007793D" w:rsidP="00A75304">
      <w:pPr>
        <w:pStyle w:val="a"/>
        <w:numPr>
          <w:ilvl w:val="0"/>
          <w:numId w:val="29"/>
        </w:numPr>
        <w:jc w:val="both"/>
        <w:rPr>
          <w:lang w:val="ru-RU"/>
        </w:rPr>
      </w:pPr>
      <w:r>
        <w:rPr>
          <w:lang w:val="ru-RU"/>
        </w:rPr>
        <w:t>Английские наречия на -</w:t>
      </w:r>
      <w:r>
        <w:rPr>
          <w:rFonts w:eastAsia="MS Mincho"/>
          <w:lang w:val="en-US"/>
        </w:rPr>
        <w:t>ly</w:t>
      </w:r>
      <w:r w:rsidRPr="0007793D">
        <w:rPr>
          <w:rFonts w:eastAsia="MS Mincho"/>
          <w:lang w:val="ru-RU"/>
        </w:rPr>
        <w:t xml:space="preserve"> </w:t>
      </w:r>
      <w:r>
        <w:rPr>
          <w:rFonts w:eastAsia="MS Mincho"/>
          <w:lang w:val="ru-RU"/>
        </w:rPr>
        <w:t>встречаются при переводе всех подгрупп наречий образа действия (</w:t>
      </w:r>
      <w:r w:rsidRPr="0007793D">
        <w:rPr>
          <w:rFonts w:eastAsia="MS Mincho"/>
          <w:i/>
          <w:lang w:val="ru-RU"/>
        </w:rPr>
        <w:t xml:space="preserve">молча – </w:t>
      </w:r>
      <w:r w:rsidRPr="0007793D">
        <w:rPr>
          <w:rFonts w:eastAsia="MS Mincho"/>
          <w:i/>
          <w:lang w:val="en-US"/>
        </w:rPr>
        <w:t>silently</w:t>
      </w:r>
      <w:r w:rsidRPr="0007793D">
        <w:rPr>
          <w:rFonts w:eastAsia="MS Mincho"/>
          <w:i/>
          <w:lang w:val="ru-RU"/>
        </w:rPr>
        <w:t xml:space="preserve">, попросту – </w:t>
      </w:r>
      <w:r w:rsidRPr="0007793D">
        <w:rPr>
          <w:rFonts w:eastAsia="MS Mincho"/>
          <w:i/>
          <w:lang w:val="en-US"/>
        </w:rPr>
        <w:t>simply</w:t>
      </w:r>
      <w:r w:rsidRPr="0007793D">
        <w:rPr>
          <w:rFonts w:eastAsia="MS Mincho"/>
          <w:i/>
          <w:lang w:val="ru-RU"/>
        </w:rPr>
        <w:t xml:space="preserve">, насилу – </w:t>
      </w:r>
      <w:r w:rsidRPr="0007793D">
        <w:rPr>
          <w:rFonts w:eastAsia="MS Mincho"/>
          <w:i/>
          <w:lang w:val="en-US"/>
        </w:rPr>
        <w:t>hardly</w:t>
      </w:r>
      <w:r w:rsidRPr="0007793D">
        <w:rPr>
          <w:rFonts w:eastAsia="MS Mincho"/>
          <w:i/>
          <w:lang w:val="ru-RU"/>
        </w:rPr>
        <w:t xml:space="preserve">, уркадкой – </w:t>
      </w:r>
      <w:r w:rsidRPr="0007793D">
        <w:rPr>
          <w:rFonts w:eastAsia="MS Mincho"/>
          <w:i/>
          <w:lang w:val="en-US"/>
        </w:rPr>
        <w:t>stealthily</w:t>
      </w:r>
      <w:r w:rsidRPr="0007793D">
        <w:rPr>
          <w:rFonts w:eastAsia="MS Mincho"/>
          <w:i/>
          <w:lang w:val="ru-RU"/>
        </w:rPr>
        <w:t xml:space="preserve">, страдальчески – </w:t>
      </w:r>
      <w:r w:rsidRPr="0007793D">
        <w:rPr>
          <w:rFonts w:eastAsia="MS Mincho"/>
          <w:i/>
          <w:lang w:val="en-US"/>
        </w:rPr>
        <w:t>miserably</w:t>
      </w:r>
      <w:r w:rsidRPr="0007793D">
        <w:rPr>
          <w:rFonts w:eastAsia="MS Mincho"/>
          <w:i/>
          <w:lang w:val="ru-RU"/>
        </w:rPr>
        <w:t xml:space="preserve">, по-женски – </w:t>
      </w:r>
      <w:r w:rsidRPr="0007793D">
        <w:rPr>
          <w:rFonts w:eastAsia="MS Mincho"/>
          <w:i/>
          <w:lang w:val="en-US"/>
        </w:rPr>
        <w:t>womanly</w:t>
      </w:r>
      <w:r w:rsidRPr="0007793D">
        <w:rPr>
          <w:rFonts w:eastAsia="MS Mincho"/>
          <w:i/>
          <w:lang w:val="ru-RU"/>
        </w:rPr>
        <w:t xml:space="preserve">, по-товарищески – </w:t>
      </w:r>
      <w:r w:rsidRPr="0007793D">
        <w:rPr>
          <w:rFonts w:eastAsia="MS Mincho"/>
          <w:i/>
          <w:lang w:val="en-US"/>
        </w:rPr>
        <w:t>comradly</w:t>
      </w:r>
      <w:r w:rsidRPr="0007793D">
        <w:rPr>
          <w:rFonts w:eastAsia="MS Mincho"/>
          <w:i/>
          <w:lang w:val="ru-RU"/>
        </w:rPr>
        <w:t xml:space="preserve">, вразброс – </w:t>
      </w:r>
      <w:r w:rsidRPr="0007793D">
        <w:rPr>
          <w:rFonts w:eastAsia="MS Mincho"/>
          <w:i/>
          <w:lang w:val="en-US"/>
        </w:rPr>
        <w:t>discordantly</w:t>
      </w:r>
      <w:r>
        <w:rPr>
          <w:rFonts w:eastAsia="MS Mincho"/>
          <w:lang w:val="ru-RU"/>
        </w:rPr>
        <w:t xml:space="preserve">). Это связано с высокой продуктивностью данного </w:t>
      </w:r>
      <w:r w:rsidR="00D76B78">
        <w:rPr>
          <w:rFonts w:eastAsia="MS Mincho"/>
          <w:lang w:val="ru-RU"/>
        </w:rPr>
        <w:t>типа</w:t>
      </w:r>
      <w:r>
        <w:rPr>
          <w:rFonts w:eastAsia="MS Mincho"/>
          <w:lang w:val="ru-RU"/>
        </w:rPr>
        <w:t xml:space="preserve"> наречного словообразования в английском языке, что позволяет образовать таким способом наречие практически от любого существительного или прилагательного.</w:t>
      </w:r>
    </w:p>
    <w:p w14:paraId="5C916B40" w14:textId="77BA1F9D" w:rsidR="0007793D" w:rsidRPr="00D76B78" w:rsidRDefault="0007793D" w:rsidP="00A75304">
      <w:pPr>
        <w:pStyle w:val="a"/>
        <w:numPr>
          <w:ilvl w:val="0"/>
          <w:numId w:val="29"/>
        </w:numPr>
        <w:jc w:val="both"/>
        <w:rPr>
          <w:lang w:val="ru-RU"/>
        </w:rPr>
      </w:pPr>
      <w:r>
        <w:rPr>
          <w:rFonts w:eastAsia="MS Mincho"/>
          <w:lang w:val="ru-RU"/>
        </w:rPr>
        <w:t xml:space="preserve">Английские наречия на </w:t>
      </w:r>
      <w:r>
        <w:rPr>
          <w:rFonts w:eastAsia="MS Mincho" w:hint="eastAsia"/>
          <w:lang w:val="ru-RU"/>
        </w:rPr>
        <w:t>-</w:t>
      </w:r>
      <w:r>
        <w:rPr>
          <w:rFonts w:eastAsia="MS Mincho"/>
          <w:lang w:val="en-US"/>
        </w:rPr>
        <w:t>ally</w:t>
      </w:r>
      <w:r w:rsidRPr="00D76B78">
        <w:rPr>
          <w:rFonts w:eastAsia="MS Mincho"/>
          <w:lang w:val="ru-RU"/>
        </w:rPr>
        <w:t xml:space="preserve"> </w:t>
      </w:r>
      <w:r w:rsidR="00D76B78">
        <w:rPr>
          <w:rFonts w:eastAsia="MS Mincho"/>
          <w:lang w:val="ru-RU"/>
        </w:rPr>
        <w:t>используются в подавляющем большинстве случаев при переводе сравнительно-уподобительных наречий</w:t>
      </w:r>
      <w:r w:rsidR="00D76B78" w:rsidRPr="00D76B78">
        <w:rPr>
          <w:rFonts w:eastAsia="MS Mincho"/>
          <w:lang w:val="ru-RU"/>
        </w:rPr>
        <w:t xml:space="preserve"> </w:t>
      </w:r>
      <w:r w:rsidR="00D76B78">
        <w:rPr>
          <w:rFonts w:eastAsia="MS Mincho"/>
          <w:lang w:val="ru-RU"/>
        </w:rPr>
        <w:t>на -ски (</w:t>
      </w:r>
      <w:r w:rsidR="00D76B78" w:rsidRPr="00D76B78">
        <w:rPr>
          <w:rFonts w:eastAsia="MS Mincho"/>
          <w:i/>
          <w:lang w:val="ru-RU"/>
        </w:rPr>
        <w:t xml:space="preserve">математически – </w:t>
      </w:r>
      <w:r w:rsidR="00D76B78" w:rsidRPr="00D76B78">
        <w:rPr>
          <w:rFonts w:eastAsia="MS Mincho"/>
          <w:i/>
          <w:lang w:val="en-US"/>
        </w:rPr>
        <w:t>mathematically</w:t>
      </w:r>
      <w:r w:rsidR="00D76B78" w:rsidRPr="00D76B78">
        <w:rPr>
          <w:rFonts w:eastAsia="MS Mincho"/>
          <w:i/>
          <w:lang w:val="ru-RU"/>
        </w:rPr>
        <w:t xml:space="preserve">, символически – </w:t>
      </w:r>
      <w:r w:rsidR="00D76B78" w:rsidRPr="00D76B78">
        <w:rPr>
          <w:rFonts w:eastAsia="MS Mincho"/>
          <w:i/>
          <w:lang w:val="en-US"/>
        </w:rPr>
        <w:t>symbolically</w:t>
      </w:r>
      <w:r w:rsidR="00D76B78" w:rsidRPr="00D76B78">
        <w:rPr>
          <w:rFonts w:eastAsia="MS Mincho"/>
          <w:i/>
          <w:lang w:val="ru-RU"/>
        </w:rPr>
        <w:t xml:space="preserve">, эстетически – </w:t>
      </w:r>
      <w:r w:rsidR="00D76B78" w:rsidRPr="00D76B78">
        <w:rPr>
          <w:rFonts w:eastAsia="MS Mincho"/>
          <w:i/>
          <w:lang w:val="en-US"/>
        </w:rPr>
        <w:t>aesthetically</w:t>
      </w:r>
      <w:r w:rsidR="00D76B78" w:rsidRPr="00D76B78">
        <w:rPr>
          <w:rFonts w:eastAsia="MS Mincho"/>
          <w:i/>
          <w:lang w:val="ru-RU"/>
        </w:rPr>
        <w:t xml:space="preserve">, дьявольски – </w:t>
      </w:r>
      <w:r w:rsidR="00D76B78" w:rsidRPr="00D76B78">
        <w:rPr>
          <w:rFonts w:eastAsia="MS Mincho"/>
          <w:i/>
          <w:lang w:val="en-US"/>
        </w:rPr>
        <w:t>diabolically</w:t>
      </w:r>
      <w:r w:rsidR="00D76B78" w:rsidRPr="00D76B78">
        <w:rPr>
          <w:rFonts w:eastAsia="MS Mincho"/>
          <w:lang w:val="ru-RU"/>
        </w:rPr>
        <w:t>)</w:t>
      </w:r>
      <w:r w:rsidR="00D76B78">
        <w:rPr>
          <w:rFonts w:eastAsia="MS Mincho"/>
          <w:lang w:val="ru-RU"/>
        </w:rPr>
        <w:t>. Этот словообразовательный суффикс также высокопродуктивен при образовании наречий</w:t>
      </w:r>
      <w:r w:rsidR="00815417">
        <w:rPr>
          <w:rFonts w:eastAsia="MS Mincho"/>
          <w:lang w:val="ru-RU"/>
        </w:rPr>
        <w:t xml:space="preserve"> от прилагательных</w:t>
      </w:r>
      <w:r w:rsidR="00D76B78">
        <w:rPr>
          <w:rFonts w:eastAsia="MS Mincho"/>
          <w:lang w:val="ru-RU"/>
        </w:rPr>
        <w:t xml:space="preserve"> в английском языке.</w:t>
      </w:r>
    </w:p>
    <w:p w14:paraId="0A1A6714" w14:textId="2034C9E3" w:rsidR="00D76B78" w:rsidRPr="001D7BB1" w:rsidRDefault="009B2C8C" w:rsidP="00A75304">
      <w:pPr>
        <w:pStyle w:val="a"/>
        <w:numPr>
          <w:ilvl w:val="0"/>
          <w:numId w:val="29"/>
        </w:numPr>
        <w:jc w:val="both"/>
        <w:rPr>
          <w:lang w:val="ru-RU"/>
        </w:rPr>
      </w:pPr>
      <w:r>
        <w:rPr>
          <w:lang w:val="ru-RU"/>
        </w:rPr>
        <w:t xml:space="preserve">В качестве эквивалентов наречий всех рассматриваемых подгрупп часто выступают конструкции </w:t>
      </w:r>
      <w:r w:rsidRPr="009B2C8C">
        <w:rPr>
          <w:i/>
          <w:lang w:val="ru-RU"/>
        </w:rPr>
        <w:t>предлог + существительное</w:t>
      </w:r>
      <w:r>
        <w:rPr>
          <w:lang w:val="ru-RU"/>
        </w:rPr>
        <w:t xml:space="preserve">, что можно объяснить аналитическим строем английского языка. </w:t>
      </w:r>
      <w:r w:rsidR="001D7BB1">
        <w:rPr>
          <w:lang w:val="ru-RU"/>
        </w:rPr>
        <w:t>Предлог</w:t>
      </w:r>
      <w:r w:rsidR="001D7BB1" w:rsidRPr="001D7BB1">
        <w:rPr>
          <w:lang w:val="ru-RU"/>
        </w:rPr>
        <w:t xml:space="preserve">, </w:t>
      </w:r>
      <w:r w:rsidR="001D7BB1">
        <w:rPr>
          <w:lang w:val="ru-RU"/>
        </w:rPr>
        <w:t>который</w:t>
      </w:r>
      <w:r w:rsidR="001D7BB1" w:rsidRPr="001D7BB1">
        <w:rPr>
          <w:lang w:val="ru-RU"/>
        </w:rPr>
        <w:t xml:space="preserve"> </w:t>
      </w:r>
      <w:r w:rsidR="001D7BB1">
        <w:rPr>
          <w:lang w:val="ru-RU"/>
        </w:rPr>
        <w:t>употребляется</w:t>
      </w:r>
      <w:r w:rsidR="001D7BB1" w:rsidRPr="001D7BB1">
        <w:rPr>
          <w:lang w:val="ru-RU"/>
        </w:rPr>
        <w:t xml:space="preserve"> </w:t>
      </w:r>
      <w:r w:rsidR="001D7BB1">
        <w:rPr>
          <w:lang w:val="ru-RU"/>
        </w:rPr>
        <w:t>в</w:t>
      </w:r>
      <w:r w:rsidR="001D7BB1" w:rsidRPr="001D7BB1">
        <w:rPr>
          <w:lang w:val="ru-RU"/>
        </w:rPr>
        <w:t xml:space="preserve"> </w:t>
      </w:r>
      <w:r w:rsidR="001D7BB1">
        <w:rPr>
          <w:lang w:val="ru-RU"/>
        </w:rPr>
        <w:t>таких</w:t>
      </w:r>
      <w:r w:rsidR="001D7BB1" w:rsidRPr="001D7BB1">
        <w:rPr>
          <w:lang w:val="ru-RU"/>
        </w:rPr>
        <w:t xml:space="preserve"> </w:t>
      </w:r>
      <w:r w:rsidR="001D7BB1">
        <w:rPr>
          <w:lang w:val="ru-RU"/>
        </w:rPr>
        <w:t>конструкциях</w:t>
      </w:r>
      <w:r w:rsidR="001D7BB1" w:rsidRPr="001D7BB1">
        <w:rPr>
          <w:lang w:val="ru-RU"/>
        </w:rPr>
        <w:t xml:space="preserve"> </w:t>
      </w:r>
      <w:r w:rsidR="001D7BB1">
        <w:rPr>
          <w:lang w:val="ru-RU"/>
        </w:rPr>
        <w:t>наиболее</w:t>
      </w:r>
      <w:r w:rsidR="001D7BB1" w:rsidRPr="001D7BB1">
        <w:rPr>
          <w:lang w:val="ru-RU"/>
        </w:rPr>
        <w:t xml:space="preserve"> </w:t>
      </w:r>
      <w:r w:rsidR="001D7BB1">
        <w:rPr>
          <w:lang w:val="ru-RU"/>
        </w:rPr>
        <w:t>часто</w:t>
      </w:r>
      <w:r w:rsidR="001D7BB1" w:rsidRPr="001D7BB1">
        <w:rPr>
          <w:lang w:val="ru-RU"/>
        </w:rPr>
        <w:t xml:space="preserve">, </w:t>
      </w:r>
      <w:r w:rsidR="001D7BB1" w:rsidRPr="001D7BB1">
        <w:rPr>
          <w:rFonts w:eastAsia="MS Mincho"/>
          <w:lang w:val="ru-RU"/>
        </w:rPr>
        <w:t xml:space="preserve">– </w:t>
      </w:r>
      <w:r w:rsidR="001D7BB1">
        <w:rPr>
          <w:rFonts w:eastAsia="MS Mincho"/>
          <w:lang w:val="en-US"/>
        </w:rPr>
        <w:t>in</w:t>
      </w:r>
      <w:r w:rsidR="001D7BB1" w:rsidRPr="001D7BB1">
        <w:rPr>
          <w:rFonts w:eastAsia="MS Mincho"/>
          <w:lang w:val="ru-RU"/>
        </w:rPr>
        <w:t xml:space="preserve"> (</w:t>
      </w:r>
      <w:r w:rsidR="001D7BB1" w:rsidRPr="001D7BB1">
        <w:rPr>
          <w:rFonts w:eastAsia="MS Mincho"/>
          <w:i/>
          <w:lang w:val="ru-RU"/>
        </w:rPr>
        <w:t xml:space="preserve">взамен – </w:t>
      </w:r>
      <w:r w:rsidR="001D7BB1" w:rsidRPr="001D7BB1">
        <w:rPr>
          <w:rFonts w:eastAsia="MS Mincho"/>
          <w:i/>
          <w:lang w:val="en-US"/>
        </w:rPr>
        <w:t>in</w:t>
      </w:r>
      <w:r w:rsidR="001D7BB1" w:rsidRPr="001D7BB1">
        <w:rPr>
          <w:rFonts w:eastAsia="MS Mincho"/>
          <w:i/>
          <w:lang w:val="ru-RU"/>
        </w:rPr>
        <w:t xml:space="preserve"> </w:t>
      </w:r>
      <w:r w:rsidR="001D7BB1" w:rsidRPr="001D7BB1">
        <w:rPr>
          <w:rFonts w:eastAsia="MS Mincho"/>
          <w:i/>
          <w:lang w:val="en-US"/>
        </w:rPr>
        <w:t>exchange</w:t>
      </w:r>
      <w:r w:rsidR="001D7BB1" w:rsidRPr="001D7BB1">
        <w:rPr>
          <w:rFonts w:eastAsia="MS Mincho"/>
          <w:i/>
          <w:lang w:val="ru-RU"/>
        </w:rPr>
        <w:t xml:space="preserve">, вполголоса – </w:t>
      </w:r>
      <w:r w:rsidR="001D7BB1" w:rsidRPr="001D7BB1">
        <w:rPr>
          <w:rFonts w:eastAsia="MS Mincho"/>
          <w:i/>
          <w:lang w:val="en-US"/>
        </w:rPr>
        <w:t>in</w:t>
      </w:r>
      <w:r w:rsidR="001D7BB1" w:rsidRPr="001D7BB1">
        <w:rPr>
          <w:rFonts w:eastAsia="MS Mincho"/>
          <w:i/>
          <w:lang w:val="ru-RU"/>
        </w:rPr>
        <w:t xml:space="preserve"> </w:t>
      </w:r>
      <w:r w:rsidR="001D7BB1" w:rsidRPr="001D7BB1">
        <w:rPr>
          <w:rFonts w:eastAsia="MS Mincho"/>
          <w:i/>
          <w:lang w:val="en-US"/>
        </w:rPr>
        <w:t>a</w:t>
      </w:r>
      <w:r w:rsidR="001D7BB1" w:rsidRPr="001D7BB1">
        <w:rPr>
          <w:rFonts w:eastAsia="MS Mincho"/>
          <w:i/>
          <w:lang w:val="ru-RU"/>
        </w:rPr>
        <w:t xml:space="preserve"> </w:t>
      </w:r>
      <w:r w:rsidR="001D7BB1" w:rsidRPr="001D7BB1">
        <w:rPr>
          <w:rFonts w:eastAsia="MS Mincho"/>
          <w:i/>
          <w:lang w:val="en-US"/>
        </w:rPr>
        <w:t>low</w:t>
      </w:r>
      <w:r w:rsidR="001D7BB1" w:rsidRPr="001D7BB1">
        <w:rPr>
          <w:rFonts w:eastAsia="MS Mincho"/>
          <w:i/>
          <w:lang w:val="ru-RU"/>
        </w:rPr>
        <w:t xml:space="preserve"> </w:t>
      </w:r>
      <w:r w:rsidR="001D7BB1" w:rsidRPr="001D7BB1">
        <w:rPr>
          <w:rFonts w:eastAsia="MS Mincho"/>
          <w:i/>
          <w:lang w:val="en-US"/>
        </w:rPr>
        <w:t>voice</w:t>
      </w:r>
      <w:r w:rsidR="001D7BB1" w:rsidRPr="001D7BB1">
        <w:rPr>
          <w:rFonts w:eastAsia="MS Mincho"/>
          <w:i/>
          <w:lang w:val="ru-RU"/>
        </w:rPr>
        <w:t xml:space="preserve">, впопыхах – </w:t>
      </w:r>
      <w:r w:rsidR="001D7BB1" w:rsidRPr="001D7BB1">
        <w:rPr>
          <w:rFonts w:eastAsia="MS Mincho"/>
          <w:i/>
          <w:lang w:val="en-US"/>
        </w:rPr>
        <w:t>in</w:t>
      </w:r>
      <w:r w:rsidR="001D7BB1" w:rsidRPr="001D7BB1">
        <w:rPr>
          <w:rFonts w:eastAsia="MS Mincho"/>
          <w:i/>
          <w:lang w:val="ru-RU"/>
        </w:rPr>
        <w:t xml:space="preserve"> </w:t>
      </w:r>
      <w:r w:rsidR="001D7BB1" w:rsidRPr="001D7BB1">
        <w:rPr>
          <w:rFonts w:eastAsia="MS Mincho"/>
          <w:i/>
          <w:lang w:val="en-US"/>
        </w:rPr>
        <w:t>a</w:t>
      </w:r>
      <w:r w:rsidR="001D7BB1" w:rsidRPr="001D7BB1">
        <w:rPr>
          <w:rFonts w:eastAsia="MS Mincho"/>
          <w:i/>
          <w:lang w:val="ru-RU"/>
        </w:rPr>
        <w:t xml:space="preserve"> </w:t>
      </w:r>
      <w:r w:rsidR="001D7BB1" w:rsidRPr="001D7BB1">
        <w:rPr>
          <w:rFonts w:eastAsia="MS Mincho"/>
          <w:i/>
          <w:lang w:val="en-US"/>
        </w:rPr>
        <w:t>hurry</w:t>
      </w:r>
      <w:r w:rsidR="001D7BB1" w:rsidRPr="001D7BB1">
        <w:rPr>
          <w:rFonts w:eastAsia="MS Mincho"/>
          <w:i/>
          <w:lang w:val="ru-RU"/>
        </w:rPr>
        <w:t xml:space="preserve">, </w:t>
      </w:r>
      <w:r w:rsidR="001D7BB1" w:rsidRPr="001D7BB1">
        <w:rPr>
          <w:rFonts w:eastAsia="MS Mincho"/>
          <w:i/>
          <w:lang w:val="ru-RU"/>
        </w:rPr>
        <w:lastRenderedPageBreak/>
        <w:t xml:space="preserve">взаперти – </w:t>
      </w:r>
      <w:r w:rsidR="001D7BB1" w:rsidRPr="001D7BB1">
        <w:rPr>
          <w:rFonts w:eastAsia="MS Mincho"/>
          <w:i/>
          <w:lang w:val="en-US"/>
        </w:rPr>
        <w:t>in</w:t>
      </w:r>
      <w:r w:rsidR="001D7BB1" w:rsidRPr="001D7BB1">
        <w:rPr>
          <w:rFonts w:eastAsia="MS Mincho"/>
          <w:i/>
          <w:lang w:val="ru-RU"/>
        </w:rPr>
        <w:t xml:space="preserve"> </w:t>
      </w:r>
      <w:r w:rsidR="001D7BB1" w:rsidRPr="001D7BB1">
        <w:rPr>
          <w:rFonts w:eastAsia="MS Mincho"/>
          <w:i/>
          <w:lang w:val="en-US"/>
        </w:rPr>
        <w:t>seclusion</w:t>
      </w:r>
      <w:r w:rsidR="001D7BB1" w:rsidRPr="001D7BB1">
        <w:rPr>
          <w:rFonts w:eastAsia="MS Mincho"/>
          <w:i/>
          <w:lang w:val="ru-RU"/>
        </w:rPr>
        <w:t xml:space="preserve">, скопом – </w:t>
      </w:r>
      <w:r w:rsidR="001D7BB1" w:rsidRPr="001D7BB1">
        <w:rPr>
          <w:rFonts w:eastAsia="MS Mincho"/>
          <w:i/>
          <w:lang w:val="en-US"/>
        </w:rPr>
        <w:t>in</w:t>
      </w:r>
      <w:r w:rsidR="001D7BB1" w:rsidRPr="001D7BB1">
        <w:rPr>
          <w:rFonts w:eastAsia="MS Mincho"/>
          <w:i/>
          <w:lang w:val="ru-RU"/>
        </w:rPr>
        <w:t xml:space="preserve"> </w:t>
      </w:r>
      <w:r w:rsidR="001D7BB1" w:rsidRPr="001D7BB1">
        <w:rPr>
          <w:rFonts w:eastAsia="MS Mincho"/>
          <w:i/>
          <w:lang w:val="en-US"/>
        </w:rPr>
        <w:t>a</w:t>
      </w:r>
      <w:r w:rsidR="001D7BB1" w:rsidRPr="001D7BB1">
        <w:rPr>
          <w:rFonts w:eastAsia="MS Mincho"/>
          <w:i/>
          <w:lang w:val="ru-RU"/>
        </w:rPr>
        <w:t xml:space="preserve"> </w:t>
      </w:r>
      <w:r w:rsidR="001D7BB1" w:rsidRPr="001D7BB1">
        <w:rPr>
          <w:rFonts w:eastAsia="MS Mincho"/>
          <w:i/>
          <w:lang w:val="en-US"/>
        </w:rPr>
        <w:t>crowd</w:t>
      </w:r>
      <w:r w:rsidR="001D7BB1" w:rsidRPr="001D7BB1">
        <w:rPr>
          <w:rFonts w:eastAsia="MS Mincho"/>
          <w:i/>
          <w:lang w:val="ru-RU"/>
        </w:rPr>
        <w:t xml:space="preserve">, четами – </w:t>
      </w:r>
      <w:r w:rsidR="001D7BB1" w:rsidRPr="001D7BB1">
        <w:rPr>
          <w:rFonts w:eastAsia="MS Mincho"/>
          <w:i/>
          <w:lang w:val="en-US"/>
        </w:rPr>
        <w:t>in</w:t>
      </w:r>
      <w:r w:rsidR="001D7BB1" w:rsidRPr="001D7BB1">
        <w:rPr>
          <w:rFonts w:eastAsia="MS Mincho"/>
          <w:i/>
          <w:lang w:val="ru-RU"/>
        </w:rPr>
        <w:t xml:space="preserve"> </w:t>
      </w:r>
      <w:r w:rsidR="001D7BB1" w:rsidRPr="001D7BB1">
        <w:rPr>
          <w:rFonts w:eastAsia="MS Mincho"/>
          <w:i/>
          <w:lang w:val="en-US"/>
        </w:rPr>
        <w:t>batches</w:t>
      </w:r>
      <w:r w:rsidR="001D7BB1" w:rsidRPr="001D7BB1">
        <w:rPr>
          <w:rFonts w:eastAsia="MS Mincho"/>
          <w:i/>
          <w:lang w:val="ru-RU"/>
        </w:rPr>
        <w:t xml:space="preserve">, толпами – </w:t>
      </w:r>
      <w:r w:rsidR="001D7BB1" w:rsidRPr="001D7BB1">
        <w:rPr>
          <w:rFonts w:eastAsia="MS Mincho"/>
          <w:i/>
          <w:lang w:val="en-US"/>
        </w:rPr>
        <w:t>in</w:t>
      </w:r>
      <w:r w:rsidR="001D7BB1" w:rsidRPr="001D7BB1">
        <w:rPr>
          <w:rFonts w:eastAsia="MS Mincho"/>
          <w:i/>
          <w:lang w:val="ru-RU"/>
        </w:rPr>
        <w:t xml:space="preserve"> </w:t>
      </w:r>
      <w:r w:rsidR="001D7BB1" w:rsidRPr="001D7BB1">
        <w:rPr>
          <w:rFonts w:eastAsia="MS Mincho"/>
          <w:i/>
          <w:lang w:val="en-US"/>
        </w:rPr>
        <w:t>swarms</w:t>
      </w:r>
      <w:r w:rsidR="001D7BB1" w:rsidRPr="001D7BB1">
        <w:rPr>
          <w:rFonts w:eastAsia="MS Mincho"/>
          <w:lang w:val="ru-RU"/>
        </w:rPr>
        <w:t>).</w:t>
      </w:r>
      <w:r w:rsidR="001D7BB1">
        <w:rPr>
          <w:rFonts w:eastAsia="MS Mincho"/>
          <w:lang w:val="ru-RU"/>
        </w:rPr>
        <w:t xml:space="preserve"> </w:t>
      </w:r>
    </w:p>
    <w:p w14:paraId="4A4C7161" w14:textId="77777777" w:rsidR="006D5DA7" w:rsidRPr="00190071" w:rsidRDefault="006D5DA7" w:rsidP="006D5DA7">
      <w:pPr>
        <w:pStyle w:val="a"/>
        <w:numPr>
          <w:ilvl w:val="0"/>
          <w:numId w:val="29"/>
        </w:numPr>
        <w:jc w:val="both"/>
        <w:rPr>
          <w:lang w:val="ru-RU"/>
        </w:rPr>
      </w:pPr>
      <w:r>
        <w:rPr>
          <w:lang w:val="ru-RU"/>
        </w:rPr>
        <w:t xml:space="preserve">Для перевода сравнительно-уподобительных наречий, наряду с наречиями на </w:t>
      </w:r>
      <w:r>
        <w:rPr>
          <w:rFonts w:eastAsia="MS Mincho"/>
          <w:lang w:val="ru-RU"/>
        </w:rPr>
        <w:t>-ally,</w:t>
      </w:r>
      <w:r w:rsidRPr="001D7BB1">
        <w:rPr>
          <w:rFonts w:eastAsia="MS Mincho"/>
          <w:lang w:val="ru-RU"/>
        </w:rPr>
        <w:t xml:space="preserve"> </w:t>
      </w:r>
      <w:r>
        <w:rPr>
          <w:rFonts w:eastAsia="MS Mincho"/>
          <w:lang w:val="ru-RU"/>
        </w:rPr>
        <w:t xml:space="preserve">используются конструкции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way</w:t>
      </w:r>
      <w:r w:rsidRPr="0059290D">
        <w:rPr>
          <w:i/>
          <w:lang w:val="ru-RU"/>
        </w:rPr>
        <w:t xml:space="preserve">,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manner</w:t>
      </w:r>
      <w:r w:rsidRPr="0059290D">
        <w:rPr>
          <w:i/>
          <w:lang w:val="ru-RU"/>
        </w:rPr>
        <w:t xml:space="preserve">,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style</w:t>
      </w:r>
      <w:r w:rsidRPr="0059290D">
        <w:rPr>
          <w:i/>
          <w:lang w:val="ru-RU"/>
        </w:rPr>
        <w:t xml:space="preserve">,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fashion</w:t>
      </w:r>
      <w:r>
        <w:rPr>
          <w:lang w:val="ru-RU"/>
        </w:rPr>
        <w:t xml:space="preserve">, </w:t>
      </w:r>
      <w:r w:rsidRPr="004604F7">
        <w:rPr>
          <w:i/>
          <w:lang w:val="ru-RU"/>
        </w:rPr>
        <w:t>like a …</w:t>
      </w:r>
      <w:r>
        <w:rPr>
          <w:lang w:val="ru-RU"/>
        </w:rPr>
        <w:t>, что подчеркивает значение уподобления</w:t>
      </w:r>
      <w:r>
        <w:rPr>
          <w:i/>
          <w:lang w:val="ru-RU"/>
        </w:rPr>
        <w:t xml:space="preserve"> </w:t>
      </w:r>
      <w:r w:rsidRPr="004604F7">
        <w:rPr>
          <w:lang w:val="ru-RU"/>
        </w:rPr>
        <w:t>(</w:t>
      </w:r>
      <w:r w:rsidRPr="004604F7">
        <w:rPr>
          <w:i/>
          <w:lang w:val="ru-RU"/>
        </w:rPr>
        <w:t xml:space="preserve">по-военному – </w:t>
      </w:r>
      <w:r w:rsidRPr="004604F7">
        <w:rPr>
          <w:rFonts w:eastAsia="MS Mincho"/>
          <w:i/>
          <w:lang w:val="en-US"/>
        </w:rPr>
        <w:t>in</w:t>
      </w:r>
      <w:r w:rsidRPr="004604F7">
        <w:rPr>
          <w:rFonts w:eastAsia="MS Mincho"/>
          <w:i/>
          <w:lang w:val="ru-RU"/>
        </w:rPr>
        <w:t xml:space="preserve"> </w:t>
      </w:r>
      <w:r w:rsidRPr="004604F7">
        <w:rPr>
          <w:rFonts w:eastAsia="MS Mincho"/>
          <w:i/>
          <w:lang w:val="en-US"/>
        </w:rPr>
        <w:t>a</w:t>
      </w:r>
      <w:r w:rsidRPr="004604F7">
        <w:rPr>
          <w:rFonts w:eastAsia="MS Mincho"/>
          <w:i/>
          <w:lang w:val="ru-RU"/>
        </w:rPr>
        <w:t xml:space="preserve"> </w:t>
      </w:r>
      <w:r w:rsidRPr="004604F7">
        <w:rPr>
          <w:rFonts w:eastAsia="MS Mincho"/>
          <w:i/>
          <w:lang w:val="en-US"/>
        </w:rPr>
        <w:t>military</w:t>
      </w:r>
      <w:r w:rsidRPr="004604F7">
        <w:rPr>
          <w:rFonts w:eastAsia="MS Mincho"/>
          <w:i/>
          <w:lang w:val="ru-RU"/>
        </w:rPr>
        <w:t xml:space="preserve"> </w:t>
      </w:r>
      <w:r w:rsidRPr="004604F7">
        <w:rPr>
          <w:rFonts w:eastAsia="MS Mincho"/>
          <w:i/>
          <w:lang w:val="en-US"/>
        </w:rPr>
        <w:t>way</w:t>
      </w:r>
      <w:r w:rsidRPr="004604F7">
        <w:rPr>
          <w:rFonts w:eastAsia="MS Mincho"/>
          <w:i/>
          <w:lang w:val="ru-RU"/>
        </w:rPr>
        <w:t xml:space="preserve">, по-дружески – </w:t>
      </w:r>
      <w:r w:rsidRPr="004604F7">
        <w:rPr>
          <w:rFonts w:eastAsia="MS Mincho"/>
          <w:i/>
          <w:lang w:val="en-US"/>
        </w:rPr>
        <w:t>in</w:t>
      </w:r>
      <w:r w:rsidRPr="004604F7">
        <w:rPr>
          <w:rFonts w:eastAsia="MS Mincho"/>
          <w:i/>
          <w:lang w:val="ru-RU"/>
        </w:rPr>
        <w:t xml:space="preserve"> </w:t>
      </w:r>
      <w:r w:rsidRPr="004604F7">
        <w:rPr>
          <w:rFonts w:eastAsia="MS Mincho"/>
          <w:i/>
          <w:lang w:val="en-US"/>
        </w:rPr>
        <w:t>a</w:t>
      </w:r>
      <w:r w:rsidRPr="004604F7">
        <w:rPr>
          <w:rFonts w:eastAsia="MS Mincho"/>
          <w:i/>
          <w:lang w:val="ru-RU"/>
        </w:rPr>
        <w:t xml:space="preserve"> </w:t>
      </w:r>
      <w:r w:rsidRPr="004604F7">
        <w:rPr>
          <w:rFonts w:eastAsia="MS Mincho"/>
          <w:i/>
          <w:lang w:val="en-US"/>
        </w:rPr>
        <w:t>friendly</w:t>
      </w:r>
      <w:r w:rsidRPr="004604F7">
        <w:rPr>
          <w:rFonts w:eastAsia="MS Mincho"/>
          <w:i/>
          <w:lang w:val="ru-RU"/>
        </w:rPr>
        <w:t xml:space="preserve"> </w:t>
      </w:r>
      <w:r w:rsidRPr="004604F7">
        <w:rPr>
          <w:rFonts w:eastAsia="MS Mincho"/>
          <w:i/>
          <w:lang w:val="en-US"/>
        </w:rPr>
        <w:t>way</w:t>
      </w:r>
      <w:r w:rsidRPr="004604F7">
        <w:rPr>
          <w:rFonts w:eastAsia="MS Mincho"/>
          <w:i/>
          <w:lang w:val="ru-RU"/>
        </w:rPr>
        <w:t xml:space="preserve">, по-турецки – </w:t>
      </w:r>
      <w:r w:rsidRPr="004604F7">
        <w:rPr>
          <w:rFonts w:eastAsia="MS Mincho"/>
          <w:i/>
          <w:lang w:val="en-US"/>
        </w:rPr>
        <w:t>in</w:t>
      </w:r>
      <w:r w:rsidRPr="004604F7">
        <w:rPr>
          <w:rFonts w:eastAsia="MS Mincho"/>
          <w:i/>
          <w:lang w:val="ru-RU"/>
        </w:rPr>
        <w:t xml:space="preserve"> </w:t>
      </w:r>
      <w:r w:rsidRPr="004604F7">
        <w:rPr>
          <w:rFonts w:eastAsia="MS Mincho"/>
          <w:i/>
          <w:lang w:val="en-US"/>
        </w:rPr>
        <w:t>a</w:t>
      </w:r>
      <w:r w:rsidRPr="004604F7">
        <w:rPr>
          <w:rFonts w:eastAsia="MS Mincho"/>
          <w:i/>
          <w:lang w:val="ru-RU"/>
        </w:rPr>
        <w:t xml:space="preserve"> </w:t>
      </w:r>
      <w:r w:rsidRPr="004604F7">
        <w:rPr>
          <w:rFonts w:eastAsia="MS Mincho"/>
          <w:i/>
          <w:lang w:val="en-US"/>
        </w:rPr>
        <w:t>Turkish</w:t>
      </w:r>
      <w:r w:rsidRPr="004604F7">
        <w:rPr>
          <w:rFonts w:eastAsia="MS Mincho"/>
          <w:i/>
          <w:lang w:val="ru-RU"/>
        </w:rPr>
        <w:t xml:space="preserve"> </w:t>
      </w:r>
      <w:r w:rsidRPr="004604F7">
        <w:rPr>
          <w:rFonts w:eastAsia="MS Mincho"/>
          <w:i/>
          <w:lang w:val="en-US"/>
        </w:rPr>
        <w:t>manner</w:t>
      </w:r>
      <w:r w:rsidRPr="004604F7">
        <w:rPr>
          <w:rFonts w:eastAsia="MS Mincho"/>
          <w:i/>
          <w:lang w:val="ru-RU"/>
        </w:rPr>
        <w:t xml:space="preserve">, по-бабьи – </w:t>
      </w:r>
      <w:r w:rsidRPr="004604F7">
        <w:rPr>
          <w:rFonts w:eastAsia="MS Mincho"/>
          <w:i/>
          <w:lang w:val="en-US"/>
        </w:rPr>
        <w:t>like</w:t>
      </w:r>
      <w:r w:rsidRPr="004604F7">
        <w:rPr>
          <w:rFonts w:eastAsia="MS Mincho"/>
          <w:i/>
          <w:lang w:val="ru-RU"/>
        </w:rPr>
        <w:t xml:space="preserve"> </w:t>
      </w:r>
      <w:r w:rsidRPr="004604F7">
        <w:rPr>
          <w:rFonts w:eastAsia="MS Mincho"/>
          <w:i/>
          <w:lang w:val="en-US"/>
        </w:rPr>
        <w:t>a</w:t>
      </w:r>
      <w:r w:rsidRPr="004604F7">
        <w:rPr>
          <w:rFonts w:eastAsia="MS Mincho"/>
          <w:i/>
          <w:lang w:val="ru-RU"/>
        </w:rPr>
        <w:t xml:space="preserve"> </w:t>
      </w:r>
      <w:r w:rsidRPr="004604F7">
        <w:rPr>
          <w:rFonts w:eastAsia="MS Mincho"/>
          <w:i/>
          <w:lang w:val="en-US"/>
        </w:rPr>
        <w:t>woman</w:t>
      </w:r>
      <w:r w:rsidRPr="004604F7">
        <w:rPr>
          <w:rFonts w:eastAsia="MS Mincho"/>
          <w:i/>
          <w:lang w:val="ru-RU"/>
        </w:rPr>
        <w:t xml:space="preserve">, по-братски – </w:t>
      </w:r>
      <w:r w:rsidRPr="004604F7">
        <w:rPr>
          <w:rFonts w:eastAsia="MS Mincho"/>
          <w:i/>
          <w:lang w:val="en-US"/>
        </w:rPr>
        <w:t>like</w:t>
      </w:r>
      <w:r w:rsidRPr="004604F7">
        <w:rPr>
          <w:rFonts w:eastAsia="MS Mincho"/>
          <w:i/>
          <w:lang w:val="ru-RU"/>
        </w:rPr>
        <w:t xml:space="preserve"> </w:t>
      </w:r>
      <w:r w:rsidRPr="004604F7">
        <w:rPr>
          <w:rFonts w:eastAsia="MS Mincho"/>
          <w:i/>
          <w:lang w:val="en-US"/>
        </w:rPr>
        <w:t>a</w:t>
      </w:r>
      <w:r w:rsidRPr="004604F7">
        <w:rPr>
          <w:rFonts w:eastAsia="MS Mincho"/>
          <w:i/>
          <w:lang w:val="ru-RU"/>
        </w:rPr>
        <w:t xml:space="preserve"> </w:t>
      </w:r>
      <w:r w:rsidRPr="004604F7">
        <w:rPr>
          <w:rFonts w:eastAsia="MS Mincho"/>
          <w:i/>
          <w:lang w:val="en-US"/>
        </w:rPr>
        <w:t>brother</w:t>
      </w:r>
      <w:r w:rsidRPr="004604F7">
        <w:rPr>
          <w:rFonts w:eastAsia="MS Mincho" w:hint="eastAsia"/>
          <w:i/>
          <w:lang w:val="ru-RU"/>
        </w:rPr>
        <w:t xml:space="preserve">, </w:t>
      </w:r>
      <w:r>
        <w:rPr>
          <w:rFonts w:eastAsia="MS Mincho"/>
          <w:i/>
          <w:lang w:val="ru-RU"/>
        </w:rPr>
        <w:t>мастерски – in a masterly fashion/like an expert</w:t>
      </w:r>
      <w:r w:rsidRPr="004604F7">
        <w:rPr>
          <w:rFonts w:eastAsia="MS Mincho"/>
          <w:lang w:val="ru-RU"/>
        </w:rPr>
        <w:t>).</w:t>
      </w:r>
    </w:p>
    <w:p w14:paraId="2431BB25" w14:textId="71A66FA0" w:rsidR="001D7BB1" w:rsidRPr="001D7BB1" w:rsidRDefault="006D5DA7" w:rsidP="006D5DA7">
      <w:pPr>
        <w:pStyle w:val="a"/>
        <w:numPr>
          <w:ilvl w:val="0"/>
          <w:numId w:val="29"/>
        </w:numPr>
        <w:jc w:val="both"/>
        <w:rPr>
          <w:lang w:val="ru-RU"/>
        </w:rPr>
      </w:pPr>
      <w:r w:rsidRPr="00190071">
        <w:rPr>
          <w:lang w:val="ru-RU"/>
        </w:rPr>
        <w:t>Стилистически окрашенные русские наречия в подавляющем большинстве случаев переводятся с помощью нейтральной лексики</w:t>
      </w:r>
      <w:r>
        <w:rPr>
          <w:lang w:val="ru-RU"/>
        </w:rPr>
        <w:t xml:space="preserve"> </w:t>
      </w:r>
      <w:r w:rsidRPr="00190071">
        <w:rPr>
          <w:lang w:val="ru-RU"/>
        </w:rPr>
        <w:t>(</w:t>
      </w:r>
      <w:r w:rsidRPr="00190071">
        <w:rPr>
          <w:i/>
          <w:lang w:val="ru-RU"/>
        </w:rPr>
        <w:t>впохыхах</w:t>
      </w:r>
      <w:r>
        <w:rPr>
          <w:i/>
          <w:lang w:val="ru-RU"/>
        </w:rPr>
        <w:t xml:space="preserve"> – </w:t>
      </w:r>
      <w:r w:rsidRPr="00190071">
        <w:rPr>
          <w:i/>
          <w:lang w:val="ru-RU"/>
        </w:rPr>
        <w:t>in a hurry, исподтишка</w:t>
      </w:r>
      <w:r>
        <w:rPr>
          <w:i/>
          <w:lang w:val="ru-RU"/>
        </w:rPr>
        <w:t xml:space="preserve"> – </w:t>
      </w:r>
      <w:r w:rsidRPr="00190071">
        <w:rPr>
          <w:i/>
          <w:lang w:val="ru-RU"/>
        </w:rPr>
        <w:t>quietly, насилу</w:t>
      </w:r>
      <w:r>
        <w:rPr>
          <w:i/>
          <w:lang w:val="ru-RU"/>
        </w:rPr>
        <w:t xml:space="preserve"> – hardly/</w:t>
      </w:r>
      <w:r w:rsidRPr="00190071">
        <w:rPr>
          <w:i/>
          <w:lang w:val="ru-RU"/>
        </w:rPr>
        <w:t>with great difficulty, потихоньку</w:t>
      </w:r>
      <w:r>
        <w:rPr>
          <w:i/>
          <w:lang w:val="ru-RU"/>
        </w:rPr>
        <w:t xml:space="preserve"> – silently/</w:t>
      </w:r>
      <w:r w:rsidRPr="00190071">
        <w:rPr>
          <w:i/>
          <w:lang w:val="ru-RU"/>
        </w:rPr>
        <w:t>quietly</w:t>
      </w:r>
      <w:r>
        <w:rPr>
          <w:lang w:val="ru-RU"/>
        </w:rPr>
        <w:t>).</w:t>
      </w:r>
      <w:r w:rsidR="0059290D" w:rsidRPr="0059290D">
        <w:rPr>
          <w:rFonts w:eastAsia="MS Mincho"/>
          <w:lang w:val="ru-RU"/>
        </w:rPr>
        <w:t xml:space="preserve"> </w:t>
      </w:r>
    </w:p>
    <w:p w14:paraId="09D62F6F" w14:textId="77777777" w:rsidR="006D5DA7" w:rsidRDefault="005975BA" w:rsidP="007E523C">
      <w:pPr>
        <w:pStyle w:val="1"/>
        <w:rPr>
          <w:lang w:val="ru-RU"/>
        </w:rPr>
      </w:pPr>
      <w:r w:rsidRPr="001D7BB1">
        <w:rPr>
          <w:lang w:val="ru-RU"/>
        </w:rPr>
        <w:br w:type="page"/>
      </w:r>
      <w:bookmarkStart w:id="24" w:name="_Toc483258086"/>
      <w:r w:rsidR="002B3FE2">
        <w:rPr>
          <w:lang w:val="ru-RU"/>
        </w:rPr>
        <w:lastRenderedPageBreak/>
        <w:t>Заключение</w:t>
      </w:r>
      <w:bookmarkEnd w:id="24"/>
    </w:p>
    <w:p w14:paraId="3B6345BB" w14:textId="77777777" w:rsidR="006D5DA7" w:rsidRDefault="006D5DA7" w:rsidP="007E523C">
      <w:pPr>
        <w:pStyle w:val="1"/>
        <w:rPr>
          <w:lang w:val="ru-RU"/>
        </w:rPr>
      </w:pPr>
    </w:p>
    <w:p w14:paraId="6A76E47B" w14:textId="77777777" w:rsidR="006D5DA7" w:rsidRDefault="006D5DA7" w:rsidP="006D5DA7">
      <w:pPr>
        <w:ind w:firstLine="708"/>
        <w:jc w:val="both"/>
        <w:rPr>
          <w:lang w:val="ru-RU"/>
        </w:rPr>
      </w:pPr>
      <w:r>
        <w:rPr>
          <w:lang w:val="ru-RU"/>
        </w:rPr>
        <w:t xml:space="preserve">В данной работе мы </w:t>
      </w:r>
      <w:r>
        <w:rPr>
          <w:rFonts w:eastAsia="Times New Roman" w:cs="Times New Roman"/>
          <w:lang w:val="ru-RU"/>
        </w:rPr>
        <w:t>исследовали</w:t>
      </w:r>
      <w:r w:rsidRPr="003431B8">
        <w:rPr>
          <w:rFonts w:eastAsia="Times New Roman" w:cs="Times New Roman"/>
          <w:lang w:val="ru-RU"/>
        </w:rPr>
        <w:t xml:space="preserve"> русские наречия образа действия и их </w:t>
      </w:r>
      <w:r>
        <w:rPr>
          <w:rFonts w:eastAsia="Times New Roman" w:cs="Times New Roman"/>
          <w:lang w:val="ru-RU"/>
        </w:rPr>
        <w:t xml:space="preserve">английские </w:t>
      </w:r>
      <w:r w:rsidRPr="003431B8">
        <w:rPr>
          <w:rFonts w:eastAsia="Times New Roman" w:cs="Times New Roman"/>
          <w:lang w:val="ru-RU"/>
        </w:rPr>
        <w:t>эквиваленты</w:t>
      </w:r>
      <w:r>
        <w:rPr>
          <w:lang w:val="ru-RU"/>
        </w:rPr>
        <w:t>, адвербиальные и другие.</w:t>
      </w:r>
    </w:p>
    <w:p w14:paraId="6E2842CF" w14:textId="77777777" w:rsidR="006D5DA7" w:rsidRDefault="006D5DA7" w:rsidP="006D5DA7">
      <w:pPr>
        <w:ind w:firstLine="708"/>
        <w:jc w:val="both"/>
        <w:rPr>
          <w:lang w:val="ru-RU"/>
        </w:rPr>
      </w:pPr>
      <w:r>
        <w:rPr>
          <w:lang w:val="ru-RU"/>
        </w:rPr>
        <w:t>В первой главе были рассмотрены теоретические вопросы, связанные с местом наречия в системе частей речи в русском и английском языках, проблема классификации наречий образа действия, а также грамматические и семантические особосенности данного разряда наречий в обоих языках. Классификация наречий образа действия в русском языке представляет определнную трудность, что связано с семантической неоднородностью лексем данной группы. Выделяется три основных подгруппы таких наречий: наречия собственно образа действия (</w:t>
      </w:r>
      <w:r w:rsidRPr="00565EC6">
        <w:rPr>
          <w:i/>
          <w:lang w:val="ru-RU"/>
        </w:rPr>
        <w:t>наизусть, врасплох, босиком</w:t>
      </w:r>
      <w:r>
        <w:rPr>
          <w:lang w:val="ru-RU"/>
        </w:rPr>
        <w:t>), сравнительно-уподобительные наречия (</w:t>
      </w:r>
      <w:r w:rsidRPr="00565EC6">
        <w:rPr>
          <w:i/>
          <w:lang w:val="ru-RU"/>
        </w:rPr>
        <w:t>по-английс</w:t>
      </w:r>
      <w:r>
        <w:rPr>
          <w:i/>
          <w:lang w:val="ru-RU"/>
        </w:rPr>
        <w:t>ки, автоматически</w:t>
      </w:r>
      <w:r w:rsidRPr="00565EC6">
        <w:rPr>
          <w:i/>
          <w:lang w:val="ru-RU"/>
        </w:rPr>
        <w:t>, по-новому</w:t>
      </w:r>
      <w:r>
        <w:rPr>
          <w:lang w:val="ru-RU"/>
        </w:rPr>
        <w:t>) и наречия совместности (</w:t>
      </w:r>
      <w:r w:rsidRPr="00F644F1">
        <w:rPr>
          <w:i/>
          <w:lang w:val="ru-RU"/>
        </w:rPr>
        <w:t>впятером, парами, врознь</w:t>
      </w:r>
      <w:r>
        <w:rPr>
          <w:lang w:val="ru-RU"/>
        </w:rPr>
        <w:t>).</w:t>
      </w:r>
    </w:p>
    <w:p w14:paraId="1997F045" w14:textId="77777777" w:rsidR="006D5DA7" w:rsidRDefault="006D5DA7" w:rsidP="006D5DA7">
      <w:pPr>
        <w:ind w:firstLine="708"/>
        <w:jc w:val="both"/>
        <w:rPr>
          <w:lang w:val="ru-RU"/>
        </w:rPr>
      </w:pPr>
      <w:r>
        <w:rPr>
          <w:lang w:val="ru-RU"/>
        </w:rPr>
        <w:t>Так как наречия образа действия в русском и английском языках обладают рядом общих признаков (семантических и функциональных), их можно классифицировать схожим образом.</w:t>
      </w:r>
    </w:p>
    <w:p w14:paraId="74E93E49" w14:textId="77777777" w:rsidR="006D5DA7" w:rsidRDefault="006D5DA7" w:rsidP="006D5DA7">
      <w:pPr>
        <w:ind w:firstLine="708"/>
        <w:jc w:val="both"/>
        <w:rPr>
          <w:lang w:val="ru-RU"/>
        </w:rPr>
      </w:pPr>
      <w:r>
        <w:rPr>
          <w:lang w:val="ru-RU"/>
        </w:rPr>
        <w:t>Специфической для английского языка явялется проблема разграничения омонимичных прилагательных и наречий, поскольку данные классы слов состоят в тесном родстве. Основным критерием для разграничения является функционально-позиционный: в присубстантивной позиции выступает прилагательное, а в приглагольной – наречие.</w:t>
      </w:r>
    </w:p>
    <w:p w14:paraId="330771B4" w14:textId="77777777" w:rsidR="006D5DA7" w:rsidRDefault="006D5DA7" w:rsidP="006D5DA7">
      <w:pPr>
        <w:ind w:firstLine="708"/>
        <w:jc w:val="both"/>
        <w:rPr>
          <w:lang w:val="ru-RU"/>
        </w:rPr>
      </w:pPr>
      <w:r>
        <w:rPr>
          <w:lang w:val="ru-RU"/>
        </w:rPr>
        <w:t>В русском языке, в отличие от английского, наречие может занимать присубстантивную позицию, выступая в роли несогласованного определения (</w:t>
      </w:r>
      <w:r w:rsidRPr="00A80BE7">
        <w:rPr>
          <w:i/>
          <w:lang w:val="ru-RU"/>
        </w:rPr>
        <w:t>мясо по-французски, чтение вслух, яйцо всмятку</w:t>
      </w:r>
      <w:r>
        <w:rPr>
          <w:lang w:val="ru-RU"/>
        </w:rPr>
        <w:t>). Однако такие случаи чаще рассматриваются как эллипсис, ведь глагольная форма подразумевается и легко может быть восстановлена (</w:t>
      </w:r>
      <w:r w:rsidRPr="00A80BE7">
        <w:rPr>
          <w:i/>
          <w:lang w:val="ru-RU"/>
        </w:rPr>
        <w:t>мясо по-французски – мясо, приготовленное по-французски</w:t>
      </w:r>
      <w:r>
        <w:rPr>
          <w:lang w:val="ru-RU"/>
        </w:rPr>
        <w:t>).</w:t>
      </w:r>
    </w:p>
    <w:p w14:paraId="3FA1D18B" w14:textId="77777777" w:rsidR="006D5DA7" w:rsidRDefault="006D5DA7" w:rsidP="006D5DA7">
      <w:pPr>
        <w:ind w:firstLine="708"/>
        <w:jc w:val="both"/>
        <w:rPr>
          <w:lang w:val="ru-RU"/>
        </w:rPr>
      </w:pPr>
      <w:r>
        <w:rPr>
          <w:lang w:val="ru-RU"/>
        </w:rPr>
        <w:lastRenderedPageBreak/>
        <w:t>Во второй главе данной работы были проанализированы наречия образа действия (424 лексемы), отобранные из БТС, и их английские эквиваленты, отобранные по переводным словарям и параллельному подкорпусу НКРЯ. Отдельно были рассмотрены вопросы, связанные со словарной фиксацией исследуемых лексем в русских и английских толковых словарях.</w:t>
      </w:r>
    </w:p>
    <w:p w14:paraId="3DF0A274" w14:textId="77777777" w:rsidR="006D5DA7" w:rsidRDefault="006D5DA7" w:rsidP="006D5DA7">
      <w:pPr>
        <w:ind w:firstLine="708"/>
        <w:jc w:val="both"/>
        <w:rPr>
          <w:lang w:val="ru-RU"/>
        </w:rPr>
      </w:pPr>
      <w:r>
        <w:rPr>
          <w:lang w:val="ru-RU"/>
        </w:rPr>
        <w:t>Большинство сравнительно-уподобительных наречий в БТС помещены в одной словарной статье с мотивирующим словом. Наречия собственно образа и способа действия, напротив, фиксируются в отдельных словарных статьях, что указывает на относительную закрытость данной группы.</w:t>
      </w:r>
    </w:p>
    <w:p w14:paraId="539517A1" w14:textId="77777777" w:rsidR="006D5DA7" w:rsidRDefault="006D5DA7" w:rsidP="006D5DA7">
      <w:pPr>
        <w:ind w:firstLine="708"/>
        <w:jc w:val="both"/>
        <w:rPr>
          <w:lang w:val="ru-RU"/>
        </w:rPr>
      </w:pPr>
      <w:r>
        <w:rPr>
          <w:lang w:val="ru-RU"/>
        </w:rPr>
        <w:t xml:space="preserve">Основными эквивалентами русских наречий образа действия в английском языке являются: наречия на </w:t>
      </w:r>
      <w:r w:rsidRPr="00231B67">
        <w:rPr>
          <w:rFonts w:eastAsia="MS Mincho"/>
          <w:lang w:val="ru-RU" w:eastAsia="ja-JP"/>
        </w:rPr>
        <w:t>-</w:t>
      </w:r>
      <w:r>
        <w:rPr>
          <w:rFonts w:eastAsia="MS Mincho"/>
          <w:lang w:val="en-US" w:eastAsia="ja-JP"/>
        </w:rPr>
        <w:t>ly</w:t>
      </w:r>
      <w:r w:rsidRPr="00231B67">
        <w:rPr>
          <w:rFonts w:eastAsia="MS Mincho"/>
          <w:lang w:val="ru-RU" w:eastAsia="ja-JP"/>
        </w:rPr>
        <w:t>, -</w:t>
      </w:r>
      <w:r>
        <w:rPr>
          <w:rFonts w:eastAsia="MS Mincho"/>
          <w:lang w:val="en-US" w:eastAsia="ja-JP"/>
        </w:rPr>
        <w:t>ally</w:t>
      </w:r>
      <w:r>
        <w:rPr>
          <w:rFonts w:eastAsia="MS Mincho"/>
          <w:lang w:val="ru-RU" w:eastAsia="ja-JP"/>
        </w:rPr>
        <w:t xml:space="preserve">, конструкции </w:t>
      </w:r>
      <w:r w:rsidRPr="00231B67">
        <w:rPr>
          <w:rFonts w:eastAsia="MS Mincho"/>
          <w:i/>
          <w:lang w:val="ru-RU" w:eastAsia="ja-JP"/>
        </w:rPr>
        <w:t>предлог + существительное</w:t>
      </w:r>
      <w:r>
        <w:rPr>
          <w:rFonts w:eastAsia="MS Mincho"/>
          <w:lang w:val="ru-RU" w:eastAsia="ja-JP"/>
        </w:rPr>
        <w:t xml:space="preserve">, конструкции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way</w:t>
      </w:r>
      <w:r w:rsidRPr="0059290D">
        <w:rPr>
          <w:i/>
          <w:lang w:val="ru-RU"/>
        </w:rPr>
        <w:t xml:space="preserve">,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manner</w:t>
      </w:r>
      <w:r w:rsidRPr="0059290D">
        <w:rPr>
          <w:i/>
          <w:lang w:val="ru-RU"/>
        </w:rPr>
        <w:t xml:space="preserve">,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style</w:t>
      </w:r>
      <w:r w:rsidRPr="0059290D">
        <w:rPr>
          <w:i/>
          <w:lang w:val="ru-RU"/>
        </w:rPr>
        <w:t xml:space="preserve">, </w:t>
      </w:r>
      <w:r w:rsidRPr="0059290D">
        <w:rPr>
          <w:i/>
          <w:lang w:val="en-US"/>
        </w:rPr>
        <w:t>in</w:t>
      </w:r>
      <w:r w:rsidRPr="0059290D">
        <w:rPr>
          <w:i/>
          <w:lang w:val="ru-RU"/>
        </w:rPr>
        <w:t xml:space="preserve"> </w:t>
      </w:r>
      <w:r w:rsidRPr="0059290D">
        <w:rPr>
          <w:i/>
          <w:lang w:val="en-US"/>
        </w:rPr>
        <w:t>a</w:t>
      </w:r>
      <w:r w:rsidRPr="0059290D">
        <w:rPr>
          <w:i/>
          <w:lang w:val="ru-RU"/>
        </w:rPr>
        <w:t xml:space="preserve"> … </w:t>
      </w:r>
      <w:r w:rsidRPr="0059290D">
        <w:rPr>
          <w:i/>
          <w:lang w:val="en-US"/>
        </w:rPr>
        <w:t>fashion</w:t>
      </w:r>
      <w:r>
        <w:rPr>
          <w:lang w:val="ru-RU"/>
        </w:rPr>
        <w:t xml:space="preserve">, </w:t>
      </w:r>
      <w:r w:rsidRPr="004604F7">
        <w:rPr>
          <w:i/>
          <w:lang w:val="ru-RU"/>
        </w:rPr>
        <w:t>like a …</w:t>
      </w:r>
      <w:r>
        <w:rPr>
          <w:lang w:val="ru-RU"/>
        </w:rPr>
        <w:t>.</w:t>
      </w:r>
    </w:p>
    <w:p w14:paraId="566A6D2D" w14:textId="78E66FFD" w:rsidR="002B3FE2" w:rsidRDefault="002B3FE2" w:rsidP="006D5DA7">
      <w:pPr>
        <w:rPr>
          <w:lang w:val="ru-RU"/>
        </w:rPr>
      </w:pPr>
      <w:r>
        <w:rPr>
          <w:lang w:val="ru-RU"/>
        </w:rPr>
        <w:br w:type="page"/>
      </w:r>
    </w:p>
    <w:p w14:paraId="7CA2CC05" w14:textId="08B30243" w:rsidR="002B3FE2" w:rsidRPr="007E523C" w:rsidRDefault="002B3FE2" w:rsidP="007E523C">
      <w:pPr>
        <w:pStyle w:val="1"/>
      </w:pPr>
      <w:bookmarkStart w:id="25" w:name="_Toc483258087"/>
      <w:r w:rsidRPr="007E523C">
        <w:lastRenderedPageBreak/>
        <w:t>Список литературы</w:t>
      </w:r>
      <w:bookmarkEnd w:id="25"/>
    </w:p>
    <w:p w14:paraId="365447AC" w14:textId="77777777" w:rsidR="002B3FE2" w:rsidRDefault="002B3FE2" w:rsidP="003431B8">
      <w:pPr>
        <w:jc w:val="both"/>
        <w:rPr>
          <w:lang w:val="ru-RU"/>
        </w:rPr>
      </w:pPr>
    </w:p>
    <w:p w14:paraId="4EE3F644"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 xml:space="preserve">Большой англо-русский словарь </w:t>
      </w:r>
      <w:r w:rsidRPr="00C60BE3">
        <w:rPr>
          <w:rFonts w:eastAsia="Times New Roman" w:cs="Times New Roman"/>
          <w:color w:val="000000"/>
          <w:lang w:eastAsia="ru-RU"/>
        </w:rPr>
        <w:t>ABBYY</w:t>
      </w:r>
      <w:r w:rsidRPr="003D3C84">
        <w:rPr>
          <w:rFonts w:eastAsia="Times New Roman" w:cs="Times New Roman"/>
          <w:color w:val="000000"/>
          <w:lang w:val="ru-RU" w:eastAsia="ru-RU"/>
        </w:rPr>
        <w:t xml:space="preserve"> </w:t>
      </w:r>
      <w:r w:rsidRPr="00C60BE3">
        <w:rPr>
          <w:rFonts w:eastAsia="Times New Roman" w:cs="Times New Roman"/>
          <w:color w:val="000000"/>
          <w:lang w:eastAsia="ru-RU"/>
        </w:rPr>
        <w:t>Lingvo</w:t>
      </w:r>
      <w:r w:rsidRPr="003D3C84">
        <w:rPr>
          <w:rFonts w:eastAsia="Times New Roman" w:cs="Times New Roman"/>
          <w:color w:val="000000"/>
          <w:lang w:val="ru-RU" w:eastAsia="ru-RU"/>
        </w:rPr>
        <w:t xml:space="preserve">. [Электронный ресурс]. </w:t>
      </w:r>
      <w:r w:rsidRPr="00C60BE3">
        <w:rPr>
          <w:rFonts w:eastAsia="Times New Roman" w:cs="Times New Roman"/>
          <w:color w:val="000000"/>
          <w:lang w:eastAsia="ru-RU"/>
        </w:rPr>
        <w:t>URL</w:t>
      </w:r>
      <w:r w:rsidRPr="003D3C84">
        <w:rPr>
          <w:rFonts w:eastAsia="Times New Roman" w:cs="Times New Roman"/>
          <w:color w:val="000000"/>
          <w:lang w:val="ru-RU" w:eastAsia="ru-RU"/>
        </w:rPr>
        <w:t xml:space="preserve">: </w:t>
      </w:r>
      <w:r w:rsidRPr="00C60BE3">
        <w:rPr>
          <w:rFonts w:eastAsia="Times New Roman" w:cs="Times New Roman"/>
          <w:color w:val="000000"/>
          <w:lang w:eastAsia="ru-RU"/>
        </w:rPr>
        <w:t>http</w:t>
      </w:r>
      <w:r w:rsidRPr="003D3C84">
        <w:rPr>
          <w:rFonts w:eastAsia="Times New Roman" w:cs="Times New Roman"/>
          <w:color w:val="000000"/>
          <w:lang w:val="ru-RU" w:eastAsia="ru-RU"/>
        </w:rPr>
        <w:t>://</w:t>
      </w:r>
      <w:r w:rsidRPr="00C60BE3">
        <w:rPr>
          <w:rFonts w:eastAsia="Times New Roman" w:cs="Times New Roman"/>
          <w:color w:val="000000"/>
          <w:lang w:eastAsia="ru-RU"/>
        </w:rPr>
        <w:t>www</w:t>
      </w:r>
      <w:r w:rsidRPr="003D3C84">
        <w:rPr>
          <w:rFonts w:eastAsia="Times New Roman" w:cs="Times New Roman"/>
          <w:color w:val="000000"/>
          <w:lang w:val="ru-RU" w:eastAsia="ru-RU"/>
        </w:rPr>
        <w:t>.</w:t>
      </w:r>
      <w:r w:rsidRPr="00C60BE3">
        <w:rPr>
          <w:rFonts w:eastAsia="Times New Roman" w:cs="Times New Roman"/>
          <w:color w:val="000000"/>
          <w:lang w:eastAsia="ru-RU"/>
        </w:rPr>
        <w:t>lingvo</w:t>
      </w:r>
      <w:r w:rsidRPr="003D3C84">
        <w:rPr>
          <w:rFonts w:eastAsia="Times New Roman" w:cs="Times New Roman"/>
          <w:color w:val="000000"/>
          <w:lang w:val="ru-RU" w:eastAsia="ru-RU"/>
        </w:rPr>
        <w:t>.</w:t>
      </w:r>
      <w:r w:rsidRPr="00C60BE3">
        <w:rPr>
          <w:rFonts w:eastAsia="Times New Roman" w:cs="Times New Roman"/>
          <w:color w:val="000000"/>
          <w:lang w:eastAsia="ru-RU"/>
        </w:rPr>
        <w:t>ua</w:t>
      </w:r>
      <w:r w:rsidRPr="003D3C84">
        <w:rPr>
          <w:rFonts w:eastAsia="Times New Roman" w:cs="Times New Roman"/>
          <w:color w:val="000000"/>
          <w:lang w:val="ru-RU" w:eastAsia="ru-RU"/>
        </w:rPr>
        <w:t>/</w:t>
      </w:r>
      <w:r w:rsidRPr="00C60BE3">
        <w:rPr>
          <w:rFonts w:eastAsia="Times New Roman" w:cs="Times New Roman"/>
          <w:color w:val="000000"/>
          <w:lang w:eastAsia="ru-RU"/>
        </w:rPr>
        <w:t>ru</w:t>
      </w:r>
      <w:r w:rsidRPr="003D3C84">
        <w:rPr>
          <w:rFonts w:eastAsia="Times New Roman" w:cs="Times New Roman"/>
          <w:color w:val="000000"/>
          <w:lang w:val="ru-RU" w:eastAsia="ru-RU"/>
        </w:rPr>
        <w:t>/</w:t>
      </w:r>
      <w:r w:rsidRPr="00C60BE3">
        <w:rPr>
          <w:rFonts w:eastAsia="Times New Roman" w:cs="Times New Roman"/>
          <w:color w:val="000000"/>
          <w:lang w:eastAsia="ru-RU"/>
        </w:rPr>
        <w:t>translate</w:t>
      </w:r>
      <w:r w:rsidRPr="003D3C84">
        <w:rPr>
          <w:rFonts w:eastAsia="Times New Roman" w:cs="Times New Roman"/>
          <w:color w:val="000000"/>
          <w:lang w:val="ru-RU" w:eastAsia="ru-RU"/>
        </w:rPr>
        <w:t>/</w:t>
      </w:r>
      <w:r w:rsidRPr="00C60BE3">
        <w:rPr>
          <w:rFonts w:eastAsia="Times New Roman" w:cs="Times New Roman"/>
          <w:color w:val="000000"/>
          <w:lang w:eastAsia="ru-RU"/>
        </w:rPr>
        <w:t>en</w:t>
      </w:r>
      <w:r w:rsidRPr="003D3C84">
        <w:rPr>
          <w:rFonts w:eastAsia="Times New Roman" w:cs="Times New Roman"/>
          <w:color w:val="000000"/>
          <w:lang w:val="ru-RU" w:eastAsia="ru-RU"/>
        </w:rPr>
        <w:t>-</w:t>
      </w:r>
      <w:r w:rsidRPr="00C60BE3">
        <w:rPr>
          <w:rFonts w:eastAsia="Times New Roman" w:cs="Times New Roman"/>
          <w:color w:val="000000"/>
          <w:lang w:eastAsia="ru-RU"/>
        </w:rPr>
        <w:t>ru</w:t>
      </w:r>
      <w:r w:rsidRPr="003D3C84">
        <w:rPr>
          <w:rFonts w:eastAsia="Times New Roman" w:cs="Times New Roman"/>
          <w:color w:val="000000"/>
          <w:lang w:val="ru-RU" w:eastAsia="ru-RU"/>
        </w:rPr>
        <w:t xml:space="preserve"> (дата обращения: 21.05.2017).</w:t>
      </w:r>
    </w:p>
    <w:p w14:paraId="1A6B73EF"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Блох М. Я. Теоретическая грамматика русского языка. </w:t>
      </w:r>
      <w:r w:rsidRPr="00C60BE3">
        <w:rPr>
          <w:rFonts w:eastAsia="Times New Roman" w:cs="Times New Roman"/>
          <w:color w:val="000000"/>
          <w:lang w:eastAsia="ru-RU"/>
        </w:rPr>
        <w:t>М., 1983.</w:t>
      </w:r>
    </w:p>
    <w:p w14:paraId="274B5A83"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Болдычева Л. И. Общелингвистические характеристики наречия (опыт сравнительно-типологического исследования на материале русского и английского языков): автореф. дис. … канд. филол. наук. </w:t>
      </w:r>
      <w:r w:rsidRPr="00C60BE3">
        <w:rPr>
          <w:rFonts w:eastAsia="Times New Roman" w:cs="Times New Roman"/>
          <w:color w:val="000000"/>
          <w:lang w:eastAsia="ru-RU"/>
        </w:rPr>
        <w:t>М., 1982.</w:t>
      </w:r>
    </w:p>
    <w:p w14:paraId="10DC2065"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Большой толковый словарь / под ред. </w:t>
      </w:r>
      <w:r w:rsidRPr="00C60BE3">
        <w:rPr>
          <w:rFonts w:eastAsia="Times New Roman" w:cs="Times New Roman"/>
          <w:color w:val="000000"/>
          <w:lang w:eastAsia="ru-RU"/>
        </w:rPr>
        <w:t>С.А. Кузнецова. СПб., 1998.</w:t>
      </w:r>
    </w:p>
    <w:p w14:paraId="67D37D22"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Буланин Л. Л. Трудные вопросы морфологии. </w:t>
      </w:r>
      <w:r w:rsidRPr="00C60BE3">
        <w:rPr>
          <w:rFonts w:eastAsia="Times New Roman" w:cs="Times New Roman"/>
          <w:color w:val="000000"/>
          <w:lang w:eastAsia="ru-RU"/>
        </w:rPr>
        <w:t>М., 1976.</w:t>
      </w:r>
    </w:p>
    <w:p w14:paraId="37747544"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Вейхман Г.А. Новое в грамматике современного английского языка. </w:t>
      </w:r>
      <w:r w:rsidRPr="00C60BE3">
        <w:rPr>
          <w:rFonts w:eastAsia="Times New Roman" w:cs="Times New Roman"/>
          <w:color w:val="000000"/>
          <w:lang w:eastAsia="ru-RU"/>
        </w:rPr>
        <w:t>М., 2002.</w:t>
      </w:r>
    </w:p>
    <w:p w14:paraId="09C38B79" w14:textId="77777777" w:rsidR="003D3C84"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Виноградов В. В. Русский язык. Грамматическое учение о слове / под ред. </w:t>
      </w:r>
      <w:r w:rsidRPr="00C60BE3">
        <w:rPr>
          <w:rFonts w:eastAsia="Times New Roman" w:cs="Times New Roman"/>
          <w:color w:val="000000"/>
          <w:lang w:eastAsia="ru-RU"/>
        </w:rPr>
        <w:t>Г. A. 3oлотовой. М., 2001.</w:t>
      </w:r>
    </w:p>
    <w:p w14:paraId="6F338E10" w14:textId="347960C8" w:rsidR="007B13E5" w:rsidRPr="007B13E5" w:rsidRDefault="007B13E5" w:rsidP="003D3C84">
      <w:pPr>
        <w:pStyle w:val="a"/>
        <w:numPr>
          <w:ilvl w:val="0"/>
          <w:numId w:val="30"/>
        </w:numPr>
        <w:rPr>
          <w:rFonts w:eastAsia="Times New Roman" w:cs="Times New Roman"/>
          <w:color w:val="000000"/>
          <w:lang w:val="ru-RU" w:eastAsia="ru-RU"/>
        </w:rPr>
      </w:pPr>
      <w:r w:rsidRPr="007B13E5">
        <w:rPr>
          <w:rFonts w:eastAsia="Times New Roman" w:cs="Times New Roman"/>
          <w:color w:val="000000"/>
          <w:lang w:val="ru-RU" w:eastAsia="ru-RU"/>
        </w:rPr>
        <w:t>Глущенко О. А. Наречия образа действия в архангельских народных говорах (семантический аспект)</w:t>
      </w:r>
      <w:r>
        <w:rPr>
          <w:rFonts w:eastAsia="Times New Roman" w:cs="Times New Roman"/>
          <w:color w:val="000000"/>
          <w:lang w:val="ru-RU" w:eastAsia="ru-RU"/>
        </w:rPr>
        <w:t>. А</w:t>
      </w:r>
      <w:r w:rsidRPr="003D3C84">
        <w:rPr>
          <w:rFonts w:eastAsia="Times New Roman" w:cs="Times New Roman"/>
          <w:color w:val="000000"/>
          <w:lang w:val="ru-RU" w:eastAsia="ru-RU"/>
        </w:rPr>
        <w:t>втореф. дис. …канд. филол. наук.</w:t>
      </w:r>
      <w:r>
        <w:rPr>
          <w:rFonts w:eastAsia="Times New Roman" w:cs="Times New Roman"/>
          <w:color w:val="000000"/>
          <w:lang w:val="ru-RU" w:eastAsia="ru-RU"/>
        </w:rPr>
        <w:t xml:space="preserve"> М., 2001.</w:t>
      </w:r>
    </w:p>
    <w:p w14:paraId="2DCA454C" w14:textId="7BA304EB" w:rsidR="003D3C84" w:rsidRPr="007B13E5"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Глущенко О.А. Наречия образа действия в классификационно</w:t>
      </w:r>
      <w:r w:rsidR="007B13E5">
        <w:rPr>
          <w:rFonts w:eastAsia="Times New Roman" w:cs="Times New Roman"/>
          <w:color w:val="000000"/>
          <w:lang w:val="ru-RU" w:eastAsia="ru-RU"/>
        </w:rPr>
        <w:t>м и сопоставительном аспектах. А</w:t>
      </w:r>
      <w:r w:rsidRPr="003D3C84">
        <w:rPr>
          <w:rFonts w:eastAsia="Times New Roman" w:cs="Times New Roman"/>
          <w:color w:val="000000"/>
          <w:lang w:val="ru-RU" w:eastAsia="ru-RU"/>
        </w:rPr>
        <w:t xml:space="preserve">втореф. дис. …канд. филол. наук. </w:t>
      </w:r>
      <w:r w:rsidRPr="007B13E5">
        <w:rPr>
          <w:rFonts w:eastAsia="Times New Roman" w:cs="Times New Roman"/>
          <w:color w:val="000000"/>
          <w:lang w:val="ru-RU" w:eastAsia="ru-RU"/>
        </w:rPr>
        <w:t>Петропавловск-Камчатский, 2006.</w:t>
      </w:r>
    </w:p>
    <w:p w14:paraId="43D1521F" w14:textId="77777777" w:rsid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Грамматика русского языка. Т. 1. М., 1952.</w:t>
      </w:r>
    </w:p>
    <w:p w14:paraId="7A8FF541" w14:textId="57503468" w:rsidR="007B13E5" w:rsidRPr="003D3C84" w:rsidRDefault="007B13E5" w:rsidP="003D3C84">
      <w:pPr>
        <w:pStyle w:val="a"/>
        <w:numPr>
          <w:ilvl w:val="0"/>
          <w:numId w:val="30"/>
        </w:numPr>
        <w:rPr>
          <w:rFonts w:eastAsia="Times New Roman" w:cs="Times New Roman"/>
          <w:color w:val="000000"/>
          <w:lang w:val="ru-RU" w:eastAsia="ru-RU"/>
        </w:rPr>
      </w:pPr>
      <w:r>
        <w:rPr>
          <w:rFonts w:eastAsia="Times New Roman" w:cs="Times New Roman"/>
          <w:color w:val="000000"/>
          <w:lang w:val="ru-RU" w:eastAsia="ru-RU"/>
        </w:rPr>
        <w:t>Дымский А. С. Предложно-падежные сочетания в соотношении с наречиями в современном русском языке. Автореф. дис. … канд. филол. наук. М., 1972</w:t>
      </w:r>
    </w:p>
    <w:p w14:paraId="50483D1D"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cs="Times New Roman"/>
          <w:lang w:val="ru-RU"/>
        </w:rPr>
        <w:t xml:space="preserve">Евсеева И.В., Лузгина Т.А., Славкина И.А., Степанова Ф.В. Современный русский язык: курс лекций. / Под ред. </w:t>
      </w:r>
      <w:r w:rsidRPr="007B13E5">
        <w:rPr>
          <w:rFonts w:cs="Times New Roman"/>
          <w:lang w:val="ru-RU"/>
        </w:rPr>
        <w:t>И.А.Славкиной. Кр</w:t>
      </w:r>
      <w:r w:rsidRPr="00C60BE3">
        <w:rPr>
          <w:rFonts w:cs="Times New Roman"/>
        </w:rPr>
        <w:t>асноярск, 2007.</w:t>
      </w:r>
    </w:p>
    <w:p w14:paraId="7E5D50CE" w14:textId="77777777" w:rsidR="003D3C84"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lastRenderedPageBreak/>
        <w:t xml:space="preserve">Евтюхин В.Б. Наречия // Морфология современного русского языка. </w:t>
      </w:r>
      <w:r w:rsidRPr="00C60BE3">
        <w:rPr>
          <w:rFonts w:eastAsia="Times New Roman" w:cs="Times New Roman"/>
          <w:color w:val="000000"/>
          <w:lang w:eastAsia="ru-RU"/>
        </w:rPr>
        <w:t>СПб. 2008.</w:t>
      </w:r>
    </w:p>
    <w:p w14:paraId="783F417B" w14:textId="790C7D65" w:rsid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Егорова Б. Н. Семантика наречий современного русского языка в  аспекте их сочетаемости с глаголами. Авторе</w:t>
      </w:r>
      <w:r>
        <w:rPr>
          <w:rFonts w:eastAsia="Times New Roman" w:cs="Times New Roman"/>
          <w:color w:val="000000"/>
          <w:lang w:val="ru-RU" w:eastAsia="ru-RU"/>
        </w:rPr>
        <w:t xml:space="preserve">ф. дис. </w:t>
      </w:r>
      <w:r w:rsidR="007B13E5">
        <w:rPr>
          <w:rFonts w:eastAsia="Times New Roman" w:cs="Times New Roman"/>
          <w:color w:val="000000"/>
          <w:lang w:val="ru-RU" w:eastAsia="ru-RU"/>
        </w:rPr>
        <w:t xml:space="preserve">… </w:t>
      </w:r>
      <w:r>
        <w:rPr>
          <w:rFonts w:eastAsia="Times New Roman" w:cs="Times New Roman"/>
          <w:color w:val="000000"/>
          <w:lang w:val="ru-RU" w:eastAsia="ru-RU"/>
        </w:rPr>
        <w:t>канд. филол. наук. Уфа, 2000.</w:t>
      </w:r>
    </w:p>
    <w:p w14:paraId="2F82A755" w14:textId="1B9BC767" w:rsidR="007B13E5" w:rsidRPr="003D3C84" w:rsidRDefault="007B13E5" w:rsidP="003D3C84">
      <w:pPr>
        <w:pStyle w:val="a"/>
        <w:numPr>
          <w:ilvl w:val="0"/>
          <w:numId w:val="30"/>
        </w:numPr>
        <w:rPr>
          <w:rFonts w:eastAsia="Times New Roman" w:cs="Times New Roman"/>
          <w:color w:val="000000"/>
          <w:lang w:val="ru-RU" w:eastAsia="ru-RU"/>
        </w:rPr>
      </w:pPr>
      <w:r>
        <w:rPr>
          <w:rFonts w:eastAsia="Times New Roman" w:cs="Times New Roman"/>
          <w:color w:val="000000"/>
          <w:lang w:val="ru-RU" w:eastAsia="ru-RU"/>
        </w:rPr>
        <w:t>Иванникова Е. А. Об атрибутивном употреблении наречий // Синтаксис и стилистика. М., 1976.</w:t>
      </w:r>
    </w:p>
    <w:p w14:paraId="5CF1F5C8"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Ильиш Б. А. Строй современного английского языка. М., 1977.</w:t>
      </w:r>
    </w:p>
    <w:p w14:paraId="496ED8BD"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Камынина А. А. Современный русский язык. Морфология. М., 1999.</w:t>
      </w:r>
    </w:p>
    <w:p w14:paraId="3C7DB7C2"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 xml:space="preserve">Макаров В. И. Англо-русский глоссарий. [Электронный ресурс]. </w:t>
      </w:r>
      <w:r w:rsidRPr="00C60BE3">
        <w:rPr>
          <w:rFonts w:eastAsia="Times New Roman" w:cs="Times New Roman"/>
          <w:color w:val="000000"/>
          <w:lang w:eastAsia="ru-RU"/>
        </w:rPr>
        <w:t>URL</w:t>
      </w:r>
      <w:r w:rsidRPr="003D3C84">
        <w:rPr>
          <w:rFonts w:eastAsia="Times New Roman" w:cs="Times New Roman"/>
          <w:color w:val="000000"/>
          <w:lang w:val="ru-RU" w:eastAsia="ru-RU"/>
        </w:rPr>
        <w:t xml:space="preserve">: </w:t>
      </w:r>
      <w:r w:rsidRPr="00C60BE3">
        <w:rPr>
          <w:rFonts w:eastAsia="Times New Roman" w:cs="Times New Roman"/>
          <w:color w:val="000000"/>
          <w:lang w:eastAsia="ru-RU"/>
        </w:rPr>
        <w:t>http</w:t>
      </w:r>
      <w:r w:rsidRPr="003D3C84">
        <w:rPr>
          <w:rFonts w:eastAsia="Times New Roman" w:cs="Times New Roman"/>
          <w:color w:val="000000"/>
          <w:lang w:val="ru-RU" w:eastAsia="ru-RU"/>
        </w:rPr>
        <w:t>://</w:t>
      </w:r>
      <w:r w:rsidRPr="00C60BE3">
        <w:rPr>
          <w:rFonts w:eastAsia="Times New Roman" w:cs="Times New Roman"/>
          <w:color w:val="000000"/>
          <w:lang w:eastAsia="ru-RU"/>
        </w:rPr>
        <w:t>www</w:t>
      </w:r>
      <w:r w:rsidRPr="003D3C84">
        <w:rPr>
          <w:rFonts w:eastAsia="Times New Roman" w:cs="Times New Roman"/>
          <w:color w:val="000000"/>
          <w:lang w:val="ru-RU" w:eastAsia="ru-RU"/>
        </w:rPr>
        <w:t>.</w:t>
      </w:r>
      <w:r w:rsidRPr="00C60BE3">
        <w:rPr>
          <w:rFonts w:eastAsia="Times New Roman" w:cs="Times New Roman"/>
          <w:color w:val="000000"/>
          <w:lang w:eastAsia="ru-RU"/>
        </w:rPr>
        <w:t>multitran</w:t>
      </w:r>
      <w:r w:rsidRPr="003D3C84">
        <w:rPr>
          <w:rFonts w:eastAsia="Times New Roman" w:cs="Times New Roman"/>
          <w:color w:val="000000"/>
          <w:lang w:val="ru-RU" w:eastAsia="ru-RU"/>
        </w:rPr>
        <w:t>.</w:t>
      </w:r>
      <w:r w:rsidRPr="00C60BE3">
        <w:rPr>
          <w:rFonts w:eastAsia="Times New Roman" w:cs="Times New Roman"/>
          <w:color w:val="000000"/>
          <w:lang w:eastAsia="ru-RU"/>
        </w:rPr>
        <w:t>ru</w:t>
      </w:r>
      <w:r w:rsidRPr="003D3C84">
        <w:rPr>
          <w:rFonts w:eastAsia="Times New Roman" w:cs="Times New Roman"/>
          <w:color w:val="000000"/>
          <w:lang w:val="ru-RU" w:eastAsia="ru-RU"/>
        </w:rPr>
        <w:t>/ (Дата обращения: 21.05.2017).</w:t>
      </w:r>
    </w:p>
    <w:p w14:paraId="3DFF52EF"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Морфология современного русского языка : учебник для высших учебных заведений Российской Федерации / С. И. Богданов, В. Б. Евтюхин, Ю. П. Князев и др. </w:t>
      </w:r>
      <w:r w:rsidRPr="00C60BE3">
        <w:rPr>
          <w:rFonts w:eastAsia="Times New Roman" w:cs="Times New Roman"/>
          <w:color w:val="000000"/>
          <w:lang w:eastAsia="ru-RU"/>
        </w:rPr>
        <w:t>СПб., 2008.</w:t>
      </w:r>
    </w:p>
    <w:p w14:paraId="071D8347"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Никитин М.В. Курс лингвистической семантики. </w:t>
      </w:r>
      <w:r w:rsidRPr="00C60BE3">
        <w:rPr>
          <w:rFonts w:eastAsia="Times New Roman" w:cs="Times New Roman"/>
          <w:color w:val="000000"/>
          <w:lang w:eastAsia="ru-RU"/>
        </w:rPr>
        <w:t>СПб., 2007.</w:t>
      </w:r>
    </w:p>
    <w:p w14:paraId="1241F637"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Панкратова М. Е. Семантика наречного слова в современном английском языке. </w:t>
      </w:r>
      <w:r w:rsidRPr="00C60BE3">
        <w:rPr>
          <w:rFonts w:eastAsia="Times New Roman" w:cs="Times New Roman"/>
          <w:color w:val="000000"/>
          <w:lang w:eastAsia="ru-RU"/>
        </w:rPr>
        <w:t>Воронеж, 2015.</w:t>
      </w:r>
    </w:p>
    <w:p w14:paraId="078F5109"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Панова Г.И. Современный русский язык. Морфология: словарь-справочник. Часть 1. Абакан, 2003.</w:t>
      </w:r>
    </w:p>
    <w:p w14:paraId="20246A76"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Пеньковский А.Б. Семантика наречия и ее отражение в словаре // Словарные категории. </w:t>
      </w:r>
      <w:r w:rsidRPr="00C60BE3">
        <w:rPr>
          <w:rFonts w:eastAsia="Times New Roman" w:cs="Times New Roman"/>
          <w:color w:val="000000"/>
          <w:lang w:eastAsia="ru-RU"/>
        </w:rPr>
        <w:t>М., 1988.</w:t>
      </w:r>
    </w:p>
    <w:p w14:paraId="30150071"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 xml:space="preserve">Русская корпусная грамматика. [Электронный ресурс]. </w:t>
      </w:r>
      <w:r w:rsidRPr="00C60BE3">
        <w:rPr>
          <w:rFonts w:eastAsia="Times New Roman" w:cs="Times New Roman"/>
          <w:color w:val="000000"/>
          <w:lang w:eastAsia="ru-RU"/>
        </w:rPr>
        <w:t>URL</w:t>
      </w:r>
      <w:r w:rsidRPr="003D3C84">
        <w:rPr>
          <w:rFonts w:eastAsia="Times New Roman" w:cs="Times New Roman"/>
          <w:color w:val="000000"/>
          <w:lang w:val="ru-RU" w:eastAsia="ru-RU"/>
        </w:rPr>
        <w:t xml:space="preserve">: </w:t>
      </w:r>
      <w:r w:rsidRPr="00C60BE3">
        <w:rPr>
          <w:rFonts w:eastAsia="Times New Roman" w:cs="Times New Roman"/>
          <w:color w:val="000000"/>
          <w:lang w:eastAsia="ru-RU"/>
        </w:rPr>
        <w:t>http</w:t>
      </w:r>
      <w:r w:rsidRPr="003D3C84">
        <w:rPr>
          <w:rFonts w:eastAsia="Times New Roman" w:cs="Times New Roman"/>
          <w:color w:val="000000"/>
          <w:lang w:val="ru-RU" w:eastAsia="ru-RU"/>
        </w:rPr>
        <w:t>://</w:t>
      </w:r>
      <w:r w:rsidRPr="00C60BE3">
        <w:rPr>
          <w:rFonts w:eastAsia="Times New Roman" w:cs="Times New Roman"/>
          <w:color w:val="000000"/>
          <w:lang w:eastAsia="ru-RU"/>
        </w:rPr>
        <w:t>rusgram</w:t>
      </w:r>
      <w:r w:rsidRPr="003D3C84">
        <w:rPr>
          <w:rFonts w:eastAsia="Times New Roman" w:cs="Times New Roman"/>
          <w:color w:val="000000"/>
          <w:lang w:val="ru-RU" w:eastAsia="ru-RU"/>
        </w:rPr>
        <w:t>.</w:t>
      </w:r>
      <w:r w:rsidRPr="00C60BE3">
        <w:rPr>
          <w:rFonts w:eastAsia="Times New Roman" w:cs="Times New Roman"/>
          <w:color w:val="000000"/>
          <w:lang w:eastAsia="ru-RU"/>
        </w:rPr>
        <w:t>ru</w:t>
      </w:r>
      <w:r w:rsidRPr="003D3C84">
        <w:rPr>
          <w:rFonts w:eastAsia="Times New Roman" w:cs="Times New Roman"/>
          <w:color w:val="000000"/>
          <w:lang w:val="ru-RU" w:eastAsia="ru-RU"/>
        </w:rPr>
        <w:t>/ (дата обращения 21.05.2017).</w:t>
      </w:r>
    </w:p>
    <w:p w14:paraId="30BEC525" w14:textId="77777777" w:rsidR="003D3C84"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Современный русский язык / под ред. </w:t>
      </w:r>
      <w:r w:rsidRPr="00C60BE3">
        <w:rPr>
          <w:rFonts w:eastAsia="Times New Roman" w:cs="Times New Roman"/>
          <w:color w:val="000000"/>
          <w:lang w:eastAsia="ru-RU"/>
        </w:rPr>
        <w:t>В. А .Белошапковой. М., 1989.</w:t>
      </w:r>
    </w:p>
    <w:p w14:paraId="733E4C47" w14:textId="0B75DEBC" w:rsidR="003D3C84" w:rsidRPr="003D3C84"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Смирницкий А. И. Лексикология английского языка. М</w:t>
      </w:r>
      <w:r>
        <w:rPr>
          <w:rFonts w:eastAsia="Times New Roman" w:cs="Times New Roman"/>
          <w:color w:val="000000"/>
          <w:lang w:val="ru-RU" w:eastAsia="ru-RU"/>
        </w:rPr>
        <w:t>., 1998</w:t>
      </w:r>
    </w:p>
    <w:p w14:paraId="312FC75C" w14:textId="33C71A0D"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 xml:space="preserve">Смирницкий А. И. </w:t>
      </w:r>
      <w:r>
        <w:rPr>
          <w:rFonts w:eastAsia="Times New Roman" w:cs="Times New Roman"/>
          <w:color w:val="000000"/>
          <w:lang w:val="ru-RU" w:eastAsia="ru-RU"/>
        </w:rPr>
        <w:t>Морфология</w:t>
      </w:r>
      <w:r w:rsidRPr="003D3C84">
        <w:rPr>
          <w:rFonts w:eastAsia="Times New Roman" w:cs="Times New Roman"/>
          <w:color w:val="000000"/>
          <w:lang w:val="ru-RU" w:eastAsia="ru-RU"/>
        </w:rPr>
        <w:t xml:space="preserve"> английского языка. М</w:t>
      </w:r>
      <w:r>
        <w:rPr>
          <w:rFonts w:eastAsia="Times New Roman" w:cs="Times New Roman"/>
          <w:color w:val="000000"/>
          <w:lang w:val="ru-RU" w:eastAsia="ru-RU"/>
        </w:rPr>
        <w:t>., 1998</w:t>
      </w:r>
    </w:p>
    <w:p w14:paraId="219DEAF8"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Филиппенко М.В. Семантика наречий и адвербиальных выражений. М., 2003.</w:t>
      </w:r>
    </w:p>
    <w:p w14:paraId="424BED5B" w14:textId="77777777" w:rsidR="003D3C84"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lastRenderedPageBreak/>
        <w:t xml:space="preserve">Шанский Н. М., Тихонов А. Н. Словообразование. </w:t>
      </w:r>
      <w:r w:rsidRPr="00C60BE3">
        <w:rPr>
          <w:rFonts w:eastAsia="Times New Roman" w:cs="Times New Roman"/>
          <w:color w:val="000000"/>
          <w:lang w:eastAsia="ru-RU"/>
        </w:rPr>
        <w:t>Морфология. М., 1987.</w:t>
      </w:r>
    </w:p>
    <w:p w14:paraId="0BFC8BB0" w14:textId="375E37BC"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Шляхова М. М. Концепт “образ действия” и средства его языковой репрезентации в современном английском языке. А</w:t>
      </w:r>
      <w:r>
        <w:rPr>
          <w:rFonts w:eastAsia="Times New Roman" w:cs="Times New Roman"/>
          <w:color w:val="000000"/>
          <w:lang w:val="ru-RU" w:eastAsia="ru-RU"/>
        </w:rPr>
        <w:t xml:space="preserve">втореф. дис. </w:t>
      </w:r>
      <w:r w:rsidR="007B13E5">
        <w:rPr>
          <w:rFonts w:eastAsia="Times New Roman" w:cs="Times New Roman"/>
          <w:color w:val="000000"/>
          <w:lang w:val="ru-RU" w:eastAsia="ru-RU"/>
        </w:rPr>
        <w:t xml:space="preserve">… </w:t>
      </w:r>
      <w:r>
        <w:rPr>
          <w:rFonts w:eastAsia="Times New Roman" w:cs="Times New Roman"/>
          <w:color w:val="000000"/>
          <w:lang w:val="ru-RU" w:eastAsia="ru-RU"/>
        </w:rPr>
        <w:t>канд. филол. наук. Уфа, 2000.</w:t>
      </w:r>
    </w:p>
    <w:p w14:paraId="75DD9DE9"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Щерба Л. В. О частях речи в русском языке. М., 1928.</w:t>
      </w:r>
    </w:p>
    <w:p w14:paraId="51FFFC63" w14:textId="77777777" w:rsidR="003D3C84" w:rsidRPr="003D3C84" w:rsidRDefault="003D3C84" w:rsidP="003D3C84">
      <w:pPr>
        <w:pStyle w:val="a"/>
        <w:numPr>
          <w:ilvl w:val="0"/>
          <w:numId w:val="30"/>
        </w:numPr>
        <w:rPr>
          <w:rFonts w:eastAsia="Times New Roman" w:cs="Times New Roman"/>
          <w:color w:val="000000"/>
          <w:lang w:val="ru-RU" w:eastAsia="ru-RU"/>
        </w:rPr>
      </w:pPr>
      <w:r w:rsidRPr="003D3C84">
        <w:rPr>
          <w:rFonts w:eastAsia="Times New Roman" w:cs="Times New Roman"/>
          <w:color w:val="000000"/>
          <w:lang w:val="ru-RU" w:eastAsia="ru-RU"/>
        </w:rPr>
        <w:t>Щерба Л. В. Языковая система и речевая деятельность. М., 1974</w:t>
      </w:r>
    </w:p>
    <w:p w14:paraId="64824ED5" w14:textId="77777777" w:rsidR="003D3C84" w:rsidRPr="00C60BE3" w:rsidRDefault="003D3C84" w:rsidP="003D3C84">
      <w:pPr>
        <w:pStyle w:val="a"/>
        <w:numPr>
          <w:ilvl w:val="0"/>
          <w:numId w:val="30"/>
        </w:numPr>
        <w:rPr>
          <w:rFonts w:eastAsia="Times New Roman" w:cs="Times New Roman"/>
          <w:color w:val="000000"/>
          <w:lang w:eastAsia="ru-RU"/>
        </w:rPr>
      </w:pPr>
      <w:r w:rsidRPr="003D3C84">
        <w:rPr>
          <w:rFonts w:eastAsia="Times New Roman" w:cs="Times New Roman"/>
          <w:color w:val="000000"/>
          <w:lang w:val="ru-RU" w:eastAsia="ru-RU"/>
        </w:rPr>
        <w:t xml:space="preserve">Ярцева В.Н. Лингвистический энциклопедический словарь. </w:t>
      </w:r>
      <w:r w:rsidRPr="00C60BE3">
        <w:rPr>
          <w:rFonts w:eastAsia="Times New Roman" w:cs="Times New Roman"/>
          <w:color w:val="000000"/>
          <w:lang w:eastAsia="ru-RU"/>
        </w:rPr>
        <w:t>М., 1990.</w:t>
      </w:r>
    </w:p>
    <w:p w14:paraId="76173EA8"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A Comprehensive Grammar of the English Language. Op. cit.; The Cambridge Grammar of the English Language. </w:t>
      </w:r>
      <w:r w:rsidRPr="00C60BE3">
        <w:rPr>
          <w:rFonts w:eastAsia="Times New Roman" w:cs="Times New Roman"/>
          <w:color w:val="000000"/>
          <w:lang w:eastAsia="ru-RU"/>
        </w:rPr>
        <w:t>Op. cit.</w:t>
      </w:r>
    </w:p>
    <w:p w14:paraId="74CBA7D7"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Aarts, B. Adverbs and Adverb Phrase // The Verb in Contemporary English. </w:t>
      </w:r>
      <w:r w:rsidRPr="00C60BE3">
        <w:rPr>
          <w:rFonts w:eastAsia="Times New Roman" w:cs="Times New Roman"/>
          <w:color w:val="000000"/>
          <w:lang w:eastAsia="ru-RU"/>
        </w:rPr>
        <w:t>Boston, 1995.</w:t>
      </w:r>
    </w:p>
    <w:p w14:paraId="43F2EA34"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Adverbial relations in Russian and their English equivalents / </w:t>
      </w:r>
      <w:r w:rsidRPr="00C60BE3">
        <w:rPr>
          <w:rFonts w:eastAsia="Times New Roman" w:cs="Times New Roman"/>
          <w:color w:val="000000"/>
          <w:lang w:eastAsia="ru-RU"/>
        </w:rPr>
        <w:t>под</w:t>
      </w:r>
      <w:r w:rsidRPr="00C60BE3">
        <w:rPr>
          <w:rFonts w:eastAsia="Times New Roman" w:cs="Times New Roman"/>
          <w:color w:val="000000"/>
          <w:lang w:val="en-US" w:eastAsia="ru-RU"/>
        </w:rPr>
        <w:t xml:space="preserve"> </w:t>
      </w:r>
      <w:r w:rsidRPr="00C60BE3">
        <w:rPr>
          <w:rFonts w:eastAsia="Times New Roman" w:cs="Times New Roman"/>
          <w:color w:val="000000"/>
          <w:lang w:eastAsia="ru-RU"/>
        </w:rPr>
        <w:t>ред</w:t>
      </w:r>
      <w:r w:rsidRPr="00C60BE3">
        <w:rPr>
          <w:rFonts w:eastAsia="Times New Roman" w:cs="Times New Roman"/>
          <w:color w:val="000000"/>
          <w:lang w:val="en-US" w:eastAsia="ru-RU"/>
        </w:rPr>
        <w:t xml:space="preserve">. </w:t>
      </w:r>
      <w:r w:rsidRPr="00C60BE3">
        <w:rPr>
          <w:rFonts w:eastAsia="Times New Roman" w:cs="Times New Roman"/>
          <w:color w:val="000000"/>
          <w:lang w:eastAsia="ru-RU"/>
        </w:rPr>
        <w:t>З. И. Сироткиной. М., 1988.</w:t>
      </w:r>
    </w:p>
    <w:p w14:paraId="590F938C"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Biber D., Conrad S., Leech G. Longman Student Grammar of Spoken and Written English. </w:t>
      </w:r>
      <w:r w:rsidRPr="00C60BE3">
        <w:rPr>
          <w:rFonts w:eastAsia="Times New Roman" w:cs="Times New Roman"/>
          <w:color w:val="000000"/>
          <w:lang w:eastAsia="ru-RU"/>
        </w:rPr>
        <w:t>L., 2003.</w:t>
      </w:r>
    </w:p>
    <w:p w14:paraId="459C46B6"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Blokh, M.Y. A Course in Theoretical English Grammar. </w:t>
      </w:r>
      <w:r w:rsidRPr="00C60BE3">
        <w:rPr>
          <w:rFonts w:eastAsia="Times New Roman" w:cs="Times New Roman"/>
          <w:color w:val="000000"/>
          <w:lang w:eastAsia="ru-RU"/>
        </w:rPr>
        <w:t>М., 2003.</w:t>
      </w:r>
    </w:p>
    <w:p w14:paraId="1751A0B1"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Cambridge Grammar of English. A Comprehensive Guide to Spoken and Written English Grammar and Usage / R. Carter, M. McCarthy. </w:t>
      </w:r>
      <w:r w:rsidRPr="00C60BE3">
        <w:rPr>
          <w:rFonts w:eastAsia="Times New Roman" w:cs="Times New Roman"/>
          <w:color w:val="000000"/>
          <w:lang w:eastAsia="ru-RU"/>
        </w:rPr>
        <w:t>Cambridge, 2007.</w:t>
      </w:r>
    </w:p>
    <w:p w14:paraId="318E6158" w14:textId="77777777" w:rsidR="003D3C84" w:rsidRPr="003D3C84" w:rsidRDefault="003D3C84" w:rsidP="003D3C84">
      <w:pPr>
        <w:pStyle w:val="a"/>
        <w:numPr>
          <w:ilvl w:val="0"/>
          <w:numId w:val="30"/>
        </w:numPr>
        <w:rPr>
          <w:rFonts w:eastAsia="Times New Roman" w:cs="Times New Roman"/>
          <w:color w:val="000000"/>
          <w:lang w:val="ru-RU" w:eastAsia="ru-RU"/>
        </w:rPr>
      </w:pPr>
      <w:r w:rsidRPr="00C60BE3">
        <w:rPr>
          <w:rFonts w:eastAsia="Times New Roman" w:cs="Times New Roman"/>
          <w:color w:val="000000"/>
          <w:lang w:eastAsia="ru-RU"/>
        </w:rPr>
        <w:t>Cambrige</w:t>
      </w:r>
      <w:r w:rsidRPr="003D3C84">
        <w:rPr>
          <w:rFonts w:eastAsia="Times New Roman" w:cs="Times New Roman"/>
          <w:color w:val="000000"/>
          <w:lang w:val="ru-RU" w:eastAsia="ru-RU"/>
        </w:rPr>
        <w:t xml:space="preserve"> </w:t>
      </w:r>
      <w:r w:rsidRPr="00C60BE3">
        <w:rPr>
          <w:rFonts w:eastAsia="Times New Roman" w:cs="Times New Roman"/>
          <w:color w:val="000000"/>
          <w:lang w:eastAsia="ru-RU"/>
        </w:rPr>
        <w:t>Dictionary</w:t>
      </w:r>
      <w:r w:rsidRPr="003D3C84">
        <w:rPr>
          <w:rFonts w:eastAsia="Times New Roman" w:cs="Times New Roman"/>
          <w:color w:val="000000"/>
          <w:lang w:val="ru-RU" w:eastAsia="ru-RU"/>
        </w:rPr>
        <w:t xml:space="preserve">. [Электронный ресурс]. </w:t>
      </w:r>
      <w:r w:rsidRPr="00C60BE3">
        <w:rPr>
          <w:rFonts w:eastAsia="Times New Roman" w:cs="Times New Roman"/>
          <w:color w:val="000000"/>
          <w:lang w:eastAsia="ru-RU"/>
        </w:rPr>
        <w:t>URL</w:t>
      </w:r>
      <w:r w:rsidRPr="003D3C84">
        <w:rPr>
          <w:rFonts w:eastAsia="Times New Roman" w:cs="Times New Roman"/>
          <w:color w:val="000000"/>
          <w:lang w:val="ru-RU" w:eastAsia="ru-RU"/>
        </w:rPr>
        <w:t xml:space="preserve">: </w:t>
      </w:r>
      <w:r w:rsidRPr="00C60BE3">
        <w:rPr>
          <w:rFonts w:eastAsia="Times New Roman" w:cs="Times New Roman"/>
          <w:color w:val="000000"/>
          <w:lang w:eastAsia="ru-RU"/>
        </w:rPr>
        <w:t>http</w:t>
      </w:r>
      <w:r w:rsidRPr="003D3C84">
        <w:rPr>
          <w:rFonts w:eastAsia="Times New Roman" w:cs="Times New Roman"/>
          <w:color w:val="000000"/>
          <w:lang w:val="ru-RU" w:eastAsia="ru-RU"/>
        </w:rPr>
        <w:t>://</w:t>
      </w:r>
      <w:r w:rsidRPr="00C60BE3">
        <w:rPr>
          <w:rFonts w:eastAsia="Times New Roman" w:cs="Times New Roman"/>
          <w:color w:val="000000"/>
          <w:lang w:eastAsia="ru-RU"/>
        </w:rPr>
        <w:t>dictionary</w:t>
      </w:r>
      <w:r w:rsidRPr="003D3C84">
        <w:rPr>
          <w:rFonts w:eastAsia="Times New Roman" w:cs="Times New Roman"/>
          <w:color w:val="000000"/>
          <w:lang w:val="ru-RU" w:eastAsia="ru-RU"/>
        </w:rPr>
        <w:t>.</w:t>
      </w:r>
      <w:r w:rsidRPr="00C60BE3">
        <w:rPr>
          <w:rFonts w:eastAsia="Times New Roman" w:cs="Times New Roman"/>
          <w:color w:val="000000"/>
          <w:lang w:eastAsia="ru-RU"/>
        </w:rPr>
        <w:t>cambridge</w:t>
      </w:r>
      <w:r w:rsidRPr="003D3C84">
        <w:rPr>
          <w:rFonts w:eastAsia="Times New Roman" w:cs="Times New Roman"/>
          <w:color w:val="000000"/>
          <w:lang w:val="ru-RU" w:eastAsia="ru-RU"/>
        </w:rPr>
        <w:t>.</w:t>
      </w:r>
      <w:r w:rsidRPr="00C60BE3">
        <w:rPr>
          <w:rFonts w:eastAsia="Times New Roman" w:cs="Times New Roman"/>
          <w:color w:val="000000"/>
          <w:lang w:eastAsia="ru-RU"/>
        </w:rPr>
        <w:t>org</w:t>
      </w:r>
      <w:r w:rsidRPr="003D3C84">
        <w:rPr>
          <w:rFonts w:eastAsia="Times New Roman" w:cs="Times New Roman"/>
          <w:color w:val="000000"/>
          <w:lang w:val="ru-RU" w:eastAsia="ru-RU"/>
        </w:rPr>
        <w:t xml:space="preserve"> (дата обращения: 21.05.2017).</w:t>
      </w:r>
    </w:p>
    <w:p w14:paraId="3E394BE7"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Carter R., McCarthy M. Cambridge Grammar of English. A comprehensive Guide to Spoken and Written English Grammar and Usage. </w:t>
      </w:r>
      <w:r w:rsidRPr="00C60BE3">
        <w:rPr>
          <w:rFonts w:eastAsia="Times New Roman" w:cs="Times New Roman"/>
          <w:color w:val="000000"/>
          <w:lang w:eastAsia="ru-RU"/>
        </w:rPr>
        <w:t>Cambridge, 2007.</w:t>
      </w:r>
    </w:p>
    <w:p w14:paraId="3721BC14"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Quirk R., Greenbaum S., Leech G., Svartvik J. A University of English. </w:t>
      </w:r>
      <w:r w:rsidRPr="00C60BE3">
        <w:rPr>
          <w:rFonts w:eastAsia="Times New Roman" w:cs="Times New Roman"/>
          <w:color w:val="000000"/>
          <w:lang w:eastAsia="ru-RU"/>
        </w:rPr>
        <w:t>L., 1973.</w:t>
      </w:r>
    </w:p>
    <w:p w14:paraId="243918F8" w14:textId="05C3C4AF" w:rsidR="00686AF0"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Rochelle Lieber. Introducing Morphology. Cambridge Univerity Press, </w:t>
      </w:r>
      <w:bookmarkStart w:id="26" w:name="_GoBack"/>
      <w:bookmarkEnd w:id="26"/>
      <w:r w:rsidRPr="00C60BE3">
        <w:rPr>
          <w:rFonts w:eastAsia="Times New Roman" w:cs="Times New Roman"/>
          <w:color w:val="000000"/>
          <w:lang w:val="en-US" w:eastAsia="ru-RU"/>
        </w:rPr>
        <w:t>2016.</w:t>
      </w:r>
    </w:p>
    <w:p w14:paraId="425D25C5" w14:textId="77777777" w:rsidR="003D3C84" w:rsidRPr="00686AF0" w:rsidRDefault="003D3C84" w:rsidP="00686AF0">
      <w:pPr>
        <w:rPr>
          <w:lang w:eastAsia="ru-RU"/>
        </w:rPr>
      </w:pPr>
    </w:p>
    <w:p w14:paraId="3D7FA36F"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Sweet H. A new English Grammar: Logical and Historical. </w:t>
      </w:r>
      <w:r w:rsidRPr="00C60BE3">
        <w:rPr>
          <w:rFonts w:eastAsia="Times New Roman" w:cs="Times New Roman"/>
          <w:color w:val="000000"/>
          <w:lang w:eastAsia="ru-RU"/>
        </w:rPr>
        <w:t>L., 1955.</w:t>
      </w:r>
    </w:p>
    <w:p w14:paraId="64AD9BC9" w14:textId="77777777" w:rsidR="003D3C84" w:rsidRPr="00C60BE3" w:rsidRDefault="003D3C84" w:rsidP="003D3C84">
      <w:pPr>
        <w:pStyle w:val="a"/>
        <w:numPr>
          <w:ilvl w:val="0"/>
          <w:numId w:val="30"/>
        </w:numPr>
        <w:rPr>
          <w:rFonts w:eastAsia="Times New Roman" w:cs="Times New Roman"/>
          <w:color w:val="000000"/>
          <w:lang w:eastAsia="ru-RU"/>
        </w:rPr>
      </w:pPr>
      <w:r w:rsidRPr="00C60BE3">
        <w:rPr>
          <w:rFonts w:eastAsia="Times New Roman" w:cs="Times New Roman"/>
          <w:color w:val="000000"/>
          <w:lang w:val="en-US" w:eastAsia="ru-RU"/>
        </w:rPr>
        <w:t xml:space="preserve">The Cambridge grammar of the English Language / R. Huddleston, G. K. Pullum. </w:t>
      </w:r>
      <w:r w:rsidRPr="00C60BE3">
        <w:rPr>
          <w:rFonts w:eastAsia="Times New Roman" w:cs="Times New Roman"/>
          <w:color w:val="000000"/>
          <w:lang w:eastAsia="ru-RU"/>
        </w:rPr>
        <w:t>N.-Y., 2002.</w:t>
      </w:r>
    </w:p>
    <w:p w14:paraId="34ECA267" w14:textId="0C79C3AC" w:rsidR="002B3FE2" w:rsidRPr="002B3FE2" w:rsidRDefault="002B3FE2" w:rsidP="003431B8">
      <w:pPr>
        <w:jc w:val="both"/>
      </w:pPr>
      <w:r w:rsidRPr="002B3FE2">
        <w:br w:type="page"/>
      </w:r>
    </w:p>
    <w:p w14:paraId="437F1058" w14:textId="77777777" w:rsidR="00494207" w:rsidRPr="002B3FE2" w:rsidRDefault="00494207" w:rsidP="003431B8">
      <w:pPr>
        <w:jc w:val="both"/>
        <w:sectPr w:rsidR="00494207" w:rsidRPr="002B3FE2" w:rsidSect="00783DE9">
          <w:footerReference w:type="even" r:id="rId8"/>
          <w:footerReference w:type="default" r:id="rId9"/>
          <w:pgSz w:w="11906" w:h="16838"/>
          <w:pgMar w:top="1134" w:right="1134" w:bottom="1134" w:left="1701" w:header="709" w:footer="709" w:gutter="0"/>
          <w:cols w:space="708"/>
          <w:titlePg/>
          <w:docGrid w:linePitch="360"/>
        </w:sectPr>
      </w:pPr>
    </w:p>
    <w:p w14:paraId="5E1F3411" w14:textId="3F3123AC" w:rsidR="00FE2F0F" w:rsidRPr="007E523C" w:rsidRDefault="006D57E8" w:rsidP="007E523C">
      <w:pPr>
        <w:pStyle w:val="1"/>
      </w:pPr>
      <w:bookmarkStart w:id="27" w:name="_Toc483258088"/>
      <w:r w:rsidRPr="007E523C">
        <w:lastRenderedPageBreak/>
        <w:t>Приложение А. Наречия совместности</w:t>
      </w:r>
      <w:bookmarkEnd w:id="27"/>
    </w:p>
    <w:p w14:paraId="08B01913" w14:textId="77777777" w:rsidR="00EB469F" w:rsidRPr="00EB469F" w:rsidRDefault="00EB469F" w:rsidP="003431B8">
      <w:pPr>
        <w:jc w:val="both"/>
      </w:pPr>
    </w:p>
    <w:tbl>
      <w:tblPr>
        <w:tblStyle w:val="afa"/>
        <w:tblW w:w="0" w:type="auto"/>
        <w:tblLook w:val="04A0" w:firstRow="1" w:lastRow="0" w:firstColumn="1" w:lastColumn="0" w:noHBand="0" w:noVBand="1"/>
      </w:tblPr>
      <w:tblGrid>
        <w:gridCol w:w="1275"/>
        <w:gridCol w:w="4340"/>
        <w:gridCol w:w="1286"/>
        <w:gridCol w:w="1797"/>
        <w:gridCol w:w="5862"/>
      </w:tblGrid>
      <w:tr w:rsidR="00AA3A84" w14:paraId="0E866E9C" w14:textId="77777777" w:rsidTr="008F3F3F">
        <w:tc>
          <w:tcPr>
            <w:tcW w:w="1275" w:type="dxa"/>
          </w:tcPr>
          <w:p w14:paraId="1A5677BC" w14:textId="29BFB9C2" w:rsidR="00AA3A84" w:rsidRPr="00AA3A84" w:rsidRDefault="00AA3A84" w:rsidP="003431B8">
            <w:pPr>
              <w:pStyle w:val="af2"/>
              <w:jc w:val="both"/>
              <w:rPr>
                <w:rFonts w:ascii="Times New Roman" w:eastAsia="Times New Roman" w:hAnsi="Times New Roman" w:cs="Times New Roman"/>
                <w:b/>
                <w:bCs/>
                <w:sz w:val="20"/>
                <w:szCs w:val="20"/>
              </w:rPr>
            </w:pPr>
            <w:r w:rsidRPr="00AA3A84">
              <w:rPr>
                <w:rFonts w:ascii="Times New Roman" w:eastAsia="Times New Roman" w:hAnsi="Times New Roman" w:cs="Times New Roman"/>
                <w:b/>
                <w:bCs/>
                <w:sz w:val="20"/>
                <w:szCs w:val="20"/>
              </w:rPr>
              <w:t>Наречие</w:t>
            </w:r>
          </w:p>
        </w:tc>
        <w:tc>
          <w:tcPr>
            <w:tcW w:w="4549" w:type="dxa"/>
          </w:tcPr>
          <w:p w14:paraId="023C3527" w14:textId="3B461494" w:rsidR="00AA3A84" w:rsidRPr="00AA3A84" w:rsidRDefault="00AA3A84" w:rsidP="003431B8">
            <w:pPr>
              <w:pStyle w:val="af2"/>
              <w:jc w:val="both"/>
              <w:rPr>
                <w:rFonts w:ascii="Times New Roman" w:eastAsia="Times New Roman" w:hAnsi="Times New Roman" w:cs="Times New Roman"/>
                <w:b/>
                <w:bCs/>
                <w:sz w:val="20"/>
                <w:szCs w:val="20"/>
              </w:rPr>
            </w:pPr>
            <w:r w:rsidRPr="00AA3A84">
              <w:rPr>
                <w:rFonts w:ascii="Times New Roman" w:eastAsia="Times New Roman" w:hAnsi="Times New Roman" w:cs="Times New Roman"/>
                <w:b/>
                <w:bCs/>
                <w:sz w:val="20"/>
                <w:szCs w:val="20"/>
              </w:rPr>
              <w:t>Определение</w:t>
            </w:r>
          </w:p>
        </w:tc>
        <w:tc>
          <w:tcPr>
            <w:tcW w:w="737" w:type="dxa"/>
          </w:tcPr>
          <w:p w14:paraId="5ACFC214" w14:textId="0A904816" w:rsidR="00AA3A84" w:rsidRPr="00AA3A84" w:rsidRDefault="00AA3A84" w:rsidP="003431B8">
            <w:pPr>
              <w:pStyle w:val="af2"/>
              <w:jc w:val="both"/>
              <w:rPr>
                <w:rFonts w:ascii="Times New Roman" w:eastAsia="Times New Roman" w:hAnsi="Times New Roman" w:cs="Times New Roman"/>
                <w:b/>
                <w:bCs/>
                <w:sz w:val="20"/>
                <w:szCs w:val="20"/>
              </w:rPr>
            </w:pPr>
            <w:r w:rsidRPr="00AA3A84">
              <w:rPr>
                <w:rFonts w:ascii="Times New Roman" w:eastAsia="Times New Roman" w:hAnsi="Times New Roman" w:cs="Times New Roman"/>
                <w:b/>
                <w:bCs/>
                <w:sz w:val="20"/>
                <w:szCs w:val="20"/>
              </w:rPr>
              <w:t>Количество вхождений</w:t>
            </w:r>
          </w:p>
        </w:tc>
        <w:tc>
          <w:tcPr>
            <w:tcW w:w="1826" w:type="dxa"/>
          </w:tcPr>
          <w:p w14:paraId="6F5559D9" w14:textId="5C2A310F" w:rsidR="00AA3A84" w:rsidRPr="00AA3A84" w:rsidRDefault="00AA3A84" w:rsidP="003431B8">
            <w:pPr>
              <w:pStyle w:val="af2"/>
              <w:jc w:val="both"/>
              <w:rPr>
                <w:rFonts w:ascii="Times New Roman" w:eastAsia="Times New Roman" w:hAnsi="Times New Roman" w:cs="Times New Roman"/>
                <w:b/>
                <w:bCs/>
                <w:sz w:val="20"/>
                <w:szCs w:val="20"/>
              </w:rPr>
            </w:pPr>
            <w:r w:rsidRPr="00AA3A84">
              <w:rPr>
                <w:rFonts w:ascii="Times New Roman" w:eastAsia="Times New Roman" w:hAnsi="Times New Roman" w:cs="Times New Roman"/>
                <w:b/>
                <w:bCs/>
                <w:sz w:val="20"/>
                <w:szCs w:val="20"/>
              </w:rPr>
              <w:t>Перевод</w:t>
            </w:r>
          </w:p>
        </w:tc>
        <w:tc>
          <w:tcPr>
            <w:tcW w:w="6173" w:type="dxa"/>
          </w:tcPr>
          <w:p w14:paraId="3864CFD8" w14:textId="59A8E7B6" w:rsidR="00AA3A84" w:rsidRPr="00AA3A84" w:rsidRDefault="00AA3A84" w:rsidP="003431B8">
            <w:pPr>
              <w:pStyle w:val="af2"/>
              <w:jc w:val="both"/>
              <w:rPr>
                <w:rFonts w:ascii="Times New Roman" w:eastAsia="Times New Roman" w:hAnsi="Times New Roman" w:cs="Times New Roman"/>
                <w:b/>
                <w:bCs/>
                <w:sz w:val="20"/>
                <w:szCs w:val="20"/>
              </w:rPr>
            </w:pPr>
            <w:r w:rsidRPr="00AA3A84">
              <w:rPr>
                <w:rFonts w:ascii="Times New Roman" w:eastAsia="Times New Roman" w:hAnsi="Times New Roman" w:cs="Times New Roman"/>
                <w:b/>
                <w:bCs/>
                <w:sz w:val="20"/>
                <w:szCs w:val="20"/>
              </w:rPr>
              <w:t>Пример употребления</w:t>
            </w:r>
          </w:p>
        </w:tc>
      </w:tr>
      <w:tr w:rsidR="008F3F3F" w14:paraId="2B60AE9A" w14:textId="77777777" w:rsidTr="008F3F3F">
        <w:tc>
          <w:tcPr>
            <w:tcW w:w="1275" w:type="dxa"/>
          </w:tcPr>
          <w:p w14:paraId="428252A6" w14:textId="01EC6BC8" w:rsidR="008F3F3F" w:rsidRPr="008F3F3F" w:rsidRDefault="003F7BE5"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w:t>
            </w:r>
            <w:r w:rsidR="008F3F3F" w:rsidRPr="008F3F3F">
              <w:rPr>
                <w:rFonts w:ascii="Times New Roman" w:eastAsia="Times New Roman" w:hAnsi="Times New Roman" w:cs="Times New Roman"/>
                <w:sz w:val="20"/>
                <w:szCs w:val="20"/>
              </w:rPr>
              <w:t>двоём</w:t>
            </w:r>
          </w:p>
        </w:tc>
        <w:tc>
          <w:tcPr>
            <w:tcW w:w="4549" w:type="dxa"/>
          </w:tcPr>
          <w:p w14:paraId="1CA986B2" w14:textId="02A53BD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 количестве двух человек, вместе со вторым. Жить в. Обедать в. В. легче принять решение. В. управимся быстрее. Пойдём с тобой в.</w:t>
            </w:r>
          </w:p>
        </w:tc>
        <w:tc>
          <w:tcPr>
            <w:tcW w:w="737" w:type="dxa"/>
          </w:tcPr>
          <w:p w14:paraId="2EA10CB8" w14:textId="17F4DD4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8479</w:t>
            </w:r>
          </w:p>
        </w:tc>
        <w:tc>
          <w:tcPr>
            <w:tcW w:w="1826" w:type="dxa"/>
          </w:tcPr>
          <w:p w14:paraId="7371AF34" w14:textId="27DAB00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two together, two of</w:t>
            </w:r>
          </w:p>
        </w:tc>
        <w:tc>
          <w:tcPr>
            <w:tcW w:w="6173" w:type="dxa"/>
          </w:tcPr>
          <w:p w14:paraId="6B5B5F37" w14:textId="0BA02AA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Так и я о любом сокамернике могу вспомнить интересней и больше, чем о капитане госбезопасности Езепове, против которого я немало высидел в кабинете вдвоем. </w:t>
            </w:r>
            <w:r w:rsidRPr="008F3F3F">
              <w:rPr>
                <w:rFonts w:ascii="Times New Roman" w:eastAsia="Times New Roman" w:hAnsi="Times New Roman" w:cs="Times New Roman"/>
                <w:sz w:val="20"/>
                <w:szCs w:val="20"/>
                <w:lang w:val="en-GB"/>
              </w:rPr>
              <w:t xml:space="preserve">So it is with me, I can recall much more—and much more that's interesting—about any one of my cellmates than I can about Captain of State Security Yezepov, with whom I spent no little time face to face, the two of us alone in his office. </w:t>
            </w:r>
            <w:r w:rsidRPr="008F3F3F">
              <w:rPr>
                <w:rFonts w:ascii="Times New Roman" w:eastAsia="Times New Roman" w:hAnsi="Times New Roman" w:cs="Times New Roman"/>
                <w:sz w:val="20"/>
                <w:szCs w:val="20"/>
              </w:rPr>
              <w:t>Солженицын, Александр / Архипелаг Гулаг Solzhenitsyn, Aleksandr / The Gulag Archipelago</w:t>
            </w:r>
          </w:p>
        </w:tc>
      </w:tr>
      <w:tr w:rsidR="008F3F3F" w14:paraId="62F3326F" w14:textId="77777777" w:rsidTr="008F3F3F">
        <w:trPr>
          <w:trHeight w:val="526"/>
        </w:trPr>
        <w:tc>
          <w:tcPr>
            <w:tcW w:w="1275" w:type="dxa"/>
          </w:tcPr>
          <w:p w14:paraId="371719E5" w14:textId="1A920DC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наряду</w:t>
            </w:r>
          </w:p>
        </w:tc>
        <w:tc>
          <w:tcPr>
            <w:tcW w:w="4549" w:type="dxa"/>
          </w:tcPr>
          <w:p w14:paraId="0C4938C4" w14:textId="702790D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с кем-чем. 1. Одинаково, на одинаковых правах, условиях; наравне. Выступать н. с лучшими спортсменами. 2. Одновременно, вместе с кем-, чем-л. Получить орден н. со всеми участниками экспедиции. &lt;Наряду с этим; наряду с тем что, союз. Книжн. В то же время, одновременно. Наряду с тем, что происходит на глазах, существуют и скрытые явления. Наряду с чем, в зн. предл. Вместе, одновременно с кем-, чем-л. Наряду с несомненными достоинствами, у него много пороков.</w:t>
            </w:r>
          </w:p>
        </w:tc>
        <w:tc>
          <w:tcPr>
            <w:tcW w:w="737" w:type="dxa"/>
          </w:tcPr>
          <w:p w14:paraId="7013711F" w14:textId="38EB6FA1"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7273</w:t>
            </w:r>
          </w:p>
        </w:tc>
        <w:tc>
          <w:tcPr>
            <w:tcW w:w="1826" w:type="dxa"/>
          </w:tcPr>
          <w:p w14:paraId="34E79BC3" w14:textId="3B2634E7"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lang w:val="en-GB"/>
              </w:rPr>
              <w:t xml:space="preserve">along with, side by side with; </w:t>
            </w:r>
            <w:r w:rsidRPr="008F3F3F">
              <w:rPr>
                <w:rFonts w:ascii="Times New Roman" w:eastAsia="Times New Roman" w:hAnsi="Times New Roman" w:cs="Times New Roman"/>
                <w:sz w:val="20"/>
                <w:szCs w:val="20"/>
              </w:rPr>
              <w:t>наравне</w:t>
            </w:r>
            <w:r w:rsidRPr="008F3F3F">
              <w:rPr>
                <w:rFonts w:ascii="Times New Roman" w:eastAsia="Times New Roman" w:hAnsi="Times New Roman" w:cs="Times New Roman"/>
                <w:sz w:val="20"/>
                <w:szCs w:val="20"/>
                <w:lang w:val="en-GB"/>
              </w:rPr>
              <w:t xml:space="preserve"> on a par with; </w:t>
            </w:r>
            <w:r w:rsidRPr="008F3F3F">
              <w:rPr>
                <w:rFonts w:ascii="Times New Roman" w:eastAsia="Times New Roman" w:hAnsi="Times New Roman" w:cs="Times New Roman"/>
                <w:sz w:val="20"/>
                <w:szCs w:val="20"/>
              </w:rPr>
              <w:t>одновременно</w:t>
            </w:r>
            <w:r w:rsidRPr="008F3F3F">
              <w:rPr>
                <w:rFonts w:ascii="Times New Roman" w:eastAsia="Times New Roman" w:hAnsi="Times New Roman" w:cs="Times New Roman"/>
                <w:sz w:val="20"/>
                <w:szCs w:val="20"/>
                <w:lang w:val="en-GB"/>
              </w:rPr>
              <w:t xml:space="preserve"> at the same time</w:t>
            </w:r>
          </w:p>
        </w:tc>
        <w:tc>
          <w:tcPr>
            <w:tcW w:w="6173" w:type="dxa"/>
          </w:tcPr>
          <w:p w14:paraId="344F5817" w14:textId="43C84B5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Каждый раз при добавлении компонента в форму Delphi, наряду с некоторыми из его свойств, добавляет в DFM-файл связанный с ним пункт. </w:t>
            </w:r>
            <w:r w:rsidRPr="008F3F3F">
              <w:rPr>
                <w:rFonts w:ascii="Times New Roman" w:eastAsia="Times New Roman" w:hAnsi="Times New Roman" w:cs="Times New Roman"/>
                <w:sz w:val="20"/>
                <w:szCs w:val="20"/>
                <w:lang w:val="en-GB"/>
              </w:rPr>
              <w:t xml:space="preserve">Every time you add a component to a form, Delphi adds an entry for it, along with some of its properties, to the DFM file. </w:t>
            </w:r>
            <w:r w:rsidRPr="008F3F3F">
              <w:rPr>
                <w:rFonts w:ascii="Times New Roman" w:eastAsia="Times New Roman" w:hAnsi="Times New Roman" w:cs="Times New Roman"/>
                <w:sz w:val="20"/>
                <w:szCs w:val="20"/>
              </w:rPr>
              <w:t>Кэнту, М. / Delphi 7: для профессионалов Cantu, Marco / Mastering Delphi 7</w:t>
            </w:r>
          </w:p>
        </w:tc>
      </w:tr>
      <w:tr w:rsidR="008F3F3F" w14:paraId="50C16C99" w14:textId="77777777" w:rsidTr="008F3F3F">
        <w:tc>
          <w:tcPr>
            <w:tcW w:w="1275" w:type="dxa"/>
          </w:tcPr>
          <w:p w14:paraId="26E2C27D" w14:textId="75FF6F78"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толпой</w:t>
            </w:r>
          </w:p>
        </w:tc>
        <w:tc>
          <w:tcPr>
            <w:tcW w:w="4549" w:type="dxa"/>
          </w:tcPr>
          <w:p w14:paraId="644BFA0B" w14:textId="63643C23"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&lt;3&gt; В виде беспорядочного скопления людей.</w:t>
            </w:r>
          </w:p>
        </w:tc>
        <w:tc>
          <w:tcPr>
            <w:tcW w:w="737" w:type="dxa"/>
          </w:tcPr>
          <w:p w14:paraId="51C46085" w14:textId="1763FA23"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3558</w:t>
            </w:r>
          </w:p>
        </w:tc>
        <w:tc>
          <w:tcPr>
            <w:tcW w:w="1826" w:type="dxa"/>
          </w:tcPr>
          <w:p w14:paraId="75B7B710" w14:textId="717FC80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in a body; together</w:t>
            </w:r>
          </w:p>
        </w:tc>
        <w:tc>
          <w:tcPr>
            <w:tcW w:w="6173" w:type="dxa"/>
          </w:tcPr>
          <w:p w14:paraId="23F6DE78" w14:textId="4E28F6E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С ним были охранники, следователи, люди в белом, О'Брайен, Джулия, мистер Чаррингтон — все валились по коридору толпой и громко хохотали. </w:t>
            </w:r>
            <w:r w:rsidRPr="008F3F3F">
              <w:rPr>
                <w:rFonts w:ascii="Times New Roman" w:eastAsia="Times New Roman" w:hAnsi="Times New Roman" w:cs="Times New Roman"/>
                <w:sz w:val="20"/>
                <w:szCs w:val="20"/>
                <w:lang w:val="en-GB"/>
              </w:rPr>
              <w:t xml:space="preserve">With him were the guards, the other questioners, the men in white coats, O'Brien, Julia, Mr Charrington, all rolling down the corridor together and shouting with laughter. </w:t>
            </w:r>
            <w:r w:rsidRPr="008F3F3F">
              <w:rPr>
                <w:rFonts w:ascii="Times New Roman" w:eastAsia="Times New Roman" w:hAnsi="Times New Roman" w:cs="Times New Roman"/>
                <w:sz w:val="20"/>
                <w:szCs w:val="20"/>
              </w:rPr>
              <w:t>Оруэлл, Джордж / 1984 Orwell, George / Nineteen Eighty-Four</w:t>
            </w:r>
          </w:p>
        </w:tc>
      </w:tr>
      <w:tr w:rsidR="008F3F3F" w:rsidRPr="008F3F3F" w14:paraId="25A38760" w14:textId="77777777" w:rsidTr="008F3F3F">
        <w:tc>
          <w:tcPr>
            <w:tcW w:w="1275" w:type="dxa"/>
          </w:tcPr>
          <w:p w14:paraId="276FFC9B" w14:textId="1493DCD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втроём</w:t>
            </w:r>
          </w:p>
        </w:tc>
        <w:tc>
          <w:tcPr>
            <w:tcW w:w="4549" w:type="dxa"/>
          </w:tcPr>
          <w:p w14:paraId="0E3A83AE" w14:textId="078C32C6"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 количестве трёх человек. Путешествовать в. В. еле подняли.</w:t>
            </w:r>
          </w:p>
        </w:tc>
        <w:tc>
          <w:tcPr>
            <w:tcW w:w="737" w:type="dxa"/>
          </w:tcPr>
          <w:p w14:paraId="75DA549E" w14:textId="2884836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3460</w:t>
            </w:r>
          </w:p>
        </w:tc>
        <w:tc>
          <w:tcPr>
            <w:tcW w:w="1826" w:type="dxa"/>
          </w:tcPr>
          <w:p w14:paraId="53ED2A42" w14:textId="7EB236CC"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three together, three of</w:t>
            </w:r>
          </w:p>
        </w:tc>
        <w:tc>
          <w:tcPr>
            <w:tcW w:w="6173" w:type="dxa"/>
          </w:tcPr>
          <w:p w14:paraId="4C7AFF5E" w14:textId="15ED2048"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Думаю, друзьями мы втроем быть не перестанем, верно? </w:t>
            </w:r>
            <w:r w:rsidRPr="008F3F3F">
              <w:rPr>
                <w:rFonts w:ascii="Times New Roman" w:eastAsia="Times New Roman" w:hAnsi="Times New Roman" w:cs="Times New Roman"/>
                <w:sz w:val="20"/>
                <w:szCs w:val="20"/>
                <w:lang w:val="en-GB"/>
              </w:rPr>
              <w:t xml:space="preserve">The main thing is that I want the three of us to go on being friends. O.K.?" Murakami, Haruki / All God's Children Can Dance </w:t>
            </w:r>
            <w:r w:rsidRPr="008F3F3F">
              <w:rPr>
                <w:rFonts w:ascii="Times New Roman" w:eastAsia="Times New Roman" w:hAnsi="Times New Roman" w:cs="Times New Roman"/>
                <w:sz w:val="20"/>
                <w:szCs w:val="20"/>
              </w:rPr>
              <w:t>Мураками</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Харуки</w:t>
            </w:r>
            <w:r w:rsidRPr="008F3F3F">
              <w:rPr>
                <w:rFonts w:ascii="Times New Roman" w:eastAsia="Times New Roman" w:hAnsi="Times New Roman" w:cs="Times New Roman"/>
                <w:sz w:val="20"/>
                <w:szCs w:val="20"/>
                <w:lang w:val="en-GB"/>
              </w:rPr>
              <w:t xml:space="preserve"> / </w:t>
            </w:r>
            <w:r w:rsidRPr="008F3F3F">
              <w:rPr>
                <w:rFonts w:ascii="Times New Roman" w:eastAsia="Times New Roman" w:hAnsi="Times New Roman" w:cs="Times New Roman"/>
                <w:sz w:val="20"/>
                <w:szCs w:val="20"/>
              </w:rPr>
              <w:t>Все</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Божьи</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дети</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могут</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танцевать</w:t>
            </w:r>
          </w:p>
        </w:tc>
      </w:tr>
      <w:tr w:rsidR="008F3F3F" w14:paraId="226104E8" w14:textId="77777777" w:rsidTr="008F3F3F">
        <w:tc>
          <w:tcPr>
            <w:tcW w:w="1275" w:type="dxa"/>
          </w:tcPr>
          <w:p w14:paraId="0D8D39A2" w14:textId="44FC1A7C"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хором</w:t>
            </w:r>
          </w:p>
        </w:tc>
        <w:tc>
          <w:tcPr>
            <w:tcW w:w="4549" w:type="dxa"/>
          </w:tcPr>
          <w:p w14:paraId="7DE8A176" w14:textId="1690E6F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1. Все вместе, в несколько голосов (о пении). Спеть х. песню. Х. исполнить частушки. 2. Все сразу, одновременно, дружно (о речи, </w:t>
            </w:r>
            <w:r w:rsidRPr="008F3F3F">
              <w:rPr>
                <w:rFonts w:ascii="Times New Roman" w:eastAsia="Times New Roman" w:hAnsi="Times New Roman" w:cs="Times New Roman"/>
                <w:sz w:val="20"/>
                <w:szCs w:val="20"/>
              </w:rPr>
              <w:lastRenderedPageBreak/>
              <w:t>произносимых словах и т.п.). Х. ругать, благодарить. Х. прокричать "ура". Х. залаяли собаки.</w:t>
            </w:r>
          </w:p>
        </w:tc>
        <w:tc>
          <w:tcPr>
            <w:tcW w:w="737" w:type="dxa"/>
          </w:tcPr>
          <w:p w14:paraId="6087331C" w14:textId="4FF90BA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lastRenderedPageBreak/>
              <w:t>2928</w:t>
            </w:r>
          </w:p>
        </w:tc>
        <w:tc>
          <w:tcPr>
            <w:tcW w:w="1826" w:type="dxa"/>
          </w:tcPr>
          <w:p w14:paraId="3DC0B421" w14:textId="20413740"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lang w:val="en-GB"/>
              </w:rPr>
              <w:t>in chorus; all together, in harmony</w:t>
            </w:r>
          </w:p>
        </w:tc>
        <w:tc>
          <w:tcPr>
            <w:tcW w:w="6173" w:type="dxa"/>
          </w:tcPr>
          <w:p w14:paraId="24CB329A" w14:textId="00F15876"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 Только не три ее! – хором предупредили Креозот и Канина. </w:t>
            </w:r>
            <w:r w:rsidRPr="008F3F3F">
              <w:rPr>
                <w:rFonts w:ascii="Times New Roman" w:eastAsia="Times New Roman" w:hAnsi="Times New Roman" w:cs="Times New Roman"/>
                <w:sz w:val="20"/>
                <w:szCs w:val="20"/>
                <w:lang w:val="en-GB"/>
              </w:rPr>
              <w:t xml:space="preserve">'Don't rub it!' said the other two, in harmony. </w:t>
            </w:r>
            <w:r w:rsidRPr="008F3F3F">
              <w:rPr>
                <w:rFonts w:ascii="Times New Roman" w:eastAsia="Times New Roman" w:hAnsi="Times New Roman" w:cs="Times New Roman"/>
                <w:sz w:val="20"/>
                <w:szCs w:val="20"/>
              </w:rPr>
              <w:t>Пратчетт,Терри / Посох и Шляпа Pratchett, Terry / Sourcery</w:t>
            </w:r>
          </w:p>
        </w:tc>
      </w:tr>
      <w:tr w:rsidR="008F3F3F" w14:paraId="4CEDD43A" w14:textId="77777777" w:rsidTr="008F3F3F">
        <w:tc>
          <w:tcPr>
            <w:tcW w:w="1275" w:type="dxa"/>
          </w:tcPr>
          <w:p w14:paraId="7F05EC47" w14:textId="19E53FA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сообща</w:t>
            </w:r>
          </w:p>
        </w:tc>
        <w:tc>
          <w:tcPr>
            <w:tcW w:w="4549" w:type="dxa"/>
          </w:tcPr>
          <w:p w14:paraId="2146623F" w14:textId="0AC749AD"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Совместно, общими силами. Действовать с. С. нанять машину. &lt;Сообща с кем-чем. в зн. предлога. Совместно, вместе с кем-, чем-л. Флот действовал сообща с армией.</w:t>
            </w:r>
          </w:p>
        </w:tc>
        <w:tc>
          <w:tcPr>
            <w:tcW w:w="737" w:type="dxa"/>
          </w:tcPr>
          <w:p w14:paraId="2433C781" w14:textId="1A62362F"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1453</w:t>
            </w:r>
          </w:p>
        </w:tc>
        <w:tc>
          <w:tcPr>
            <w:tcW w:w="1826" w:type="dxa"/>
          </w:tcPr>
          <w:p w14:paraId="717977AD" w14:textId="44C575B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together, jointly</w:t>
            </w:r>
          </w:p>
        </w:tc>
        <w:tc>
          <w:tcPr>
            <w:tcW w:w="6173" w:type="dxa"/>
          </w:tcPr>
          <w:p w14:paraId="5BF1238E" w14:textId="6642337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Все работают сообща, на равных. </w:t>
            </w:r>
            <w:r w:rsidRPr="008F3F3F">
              <w:rPr>
                <w:rFonts w:ascii="Times New Roman" w:eastAsia="Times New Roman" w:hAnsi="Times New Roman" w:cs="Times New Roman"/>
                <w:sz w:val="20"/>
                <w:szCs w:val="20"/>
                <w:lang w:val="en-GB"/>
              </w:rPr>
              <w:t xml:space="preserve">Everyone works together as equals. </w:t>
            </w:r>
            <w:r w:rsidRPr="008F3F3F">
              <w:rPr>
                <w:rFonts w:ascii="Times New Roman" w:eastAsia="Times New Roman" w:hAnsi="Times New Roman" w:cs="Times New Roman"/>
                <w:sz w:val="20"/>
                <w:szCs w:val="20"/>
              </w:rPr>
              <w:t>Майер, Стефани / Гостья Meyer, Stephenie / The Host</w:t>
            </w:r>
          </w:p>
        </w:tc>
      </w:tr>
      <w:tr w:rsidR="008F3F3F" w14:paraId="4EFF921C" w14:textId="77777777" w:rsidTr="008F3F3F">
        <w:tc>
          <w:tcPr>
            <w:tcW w:w="1275" w:type="dxa"/>
          </w:tcPr>
          <w:p w14:paraId="5AF3A683" w14:textId="14BC4BD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враз</w:t>
            </w:r>
          </w:p>
        </w:tc>
        <w:tc>
          <w:tcPr>
            <w:tcW w:w="4549" w:type="dxa"/>
          </w:tcPr>
          <w:p w14:paraId="5047C994" w14:textId="16B6767D"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Разг. 1. Одновременно, вместе; разом. В. взмахнуть вёслами. 2. Сразу, тотчас же. В. понять. В. узнать кого-л.</w:t>
            </w:r>
          </w:p>
        </w:tc>
        <w:tc>
          <w:tcPr>
            <w:tcW w:w="737" w:type="dxa"/>
          </w:tcPr>
          <w:p w14:paraId="6D0D125F" w14:textId="70EC44C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1348</w:t>
            </w:r>
          </w:p>
        </w:tc>
        <w:tc>
          <w:tcPr>
            <w:tcW w:w="1826" w:type="dxa"/>
          </w:tcPr>
          <w:p w14:paraId="2986BE06" w14:textId="3318001B"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at once</w:t>
            </w:r>
          </w:p>
        </w:tc>
        <w:tc>
          <w:tcPr>
            <w:tcW w:w="6173" w:type="dxa"/>
          </w:tcPr>
          <w:p w14:paraId="3134BB3B" w14:textId="77777777" w:rsidR="008F3F3F" w:rsidRPr="008F3F3F" w:rsidRDefault="008F3F3F" w:rsidP="003431B8">
            <w:pPr>
              <w:pStyle w:val="af2"/>
              <w:jc w:val="both"/>
              <w:rPr>
                <w:rFonts w:ascii="Times New Roman" w:hAnsi="Times New Roman" w:cs="Times New Roman"/>
                <w:bCs/>
                <w:sz w:val="20"/>
                <w:szCs w:val="20"/>
              </w:rPr>
            </w:pPr>
          </w:p>
        </w:tc>
      </w:tr>
      <w:tr w:rsidR="008F3F3F" w14:paraId="430EB1E4" w14:textId="77777777" w:rsidTr="008F3F3F">
        <w:tc>
          <w:tcPr>
            <w:tcW w:w="1275" w:type="dxa"/>
          </w:tcPr>
          <w:p w14:paraId="3D95278B" w14:textId="3AC8D61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порознь</w:t>
            </w:r>
          </w:p>
        </w:tc>
        <w:tc>
          <w:tcPr>
            <w:tcW w:w="4549" w:type="dxa"/>
          </w:tcPr>
          <w:p w14:paraId="1E1AE480" w14:textId="45C8FDE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Отдельно, не вместе; врозь. Жить п. // Не одновременно, в разное время. Выходим п., сначала я, потом ты.</w:t>
            </w:r>
          </w:p>
        </w:tc>
        <w:tc>
          <w:tcPr>
            <w:tcW w:w="737" w:type="dxa"/>
          </w:tcPr>
          <w:p w14:paraId="08BCD6A6" w14:textId="4AC060F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1166</w:t>
            </w:r>
          </w:p>
        </w:tc>
        <w:tc>
          <w:tcPr>
            <w:tcW w:w="1826" w:type="dxa"/>
          </w:tcPr>
          <w:p w14:paraId="4F83511B" w14:textId="51543DAB"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separately, apart</w:t>
            </w:r>
          </w:p>
        </w:tc>
        <w:tc>
          <w:tcPr>
            <w:tcW w:w="6173" w:type="dxa"/>
          </w:tcPr>
          <w:p w14:paraId="7BCB587D" w14:textId="27CE987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 Но в таком случае всё; вы извещены, мы живем с этих пор совершенно порознь. </w:t>
            </w:r>
            <w:r w:rsidRPr="008F3F3F">
              <w:rPr>
                <w:rFonts w:ascii="Times New Roman" w:eastAsia="Times New Roman" w:hAnsi="Times New Roman" w:cs="Times New Roman"/>
                <w:sz w:val="20"/>
                <w:szCs w:val="20"/>
                <w:lang w:val="en-GB"/>
              </w:rPr>
              <w:t xml:space="preserve">“But, if so, that's all; You've been informed that we shall live henceforward entirely apart.” </w:t>
            </w:r>
            <w:r w:rsidRPr="008F3F3F">
              <w:rPr>
                <w:rFonts w:ascii="Times New Roman" w:eastAsia="Times New Roman" w:hAnsi="Times New Roman" w:cs="Times New Roman"/>
                <w:sz w:val="20"/>
                <w:szCs w:val="20"/>
              </w:rPr>
              <w:t>Достоевский, Фёдор / Бесы Dostoevsky, Fyodor / The possessed</w:t>
            </w:r>
          </w:p>
        </w:tc>
      </w:tr>
      <w:tr w:rsidR="008F3F3F" w14:paraId="03D70CC1" w14:textId="77777777" w:rsidTr="008F3F3F">
        <w:tc>
          <w:tcPr>
            <w:tcW w:w="1275" w:type="dxa"/>
          </w:tcPr>
          <w:p w14:paraId="4ADE96DD" w14:textId="3BBC1B2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врозь</w:t>
            </w:r>
          </w:p>
        </w:tc>
        <w:tc>
          <w:tcPr>
            <w:tcW w:w="4549" w:type="dxa"/>
          </w:tcPr>
          <w:p w14:paraId="584E7A2B" w14:textId="3A6A355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Трад.-нар. В разные стороны; отдельно, не вместе; порознь. Жить в. Пойдём в. Разойдитесь в., драчуны! Или извинись, или дружба в. (кончится, расстроится). * Дружба дружбой, а табачок врозь (Посл.). Вместе тесно, а врозь скучно (Посл.).</w:t>
            </w:r>
          </w:p>
        </w:tc>
        <w:tc>
          <w:tcPr>
            <w:tcW w:w="737" w:type="dxa"/>
          </w:tcPr>
          <w:p w14:paraId="55B1B450" w14:textId="178CBE0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945</w:t>
            </w:r>
          </w:p>
        </w:tc>
        <w:tc>
          <w:tcPr>
            <w:tcW w:w="1826" w:type="dxa"/>
          </w:tcPr>
          <w:p w14:paraId="1D5F4219" w14:textId="0D628BE1"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apart, separately</w:t>
            </w:r>
          </w:p>
        </w:tc>
        <w:tc>
          <w:tcPr>
            <w:tcW w:w="6173" w:type="dxa"/>
          </w:tcPr>
          <w:p w14:paraId="6A77752C" w14:textId="189CE3D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 Неужели точно ты уедешь от нас? - сказал я, - как же это мы будем жить врозь? </w:t>
            </w:r>
            <w:r w:rsidRPr="008F3F3F">
              <w:rPr>
                <w:rFonts w:ascii="Times New Roman" w:eastAsia="Times New Roman" w:hAnsi="Times New Roman" w:cs="Times New Roman"/>
                <w:sz w:val="20"/>
                <w:szCs w:val="20"/>
                <w:lang w:val="en-GB"/>
              </w:rPr>
              <w:t xml:space="preserve">"It is impossible that you should leave us. How could we ever live apart?" </w:t>
            </w:r>
            <w:r w:rsidRPr="008F3F3F">
              <w:rPr>
                <w:rFonts w:ascii="Times New Roman" w:eastAsia="Times New Roman" w:hAnsi="Times New Roman" w:cs="Times New Roman"/>
                <w:sz w:val="20"/>
                <w:szCs w:val="20"/>
              </w:rPr>
              <w:t>Tolstoy, Leo / Boyhood Толстой, Л.Н. / Отрочество</w:t>
            </w:r>
          </w:p>
        </w:tc>
      </w:tr>
      <w:tr w:rsidR="008F3F3F" w14:paraId="339CE09D" w14:textId="77777777" w:rsidTr="008F3F3F">
        <w:tc>
          <w:tcPr>
            <w:tcW w:w="1275" w:type="dxa"/>
          </w:tcPr>
          <w:p w14:paraId="02040E75" w14:textId="55DDBCA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вчетвером</w:t>
            </w:r>
          </w:p>
        </w:tc>
        <w:tc>
          <w:tcPr>
            <w:tcW w:w="4549" w:type="dxa"/>
          </w:tcPr>
          <w:p w14:paraId="70AB42B1" w14:textId="369AE45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 количестве четырёх человек. Пойти в театр в.</w:t>
            </w:r>
          </w:p>
        </w:tc>
        <w:tc>
          <w:tcPr>
            <w:tcW w:w="737" w:type="dxa"/>
          </w:tcPr>
          <w:p w14:paraId="752A763D" w14:textId="6F37257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923</w:t>
            </w:r>
          </w:p>
        </w:tc>
        <w:tc>
          <w:tcPr>
            <w:tcW w:w="1826" w:type="dxa"/>
          </w:tcPr>
          <w:p w14:paraId="7906EF54" w14:textId="31A4243D"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lang w:val="en-GB"/>
              </w:rPr>
              <w:t>four together, foursome, four of</w:t>
            </w:r>
          </w:p>
        </w:tc>
        <w:tc>
          <w:tcPr>
            <w:tcW w:w="6173" w:type="dxa"/>
          </w:tcPr>
          <w:p w14:paraId="1A185C62" w14:textId="010EF707"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 А если бы они оказались вчетвером? </w:t>
            </w:r>
            <w:r w:rsidRPr="008F3F3F">
              <w:rPr>
                <w:rFonts w:ascii="Times New Roman" w:eastAsia="Times New Roman" w:hAnsi="Times New Roman" w:cs="Times New Roman"/>
                <w:sz w:val="20"/>
                <w:szCs w:val="20"/>
                <w:lang w:val="en-GB"/>
              </w:rPr>
              <w:t xml:space="preserve">“But what if there were four of them?” </w:t>
            </w:r>
            <w:r w:rsidRPr="008F3F3F">
              <w:rPr>
                <w:rFonts w:ascii="Times New Roman" w:eastAsia="Times New Roman" w:hAnsi="Times New Roman" w:cs="Times New Roman"/>
                <w:sz w:val="20"/>
                <w:szCs w:val="20"/>
              </w:rPr>
              <w:t>Скотт, Вальтер / Айвенго Scott, Walter / Yvanhoe</w:t>
            </w:r>
          </w:p>
        </w:tc>
      </w:tr>
      <w:tr w:rsidR="008F3F3F" w14:paraId="43E48184" w14:textId="77777777" w:rsidTr="008F3F3F">
        <w:tc>
          <w:tcPr>
            <w:tcW w:w="1275" w:type="dxa"/>
          </w:tcPr>
          <w:p w14:paraId="64A94F50" w14:textId="281053FF" w:rsidR="008F3F3F" w:rsidRPr="008F3F3F" w:rsidRDefault="008F3F3F" w:rsidP="003431B8">
            <w:pPr>
              <w:pStyle w:val="af2"/>
              <w:jc w:val="both"/>
              <w:rPr>
                <w:rFonts w:ascii="Times New Roman" w:eastAsia="Times New Roman" w:hAnsi="Times New Roman" w:cs="Times New Roman"/>
                <w:sz w:val="20"/>
                <w:szCs w:val="20"/>
              </w:rPr>
            </w:pPr>
            <w:r w:rsidRPr="008F3F3F">
              <w:rPr>
                <w:rFonts w:ascii="Times New Roman" w:eastAsia="Times New Roman" w:hAnsi="Times New Roman" w:cs="Times New Roman"/>
                <w:sz w:val="20"/>
                <w:szCs w:val="20"/>
              </w:rPr>
              <w:t>врассыпную</w:t>
            </w:r>
          </w:p>
        </w:tc>
        <w:tc>
          <w:tcPr>
            <w:tcW w:w="4549" w:type="dxa"/>
          </w:tcPr>
          <w:p w14:paraId="4E54A7CC" w14:textId="15731E01" w:rsidR="008F3F3F" w:rsidRPr="008F3F3F" w:rsidRDefault="008F3F3F" w:rsidP="003431B8">
            <w:pPr>
              <w:pStyle w:val="af2"/>
              <w:jc w:val="both"/>
              <w:rPr>
                <w:rFonts w:ascii="Times New Roman" w:eastAsia="Times New Roman" w:hAnsi="Times New Roman" w:cs="Times New Roman"/>
                <w:sz w:val="20"/>
                <w:szCs w:val="20"/>
              </w:rPr>
            </w:pPr>
            <w:r w:rsidRPr="008F3F3F">
              <w:rPr>
                <w:rFonts w:ascii="Times New Roman" w:eastAsia="Times New Roman" w:hAnsi="Times New Roman" w:cs="Times New Roman"/>
                <w:sz w:val="20"/>
                <w:szCs w:val="20"/>
              </w:rPr>
              <w:t>1. Рассыпавшись в разные стороны; отдельно, порознь. Орехи полетели на пол в. Сосны растут в. 2. В разные стороны, в разных направлениях (о разбегающихся людях, животных и т.п.). Броситься, пуститься в.</w:t>
            </w:r>
          </w:p>
        </w:tc>
        <w:tc>
          <w:tcPr>
            <w:tcW w:w="737" w:type="dxa"/>
          </w:tcPr>
          <w:p w14:paraId="20B620FE" w14:textId="7C52C0F6" w:rsidR="008F3F3F" w:rsidRPr="008F3F3F" w:rsidRDefault="008F3F3F" w:rsidP="003431B8">
            <w:pPr>
              <w:pStyle w:val="af2"/>
              <w:jc w:val="both"/>
              <w:rPr>
                <w:rFonts w:ascii="Times New Roman" w:eastAsia="Times New Roman" w:hAnsi="Times New Roman" w:cs="Times New Roman"/>
                <w:sz w:val="20"/>
                <w:szCs w:val="20"/>
              </w:rPr>
            </w:pPr>
            <w:r w:rsidRPr="008F3F3F">
              <w:rPr>
                <w:rFonts w:ascii="Times New Roman" w:eastAsia="Times New Roman" w:hAnsi="Times New Roman" w:cs="Times New Roman"/>
                <w:sz w:val="20"/>
                <w:szCs w:val="20"/>
              </w:rPr>
              <w:t>533</w:t>
            </w:r>
          </w:p>
        </w:tc>
        <w:tc>
          <w:tcPr>
            <w:tcW w:w="1826" w:type="dxa"/>
          </w:tcPr>
          <w:p w14:paraId="061C68A0" w14:textId="0DC18AD7" w:rsidR="008F3F3F" w:rsidRPr="008F3F3F" w:rsidRDefault="008F3F3F" w:rsidP="003431B8">
            <w:pPr>
              <w:pStyle w:val="af2"/>
              <w:jc w:val="both"/>
              <w:rPr>
                <w:rFonts w:ascii="Times New Roman" w:eastAsia="Times New Roman" w:hAnsi="Times New Roman" w:cs="Times New Roman"/>
                <w:sz w:val="20"/>
                <w:szCs w:val="20"/>
              </w:rPr>
            </w:pPr>
            <w:r w:rsidRPr="008F3F3F">
              <w:rPr>
                <w:rFonts w:ascii="Times New Roman" w:eastAsia="Times New Roman" w:hAnsi="Times New Roman" w:cs="Times New Roman"/>
                <w:sz w:val="20"/>
                <w:szCs w:val="20"/>
              </w:rPr>
              <w:t>in all directions</w:t>
            </w:r>
          </w:p>
        </w:tc>
        <w:tc>
          <w:tcPr>
            <w:tcW w:w="6173" w:type="dxa"/>
          </w:tcPr>
          <w:p w14:paraId="0AE66605" w14:textId="77777777" w:rsidR="008F3F3F" w:rsidRPr="008F3F3F" w:rsidRDefault="008F3F3F" w:rsidP="003431B8">
            <w:pPr>
              <w:pStyle w:val="af2"/>
              <w:jc w:val="both"/>
              <w:rPr>
                <w:rFonts w:ascii="Times New Roman" w:hAnsi="Times New Roman" w:cs="Times New Roman"/>
                <w:bCs/>
                <w:sz w:val="20"/>
                <w:szCs w:val="20"/>
              </w:rPr>
            </w:pPr>
          </w:p>
        </w:tc>
      </w:tr>
      <w:tr w:rsidR="008F3F3F" w14:paraId="1D1591A4" w14:textId="77777777" w:rsidTr="008F3F3F">
        <w:tc>
          <w:tcPr>
            <w:tcW w:w="1275" w:type="dxa"/>
          </w:tcPr>
          <w:p w14:paraId="24C20537" w14:textId="5C39E953"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вперемешку</w:t>
            </w:r>
          </w:p>
        </w:tc>
        <w:tc>
          <w:tcPr>
            <w:tcW w:w="4549" w:type="dxa"/>
          </w:tcPr>
          <w:p w14:paraId="424ECFF2" w14:textId="34B8EFF7"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Разг. Беспорядочно перемешиваясь, смешиваясь. Книги валялись в. с тетрадями.</w:t>
            </w:r>
          </w:p>
        </w:tc>
        <w:tc>
          <w:tcPr>
            <w:tcW w:w="737" w:type="dxa"/>
          </w:tcPr>
          <w:p w14:paraId="648C3CE5" w14:textId="35DAB64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524</w:t>
            </w:r>
          </w:p>
        </w:tc>
        <w:tc>
          <w:tcPr>
            <w:tcW w:w="1826" w:type="dxa"/>
          </w:tcPr>
          <w:p w14:paraId="7309100E" w14:textId="228F18E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all mixed up</w:t>
            </w:r>
          </w:p>
        </w:tc>
        <w:tc>
          <w:tcPr>
            <w:tcW w:w="6173" w:type="dxa"/>
          </w:tcPr>
          <w:p w14:paraId="3DB9D462" w14:textId="77777777" w:rsidR="008F3F3F" w:rsidRPr="008F3F3F" w:rsidRDefault="008F3F3F" w:rsidP="003431B8">
            <w:pPr>
              <w:pStyle w:val="af2"/>
              <w:jc w:val="both"/>
              <w:rPr>
                <w:rFonts w:ascii="Times New Roman" w:hAnsi="Times New Roman" w:cs="Times New Roman"/>
                <w:bCs/>
                <w:sz w:val="20"/>
                <w:szCs w:val="20"/>
              </w:rPr>
            </w:pPr>
          </w:p>
        </w:tc>
      </w:tr>
      <w:tr w:rsidR="008F3F3F" w:rsidRPr="008F3F3F" w14:paraId="3AB54769" w14:textId="77777777" w:rsidTr="008F3F3F">
        <w:tc>
          <w:tcPr>
            <w:tcW w:w="1275" w:type="dxa"/>
          </w:tcPr>
          <w:p w14:paraId="7A18B114" w14:textId="66BA693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вразброд</w:t>
            </w:r>
          </w:p>
        </w:tc>
        <w:tc>
          <w:tcPr>
            <w:tcW w:w="4549" w:type="dxa"/>
          </w:tcPr>
          <w:p w14:paraId="204E3A1D" w14:textId="18628DDD"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Разг. =Вразнобой.</w:t>
            </w:r>
          </w:p>
        </w:tc>
        <w:tc>
          <w:tcPr>
            <w:tcW w:w="737" w:type="dxa"/>
          </w:tcPr>
          <w:p w14:paraId="74182919" w14:textId="17E923F1"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284</w:t>
            </w:r>
          </w:p>
        </w:tc>
        <w:tc>
          <w:tcPr>
            <w:tcW w:w="1826" w:type="dxa"/>
          </w:tcPr>
          <w:p w14:paraId="5DED979F" w14:textId="6614810E"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lang w:val="en-GB"/>
              </w:rPr>
              <w:t>in a disjointed manner, irregularly</w:t>
            </w:r>
          </w:p>
        </w:tc>
        <w:tc>
          <w:tcPr>
            <w:tcW w:w="6173" w:type="dxa"/>
          </w:tcPr>
          <w:p w14:paraId="7EDE8C32" w14:textId="3BA7F23E"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Колокол все звонил. Но Тэза, должно быть, устала, ибо удары падали вразброд, точно раздраженные продолжительностью обряда. </w:t>
            </w:r>
            <w:r w:rsidRPr="008F3F3F">
              <w:rPr>
                <w:rFonts w:ascii="Times New Roman" w:eastAsia="Times New Roman" w:hAnsi="Times New Roman" w:cs="Times New Roman"/>
                <w:sz w:val="20"/>
                <w:szCs w:val="20"/>
                <w:lang w:val="en-GB"/>
              </w:rPr>
              <w:t xml:space="preserve">The bell was still tolling; but La Teuse must have been getting tired, for it tolled irregularly, as though it were becoming a little irritated at the length of the ceremony. Zola, Emile / Abbe Mouret's Transgression </w:t>
            </w:r>
            <w:r w:rsidRPr="008F3F3F">
              <w:rPr>
                <w:rFonts w:ascii="Times New Roman" w:eastAsia="Times New Roman" w:hAnsi="Times New Roman" w:cs="Times New Roman"/>
                <w:sz w:val="20"/>
                <w:szCs w:val="20"/>
              </w:rPr>
              <w:t>Золя</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Эмиль</w:t>
            </w:r>
            <w:r w:rsidRPr="008F3F3F">
              <w:rPr>
                <w:rFonts w:ascii="Times New Roman" w:eastAsia="Times New Roman" w:hAnsi="Times New Roman" w:cs="Times New Roman"/>
                <w:sz w:val="20"/>
                <w:szCs w:val="20"/>
                <w:lang w:val="en-GB"/>
              </w:rPr>
              <w:t xml:space="preserve"> / </w:t>
            </w:r>
            <w:r w:rsidRPr="008F3F3F">
              <w:rPr>
                <w:rFonts w:ascii="Times New Roman" w:eastAsia="Times New Roman" w:hAnsi="Times New Roman" w:cs="Times New Roman"/>
                <w:sz w:val="20"/>
                <w:szCs w:val="20"/>
              </w:rPr>
              <w:t>Проступок</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аббата</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Муре</w:t>
            </w:r>
          </w:p>
        </w:tc>
      </w:tr>
      <w:tr w:rsidR="008F3F3F" w:rsidRPr="008F3F3F" w14:paraId="6C8A11AD" w14:textId="77777777" w:rsidTr="008F3F3F">
        <w:tc>
          <w:tcPr>
            <w:tcW w:w="1275" w:type="dxa"/>
          </w:tcPr>
          <w:p w14:paraId="0915DA2A" w14:textId="35050D8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lastRenderedPageBreak/>
              <w:t>впятером</w:t>
            </w:r>
          </w:p>
        </w:tc>
        <w:tc>
          <w:tcPr>
            <w:tcW w:w="4549" w:type="dxa"/>
          </w:tcPr>
          <w:p w14:paraId="265F33E2" w14:textId="1DE538E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 количестве пяти человек. Поехать путешествовать в.</w:t>
            </w:r>
          </w:p>
        </w:tc>
        <w:tc>
          <w:tcPr>
            <w:tcW w:w="737" w:type="dxa"/>
          </w:tcPr>
          <w:p w14:paraId="2D56288A" w14:textId="7DC3F018"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281</w:t>
            </w:r>
          </w:p>
        </w:tc>
        <w:tc>
          <w:tcPr>
            <w:tcW w:w="1826" w:type="dxa"/>
          </w:tcPr>
          <w:p w14:paraId="5D5DFBE4" w14:textId="60DEB92F"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five together, five of</w:t>
            </w:r>
          </w:p>
        </w:tc>
        <w:tc>
          <w:tcPr>
            <w:tcW w:w="6173" w:type="dxa"/>
          </w:tcPr>
          <w:p w14:paraId="799537C9" w14:textId="5B7332A3"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Как я уже сказал, они гуляли впятером — двое взрослых и три детёныша. </w:t>
            </w:r>
            <w:r w:rsidRPr="008F3F3F">
              <w:rPr>
                <w:rFonts w:ascii="Times New Roman" w:eastAsia="Times New Roman" w:hAnsi="Times New Roman" w:cs="Times New Roman"/>
                <w:sz w:val="20"/>
                <w:szCs w:val="20"/>
                <w:lang w:val="en-GB"/>
              </w:rPr>
              <w:t xml:space="preserve">There were, as I say, five of them, two being adults and three young ones. </w:t>
            </w:r>
            <w:r w:rsidRPr="008F3F3F">
              <w:rPr>
                <w:rFonts w:ascii="Times New Roman" w:eastAsia="Times New Roman" w:hAnsi="Times New Roman" w:cs="Times New Roman"/>
                <w:sz w:val="20"/>
                <w:szCs w:val="20"/>
              </w:rPr>
              <w:t>Конан</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Дойль</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Артур</w:t>
            </w:r>
            <w:r w:rsidRPr="008F3F3F">
              <w:rPr>
                <w:rFonts w:ascii="Times New Roman" w:eastAsia="Times New Roman" w:hAnsi="Times New Roman" w:cs="Times New Roman"/>
                <w:sz w:val="20"/>
                <w:szCs w:val="20"/>
                <w:lang w:val="en-GB"/>
              </w:rPr>
              <w:t xml:space="preserve"> / </w:t>
            </w:r>
            <w:r w:rsidRPr="008F3F3F">
              <w:rPr>
                <w:rFonts w:ascii="Times New Roman" w:eastAsia="Times New Roman" w:hAnsi="Times New Roman" w:cs="Times New Roman"/>
                <w:sz w:val="20"/>
                <w:szCs w:val="20"/>
              </w:rPr>
              <w:t>Затерянный</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мир</w:t>
            </w:r>
            <w:r w:rsidRPr="008F3F3F">
              <w:rPr>
                <w:rFonts w:ascii="Times New Roman" w:eastAsia="Times New Roman" w:hAnsi="Times New Roman" w:cs="Times New Roman"/>
                <w:sz w:val="20"/>
                <w:szCs w:val="20"/>
                <w:lang w:val="en-GB"/>
              </w:rPr>
              <w:t xml:space="preserve"> Conan Doyle, Arthur / The Lost World</w:t>
            </w:r>
          </w:p>
        </w:tc>
      </w:tr>
      <w:tr w:rsidR="008F3F3F" w14:paraId="1E0C21CC" w14:textId="77777777" w:rsidTr="008F3F3F">
        <w:tc>
          <w:tcPr>
            <w:tcW w:w="1275" w:type="dxa"/>
          </w:tcPr>
          <w:p w14:paraId="0604707C" w14:textId="6D6A8D0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вразнобой</w:t>
            </w:r>
          </w:p>
        </w:tc>
        <w:tc>
          <w:tcPr>
            <w:tcW w:w="4549" w:type="dxa"/>
          </w:tcPr>
          <w:p w14:paraId="735BECE8" w14:textId="2BB0278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Разг. Не вместе, разрозненно; недружно, несогласованно. Стрелять в. Петь в. Действовать в.</w:t>
            </w:r>
          </w:p>
        </w:tc>
        <w:tc>
          <w:tcPr>
            <w:tcW w:w="737" w:type="dxa"/>
          </w:tcPr>
          <w:p w14:paraId="289C7266" w14:textId="1FE8F02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237</w:t>
            </w:r>
          </w:p>
        </w:tc>
        <w:tc>
          <w:tcPr>
            <w:tcW w:w="1826" w:type="dxa"/>
          </w:tcPr>
          <w:p w14:paraId="14DD7F1C" w14:textId="46521C6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discordantly</w:t>
            </w:r>
          </w:p>
        </w:tc>
        <w:tc>
          <w:tcPr>
            <w:tcW w:w="6173" w:type="dxa"/>
          </w:tcPr>
          <w:p w14:paraId="106216AA" w14:textId="77777777" w:rsidR="008F3F3F" w:rsidRPr="008F3F3F" w:rsidRDefault="008F3F3F" w:rsidP="003431B8">
            <w:pPr>
              <w:pStyle w:val="af2"/>
              <w:jc w:val="both"/>
              <w:rPr>
                <w:rFonts w:ascii="Times New Roman" w:hAnsi="Times New Roman" w:cs="Times New Roman"/>
                <w:bCs/>
                <w:sz w:val="20"/>
                <w:szCs w:val="20"/>
              </w:rPr>
            </w:pPr>
          </w:p>
        </w:tc>
      </w:tr>
      <w:tr w:rsidR="008F3F3F" w14:paraId="3E69410C" w14:textId="77777777" w:rsidTr="008F3F3F">
        <w:tc>
          <w:tcPr>
            <w:tcW w:w="1275" w:type="dxa"/>
          </w:tcPr>
          <w:p w14:paraId="30196DA5" w14:textId="571773A7"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врознь</w:t>
            </w:r>
          </w:p>
        </w:tc>
        <w:tc>
          <w:tcPr>
            <w:tcW w:w="4549" w:type="dxa"/>
          </w:tcPr>
          <w:p w14:paraId="5A902104" w14:textId="39BCB34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&lt;1.2&gt; То же, что: врозь.</w:t>
            </w:r>
          </w:p>
        </w:tc>
        <w:tc>
          <w:tcPr>
            <w:tcW w:w="737" w:type="dxa"/>
          </w:tcPr>
          <w:p w14:paraId="664F7AA1" w14:textId="1736439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142</w:t>
            </w:r>
          </w:p>
        </w:tc>
        <w:tc>
          <w:tcPr>
            <w:tcW w:w="1826" w:type="dxa"/>
          </w:tcPr>
          <w:p w14:paraId="12206D13" w14:textId="17CBFCC8"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apart, separately</w:t>
            </w:r>
          </w:p>
        </w:tc>
        <w:tc>
          <w:tcPr>
            <w:tcW w:w="6173" w:type="dxa"/>
          </w:tcPr>
          <w:p w14:paraId="01052BAD" w14:textId="07AD40F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Всего более поразили меня его уши неестественной величины, длинные, широкие и толстые, как-то особенно врознь торчавшие. </w:t>
            </w:r>
            <w:r w:rsidRPr="008F3F3F">
              <w:rPr>
                <w:rFonts w:ascii="Times New Roman" w:eastAsia="Times New Roman" w:hAnsi="Times New Roman" w:cs="Times New Roman"/>
                <w:sz w:val="20"/>
                <w:szCs w:val="20"/>
                <w:lang w:val="en-GB"/>
              </w:rPr>
              <w:t xml:space="preserve">I was most struck by his ears, which were of unnatural size, long, broad, and thick, sticking out in a peculiar way. </w:t>
            </w:r>
            <w:r w:rsidRPr="008F3F3F">
              <w:rPr>
                <w:rFonts w:ascii="Times New Roman" w:eastAsia="Times New Roman" w:hAnsi="Times New Roman" w:cs="Times New Roman"/>
                <w:sz w:val="20"/>
                <w:szCs w:val="20"/>
              </w:rPr>
              <w:t>Достоевский, Фёдор / Бесы Dostoevsky, Fyodor / The possessed</w:t>
            </w:r>
          </w:p>
        </w:tc>
      </w:tr>
      <w:tr w:rsidR="008F3F3F" w14:paraId="0EB0A06D" w14:textId="77777777" w:rsidTr="008F3F3F">
        <w:tc>
          <w:tcPr>
            <w:tcW w:w="1275" w:type="dxa"/>
          </w:tcPr>
          <w:p w14:paraId="56AAA25C" w14:textId="72DF8293"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вшестером</w:t>
            </w:r>
          </w:p>
        </w:tc>
        <w:tc>
          <w:tcPr>
            <w:tcW w:w="4549" w:type="dxa"/>
          </w:tcPr>
          <w:p w14:paraId="6B238221" w14:textId="03A12CA1"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В количестве шести человек. Только в. мы смогли перенести все вещи.</w:t>
            </w:r>
          </w:p>
        </w:tc>
        <w:tc>
          <w:tcPr>
            <w:tcW w:w="737" w:type="dxa"/>
          </w:tcPr>
          <w:p w14:paraId="4C441C9B" w14:textId="5939DBA7"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130</w:t>
            </w:r>
          </w:p>
        </w:tc>
        <w:tc>
          <w:tcPr>
            <w:tcW w:w="1826" w:type="dxa"/>
          </w:tcPr>
          <w:p w14:paraId="6C0A4072" w14:textId="1BAC743B"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six (together)</w:t>
            </w:r>
          </w:p>
        </w:tc>
        <w:tc>
          <w:tcPr>
            <w:tcW w:w="6173" w:type="dxa"/>
          </w:tcPr>
          <w:p w14:paraId="605742F5" w14:textId="77777777" w:rsidR="008F3F3F" w:rsidRPr="008F3F3F" w:rsidRDefault="008F3F3F" w:rsidP="003431B8">
            <w:pPr>
              <w:pStyle w:val="af2"/>
              <w:jc w:val="both"/>
              <w:rPr>
                <w:rFonts w:ascii="Times New Roman" w:hAnsi="Times New Roman" w:cs="Times New Roman"/>
                <w:bCs/>
                <w:sz w:val="20"/>
                <w:szCs w:val="20"/>
              </w:rPr>
            </w:pPr>
          </w:p>
        </w:tc>
      </w:tr>
      <w:tr w:rsidR="008F3F3F" w:rsidRPr="008F3F3F" w14:paraId="325C31B5" w14:textId="77777777" w:rsidTr="008F3F3F">
        <w:tc>
          <w:tcPr>
            <w:tcW w:w="1275" w:type="dxa"/>
          </w:tcPr>
          <w:p w14:paraId="457043D3" w14:textId="41F3B7C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вразброс</w:t>
            </w:r>
          </w:p>
        </w:tc>
        <w:tc>
          <w:tcPr>
            <w:tcW w:w="4549" w:type="dxa"/>
          </w:tcPr>
          <w:p w14:paraId="7EE6C2FA" w14:textId="3DDD230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1. Разбрасывая вручную. Сеять в. 2. Разг. Порознь, разбросано, беспорядочно. Книги лежат в. Строить дома в.</w:t>
            </w:r>
          </w:p>
        </w:tc>
        <w:tc>
          <w:tcPr>
            <w:tcW w:w="737" w:type="dxa"/>
          </w:tcPr>
          <w:p w14:paraId="75D2DC0A" w14:textId="6796B5E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98</w:t>
            </w:r>
          </w:p>
        </w:tc>
        <w:tc>
          <w:tcPr>
            <w:tcW w:w="1826" w:type="dxa"/>
          </w:tcPr>
          <w:p w14:paraId="35506924" w14:textId="1BCDA61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separately; scattered about</w:t>
            </w:r>
          </w:p>
        </w:tc>
        <w:tc>
          <w:tcPr>
            <w:tcW w:w="6173" w:type="dxa"/>
          </w:tcPr>
          <w:p w14:paraId="68DE4724" w14:textId="3B691F76"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Если ответ на запрос можно полностью найти в индексе, доступ по индексу к большей части таблицы имеет смысл, поскольку позволяет избежать дополнительных операций чтения вразброс при обращении к таблице. </w:t>
            </w:r>
            <w:r w:rsidRPr="008F3F3F">
              <w:rPr>
                <w:rFonts w:ascii="Times New Roman" w:eastAsia="Times New Roman" w:hAnsi="Times New Roman" w:cs="Times New Roman"/>
                <w:sz w:val="20"/>
                <w:szCs w:val="20"/>
                <w:lang w:val="en-GB"/>
              </w:rPr>
              <w:t xml:space="preserve">If you can use the index to answer the question, accessing a large percentage of the rows makes sense, since you are avoiding the extra scattered I/O to read the table. </w:t>
            </w:r>
            <w:r w:rsidRPr="008F3F3F">
              <w:rPr>
                <w:rFonts w:ascii="Times New Roman" w:eastAsia="Times New Roman" w:hAnsi="Times New Roman" w:cs="Times New Roman"/>
                <w:sz w:val="20"/>
                <w:szCs w:val="20"/>
              </w:rPr>
              <w:t>Кайт</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Том</w:t>
            </w:r>
            <w:r w:rsidRPr="008F3F3F">
              <w:rPr>
                <w:rFonts w:ascii="Times New Roman" w:eastAsia="Times New Roman" w:hAnsi="Times New Roman" w:cs="Times New Roman"/>
                <w:sz w:val="20"/>
                <w:szCs w:val="20"/>
                <w:lang w:val="en-GB"/>
              </w:rPr>
              <w:t xml:space="preserve"> / Oracle </w:t>
            </w:r>
            <w:r w:rsidRPr="008F3F3F">
              <w:rPr>
                <w:rFonts w:ascii="Times New Roman" w:eastAsia="Times New Roman" w:hAnsi="Times New Roman" w:cs="Times New Roman"/>
                <w:sz w:val="20"/>
                <w:szCs w:val="20"/>
              </w:rPr>
              <w:t>для</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профессионалов</w:t>
            </w:r>
            <w:r w:rsidRPr="008F3F3F">
              <w:rPr>
                <w:rFonts w:ascii="Times New Roman" w:eastAsia="Times New Roman" w:hAnsi="Times New Roman" w:cs="Times New Roman"/>
                <w:sz w:val="20"/>
                <w:szCs w:val="20"/>
                <w:lang w:val="en-GB"/>
              </w:rPr>
              <w:t xml:space="preserve"> Kyte, Tom / Expert One-on-One Oracle</w:t>
            </w:r>
          </w:p>
        </w:tc>
      </w:tr>
      <w:tr w:rsidR="008F3F3F" w:rsidRPr="008F3F3F" w14:paraId="01E06ECA" w14:textId="77777777" w:rsidTr="008F3F3F">
        <w:tc>
          <w:tcPr>
            <w:tcW w:w="1275" w:type="dxa"/>
          </w:tcPr>
          <w:p w14:paraId="16008237" w14:textId="4AE8D5AC"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всемером</w:t>
            </w:r>
          </w:p>
        </w:tc>
        <w:tc>
          <w:tcPr>
            <w:tcW w:w="4549" w:type="dxa"/>
          </w:tcPr>
          <w:p w14:paraId="2C9030DA" w14:textId="6159FF3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В количестве семи человек. Работали в.</w:t>
            </w:r>
          </w:p>
        </w:tc>
        <w:tc>
          <w:tcPr>
            <w:tcW w:w="737" w:type="dxa"/>
          </w:tcPr>
          <w:p w14:paraId="32AEEFDE" w14:textId="54A1227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33</w:t>
            </w:r>
          </w:p>
        </w:tc>
        <w:tc>
          <w:tcPr>
            <w:tcW w:w="1826" w:type="dxa"/>
          </w:tcPr>
          <w:p w14:paraId="7C34D4DD" w14:textId="44B3491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seven together</w:t>
            </w:r>
          </w:p>
        </w:tc>
        <w:tc>
          <w:tcPr>
            <w:tcW w:w="6173" w:type="dxa"/>
          </w:tcPr>
          <w:p w14:paraId="11D70B7D" w14:textId="2D08548C"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Любой из них с готовностью ухватится за возможность спихнуть ее с трона, а все вместе, всемером... </w:t>
            </w:r>
            <w:r w:rsidRPr="008F3F3F">
              <w:rPr>
                <w:rFonts w:ascii="Times New Roman" w:eastAsia="Times New Roman" w:hAnsi="Times New Roman" w:cs="Times New Roman"/>
                <w:sz w:val="20"/>
                <w:szCs w:val="20"/>
                <w:lang w:val="en-GB"/>
              </w:rPr>
              <w:t xml:space="preserve">Any one would leap at a chance to pull her down, and all seven together... </w:t>
            </w:r>
            <w:r w:rsidRPr="008F3F3F">
              <w:rPr>
                <w:rFonts w:ascii="Times New Roman" w:eastAsia="Times New Roman" w:hAnsi="Times New Roman" w:cs="Times New Roman"/>
                <w:sz w:val="20"/>
                <w:szCs w:val="20"/>
              </w:rPr>
              <w:t>Джордан</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Роберт</w:t>
            </w:r>
            <w:r w:rsidRPr="008F3F3F">
              <w:rPr>
                <w:rFonts w:ascii="Times New Roman" w:eastAsia="Times New Roman" w:hAnsi="Times New Roman" w:cs="Times New Roman"/>
                <w:sz w:val="20"/>
                <w:szCs w:val="20"/>
                <w:lang w:val="en-GB"/>
              </w:rPr>
              <w:t xml:space="preserve"> / </w:t>
            </w:r>
            <w:r w:rsidRPr="008F3F3F">
              <w:rPr>
                <w:rFonts w:ascii="Times New Roman" w:eastAsia="Times New Roman" w:hAnsi="Times New Roman" w:cs="Times New Roman"/>
                <w:sz w:val="20"/>
                <w:szCs w:val="20"/>
              </w:rPr>
              <w:t>Огни</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небес</w:t>
            </w:r>
            <w:r w:rsidRPr="008F3F3F">
              <w:rPr>
                <w:rFonts w:ascii="Times New Roman" w:eastAsia="Times New Roman" w:hAnsi="Times New Roman" w:cs="Times New Roman"/>
                <w:sz w:val="20"/>
                <w:szCs w:val="20"/>
                <w:lang w:val="en-GB"/>
              </w:rPr>
              <w:t xml:space="preserve"> Jordan, Robert / The Fires of Heaven</w:t>
            </w:r>
          </w:p>
        </w:tc>
      </w:tr>
      <w:tr w:rsidR="008F3F3F" w14:paraId="51D4C1E6" w14:textId="77777777" w:rsidTr="008F3F3F">
        <w:tc>
          <w:tcPr>
            <w:tcW w:w="1275" w:type="dxa"/>
          </w:tcPr>
          <w:p w14:paraId="68726384" w14:textId="33A03A21"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вдесятером</w:t>
            </w:r>
          </w:p>
        </w:tc>
        <w:tc>
          <w:tcPr>
            <w:tcW w:w="4549" w:type="dxa"/>
          </w:tcPr>
          <w:p w14:paraId="07609F64" w14:textId="24E2D177"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В количестве десяти человек. Отправились в.</w:t>
            </w:r>
          </w:p>
        </w:tc>
        <w:tc>
          <w:tcPr>
            <w:tcW w:w="737" w:type="dxa"/>
          </w:tcPr>
          <w:p w14:paraId="20CF6A0A" w14:textId="2C8A9507"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31</w:t>
            </w:r>
          </w:p>
        </w:tc>
        <w:tc>
          <w:tcPr>
            <w:tcW w:w="1826" w:type="dxa"/>
          </w:tcPr>
          <w:p w14:paraId="5023C9A3" w14:textId="5B83FC5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ten together</w:t>
            </w:r>
          </w:p>
        </w:tc>
        <w:tc>
          <w:tcPr>
            <w:tcW w:w="6173" w:type="dxa"/>
          </w:tcPr>
          <w:p w14:paraId="07FB616A" w14:textId="77777777" w:rsidR="008F3F3F" w:rsidRPr="008F3F3F" w:rsidRDefault="008F3F3F" w:rsidP="003431B8">
            <w:pPr>
              <w:pStyle w:val="af2"/>
              <w:jc w:val="both"/>
              <w:rPr>
                <w:rFonts w:ascii="Times New Roman" w:hAnsi="Times New Roman" w:cs="Times New Roman"/>
                <w:bCs/>
                <w:sz w:val="20"/>
                <w:szCs w:val="20"/>
              </w:rPr>
            </w:pPr>
          </w:p>
        </w:tc>
      </w:tr>
      <w:tr w:rsidR="008F3F3F" w14:paraId="32AD9998" w14:textId="77777777" w:rsidTr="008F3F3F">
        <w:tc>
          <w:tcPr>
            <w:tcW w:w="1275" w:type="dxa"/>
          </w:tcPr>
          <w:p w14:paraId="637C1F82" w14:textId="71757F48"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ввосьмером</w:t>
            </w:r>
          </w:p>
        </w:tc>
        <w:tc>
          <w:tcPr>
            <w:tcW w:w="4549" w:type="dxa"/>
          </w:tcPr>
          <w:p w14:paraId="2BD1A781" w14:textId="43A0E4E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В количестве восьми человек. Делать работу в.</w:t>
            </w:r>
          </w:p>
        </w:tc>
        <w:tc>
          <w:tcPr>
            <w:tcW w:w="737" w:type="dxa"/>
          </w:tcPr>
          <w:p w14:paraId="2513BB35" w14:textId="0E79E2DC"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12</w:t>
            </w:r>
          </w:p>
        </w:tc>
        <w:tc>
          <w:tcPr>
            <w:tcW w:w="1826" w:type="dxa"/>
          </w:tcPr>
          <w:p w14:paraId="0101B4B4" w14:textId="7500D83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eight together</w:t>
            </w:r>
          </w:p>
        </w:tc>
        <w:tc>
          <w:tcPr>
            <w:tcW w:w="6173" w:type="dxa"/>
          </w:tcPr>
          <w:p w14:paraId="397E05B4" w14:textId="77777777" w:rsidR="008F3F3F" w:rsidRPr="008F3F3F" w:rsidRDefault="008F3F3F" w:rsidP="003431B8">
            <w:pPr>
              <w:pStyle w:val="af2"/>
              <w:jc w:val="both"/>
              <w:rPr>
                <w:rFonts w:ascii="Times New Roman" w:hAnsi="Times New Roman" w:cs="Times New Roman"/>
                <w:bCs/>
                <w:sz w:val="20"/>
                <w:szCs w:val="20"/>
              </w:rPr>
            </w:pPr>
          </w:p>
        </w:tc>
      </w:tr>
      <w:tr w:rsidR="008F3F3F" w14:paraId="794FD7C3" w14:textId="77777777" w:rsidTr="008F3F3F">
        <w:tc>
          <w:tcPr>
            <w:tcW w:w="1275" w:type="dxa"/>
          </w:tcPr>
          <w:p w14:paraId="0A7A68C3" w14:textId="1C5F8B07"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вдевятером</w:t>
            </w:r>
          </w:p>
        </w:tc>
        <w:tc>
          <w:tcPr>
            <w:tcW w:w="4549" w:type="dxa"/>
          </w:tcPr>
          <w:p w14:paraId="1511C7CD" w14:textId="18655546"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В количестве девяти человек. Бревно подняли только в.</w:t>
            </w:r>
          </w:p>
        </w:tc>
        <w:tc>
          <w:tcPr>
            <w:tcW w:w="737" w:type="dxa"/>
          </w:tcPr>
          <w:p w14:paraId="662AB779" w14:textId="02852E1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7</w:t>
            </w:r>
          </w:p>
        </w:tc>
        <w:tc>
          <w:tcPr>
            <w:tcW w:w="1826" w:type="dxa"/>
          </w:tcPr>
          <w:p w14:paraId="0FCD790C" w14:textId="4A45925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nine together</w:t>
            </w:r>
          </w:p>
        </w:tc>
        <w:tc>
          <w:tcPr>
            <w:tcW w:w="6173" w:type="dxa"/>
          </w:tcPr>
          <w:p w14:paraId="58A97DE6" w14:textId="77777777" w:rsidR="008F3F3F" w:rsidRPr="008F3F3F" w:rsidRDefault="008F3F3F" w:rsidP="003431B8">
            <w:pPr>
              <w:pStyle w:val="af2"/>
              <w:jc w:val="both"/>
              <w:rPr>
                <w:rFonts w:ascii="Times New Roman" w:hAnsi="Times New Roman" w:cs="Times New Roman"/>
                <w:bCs/>
                <w:sz w:val="20"/>
                <w:szCs w:val="20"/>
              </w:rPr>
            </w:pPr>
          </w:p>
        </w:tc>
      </w:tr>
      <w:tr w:rsidR="008F3F3F" w:rsidRPr="008F3F3F" w14:paraId="5108E7A3" w14:textId="77777777" w:rsidTr="008F3F3F">
        <w:tc>
          <w:tcPr>
            <w:tcW w:w="1275" w:type="dxa"/>
          </w:tcPr>
          <w:p w14:paraId="238F3765" w14:textId="6A0B6AEB"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скопом</w:t>
            </w:r>
          </w:p>
        </w:tc>
        <w:tc>
          <w:tcPr>
            <w:tcW w:w="4549" w:type="dxa"/>
          </w:tcPr>
          <w:p w14:paraId="484CF26F" w14:textId="5311B86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Все вместе, сообща. Гулять с. Войти в кинотеатр с. Навалились всем с. и вспахали поле за три дня.</w:t>
            </w:r>
          </w:p>
        </w:tc>
        <w:tc>
          <w:tcPr>
            <w:tcW w:w="737" w:type="dxa"/>
          </w:tcPr>
          <w:p w14:paraId="4AFD76DF" w14:textId="69DB102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3</w:t>
            </w:r>
          </w:p>
        </w:tc>
        <w:tc>
          <w:tcPr>
            <w:tcW w:w="1826" w:type="dxa"/>
          </w:tcPr>
          <w:p w14:paraId="78C62E16" w14:textId="14072A0B"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lang w:val="en-GB"/>
              </w:rPr>
              <w:t>in a crowd, all together; en masse</w:t>
            </w:r>
          </w:p>
        </w:tc>
        <w:tc>
          <w:tcPr>
            <w:tcW w:w="6173" w:type="dxa"/>
          </w:tcPr>
          <w:p w14:paraId="65E30377" w14:textId="77777777" w:rsidR="008F3F3F" w:rsidRPr="008F3F3F" w:rsidRDefault="008F3F3F" w:rsidP="003431B8">
            <w:pPr>
              <w:pStyle w:val="af2"/>
              <w:jc w:val="both"/>
              <w:rPr>
                <w:rFonts w:ascii="Times New Roman" w:hAnsi="Times New Roman" w:cs="Times New Roman"/>
                <w:bCs/>
                <w:sz w:val="20"/>
                <w:szCs w:val="20"/>
                <w:lang w:val="en-GB"/>
              </w:rPr>
            </w:pPr>
          </w:p>
        </w:tc>
      </w:tr>
      <w:tr w:rsidR="008F3F3F" w14:paraId="269D41DA" w14:textId="77777777" w:rsidTr="008F3F3F">
        <w:tc>
          <w:tcPr>
            <w:tcW w:w="1275" w:type="dxa"/>
          </w:tcPr>
          <w:p w14:paraId="5A474533" w14:textId="71E4B03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гуртом</w:t>
            </w:r>
          </w:p>
        </w:tc>
        <w:tc>
          <w:tcPr>
            <w:tcW w:w="4549" w:type="dxa"/>
          </w:tcPr>
          <w:p w14:paraId="7B36986E" w14:textId="6D497EC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Разг. 1. Большой партией, оптом. Покупать г. Продавать г. 2. Сообща, совместно; толпой, гурьбой. Ввалиться куда-л. всем г. Шли г.</w:t>
            </w:r>
          </w:p>
        </w:tc>
        <w:tc>
          <w:tcPr>
            <w:tcW w:w="737" w:type="dxa"/>
          </w:tcPr>
          <w:p w14:paraId="7882AB2B" w14:textId="379287AB"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1</w:t>
            </w:r>
          </w:p>
        </w:tc>
        <w:tc>
          <w:tcPr>
            <w:tcW w:w="1826" w:type="dxa"/>
          </w:tcPr>
          <w:p w14:paraId="47ED9086" w14:textId="0B6B7514" w:rsidR="008F3F3F" w:rsidRPr="003431B8" w:rsidRDefault="008F3F3F" w:rsidP="003431B8">
            <w:pPr>
              <w:pStyle w:val="af2"/>
              <w:jc w:val="both"/>
              <w:rPr>
                <w:rFonts w:ascii="Times New Roman" w:hAnsi="Times New Roman" w:cs="Times New Roman"/>
                <w:bCs/>
                <w:sz w:val="20"/>
                <w:szCs w:val="20"/>
                <w:lang w:val="en-US"/>
              </w:rPr>
            </w:pPr>
            <w:r w:rsidRPr="003431B8">
              <w:rPr>
                <w:rFonts w:ascii="Times New Roman" w:eastAsia="Times New Roman" w:hAnsi="Times New Roman" w:cs="Times New Roman"/>
                <w:sz w:val="20"/>
                <w:szCs w:val="20"/>
                <w:lang w:val="en-US"/>
              </w:rPr>
              <w:t xml:space="preserve">in a body; en masse </w:t>
            </w:r>
            <w:r w:rsidRPr="008F3F3F">
              <w:rPr>
                <w:rFonts w:ascii="Times New Roman" w:eastAsia="Times New Roman" w:hAnsi="Times New Roman" w:cs="Times New Roman"/>
                <w:sz w:val="20"/>
                <w:szCs w:val="20"/>
              </w:rPr>
              <w:t>фр</w:t>
            </w:r>
            <w:r w:rsidRPr="003431B8">
              <w:rPr>
                <w:rFonts w:ascii="Times New Roman" w:eastAsia="Times New Roman" w:hAnsi="Times New Roman" w:cs="Times New Roman"/>
                <w:sz w:val="20"/>
                <w:szCs w:val="20"/>
                <w:lang w:val="en-US"/>
              </w:rPr>
              <w:t>.</w:t>
            </w:r>
          </w:p>
        </w:tc>
        <w:tc>
          <w:tcPr>
            <w:tcW w:w="6173" w:type="dxa"/>
          </w:tcPr>
          <w:p w14:paraId="7FCE40EA" w14:textId="77777777" w:rsidR="008F3F3F" w:rsidRPr="003431B8" w:rsidRDefault="008F3F3F" w:rsidP="003431B8">
            <w:pPr>
              <w:pStyle w:val="af2"/>
              <w:jc w:val="both"/>
              <w:rPr>
                <w:rFonts w:ascii="Times New Roman" w:hAnsi="Times New Roman" w:cs="Times New Roman"/>
                <w:bCs/>
                <w:sz w:val="20"/>
                <w:szCs w:val="20"/>
                <w:lang w:val="en-US"/>
              </w:rPr>
            </w:pPr>
          </w:p>
        </w:tc>
      </w:tr>
      <w:tr w:rsidR="008F3F3F" w:rsidRPr="00686AF0" w14:paraId="58716BFF" w14:textId="77777777" w:rsidTr="008F3F3F">
        <w:tc>
          <w:tcPr>
            <w:tcW w:w="1275" w:type="dxa"/>
          </w:tcPr>
          <w:p w14:paraId="04011D27" w14:textId="371E282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пачками</w:t>
            </w:r>
          </w:p>
        </w:tc>
        <w:tc>
          <w:tcPr>
            <w:tcW w:w="4549" w:type="dxa"/>
          </w:tcPr>
          <w:p w14:paraId="39C81698" w14:textId="1AF66B5B"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&lt;1.1&gt; Группами, партиями, не поодиночке., &lt;1.1&gt; Залпами.</w:t>
            </w:r>
          </w:p>
        </w:tc>
        <w:tc>
          <w:tcPr>
            <w:tcW w:w="737" w:type="dxa"/>
          </w:tcPr>
          <w:p w14:paraId="4C178C40" w14:textId="7A815513"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0</w:t>
            </w:r>
          </w:p>
        </w:tc>
        <w:tc>
          <w:tcPr>
            <w:tcW w:w="1826" w:type="dxa"/>
          </w:tcPr>
          <w:p w14:paraId="3E6C5495" w14:textId="4EA9C3FF"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in batches</w:t>
            </w:r>
          </w:p>
        </w:tc>
        <w:tc>
          <w:tcPr>
            <w:tcW w:w="6173" w:type="dxa"/>
          </w:tcPr>
          <w:p w14:paraId="5CF5B018" w14:textId="61D0DE7C"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Группы сетей класса С могут назначаться пачками по 2, 4, 8 или 16 - для того, чтобы обеспечить потребности организаций, </w:t>
            </w:r>
            <w:r w:rsidRPr="008F3F3F">
              <w:rPr>
                <w:rFonts w:ascii="Times New Roman" w:eastAsia="Times New Roman" w:hAnsi="Times New Roman" w:cs="Times New Roman"/>
                <w:sz w:val="20"/>
                <w:szCs w:val="20"/>
              </w:rPr>
              <w:lastRenderedPageBreak/>
              <w:t>которые в ином случае потребовали бы сети класса В. Groups of class C networks can be assigned in batches of 2, 4, 8, or 16 to fill the needs of organizations that would otherwise have requested a class B network. Мусумеси, Джан-Паоло Д.,Лукидес, Майк / Настройка производительности UNIX-систем Musumeci, Gian-Paolo D.,Loukides, Mike / System Performance Tuning</w:t>
            </w:r>
          </w:p>
        </w:tc>
      </w:tr>
      <w:tr w:rsidR="008F3F3F" w14:paraId="59221C5D" w14:textId="77777777" w:rsidTr="008F3F3F">
        <w:tc>
          <w:tcPr>
            <w:tcW w:w="1275" w:type="dxa"/>
          </w:tcPr>
          <w:p w14:paraId="2B7B6BAC" w14:textId="24F41483"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lastRenderedPageBreak/>
              <w:t>толпами</w:t>
            </w:r>
          </w:p>
        </w:tc>
        <w:tc>
          <w:tcPr>
            <w:tcW w:w="4549" w:type="dxa"/>
          </w:tcPr>
          <w:p w14:paraId="38DE8086" w14:textId="42C3BAC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color w:val="000000"/>
                <w:sz w:val="20"/>
                <w:szCs w:val="20"/>
              </w:rPr>
              <w:t>&lt;3&gt; В виде беспорядочных масс людей.</w:t>
            </w:r>
          </w:p>
        </w:tc>
        <w:tc>
          <w:tcPr>
            <w:tcW w:w="737" w:type="dxa"/>
          </w:tcPr>
          <w:p w14:paraId="4AF562C1" w14:textId="69E178A6"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0</w:t>
            </w:r>
          </w:p>
        </w:tc>
        <w:tc>
          <w:tcPr>
            <w:tcW w:w="1826" w:type="dxa"/>
          </w:tcPr>
          <w:p w14:paraId="42DA6A4B" w14:textId="09DE6B06"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lang w:val="en-GB"/>
              </w:rPr>
              <w:t>in force; in swarms, in crowds</w:t>
            </w:r>
          </w:p>
        </w:tc>
        <w:tc>
          <w:tcPr>
            <w:tcW w:w="6173" w:type="dxa"/>
          </w:tcPr>
          <w:p w14:paraId="502C9377" w14:textId="34BC7C2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 xml:space="preserve">Поверите ли: так все и ходят толпами вокруг нас; в мазурке только ее и выбирали. </w:t>
            </w:r>
            <w:r w:rsidRPr="008F3F3F">
              <w:rPr>
                <w:rFonts w:ascii="Times New Roman" w:eastAsia="Times New Roman" w:hAnsi="Times New Roman" w:cs="Times New Roman"/>
                <w:sz w:val="20"/>
                <w:szCs w:val="20"/>
                <w:lang w:val="en-GB"/>
              </w:rPr>
              <w:t xml:space="preserve">Would you believe it, they were all flocking about us in crowds; in the mazurka they did nothing but seek her out. </w:t>
            </w:r>
            <w:r w:rsidRPr="008F3F3F">
              <w:rPr>
                <w:rFonts w:ascii="Times New Roman" w:eastAsia="Times New Roman" w:hAnsi="Times New Roman" w:cs="Times New Roman"/>
                <w:sz w:val="20"/>
                <w:szCs w:val="20"/>
              </w:rPr>
              <w:t>Turgenev, I.S. / Smoke Тургенев, И.С. / Дым</w:t>
            </w:r>
          </w:p>
        </w:tc>
      </w:tr>
      <w:tr w:rsidR="008F3F3F" w14:paraId="44E1E89A" w14:textId="77777777" w:rsidTr="008F3F3F">
        <w:tc>
          <w:tcPr>
            <w:tcW w:w="1275" w:type="dxa"/>
          </w:tcPr>
          <w:p w14:paraId="443EDCFA" w14:textId="3DF4B0A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четами</w:t>
            </w:r>
          </w:p>
        </w:tc>
        <w:tc>
          <w:tcPr>
            <w:tcW w:w="4549" w:type="dxa"/>
          </w:tcPr>
          <w:p w14:paraId="3AB0486C" w14:textId="6F28C1A4"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&lt;1.2&gt; Парами, попарно.</w:t>
            </w:r>
          </w:p>
        </w:tc>
        <w:tc>
          <w:tcPr>
            <w:tcW w:w="737" w:type="dxa"/>
          </w:tcPr>
          <w:p w14:paraId="17D73CC4" w14:textId="0999906A"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0</w:t>
            </w:r>
          </w:p>
        </w:tc>
        <w:tc>
          <w:tcPr>
            <w:tcW w:w="1826" w:type="dxa"/>
          </w:tcPr>
          <w:p w14:paraId="3742E366" w14:textId="6345F24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in batches</w:t>
            </w:r>
          </w:p>
        </w:tc>
        <w:tc>
          <w:tcPr>
            <w:tcW w:w="6173" w:type="dxa"/>
          </w:tcPr>
          <w:p w14:paraId="1C1AA2BD" w14:textId="77777777" w:rsidR="008F3F3F" w:rsidRPr="008F3F3F" w:rsidRDefault="008F3F3F" w:rsidP="003431B8">
            <w:pPr>
              <w:pStyle w:val="af2"/>
              <w:jc w:val="both"/>
              <w:rPr>
                <w:rFonts w:ascii="Times New Roman" w:hAnsi="Times New Roman" w:cs="Times New Roman"/>
                <w:bCs/>
                <w:sz w:val="20"/>
                <w:szCs w:val="20"/>
              </w:rPr>
            </w:pPr>
          </w:p>
        </w:tc>
      </w:tr>
      <w:tr w:rsidR="008F3F3F" w14:paraId="65563E8E" w14:textId="77777777" w:rsidTr="008F3F3F">
        <w:tc>
          <w:tcPr>
            <w:tcW w:w="1275" w:type="dxa"/>
          </w:tcPr>
          <w:p w14:paraId="16562D1F" w14:textId="0D6C3103"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эшелонами</w:t>
            </w:r>
          </w:p>
        </w:tc>
        <w:tc>
          <w:tcPr>
            <w:tcW w:w="4549" w:type="dxa"/>
          </w:tcPr>
          <w:p w14:paraId="030DB197" w14:textId="0AA101C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&lt;3&gt; В виде эшелона (1).</w:t>
            </w:r>
          </w:p>
        </w:tc>
        <w:tc>
          <w:tcPr>
            <w:tcW w:w="737" w:type="dxa"/>
          </w:tcPr>
          <w:p w14:paraId="3F62B197" w14:textId="5DCEFAC6"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0</w:t>
            </w:r>
          </w:p>
        </w:tc>
        <w:tc>
          <w:tcPr>
            <w:tcW w:w="1826" w:type="dxa"/>
          </w:tcPr>
          <w:p w14:paraId="4843CF7D" w14:textId="77777777" w:rsidR="008F3F3F" w:rsidRPr="008F3F3F" w:rsidRDefault="008F3F3F" w:rsidP="003431B8">
            <w:pPr>
              <w:pStyle w:val="af2"/>
              <w:jc w:val="both"/>
              <w:rPr>
                <w:rFonts w:ascii="Times New Roman" w:hAnsi="Times New Roman" w:cs="Times New Roman"/>
                <w:bCs/>
                <w:sz w:val="20"/>
                <w:szCs w:val="20"/>
              </w:rPr>
            </w:pPr>
          </w:p>
        </w:tc>
        <w:tc>
          <w:tcPr>
            <w:tcW w:w="6173" w:type="dxa"/>
          </w:tcPr>
          <w:p w14:paraId="6C7BD2E3" w14:textId="77777777" w:rsidR="008F3F3F" w:rsidRPr="008F3F3F" w:rsidRDefault="008F3F3F" w:rsidP="003431B8">
            <w:pPr>
              <w:pStyle w:val="af2"/>
              <w:jc w:val="both"/>
              <w:rPr>
                <w:rFonts w:ascii="Times New Roman" w:hAnsi="Times New Roman" w:cs="Times New Roman"/>
                <w:bCs/>
                <w:sz w:val="20"/>
                <w:szCs w:val="20"/>
              </w:rPr>
            </w:pPr>
          </w:p>
        </w:tc>
      </w:tr>
      <w:tr w:rsidR="008F3F3F" w14:paraId="7043E1F2" w14:textId="77777777" w:rsidTr="008F3F3F">
        <w:tc>
          <w:tcPr>
            <w:tcW w:w="1275" w:type="dxa"/>
          </w:tcPr>
          <w:p w14:paraId="759545BC" w14:textId="68776DF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ватагой</w:t>
            </w:r>
          </w:p>
        </w:tc>
        <w:tc>
          <w:tcPr>
            <w:tcW w:w="4549" w:type="dxa"/>
          </w:tcPr>
          <w:p w14:paraId="7AA12BF6" w14:textId="48C1CBF5"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&lt;1.1&gt; В беспорядке, неорганизованно.</w:t>
            </w:r>
          </w:p>
        </w:tc>
        <w:tc>
          <w:tcPr>
            <w:tcW w:w="737" w:type="dxa"/>
          </w:tcPr>
          <w:p w14:paraId="14208783" w14:textId="4DBA572F"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0</w:t>
            </w:r>
          </w:p>
        </w:tc>
        <w:tc>
          <w:tcPr>
            <w:tcW w:w="1826" w:type="dxa"/>
          </w:tcPr>
          <w:p w14:paraId="3EFB6BE8" w14:textId="77777777" w:rsidR="008F3F3F" w:rsidRPr="008F3F3F" w:rsidRDefault="008F3F3F" w:rsidP="003431B8">
            <w:pPr>
              <w:pStyle w:val="af2"/>
              <w:jc w:val="both"/>
              <w:rPr>
                <w:rFonts w:ascii="Times New Roman" w:hAnsi="Times New Roman" w:cs="Times New Roman"/>
                <w:bCs/>
                <w:sz w:val="20"/>
                <w:szCs w:val="20"/>
              </w:rPr>
            </w:pPr>
          </w:p>
        </w:tc>
        <w:tc>
          <w:tcPr>
            <w:tcW w:w="6173" w:type="dxa"/>
          </w:tcPr>
          <w:p w14:paraId="4E67696A" w14:textId="77777777" w:rsidR="008F3F3F" w:rsidRPr="008F3F3F" w:rsidRDefault="008F3F3F" w:rsidP="003431B8">
            <w:pPr>
              <w:pStyle w:val="af2"/>
              <w:jc w:val="both"/>
              <w:rPr>
                <w:rFonts w:ascii="Times New Roman" w:hAnsi="Times New Roman" w:cs="Times New Roman"/>
                <w:bCs/>
                <w:sz w:val="20"/>
                <w:szCs w:val="20"/>
              </w:rPr>
            </w:pPr>
          </w:p>
        </w:tc>
      </w:tr>
      <w:tr w:rsidR="008F3F3F" w:rsidRPr="008F3F3F" w14:paraId="71D45972" w14:textId="77777777" w:rsidTr="008F3F3F">
        <w:tc>
          <w:tcPr>
            <w:tcW w:w="1275" w:type="dxa"/>
          </w:tcPr>
          <w:p w14:paraId="31FD5A1D" w14:textId="00AF967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ворохом</w:t>
            </w:r>
          </w:p>
        </w:tc>
        <w:tc>
          <w:tcPr>
            <w:tcW w:w="4549" w:type="dxa"/>
          </w:tcPr>
          <w:p w14:paraId="5F76E546" w14:textId="6B2C3EC0"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&lt;1.2&gt; Грудой, кучей.</w:t>
            </w:r>
          </w:p>
        </w:tc>
        <w:tc>
          <w:tcPr>
            <w:tcW w:w="737" w:type="dxa"/>
          </w:tcPr>
          <w:p w14:paraId="6F4686FE" w14:textId="1B703EB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0</w:t>
            </w:r>
          </w:p>
        </w:tc>
        <w:tc>
          <w:tcPr>
            <w:tcW w:w="1826" w:type="dxa"/>
          </w:tcPr>
          <w:p w14:paraId="7FB5B2EF" w14:textId="3C21E3BE"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in a heap</w:t>
            </w:r>
          </w:p>
        </w:tc>
        <w:tc>
          <w:tcPr>
            <w:tcW w:w="6173" w:type="dxa"/>
          </w:tcPr>
          <w:p w14:paraId="789E73FB" w14:textId="7B2AC8E3"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Мы все так ворохом и свалились, друг под дружку полезли… </w:t>
            </w:r>
            <w:r w:rsidRPr="008F3F3F">
              <w:rPr>
                <w:rFonts w:ascii="Times New Roman" w:eastAsia="Times New Roman" w:hAnsi="Times New Roman" w:cs="Times New Roman"/>
                <w:sz w:val="20"/>
                <w:szCs w:val="20"/>
                <w:lang w:val="en-GB"/>
              </w:rPr>
              <w:t xml:space="preserve">We all fell down in a heap and huddled against one another.... </w:t>
            </w:r>
            <w:r w:rsidRPr="008F3F3F">
              <w:rPr>
                <w:rFonts w:ascii="Times New Roman" w:eastAsia="Times New Roman" w:hAnsi="Times New Roman" w:cs="Times New Roman"/>
                <w:sz w:val="20"/>
                <w:szCs w:val="20"/>
              </w:rPr>
              <w:t>Тургенев</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И</w:t>
            </w:r>
            <w:r w:rsidRPr="008F3F3F">
              <w:rPr>
                <w:rFonts w:ascii="Times New Roman" w:eastAsia="Times New Roman" w:hAnsi="Times New Roman" w:cs="Times New Roman"/>
                <w:sz w:val="20"/>
                <w:szCs w:val="20"/>
                <w:lang w:val="en-GB"/>
              </w:rPr>
              <w:t>.</w:t>
            </w:r>
            <w:r w:rsidRPr="008F3F3F">
              <w:rPr>
                <w:rFonts w:ascii="Times New Roman" w:eastAsia="Times New Roman" w:hAnsi="Times New Roman" w:cs="Times New Roman"/>
                <w:sz w:val="20"/>
                <w:szCs w:val="20"/>
              </w:rPr>
              <w:t>С</w:t>
            </w:r>
            <w:r w:rsidRPr="008F3F3F">
              <w:rPr>
                <w:rFonts w:ascii="Times New Roman" w:eastAsia="Times New Roman" w:hAnsi="Times New Roman" w:cs="Times New Roman"/>
                <w:sz w:val="20"/>
                <w:szCs w:val="20"/>
                <w:lang w:val="en-GB"/>
              </w:rPr>
              <w:t xml:space="preserve">. / </w:t>
            </w:r>
            <w:r w:rsidRPr="008F3F3F">
              <w:rPr>
                <w:rFonts w:ascii="Times New Roman" w:eastAsia="Times New Roman" w:hAnsi="Times New Roman" w:cs="Times New Roman"/>
                <w:sz w:val="20"/>
                <w:szCs w:val="20"/>
              </w:rPr>
              <w:t>Записки</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охотника</w:t>
            </w:r>
            <w:r w:rsidRPr="008F3F3F">
              <w:rPr>
                <w:rFonts w:ascii="Times New Roman" w:eastAsia="Times New Roman" w:hAnsi="Times New Roman" w:cs="Times New Roman"/>
                <w:sz w:val="20"/>
                <w:szCs w:val="20"/>
                <w:lang w:val="en-GB"/>
              </w:rPr>
              <w:t xml:space="preserve"> </w:t>
            </w:r>
            <w:r w:rsidRPr="008F3F3F">
              <w:rPr>
                <w:rFonts w:ascii="Times New Roman" w:eastAsia="Times New Roman" w:hAnsi="Times New Roman" w:cs="Times New Roman"/>
                <w:sz w:val="20"/>
                <w:szCs w:val="20"/>
              </w:rPr>
              <w:t>т</w:t>
            </w:r>
            <w:r w:rsidRPr="008F3F3F">
              <w:rPr>
                <w:rFonts w:ascii="Times New Roman" w:eastAsia="Times New Roman" w:hAnsi="Times New Roman" w:cs="Times New Roman"/>
                <w:sz w:val="20"/>
                <w:szCs w:val="20"/>
                <w:lang w:val="en-GB"/>
              </w:rPr>
              <w:t>.1 Turgenev, I.S. / A Sportsman's Sketches v.1</w:t>
            </w:r>
          </w:p>
        </w:tc>
      </w:tr>
      <w:tr w:rsidR="008F3F3F" w:rsidRPr="008F3F3F" w14:paraId="65B066E5" w14:textId="77777777" w:rsidTr="008F3F3F">
        <w:tc>
          <w:tcPr>
            <w:tcW w:w="1275" w:type="dxa"/>
          </w:tcPr>
          <w:p w14:paraId="75576399" w14:textId="2E225807"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гурьбой</w:t>
            </w:r>
          </w:p>
        </w:tc>
        <w:tc>
          <w:tcPr>
            <w:tcW w:w="4549" w:type="dxa"/>
          </w:tcPr>
          <w:p w14:paraId="3494EC47" w14:textId="7697DEE7"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&lt;1.2&gt; Толпой, ватагою.</w:t>
            </w:r>
          </w:p>
        </w:tc>
        <w:tc>
          <w:tcPr>
            <w:tcW w:w="737" w:type="dxa"/>
          </w:tcPr>
          <w:p w14:paraId="503937D5" w14:textId="3B4F465E"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3E1FD0A1" w14:textId="6B4B6720" w:rsidR="008F3F3F" w:rsidRPr="008F3F3F" w:rsidRDefault="008F3F3F" w:rsidP="003431B8">
            <w:pPr>
              <w:pStyle w:val="af2"/>
              <w:jc w:val="both"/>
              <w:rPr>
                <w:rFonts w:ascii="Times New Roman" w:hAnsi="Times New Roman" w:cs="Times New Roman"/>
                <w:bCs/>
                <w:sz w:val="20"/>
                <w:szCs w:val="20"/>
                <w:lang w:val="en-GB"/>
              </w:rPr>
            </w:pPr>
            <w:r w:rsidRPr="003431B8">
              <w:rPr>
                <w:rFonts w:ascii="Times New Roman" w:eastAsia="Times New Roman" w:hAnsi="Times New Roman" w:cs="Times New Roman"/>
                <w:sz w:val="20"/>
                <w:szCs w:val="20"/>
                <w:lang w:val="en-US"/>
              </w:rPr>
              <w:t>in a crowd, in a mass</w:t>
            </w:r>
          </w:p>
        </w:tc>
        <w:tc>
          <w:tcPr>
            <w:tcW w:w="6173" w:type="dxa"/>
          </w:tcPr>
          <w:p w14:paraId="659379B1" w14:textId="46C034CE"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Гости наконец разошлись, гурьбой и спеша. </w:t>
            </w:r>
            <w:r w:rsidRPr="008F3F3F">
              <w:rPr>
                <w:rFonts w:ascii="Times New Roman" w:eastAsia="Times New Roman" w:hAnsi="Times New Roman" w:cs="Times New Roman"/>
                <w:sz w:val="20"/>
                <w:szCs w:val="20"/>
                <w:lang w:val="en-GB"/>
              </w:rPr>
              <w:t xml:space="preserve">The company departed very quickly, in a mass. </w:t>
            </w:r>
            <w:r w:rsidRPr="008F3F3F">
              <w:rPr>
                <w:rFonts w:ascii="Times New Roman" w:eastAsia="Times New Roman" w:hAnsi="Times New Roman" w:cs="Times New Roman"/>
                <w:sz w:val="20"/>
                <w:szCs w:val="20"/>
              </w:rPr>
              <w:t>Достоевский, Фёдор / Идиот Dostoevsky, Fyodor / Idiot</w:t>
            </w:r>
          </w:p>
        </w:tc>
      </w:tr>
      <w:tr w:rsidR="008F3F3F" w:rsidRPr="008F3F3F" w14:paraId="471E15BF" w14:textId="77777777" w:rsidTr="008F3F3F">
        <w:tc>
          <w:tcPr>
            <w:tcW w:w="1275" w:type="dxa"/>
          </w:tcPr>
          <w:p w14:paraId="3D227D5E" w14:textId="56B6982E"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гурьбою</w:t>
            </w:r>
          </w:p>
        </w:tc>
        <w:tc>
          <w:tcPr>
            <w:tcW w:w="4549" w:type="dxa"/>
          </w:tcPr>
          <w:p w14:paraId="6F305C22" w14:textId="35F8F248"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гурьбой.</w:t>
            </w:r>
          </w:p>
        </w:tc>
        <w:tc>
          <w:tcPr>
            <w:tcW w:w="737" w:type="dxa"/>
          </w:tcPr>
          <w:p w14:paraId="2D4B6E27" w14:textId="2A737845"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41CD93ED" w14:textId="77777777" w:rsidR="008F3F3F" w:rsidRPr="008F3F3F" w:rsidRDefault="008F3F3F" w:rsidP="003431B8">
            <w:pPr>
              <w:pStyle w:val="af2"/>
              <w:jc w:val="both"/>
              <w:rPr>
                <w:rFonts w:ascii="Times New Roman" w:hAnsi="Times New Roman" w:cs="Times New Roman"/>
                <w:bCs/>
                <w:sz w:val="20"/>
                <w:szCs w:val="20"/>
                <w:lang w:val="en-GB"/>
              </w:rPr>
            </w:pPr>
          </w:p>
        </w:tc>
        <w:tc>
          <w:tcPr>
            <w:tcW w:w="6173" w:type="dxa"/>
          </w:tcPr>
          <w:p w14:paraId="06B0C910" w14:textId="77777777" w:rsidR="008F3F3F" w:rsidRPr="008F3F3F" w:rsidRDefault="008F3F3F" w:rsidP="003431B8">
            <w:pPr>
              <w:pStyle w:val="af2"/>
              <w:jc w:val="both"/>
              <w:rPr>
                <w:rFonts w:ascii="Times New Roman" w:hAnsi="Times New Roman" w:cs="Times New Roman"/>
                <w:bCs/>
                <w:sz w:val="20"/>
                <w:szCs w:val="20"/>
                <w:lang w:val="en-GB"/>
              </w:rPr>
            </w:pPr>
          </w:p>
        </w:tc>
      </w:tr>
      <w:tr w:rsidR="008F3F3F" w:rsidRPr="008F3F3F" w14:paraId="5BE68373" w14:textId="77777777" w:rsidTr="008F3F3F">
        <w:tc>
          <w:tcPr>
            <w:tcW w:w="1275" w:type="dxa"/>
          </w:tcPr>
          <w:p w14:paraId="7B948BDC" w14:textId="2AD9A6D1"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дуэтом</w:t>
            </w:r>
          </w:p>
        </w:tc>
        <w:tc>
          <w:tcPr>
            <w:tcW w:w="4549" w:type="dxa"/>
          </w:tcPr>
          <w:p w14:paraId="0CC67E52" w14:textId="7AE158CB"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&lt;1.2&gt; Вдвоем (об исполнении чего-л.).</w:t>
            </w:r>
          </w:p>
        </w:tc>
        <w:tc>
          <w:tcPr>
            <w:tcW w:w="737" w:type="dxa"/>
          </w:tcPr>
          <w:p w14:paraId="35E8CBF5" w14:textId="32185EC8"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3EE54A60" w14:textId="6BF8DC05"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in a duet</w:t>
            </w:r>
          </w:p>
        </w:tc>
        <w:tc>
          <w:tcPr>
            <w:tcW w:w="6173" w:type="dxa"/>
          </w:tcPr>
          <w:p w14:paraId="7D630C94" w14:textId="451DA2F4"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 xml:space="preserve">Они играли дуэтом: молчаливая старуха и совсем еще девочка. </w:t>
            </w:r>
            <w:r w:rsidRPr="008F3F3F">
              <w:rPr>
                <w:rFonts w:ascii="Times New Roman" w:eastAsia="Times New Roman" w:hAnsi="Times New Roman" w:cs="Times New Roman"/>
                <w:sz w:val="20"/>
                <w:szCs w:val="20"/>
                <w:lang w:val="en-GB"/>
              </w:rPr>
              <w:t xml:space="preserve">They would do a duet. One woman old and silent, one woman not past girl yet. </w:t>
            </w:r>
            <w:r w:rsidRPr="008F3F3F">
              <w:rPr>
                <w:rFonts w:ascii="Times New Roman" w:eastAsia="Times New Roman" w:hAnsi="Times New Roman" w:cs="Times New Roman"/>
                <w:sz w:val="20"/>
                <w:szCs w:val="20"/>
              </w:rPr>
              <w:t>Сиболд, Элис / Милые кости Sebold, Alice / The Lovely Bones</w:t>
            </w:r>
          </w:p>
        </w:tc>
      </w:tr>
      <w:tr w:rsidR="008F3F3F" w:rsidRPr="008F3F3F" w14:paraId="70B2C47E" w14:textId="77777777" w:rsidTr="008F3F3F">
        <w:tc>
          <w:tcPr>
            <w:tcW w:w="1275" w:type="dxa"/>
          </w:tcPr>
          <w:p w14:paraId="5D83FDC9" w14:textId="1D013D4A"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косяком</w:t>
            </w:r>
          </w:p>
        </w:tc>
        <w:tc>
          <w:tcPr>
            <w:tcW w:w="4549" w:type="dxa"/>
          </w:tcPr>
          <w:p w14:paraId="2BABFC89" w14:textId="539900C5"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В большом количестве.</w:t>
            </w:r>
          </w:p>
        </w:tc>
        <w:tc>
          <w:tcPr>
            <w:tcW w:w="737" w:type="dxa"/>
          </w:tcPr>
          <w:p w14:paraId="0003D88F" w14:textId="2FBF6AF2"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2E978FB0" w14:textId="77777777" w:rsidR="008F3F3F" w:rsidRPr="008F3F3F" w:rsidRDefault="008F3F3F" w:rsidP="003431B8">
            <w:pPr>
              <w:pStyle w:val="af2"/>
              <w:jc w:val="both"/>
              <w:rPr>
                <w:rFonts w:ascii="Times New Roman" w:hAnsi="Times New Roman" w:cs="Times New Roman"/>
                <w:bCs/>
                <w:sz w:val="20"/>
                <w:szCs w:val="20"/>
                <w:lang w:val="en-GB"/>
              </w:rPr>
            </w:pPr>
          </w:p>
        </w:tc>
        <w:tc>
          <w:tcPr>
            <w:tcW w:w="6173" w:type="dxa"/>
          </w:tcPr>
          <w:p w14:paraId="07700D16" w14:textId="77777777" w:rsidR="008F3F3F" w:rsidRPr="008F3F3F" w:rsidRDefault="008F3F3F" w:rsidP="003431B8">
            <w:pPr>
              <w:pStyle w:val="af2"/>
              <w:jc w:val="both"/>
              <w:rPr>
                <w:rFonts w:ascii="Times New Roman" w:hAnsi="Times New Roman" w:cs="Times New Roman"/>
                <w:bCs/>
                <w:sz w:val="20"/>
                <w:szCs w:val="20"/>
                <w:lang w:val="en-GB"/>
              </w:rPr>
            </w:pPr>
          </w:p>
        </w:tc>
      </w:tr>
      <w:tr w:rsidR="008F3F3F" w:rsidRPr="008F3F3F" w14:paraId="46C9DDFB" w14:textId="77777777" w:rsidTr="008F3F3F">
        <w:tc>
          <w:tcPr>
            <w:tcW w:w="1275" w:type="dxa"/>
          </w:tcPr>
          <w:p w14:paraId="0DF447D0" w14:textId="5D76968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свалом</w:t>
            </w:r>
          </w:p>
        </w:tc>
        <w:tc>
          <w:tcPr>
            <w:tcW w:w="4549" w:type="dxa"/>
          </w:tcPr>
          <w:p w14:paraId="6F73A5D7" w14:textId="2979F0B2"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&lt;1.1&gt; Оптом., &lt;1.2&gt; Оптом., &lt;1.2&gt; Сообща, все вместе., &lt;1.2&gt; Толпой.</w:t>
            </w:r>
          </w:p>
        </w:tc>
        <w:tc>
          <w:tcPr>
            <w:tcW w:w="737" w:type="dxa"/>
          </w:tcPr>
          <w:p w14:paraId="42AE1A8C" w14:textId="461397DB"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2C3D4700" w14:textId="77777777" w:rsidR="008F3F3F" w:rsidRPr="008F3F3F" w:rsidRDefault="008F3F3F" w:rsidP="003431B8">
            <w:pPr>
              <w:pStyle w:val="af2"/>
              <w:jc w:val="both"/>
              <w:rPr>
                <w:rFonts w:ascii="Times New Roman" w:hAnsi="Times New Roman" w:cs="Times New Roman"/>
                <w:bCs/>
                <w:sz w:val="20"/>
                <w:szCs w:val="20"/>
                <w:lang w:val="en-GB"/>
              </w:rPr>
            </w:pPr>
          </w:p>
        </w:tc>
        <w:tc>
          <w:tcPr>
            <w:tcW w:w="6173" w:type="dxa"/>
          </w:tcPr>
          <w:p w14:paraId="45D9922F" w14:textId="77777777" w:rsidR="008F3F3F" w:rsidRPr="008F3F3F" w:rsidRDefault="008F3F3F" w:rsidP="003431B8">
            <w:pPr>
              <w:pStyle w:val="af2"/>
              <w:jc w:val="both"/>
              <w:rPr>
                <w:rFonts w:ascii="Times New Roman" w:hAnsi="Times New Roman" w:cs="Times New Roman"/>
                <w:bCs/>
                <w:sz w:val="20"/>
                <w:szCs w:val="20"/>
                <w:lang w:val="en-GB"/>
              </w:rPr>
            </w:pPr>
          </w:p>
        </w:tc>
      </w:tr>
      <w:tr w:rsidR="008F3F3F" w:rsidRPr="008F3F3F" w14:paraId="0C1139AD" w14:textId="77777777" w:rsidTr="008F3F3F">
        <w:tc>
          <w:tcPr>
            <w:tcW w:w="1275" w:type="dxa"/>
          </w:tcPr>
          <w:p w14:paraId="73798DD7" w14:textId="511703F1"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семьёй</w:t>
            </w:r>
          </w:p>
        </w:tc>
        <w:tc>
          <w:tcPr>
            <w:tcW w:w="4549" w:type="dxa"/>
          </w:tcPr>
          <w:p w14:paraId="19435E47" w14:textId="7AFF0EE9"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&lt;1.2&gt; Располагаясь, находясь в непосредственной близости один от другого.</w:t>
            </w:r>
          </w:p>
        </w:tc>
        <w:tc>
          <w:tcPr>
            <w:tcW w:w="737" w:type="dxa"/>
          </w:tcPr>
          <w:p w14:paraId="4884964B" w14:textId="25EC0319"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2186A68C" w14:textId="77777777" w:rsidR="008F3F3F" w:rsidRPr="008F3F3F" w:rsidRDefault="008F3F3F" w:rsidP="003431B8">
            <w:pPr>
              <w:pStyle w:val="af2"/>
              <w:jc w:val="both"/>
              <w:rPr>
                <w:rFonts w:ascii="Times New Roman" w:hAnsi="Times New Roman" w:cs="Times New Roman"/>
                <w:bCs/>
                <w:sz w:val="20"/>
                <w:szCs w:val="20"/>
                <w:lang w:val="en-GB"/>
              </w:rPr>
            </w:pPr>
          </w:p>
        </w:tc>
        <w:tc>
          <w:tcPr>
            <w:tcW w:w="6173" w:type="dxa"/>
          </w:tcPr>
          <w:p w14:paraId="45B00088" w14:textId="77777777" w:rsidR="008F3F3F" w:rsidRPr="008F3F3F" w:rsidRDefault="008F3F3F" w:rsidP="003431B8">
            <w:pPr>
              <w:pStyle w:val="af2"/>
              <w:jc w:val="both"/>
              <w:rPr>
                <w:rFonts w:ascii="Times New Roman" w:hAnsi="Times New Roman" w:cs="Times New Roman"/>
                <w:bCs/>
                <w:sz w:val="20"/>
                <w:szCs w:val="20"/>
                <w:lang w:val="en-GB"/>
              </w:rPr>
            </w:pPr>
          </w:p>
        </w:tc>
      </w:tr>
      <w:tr w:rsidR="008F3F3F" w:rsidRPr="008F3F3F" w14:paraId="6A5AE1B7" w14:textId="77777777" w:rsidTr="008F3F3F">
        <w:trPr>
          <w:trHeight w:val="498"/>
        </w:trPr>
        <w:tc>
          <w:tcPr>
            <w:tcW w:w="1275" w:type="dxa"/>
          </w:tcPr>
          <w:p w14:paraId="2AF2A80C" w14:textId="6A3F92B2"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собором</w:t>
            </w:r>
          </w:p>
        </w:tc>
        <w:tc>
          <w:tcPr>
            <w:tcW w:w="4549" w:type="dxa"/>
          </w:tcPr>
          <w:p w14:paraId="3A259B64" w14:textId="23EBB4D8" w:rsidR="008F3F3F" w:rsidRPr="008F3F3F" w:rsidRDefault="008F3F3F" w:rsidP="003431B8">
            <w:pPr>
              <w:pStyle w:val="af2"/>
              <w:jc w:val="both"/>
              <w:rPr>
                <w:rFonts w:ascii="Times New Roman" w:hAnsi="Times New Roman" w:cs="Times New Roman"/>
                <w:bCs/>
                <w:sz w:val="20"/>
                <w:szCs w:val="20"/>
              </w:rPr>
            </w:pPr>
            <w:r w:rsidRPr="008F3F3F">
              <w:rPr>
                <w:rFonts w:ascii="Times New Roman" w:eastAsia="Times New Roman" w:hAnsi="Times New Roman" w:cs="Times New Roman"/>
                <w:sz w:val="20"/>
                <w:szCs w:val="20"/>
              </w:rPr>
              <w:t>&lt;1.2&gt; Все вместе, сообща., &lt;1.2&gt; При участии всех, многих.</w:t>
            </w:r>
          </w:p>
        </w:tc>
        <w:tc>
          <w:tcPr>
            <w:tcW w:w="737" w:type="dxa"/>
          </w:tcPr>
          <w:p w14:paraId="4FC72CA9" w14:textId="248597D0"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2709275D" w14:textId="77777777" w:rsidR="008F3F3F" w:rsidRPr="008F3F3F" w:rsidRDefault="008F3F3F" w:rsidP="003431B8">
            <w:pPr>
              <w:pStyle w:val="af2"/>
              <w:jc w:val="both"/>
              <w:rPr>
                <w:rFonts w:ascii="Times New Roman" w:hAnsi="Times New Roman" w:cs="Times New Roman"/>
                <w:bCs/>
                <w:sz w:val="20"/>
                <w:szCs w:val="20"/>
                <w:lang w:val="en-GB"/>
              </w:rPr>
            </w:pPr>
          </w:p>
        </w:tc>
        <w:tc>
          <w:tcPr>
            <w:tcW w:w="6173" w:type="dxa"/>
          </w:tcPr>
          <w:p w14:paraId="2537D7B4" w14:textId="77777777" w:rsidR="008F3F3F" w:rsidRPr="008F3F3F" w:rsidRDefault="008F3F3F" w:rsidP="003431B8">
            <w:pPr>
              <w:pStyle w:val="af2"/>
              <w:jc w:val="both"/>
              <w:rPr>
                <w:rFonts w:ascii="Times New Roman" w:hAnsi="Times New Roman" w:cs="Times New Roman"/>
                <w:bCs/>
                <w:sz w:val="20"/>
                <w:szCs w:val="20"/>
                <w:lang w:val="en-GB"/>
              </w:rPr>
            </w:pPr>
          </w:p>
        </w:tc>
      </w:tr>
      <w:tr w:rsidR="008F3F3F" w:rsidRPr="008F3F3F" w14:paraId="480A93F9" w14:textId="77777777" w:rsidTr="008F3F3F">
        <w:tc>
          <w:tcPr>
            <w:tcW w:w="1275" w:type="dxa"/>
          </w:tcPr>
          <w:p w14:paraId="5CAB2BF9" w14:textId="341DDC22"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хороводом</w:t>
            </w:r>
          </w:p>
        </w:tc>
        <w:tc>
          <w:tcPr>
            <w:tcW w:w="4549" w:type="dxa"/>
          </w:tcPr>
          <w:p w14:paraId="2DC2D92F" w14:textId="7892C875"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&lt;1.2&gt; Все вместе.</w:t>
            </w:r>
          </w:p>
        </w:tc>
        <w:tc>
          <w:tcPr>
            <w:tcW w:w="737" w:type="dxa"/>
          </w:tcPr>
          <w:p w14:paraId="27129EDE" w14:textId="322134FA"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1065665F" w14:textId="77777777" w:rsidR="008F3F3F" w:rsidRPr="008F3F3F" w:rsidRDefault="008F3F3F" w:rsidP="003431B8">
            <w:pPr>
              <w:pStyle w:val="af2"/>
              <w:jc w:val="both"/>
              <w:rPr>
                <w:rFonts w:ascii="Times New Roman" w:hAnsi="Times New Roman" w:cs="Times New Roman"/>
                <w:bCs/>
                <w:sz w:val="20"/>
                <w:szCs w:val="20"/>
                <w:lang w:val="en-GB"/>
              </w:rPr>
            </w:pPr>
          </w:p>
        </w:tc>
        <w:tc>
          <w:tcPr>
            <w:tcW w:w="6173" w:type="dxa"/>
          </w:tcPr>
          <w:p w14:paraId="1D14F513" w14:textId="77777777" w:rsidR="008F3F3F" w:rsidRPr="008F3F3F" w:rsidRDefault="008F3F3F" w:rsidP="003431B8">
            <w:pPr>
              <w:pStyle w:val="af2"/>
              <w:jc w:val="both"/>
              <w:rPr>
                <w:rFonts w:ascii="Times New Roman" w:hAnsi="Times New Roman" w:cs="Times New Roman"/>
                <w:bCs/>
                <w:sz w:val="20"/>
                <w:szCs w:val="20"/>
                <w:lang w:val="en-GB"/>
              </w:rPr>
            </w:pPr>
          </w:p>
        </w:tc>
      </w:tr>
      <w:tr w:rsidR="008F3F3F" w:rsidRPr="008F3F3F" w14:paraId="7FB2B678" w14:textId="77777777" w:rsidTr="008F3F3F">
        <w:tc>
          <w:tcPr>
            <w:tcW w:w="1275" w:type="dxa"/>
          </w:tcPr>
          <w:p w14:paraId="5640B476" w14:textId="3EFA3A0E"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четой</w:t>
            </w:r>
          </w:p>
        </w:tc>
        <w:tc>
          <w:tcPr>
            <w:tcW w:w="4549" w:type="dxa"/>
          </w:tcPr>
          <w:p w14:paraId="0B57E66A" w14:textId="2091FFC2"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&lt;1.2&gt; В паре.</w:t>
            </w:r>
          </w:p>
        </w:tc>
        <w:tc>
          <w:tcPr>
            <w:tcW w:w="737" w:type="dxa"/>
          </w:tcPr>
          <w:p w14:paraId="462F384A" w14:textId="1C0D72B2"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0</w:t>
            </w:r>
          </w:p>
        </w:tc>
        <w:tc>
          <w:tcPr>
            <w:tcW w:w="1826" w:type="dxa"/>
          </w:tcPr>
          <w:p w14:paraId="1C8F492D" w14:textId="4AF5D980" w:rsidR="008F3F3F" w:rsidRPr="008F3F3F" w:rsidRDefault="008F3F3F" w:rsidP="003431B8">
            <w:pPr>
              <w:pStyle w:val="af2"/>
              <w:jc w:val="both"/>
              <w:rPr>
                <w:rFonts w:ascii="Times New Roman" w:hAnsi="Times New Roman" w:cs="Times New Roman"/>
                <w:bCs/>
                <w:sz w:val="20"/>
                <w:szCs w:val="20"/>
                <w:lang w:val="en-GB"/>
              </w:rPr>
            </w:pPr>
            <w:r w:rsidRPr="008F3F3F">
              <w:rPr>
                <w:rFonts w:ascii="Times New Roman" w:eastAsia="Times New Roman" w:hAnsi="Times New Roman" w:cs="Times New Roman"/>
                <w:sz w:val="20"/>
                <w:szCs w:val="20"/>
              </w:rPr>
              <w:t>in a couple</w:t>
            </w:r>
          </w:p>
        </w:tc>
        <w:tc>
          <w:tcPr>
            <w:tcW w:w="6173" w:type="dxa"/>
          </w:tcPr>
          <w:p w14:paraId="3FF6F21A" w14:textId="77777777" w:rsidR="008F3F3F" w:rsidRPr="008F3F3F" w:rsidRDefault="008F3F3F" w:rsidP="003431B8">
            <w:pPr>
              <w:pStyle w:val="af2"/>
              <w:jc w:val="both"/>
              <w:rPr>
                <w:rFonts w:ascii="Times New Roman" w:hAnsi="Times New Roman" w:cs="Times New Roman"/>
                <w:bCs/>
                <w:sz w:val="20"/>
                <w:szCs w:val="20"/>
                <w:lang w:val="en-GB"/>
              </w:rPr>
            </w:pPr>
          </w:p>
        </w:tc>
      </w:tr>
    </w:tbl>
    <w:p w14:paraId="3C0D020C" w14:textId="77777777" w:rsidR="008F3F3F" w:rsidRDefault="008F3F3F" w:rsidP="003431B8">
      <w:pPr>
        <w:pStyle w:val="af2"/>
        <w:spacing w:line="360" w:lineRule="auto"/>
        <w:jc w:val="both"/>
        <w:rPr>
          <w:rFonts w:ascii="Times New Roman" w:hAnsi="Times New Roman" w:cs="Times New Roman"/>
          <w:bCs/>
          <w:sz w:val="28"/>
          <w:szCs w:val="28"/>
          <w:lang w:val="en-GB"/>
        </w:rPr>
        <w:sectPr w:rsidR="008F3F3F" w:rsidSect="00FE2F0F">
          <w:pgSz w:w="16838" w:h="11906" w:orient="landscape"/>
          <w:pgMar w:top="1701" w:right="1134" w:bottom="1134" w:left="1134" w:header="709" w:footer="709" w:gutter="0"/>
          <w:cols w:space="708"/>
          <w:titlePg/>
          <w:docGrid w:linePitch="360"/>
        </w:sectPr>
      </w:pPr>
    </w:p>
    <w:p w14:paraId="19873F00" w14:textId="5BFD47B7" w:rsidR="00DD6A09" w:rsidRPr="007E523C" w:rsidRDefault="008F3F3F" w:rsidP="007E523C">
      <w:pPr>
        <w:pStyle w:val="1"/>
      </w:pPr>
      <w:bookmarkStart w:id="28" w:name="_Toc483258089"/>
      <w:r w:rsidRPr="007E523C">
        <w:lastRenderedPageBreak/>
        <w:t>Приложение Б. Сравнительно-уподобительные наречия</w:t>
      </w:r>
      <w:bookmarkEnd w:id="28"/>
    </w:p>
    <w:p w14:paraId="441798C9" w14:textId="77777777" w:rsidR="00B31167" w:rsidRPr="00B31167" w:rsidRDefault="00B31167" w:rsidP="003431B8">
      <w:pPr>
        <w:jc w:val="both"/>
      </w:pPr>
    </w:p>
    <w:tbl>
      <w:tblPr>
        <w:tblStyle w:val="afa"/>
        <w:tblW w:w="0" w:type="auto"/>
        <w:tblLook w:val="04A0" w:firstRow="1" w:lastRow="0" w:firstColumn="1" w:lastColumn="0" w:noHBand="0" w:noVBand="1"/>
      </w:tblPr>
      <w:tblGrid>
        <w:gridCol w:w="2026"/>
        <w:gridCol w:w="4868"/>
        <w:gridCol w:w="1286"/>
        <w:gridCol w:w="1560"/>
        <w:gridCol w:w="4820"/>
      </w:tblGrid>
      <w:tr w:rsidR="00AA3A84" w14:paraId="1C0C0708" w14:textId="77777777" w:rsidTr="00AA3A84">
        <w:trPr>
          <w:trHeight w:val="20"/>
        </w:trPr>
        <w:tc>
          <w:tcPr>
            <w:tcW w:w="2040" w:type="dxa"/>
          </w:tcPr>
          <w:p w14:paraId="66044047" w14:textId="1DC7D3D1" w:rsidR="00AA3A84" w:rsidRPr="00E03CA1"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Наречие</w:t>
            </w:r>
          </w:p>
        </w:tc>
        <w:tc>
          <w:tcPr>
            <w:tcW w:w="5141" w:type="dxa"/>
          </w:tcPr>
          <w:p w14:paraId="4C22D815" w14:textId="1615AD74" w:rsidR="00AA3A84" w:rsidRPr="00E03CA1"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Определение</w:t>
            </w:r>
          </w:p>
        </w:tc>
        <w:tc>
          <w:tcPr>
            <w:tcW w:w="716" w:type="dxa"/>
          </w:tcPr>
          <w:p w14:paraId="6FC873DE" w14:textId="58ABFB47" w:rsidR="00AA3A84" w:rsidRPr="00E03CA1"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Количество вхождений</w:t>
            </w:r>
          </w:p>
        </w:tc>
        <w:tc>
          <w:tcPr>
            <w:tcW w:w="1560" w:type="dxa"/>
          </w:tcPr>
          <w:p w14:paraId="78120E78" w14:textId="58D3BF37" w:rsidR="00AA3A84" w:rsidRPr="00E03CA1" w:rsidRDefault="00AA3A84" w:rsidP="003431B8">
            <w:pPr>
              <w:pStyle w:val="af2"/>
              <w:jc w:val="both"/>
              <w:rPr>
                <w:rFonts w:ascii="Times New Roman" w:eastAsia="Times New Roman" w:hAnsi="Times New Roman" w:cs="Times New Roman"/>
                <w:sz w:val="20"/>
                <w:szCs w:val="20"/>
                <w:lang w:val="en-GB"/>
              </w:rPr>
            </w:pPr>
            <w:r w:rsidRPr="00AA3A84">
              <w:rPr>
                <w:rFonts w:ascii="Times New Roman" w:eastAsia="Times New Roman" w:hAnsi="Times New Roman" w:cs="Times New Roman"/>
                <w:b/>
                <w:bCs/>
                <w:sz w:val="20"/>
                <w:szCs w:val="20"/>
              </w:rPr>
              <w:t>Перевод</w:t>
            </w:r>
          </w:p>
        </w:tc>
        <w:tc>
          <w:tcPr>
            <w:tcW w:w="5103" w:type="dxa"/>
          </w:tcPr>
          <w:p w14:paraId="67C2177D" w14:textId="4E5B7473" w:rsidR="00AA3A84" w:rsidRPr="00E03CA1"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Пример употребления</w:t>
            </w:r>
          </w:p>
        </w:tc>
      </w:tr>
      <w:tr w:rsidR="00AA3A84" w14:paraId="35CB0A23" w14:textId="77777777" w:rsidTr="00AA3A84">
        <w:trPr>
          <w:trHeight w:val="20"/>
        </w:trPr>
        <w:tc>
          <w:tcPr>
            <w:tcW w:w="2040" w:type="dxa"/>
          </w:tcPr>
          <w:p w14:paraId="128E87BA" w14:textId="1CE7B2A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практически</w:t>
            </w:r>
          </w:p>
        </w:tc>
        <w:tc>
          <w:tcPr>
            <w:tcW w:w="5141" w:type="dxa"/>
          </w:tcPr>
          <w:p w14:paraId="00F99535" w14:textId="7FBD742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 В практическом отношении, на практике (1-2 зн.). Идея исследована п. и теоретически. Осуществить замысел п. П. решить проблему. Ознакомиться с материалами п. 2. По существу, по сути дела. Работа п. завершена. Собрались п. все. П. всё осталось по-прежнему. П. оба проекта не годны.</w:t>
            </w:r>
          </w:p>
        </w:tc>
        <w:tc>
          <w:tcPr>
            <w:tcW w:w="716" w:type="dxa"/>
          </w:tcPr>
          <w:p w14:paraId="01DDD34C" w14:textId="221ED57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21748</w:t>
            </w:r>
          </w:p>
        </w:tc>
        <w:tc>
          <w:tcPr>
            <w:tcW w:w="1560" w:type="dxa"/>
          </w:tcPr>
          <w:p w14:paraId="35FFB133" w14:textId="13EF0388"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 xml:space="preserve">practically, for practical purposes, </w:t>
            </w:r>
            <w:r w:rsidRPr="00E03CA1">
              <w:rPr>
                <w:rFonts w:ascii="Times New Roman" w:eastAsia="Times New Roman" w:hAnsi="Times New Roman" w:cs="Times New Roman"/>
                <w:sz w:val="20"/>
                <w:szCs w:val="20"/>
              </w:rPr>
              <w:t>по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существу</w:t>
            </w:r>
            <w:r w:rsidRPr="00E03CA1">
              <w:rPr>
                <w:rFonts w:ascii="Times New Roman" w:eastAsia="Times New Roman" w:hAnsi="Times New Roman" w:cs="Times New Roman"/>
                <w:sz w:val="20"/>
                <w:szCs w:val="20"/>
                <w:lang w:val="en-GB"/>
              </w:rPr>
              <w:t xml:space="preserve"> virtually</w:t>
            </w:r>
          </w:p>
        </w:tc>
        <w:tc>
          <w:tcPr>
            <w:tcW w:w="5103" w:type="dxa"/>
          </w:tcPr>
          <w:p w14:paraId="2D3DC569" w14:textId="536723B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Особенно интересно бывает, когда наука подтверждает то, что эти люди уже знали практически или инстинктивно - ибо только человеческий опыт можно назвать подлинной гуманитарной наукой. </w:t>
            </w:r>
            <w:r w:rsidRPr="00E03CA1">
              <w:rPr>
                <w:rFonts w:ascii="Times New Roman" w:eastAsia="Times New Roman" w:hAnsi="Times New Roman" w:cs="Times New Roman"/>
                <w:sz w:val="20"/>
                <w:szCs w:val="20"/>
                <w:lang w:val="en-GB"/>
              </w:rPr>
              <w:t xml:space="preserve">We are most interested when science reports what those men already know practically or instinctively, for that alone is a true humanity, or account of human experience. </w:t>
            </w:r>
            <w:r w:rsidRPr="00E03CA1">
              <w:rPr>
                <w:rFonts w:ascii="Times New Roman" w:eastAsia="Times New Roman" w:hAnsi="Times New Roman" w:cs="Times New Roman"/>
                <w:sz w:val="20"/>
                <w:szCs w:val="20"/>
              </w:rPr>
              <w:t>Торо, Генри Дэвид / Уолден Thoreau, Henry David / Walden</w:t>
            </w:r>
          </w:p>
        </w:tc>
      </w:tr>
      <w:tr w:rsidR="00AA3A84" w:rsidRPr="003E37BE" w14:paraId="730D9B63" w14:textId="77777777" w:rsidTr="00AA3A84">
        <w:trPr>
          <w:trHeight w:val="20"/>
        </w:trPr>
        <w:tc>
          <w:tcPr>
            <w:tcW w:w="2040" w:type="dxa"/>
          </w:tcPr>
          <w:p w14:paraId="4950B502" w14:textId="36D1FCD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кругом</w:t>
            </w:r>
          </w:p>
        </w:tc>
        <w:tc>
          <w:tcPr>
            <w:tcW w:w="5141" w:type="dxa"/>
          </w:tcPr>
          <w:p w14:paraId="383CF4D4" w14:textId="30DEC53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&lt;3&gt; Формой напоминая круг (1).</w:t>
            </w:r>
          </w:p>
        </w:tc>
        <w:tc>
          <w:tcPr>
            <w:tcW w:w="716" w:type="dxa"/>
          </w:tcPr>
          <w:p w14:paraId="15894076" w14:textId="6D4180E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20891</w:t>
            </w:r>
          </w:p>
        </w:tc>
        <w:tc>
          <w:tcPr>
            <w:tcW w:w="1560" w:type="dxa"/>
          </w:tcPr>
          <w:p w14:paraId="4D7AA15E" w14:textId="04FB5CFD"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round, roundwise, in a circular form or manner</w:t>
            </w:r>
          </w:p>
        </w:tc>
        <w:tc>
          <w:tcPr>
            <w:tcW w:w="5103" w:type="dxa"/>
          </w:tcPr>
          <w:p w14:paraId="748D7D52" w14:textId="77777777" w:rsidR="00AA3A84" w:rsidRPr="00E03CA1" w:rsidRDefault="00AA3A84" w:rsidP="003431B8">
            <w:pPr>
              <w:pStyle w:val="af2"/>
              <w:jc w:val="both"/>
              <w:rPr>
                <w:rFonts w:ascii="Times New Roman" w:hAnsi="Times New Roman" w:cs="Times New Roman"/>
                <w:bCs/>
                <w:sz w:val="28"/>
                <w:szCs w:val="28"/>
                <w:lang w:val="en-GB"/>
              </w:rPr>
            </w:pPr>
          </w:p>
        </w:tc>
      </w:tr>
      <w:tr w:rsidR="00AA3A84" w:rsidRPr="003E37BE" w14:paraId="06F299F9" w14:textId="77777777" w:rsidTr="00AA3A84">
        <w:trPr>
          <w:trHeight w:val="20"/>
        </w:trPr>
        <w:tc>
          <w:tcPr>
            <w:tcW w:w="2040" w:type="dxa"/>
          </w:tcPr>
          <w:p w14:paraId="6C0F14AE" w14:textId="3A2B109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по-прежнему</w:t>
            </w:r>
          </w:p>
        </w:tc>
        <w:tc>
          <w:tcPr>
            <w:tcW w:w="5141" w:type="dxa"/>
          </w:tcPr>
          <w:p w14:paraId="199950D2" w14:textId="2127E03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Так же, как и раньше.</w:t>
            </w:r>
          </w:p>
        </w:tc>
        <w:tc>
          <w:tcPr>
            <w:tcW w:w="716" w:type="dxa"/>
          </w:tcPr>
          <w:p w14:paraId="29BE5AA3" w14:textId="11D1B81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20416</w:t>
            </w:r>
          </w:p>
        </w:tc>
        <w:tc>
          <w:tcPr>
            <w:tcW w:w="1560" w:type="dxa"/>
          </w:tcPr>
          <w:p w14:paraId="06A7EA99" w14:textId="3590D600"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as before, as usual, still</w:t>
            </w:r>
          </w:p>
        </w:tc>
        <w:tc>
          <w:tcPr>
            <w:tcW w:w="5103" w:type="dxa"/>
          </w:tcPr>
          <w:p w14:paraId="72DF98B7" w14:textId="106E90F3"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И голова болела по-прежнему. </w:t>
            </w:r>
            <w:r w:rsidRPr="00E03CA1">
              <w:rPr>
                <w:rFonts w:ascii="Times New Roman" w:eastAsia="Times New Roman" w:hAnsi="Times New Roman" w:cs="Times New Roman"/>
                <w:sz w:val="20"/>
                <w:szCs w:val="20"/>
                <w:lang w:val="en-GB"/>
              </w:rPr>
              <w:t xml:space="preserve">And his head still hurt, too. </w:t>
            </w:r>
            <w:r w:rsidRPr="00E03CA1">
              <w:rPr>
                <w:rFonts w:ascii="Times New Roman" w:eastAsia="Times New Roman" w:hAnsi="Times New Roman" w:cs="Times New Roman"/>
                <w:sz w:val="20"/>
                <w:szCs w:val="20"/>
              </w:rPr>
              <w:t>Джордан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Роберт</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Око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мира</w:t>
            </w:r>
            <w:r w:rsidRPr="00E03CA1">
              <w:rPr>
                <w:rFonts w:ascii="Times New Roman" w:eastAsia="Times New Roman" w:hAnsi="Times New Roman" w:cs="Times New Roman"/>
                <w:sz w:val="20"/>
                <w:szCs w:val="20"/>
                <w:lang w:val="en-GB"/>
              </w:rPr>
              <w:t xml:space="preserve"> Jordan, Robert / The Eye of the World</w:t>
            </w:r>
          </w:p>
        </w:tc>
      </w:tr>
      <w:tr w:rsidR="00AA3A84" w14:paraId="41A6F740" w14:textId="77777777" w:rsidTr="00AA3A84">
        <w:trPr>
          <w:trHeight w:val="20"/>
        </w:trPr>
        <w:tc>
          <w:tcPr>
            <w:tcW w:w="2040" w:type="dxa"/>
          </w:tcPr>
          <w:p w14:paraId="240991BE" w14:textId="7CBB70A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по-русски</w:t>
            </w:r>
          </w:p>
        </w:tc>
        <w:tc>
          <w:tcPr>
            <w:tcW w:w="5141" w:type="dxa"/>
          </w:tcPr>
          <w:p w14:paraId="1E28E6EA" w14:textId="3DDE71B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русским, как характерно для них или для Руси, России., &lt;1.2&gt; На русском языке. &lt;nod&gt; 1.2.2.4.</w:t>
            </w:r>
          </w:p>
        </w:tc>
        <w:tc>
          <w:tcPr>
            <w:tcW w:w="716" w:type="dxa"/>
          </w:tcPr>
          <w:p w14:paraId="222F5E06" w14:textId="19BE583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8818</w:t>
            </w:r>
          </w:p>
        </w:tc>
        <w:tc>
          <w:tcPr>
            <w:tcW w:w="1560" w:type="dxa"/>
          </w:tcPr>
          <w:p w14:paraId="0E36DCCE" w14:textId="364B402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Russian</w:t>
            </w:r>
          </w:p>
        </w:tc>
        <w:tc>
          <w:tcPr>
            <w:tcW w:w="5103" w:type="dxa"/>
          </w:tcPr>
          <w:p w14:paraId="69C18F65" w14:textId="7FE8C98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Вы... вы давно в Бадене? - спросил генерал Ратмиров, как-то не по-русски охорашиваясь и, очевидно, не зная,о чем беседовать с другом детства жены. </w:t>
            </w:r>
            <w:r w:rsidRPr="00E03CA1">
              <w:rPr>
                <w:rFonts w:ascii="Times New Roman" w:eastAsia="Times New Roman" w:hAnsi="Times New Roman" w:cs="Times New Roman"/>
                <w:sz w:val="20"/>
                <w:szCs w:val="20"/>
                <w:lang w:val="en-GB"/>
              </w:rPr>
              <w:t xml:space="preserve">"Have you--er--been long in Baden?" asked General Ratmirov, with a dandified air utterly un-Russian. He obviously did not know what to talk about with the friend of his wife's childhood. </w:t>
            </w:r>
            <w:r w:rsidRPr="00E03CA1">
              <w:rPr>
                <w:rFonts w:ascii="Times New Roman" w:eastAsia="Times New Roman" w:hAnsi="Times New Roman" w:cs="Times New Roman"/>
                <w:sz w:val="20"/>
                <w:szCs w:val="20"/>
              </w:rPr>
              <w:t>Turgenev, I.S. / Smoke Тургенев, И.С. / Дым</w:t>
            </w:r>
          </w:p>
        </w:tc>
      </w:tr>
      <w:tr w:rsidR="00AA3A84" w14:paraId="0EC03C70" w14:textId="77777777" w:rsidTr="00AA3A84">
        <w:trPr>
          <w:trHeight w:val="20"/>
        </w:trPr>
        <w:tc>
          <w:tcPr>
            <w:tcW w:w="2040" w:type="dxa"/>
          </w:tcPr>
          <w:p w14:paraId="3D6818C2" w14:textId="2088CE3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по-своему</w:t>
            </w:r>
          </w:p>
        </w:tc>
        <w:tc>
          <w:tcPr>
            <w:tcW w:w="5141" w:type="dxa"/>
          </w:tcPr>
          <w:p w14:paraId="5D8AA164" w14:textId="3B5CADA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&lt;kod&gt;1.2.2.4. Так, как умеет, как может сам.&lt;mrf&gt;нареч. мест. определит., &lt;kod&gt;1.2.2.4. Так, как хочет сам, по своей воле, по своему желанию, усмотрению .&lt;mrf&gt;нареч. мест. определит. &lt;1.1&gt; &lt;7&gt;, &lt;kod&gt;1.2.2.4. Сообразно со своими свойствами, в своём духе, своеобразно, на свой лад, на свой манер.&lt;mrf&gt;нареч. мест. определит. &lt;5.1&gt; &lt;7&gt;, &lt;kod&gt;1.2.2.4. На своём языке (разг.).&lt;mrf&gt;нареч. мест. определит. &lt;1.2&gt; &lt;nod&gt; 1.2.2.4.</w:t>
            </w:r>
          </w:p>
        </w:tc>
        <w:tc>
          <w:tcPr>
            <w:tcW w:w="716" w:type="dxa"/>
          </w:tcPr>
          <w:p w14:paraId="2A5E6E25" w14:textId="6D7E17E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7204</w:t>
            </w:r>
          </w:p>
        </w:tc>
        <w:tc>
          <w:tcPr>
            <w:tcW w:w="1560" w:type="dxa"/>
          </w:tcPr>
          <w:p w14:paraId="03B43BBD" w14:textId="196738D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one's own way</w:t>
            </w:r>
          </w:p>
        </w:tc>
        <w:tc>
          <w:tcPr>
            <w:tcW w:w="5103" w:type="dxa"/>
          </w:tcPr>
          <w:p w14:paraId="34648146" w14:textId="27FCF7D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Но объяснял он всё как-то по-своему. </w:t>
            </w:r>
            <w:r w:rsidRPr="00E03CA1">
              <w:rPr>
                <w:rFonts w:ascii="Times New Roman" w:eastAsia="Times New Roman" w:hAnsi="Times New Roman" w:cs="Times New Roman"/>
                <w:sz w:val="20"/>
                <w:szCs w:val="20"/>
                <w:lang w:val="en-GB"/>
              </w:rPr>
              <w:t xml:space="preserve">But he explained it all in his own way. </w:t>
            </w:r>
            <w:r w:rsidRPr="00E03CA1">
              <w:rPr>
                <w:rFonts w:ascii="Times New Roman" w:eastAsia="Times New Roman" w:hAnsi="Times New Roman" w:cs="Times New Roman"/>
                <w:sz w:val="20"/>
                <w:szCs w:val="20"/>
              </w:rPr>
              <w:t>Chekhov, A. / Three years Чехов, А.П. / Три года</w:t>
            </w:r>
          </w:p>
        </w:tc>
      </w:tr>
      <w:tr w:rsidR="00AA3A84" w14:paraId="5957AFD6" w14:textId="77777777" w:rsidTr="00AA3A84">
        <w:trPr>
          <w:trHeight w:val="20"/>
        </w:trPr>
        <w:tc>
          <w:tcPr>
            <w:tcW w:w="2040" w:type="dxa"/>
          </w:tcPr>
          <w:p w14:paraId="7FDB5EA3" w14:textId="2EBD85A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по-настоящему</w:t>
            </w:r>
          </w:p>
        </w:tc>
        <w:tc>
          <w:tcPr>
            <w:tcW w:w="5141" w:type="dxa"/>
          </w:tcPr>
          <w:p w14:paraId="1DCA9E22" w14:textId="37BCD2C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Должным образом, как нужно. По-настоящему верный друг. Работать без дураков, по-настоящему.</w:t>
            </w:r>
          </w:p>
        </w:tc>
        <w:tc>
          <w:tcPr>
            <w:tcW w:w="716" w:type="dxa"/>
          </w:tcPr>
          <w:p w14:paraId="01214F34" w14:textId="61EFBD5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6889</w:t>
            </w:r>
          </w:p>
        </w:tc>
        <w:tc>
          <w:tcPr>
            <w:tcW w:w="1560" w:type="dxa"/>
          </w:tcPr>
          <w:p w14:paraId="75E830FD" w14:textId="45409025"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properly, in the right way; really, truly</w:t>
            </w:r>
          </w:p>
        </w:tc>
        <w:tc>
          <w:tcPr>
            <w:tcW w:w="5103" w:type="dxa"/>
          </w:tcPr>
          <w:p w14:paraId="67AC5577" w14:textId="58E6C2D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Впрочем, если натягивать, конечно, родственники, но до того отдаленные, что, по-настоящему, и считаться даже нельзя. </w:t>
            </w:r>
            <w:r w:rsidRPr="00E03CA1">
              <w:rPr>
                <w:rFonts w:ascii="Times New Roman" w:eastAsia="Times New Roman" w:hAnsi="Times New Roman" w:cs="Times New Roman"/>
                <w:sz w:val="20"/>
                <w:szCs w:val="20"/>
                <w:lang w:val="en-GB"/>
              </w:rPr>
              <w:t xml:space="preserve">If you stretch a point, we are relations, of course, but so distant that one cannot really take cognizance of it. </w:t>
            </w:r>
            <w:r w:rsidRPr="00E03CA1">
              <w:rPr>
                <w:rFonts w:ascii="Times New Roman" w:eastAsia="Times New Roman" w:hAnsi="Times New Roman" w:cs="Times New Roman"/>
                <w:sz w:val="20"/>
                <w:szCs w:val="20"/>
              </w:rPr>
              <w:t>Достоевский, Фёдор / Идиот Dostoevsky, Fyodor / Idiot</w:t>
            </w:r>
          </w:p>
        </w:tc>
      </w:tr>
      <w:tr w:rsidR="00AA3A84" w14:paraId="1626FB7F" w14:textId="77777777" w:rsidTr="00AA3A84">
        <w:trPr>
          <w:trHeight w:val="20"/>
        </w:trPr>
        <w:tc>
          <w:tcPr>
            <w:tcW w:w="2040" w:type="dxa"/>
          </w:tcPr>
          <w:p w14:paraId="14019D61" w14:textId="27CDA56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всячески</w:t>
            </w:r>
          </w:p>
        </w:tc>
        <w:tc>
          <w:tcPr>
            <w:tcW w:w="5141" w:type="dxa"/>
          </w:tcPr>
          <w:p w14:paraId="1CFF56A6" w14:textId="174FE89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&lt;kod&gt;1.2.2.4. По-разному, по-всякому, всевозможно. &lt;stl&gt; (разг.).&lt;mrf&gt;нареч. мест. определит. &lt;1.2&gt; &lt;6&gt; &lt;1.1.1&gt;, &lt;1.1&gt; Всеми способами.</w:t>
            </w:r>
          </w:p>
        </w:tc>
        <w:tc>
          <w:tcPr>
            <w:tcW w:w="716" w:type="dxa"/>
          </w:tcPr>
          <w:p w14:paraId="0AABF1EE" w14:textId="6F9BBAB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5237</w:t>
            </w:r>
          </w:p>
        </w:tc>
        <w:tc>
          <w:tcPr>
            <w:tcW w:w="1560" w:type="dxa"/>
          </w:tcPr>
          <w:p w14:paraId="016CDFDA" w14:textId="44568C4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every way (possible)</w:t>
            </w:r>
          </w:p>
        </w:tc>
        <w:tc>
          <w:tcPr>
            <w:tcW w:w="5103" w:type="dxa"/>
          </w:tcPr>
          <w:p w14:paraId="48D45E00" w14:textId="77777777" w:rsidR="00AA3A84" w:rsidRPr="00E03CA1" w:rsidRDefault="00AA3A84" w:rsidP="003431B8">
            <w:pPr>
              <w:pStyle w:val="af2"/>
              <w:jc w:val="both"/>
              <w:rPr>
                <w:rFonts w:ascii="Times New Roman" w:hAnsi="Times New Roman" w:cs="Times New Roman"/>
                <w:bCs/>
                <w:sz w:val="28"/>
                <w:szCs w:val="28"/>
              </w:rPr>
            </w:pPr>
          </w:p>
        </w:tc>
      </w:tr>
      <w:tr w:rsidR="00AA3A84" w:rsidRPr="00E96960" w14:paraId="269E280C" w14:textId="77777777" w:rsidTr="00AA3A84">
        <w:trPr>
          <w:trHeight w:val="20"/>
        </w:trPr>
        <w:tc>
          <w:tcPr>
            <w:tcW w:w="2040" w:type="dxa"/>
          </w:tcPr>
          <w:p w14:paraId="708AFFBD" w14:textId="474FF6B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по-другому</w:t>
            </w:r>
          </w:p>
        </w:tc>
        <w:tc>
          <w:tcPr>
            <w:tcW w:w="5141" w:type="dxa"/>
          </w:tcPr>
          <w:p w14:paraId="1F81F63D" w14:textId="61B9183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&lt;kod&gt;1.2.2.4. Иначе, по-иному, иным образом.&lt;mrf&gt;нареч. мест. определит. &lt;1.1&gt;</w:t>
            </w:r>
          </w:p>
        </w:tc>
        <w:tc>
          <w:tcPr>
            <w:tcW w:w="716" w:type="dxa"/>
          </w:tcPr>
          <w:p w14:paraId="57D0504F" w14:textId="14E3876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4455</w:t>
            </w:r>
          </w:p>
        </w:tc>
        <w:tc>
          <w:tcPr>
            <w:tcW w:w="1560" w:type="dxa"/>
          </w:tcPr>
          <w:p w14:paraId="6DA5D1D8" w14:textId="77CE001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otherwise, differently</w:t>
            </w:r>
          </w:p>
        </w:tc>
        <w:tc>
          <w:tcPr>
            <w:tcW w:w="5103" w:type="dxa"/>
          </w:tcPr>
          <w:p w14:paraId="0D7041EF" w14:textId="34E72AE2" w:rsidR="00AA3A84" w:rsidRPr="00686AF0" w:rsidRDefault="00AA3A84" w:rsidP="003431B8">
            <w:pPr>
              <w:pStyle w:val="af2"/>
              <w:jc w:val="both"/>
              <w:rPr>
                <w:rFonts w:ascii="Times New Roman" w:hAnsi="Times New Roman" w:cs="Times New Roman"/>
                <w:bCs/>
                <w:sz w:val="28"/>
                <w:szCs w:val="28"/>
                <w:lang w:val="en-US"/>
              </w:rPr>
            </w:pPr>
            <w:r w:rsidRPr="00E03CA1">
              <w:rPr>
                <w:rFonts w:ascii="Times New Roman" w:eastAsia="Times New Roman" w:hAnsi="Times New Roman" w:cs="Times New Roman"/>
                <w:sz w:val="20"/>
                <w:szCs w:val="20"/>
              </w:rPr>
              <w:t xml:space="preserve">Разве я веду себя по-другому? </w:t>
            </w:r>
            <w:r w:rsidRPr="003431B8">
              <w:rPr>
                <w:rFonts w:ascii="Times New Roman" w:eastAsia="Times New Roman" w:hAnsi="Times New Roman" w:cs="Times New Roman"/>
                <w:sz w:val="20"/>
                <w:szCs w:val="20"/>
                <w:lang w:val="en-US"/>
              </w:rPr>
              <w:t>Do</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I</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act</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differently</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Де</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Ченси</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Джон</w:t>
            </w:r>
            <w:r w:rsidRPr="00686AF0">
              <w:rPr>
                <w:rFonts w:ascii="Times New Roman" w:eastAsia="Times New Roman" w:hAnsi="Times New Roman" w:cs="Times New Roman"/>
                <w:sz w:val="20"/>
                <w:szCs w:val="20"/>
                <w:lang w:val="en-US"/>
              </w:rPr>
              <w:t xml:space="preserve"> / </w:t>
            </w:r>
            <w:r w:rsidRPr="00E03CA1">
              <w:rPr>
                <w:rFonts w:ascii="Times New Roman" w:eastAsia="Times New Roman" w:hAnsi="Times New Roman" w:cs="Times New Roman"/>
                <w:sz w:val="20"/>
                <w:szCs w:val="20"/>
              </w:rPr>
              <w:t>Дорогой</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парадокса</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DeChancie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John</w:t>
            </w:r>
            <w:r w:rsidRPr="00686AF0">
              <w:rPr>
                <w:rFonts w:ascii="Times New Roman" w:eastAsia="Times New Roman" w:hAnsi="Times New Roman" w:cs="Times New Roman"/>
                <w:sz w:val="20"/>
                <w:szCs w:val="20"/>
                <w:lang w:val="en-US"/>
              </w:rPr>
              <w:t xml:space="preserve"> / </w:t>
            </w:r>
            <w:r w:rsidRPr="003431B8">
              <w:rPr>
                <w:rFonts w:ascii="Times New Roman" w:eastAsia="Times New Roman" w:hAnsi="Times New Roman" w:cs="Times New Roman"/>
                <w:sz w:val="20"/>
                <w:szCs w:val="20"/>
                <w:lang w:val="en-US"/>
              </w:rPr>
              <w:t>Paradox</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Alley</w:t>
            </w:r>
          </w:p>
        </w:tc>
      </w:tr>
      <w:tr w:rsidR="00AA3A84" w:rsidRPr="003E37BE" w14:paraId="6A28A108" w14:textId="77777777" w:rsidTr="00AA3A84">
        <w:trPr>
          <w:trHeight w:val="20"/>
        </w:trPr>
        <w:tc>
          <w:tcPr>
            <w:tcW w:w="2040" w:type="dxa"/>
          </w:tcPr>
          <w:p w14:paraId="5A9F66AA" w14:textId="2364EB8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физически</w:t>
            </w:r>
          </w:p>
        </w:tc>
        <w:tc>
          <w:tcPr>
            <w:tcW w:w="5141" w:type="dxa"/>
          </w:tcPr>
          <w:p w14:paraId="303276CE" w14:textId="71AD7D0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В соответствии с законами физики (1*1). &lt;nod&gt; 1.2.2.7., &lt;1.2&gt; С точки зрения физики (1*1). &lt;nod&gt; 1.2.2.4.</w:t>
            </w:r>
          </w:p>
        </w:tc>
        <w:tc>
          <w:tcPr>
            <w:tcW w:w="716" w:type="dxa"/>
          </w:tcPr>
          <w:p w14:paraId="1B0477A8" w14:textId="27A34D1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4363</w:t>
            </w:r>
          </w:p>
        </w:tc>
        <w:tc>
          <w:tcPr>
            <w:tcW w:w="1560" w:type="dxa"/>
          </w:tcPr>
          <w:p w14:paraId="156F3210" w14:textId="3ED13E7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physically</w:t>
            </w:r>
          </w:p>
        </w:tc>
        <w:tc>
          <w:tcPr>
            <w:tcW w:w="5103" w:type="dxa"/>
          </w:tcPr>
          <w:p w14:paraId="65E054F8" w14:textId="7C55AC79"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 xml:space="preserve">The back of her neck felt physically bruised by his entrance. </w:t>
            </w:r>
            <w:r w:rsidRPr="00E03CA1">
              <w:rPr>
                <w:rFonts w:ascii="Times New Roman" w:eastAsia="Times New Roman" w:hAnsi="Times New Roman" w:cs="Times New Roman"/>
                <w:sz w:val="20"/>
                <w:szCs w:val="20"/>
              </w:rPr>
              <w:t>Баркер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Клайв</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Проклятая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игра</w:t>
            </w:r>
            <w:r w:rsidRPr="00E03CA1">
              <w:rPr>
                <w:rFonts w:ascii="Times New Roman" w:eastAsia="Times New Roman" w:hAnsi="Times New Roman" w:cs="Times New Roman"/>
                <w:sz w:val="20"/>
                <w:szCs w:val="20"/>
                <w:lang w:val="en-GB"/>
              </w:rPr>
              <w:t xml:space="preserve"> Barker, Clive / The Damnation Game</w:t>
            </w:r>
          </w:p>
        </w:tc>
      </w:tr>
      <w:tr w:rsidR="00AA3A84" w14:paraId="5EAE3B34" w14:textId="77777777" w:rsidTr="00AA3A84">
        <w:trPr>
          <w:trHeight w:val="20"/>
        </w:trPr>
        <w:tc>
          <w:tcPr>
            <w:tcW w:w="2040" w:type="dxa"/>
          </w:tcPr>
          <w:p w14:paraId="1D462E7B" w14:textId="7DC690F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по-французски</w:t>
            </w:r>
          </w:p>
        </w:tc>
        <w:tc>
          <w:tcPr>
            <w:tcW w:w="5141" w:type="dxa"/>
          </w:tcPr>
          <w:p w14:paraId="2871DC6F" w14:textId="45B4736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французам, как характерно для них или для Франции., &lt;1.2&gt; На французском языке. &lt;nod&gt; 1.2.2.4.</w:t>
            </w:r>
          </w:p>
        </w:tc>
        <w:tc>
          <w:tcPr>
            <w:tcW w:w="716" w:type="dxa"/>
          </w:tcPr>
          <w:p w14:paraId="33224732" w14:textId="36BC134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4171</w:t>
            </w:r>
          </w:p>
        </w:tc>
        <w:tc>
          <w:tcPr>
            <w:tcW w:w="1560" w:type="dxa"/>
          </w:tcPr>
          <w:p w14:paraId="45121DD5" w14:textId="683B807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French manner</w:t>
            </w:r>
          </w:p>
        </w:tc>
        <w:tc>
          <w:tcPr>
            <w:tcW w:w="5103" w:type="dxa"/>
          </w:tcPr>
          <w:p w14:paraId="630F57F5" w14:textId="77777777" w:rsidR="00AA3A84" w:rsidRPr="00E03CA1" w:rsidRDefault="00AA3A84" w:rsidP="003431B8">
            <w:pPr>
              <w:pStyle w:val="af2"/>
              <w:jc w:val="both"/>
              <w:rPr>
                <w:rFonts w:ascii="Times New Roman" w:hAnsi="Times New Roman" w:cs="Times New Roman"/>
                <w:bCs/>
                <w:sz w:val="28"/>
                <w:szCs w:val="28"/>
              </w:rPr>
            </w:pPr>
          </w:p>
        </w:tc>
      </w:tr>
      <w:tr w:rsidR="00AA3A84" w:rsidRPr="00E96960" w14:paraId="6F8F88BE" w14:textId="77777777" w:rsidTr="00AA3A84">
        <w:trPr>
          <w:trHeight w:val="20"/>
        </w:trPr>
        <w:tc>
          <w:tcPr>
            <w:tcW w:w="2040" w:type="dxa"/>
          </w:tcPr>
          <w:p w14:paraId="539119E5" w14:textId="4DBC965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категорически</w:t>
            </w:r>
          </w:p>
        </w:tc>
        <w:tc>
          <w:tcPr>
            <w:tcW w:w="5141" w:type="dxa"/>
          </w:tcPr>
          <w:p w14:paraId="009B3791" w14:textId="56DFA50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категорический.</w:t>
            </w:r>
          </w:p>
        </w:tc>
        <w:tc>
          <w:tcPr>
            <w:tcW w:w="716" w:type="dxa"/>
          </w:tcPr>
          <w:p w14:paraId="5DAF7331" w14:textId="5CC9C95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4128</w:t>
            </w:r>
          </w:p>
        </w:tc>
        <w:tc>
          <w:tcPr>
            <w:tcW w:w="1560" w:type="dxa"/>
          </w:tcPr>
          <w:p w14:paraId="2EE2FD83" w14:textId="443DEE5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categorically, flatly, point-blank</w:t>
            </w:r>
          </w:p>
        </w:tc>
        <w:tc>
          <w:tcPr>
            <w:tcW w:w="5103" w:type="dxa"/>
          </w:tcPr>
          <w:p w14:paraId="5524604F" w14:textId="16EE44DF" w:rsidR="00AA3A84" w:rsidRPr="00686AF0" w:rsidRDefault="00AA3A84" w:rsidP="003431B8">
            <w:pPr>
              <w:pStyle w:val="af2"/>
              <w:jc w:val="both"/>
              <w:rPr>
                <w:rFonts w:ascii="Times New Roman" w:hAnsi="Times New Roman" w:cs="Times New Roman"/>
                <w:bCs/>
                <w:sz w:val="28"/>
                <w:szCs w:val="28"/>
                <w:lang w:val="en-US"/>
              </w:rPr>
            </w:pPr>
            <w:r w:rsidRPr="00E03CA1">
              <w:rPr>
                <w:rFonts w:ascii="Times New Roman" w:eastAsia="Times New Roman" w:hAnsi="Times New Roman" w:cs="Times New Roman"/>
                <w:sz w:val="20"/>
                <w:szCs w:val="20"/>
              </w:rPr>
              <w:t xml:space="preserve">В деньгах категорически было отказано. </w:t>
            </w:r>
            <w:r w:rsidRPr="003431B8">
              <w:rPr>
                <w:rFonts w:ascii="Times New Roman" w:eastAsia="Times New Roman" w:hAnsi="Times New Roman" w:cs="Times New Roman"/>
                <w:sz w:val="20"/>
                <w:szCs w:val="20"/>
                <w:lang w:val="en-US"/>
              </w:rPr>
              <w:t>Payment</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was</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categorically</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refused</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Ильф</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Илья</w:t>
            </w:r>
            <w:r w:rsidRPr="00686AF0">
              <w:rPr>
                <w:rFonts w:ascii="Times New Roman" w:eastAsia="Times New Roman" w:hAnsi="Times New Roman" w:cs="Times New Roman"/>
                <w:sz w:val="20"/>
                <w:szCs w:val="20"/>
                <w:lang w:val="en-US"/>
              </w:rPr>
              <w:t>,</w:t>
            </w:r>
            <w:r w:rsidRPr="00E03CA1">
              <w:rPr>
                <w:rFonts w:ascii="Times New Roman" w:eastAsia="Times New Roman" w:hAnsi="Times New Roman" w:cs="Times New Roman"/>
                <w:sz w:val="20"/>
                <w:szCs w:val="20"/>
              </w:rPr>
              <w:t>Петров</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Евгений</w:t>
            </w:r>
            <w:r w:rsidRPr="00686AF0">
              <w:rPr>
                <w:rFonts w:ascii="Times New Roman" w:eastAsia="Times New Roman" w:hAnsi="Times New Roman" w:cs="Times New Roman"/>
                <w:sz w:val="20"/>
                <w:szCs w:val="20"/>
                <w:lang w:val="en-US"/>
              </w:rPr>
              <w:t xml:space="preserve"> / </w:t>
            </w:r>
            <w:r w:rsidRPr="00E03CA1">
              <w:rPr>
                <w:rFonts w:ascii="Times New Roman" w:eastAsia="Times New Roman" w:hAnsi="Times New Roman" w:cs="Times New Roman"/>
                <w:sz w:val="20"/>
                <w:szCs w:val="20"/>
              </w:rPr>
              <w:t>Двенадцать</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Стульев</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Ilf</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Ilya</w:t>
            </w:r>
            <w:r w:rsidRPr="00686AF0">
              <w:rPr>
                <w:rFonts w:ascii="Times New Roman" w:eastAsia="Times New Roman" w:hAnsi="Times New Roman" w:cs="Times New Roman"/>
                <w:sz w:val="20"/>
                <w:szCs w:val="20"/>
                <w:lang w:val="en-US"/>
              </w:rPr>
              <w:t>,</w:t>
            </w:r>
            <w:r w:rsidRPr="003431B8">
              <w:rPr>
                <w:rFonts w:ascii="Times New Roman" w:eastAsia="Times New Roman" w:hAnsi="Times New Roman" w:cs="Times New Roman"/>
                <w:sz w:val="20"/>
                <w:szCs w:val="20"/>
                <w:lang w:val="en-US"/>
              </w:rPr>
              <w:t>Petrov</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Eugene</w:t>
            </w:r>
            <w:r w:rsidRPr="00686AF0">
              <w:rPr>
                <w:rFonts w:ascii="Times New Roman" w:eastAsia="Times New Roman" w:hAnsi="Times New Roman" w:cs="Times New Roman"/>
                <w:sz w:val="20"/>
                <w:szCs w:val="20"/>
                <w:lang w:val="en-US"/>
              </w:rPr>
              <w:t xml:space="preserve"> / </w:t>
            </w:r>
            <w:r w:rsidRPr="003431B8">
              <w:rPr>
                <w:rFonts w:ascii="Times New Roman" w:eastAsia="Times New Roman" w:hAnsi="Times New Roman" w:cs="Times New Roman"/>
                <w:sz w:val="20"/>
                <w:szCs w:val="20"/>
                <w:lang w:val="en-US"/>
              </w:rPr>
              <w:t>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Twelve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Chairs</w:t>
            </w:r>
          </w:p>
        </w:tc>
      </w:tr>
      <w:tr w:rsidR="00AA3A84" w:rsidRPr="003E37BE" w14:paraId="661B4B5B" w14:textId="77777777" w:rsidTr="00AA3A84">
        <w:trPr>
          <w:trHeight w:val="20"/>
        </w:trPr>
        <w:tc>
          <w:tcPr>
            <w:tcW w:w="2040" w:type="dxa"/>
          </w:tcPr>
          <w:p w14:paraId="561FF457" w14:textId="4DD4E5B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по-разному</w:t>
            </w:r>
          </w:p>
        </w:tc>
        <w:tc>
          <w:tcPr>
            <w:tcW w:w="5141" w:type="dxa"/>
          </w:tcPr>
          <w:p w14:paraId="22ED8FB0" w14:textId="7B7E95D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Неодинаково.</w:t>
            </w:r>
          </w:p>
        </w:tc>
        <w:tc>
          <w:tcPr>
            <w:tcW w:w="716" w:type="dxa"/>
          </w:tcPr>
          <w:p w14:paraId="0EAE23DD" w14:textId="424767E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4103</w:t>
            </w:r>
          </w:p>
        </w:tc>
        <w:tc>
          <w:tcPr>
            <w:tcW w:w="1560" w:type="dxa"/>
          </w:tcPr>
          <w:p w14:paraId="49A28F5B" w14:textId="486A844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differently, in different ways</w:t>
            </w:r>
          </w:p>
        </w:tc>
        <w:tc>
          <w:tcPr>
            <w:tcW w:w="5103" w:type="dxa"/>
          </w:tcPr>
          <w:p w14:paraId="7C626721" w14:textId="39626753"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Поняв, что одну и ту же реальность они воспринимают по-разному, начальник и подчиненный уже вступают в общение. </w:t>
            </w:r>
            <w:r w:rsidRPr="00E03CA1">
              <w:rPr>
                <w:rFonts w:ascii="Times New Roman" w:eastAsia="Times New Roman" w:hAnsi="Times New Roman" w:cs="Times New Roman"/>
                <w:sz w:val="20"/>
                <w:szCs w:val="20"/>
                <w:lang w:val="en-GB"/>
              </w:rPr>
              <w:t xml:space="preserve">To realize that they see the same reality differently is in itself already communication. </w:t>
            </w:r>
            <w:r w:rsidRPr="00E03CA1">
              <w:rPr>
                <w:rFonts w:ascii="Times New Roman" w:eastAsia="Times New Roman" w:hAnsi="Times New Roman" w:cs="Times New Roman"/>
                <w:sz w:val="20"/>
                <w:szCs w:val="20"/>
              </w:rPr>
              <w:t>Друкер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Питер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Ф</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Энциклопедия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менеджмента</w:t>
            </w:r>
            <w:r w:rsidRPr="00E03CA1">
              <w:rPr>
                <w:rFonts w:ascii="Times New Roman" w:eastAsia="Times New Roman" w:hAnsi="Times New Roman" w:cs="Times New Roman"/>
                <w:sz w:val="20"/>
                <w:szCs w:val="20"/>
                <w:lang w:val="en-GB"/>
              </w:rPr>
              <w:t xml:space="preserve"> Drucker, Peter F. / The Essential Drucker</w:t>
            </w:r>
          </w:p>
        </w:tc>
      </w:tr>
      <w:tr w:rsidR="00AA3A84" w14:paraId="36CF1DEE" w14:textId="77777777" w:rsidTr="00AA3A84">
        <w:trPr>
          <w:trHeight w:val="20"/>
        </w:trPr>
        <w:tc>
          <w:tcPr>
            <w:tcW w:w="2040" w:type="dxa"/>
          </w:tcPr>
          <w:p w14:paraId="31C7902D" w14:textId="0F229D7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автоматически</w:t>
            </w:r>
          </w:p>
        </w:tc>
        <w:tc>
          <w:tcPr>
            <w:tcW w:w="5141" w:type="dxa"/>
          </w:tcPr>
          <w:p w14:paraId="4FF2EDE1" w14:textId="3DFFAE8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&lt;1.1&gt; Машинально, не думая, как автомат., &lt;1.1&gt; С помощью автоматики (2), без непосредственного участия человека.</w:t>
            </w:r>
          </w:p>
        </w:tc>
        <w:tc>
          <w:tcPr>
            <w:tcW w:w="716" w:type="dxa"/>
          </w:tcPr>
          <w:p w14:paraId="359CC148" w14:textId="14D84CA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3422</w:t>
            </w:r>
          </w:p>
        </w:tc>
        <w:tc>
          <w:tcPr>
            <w:tcW w:w="1560" w:type="dxa"/>
          </w:tcPr>
          <w:p w14:paraId="59AFBA40" w14:textId="4900D4E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automatically; mechanically; tacitly</w:t>
            </w:r>
          </w:p>
        </w:tc>
        <w:tc>
          <w:tcPr>
            <w:tcW w:w="5103" w:type="dxa"/>
          </w:tcPr>
          <w:p w14:paraId="458913F3" w14:textId="3FF41A3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А если они начнут вторжение, то автоматически переходят в разряд врагов. </w:t>
            </w:r>
            <w:r w:rsidRPr="00E03CA1">
              <w:rPr>
                <w:rFonts w:ascii="Times New Roman" w:eastAsia="Times New Roman" w:hAnsi="Times New Roman" w:cs="Times New Roman"/>
                <w:sz w:val="20"/>
                <w:szCs w:val="20"/>
                <w:lang w:val="en-GB"/>
              </w:rPr>
              <w:t xml:space="preserve">If they should invade us, then, automatically, they are enemies. </w:t>
            </w:r>
            <w:r w:rsidRPr="00E03CA1">
              <w:rPr>
                <w:rFonts w:ascii="Times New Roman" w:eastAsia="Times New Roman" w:hAnsi="Times New Roman" w:cs="Times New Roman"/>
                <w:sz w:val="20"/>
                <w:szCs w:val="20"/>
              </w:rPr>
              <w:t>Саймак, Клиффорд Д. / Пришельцы Simak, Clifford D. / The Visitors</w:t>
            </w:r>
          </w:p>
        </w:tc>
      </w:tr>
      <w:tr w:rsidR="00AA3A84" w:rsidRPr="003E37BE" w14:paraId="2136EDCD" w14:textId="77777777" w:rsidTr="00AA3A84">
        <w:trPr>
          <w:trHeight w:val="20"/>
        </w:trPr>
        <w:tc>
          <w:tcPr>
            <w:tcW w:w="2040" w:type="dxa"/>
          </w:tcPr>
          <w:p w14:paraId="096B62F1" w14:textId="129DFB8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теоретически</w:t>
            </w:r>
          </w:p>
        </w:tc>
        <w:tc>
          <w:tcPr>
            <w:tcW w:w="5141" w:type="dxa"/>
          </w:tcPr>
          <w:p w14:paraId="77BF6029" w14:textId="51C7648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В соответствии с законами теории (4). &lt;nod&gt; 1.2.2.7., &lt;1.2&gt; С точки зрения теории (4). &lt;nod&gt; 1.2.2.4.</w:t>
            </w:r>
          </w:p>
        </w:tc>
        <w:tc>
          <w:tcPr>
            <w:tcW w:w="716" w:type="dxa"/>
          </w:tcPr>
          <w:p w14:paraId="03D8EFF9" w14:textId="69694E6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2931</w:t>
            </w:r>
          </w:p>
        </w:tc>
        <w:tc>
          <w:tcPr>
            <w:tcW w:w="1560" w:type="dxa"/>
          </w:tcPr>
          <w:p w14:paraId="347AC64D" w14:textId="07F10BA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theoretically, in theory</w:t>
            </w:r>
          </w:p>
        </w:tc>
        <w:tc>
          <w:tcPr>
            <w:tcW w:w="5103" w:type="dxa"/>
          </w:tcPr>
          <w:p w14:paraId="65163D34" w14:textId="4558B76C"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 Хм. – Каролинус потянул себя за бороду. – Думаю, теоретически это возможно. </w:t>
            </w:r>
            <w:r w:rsidRPr="00E03CA1">
              <w:rPr>
                <w:rFonts w:ascii="Times New Roman" w:eastAsia="Times New Roman" w:hAnsi="Times New Roman" w:cs="Times New Roman"/>
                <w:sz w:val="20"/>
                <w:szCs w:val="20"/>
                <w:lang w:val="en-GB"/>
              </w:rPr>
              <w:t xml:space="preserve">“Hmmm,” said Carolinus, pulling on his beard, “it’s theoretically possible, I </w:t>
            </w:r>
            <w:r w:rsidRPr="00E03CA1">
              <w:rPr>
                <w:rFonts w:ascii="Times New Roman" w:eastAsia="Times New Roman" w:hAnsi="Times New Roman" w:cs="Times New Roman"/>
                <w:sz w:val="20"/>
                <w:szCs w:val="20"/>
                <w:lang w:val="en-GB"/>
              </w:rPr>
              <w:lastRenderedPageBreak/>
              <w:t xml:space="preserve">suppose. </w:t>
            </w:r>
            <w:r w:rsidRPr="00E03CA1">
              <w:rPr>
                <w:rFonts w:ascii="Times New Roman" w:eastAsia="Times New Roman" w:hAnsi="Times New Roman" w:cs="Times New Roman"/>
                <w:sz w:val="20"/>
                <w:szCs w:val="20"/>
              </w:rPr>
              <w:t>Диксон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Гордон</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Дракон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границе</w:t>
            </w:r>
            <w:r w:rsidRPr="00E03CA1">
              <w:rPr>
                <w:rFonts w:ascii="Times New Roman" w:eastAsia="Times New Roman" w:hAnsi="Times New Roman" w:cs="Times New Roman"/>
                <w:sz w:val="20"/>
                <w:szCs w:val="20"/>
                <w:lang w:val="en-GB"/>
              </w:rPr>
              <w:t xml:space="preserve"> Dickson, Gordon / Dragon On The Border</w:t>
            </w:r>
          </w:p>
        </w:tc>
      </w:tr>
      <w:tr w:rsidR="00AA3A84" w14:paraId="521139FB" w14:textId="77777777" w:rsidTr="00AA3A84">
        <w:trPr>
          <w:trHeight w:val="20"/>
        </w:trPr>
        <w:tc>
          <w:tcPr>
            <w:tcW w:w="2040" w:type="dxa"/>
          </w:tcPr>
          <w:p w14:paraId="1E2D51C4" w14:textId="7781751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хором</w:t>
            </w:r>
          </w:p>
        </w:tc>
        <w:tc>
          <w:tcPr>
            <w:tcW w:w="5141" w:type="dxa"/>
          </w:tcPr>
          <w:p w14:paraId="4BA69D93" w14:textId="3C75B87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 Все вместе, в несколько голосов (о пении). Спеть х. песню. Х. исполнить частушки. 2. Все сразу, одновременно, дружно (о речи, произносимых словах и т.п.). Х. ругать, благодарить. Х. прокричать "ура". Х. залаяли собаки.</w:t>
            </w:r>
          </w:p>
        </w:tc>
        <w:tc>
          <w:tcPr>
            <w:tcW w:w="716" w:type="dxa"/>
          </w:tcPr>
          <w:p w14:paraId="51F7F448" w14:textId="0B318CD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2928</w:t>
            </w:r>
          </w:p>
        </w:tc>
        <w:tc>
          <w:tcPr>
            <w:tcW w:w="1560" w:type="dxa"/>
          </w:tcPr>
          <w:p w14:paraId="30634CDE" w14:textId="06F3BF2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chorus, all together</w:t>
            </w:r>
          </w:p>
        </w:tc>
        <w:tc>
          <w:tcPr>
            <w:tcW w:w="5103" w:type="dxa"/>
          </w:tcPr>
          <w:p w14:paraId="6C88AAE6" w14:textId="77777777" w:rsidR="00AA3A84" w:rsidRPr="00E03CA1" w:rsidRDefault="00AA3A84" w:rsidP="003431B8">
            <w:pPr>
              <w:pStyle w:val="af2"/>
              <w:jc w:val="both"/>
              <w:rPr>
                <w:rFonts w:ascii="Times New Roman" w:hAnsi="Times New Roman" w:cs="Times New Roman"/>
                <w:bCs/>
                <w:sz w:val="28"/>
                <w:szCs w:val="28"/>
              </w:rPr>
            </w:pPr>
          </w:p>
        </w:tc>
      </w:tr>
      <w:tr w:rsidR="00AA3A84" w14:paraId="58D2672A" w14:textId="77777777" w:rsidTr="00AA3A84">
        <w:trPr>
          <w:trHeight w:val="20"/>
        </w:trPr>
        <w:tc>
          <w:tcPr>
            <w:tcW w:w="2040" w:type="dxa"/>
          </w:tcPr>
          <w:p w14:paraId="50E272B0" w14:textId="4FF9593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исторически</w:t>
            </w:r>
          </w:p>
        </w:tc>
        <w:tc>
          <w:tcPr>
            <w:tcW w:w="5141" w:type="dxa"/>
          </w:tcPr>
          <w:p w14:paraId="1A56B1CA" w14:textId="2BDF89B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В ходе исторического развития страны, народа и т.п. И. короткий срок. И. важное событие. // В порядке развития, изменения чего-л. Явление, сложившееся и. И. предшествовать чему-л.</w:t>
            </w:r>
          </w:p>
        </w:tc>
        <w:tc>
          <w:tcPr>
            <w:tcW w:w="716" w:type="dxa"/>
          </w:tcPr>
          <w:p w14:paraId="0AEF62C9" w14:textId="39B2EDF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2851</w:t>
            </w:r>
          </w:p>
        </w:tc>
        <w:tc>
          <w:tcPr>
            <w:tcW w:w="1560" w:type="dxa"/>
          </w:tcPr>
          <w:p w14:paraId="1CAD68AD" w14:textId="205F4D2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historically, traditionally</w:t>
            </w:r>
          </w:p>
        </w:tc>
        <w:tc>
          <w:tcPr>
            <w:tcW w:w="5103" w:type="dxa"/>
          </w:tcPr>
          <w:p w14:paraId="43957C67" w14:textId="031FD51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Вот что делает НАТО исторически столь жизненно необходимой для Европы. </w:t>
            </w:r>
            <w:r w:rsidRPr="00E03CA1">
              <w:rPr>
                <w:rFonts w:ascii="Times New Roman" w:eastAsia="Times New Roman" w:hAnsi="Times New Roman" w:cs="Times New Roman"/>
                <w:sz w:val="20"/>
                <w:szCs w:val="20"/>
                <w:lang w:val="en-GB"/>
              </w:rPr>
              <w:t xml:space="preserve">That is what makes NATO historically so vital to Europe. </w:t>
            </w:r>
            <w:r w:rsidRPr="00E03CA1">
              <w:rPr>
                <w:rFonts w:ascii="Times New Roman" w:eastAsia="Times New Roman" w:hAnsi="Times New Roman" w:cs="Times New Roman"/>
                <w:sz w:val="20"/>
                <w:szCs w:val="20"/>
              </w:rPr>
              <w:t>Бжезинский, Збигнев / Великая шахматная доска (Господство Америки и его геостратегические императивы) Brzezinski, Zbigniew / The Grand Chessboard. American Primacy and Its Geostrategic Imperatives</w:t>
            </w:r>
          </w:p>
        </w:tc>
      </w:tr>
      <w:tr w:rsidR="00AA3A84" w:rsidRPr="003E37BE" w14:paraId="5C05D99F" w14:textId="77777777" w:rsidTr="00AA3A84">
        <w:trPr>
          <w:trHeight w:val="20"/>
        </w:trPr>
        <w:tc>
          <w:tcPr>
            <w:tcW w:w="2040" w:type="dxa"/>
          </w:tcPr>
          <w:p w14:paraId="094C60AF" w14:textId="773FB4B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по-английски</w:t>
            </w:r>
          </w:p>
        </w:tc>
        <w:tc>
          <w:tcPr>
            <w:tcW w:w="5141" w:type="dxa"/>
          </w:tcPr>
          <w:p w14:paraId="5225DA50" w14:textId="6204C1F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англичанам, как характерно для них или для Англии., &lt;1.2&gt; На английском языке. &lt;nod&gt; 1.2.2.4.</w:t>
            </w:r>
          </w:p>
        </w:tc>
        <w:tc>
          <w:tcPr>
            <w:tcW w:w="716" w:type="dxa"/>
          </w:tcPr>
          <w:p w14:paraId="11350682" w14:textId="6B934B9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2835</w:t>
            </w:r>
          </w:p>
        </w:tc>
        <w:tc>
          <w:tcPr>
            <w:tcW w:w="1560" w:type="dxa"/>
          </w:tcPr>
          <w:p w14:paraId="3A475BBB" w14:textId="0CC7FF02"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in the English style, in the English manner</w:t>
            </w:r>
          </w:p>
        </w:tc>
        <w:tc>
          <w:tcPr>
            <w:tcW w:w="5103" w:type="dxa"/>
          </w:tcPr>
          <w:p w14:paraId="5E96D8BE" w14:textId="6F8E9BB5"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Он находил, что уж если на то пошло, так и обедать следовало бы по-английски, во фраках и в белых галстухах. </w:t>
            </w:r>
            <w:r w:rsidRPr="00E03CA1">
              <w:rPr>
                <w:rFonts w:ascii="Times New Roman" w:eastAsia="Times New Roman" w:hAnsi="Times New Roman" w:cs="Times New Roman"/>
                <w:sz w:val="20"/>
                <w:szCs w:val="20"/>
                <w:lang w:val="en-GB"/>
              </w:rPr>
              <w:t xml:space="preserve">He declared that once you went so far you might as well dine in the English style - in tail coats and white ties. Turgenev, I.S. / Fathers and sons </w:t>
            </w:r>
            <w:r w:rsidRPr="00E03CA1">
              <w:rPr>
                <w:rFonts w:ascii="Times New Roman" w:eastAsia="Times New Roman" w:hAnsi="Times New Roman" w:cs="Times New Roman"/>
                <w:sz w:val="20"/>
                <w:szCs w:val="20"/>
              </w:rPr>
              <w:t>Тургенев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С</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Отцы</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дети</w:t>
            </w:r>
          </w:p>
        </w:tc>
      </w:tr>
      <w:tr w:rsidR="00AA3A84" w14:paraId="6FDC8FCB" w14:textId="77777777" w:rsidTr="00AA3A84">
        <w:trPr>
          <w:trHeight w:val="20"/>
        </w:trPr>
        <w:tc>
          <w:tcPr>
            <w:tcW w:w="2040" w:type="dxa"/>
          </w:tcPr>
          <w:p w14:paraId="15004642" w14:textId="4CF8607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дружески</w:t>
            </w:r>
          </w:p>
        </w:tc>
        <w:tc>
          <w:tcPr>
            <w:tcW w:w="5141" w:type="dxa"/>
          </w:tcPr>
          <w:p w14:paraId="46941663" w14:textId="6F9AB7C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другу (1), как характерно для него.</w:t>
            </w:r>
          </w:p>
        </w:tc>
        <w:tc>
          <w:tcPr>
            <w:tcW w:w="716" w:type="dxa"/>
          </w:tcPr>
          <w:p w14:paraId="3A2BA796" w14:textId="1D89771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2506</w:t>
            </w:r>
          </w:p>
        </w:tc>
        <w:tc>
          <w:tcPr>
            <w:tcW w:w="1560" w:type="dxa"/>
          </w:tcPr>
          <w:p w14:paraId="37C8F43E" w14:textId="3DAA2B2F"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(in a) friendly (way), as a friend</w:t>
            </w:r>
          </w:p>
        </w:tc>
        <w:tc>
          <w:tcPr>
            <w:tcW w:w="5103" w:type="dxa"/>
          </w:tcPr>
          <w:p w14:paraId="334EC4B1" w14:textId="444779A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Ну, нет; я бы вам посоветовал отечески, или, если больше любите, дружески, и забыть о господине Рогожине. Да и вообще, советовал бы вам придерживаться семейства, в которое вы поступите. </w:t>
            </w:r>
            <w:r w:rsidRPr="00E03CA1">
              <w:rPr>
                <w:rFonts w:ascii="Times New Roman" w:eastAsia="Times New Roman" w:hAnsi="Times New Roman" w:cs="Times New Roman"/>
                <w:sz w:val="20"/>
                <w:szCs w:val="20"/>
                <w:lang w:val="en-GB"/>
              </w:rPr>
              <w:t xml:space="preserve">No, no, my good fellow. I should strongly recommend you, paternally,--or, if you prefer it, as a friend,--to forget all about Rogojin, and, in fact, to stick to the family into which you are about to enter." </w:t>
            </w:r>
            <w:r w:rsidRPr="00E03CA1">
              <w:rPr>
                <w:rFonts w:ascii="Times New Roman" w:eastAsia="Times New Roman" w:hAnsi="Times New Roman" w:cs="Times New Roman"/>
                <w:sz w:val="20"/>
                <w:szCs w:val="20"/>
              </w:rPr>
              <w:t>Достоевский, Фёдор / Идиот Dostoevsky, Fyodor / Idiot</w:t>
            </w:r>
          </w:p>
        </w:tc>
      </w:tr>
      <w:tr w:rsidR="00AA3A84" w:rsidRPr="003E37BE" w14:paraId="03D775BC" w14:textId="77777777" w:rsidTr="00AA3A84">
        <w:trPr>
          <w:trHeight w:val="20"/>
        </w:trPr>
        <w:tc>
          <w:tcPr>
            <w:tcW w:w="2040" w:type="dxa"/>
          </w:tcPr>
          <w:p w14:paraId="18078702" w14:textId="0512AB6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периодически</w:t>
            </w:r>
          </w:p>
        </w:tc>
        <w:tc>
          <w:tcPr>
            <w:tcW w:w="5141" w:type="dxa"/>
          </w:tcPr>
          <w:p w14:paraId="73D31A2F" w14:textId="3846369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периодический (1*2,3).</w:t>
            </w:r>
          </w:p>
        </w:tc>
        <w:tc>
          <w:tcPr>
            <w:tcW w:w="716" w:type="dxa"/>
          </w:tcPr>
          <w:p w14:paraId="04A081B4" w14:textId="78A8B36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2471</w:t>
            </w:r>
          </w:p>
        </w:tc>
        <w:tc>
          <w:tcPr>
            <w:tcW w:w="1560" w:type="dxa"/>
          </w:tcPr>
          <w:p w14:paraId="1C9C76FD" w14:textId="7AF6E52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intermittently</w:t>
            </w:r>
          </w:p>
        </w:tc>
        <w:tc>
          <w:tcPr>
            <w:tcW w:w="5103" w:type="dxa"/>
          </w:tcPr>
          <w:p w14:paraId="398D7BE9" w14:textId="6CC31E9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Способ предполагает, что названный контейнер заполняется одним из следующих газов: N2, Ar, СО2, и газовая среда в контейнере с подложками непрерывно или периодически 25 обновляется. </w:t>
            </w:r>
            <w:r w:rsidRPr="00E03CA1">
              <w:rPr>
                <w:rFonts w:ascii="Times New Roman" w:eastAsia="Times New Roman" w:hAnsi="Times New Roman" w:cs="Times New Roman"/>
                <w:sz w:val="20"/>
                <w:szCs w:val="20"/>
                <w:lang w:val="en-GB"/>
              </w:rPr>
              <w:t xml:space="preserve">According to the present method, said container is filled with one of the following gases: N2, Ar, C02, and gaseous </w:t>
            </w:r>
            <w:r w:rsidRPr="00E03CA1">
              <w:rPr>
                <w:rFonts w:ascii="Times New Roman" w:eastAsia="Times New Roman" w:hAnsi="Times New Roman" w:cs="Times New Roman"/>
                <w:sz w:val="20"/>
                <w:szCs w:val="20"/>
                <w:lang w:val="en-GB"/>
              </w:rPr>
              <w:lastRenderedPageBreak/>
              <w:t>medium being continuously or periodically restored in the container with substrates.</w:t>
            </w:r>
          </w:p>
        </w:tc>
      </w:tr>
      <w:tr w:rsidR="00AA3A84" w:rsidRPr="003E37BE" w14:paraId="0D9A5242" w14:textId="77777777" w:rsidTr="00AA3A84">
        <w:trPr>
          <w:trHeight w:val="20"/>
        </w:trPr>
        <w:tc>
          <w:tcPr>
            <w:tcW w:w="2040" w:type="dxa"/>
          </w:tcPr>
          <w:p w14:paraId="471F4E15" w14:textId="1479F4C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по-немецки</w:t>
            </w:r>
          </w:p>
        </w:tc>
        <w:tc>
          <w:tcPr>
            <w:tcW w:w="5141" w:type="dxa"/>
          </w:tcPr>
          <w:p w14:paraId="170355D8" w14:textId="25AF5ED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немцам, как характерно для них., &lt;1.2&gt; На немецком языке. &lt;nod&gt; 1.2.2.4.</w:t>
            </w:r>
          </w:p>
        </w:tc>
        <w:tc>
          <w:tcPr>
            <w:tcW w:w="716" w:type="dxa"/>
          </w:tcPr>
          <w:p w14:paraId="76010D9E" w14:textId="53D71A7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2462</w:t>
            </w:r>
          </w:p>
        </w:tc>
        <w:tc>
          <w:tcPr>
            <w:tcW w:w="1560" w:type="dxa"/>
          </w:tcPr>
          <w:p w14:paraId="2174518C" w14:textId="7E1EA9A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German manner</w:t>
            </w:r>
          </w:p>
        </w:tc>
        <w:tc>
          <w:tcPr>
            <w:tcW w:w="5103" w:type="dxa"/>
          </w:tcPr>
          <w:p w14:paraId="0669381D" w14:textId="795E8F5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Бороду, однако же, он брил и волосы носил по-немецки. </w:t>
            </w:r>
            <w:r w:rsidRPr="00E03CA1">
              <w:rPr>
                <w:rFonts w:ascii="Times New Roman" w:eastAsia="Times New Roman" w:hAnsi="Times New Roman" w:cs="Times New Roman"/>
                <w:sz w:val="20"/>
                <w:szCs w:val="20"/>
                <w:lang w:val="en-GB"/>
              </w:rPr>
              <w:t xml:space="preserve">He shaved his beard, however, and wore his hair in the German style. </w:t>
            </w:r>
            <w:r w:rsidRPr="00E03CA1">
              <w:rPr>
                <w:rFonts w:ascii="Times New Roman" w:eastAsia="Times New Roman" w:hAnsi="Times New Roman" w:cs="Times New Roman"/>
                <w:sz w:val="20"/>
                <w:szCs w:val="20"/>
              </w:rPr>
              <w:t>Тургенев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С</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Записки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охотника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т</w:t>
            </w:r>
            <w:r w:rsidRPr="00E03CA1">
              <w:rPr>
                <w:rFonts w:ascii="Times New Roman" w:eastAsia="Times New Roman" w:hAnsi="Times New Roman" w:cs="Times New Roman"/>
                <w:sz w:val="20"/>
                <w:szCs w:val="20"/>
                <w:lang w:val="en-GB"/>
              </w:rPr>
              <w:t>.1 Turgenev, I.S. / A Sportsman's Sketches v.1</w:t>
            </w:r>
          </w:p>
        </w:tc>
      </w:tr>
      <w:tr w:rsidR="00AA3A84" w14:paraId="440513D5" w14:textId="77777777" w:rsidTr="00AA3A84">
        <w:trPr>
          <w:trHeight w:val="20"/>
        </w:trPr>
        <w:tc>
          <w:tcPr>
            <w:tcW w:w="2040" w:type="dxa"/>
          </w:tcPr>
          <w:p w14:paraId="588257EF" w14:textId="3BAE784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практически</w:t>
            </w:r>
          </w:p>
        </w:tc>
        <w:tc>
          <w:tcPr>
            <w:tcW w:w="5141" w:type="dxa"/>
          </w:tcPr>
          <w:p w14:paraId="1B744361" w14:textId="2F498DD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 В практическом отношении, на практике (1-2 зн.). Идея исследована п. и теоретически. Осуществить замысел п. П. решить проблему. Ознакомиться с материалами п. 2. По существу, по сути дела. Работа п. завершена. Собрались п. все. П. всё осталось по-прежнему. П. оба проекта не годны.</w:t>
            </w:r>
          </w:p>
        </w:tc>
        <w:tc>
          <w:tcPr>
            <w:tcW w:w="716" w:type="dxa"/>
          </w:tcPr>
          <w:p w14:paraId="5649B069" w14:textId="33D26A1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21748</w:t>
            </w:r>
          </w:p>
        </w:tc>
        <w:tc>
          <w:tcPr>
            <w:tcW w:w="1560" w:type="dxa"/>
          </w:tcPr>
          <w:p w14:paraId="6401939E" w14:textId="2A3C9BB2"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 xml:space="preserve">practically, for practical purposes, </w:t>
            </w:r>
            <w:r w:rsidRPr="00E03CA1">
              <w:rPr>
                <w:rFonts w:ascii="Times New Roman" w:eastAsia="Times New Roman" w:hAnsi="Times New Roman" w:cs="Times New Roman"/>
                <w:sz w:val="20"/>
                <w:szCs w:val="20"/>
              </w:rPr>
              <w:t>по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существу</w:t>
            </w:r>
            <w:r w:rsidRPr="00E03CA1">
              <w:rPr>
                <w:rFonts w:ascii="Times New Roman" w:eastAsia="Times New Roman" w:hAnsi="Times New Roman" w:cs="Times New Roman"/>
                <w:sz w:val="20"/>
                <w:szCs w:val="20"/>
                <w:lang w:val="en-GB"/>
              </w:rPr>
              <w:t xml:space="preserve"> virtually</w:t>
            </w:r>
          </w:p>
        </w:tc>
        <w:tc>
          <w:tcPr>
            <w:tcW w:w="5103" w:type="dxa"/>
          </w:tcPr>
          <w:p w14:paraId="2B890EAF" w14:textId="722DBD0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Особенно интересно бывает, когда наука подтверждает то, что эти люди уже знали практически или инстинктивно - ибо только человеческий опыт можно назвать подлинной гуманитарной наукой. </w:t>
            </w:r>
            <w:r w:rsidRPr="00E03CA1">
              <w:rPr>
                <w:rFonts w:ascii="Times New Roman" w:eastAsia="Times New Roman" w:hAnsi="Times New Roman" w:cs="Times New Roman"/>
                <w:sz w:val="20"/>
                <w:szCs w:val="20"/>
                <w:lang w:val="en-GB"/>
              </w:rPr>
              <w:t xml:space="preserve">We are most interested when science reports what those men already know practically or instinctively, for that alone is a true humanity, or account of human experience. </w:t>
            </w:r>
            <w:r w:rsidRPr="00E03CA1">
              <w:rPr>
                <w:rFonts w:ascii="Times New Roman" w:eastAsia="Times New Roman" w:hAnsi="Times New Roman" w:cs="Times New Roman"/>
                <w:sz w:val="20"/>
                <w:szCs w:val="20"/>
              </w:rPr>
              <w:t>Торо, Генри Дэвид / Уолден Thoreau, Henry David / Walden</w:t>
            </w:r>
          </w:p>
        </w:tc>
      </w:tr>
      <w:tr w:rsidR="00AA3A84" w:rsidRPr="003E37BE" w14:paraId="7226924C" w14:textId="77777777" w:rsidTr="00AA3A84">
        <w:trPr>
          <w:trHeight w:val="20"/>
        </w:trPr>
        <w:tc>
          <w:tcPr>
            <w:tcW w:w="2040" w:type="dxa"/>
          </w:tcPr>
          <w:p w14:paraId="06B4071E" w14:textId="6749D39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по-вашему</w:t>
            </w:r>
          </w:p>
        </w:tc>
        <w:tc>
          <w:tcPr>
            <w:tcW w:w="5141" w:type="dxa"/>
          </w:tcPr>
          <w:p w14:paraId="4381BF3F" w14:textId="1646A83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&lt;kod&gt;1.2.2.4. Так, как делаете вы.&lt;mrf&gt;нареч. мест. определит., &lt;kod&gt;1.2.2.4. Так, как хотите вы.&lt;mrf&gt;нареч. мест. определит., &lt;kod&gt;1.2.2.4. На вашем языке (разг.); на свойственном собеседнику языке.&lt;mrf&gt;нареч. мест. определит. &lt;1.2&gt; &lt;nod&gt; 1.2.2.4., &lt;kod&gt;1.2.2.4. Так, как вы считаете правильным, нужным.&lt;mrf&gt;нареч. мест. определит. &lt;1.1&gt; &lt;7&gt;, &lt;kod&gt;1.2.2.4. Так, как свойственно вам, как характерно для вас.&lt;mrf&gt;нареч. мест. определит. &lt;1.1&gt; &lt;7&gt;</w:t>
            </w:r>
          </w:p>
        </w:tc>
        <w:tc>
          <w:tcPr>
            <w:tcW w:w="716" w:type="dxa"/>
          </w:tcPr>
          <w:p w14:paraId="6392BA50" w14:textId="2FB0ECF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2423</w:t>
            </w:r>
          </w:p>
        </w:tc>
        <w:tc>
          <w:tcPr>
            <w:tcW w:w="1560" w:type="dxa"/>
          </w:tcPr>
          <w:p w14:paraId="0F027485" w14:textId="317FEADE"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as you wish, your way</w:t>
            </w:r>
          </w:p>
        </w:tc>
        <w:tc>
          <w:tcPr>
            <w:tcW w:w="5103" w:type="dxa"/>
          </w:tcPr>
          <w:p w14:paraId="6C3CC38B" w14:textId="13621B65"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 Хорошо, пусть будет по-вашему. </w:t>
            </w:r>
            <w:r w:rsidRPr="00E03CA1">
              <w:rPr>
                <w:rFonts w:ascii="Times New Roman" w:eastAsia="Times New Roman" w:hAnsi="Times New Roman" w:cs="Times New Roman"/>
                <w:sz w:val="20"/>
                <w:szCs w:val="20"/>
                <w:lang w:val="en-GB"/>
              </w:rPr>
              <w:t xml:space="preserve">“All right. Have your way.” </w:t>
            </w:r>
            <w:r w:rsidRPr="00E03CA1">
              <w:rPr>
                <w:rFonts w:ascii="Times New Roman" w:eastAsia="Times New Roman" w:hAnsi="Times New Roman" w:cs="Times New Roman"/>
                <w:sz w:val="20"/>
                <w:szCs w:val="20"/>
              </w:rPr>
              <w:t>Конан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Дойль</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Артур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Его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прощальный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поклон</w:t>
            </w:r>
            <w:r w:rsidRPr="00E03CA1">
              <w:rPr>
                <w:rFonts w:ascii="Times New Roman" w:eastAsia="Times New Roman" w:hAnsi="Times New Roman" w:cs="Times New Roman"/>
                <w:sz w:val="20"/>
                <w:szCs w:val="20"/>
                <w:lang w:val="en-GB"/>
              </w:rPr>
              <w:t xml:space="preserve"> Conan Doyle, Arthur / His Last Bow</w:t>
            </w:r>
          </w:p>
        </w:tc>
      </w:tr>
      <w:tr w:rsidR="00AA3A84" w14:paraId="51FF1B24" w14:textId="77777777" w:rsidTr="00AA3A84">
        <w:trPr>
          <w:trHeight w:val="20"/>
        </w:trPr>
        <w:tc>
          <w:tcPr>
            <w:tcW w:w="2040" w:type="dxa"/>
          </w:tcPr>
          <w:p w14:paraId="1F409FBD" w14:textId="35C1B5E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по-новому</w:t>
            </w:r>
          </w:p>
        </w:tc>
        <w:tc>
          <w:tcPr>
            <w:tcW w:w="5141" w:type="dxa"/>
          </w:tcPr>
          <w:p w14:paraId="0D3CC611" w14:textId="636B377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&lt;1.1&gt; Не так, как прежде; по-другому, иначе., &lt;1.2&gt; Так, как теперь, в наше время.</w:t>
            </w:r>
          </w:p>
        </w:tc>
        <w:tc>
          <w:tcPr>
            <w:tcW w:w="716" w:type="dxa"/>
          </w:tcPr>
          <w:p w14:paraId="6F873AB0" w14:textId="233B384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2252</w:t>
            </w:r>
          </w:p>
        </w:tc>
        <w:tc>
          <w:tcPr>
            <w:tcW w:w="1560" w:type="dxa"/>
          </w:tcPr>
          <w:p w14:paraId="31E35AD7" w14:textId="31E9EAA8"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in a new way/fashion lit</w:t>
            </w:r>
          </w:p>
        </w:tc>
        <w:tc>
          <w:tcPr>
            <w:tcW w:w="5103" w:type="dxa"/>
          </w:tcPr>
          <w:p w14:paraId="7A20A8F8" w14:textId="75DC0F1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Но «что было, то быльем поросло, а что будет, то будет не по-старому, а по-новому», как говорит народная песня. </w:t>
            </w:r>
            <w:r w:rsidRPr="00E03CA1">
              <w:rPr>
                <w:rFonts w:ascii="Times New Roman" w:eastAsia="Times New Roman" w:hAnsi="Times New Roman" w:cs="Times New Roman"/>
                <w:sz w:val="20"/>
                <w:szCs w:val="20"/>
                <w:lang w:val="en-GB"/>
              </w:rPr>
              <w:t xml:space="preserve">But “what was is overgrown with the past, and what will be will not be in the old way, but in a new way”, as the popular song says. Plekhanov, G. V. / Our Differences. Letter to P. L. Lavrov </w:t>
            </w:r>
            <w:r w:rsidRPr="00E03CA1">
              <w:rPr>
                <w:rFonts w:ascii="Times New Roman" w:eastAsia="Times New Roman" w:hAnsi="Times New Roman" w:cs="Times New Roman"/>
                <w:sz w:val="20"/>
                <w:szCs w:val="20"/>
              </w:rPr>
              <w:t>Плеханов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В</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Наши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разногласия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Письмо к П. Л. Лаврову</w:t>
            </w:r>
          </w:p>
        </w:tc>
      </w:tr>
      <w:tr w:rsidR="00AA3A84" w14:paraId="5234BFAF" w14:textId="77777777" w:rsidTr="00AA3A84">
        <w:trPr>
          <w:trHeight w:val="20"/>
        </w:trPr>
        <w:tc>
          <w:tcPr>
            <w:tcW w:w="2040" w:type="dxa"/>
          </w:tcPr>
          <w:p w14:paraId="38D947C1" w14:textId="163BB9F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политически</w:t>
            </w:r>
          </w:p>
        </w:tc>
        <w:tc>
          <w:tcPr>
            <w:tcW w:w="5141" w:type="dxa"/>
          </w:tcPr>
          <w:p w14:paraId="02A288B7" w14:textId="0C597BF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&lt;1.2&gt; В соответствии с принципами политики (1,2). &lt;nod&gt; 1.2.2.4., &lt;5.1&gt; С точки зрения политики (1,2). &lt;nod&gt; 1.2.2.7.</w:t>
            </w:r>
          </w:p>
        </w:tc>
        <w:tc>
          <w:tcPr>
            <w:tcW w:w="716" w:type="dxa"/>
          </w:tcPr>
          <w:p w14:paraId="3063808A" w14:textId="5FF580A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2118</w:t>
            </w:r>
          </w:p>
        </w:tc>
        <w:tc>
          <w:tcPr>
            <w:tcW w:w="1560" w:type="dxa"/>
          </w:tcPr>
          <w:p w14:paraId="7447007A" w14:textId="6855834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politically</w:t>
            </w:r>
          </w:p>
        </w:tc>
        <w:tc>
          <w:tcPr>
            <w:tcW w:w="5103" w:type="dxa"/>
          </w:tcPr>
          <w:p w14:paraId="62EA5110" w14:textId="3399F0E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К счастью, бургомистр в равной мере был как мудрым человеком, так и политически предусмотрительным. </w:t>
            </w:r>
            <w:r w:rsidRPr="00E03CA1">
              <w:rPr>
                <w:rFonts w:ascii="Times New Roman" w:eastAsia="Times New Roman" w:hAnsi="Times New Roman" w:cs="Times New Roman"/>
                <w:sz w:val="20"/>
                <w:szCs w:val="20"/>
                <w:lang w:val="en-GB"/>
              </w:rPr>
              <w:t xml:space="preserve">But it happened that he was as wise as he was politically astute. </w:t>
            </w:r>
            <w:r w:rsidRPr="00E03CA1">
              <w:rPr>
                <w:rFonts w:ascii="Times New Roman" w:eastAsia="Times New Roman" w:hAnsi="Times New Roman" w:cs="Times New Roman"/>
                <w:sz w:val="20"/>
                <w:szCs w:val="20"/>
              </w:rPr>
              <w:t>Кард, Орсон Скот / Ксеноцид Card, Orson Scott / Xenocide</w:t>
            </w:r>
          </w:p>
        </w:tc>
      </w:tr>
      <w:tr w:rsidR="00AA3A84" w:rsidRPr="003E37BE" w14:paraId="3426B6B1" w14:textId="77777777" w:rsidTr="00AA3A84">
        <w:trPr>
          <w:trHeight w:val="20"/>
        </w:trPr>
        <w:tc>
          <w:tcPr>
            <w:tcW w:w="2040" w:type="dxa"/>
          </w:tcPr>
          <w:p w14:paraId="649C1BA8" w14:textId="33BB3A3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по-человечески</w:t>
            </w:r>
          </w:p>
        </w:tc>
        <w:tc>
          <w:tcPr>
            <w:tcW w:w="5141" w:type="dxa"/>
          </w:tcPr>
          <w:p w14:paraId="53DDDC77" w14:textId="30B50C3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Человечно, гуманно., &lt;2&gt; Как свойственно человеку (1), как характерно для него., &lt;1.2&gt; Человечно, гуманно.</w:t>
            </w:r>
          </w:p>
        </w:tc>
        <w:tc>
          <w:tcPr>
            <w:tcW w:w="716" w:type="dxa"/>
          </w:tcPr>
          <w:p w14:paraId="015F924F" w14:textId="2CA2C20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1935</w:t>
            </w:r>
          </w:p>
        </w:tc>
        <w:tc>
          <w:tcPr>
            <w:tcW w:w="1560" w:type="dxa"/>
          </w:tcPr>
          <w:p w14:paraId="4A7C8257" w14:textId="7AFB09F1"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humanly; in a human way</w:t>
            </w:r>
          </w:p>
        </w:tc>
        <w:tc>
          <w:tcPr>
            <w:tcW w:w="5103" w:type="dxa"/>
          </w:tcPr>
          <w:p w14:paraId="25A132CD" w14:textId="0BB95C9D"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 Может, вы проголодались? — вдруг спросила она совсем по-человечески. </w:t>
            </w:r>
            <w:r w:rsidRPr="00E03CA1">
              <w:rPr>
                <w:rFonts w:ascii="Times New Roman" w:eastAsia="Times New Roman" w:hAnsi="Times New Roman" w:cs="Times New Roman"/>
                <w:sz w:val="20"/>
                <w:szCs w:val="20"/>
                <w:lang w:val="en-GB"/>
              </w:rPr>
              <w:t xml:space="preserve">"Perhaps you want something to eat?" she suddenly asked in quite a human way. </w:t>
            </w:r>
            <w:r w:rsidRPr="00E03CA1">
              <w:rPr>
                <w:rFonts w:ascii="Times New Roman" w:eastAsia="Times New Roman" w:hAnsi="Times New Roman" w:cs="Times New Roman"/>
                <w:sz w:val="20"/>
                <w:szCs w:val="20"/>
              </w:rPr>
              <w:t>Абрамов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Александр</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Абрамов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Сергей</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Всадники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из</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ниоткуда</w:t>
            </w:r>
            <w:r w:rsidRPr="00E03CA1">
              <w:rPr>
                <w:rFonts w:ascii="Times New Roman" w:eastAsia="Times New Roman" w:hAnsi="Times New Roman" w:cs="Times New Roman"/>
                <w:sz w:val="20"/>
                <w:szCs w:val="20"/>
                <w:lang w:val="en-GB"/>
              </w:rPr>
              <w:t xml:space="preserve"> Abramov, Aleksandr,Abramov, Sergei / Horsemen from Nowhere</w:t>
            </w:r>
          </w:p>
        </w:tc>
      </w:tr>
      <w:tr w:rsidR="00AA3A84" w:rsidRPr="003E37BE" w14:paraId="180247FE" w14:textId="77777777" w:rsidTr="00AA3A84">
        <w:trPr>
          <w:trHeight w:val="20"/>
        </w:trPr>
        <w:tc>
          <w:tcPr>
            <w:tcW w:w="2040" w:type="dxa"/>
          </w:tcPr>
          <w:p w14:paraId="43182079" w14:textId="6122A27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иронически</w:t>
            </w:r>
          </w:p>
        </w:tc>
        <w:tc>
          <w:tcPr>
            <w:tcW w:w="5141" w:type="dxa"/>
          </w:tcPr>
          <w:p w14:paraId="0FA2A6BD" w14:textId="08BF884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иронический.</w:t>
            </w:r>
          </w:p>
        </w:tc>
        <w:tc>
          <w:tcPr>
            <w:tcW w:w="716" w:type="dxa"/>
          </w:tcPr>
          <w:p w14:paraId="6DE35FE6" w14:textId="36DAAAA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1910</w:t>
            </w:r>
          </w:p>
        </w:tc>
        <w:tc>
          <w:tcPr>
            <w:tcW w:w="1560" w:type="dxa"/>
          </w:tcPr>
          <w:p w14:paraId="46E2E015" w14:textId="7DD0E93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ironically</w:t>
            </w:r>
          </w:p>
        </w:tc>
        <w:tc>
          <w:tcPr>
            <w:tcW w:w="5103" w:type="dxa"/>
          </w:tcPr>
          <w:p w14:paraId="08BB6444" w14:textId="528F86B8"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Он подмигнул мне и иронически улыбнулся. </w:t>
            </w:r>
            <w:r w:rsidRPr="00E03CA1">
              <w:rPr>
                <w:rFonts w:ascii="Times New Roman" w:eastAsia="Times New Roman" w:hAnsi="Times New Roman" w:cs="Times New Roman"/>
                <w:sz w:val="20"/>
                <w:szCs w:val="20"/>
                <w:lang w:val="en-GB"/>
              </w:rPr>
              <w:t xml:space="preserve">He winked at me and smiled ironically. </w:t>
            </w:r>
            <w:r w:rsidRPr="00E03CA1">
              <w:rPr>
                <w:rFonts w:ascii="Times New Roman" w:eastAsia="Times New Roman" w:hAnsi="Times New Roman" w:cs="Times New Roman"/>
                <w:sz w:val="20"/>
                <w:szCs w:val="20"/>
              </w:rPr>
              <w:t>Достоевский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Фёдор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Униженные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оскорблённые</w:t>
            </w:r>
            <w:r w:rsidRPr="00E03CA1">
              <w:rPr>
                <w:rFonts w:ascii="Times New Roman" w:eastAsia="Times New Roman" w:hAnsi="Times New Roman" w:cs="Times New Roman"/>
                <w:sz w:val="20"/>
                <w:szCs w:val="20"/>
                <w:lang w:val="en-GB"/>
              </w:rPr>
              <w:t xml:space="preserve"> Dostoevsky, Fyodor / The Insulted and Injured</w:t>
            </w:r>
          </w:p>
        </w:tc>
      </w:tr>
      <w:tr w:rsidR="00AA3A84" w:rsidRPr="003E37BE" w14:paraId="5FF28839" w14:textId="77777777" w:rsidTr="00AA3A84">
        <w:trPr>
          <w:trHeight w:val="20"/>
        </w:trPr>
        <w:tc>
          <w:tcPr>
            <w:tcW w:w="2040" w:type="dxa"/>
          </w:tcPr>
          <w:p w14:paraId="1BB04555" w14:textId="6730336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по-твоему</w:t>
            </w:r>
          </w:p>
        </w:tc>
        <w:tc>
          <w:tcPr>
            <w:tcW w:w="5141" w:type="dxa"/>
          </w:tcPr>
          <w:p w14:paraId="546098F5" w14:textId="3F31129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&lt;kod&gt;1.2.2.4. Так, как делаешь ты.&lt;mrf&gt;нареч. мест. определит., &lt;kod&gt;1.2.2.4. Так, как хочешь ты.&lt;mrf&gt;нареч. мест. определит., &lt;kod&gt;1.2.2.4. Как свойственно тебе, как характерно для тебя.&lt;mrf&gt;нареч. мест. определит. &lt;1.1&gt; &lt;7&gt; &lt;2&gt;, &lt;kod&gt;1.2.2.4.  Так, как ты считаешь правильным, нужным.&lt;mrf&gt;нареч. мест. определит. &lt;1.1&gt; &lt;7&gt;, &lt;1.2&gt; На свойственном тебе языке. &lt;nod&gt; 1.2.2.4.</w:t>
            </w:r>
          </w:p>
        </w:tc>
        <w:tc>
          <w:tcPr>
            <w:tcW w:w="716" w:type="dxa"/>
          </w:tcPr>
          <w:p w14:paraId="18D8C8FF" w14:textId="58A2333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1897</w:t>
            </w:r>
          </w:p>
        </w:tc>
        <w:tc>
          <w:tcPr>
            <w:tcW w:w="1560" w:type="dxa"/>
          </w:tcPr>
          <w:p w14:paraId="4FA397E2" w14:textId="6192DBEE"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in your opinion, according to your opinion, to your mind, to your way of thinking as you want / wish; as you would have it; as you advise</w:t>
            </w:r>
          </w:p>
        </w:tc>
        <w:tc>
          <w:tcPr>
            <w:tcW w:w="5103" w:type="dxa"/>
          </w:tcPr>
          <w:p w14:paraId="52068A40" w14:textId="5A0C2056"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Пусть будет по-твоему, сын мой. </w:t>
            </w:r>
            <w:r w:rsidRPr="00E03CA1">
              <w:rPr>
                <w:rFonts w:ascii="Times New Roman" w:eastAsia="Times New Roman" w:hAnsi="Times New Roman" w:cs="Times New Roman"/>
                <w:sz w:val="20"/>
                <w:szCs w:val="20"/>
                <w:lang w:val="en-GB"/>
              </w:rPr>
              <w:t xml:space="preserve">Have it thy way, my son. </w:t>
            </w:r>
            <w:r w:rsidRPr="00E03CA1">
              <w:rPr>
                <w:rFonts w:ascii="Times New Roman" w:eastAsia="Times New Roman" w:hAnsi="Times New Roman" w:cs="Times New Roman"/>
                <w:sz w:val="20"/>
                <w:szCs w:val="20"/>
              </w:rPr>
              <w:t>Твен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Марк</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Янки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из</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Коннектикута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дворе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короля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Артура</w:t>
            </w:r>
            <w:r w:rsidRPr="00E03CA1">
              <w:rPr>
                <w:rFonts w:ascii="Times New Roman" w:eastAsia="Times New Roman" w:hAnsi="Times New Roman" w:cs="Times New Roman"/>
                <w:sz w:val="20"/>
                <w:szCs w:val="20"/>
                <w:lang w:val="en-GB"/>
              </w:rPr>
              <w:t xml:space="preserve"> Twain, Mark / A Connecticut Yankee in King Arthur's Court</w:t>
            </w:r>
          </w:p>
        </w:tc>
      </w:tr>
      <w:tr w:rsidR="00AA3A84" w:rsidRPr="00E96960" w14:paraId="56D1B898" w14:textId="77777777" w:rsidTr="00AA3A84">
        <w:trPr>
          <w:trHeight w:val="20"/>
        </w:trPr>
        <w:tc>
          <w:tcPr>
            <w:tcW w:w="2040" w:type="dxa"/>
          </w:tcPr>
          <w:p w14:paraId="187EA8FD" w14:textId="1E416C2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экономически</w:t>
            </w:r>
          </w:p>
        </w:tc>
        <w:tc>
          <w:tcPr>
            <w:tcW w:w="5141" w:type="dxa"/>
          </w:tcPr>
          <w:p w14:paraId="4E25B5A5" w14:textId="4EDE864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В экономическом отношении. Просчитать э. Э. необоснованный проект. Э. выгодный.</w:t>
            </w:r>
          </w:p>
        </w:tc>
        <w:tc>
          <w:tcPr>
            <w:tcW w:w="716" w:type="dxa"/>
          </w:tcPr>
          <w:p w14:paraId="17B65C93" w14:textId="49D3476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1768</w:t>
            </w:r>
          </w:p>
        </w:tc>
        <w:tc>
          <w:tcPr>
            <w:tcW w:w="1560" w:type="dxa"/>
          </w:tcPr>
          <w:p w14:paraId="4A0A40E1" w14:textId="49666DC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economically</w:t>
            </w:r>
          </w:p>
        </w:tc>
        <w:tc>
          <w:tcPr>
            <w:tcW w:w="5103" w:type="dxa"/>
          </w:tcPr>
          <w:p w14:paraId="0667CA8A" w14:textId="798DD902" w:rsidR="00AA3A84" w:rsidRPr="00686AF0" w:rsidRDefault="00AA3A84" w:rsidP="003431B8">
            <w:pPr>
              <w:pStyle w:val="af2"/>
              <w:jc w:val="both"/>
              <w:rPr>
                <w:rFonts w:ascii="Times New Roman" w:hAnsi="Times New Roman" w:cs="Times New Roman"/>
                <w:bCs/>
                <w:sz w:val="28"/>
                <w:szCs w:val="28"/>
                <w:lang w:val="en-US"/>
              </w:rPr>
            </w:pPr>
            <w:r w:rsidRPr="00E03CA1">
              <w:rPr>
                <w:rFonts w:ascii="Times New Roman" w:eastAsia="Times New Roman" w:hAnsi="Times New Roman" w:cs="Times New Roman"/>
                <w:sz w:val="20"/>
                <w:szCs w:val="20"/>
              </w:rPr>
              <w:t>Процент</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занятых</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женщин</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в</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экономически</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активном</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населении</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Percentage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of</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working</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women</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in</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economically</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active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population</w:t>
            </w:r>
          </w:p>
        </w:tc>
      </w:tr>
      <w:tr w:rsidR="00AA3A84" w14:paraId="20BABE2B" w14:textId="77777777" w:rsidTr="00AA3A84">
        <w:trPr>
          <w:trHeight w:val="20"/>
        </w:trPr>
        <w:tc>
          <w:tcPr>
            <w:tcW w:w="2040" w:type="dxa"/>
          </w:tcPr>
          <w:p w14:paraId="585F8BD9" w14:textId="51CB15A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систематически</w:t>
            </w:r>
          </w:p>
        </w:tc>
        <w:tc>
          <w:tcPr>
            <w:tcW w:w="5141" w:type="dxa"/>
          </w:tcPr>
          <w:p w14:paraId="6484F160" w14:textId="770A0E6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То же, что: систематично.</w:t>
            </w:r>
          </w:p>
        </w:tc>
        <w:tc>
          <w:tcPr>
            <w:tcW w:w="716" w:type="dxa"/>
          </w:tcPr>
          <w:p w14:paraId="5B2CDF24" w14:textId="57D7F08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1718</w:t>
            </w:r>
          </w:p>
        </w:tc>
        <w:tc>
          <w:tcPr>
            <w:tcW w:w="1560" w:type="dxa"/>
          </w:tcPr>
          <w:p w14:paraId="63795E2A" w14:textId="1233DE0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systematically, methodically</w:t>
            </w:r>
          </w:p>
        </w:tc>
        <w:tc>
          <w:tcPr>
            <w:tcW w:w="5103" w:type="dxa"/>
          </w:tcPr>
          <w:p w14:paraId="421E554A" w14:textId="6AD9DB6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Так что, эвфемизмы использовались систематически: “усовершенствованные методы” пыток, “эксперт допроса” для мучителя. </w:t>
            </w:r>
            <w:r w:rsidRPr="00E03CA1">
              <w:rPr>
                <w:rFonts w:ascii="Times New Roman" w:eastAsia="Times New Roman" w:hAnsi="Times New Roman" w:cs="Times New Roman"/>
                <w:sz w:val="20"/>
                <w:szCs w:val="20"/>
                <w:lang w:val="en-GB"/>
              </w:rPr>
              <w:t xml:space="preserve">So euphemisms were systematically used: enhanced techniques for torture interrogation expert for torturer. </w:t>
            </w:r>
            <w:r w:rsidRPr="00E03CA1">
              <w:rPr>
                <w:rFonts w:ascii="Times New Roman" w:eastAsia="Times New Roman" w:hAnsi="Times New Roman" w:cs="Times New Roman"/>
                <w:sz w:val="20"/>
                <w:szCs w:val="20"/>
              </w:rPr>
              <w:t>Тодоров, Цветан Todorov, Tzvetan</w:t>
            </w:r>
          </w:p>
        </w:tc>
      </w:tr>
      <w:tr w:rsidR="00AA3A84" w14:paraId="45AD2648" w14:textId="77777777" w:rsidTr="00AA3A84">
        <w:trPr>
          <w:trHeight w:val="20"/>
        </w:trPr>
        <w:tc>
          <w:tcPr>
            <w:tcW w:w="2040" w:type="dxa"/>
          </w:tcPr>
          <w:p w14:paraId="0D6CEB01" w14:textId="42C3F4D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логически</w:t>
            </w:r>
          </w:p>
        </w:tc>
        <w:tc>
          <w:tcPr>
            <w:tcW w:w="5141" w:type="dxa"/>
          </w:tcPr>
          <w:p w14:paraId="26802BA7" w14:textId="7294828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В соответствии с законами логики. &lt;nod&gt; 1.2.2.7., С точки зрения логики.</w:t>
            </w:r>
          </w:p>
        </w:tc>
        <w:tc>
          <w:tcPr>
            <w:tcW w:w="716" w:type="dxa"/>
          </w:tcPr>
          <w:p w14:paraId="1E17788B" w14:textId="4660EF4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1650</w:t>
            </w:r>
          </w:p>
        </w:tc>
        <w:tc>
          <w:tcPr>
            <w:tcW w:w="1560" w:type="dxa"/>
          </w:tcPr>
          <w:p w14:paraId="05781BEE" w14:textId="0FC950E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logically</w:t>
            </w:r>
          </w:p>
        </w:tc>
        <w:tc>
          <w:tcPr>
            <w:tcW w:w="5103" w:type="dxa"/>
          </w:tcPr>
          <w:p w14:paraId="6BD42C1C" w14:textId="3930EE3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Я почему</w:t>
            </w:r>
            <w:r w:rsidRPr="00E03CA1">
              <w:rPr>
                <w:rFonts w:ascii="Times New Roman" w:eastAsia="Times New Roman" w:hAnsi="Times New Roman" w:cs="Times New Roman"/>
                <w:sz w:val="20"/>
                <w:szCs w:val="20"/>
              </w:rPr>
              <w:noBreakHyphen/>
              <w:t xml:space="preserve">то смутился и, слегка путаясь, стал логически мотивировать свой смех. </w:t>
            </w:r>
            <w:r w:rsidRPr="00E03CA1">
              <w:rPr>
                <w:rFonts w:ascii="Times New Roman" w:eastAsia="Times New Roman" w:hAnsi="Times New Roman" w:cs="Times New Roman"/>
                <w:sz w:val="20"/>
                <w:szCs w:val="20"/>
                <w:lang w:val="en-GB"/>
              </w:rPr>
              <w:t xml:space="preserve">For some odd reason, I felt embarrassed and tried, in a rather stumbling manner, to explain my laughter to her logically. </w:t>
            </w:r>
            <w:r w:rsidRPr="00E03CA1">
              <w:rPr>
                <w:rFonts w:ascii="Times New Roman" w:eastAsia="Times New Roman" w:hAnsi="Times New Roman" w:cs="Times New Roman"/>
                <w:sz w:val="20"/>
                <w:szCs w:val="20"/>
              </w:rPr>
              <w:t>Zamyatin, Yevgeny / We Замятин, Евгений / Мы</w:t>
            </w:r>
          </w:p>
        </w:tc>
      </w:tr>
      <w:tr w:rsidR="00AA3A84" w:rsidRPr="003E37BE" w14:paraId="1EC960B5" w14:textId="77777777" w:rsidTr="00AA3A84">
        <w:trPr>
          <w:trHeight w:val="20"/>
        </w:trPr>
        <w:tc>
          <w:tcPr>
            <w:tcW w:w="2040" w:type="dxa"/>
          </w:tcPr>
          <w:p w14:paraId="22EFC1D9" w14:textId="2530182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механически</w:t>
            </w:r>
          </w:p>
        </w:tc>
        <w:tc>
          <w:tcPr>
            <w:tcW w:w="5141" w:type="dxa"/>
          </w:tcPr>
          <w:p w14:paraId="62EC67E3" w14:textId="411AD43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&lt;1.1&gt; Без участия сознания; машинально, автоматически., &lt;1.1&gt; Не учитывая своеобразие и сложность явлений.</w:t>
            </w:r>
          </w:p>
        </w:tc>
        <w:tc>
          <w:tcPr>
            <w:tcW w:w="716" w:type="dxa"/>
          </w:tcPr>
          <w:p w14:paraId="225A694D" w14:textId="3D4C82E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1638</w:t>
            </w:r>
          </w:p>
        </w:tc>
        <w:tc>
          <w:tcPr>
            <w:tcW w:w="1560" w:type="dxa"/>
          </w:tcPr>
          <w:p w14:paraId="01866FCA" w14:textId="3B47670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mechanically</w:t>
            </w:r>
          </w:p>
        </w:tc>
        <w:tc>
          <w:tcPr>
            <w:tcW w:w="5103" w:type="dxa"/>
          </w:tcPr>
          <w:p w14:paraId="1D7B506E" w14:textId="3D47984F"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Вы и повернули сюда механически, а между тем строго по адресу, сами того не зная. </w:t>
            </w:r>
            <w:r w:rsidRPr="00E03CA1">
              <w:rPr>
                <w:rFonts w:ascii="Times New Roman" w:eastAsia="Times New Roman" w:hAnsi="Times New Roman" w:cs="Times New Roman"/>
                <w:sz w:val="20"/>
                <w:szCs w:val="20"/>
                <w:lang w:val="en-GB"/>
              </w:rPr>
              <w:t xml:space="preserve">You turned this way mechanically and yet precisely according to the </w:t>
            </w:r>
            <w:r w:rsidRPr="00E03CA1">
              <w:rPr>
                <w:rFonts w:ascii="Times New Roman" w:eastAsia="Times New Roman" w:hAnsi="Times New Roman" w:cs="Times New Roman"/>
                <w:sz w:val="20"/>
                <w:szCs w:val="20"/>
                <w:lang w:val="en-GB"/>
              </w:rPr>
              <w:lastRenderedPageBreak/>
              <w:t xml:space="preserve">direction, though you are not aware of it. </w:t>
            </w:r>
            <w:r w:rsidRPr="00E03CA1">
              <w:rPr>
                <w:rFonts w:ascii="Times New Roman" w:eastAsia="Times New Roman" w:hAnsi="Times New Roman" w:cs="Times New Roman"/>
                <w:sz w:val="20"/>
                <w:szCs w:val="20"/>
              </w:rPr>
              <w:t>Достоевский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Фёдор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Преступление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наказание</w:t>
            </w:r>
            <w:r w:rsidRPr="00E03CA1">
              <w:rPr>
                <w:rFonts w:ascii="Times New Roman" w:eastAsia="Times New Roman" w:hAnsi="Times New Roman" w:cs="Times New Roman"/>
                <w:sz w:val="20"/>
                <w:szCs w:val="20"/>
                <w:lang w:val="en-GB"/>
              </w:rPr>
              <w:t xml:space="preserve"> Dostoevsky, Fyodor / Crime and Punishment</w:t>
            </w:r>
          </w:p>
        </w:tc>
      </w:tr>
      <w:tr w:rsidR="00AA3A84" w:rsidRPr="003E37BE" w14:paraId="36395F63" w14:textId="77777777" w:rsidTr="00AA3A84">
        <w:trPr>
          <w:trHeight w:val="20"/>
        </w:trPr>
        <w:tc>
          <w:tcPr>
            <w:tcW w:w="2040" w:type="dxa"/>
          </w:tcPr>
          <w:p w14:paraId="106067F5" w14:textId="7EAAEDB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психологически</w:t>
            </w:r>
          </w:p>
        </w:tc>
        <w:tc>
          <w:tcPr>
            <w:tcW w:w="5141" w:type="dxa"/>
          </w:tcPr>
          <w:p w14:paraId="5D80EB0F" w14:textId="7E6E1EE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 точки зрения психологии.</w:t>
            </w:r>
          </w:p>
        </w:tc>
        <w:tc>
          <w:tcPr>
            <w:tcW w:w="716" w:type="dxa"/>
          </w:tcPr>
          <w:p w14:paraId="35C67C1C" w14:textId="61A38DC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1625</w:t>
            </w:r>
          </w:p>
        </w:tc>
        <w:tc>
          <w:tcPr>
            <w:tcW w:w="1560" w:type="dxa"/>
          </w:tcPr>
          <w:p w14:paraId="1A9419F6" w14:textId="5A82143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psychologically</w:t>
            </w:r>
          </w:p>
        </w:tc>
        <w:tc>
          <w:tcPr>
            <w:tcW w:w="5103" w:type="dxa"/>
          </w:tcPr>
          <w:p w14:paraId="3EB4B966" w14:textId="4B4F0395"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Это форменное; а главное-то не то; не по этому одному он не убежит от меня, что некуда убежать: он у меня психологически не убежит, хе-хе! </w:t>
            </w:r>
            <w:r w:rsidRPr="00E03CA1">
              <w:rPr>
                <w:rFonts w:ascii="Times New Roman" w:eastAsia="Times New Roman" w:hAnsi="Times New Roman" w:cs="Times New Roman"/>
                <w:sz w:val="20"/>
                <w:szCs w:val="20"/>
                <w:lang w:val="en-GB"/>
              </w:rPr>
              <w:t xml:space="preserve">It's not merely that he has nowhere to run to, he is psychologically unable to escape me, he-he! </w:t>
            </w:r>
            <w:r w:rsidRPr="00E03CA1">
              <w:rPr>
                <w:rFonts w:ascii="Times New Roman" w:eastAsia="Times New Roman" w:hAnsi="Times New Roman" w:cs="Times New Roman"/>
                <w:sz w:val="20"/>
                <w:szCs w:val="20"/>
              </w:rPr>
              <w:t>Достоевский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Фёдор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Преступление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наказание</w:t>
            </w:r>
            <w:r w:rsidRPr="00E03CA1">
              <w:rPr>
                <w:rFonts w:ascii="Times New Roman" w:eastAsia="Times New Roman" w:hAnsi="Times New Roman" w:cs="Times New Roman"/>
                <w:sz w:val="20"/>
                <w:szCs w:val="20"/>
                <w:lang w:val="en-GB"/>
              </w:rPr>
              <w:t xml:space="preserve"> Dostoevsky, Fyodor / Crime and Punishment</w:t>
            </w:r>
          </w:p>
        </w:tc>
      </w:tr>
      <w:tr w:rsidR="00AA3A84" w:rsidRPr="003E37BE" w14:paraId="22A5E9E1" w14:textId="77777777" w:rsidTr="00AA3A84">
        <w:trPr>
          <w:trHeight w:val="20"/>
        </w:trPr>
        <w:tc>
          <w:tcPr>
            <w:tcW w:w="2040" w:type="dxa"/>
          </w:tcPr>
          <w:p w14:paraId="48EABD34" w14:textId="3149576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по-детски</w:t>
            </w:r>
          </w:p>
        </w:tc>
        <w:tc>
          <w:tcPr>
            <w:tcW w:w="5141" w:type="dxa"/>
          </w:tcPr>
          <w:p w14:paraId="70695A3D" w14:textId="65AACFF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детям (1), как характерно для них.</w:t>
            </w:r>
          </w:p>
        </w:tc>
        <w:tc>
          <w:tcPr>
            <w:tcW w:w="716" w:type="dxa"/>
          </w:tcPr>
          <w:p w14:paraId="14B7DB03" w14:textId="64F88CB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1557</w:t>
            </w:r>
          </w:p>
        </w:tc>
        <w:tc>
          <w:tcPr>
            <w:tcW w:w="1560" w:type="dxa"/>
          </w:tcPr>
          <w:p w14:paraId="6C59B783" w14:textId="2E3A665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childly, childish</w:t>
            </w:r>
          </w:p>
        </w:tc>
        <w:tc>
          <w:tcPr>
            <w:tcW w:w="5103" w:type="dxa"/>
          </w:tcPr>
          <w:p w14:paraId="48E209FC" w14:textId="117459F1"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 Это звучит как-то противно по-детски. </w:t>
            </w:r>
            <w:r w:rsidRPr="00E03CA1">
              <w:rPr>
                <w:rFonts w:ascii="Times New Roman" w:eastAsia="Times New Roman" w:hAnsi="Times New Roman" w:cs="Times New Roman"/>
                <w:sz w:val="20"/>
                <w:szCs w:val="20"/>
                <w:lang w:val="en-GB"/>
              </w:rPr>
              <w:t xml:space="preserve">'It sounds childish, ungracious. </w:t>
            </w:r>
            <w:r w:rsidRPr="00E03CA1">
              <w:rPr>
                <w:rFonts w:ascii="Times New Roman" w:eastAsia="Times New Roman" w:hAnsi="Times New Roman" w:cs="Times New Roman"/>
                <w:sz w:val="20"/>
                <w:szCs w:val="20"/>
              </w:rPr>
              <w:t>Уотерс</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Сара</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Ночной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дозор</w:t>
            </w:r>
            <w:r w:rsidRPr="00E03CA1">
              <w:rPr>
                <w:rFonts w:ascii="Times New Roman" w:eastAsia="Times New Roman" w:hAnsi="Times New Roman" w:cs="Times New Roman"/>
                <w:sz w:val="20"/>
                <w:szCs w:val="20"/>
                <w:lang w:val="en-GB"/>
              </w:rPr>
              <w:t xml:space="preserve"> Waters, Sarah / The Night Watch</w:t>
            </w:r>
          </w:p>
        </w:tc>
      </w:tr>
      <w:tr w:rsidR="00AA3A84" w14:paraId="147E7864" w14:textId="77777777" w:rsidTr="00AA3A84">
        <w:trPr>
          <w:trHeight w:val="20"/>
        </w:trPr>
        <w:tc>
          <w:tcPr>
            <w:tcW w:w="2040" w:type="dxa"/>
          </w:tcPr>
          <w:p w14:paraId="6B80A35B" w14:textId="37AB399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по-старому</w:t>
            </w:r>
          </w:p>
        </w:tc>
        <w:tc>
          <w:tcPr>
            <w:tcW w:w="5141" w:type="dxa"/>
          </w:tcPr>
          <w:p w14:paraId="4107D8D6" w14:textId="3ECCEA7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&lt;1.2&gt; В соответствии с исчислением времени по юлианскому календарю. &lt;nod&gt; 1.2.2.4., &lt;1.1&gt; В духе прежнего времени; несовременно., &lt;1.1&gt; Как было прежде, без каких-л. изменений.</w:t>
            </w:r>
          </w:p>
        </w:tc>
        <w:tc>
          <w:tcPr>
            <w:tcW w:w="716" w:type="dxa"/>
          </w:tcPr>
          <w:p w14:paraId="65167078" w14:textId="564B88D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1556</w:t>
            </w:r>
          </w:p>
        </w:tc>
        <w:tc>
          <w:tcPr>
            <w:tcW w:w="1560" w:type="dxa"/>
          </w:tcPr>
          <w:p w14:paraId="28E5868F" w14:textId="2ACD36A9"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 xml:space="preserve">as before, </w:t>
            </w:r>
            <w:r w:rsidRPr="00E03CA1">
              <w:rPr>
                <w:rFonts w:ascii="Times New Roman" w:eastAsia="Times New Roman" w:hAnsi="Times New Roman" w:cs="Times New Roman"/>
                <w:sz w:val="20"/>
                <w:szCs w:val="20"/>
              </w:rPr>
              <w:t>так</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же</w:t>
            </w:r>
            <w:r w:rsidRPr="00E03CA1">
              <w:rPr>
                <w:rFonts w:ascii="Times New Roman" w:eastAsia="Times New Roman" w:hAnsi="Times New Roman" w:cs="Times New Roman"/>
                <w:sz w:val="20"/>
                <w:szCs w:val="20"/>
                <w:lang w:val="en-GB"/>
              </w:rPr>
              <w:t xml:space="preserve"> (much) the same, as of old lit</w:t>
            </w:r>
          </w:p>
        </w:tc>
        <w:tc>
          <w:tcPr>
            <w:tcW w:w="5103" w:type="dxa"/>
          </w:tcPr>
          <w:p w14:paraId="0867E30F" w14:textId="1DB6BEB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Приеду домой, и всё пойдет по-старому..." </w:t>
            </w:r>
            <w:r w:rsidRPr="00E03CA1">
              <w:rPr>
                <w:rFonts w:ascii="Times New Roman" w:eastAsia="Times New Roman" w:hAnsi="Times New Roman" w:cs="Times New Roman"/>
                <w:sz w:val="20"/>
                <w:szCs w:val="20"/>
                <w:lang w:val="en-GB"/>
              </w:rPr>
              <w:t xml:space="preserve">I shall go home, and everything will go on as before..." </w:t>
            </w:r>
            <w:r w:rsidRPr="00E03CA1">
              <w:rPr>
                <w:rFonts w:ascii="Times New Roman" w:eastAsia="Times New Roman" w:hAnsi="Times New Roman" w:cs="Times New Roman"/>
                <w:sz w:val="20"/>
                <w:szCs w:val="20"/>
              </w:rPr>
              <w:t>Chekhov, A. / Ward No. 6 Чехов, А.П. / Палата No. 6</w:t>
            </w:r>
          </w:p>
        </w:tc>
      </w:tr>
      <w:tr w:rsidR="00AA3A84" w14:paraId="16142694" w14:textId="77777777" w:rsidTr="00AA3A84">
        <w:trPr>
          <w:trHeight w:val="20"/>
        </w:trPr>
        <w:tc>
          <w:tcPr>
            <w:tcW w:w="2040" w:type="dxa"/>
          </w:tcPr>
          <w:p w14:paraId="1101CE34" w14:textId="06BF841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по-нашему</w:t>
            </w:r>
          </w:p>
        </w:tc>
        <w:tc>
          <w:tcPr>
            <w:tcW w:w="5141" w:type="dxa"/>
          </w:tcPr>
          <w:p w14:paraId="0D505F29" w14:textId="7C3A573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Так, как у нас, таким образом, как у нас. Сделать по-нашему.</w:t>
            </w:r>
          </w:p>
        </w:tc>
        <w:tc>
          <w:tcPr>
            <w:tcW w:w="716" w:type="dxa"/>
          </w:tcPr>
          <w:p w14:paraId="5F5F5932" w14:textId="6531C1E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1501</w:t>
            </w:r>
          </w:p>
        </w:tc>
        <w:tc>
          <w:tcPr>
            <w:tcW w:w="1560" w:type="dxa"/>
          </w:tcPr>
          <w:p w14:paraId="67EDC0EF" w14:textId="40E8E023"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in our opinion, according to our opinion, to our mind, to our way of thinking as we want / wish; as we would have it; as we advise</w:t>
            </w:r>
          </w:p>
        </w:tc>
        <w:tc>
          <w:tcPr>
            <w:tcW w:w="5103" w:type="dxa"/>
          </w:tcPr>
          <w:p w14:paraId="270F6EA3" w14:textId="40EB660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Нет-с, это не по-нашему; мы вот сидим да и ничего, а тут захотелось испить водицы в настоящем источнике - и испила. </w:t>
            </w:r>
            <w:r w:rsidRPr="00E03CA1">
              <w:rPr>
                <w:rFonts w:ascii="Times New Roman" w:eastAsia="Times New Roman" w:hAnsi="Times New Roman" w:cs="Times New Roman"/>
                <w:sz w:val="20"/>
                <w:szCs w:val="20"/>
                <w:lang w:val="en-GB"/>
              </w:rPr>
              <w:t xml:space="preserve">"Yes, that's not our way; here we sit still and do nothing, but as soon as she wants something of the best she takes it. </w:t>
            </w:r>
            <w:r w:rsidRPr="00E03CA1">
              <w:rPr>
                <w:rFonts w:ascii="Times New Roman" w:eastAsia="Times New Roman" w:hAnsi="Times New Roman" w:cs="Times New Roman"/>
                <w:sz w:val="20"/>
                <w:szCs w:val="20"/>
              </w:rPr>
              <w:t>Достоевский, Фёдор / Подросток Dostoevsky, Fyodor / A Raw Youth</w:t>
            </w:r>
          </w:p>
        </w:tc>
      </w:tr>
      <w:tr w:rsidR="00AA3A84" w:rsidRPr="003E37BE" w14:paraId="32010B02" w14:textId="77777777" w:rsidTr="00AA3A84">
        <w:trPr>
          <w:trHeight w:val="20"/>
        </w:trPr>
        <w:tc>
          <w:tcPr>
            <w:tcW w:w="2040" w:type="dxa"/>
          </w:tcPr>
          <w:p w14:paraId="695D306C" w14:textId="21B6B13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органически</w:t>
            </w:r>
          </w:p>
        </w:tc>
        <w:tc>
          <w:tcPr>
            <w:tcW w:w="5141" w:type="dxa"/>
          </w:tcPr>
          <w:p w14:paraId="37179C5E" w14:textId="78B8DF5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органический (4,5).</w:t>
            </w:r>
          </w:p>
        </w:tc>
        <w:tc>
          <w:tcPr>
            <w:tcW w:w="716" w:type="dxa"/>
          </w:tcPr>
          <w:p w14:paraId="1FD682AA" w14:textId="675E244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1428</w:t>
            </w:r>
          </w:p>
        </w:tc>
        <w:tc>
          <w:tcPr>
            <w:tcW w:w="1560" w:type="dxa"/>
          </w:tcPr>
          <w:p w14:paraId="035F764C" w14:textId="21A3109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organically, constitutionally</w:t>
            </w:r>
          </w:p>
        </w:tc>
        <w:tc>
          <w:tcPr>
            <w:tcW w:w="5103" w:type="dxa"/>
          </w:tcPr>
          <w:p w14:paraId="004A007A" w14:textId="07BF2A73"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В то же время Прекрасный принц, по-видимому, был органически неспособен развить достигнутый успех. </w:t>
            </w:r>
            <w:r w:rsidRPr="00E03CA1">
              <w:rPr>
                <w:rFonts w:ascii="Times New Roman" w:eastAsia="Times New Roman" w:hAnsi="Times New Roman" w:cs="Times New Roman"/>
                <w:sz w:val="20"/>
                <w:szCs w:val="20"/>
                <w:lang w:val="en-GB"/>
              </w:rPr>
              <w:t xml:space="preserve">But the Prince seemed constitutionally unable to press his advantage once he had won one. </w:t>
            </w:r>
            <w:r w:rsidRPr="00E03CA1">
              <w:rPr>
                <w:rFonts w:ascii="Times New Roman" w:eastAsia="Times New Roman" w:hAnsi="Times New Roman" w:cs="Times New Roman"/>
                <w:sz w:val="20"/>
                <w:szCs w:val="20"/>
              </w:rPr>
              <w:t>Желязны</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Роджер</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Шекли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Роберт</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Принеси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мне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голову</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Прекрасного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принца</w:t>
            </w:r>
            <w:r w:rsidRPr="00E03CA1">
              <w:rPr>
                <w:rFonts w:ascii="Times New Roman" w:eastAsia="Times New Roman" w:hAnsi="Times New Roman" w:cs="Times New Roman"/>
                <w:sz w:val="20"/>
                <w:szCs w:val="20"/>
                <w:lang w:val="en-GB"/>
              </w:rPr>
              <w:t xml:space="preserve"> Zelazny, Roger,Sheckley, Robert / Bring Me the Head of Prince Charming</w:t>
            </w:r>
          </w:p>
        </w:tc>
      </w:tr>
      <w:tr w:rsidR="00AA3A84" w:rsidRPr="003E37BE" w14:paraId="20F63286" w14:textId="77777777" w:rsidTr="00AA3A84">
        <w:trPr>
          <w:trHeight w:val="20"/>
        </w:trPr>
        <w:tc>
          <w:tcPr>
            <w:tcW w:w="2040" w:type="dxa"/>
          </w:tcPr>
          <w:p w14:paraId="4D93455E" w14:textId="4BCC31D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технически</w:t>
            </w:r>
          </w:p>
        </w:tc>
        <w:tc>
          <w:tcPr>
            <w:tcW w:w="5141" w:type="dxa"/>
          </w:tcPr>
          <w:p w14:paraId="25D91692" w14:textId="73A15B3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технический (5).</w:t>
            </w:r>
          </w:p>
        </w:tc>
        <w:tc>
          <w:tcPr>
            <w:tcW w:w="716" w:type="dxa"/>
          </w:tcPr>
          <w:p w14:paraId="14439657" w14:textId="1036850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1390</w:t>
            </w:r>
          </w:p>
        </w:tc>
        <w:tc>
          <w:tcPr>
            <w:tcW w:w="1560" w:type="dxa"/>
          </w:tcPr>
          <w:p w14:paraId="7FEB3D07" w14:textId="169A7B9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technically</w:t>
            </w:r>
          </w:p>
        </w:tc>
        <w:tc>
          <w:tcPr>
            <w:tcW w:w="5103" w:type="dxa"/>
          </w:tcPr>
          <w:p w14:paraId="7E9122EF" w14:textId="3F834696"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Для разработки, тестирования, настройки и внедрения этого приложения необходимы были технически компетентные специалисты. </w:t>
            </w:r>
            <w:r w:rsidRPr="00E03CA1">
              <w:rPr>
                <w:rFonts w:ascii="Times New Roman" w:eastAsia="Times New Roman" w:hAnsi="Times New Roman" w:cs="Times New Roman"/>
                <w:sz w:val="20"/>
                <w:szCs w:val="20"/>
                <w:lang w:val="en-GB"/>
              </w:rPr>
              <w:t xml:space="preserve">It would take technically </w:t>
            </w:r>
            <w:r w:rsidRPr="00E03CA1">
              <w:rPr>
                <w:rFonts w:ascii="Times New Roman" w:eastAsia="Times New Roman" w:hAnsi="Times New Roman" w:cs="Times New Roman"/>
                <w:sz w:val="20"/>
                <w:szCs w:val="20"/>
                <w:lang w:val="en-GB"/>
              </w:rPr>
              <w:lastRenderedPageBreak/>
              <w:t xml:space="preserve">competent people to develop, test, tune, and deploy this application. </w:t>
            </w:r>
            <w:r w:rsidRPr="00E03CA1">
              <w:rPr>
                <w:rFonts w:ascii="Times New Roman" w:eastAsia="Times New Roman" w:hAnsi="Times New Roman" w:cs="Times New Roman"/>
                <w:sz w:val="20"/>
                <w:szCs w:val="20"/>
              </w:rPr>
              <w:t>Кайт</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Том</w:t>
            </w:r>
            <w:r w:rsidRPr="00E03CA1">
              <w:rPr>
                <w:rFonts w:ascii="Times New Roman" w:eastAsia="Times New Roman" w:hAnsi="Times New Roman" w:cs="Times New Roman"/>
                <w:sz w:val="20"/>
                <w:szCs w:val="20"/>
                <w:lang w:val="en-GB"/>
              </w:rPr>
              <w:t xml:space="preserve"> / Oracle </w:t>
            </w:r>
            <w:r w:rsidRPr="00E03CA1">
              <w:rPr>
                <w:rFonts w:ascii="Times New Roman" w:eastAsia="Times New Roman" w:hAnsi="Times New Roman" w:cs="Times New Roman"/>
                <w:sz w:val="20"/>
                <w:szCs w:val="20"/>
              </w:rPr>
              <w:t>для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профессионалов</w:t>
            </w:r>
            <w:r w:rsidRPr="00E03CA1">
              <w:rPr>
                <w:rFonts w:ascii="Times New Roman" w:eastAsia="Times New Roman" w:hAnsi="Times New Roman" w:cs="Times New Roman"/>
                <w:sz w:val="20"/>
                <w:szCs w:val="20"/>
                <w:lang w:val="en-GB"/>
              </w:rPr>
              <w:t xml:space="preserve"> Kyte, Tom / Expert One-on-One Oracle</w:t>
            </w:r>
          </w:p>
        </w:tc>
      </w:tr>
      <w:tr w:rsidR="00AA3A84" w14:paraId="31FF9F7D" w14:textId="77777777" w:rsidTr="00AA3A84">
        <w:trPr>
          <w:trHeight w:val="20"/>
        </w:trPr>
        <w:tc>
          <w:tcPr>
            <w:tcW w:w="2040" w:type="dxa"/>
          </w:tcPr>
          <w:p w14:paraId="31F73E48" w14:textId="2A37CB5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критически</w:t>
            </w:r>
          </w:p>
        </w:tc>
        <w:tc>
          <w:tcPr>
            <w:tcW w:w="5141" w:type="dxa"/>
          </w:tcPr>
          <w:p w14:paraId="751D2A97" w14:textId="397FF90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Подвергая критике (1,3).</w:t>
            </w:r>
          </w:p>
        </w:tc>
        <w:tc>
          <w:tcPr>
            <w:tcW w:w="716" w:type="dxa"/>
          </w:tcPr>
          <w:p w14:paraId="7AF7EC45" w14:textId="7D81857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1302</w:t>
            </w:r>
          </w:p>
        </w:tc>
        <w:tc>
          <w:tcPr>
            <w:tcW w:w="1560" w:type="dxa"/>
          </w:tcPr>
          <w:p w14:paraId="1430185E" w14:textId="6CEB079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critically</w:t>
            </w:r>
          </w:p>
        </w:tc>
        <w:tc>
          <w:tcPr>
            <w:tcW w:w="5103" w:type="dxa"/>
          </w:tcPr>
          <w:p w14:paraId="14238706" w14:textId="0F8F1D6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Эйлин обернулась и критически осмотрела с головы до ног эту великосветскую даму, от которой так и веяло холодом. </w:t>
            </w:r>
            <w:r w:rsidRPr="00E03CA1">
              <w:rPr>
                <w:rFonts w:ascii="Times New Roman" w:eastAsia="Times New Roman" w:hAnsi="Times New Roman" w:cs="Times New Roman"/>
                <w:sz w:val="20"/>
                <w:szCs w:val="20"/>
                <w:lang w:val="en-GB"/>
              </w:rPr>
              <w:t xml:space="preserve">Aileen turned and examined critically a tall, dark, slender woman of the high world of the West, very remote, disdainful, superior. </w:t>
            </w:r>
            <w:r w:rsidRPr="00E03CA1">
              <w:rPr>
                <w:rFonts w:ascii="Times New Roman" w:eastAsia="Times New Roman" w:hAnsi="Times New Roman" w:cs="Times New Roman"/>
                <w:sz w:val="20"/>
                <w:szCs w:val="20"/>
              </w:rPr>
              <w:t>Драйзер, Теодор / Титан Dreiser, Theodore / The Titan</w:t>
            </w:r>
          </w:p>
        </w:tc>
      </w:tr>
      <w:tr w:rsidR="00AA3A84" w14:paraId="5BE4692C" w14:textId="77777777" w:rsidTr="00AA3A84">
        <w:trPr>
          <w:trHeight w:val="20"/>
        </w:trPr>
        <w:tc>
          <w:tcPr>
            <w:tcW w:w="2040" w:type="dxa"/>
          </w:tcPr>
          <w:p w14:paraId="0242D200" w14:textId="0066A68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трагически</w:t>
            </w:r>
          </w:p>
        </w:tc>
        <w:tc>
          <w:tcPr>
            <w:tcW w:w="5141" w:type="dxa"/>
          </w:tcPr>
          <w:p w14:paraId="587EEB7E" w14:textId="7D1004F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трагический (2*3).</w:t>
            </w:r>
          </w:p>
        </w:tc>
        <w:tc>
          <w:tcPr>
            <w:tcW w:w="716" w:type="dxa"/>
          </w:tcPr>
          <w:p w14:paraId="181D2209" w14:textId="6A9AD20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1251</w:t>
            </w:r>
          </w:p>
        </w:tc>
        <w:tc>
          <w:tcPr>
            <w:tcW w:w="1560" w:type="dxa"/>
          </w:tcPr>
          <w:p w14:paraId="30AF74E8" w14:textId="5078CA4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tragically</w:t>
            </w:r>
          </w:p>
        </w:tc>
        <w:tc>
          <w:tcPr>
            <w:tcW w:w="5103" w:type="dxa"/>
          </w:tcPr>
          <w:p w14:paraId="5624C69D" w14:textId="44F527A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Только для матери и щажу, - трагически произнес Ганя. </w:t>
            </w:r>
            <w:r w:rsidRPr="00E03CA1">
              <w:rPr>
                <w:rFonts w:ascii="Times New Roman" w:eastAsia="Times New Roman" w:hAnsi="Times New Roman" w:cs="Times New Roman"/>
                <w:sz w:val="20"/>
                <w:szCs w:val="20"/>
                <w:lang w:val="en-GB"/>
              </w:rPr>
              <w:t xml:space="preserve">"It's only for mother's sake that I spare him," said Gania, tragically. </w:t>
            </w:r>
            <w:r w:rsidRPr="00E03CA1">
              <w:rPr>
                <w:rFonts w:ascii="Times New Roman" w:eastAsia="Times New Roman" w:hAnsi="Times New Roman" w:cs="Times New Roman"/>
                <w:sz w:val="20"/>
                <w:szCs w:val="20"/>
              </w:rPr>
              <w:t>Достоевский, Фёдор / Идиот Dostoevsky, Fyodor / Idiot</w:t>
            </w:r>
          </w:p>
        </w:tc>
      </w:tr>
      <w:tr w:rsidR="00AA3A84" w14:paraId="2B00C516" w14:textId="77777777" w:rsidTr="00AA3A84">
        <w:trPr>
          <w:trHeight w:val="20"/>
        </w:trPr>
        <w:tc>
          <w:tcPr>
            <w:tcW w:w="2040" w:type="dxa"/>
          </w:tcPr>
          <w:p w14:paraId="4F4E9C3A" w14:textId="0BFE7F3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скептически</w:t>
            </w:r>
          </w:p>
        </w:tc>
        <w:tc>
          <w:tcPr>
            <w:tcW w:w="5141" w:type="dxa"/>
          </w:tcPr>
          <w:p w14:paraId="15CC2DFF" w14:textId="3D643DF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скептический (2*2).</w:t>
            </w:r>
          </w:p>
        </w:tc>
        <w:tc>
          <w:tcPr>
            <w:tcW w:w="716" w:type="dxa"/>
          </w:tcPr>
          <w:p w14:paraId="550D49B5" w14:textId="49AB3C9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1196</w:t>
            </w:r>
          </w:p>
        </w:tc>
        <w:tc>
          <w:tcPr>
            <w:tcW w:w="1560" w:type="dxa"/>
          </w:tcPr>
          <w:p w14:paraId="79D175D3" w14:textId="4941898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sceptically, cynically</w:t>
            </w:r>
          </w:p>
        </w:tc>
        <w:tc>
          <w:tcPr>
            <w:tcW w:w="5103" w:type="dxa"/>
          </w:tcPr>
          <w:p w14:paraId="73A20E05" w14:textId="77777777" w:rsidR="00AA3A84" w:rsidRPr="00E03CA1" w:rsidRDefault="00AA3A84" w:rsidP="003431B8">
            <w:pPr>
              <w:pStyle w:val="af2"/>
              <w:jc w:val="both"/>
              <w:rPr>
                <w:rFonts w:ascii="Times New Roman" w:hAnsi="Times New Roman" w:cs="Times New Roman"/>
                <w:bCs/>
                <w:sz w:val="28"/>
                <w:szCs w:val="28"/>
              </w:rPr>
            </w:pPr>
          </w:p>
        </w:tc>
      </w:tr>
      <w:tr w:rsidR="00AA3A84" w14:paraId="70BEA397" w14:textId="77777777" w:rsidTr="00AA3A84">
        <w:trPr>
          <w:trHeight w:val="20"/>
        </w:trPr>
        <w:tc>
          <w:tcPr>
            <w:tcW w:w="2040" w:type="dxa"/>
          </w:tcPr>
          <w:p w14:paraId="597F5E8C" w14:textId="72471F1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по-хорошему</w:t>
            </w:r>
          </w:p>
        </w:tc>
        <w:tc>
          <w:tcPr>
            <w:tcW w:w="5141" w:type="dxa"/>
          </w:tcPr>
          <w:p w14:paraId="065B1201" w14:textId="2D7FD38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&lt;1.1&gt; Дружелюбно, мирно, не ссорясь., &lt;1.1&gt; Как полагается, как следует.</w:t>
            </w:r>
          </w:p>
        </w:tc>
        <w:tc>
          <w:tcPr>
            <w:tcW w:w="716" w:type="dxa"/>
          </w:tcPr>
          <w:p w14:paraId="6ECE6E7A" w14:textId="1BE1A6F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1191</w:t>
            </w:r>
          </w:p>
        </w:tc>
        <w:tc>
          <w:tcPr>
            <w:tcW w:w="1560" w:type="dxa"/>
          </w:tcPr>
          <w:p w14:paraId="00712E6B" w14:textId="3ACE7CC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an amicable way</w:t>
            </w:r>
          </w:p>
        </w:tc>
        <w:tc>
          <w:tcPr>
            <w:tcW w:w="5103" w:type="dxa"/>
          </w:tcPr>
          <w:p w14:paraId="110E6829" w14:textId="77777777" w:rsidR="00AA3A84" w:rsidRPr="00E03CA1" w:rsidRDefault="00AA3A84" w:rsidP="003431B8">
            <w:pPr>
              <w:pStyle w:val="af2"/>
              <w:jc w:val="both"/>
              <w:rPr>
                <w:rFonts w:ascii="Times New Roman" w:hAnsi="Times New Roman" w:cs="Times New Roman"/>
                <w:bCs/>
                <w:sz w:val="28"/>
                <w:szCs w:val="28"/>
              </w:rPr>
            </w:pPr>
          </w:p>
        </w:tc>
      </w:tr>
      <w:tr w:rsidR="00AA3A84" w14:paraId="040E9DB2" w14:textId="77777777" w:rsidTr="00AA3A84">
        <w:trPr>
          <w:trHeight w:val="20"/>
        </w:trPr>
        <w:tc>
          <w:tcPr>
            <w:tcW w:w="2040" w:type="dxa"/>
          </w:tcPr>
          <w:p w14:paraId="35D78982" w14:textId="1E951F6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по-иному</w:t>
            </w:r>
          </w:p>
        </w:tc>
        <w:tc>
          <w:tcPr>
            <w:tcW w:w="5141" w:type="dxa"/>
          </w:tcPr>
          <w:p w14:paraId="28C30DB4" w14:textId="59E3899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По-другому. Разговаривают здесь по-иному.</w:t>
            </w:r>
          </w:p>
        </w:tc>
        <w:tc>
          <w:tcPr>
            <w:tcW w:w="716" w:type="dxa"/>
          </w:tcPr>
          <w:p w14:paraId="5DF1852F" w14:textId="09223C6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1187</w:t>
            </w:r>
          </w:p>
        </w:tc>
        <w:tc>
          <w:tcPr>
            <w:tcW w:w="1560" w:type="dxa"/>
          </w:tcPr>
          <w:p w14:paraId="158F5144" w14:textId="0173E708"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differently, in a different way</w:t>
            </w:r>
          </w:p>
        </w:tc>
        <w:tc>
          <w:tcPr>
            <w:tcW w:w="5103" w:type="dxa"/>
          </w:tcPr>
          <w:p w14:paraId="362D547A" w14:textId="5672C67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Суть в том, что мясо он убивает по-иному, — отозвалась Джеймс. </w:t>
            </w:r>
            <w:r w:rsidRPr="00E03CA1">
              <w:rPr>
                <w:rFonts w:ascii="Times New Roman" w:eastAsia="Times New Roman" w:hAnsi="Times New Roman" w:cs="Times New Roman"/>
                <w:sz w:val="20"/>
                <w:szCs w:val="20"/>
                <w:lang w:val="en-GB"/>
              </w:rPr>
              <w:t xml:space="preserve">"My point is that it kills meat differently ," James replied. </w:t>
            </w:r>
            <w:r w:rsidRPr="00E03CA1">
              <w:rPr>
                <w:rFonts w:ascii="Times New Roman" w:eastAsia="Times New Roman" w:hAnsi="Times New Roman" w:cs="Times New Roman"/>
                <w:sz w:val="20"/>
                <w:szCs w:val="20"/>
              </w:rPr>
              <w:t>Уоттс, Питер / Ложная слепота Watts, Peter / Blindsight</w:t>
            </w:r>
          </w:p>
        </w:tc>
      </w:tr>
      <w:tr w:rsidR="00AA3A84" w14:paraId="6D4FDA59" w14:textId="77777777" w:rsidTr="00AA3A84">
        <w:trPr>
          <w:trHeight w:val="20"/>
        </w:trPr>
        <w:tc>
          <w:tcPr>
            <w:tcW w:w="2040" w:type="dxa"/>
          </w:tcPr>
          <w:p w14:paraId="11AD2AB1" w14:textId="0C33C12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мастерски</w:t>
            </w:r>
          </w:p>
        </w:tc>
        <w:tc>
          <w:tcPr>
            <w:tcW w:w="5141" w:type="dxa"/>
          </w:tcPr>
          <w:p w14:paraId="3B4B71A9" w14:textId="3885F43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мастеру (1*4), как характерно для него., мастерски.</w:t>
            </w:r>
          </w:p>
        </w:tc>
        <w:tc>
          <w:tcPr>
            <w:tcW w:w="716" w:type="dxa"/>
          </w:tcPr>
          <w:p w14:paraId="5854446C" w14:textId="05F7F12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1124</w:t>
            </w:r>
          </w:p>
        </w:tc>
        <w:tc>
          <w:tcPr>
            <w:tcW w:w="1560" w:type="dxa"/>
          </w:tcPr>
          <w:p w14:paraId="33D1CFE2" w14:textId="13EA231B"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skilfully; in (a) masterly fashion; like an expert</w:t>
            </w:r>
          </w:p>
        </w:tc>
        <w:tc>
          <w:tcPr>
            <w:tcW w:w="5103" w:type="dxa"/>
          </w:tcPr>
          <w:p w14:paraId="1320D31E" w14:textId="18518B6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На утро мастерски повязал себе галстук, тщательно оделся и часто подходил смотреться в зеркало. </w:t>
            </w:r>
            <w:r w:rsidRPr="00E03CA1">
              <w:rPr>
                <w:rFonts w:ascii="Times New Roman" w:eastAsia="Times New Roman" w:hAnsi="Times New Roman" w:cs="Times New Roman"/>
                <w:sz w:val="20"/>
                <w:szCs w:val="20"/>
                <w:lang w:val="en-GB"/>
              </w:rPr>
              <w:t xml:space="preserve">Next morning he tied his cravat in masterly fashion, dressed with care, and went frequently to look at himself in the glass. </w:t>
            </w:r>
            <w:r w:rsidRPr="00E03CA1">
              <w:rPr>
                <w:rFonts w:ascii="Times New Roman" w:eastAsia="Times New Roman" w:hAnsi="Times New Roman" w:cs="Times New Roman"/>
                <w:sz w:val="20"/>
                <w:szCs w:val="20"/>
              </w:rPr>
              <w:t>Достоевский, Фёдор / Бесы Dostoevsky, Fyodor / The possessed</w:t>
            </w:r>
          </w:p>
        </w:tc>
      </w:tr>
      <w:tr w:rsidR="00AA3A84" w14:paraId="020BEBFA" w14:textId="77777777" w:rsidTr="00AA3A84">
        <w:trPr>
          <w:trHeight w:val="20"/>
        </w:trPr>
        <w:tc>
          <w:tcPr>
            <w:tcW w:w="2040" w:type="dxa"/>
          </w:tcPr>
          <w:p w14:paraId="6ECBDBFF" w14:textId="0B5E3BB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юридически</w:t>
            </w:r>
          </w:p>
        </w:tc>
        <w:tc>
          <w:tcPr>
            <w:tcW w:w="5141" w:type="dxa"/>
          </w:tcPr>
          <w:p w14:paraId="1DC3AD31" w14:textId="3925F65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В соответствии с правовыми нормами, по закону. Оформить завещание ю. Дочь уже ю. правомочна. Квалифицировать поступок ю.</w:t>
            </w:r>
          </w:p>
        </w:tc>
        <w:tc>
          <w:tcPr>
            <w:tcW w:w="716" w:type="dxa"/>
          </w:tcPr>
          <w:p w14:paraId="76D7E579" w14:textId="0068EC3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912</w:t>
            </w:r>
          </w:p>
        </w:tc>
        <w:tc>
          <w:tcPr>
            <w:tcW w:w="1560" w:type="dxa"/>
          </w:tcPr>
          <w:p w14:paraId="538B4765" w14:textId="543A7D5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 xml:space="preserve">de jure </w:t>
            </w:r>
            <w:r w:rsidRPr="00E03CA1">
              <w:rPr>
                <w:rFonts w:ascii="Times New Roman" w:eastAsia="Times New Roman" w:hAnsi="Times New Roman" w:cs="Times New Roman"/>
                <w:sz w:val="20"/>
                <w:szCs w:val="20"/>
              </w:rPr>
              <w:t>лат</w:t>
            </w:r>
            <w:r w:rsidRPr="00E03CA1">
              <w:rPr>
                <w:rFonts w:ascii="Times New Roman" w:eastAsia="Times New Roman" w:hAnsi="Times New Roman" w:cs="Times New Roman"/>
                <w:sz w:val="20"/>
                <w:szCs w:val="20"/>
                <w:lang w:val="en-GB"/>
              </w:rPr>
              <w:t>., juridically, legally</w:t>
            </w:r>
          </w:p>
        </w:tc>
        <w:tc>
          <w:tcPr>
            <w:tcW w:w="5103" w:type="dxa"/>
          </w:tcPr>
          <w:p w14:paraId="213ED206" w14:textId="62E7C63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Конечно не догадается, - решительным дурачком подхватил Петр Степанович, - потому что ведь юридически... </w:t>
            </w:r>
            <w:r w:rsidRPr="00E03CA1">
              <w:rPr>
                <w:rFonts w:ascii="Times New Roman" w:eastAsia="Times New Roman" w:hAnsi="Times New Roman" w:cs="Times New Roman"/>
                <w:sz w:val="20"/>
                <w:szCs w:val="20"/>
                <w:lang w:val="en-GB"/>
              </w:rPr>
              <w:t xml:space="preserve">"Of course she won't," said Pyotr Stepanovitch with all the confidence of a perfect simpleton, "for legally . . . </w:t>
            </w:r>
            <w:r w:rsidRPr="00E03CA1">
              <w:rPr>
                <w:rFonts w:ascii="Times New Roman" w:eastAsia="Times New Roman" w:hAnsi="Times New Roman" w:cs="Times New Roman"/>
                <w:sz w:val="20"/>
                <w:szCs w:val="20"/>
              </w:rPr>
              <w:t>Достоевский, Фёдор / Бесы Dostoevsky, Fyodor / The possessed</w:t>
            </w:r>
          </w:p>
        </w:tc>
      </w:tr>
      <w:tr w:rsidR="00AA3A84" w:rsidRPr="003E37BE" w14:paraId="4B6E783E" w14:textId="77777777" w:rsidTr="00AA3A84">
        <w:trPr>
          <w:trHeight w:val="20"/>
        </w:trPr>
        <w:tc>
          <w:tcPr>
            <w:tcW w:w="2040" w:type="dxa"/>
          </w:tcPr>
          <w:p w14:paraId="00C0430D" w14:textId="70AB9F5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творчески</w:t>
            </w:r>
          </w:p>
        </w:tc>
        <w:tc>
          <w:tcPr>
            <w:tcW w:w="5141" w:type="dxa"/>
          </w:tcPr>
          <w:p w14:paraId="6AD8FE6E" w14:textId="030BCBE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творчеству, как характерно для него., &lt;1.2&gt; С точки зрения творчества. &lt;nod&gt; 1.2.2.4.</w:t>
            </w:r>
          </w:p>
        </w:tc>
        <w:tc>
          <w:tcPr>
            <w:tcW w:w="716" w:type="dxa"/>
          </w:tcPr>
          <w:p w14:paraId="21A59F14" w14:textId="76994E7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886</w:t>
            </w:r>
          </w:p>
        </w:tc>
        <w:tc>
          <w:tcPr>
            <w:tcW w:w="1560" w:type="dxa"/>
          </w:tcPr>
          <w:p w14:paraId="69D47909" w14:textId="7264930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constructively, inventively</w:t>
            </w:r>
          </w:p>
        </w:tc>
        <w:tc>
          <w:tcPr>
            <w:tcW w:w="5103" w:type="dxa"/>
          </w:tcPr>
          <w:p w14:paraId="17344602" w14:textId="176A9738"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Я нашел простые процессы, позволяющие существенно повысить способность человека творчески и конструктивно подходить к мирским </w:t>
            </w:r>
            <w:r w:rsidRPr="00E03CA1">
              <w:rPr>
                <w:rFonts w:ascii="Times New Roman" w:eastAsia="Times New Roman" w:hAnsi="Times New Roman" w:cs="Times New Roman"/>
                <w:sz w:val="20"/>
                <w:szCs w:val="20"/>
              </w:rPr>
              <w:lastRenderedPageBreak/>
              <w:t xml:space="preserve">заботам, освоить которые под силу каждому. </w:t>
            </w:r>
            <w:r w:rsidRPr="00E03CA1">
              <w:rPr>
                <w:rFonts w:ascii="Times New Roman" w:eastAsia="Times New Roman" w:hAnsi="Times New Roman" w:cs="Times New Roman"/>
                <w:sz w:val="20"/>
                <w:szCs w:val="20"/>
                <w:lang w:val="en-GB"/>
              </w:rPr>
              <w:t xml:space="preserve">And I've uncovered simple processes that we can all learn to use that will vastly improve our ability to deal proactively and constructively with the mundane realities of the world. </w:t>
            </w:r>
            <w:r w:rsidRPr="00E03CA1">
              <w:rPr>
                <w:rFonts w:ascii="Times New Roman" w:eastAsia="Times New Roman" w:hAnsi="Times New Roman" w:cs="Times New Roman"/>
                <w:sz w:val="20"/>
                <w:szCs w:val="20"/>
              </w:rPr>
              <w:t>Аллен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Дэвид</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Далхаймер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Маттиас</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Калле</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Как</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привести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дела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порядок</w:t>
            </w:r>
            <w:r w:rsidRPr="00E03CA1">
              <w:rPr>
                <w:rFonts w:ascii="Times New Roman" w:eastAsia="Times New Roman" w:hAnsi="Times New Roman" w:cs="Times New Roman"/>
                <w:sz w:val="20"/>
                <w:szCs w:val="20"/>
                <w:lang w:val="en-GB"/>
              </w:rPr>
              <w:t xml:space="preserve"> Allen, David / Getting Things Done</w:t>
            </w:r>
          </w:p>
        </w:tc>
      </w:tr>
      <w:tr w:rsidR="00AA3A84" w:rsidRPr="00E96960" w14:paraId="25DD6D62" w14:textId="77777777" w:rsidTr="00AA3A84">
        <w:trPr>
          <w:trHeight w:val="20"/>
        </w:trPr>
        <w:tc>
          <w:tcPr>
            <w:tcW w:w="2040" w:type="dxa"/>
          </w:tcPr>
          <w:p w14:paraId="6106A005" w14:textId="6F38010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психически</w:t>
            </w:r>
          </w:p>
        </w:tc>
        <w:tc>
          <w:tcPr>
            <w:tcW w:w="5141" w:type="dxa"/>
          </w:tcPr>
          <w:p w14:paraId="5635C75E" w14:textId="528D5B6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 точки зрения психики.</w:t>
            </w:r>
          </w:p>
        </w:tc>
        <w:tc>
          <w:tcPr>
            <w:tcW w:w="716" w:type="dxa"/>
          </w:tcPr>
          <w:p w14:paraId="682E3C09" w14:textId="13F7D4F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804</w:t>
            </w:r>
          </w:p>
        </w:tc>
        <w:tc>
          <w:tcPr>
            <w:tcW w:w="1560" w:type="dxa"/>
          </w:tcPr>
          <w:p w14:paraId="50C20BC5" w14:textId="25B2903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mentally</w:t>
            </w:r>
          </w:p>
        </w:tc>
        <w:tc>
          <w:tcPr>
            <w:tcW w:w="5103" w:type="dxa"/>
          </w:tcPr>
          <w:p w14:paraId="3F4A70FD" w14:textId="4E53E240" w:rsidR="00AA3A84" w:rsidRPr="00686AF0" w:rsidRDefault="00AA3A84" w:rsidP="003431B8">
            <w:pPr>
              <w:pStyle w:val="af2"/>
              <w:jc w:val="both"/>
              <w:rPr>
                <w:rFonts w:ascii="Times New Roman" w:hAnsi="Times New Roman" w:cs="Times New Roman"/>
                <w:bCs/>
                <w:sz w:val="28"/>
                <w:szCs w:val="28"/>
                <w:lang w:val="en-US"/>
              </w:rPr>
            </w:pPr>
            <w:r w:rsidRPr="00E03CA1">
              <w:rPr>
                <w:rFonts w:ascii="Times New Roman" w:eastAsia="Times New Roman" w:hAnsi="Times New Roman" w:cs="Times New Roman"/>
                <w:sz w:val="20"/>
                <w:szCs w:val="20"/>
              </w:rPr>
              <w:t>отменить</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смертную</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казнь</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для</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лиц</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не</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достигших</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на</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момент</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совершения</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преступления</w:t>
            </w:r>
            <w:r w:rsidRPr="00686AF0">
              <w:rPr>
                <w:rFonts w:ascii="Times New Roman" w:eastAsia="Times New Roman" w:hAnsi="Times New Roman" w:cs="Times New Roman"/>
                <w:sz w:val="20"/>
                <w:szCs w:val="20"/>
                <w:lang w:val="en-US"/>
              </w:rPr>
              <w:t xml:space="preserve"> 18-</w:t>
            </w:r>
            <w:r w:rsidRPr="00E03CA1">
              <w:rPr>
                <w:rFonts w:ascii="Times New Roman" w:eastAsia="Times New Roman" w:hAnsi="Times New Roman" w:cs="Times New Roman"/>
                <w:sz w:val="20"/>
                <w:szCs w:val="20"/>
              </w:rPr>
              <w:t>летнего</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возраста</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и</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для</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психически</w:t>
            </w:r>
            <w:r w:rsidRPr="00686AF0">
              <w:rPr>
                <w:rFonts w:ascii="Times New Roman" w:eastAsia="Times New Roman" w:hAnsi="Times New Roman" w:cs="Times New Roman"/>
                <w:sz w:val="20"/>
                <w:szCs w:val="20"/>
                <w:lang w:val="en-US"/>
              </w:rPr>
              <w:t xml:space="preserve"> </w:t>
            </w:r>
            <w:r w:rsidRPr="00E03CA1">
              <w:rPr>
                <w:rFonts w:ascii="Times New Roman" w:eastAsia="Times New Roman" w:hAnsi="Times New Roman" w:cs="Times New Roman"/>
                <w:sz w:val="20"/>
                <w:szCs w:val="20"/>
              </w:rPr>
              <w:t>больных</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To</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abolish</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death</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penalty</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for</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people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who</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were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under</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age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of</w:t>
            </w:r>
            <w:r w:rsidRPr="00686AF0">
              <w:rPr>
                <w:rFonts w:ascii="Times New Roman" w:eastAsia="Times New Roman" w:hAnsi="Times New Roman" w:cs="Times New Roman"/>
                <w:sz w:val="20"/>
                <w:szCs w:val="20"/>
                <w:lang w:val="en-US"/>
              </w:rPr>
              <w:t xml:space="preserve"> 18 </w:t>
            </w:r>
            <w:r w:rsidRPr="003431B8">
              <w:rPr>
                <w:rFonts w:ascii="Times New Roman" w:eastAsia="Times New Roman" w:hAnsi="Times New Roman" w:cs="Times New Roman"/>
                <w:sz w:val="20"/>
                <w:szCs w:val="20"/>
                <w:lang w:val="en-US"/>
              </w:rPr>
              <w:t>at</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time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crimes</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were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committed</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and</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for</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mentally</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ill</w:t>
            </w:r>
            <w:r w:rsidRPr="00686AF0">
              <w:rPr>
                <w:rFonts w:ascii="Times New Roman" w:eastAsia="Times New Roman" w:hAnsi="Times New Roman" w:cs="Times New Roman"/>
                <w:sz w:val="20"/>
                <w:szCs w:val="20"/>
                <w:lang w:val="en-US"/>
              </w:rPr>
              <w:t>;</w:t>
            </w:r>
          </w:p>
        </w:tc>
      </w:tr>
      <w:tr w:rsidR="00AA3A84" w:rsidRPr="003E37BE" w14:paraId="135641CA" w14:textId="77777777" w:rsidTr="00AA3A84">
        <w:trPr>
          <w:trHeight w:val="20"/>
        </w:trPr>
        <w:tc>
          <w:tcPr>
            <w:tcW w:w="2040" w:type="dxa"/>
          </w:tcPr>
          <w:p w14:paraId="115B88DF" w14:textId="031BA1A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по-гречески</w:t>
            </w:r>
          </w:p>
        </w:tc>
        <w:tc>
          <w:tcPr>
            <w:tcW w:w="5141" w:type="dxa"/>
          </w:tcPr>
          <w:p w14:paraId="7F9E81B0" w14:textId="5614FC1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грекам, как характерно для них или для Греции., &lt;1.2&gt; На греческом языке. &lt;nod&gt; 1.2.2.4.</w:t>
            </w:r>
          </w:p>
        </w:tc>
        <w:tc>
          <w:tcPr>
            <w:tcW w:w="716" w:type="dxa"/>
          </w:tcPr>
          <w:p w14:paraId="7EE2435B" w14:textId="7E183E0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766</w:t>
            </w:r>
          </w:p>
        </w:tc>
        <w:tc>
          <w:tcPr>
            <w:tcW w:w="1560" w:type="dxa"/>
          </w:tcPr>
          <w:p w14:paraId="493EF52A" w14:textId="03104F17"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in Greek, in the greek manner, in the greek way</w:t>
            </w:r>
          </w:p>
        </w:tc>
        <w:tc>
          <w:tcPr>
            <w:tcW w:w="5103" w:type="dxa"/>
          </w:tcPr>
          <w:p w14:paraId="0F5036E2" w14:textId="77777777" w:rsidR="00AA3A84" w:rsidRPr="00E03CA1" w:rsidRDefault="00AA3A84" w:rsidP="003431B8">
            <w:pPr>
              <w:pStyle w:val="af2"/>
              <w:jc w:val="both"/>
              <w:rPr>
                <w:rFonts w:ascii="Times New Roman" w:hAnsi="Times New Roman" w:cs="Times New Roman"/>
                <w:bCs/>
                <w:sz w:val="28"/>
                <w:szCs w:val="28"/>
                <w:lang w:val="en-GB"/>
              </w:rPr>
            </w:pPr>
          </w:p>
        </w:tc>
      </w:tr>
      <w:tr w:rsidR="00AA3A84" w:rsidRPr="003E37BE" w14:paraId="491DA2BE" w14:textId="77777777" w:rsidTr="00AA3A84">
        <w:trPr>
          <w:trHeight w:val="20"/>
        </w:trPr>
        <w:tc>
          <w:tcPr>
            <w:tcW w:w="2040" w:type="dxa"/>
          </w:tcPr>
          <w:p w14:paraId="127C534F" w14:textId="23B6CFD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генетически</w:t>
            </w:r>
          </w:p>
        </w:tc>
        <w:tc>
          <w:tcPr>
            <w:tcW w:w="5141" w:type="dxa"/>
          </w:tcPr>
          <w:p w14:paraId="4694C4BB" w14:textId="3750449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 точки зрения происхождения., С точки зрения сочетания генов.</w:t>
            </w:r>
          </w:p>
        </w:tc>
        <w:tc>
          <w:tcPr>
            <w:tcW w:w="716" w:type="dxa"/>
          </w:tcPr>
          <w:p w14:paraId="544C1B44" w14:textId="1D63813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750</w:t>
            </w:r>
          </w:p>
        </w:tc>
        <w:tc>
          <w:tcPr>
            <w:tcW w:w="1560" w:type="dxa"/>
          </w:tcPr>
          <w:p w14:paraId="06BED7AC" w14:textId="0D61BFB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genetically, original idiotype</w:t>
            </w:r>
          </w:p>
        </w:tc>
        <w:tc>
          <w:tcPr>
            <w:tcW w:w="5103" w:type="dxa"/>
          </w:tcPr>
          <w:p w14:paraId="62649E66" w14:textId="7A050FBE"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Если бы мы потеряли тебя, это ослабило бы нас, говорил Лео. 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только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генетически</w:t>
            </w:r>
            <w:r w:rsidRPr="00E03CA1">
              <w:rPr>
                <w:rFonts w:ascii="Times New Roman" w:eastAsia="Times New Roman" w:hAnsi="Times New Roman" w:cs="Times New Roman"/>
                <w:sz w:val="20"/>
                <w:szCs w:val="20"/>
                <w:lang w:val="en-GB"/>
              </w:rPr>
              <w:t xml:space="preserve">. “Losing you would have diminished us, Leo said, and not just genetically. </w:t>
            </w:r>
            <w:r w:rsidRPr="00E03CA1">
              <w:rPr>
                <w:rFonts w:ascii="Times New Roman" w:eastAsia="Times New Roman" w:hAnsi="Times New Roman" w:cs="Times New Roman"/>
                <w:sz w:val="20"/>
                <w:szCs w:val="20"/>
              </w:rPr>
              <w:t>Буджолд</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Лоис</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Макмастер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свободном</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падении</w:t>
            </w:r>
            <w:r w:rsidRPr="00E03CA1">
              <w:rPr>
                <w:rFonts w:ascii="Times New Roman" w:eastAsia="Times New Roman" w:hAnsi="Times New Roman" w:cs="Times New Roman"/>
                <w:sz w:val="20"/>
                <w:szCs w:val="20"/>
                <w:lang w:val="en-GB"/>
              </w:rPr>
              <w:t xml:space="preserve"> Bujold, Lois McMaster / Falling Free</w:t>
            </w:r>
          </w:p>
        </w:tc>
      </w:tr>
      <w:tr w:rsidR="00AA3A84" w14:paraId="75C910ED" w14:textId="77777777" w:rsidTr="00AA3A84">
        <w:trPr>
          <w:trHeight w:val="20"/>
        </w:trPr>
        <w:tc>
          <w:tcPr>
            <w:tcW w:w="2040" w:type="dxa"/>
          </w:tcPr>
          <w:p w14:paraId="48DF6BE5" w14:textId="2F39EFA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по-латыни</w:t>
            </w:r>
          </w:p>
        </w:tc>
        <w:tc>
          <w:tcPr>
            <w:tcW w:w="5141" w:type="dxa"/>
          </w:tcPr>
          <w:p w14:paraId="3E3B1DAA" w14:textId="5CAC78D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&lt;1.2&gt; То же, что: по-латински.</w:t>
            </w:r>
          </w:p>
        </w:tc>
        <w:tc>
          <w:tcPr>
            <w:tcW w:w="716" w:type="dxa"/>
          </w:tcPr>
          <w:p w14:paraId="7CEDD028" w14:textId="5FA5BF4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746</w:t>
            </w:r>
          </w:p>
        </w:tc>
        <w:tc>
          <w:tcPr>
            <w:tcW w:w="1560" w:type="dxa"/>
          </w:tcPr>
          <w:p w14:paraId="4A5780B9" w14:textId="74A6FBF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Latin</w:t>
            </w:r>
          </w:p>
        </w:tc>
        <w:tc>
          <w:tcPr>
            <w:tcW w:w="5103" w:type="dxa"/>
          </w:tcPr>
          <w:p w14:paraId="19F20C28" w14:textId="77777777" w:rsidR="00AA3A84" w:rsidRPr="00E03CA1" w:rsidRDefault="00AA3A84" w:rsidP="003431B8">
            <w:pPr>
              <w:pStyle w:val="af2"/>
              <w:jc w:val="both"/>
              <w:rPr>
                <w:rFonts w:ascii="Times New Roman" w:hAnsi="Times New Roman" w:cs="Times New Roman"/>
                <w:bCs/>
                <w:sz w:val="28"/>
                <w:szCs w:val="28"/>
              </w:rPr>
            </w:pPr>
          </w:p>
        </w:tc>
      </w:tr>
      <w:tr w:rsidR="00AA3A84" w:rsidRPr="003E37BE" w14:paraId="33BA8F3B" w14:textId="77777777" w:rsidTr="00AA3A84">
        <w:trPr>
          <w:trHeight w:val="20"/>
        </w:trPr>
        <w:tc>
          <w:tcPr>
            <w:tcW w:w="2040" w:type="dxa"/>
          </w:tcPr>
          <w:p w14:paraId="2DAB23D6" w14:textId="451C833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зверски</w:t>
            </w:r>
          </w:p>
        </w:tc>
        <w:tc>
          <w:tcPr>
            <w:tcW w:w="5141" w:type="dxa"/>
          </w:tcPr>
          <w:p w14:paraId="198A8C7B" w14:textId="71E31BE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Крайне жестоко, свирепо., &lt;2&gt; Как свойственно зверю (1), как характерно для него., &lt;5.1&gt; Очень, чрезвычайно сильно.</w:t>
            </w:r>
          </w:p>
        </w:tc>
        <w:tc>
          <w:tcPr>
            <w:tcW w:w="716" w:type="dxa"/>
          </w:tcPr>
          <w:p w14:paraId="733C05F3" w14:textId="30B2C3A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728</w:t>
            </w:r>
          </w:p>
        </w:tc>
        <w:tc>
          <w:tcPr>
            <w:tcW w:w="1560" w:type="dxa"/>
          </w:tcPr>
          <w:p w14:paraId="60BD2F1D" w14:textId="55091AB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awfully, terribly, brutally</w:t>
            </w:r>
          </w:p>
        </w:tc>
        <w:tc>
          <w:tcPr>
            <w:tcW w:w="5103" w:type="dxa"/>
          </w:tcPr>
          <w:p w14:paraId="54C564D8" w14:textId="59529CAB"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Ваша обожаемая супруга была зверски убита! </w:t>
            </w:r>
            <w:r w:rsidRPr="00E03CA1">
              <w:rPr>
                <w:rFonts w:ascii="Times New Roman" w:eastAsia="Times New Roman" w:hAnsi="Times New Roman" w:cs="Times New Roman"/>
                <w:sz w:val="20"/>
                <w:szCs w:val="20"/>
                <w:lang w:val="en-GB"/>
              </w:rPr>
              <w:t xml:space="preserve">Your beloved wife was brutally murdered ! </w:t>
            </w:r>
            <w:r w:rsidRPr="00E03CA1">
              <w:rPr>
                <w:rFonts w:ascii="Times New Roman" w:eastAsia="Times New Roman" w:hAnsi="Times New Roman" w:cs="Times New Roman"/>
                <w:sz w:val="20"/>
                <w:szCs w:val="20"/>
              </w:rPr>
              <w:t>Гулик</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Роберт</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ван</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Лакированная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ширма</w:t>
            </w:r>
            <w:r w:rsidRPr="00E03CA1">
              <w:rPr>
                <w:rFonts w:ascii="Times New Roman" w:eastAsia="Times New Roman" w:hAnsi="Times New Roman" w:cs="Times New Roman"/>
                <w:sz w:val="20"/>
                <w:szCs w:val="20"/>
                <w:lang w:val="en-GB"/>
              </w:rPr>
              <w:t xml:space="preserve"> Gulik, Robert van / The Lacquer Screen</w:t>
            </w:r>
          </w:p>
        </w:tc>
      </w:tr>
      <w:tr w:rsidR="00AA3A84" w14:paraId="4DF18B52" w14:textId="77777777" w:rsidTr="00AA3A84">
        <w:trPr>
          <w:trHeight w:val="20"/>
        </w:trPr>
        <w:tc>
          <w:tcPr>
            <w:tcW w:w="2040" w:type="dxa"/>
          </w:tcPr>
          <w:p w14:paraId="6444F1B9" w14:textId="5151432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детски</w:t>
            </w:r>
          </w:p>
        </w:tc>
        <w:tc>
          <w:tcPr>
            <w:tcW w:w="5141" w:type="dxa"/>
          </w:tcPr>
          <w:p w14:paraId="43FA3CAB" w14:textId="358B2D9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детям (1), как характерно для них.</w:t>
            </w:r>
          </w:p>
        </w:tc>
        <w:tc>
          <w:tcPr>
            <w:tcW w:w="716" w:type="dxa"/>
          </w:tcPr>
          <w:p w14:paraId="71F64CA0" w14:textId="37614A6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722</w:t>
            </w:r>
          </w:p>
        </w:tc>
        <w:tc>
          <w:tcPr>
            <w:tcW w:w="1560" w:type="dxa"/>
          </w:tcPr>
          <w:p w14:paraId="10E69488" w14:textId="2A6F587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childlike; childish</w:t>
            </w:r>
          </w:p>
        </w:tc>
        <w:tc>
          <w:tcPr>
            <w:tcW w:w="5103" w:type="dxa"/>
          </w:tcPr>
          <w:p w14:paraId="78DCE95D" w14:textId="0CA2607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От радости, что за вас идет? — завопил каким-то детски звонким голосом Калганов. </w:t>
            </w:r>
            <w:r w:rsidRPr="00E03CA1">
              <w:rPr>
                <w:rFonts w:ascii="Times New Roman" w:eastAsia="Times New Roman" w:hAnsi="Times New Roman" w:cs="Times New Roman"/>
                <w:sz w:val="20"/>
                <w:szCs w:val="20"/>
                <w:lang w:val="en-GB"/>
              </w:rPr>
              <w:t xml:space="preserve">""So pleased she was going to marry you!"" yelled Kalganov, in a ringing, childish voice. </w:t>
            </w:r>
            <w:r w:rsidRPr="00E03CA1">
              <w:rPr>
                <w:rFonts w:ascii="Times New Roman" w:eastAsia="Times New Roman" w:hAnsi="Times New Roman" w:cs="Times New Roman"/>
                <w:sz w:val="20"/>
                <w:szCs w:val="20"/>
              </w:rPr>
              <w:t>Достоевский, Фёдор / Братья Карамазовы"</w:t>
            </w:r>
          </w:p>
        </w:tc>
      </w:tr>
      <w:tr w:rsidR="00AA3A84" w:rsidRPr="00E03CA1" w14:paraId="03E0891C" w14:textId="77777777" w:rsidTr="00AA3A84">
        <w:trPr>
          <w:trHeight w:val="20"/>
        </w:trPr>
        <w:tc>
          <w:tcPr>
            <w:tcW w:w="2040" w:type="dxa"/>
          </w:tcPr>
          <w:p w14:paraId="0E8A20AE" w14:textId="7D3AD07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философски</w:t>
            </w:r>
          </w:p>
        </w:tc>
        <w:tc>
          <w:tcPr>
            <w:tcW w:w="5141" w:type="dxa"/>
          </w:tcPr>
          <w:p w14:paraId="6414705A" w14:textId="545BFBB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В соответствии с принципами философии (1*1,3). &lt;nod&gt; 1.2.2.7., &lt;2&gt; Как свойственно философу (2*), как характерно для него., &lt;1.2&gt; С точки зрения философии (1*1,3). &lt;nod&gt; 1.2.2.4.</w:t>
            </w:r>
          </w:p>
        </w:tc>
        <w:tc>
          <w:tcPr>
            <w:tcW w:w="716" w:type="dxa"/>
          </w:tcPr>
          <w:p w14:paraId="7F2725ED" w14:textId="67D43B7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717</w:t>
            </w:r>
          </w:p>
        </w:tc>
        <w:tc>
          <w:tcPr>
            <w:tcW w:w="1560" w:type="dxa"/>
          </w:tcPr>
          <w:p w14:paraId="1BE6F142" w14:textId="53FA804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philosophically</w:t>
            </w:r>
          </w:p>
        </w:tc>
        <w:tc>
          <w:tcPr>
            <w:tcW w:w="5103" w:type="dxa"/>
          </w:tcPr>
          <w:p w14:paraId="05C223B5" w14:textId="4C18E0A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Надо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философски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относиться</w:t>
            </w:r>
            <w:r w:rsidRPr="00E03CA1">
              <w:rPr>
                <w:rFonts w:ascii="Times New Roman" w:eastAsia="Times New Roman" w:hAnsi="Times New Roman" w:cs="Times New Roman"/>
                <w:sz w:val="20"/>
                <w:szCs w:val="20"/>
                <w:lang w:val="en-GB"/>
              </w:rPr>
              <w:t xml:space="preserve">. I must look at it philosophically. Chekhov, A. / Three years </w:t>
            </w:r>
            <w:r w:rsidRPr="00E03CA1">
              <w:rPr>
                <w:rFonts w:ascii="Times New Roman" w:eastAsia="Times New Roman" w:hAnsi="Times New Roman" w:cs="Times New Roman"/>
                <w:sz w:val="20"/>
                <w:szCs w:val="20"/>
              </w:rPr>
              <w:t>Чехов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П</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Три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года</w:t>
            </w:r>
          </w:p>
        </w:tc>
      </w:tr>
      <w:tr w:rsidR="00AA3A84" w14:paraId="29A7A80B" w14:textId="77777777" w:rsidTr="00AA3A84">
        <w:trPr>
          <w:trHeight w:val="20"/>
        </w:trPr>
        <w:tc>
          <w:tcPr>
            <w:tcW w:w="2040" w:type="dxa"/>
          </w:tcPr>
          <w:p w14:paraId="09C69F96" w14:textId="716FB9A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химически</w:t>
            </w:r>
          </w:p>
        </w:tc>
        <w:tc>
          <w:tcPr>
            <w:tcW w:w="5141" w:type="dxa"/>
          </w:tcPr>
          <w:p w14:paraId="23E4E79B" w14:textId="66329BC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Химическим путем, используя методы химии (1) или продукты химии (2)., С точки зрения химического состава.</w:t>
            </w:r>
          </w:p>
        </w:tc>
        <w:tc>
          <w:tcPr>
            <w:tcW w:w="716" w:type="dxa"/>
          </w:tcPr>
          <w:p w14:paraId="1F95DBEF" w14:textId="3E8F063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683</w:t>
            </w:r>
          </w:p>
        </w:tc>
        <w:tc>
          <w:tcPr>
            <w:tcW w:w="1560" w:type="dxa"/>
          </w:tcPr>
          <w:p w14:paraId="53232342" w14:textId="0FEE85E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chemically</w:t>
            </w:r>
          </w:p>
        </w:tc>
        <w:tc>
          <w:tcPr>
            <w:tcW w:w="5103" w:type="dxa"/>
          </w:tcPr>
          <w:p w14:paraId="060C871A" w14:textId="4C930C6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Свиные органы, которые структурно, химически и генетически будут настолько человечьими, что тело реципиента не станет их отторгать. </w:t>
            </w:r>
            <w:r w:rsidRPr="00E03CA1">
              <w:rPr>
                <w:rFonts w:ascii="Times New Roman" w:eastAsia="Times New Roman" w:hAnsi="Times New Roman" w:cs="Times New Roman"/>
                <w:sz w:val="20"/>
                <w:szCs w:val="20"/>
                <w:lang w:val="en-GB"/>
              </w:rPr>
              <w:t xml:space="preserve">“Pig organs that will be structurally, chemically, genetically so human that the recipient’s body won’t reject them. </w:t>
            </w:r>
            <w:r w:rsidRPr="00E03CA1">
              <w:rPr>
                <w:rFonts w:ascii="Times New Roman" w:eastAsia="Times New Roman" w:hAnsi="Times New Roman" w:cs="Times New Roman"/>
                <w:sz w:val="20"/>
                <w:szCs w:val="20"/>
              </w:rPr>
              <w:t>Кунц, Дин / Затаив дыхание Koontz, Dean Ray / Breathless</w:t>
            </w:r>
          </w:p>
        </w:tc>
      </w:tr>
      <w:tr w:rsidR="00AA3A84" w14:paraId="74BEAFF4" w14:textId="77777777" w:rsidTr="00AA3A84">
        <w:trPr>
          <w:trHeight w:val="20"/>
        </w:trPr>
        <w:tc>
          <w:tcPr>
            <w:tcW w:w="2040" w:type="dxa"/>
          </w:tcPr>
          <w:p w14:paraId="1D78D288" w14:textId="404F114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катастрофически</w:t>
            </w:r>
          </w:p>
        </w:tc>
        <w:tc>
          <w:tcPr>
            <w:tcW w:w="5141" w:type="dxa"/>
          </w:tcPr>
          <w:p w14:paraId="3F316E78" w14:textId="3456861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&lt;1.1&gt; То же, что: катастрофично.</w:t>
            </w:r>
          </w:p>
        </w:tc>
        <w:tc>
          <w:tcPr>
            <w:tcW w:w="716" w:type="dxa"/>
          </w:tcPr>
          <w:p w14:paraId="6667BADF" w14:textId="766219A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670</w:t>
            </w:r>
          </w:p>
        </w:tc>
        <w:tc>
          <w:tcPr>
            <w:tcW w:w="1560" w:type="dxa"/>
          </w:tcPr>
          <w:p w14:paraId="3478EF94" w14:textId="2C7E456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disastrously</w:t>
            </w:r>
          </w:p>
        </w:tc>
        <w:tc>
          <w:tcPr>
            <w:tcW w:w="5103" w:type="dxa"/>
          </w:tcPr>
          <w:p w14:paraId="1E8BD031" w14:textId="77777777" w:rsidR="00AA3A84" w:rsidRPr="00E03CA1" w:rsidRDefault="00AA3A84" w:rsidP="003431B8">
            <w:pPr>
              <w:pStyle w:val="af2"/>
              <w:jc w:val="both"/>
              <w:rPr>
                <w:rFonts w:ascii="Times New Roman" w:hAnsi="Times New Roman" w:cs="Times New Roman"/>
                <w:bCs/>
                <w:sz w:val="28"/>
                <w:szCs w:val="28"/>
              </w:rPr>
            </w:pPr>
          </w:p>
        </w:tc>
      </w:tr>
      <w:tr w:rsidR="00AA3A84" w:rsidRPr="00E03CA1" w14:paraId="496DBE47" w14:textId="77777777" w:rsidTr="00AA3A84">
        <w:trPr>
          <w:trHeight w:val="20"/>
        </w:trPr>
        <w:tc>
          <w:tcPr>
            <w:tcW w:w="2040" w:type="dxa"/>
          </w:tcPr>
          <w:p w14:paraId="701DBB8B" w14:textId="033A3DE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специфически</w:t>
            </w:r>
          </w:p>
        </w:tc>
        <w:tc>
          <w:tcPr>
            <w:tcW w:w="5141" w:type="dxa"/>
          </w:tcPr>
          <w:p w14:paraId="3FB0C7D2" w14:textId="6C651EC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Характеризуясь какой-л. спецификой.</w:t>
            </w:r>
          </w:p>
        </w:tc>
        <w:tc>
          <w:tcPr>
            <w:tcW w:w="716" w:type="dxa"/>
          </w:tcPr>
          <w:p w14:paraId="7BEE94BC" w14:textId="7E59C48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645</w:t>
            </w:r>
          </w:p>
        </w:tc>
        <w:tc>
          <w:tcPr>
            <w:tcW w:w="1560" w:type="dxa"/>
          </w:tcPr>
          <w:p w14:paraId="0ACCDB26" w14:textId="54D56DE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specifically</w:t>
            </w:r>
          </w:p>
        </w:tc>
        <w:tc>
          <w:tcPr>
            <w:tcW w:w="5103" w:type="dxa"/>
          </w:tcPr>
          <w:p w14:paraId="6FFFF52D" w14:textId="1AE5D7F7"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С самого начала следует отметить, что для таблицы Кантильона—Кенэ специфически физиократические черты не имеют значения. </w:t>
            </w:r>
            <w:r w:rsidRPr="00E03CA1">
              <w:rPr>
                <w:rFonts w:ascii="Times New Roman" w:eastAsia="Times New Roman" w:hAnsi="Times New Roman" w:cs="Times New Roman"/>
                <w:sz w:val="20"/>
                <w:szCs w:val="20"/>
                <w:lang w:val="en-GB"/>
              </w:rPr>
              <w:t xml:space="preserve">It should be observed at the outset that so far as the idea of such a schema is concerned the specifically physiocrat features in the Cantillon-Quesnay tableau are irrelevant. </w:t>
            </w:r>
            <w:r w:rsidRPr="00E03CA1">
              <w:rPr>
                <w:rFonts w:ascii="Times New Roman" w:eastAsia="Times New Roman" w:hAnsi="Times New Roman" w:cs="Times New Roman"/>
                <w:sz w:val="20"/>
                <w:szCs w:val="20"/>
              </w:rPr>
              <w:t>Шумпетер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Йозеф</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История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экономического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анализа</w:t>
            </w:r>
            <w:r w:rsidRPr="00E03CA1">
              <w:rPr>
                <w:rFonts w:ascii="Times New Roman" w:eastAsia="Times New Roman" w:hAnsi="Times New Roman" w:cs="Times New Roman"/>
                <w:sz w:val="20"/>
                <w:szCs w:val="20"/>
                <w:lang w:val="en-GB"/>
              </w:rPr>
              <w:t xml:space="preserve"> Schumpeter, Joseph A. / History of Economic Analysis</w:t>
            </w:r>
          </w:p>
        </w:tc>
      </w:tr>
      <w:tr w:rsidR="00AA3A84" w:rsidRPr="00E03CA1" w14:paraId="67503559" w14:textId="77777777" w:rsidTr="00AA3A84">
        <w:trPr>
          <w:trHeight w:val="20"/>
        </w:trPr>
        <w:tc>
          <w:tcPr>
            <w:tcW w:w="2040" w:type="dxa"/>
          </w:tcPr>
          <w:p w14:paraId="47DA1034" w14:textId="7E9AD62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по-домашнему</w:t>
            </w:r>
          </w:p>
        </w:tc>
        <w:tc>
          <w:tcPr>
            <w:tcW w:w="5141" w:type="dxa"/>
          </w:tcPr>
          <w:p w14:paraId="13AC6B97" w14:textId="1517661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&lt;4&gt; Как принято, как подобает дома., &lt;5.1&gt; Как принято, как подобает дома.</w:t>
            </w:r>
          </w:p>
        </w:tc>
        <w:tc>
          <w:tcPr>
            <w:tcW w:w="716" w:type="dxa"/>
          </w:tcPr>
          <w:p w14:paraId="58A84B62" w14:textId="3DB3A5C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638</w:t>
            </w:r>
          </w:p>
        </w:tc>
        <w:tc>
          <w:tcPr>
            <w:tcW w:w="1560" w:type="dxa"/>
          </w:tcPr>
          <w:p w14:paraId="4B60CC09" w14:textId="2FEB3941"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simply, without ceremony, home-like</w:t>
            </w:r>
          </w:p>
        </w:tc>
        <w:tc>
          <w:tcPr>
            <w:tcW w:w="5103" w:type="dxa"/>
          </w:tcPr>
          <w:p w14:paraId="5B806283" w14:textId="6E003F6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Крот оказался рядом с дядюшкой Барсуком, и, поскольку те двое были все еще погружены в речные сплетни и ничто не могло их от этого занятия отвлечь, он воспользовался случаем и заметил Барсуку, как уютно и по-домашнему он чувствует себя у него в доме. </w:t>
            </w:r>
            <w:r w:rsidRPr="00E03CA1">
              <w:rPr>
                <w:rFonts w:ascii="Times New Roman" w:eastAsia="Times New Roman" w:hAnsi="Times New Roman" w:cs="Times New Roman"/>
                <w:sz w:val="20"/>
                <w:szCs w:val="20"/>
                <w:lang w:val="en-GB"/>
              </w:rPr>
              <w:t xml:space="preserve">The Mole found himself placed next to Mr. Badger, and, as the other two were still deep in river-gossip from which nothing could divert them, he took the opportunity to tell Badger how comfortable and home-like it all felt to him. Grahame, Kenneth / The Wind in the Willows </w:t>
            </w:r>
            <w:r w:rsidRPr="00E03CA1">
              <w:rPr>
                <w:rFonts w:ascii="Times New Roman" w:eastAsia="Times New Roman" w:hAnsi="Times New Roman" w:cs="Times New Roman"/>
                <w:sz w:val="20"/>
                <w:szCs w:val="20"/>
              </w:rPr>
              <w:t>Грэм</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Кеннет</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Ветер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ивах</w:t>
            </w:r>
          </w:p>
        </w:tc>
      </w:tr>
      <w:tr w:rsidR="00AA3A84" w14:paraId="2816A7D0" w14:textId="77777777" w:rsidTr="00AA3A84">
        <w:trPr>
          <w:trHeight w:val="20"/>
        </w:trPr>
        <w:tc>
          <w:tcPr>
            <w:tcW w:w="2040" w:type="dxa"/>
          </w:tcPr>
          <w:p w14:paraId="6EBC41C9" w14:textId="1A8DA65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биологически</w:t>
            </w:r>
          </w:p>
        </w:tc>
        <w:tc>
          <w:tcPr>
            <w:tcW w:w="5141" w:type="dxa"/>
          </w:tcPr>
          <w:p w14:paraId="4734A2AC" w14:textId="47323EF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биологический (3).</w:t>
            </w:r>
          </w:p>
        </w:tc>
        <w:tc>
          <w:tcPr>
            <w:tcW w:w="716" w:type="dxa"/>
          </w:tcPr>
          <w:p w14:paraId="495174A1" w14:textId="6DA6D69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628</w:t>
            </w:r>
          </w:p>
        </w:tc>
        <w:tc>
          <w:tcPr>
            <w:tcW w:w="1560" w:type="dxa"/>
          </w:tcPr>
          <w:p w14:paraId="54F41DA7" w14:textId="3483033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biologically</w:t>
            </w:r>
          </w:p>
        </w:tc>
        <w:tc>
          <w:tcPr>
            <w:tcW w:w="5103" w:type="dxa"/>
          </w:tcPr>
          <w:p w14:paraId="34226F5A" w14:textId="77777777" w:rsidR="00AA3A84" w:rsidRPr="00E03CA1" w:rsidRDefault="00AA3A84" w:rsidP="003431B8">
            <w:pPr>
              <w:pStyle w:val="af2"/>
              <w:jc w:val="both"/>
              <w:rPr>
                <w:rFonts w:ascii="Times New Roman" w:hAnsi="Times New Roman" w:cs="Times New Roman"/>
                <w:bCs/>
                <w:sz w:val="28"/>
                <w:szCs w:val="28"/>
              </w:rPr>
            </w:pPr>
          </w:p>
        </w:tc>
      </w:tr>
      <w:tr w:rsidR="00AA3A84" w14:paraId="2E17E101" w14:textId="77777777" w:rsidTr="00AA3A84">
        <w:trPr>
          <w:trHeight w:val="20"/>
        </w:trPr>
        <w:tc>
          <w:tcPr>
            <w:tcW w:w="2040" w:type="dxa"/>
          </w:tcPr>
          <w:p w14:paraId="3118A313" w14:textId="211E72C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истерически</w:t>
            </w:r>
          </w:p>
        </w:tc>
        <w:tc>
          <w:tcPr>
            <w:tcW w:w="5141" w:type="dxa"/>
          </w:tcPr>
          <w:p w14:paraId="1934D36A" w14:textId="2825049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истерический (2,4).</w:t>
            </w:r>
          </w:p>
        </w:tc>
        <w:tc>
          <w:tcPr>
            <w:tcW w:w="716" w:type="dxa"/>
          </w:tcPr>
          <w:p w14:paraId="1A9F563D" w14:textId="2F2D203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591</w:t>
            </w:r>
          </w:p>
        </w:tc>
        <w:tc>
          <w:tcPr>
            <w:tcW w:w="1560" w:type="dxa"/>
          </w:tcPr>
          <w:p w14:paraId="6DBC15A2" w14:textId="7138D8C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hysterically</w:t>
            </w:r>
          </w:p>
        </w:tc>
        <w:tc>
          <w:tcPr>
            <w:tcW w:w="5103" w:type="dxa"/>
          </w:tcPr>
          <w:p w14:paraId="6396DFE3" w14:textId="2CE065F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Да пишите же, если вы серьезно!.. - истерически прикрикнул Петр Степанович. </w:t>
            </w:r>
            <w:r w:rsidRPr="00E03CA1">
              <w:rPr>
                <w:rFonts w:ascii="Times New Roman" w:eastAsia="Times New Roman" w:hAnsi="Times New Roman" w:cs="Times New Roman"/>
                <w:sz w:val="20"/>
                <w:szCs w:val="20"/>
                <w:lang w:val="en-GB"/>
              </w:rPr>
              <w:t xml:space="preserve">Write, if you are in earnest!" Pyotr Stepanoviteh cried hysterically. </w:t>
            </w:r>
            <w:r w:rsidRPr="00E03CA1">
              <w:rPr>
                <w:rFonts w:ascii="Times New Roman" w:eastAsia="Times New Roman" w:hAnsi="Times New Roman" w:cs="Times New Roman"/>
                <w:sz w:val="20"/>
                <w:szCs w:val="20"/>
              </w:rPr>
              <w:t>Достоевский, Фёдор / Бесы Dostoevsky, Fyodor / The possessed</w:t>
            </w:r>
          </w:p>
        </w:tc>
      </w:tr>
      <w:tr w:rsidR="00AA3A84" w14:paraId="27A1521E" w14:textId="77777777" w:rsidTr="00AA3A84">
        <w:trPr>
          <w:trHeight w:val="20"/>
        </w:trPr>
        <w:tc>
          <w:tcPr>
            <w:tcW w:w="2040" w:type="dxa"/>
          </w:tcPr>
          <w:p w14:paraId="5C6A683E" w14:textId="37B4865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по-хозяйски</w:t>
            </w:r>
          </w:p>
        </w:tc>
        <w:tc>
          <w:tcPr>
            <w:tcW w:w="5141" w:type="dxa"/>
          </w:tcPr>
          <w:p w14:paraId="792E071C" w14:textId="239216F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хозяину (1-4,6), хозяйке (1,2), как характерно для них.</w:t>
            </w:r>
          </w:p>
        </w:tc>
        <w:tc>
          <w:tcPr>
            <w:tcW w:w="716" w:type="dxa"/>
          </w:tcPr>
          <w:p w14:paraId="75D3AF49" w14:textId="3686C78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586</w:t>
            </w:r>
          </w:p>
        </w:tc>
        <w:tc>
          <w:tcPr>
            <w:tcW w:w="1560" w:type="dxa"/>
          </w:tcPr>
          <w:p w14:paraId="54F875EF" w14:textId="6BA19E2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thriftily</w:t>
            </w:r>
          </w:p>
        </w:tc>
        <w:tc>
          <w:tcPr>
            <w:tcW w:w="5103" w:type="dxa"/>
          </w:tcPr>
          <w:p w14:paraId="5AD139C0" w14:textId="77777777" w:rsidR="00AA3A84" w:rsidRPr="00E03CA1" w:rsidRDefault="00AA3A84" w:rsidP="003431B8">
            <w:pPr>
              <w:pStyle w:val="af2"/>
              <w:jc w:val="both"/>
              <w:rPr>
                <w:rFonts w:ascii="Times New Roman" w:hAnsi="Times New Roman" w:cs="Times New Roman"/>
                <w:bCs/>
                <w:sz w:val="28"/>
                <w:szCs w:val="28"/>
              </w:rPr>
            </w:pPr>
          </w:p>
        </w:tc>
      </w:tr>
      <w:tr w:rsidR="00AA3A84" w14:paraId="203816B5" w14:textId="77777777" w:rsidTr="00AA3A84">
        <w:trPr>
          <w:trHeight w:val="20"/>
        </w:trPr>
        <w:tc>
          <w:tcPr>
            <w:tcW w:w="2040" w:type="dxa"/>
          </w:tcPr>
          <w:p w14:paraId="081535E6" w14:textId="323CE74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вкось</w:t>
            </w:r>
          </w:p>
        </w:tc>
        <w:tc>
          <w:tcPr>
            <w:tcW w:w="5141" w:type="dxa"/>
          </w:tcPr>
          <w:p w14:paraId="30C16C55" w14:textId="65826A8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Разг. В косом направлении, наискось. Глядеть в. (в сторону). &lt;Вкривь и вкось (см. Вкривь).</w:t>
            </w:r>
          </w:p>
        </w:tc>
        <w:tc>
          <w:tcPr>
            <w:tcW w:w="716" w:type="dxa"/>
          </w:tcPr>
          <w:p w14:paraId="0765C011" w14:textId="573DE36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569</w:t>
            </w:r>
          </w:p>
        </w:tc>
        <w:tc>
          <w:tcPr>
            <w:tcW w:w="1560" w:type="dxa"/>
          </w:tcPr>
          <w:p w14:paraId="6585EEB7" w14:textId="7C4909B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askew, aslant, slantwise, obliquly</w:t>
            </w:r>
          </w:p>
        </w:tc>
        <w:tc>
          <w:tcPr>
            <w:tcW w:w="5103" w:type="dxa"/>
          </w:tcPr>
          <w:p w14:paraId="5E23D891" w14:textId="190730B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И вдали - вдали едва приметная линия уходящей вкось железной дороги и на ней дымок какого-то поезда; но звуков уже не было слышно. </w:t>
            </w:r>
            <w:r w:rsidRPr="00E03CA1">
              <w:rPr>
                <w:rFonts w:ascii="Times New Roman" w:eastAsia="Times New Roman" w:hAnsi="Times New Roman" w:cs="Times New Roman"/>
                <w:sz w:val="20"/>
                <w:szCs w:val="20"/>
                <w:lang w:val="en-GB"/>
              </w:rPr>
              <w:t xml:space="preserve">And far, far away a scarcely perceptible line of the railway, running aslant, and on it the smoke of a train, but no sound was heard. </w:t>
            </w:r>
            <w:r w:rsidRPr="00E03CA1">
              <w:rPr>
                <w:rFonts w:ascii="Times New Roman" w:eastAsia="Times New Roman" w:hAnsi="Times New Roman" w:cs="Times New Roman"/>
                <w:sz w:val="20"/>
                <w:szCs w:val="20"/>
              </w:rPr>
              <w:t>Достоевский, Фёдор / Бесы Dostoevsky, Fyodor / The possessed</w:t>
            </w:r>
          </w:p>
        </w:tc>
      </w:tr>
      <w:tr w:rsidR="00AA3A84" w:rsidRPr="00E03CA1" w14:paraId="6921A8A4" w14:textId="77777777" w:rsidTr="00AA3A84">
        <w:trPr>
          <w:trHeight w:val="20"/>
        </w:trPr>
        <w:tc>
          <w:tcPr>
            <w:tcW w:w="2040" w:type="dxa"/>
          </w:tcPr>
          <w:p w14:paraId="7283E06E" w14:textId="43E39D3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идеологически</w:t>
            </w:r>
          </w:p>
        </w:tc>
        <w:tc>
          <w:tcPr>
            <w:tcW w:w="5141" w:type="dxa"/>
          </w:tcPr>
          <w:p w14:paraId="4845D99E" w14:textId="0E121EB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 точки зрения какой-л. идеологии.</w:t>
            </w:r>
          </w:p>
        </w:tc>
        <w:tc>
          <w:tcPr>
            <w:tcW w:w="716" w:type="dxa"/>
          </w:tcPr>
          <w:p w14:paraId="3ABA4D67" w14:textId="6830477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558</w:t>
            </w:r>
          </w:p>
        </w:tc>
        <w:tc>
          <w:tcPr>
            <w:tcW w:w="1560" w:type="dxa"/>
          </w:tcPr>
          <w:p w14:paraId="18383B71" w14:textId="1F33626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ideologically</w:t>
            </w:r>
          </w:p>
        </w:tc>
        <w:tc>
          <w:tcPr>
            <w:tcW w:w="5103" w:type="dxa"/>
          </w:tcPr>
          <w:p w14:paraId="404D1B6B" w14:textId="1153A52D"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Различие между идеологически искаженными и ценностными суждениями, о котором только что шла речь, вовсе не означает, что мы отрицаем их сходство. </w:t>
            </w:r>
            <w:r w:rsidRPr="00E03CA1">
              <w:rPr>
                <w:rFonts w:ascii="Times New Roman" w:eastAsia="Times New Roman" w:hAnsi="Times New Roman" w:cs="Times New Roman"/>
                <w:sz w:val="20"/>
                <w:szCs w:val="20"/>
                <w:lang w:val="en-GB"/>
              </w:rPr>
              <w:t xml:space="preserve">The distinction above between ideologically biased statements and value judgments should not, however, be interpreted as a denial of their affinity. </w:t>
            </w:r>
            <w:r w:rsidRPr="00E03CA1">
              <w:rPr>
                <w:rFonts w:ascii="Times New Roman" w:eastAsia="Times New Roman" w:hAnsi="Times New Roman" w:cs="Times New Roman"/>
                <w:sz w:val="20"/>
                <w:szCs w:val="20"/>
              </w:rPr>
              <w:t>Шумпетер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Йозеф</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История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экономического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анализа</w:t>
            </w:r>
            <w:r w:rsidRPr="00E03CA1">
              <w:rPr>
                <w:rFonts w:ascii="Times New Roman" w:eastAsia="Times New Roman" w:hAnsi="Times New Roman" w:cs="Times New Roman"/>
                <w:sz w:val="20"/>
                <w:szCs w:val="20"/>
                <w:lang w:val="en-GB"/>
              </w:rPr>
              <w:t xml:space="preserve"> Schumpeter, Joseph A. / History of Economic Analysis</w:t>
            </w:r>
          </w:p>
        </w:tc>
      </w:tr>
      <w:tr w:rsidR="00AA3A84" w:rsidRPr="00E03CA1" w14:paraId="3FBBDBF4" w14:textId="77777777" w:rsidTr="00AA3A84">
        <w:trPr>
          <w:trHeight w:val="20"/>
        </w:trPr>
        <w:tc>
          <w:tcPr>
            <w:tcW w:w="2040" w:type="dxa"/>
          </w:tcPr>
          <w:p w14:paraId="7F407054" w14:textId="50F45DF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по-военному</w:t>
            </w:r>
          </w:p>
        </w:tc>
        <w:tc>
          <w:tcPr>
            <w:tcW w:w="5141" w:type="dxa"/>
          </w:tcPr>
          <w:p w14:paraId="662246A4" w14:textId="49C532B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военнослужащему, как принято в армии.</w:t>
            </w:r>
          </w:p>
        </w:tc>
        <w:tc>
          <w:tcPr>
            <w:tcW w:w="716" w:type="dxa"/>
          </w:tcPr>
          <w:p w14:paraId="4BFCF2CB" w14:textId="2D3808A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552</w:t>
            </w:r>
          </w:p>
        </w:tc>
        <w:tc>
          <w:tcPr>
            <w:tcW w:w="1560" w:type="dxa"/>
          </w:tcPr>
          <w:p w14:paraId="41FB4132" w14:textId="59B0A48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a military way</w:t>
            </w:r>
          </w:p>
        </w:tc>
        <w:tc>
          <w:tcPr>
            <w:tcW w:w="5103" w:type="dxa"/>
          </w:tcPr>
          <w:p w14:paraId="5F00E0C5" w14:textId="68A532F9"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Они выстроились по-военному, а храбрый воин встал перед ними и, сурово глядя на них, начал проверять узлы. </w:t>
            </w:r>
            <w:r w:rsidRPr="00E03CA1">
              <w:rPr>
                <w:rFonts w:ascii="Times New Roman" w:eastAsia="Times New Roman" w:hAnsi="Times New Roman" w:cs="Times New Roman"/>
                <w:sz w:val="20"/>
                <w:szCs w:val="20"/>
                <w:lang w:val="en-GB"/>
              </w:rPr>
              <w:t xml:space="preserve">They formed in military line, while the soldier stood in front of them with stern eyes, checking off their several packages. </w:t>
            </w:r>
            <w:r w:rsidRPr="00E03CA1">
              <w:rPr>
                <w:rFonts w:ascii="Times New Roman" w:eastAsia="Times New Roman" w:hAnsi="Times New Roman" w:cs="Times New Roman"/>
                <w:sz w:val="20"/>
                <w:szCs w:val="20"/>
              </w:rPr>
              <w:t>Конан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Дойль</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Артур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Белый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отряд</w:t>
            </w:r>
            <w:r w:rsidRPr="00E03CA1">
              <w:rPr>
                <w:rFonts w:ascii="Times New Roman" w:eastAsia="Times New Roman" w:hAnsi="Times New Roman" w:cs="Times New Roman"/>
                <w:sz w:val="20"/>
                <w:szCs w:val="20"/>
                <w:lang w:val="en-GB"/>
              </w:rPr>
              <w:t xml:space="preserve"> Conan Doyle, Arthur / White Company</w:t>
            </w:r>
          </w:p>
        </w:tc>
      </w:tr>
      <w:tr w:rsidR="00AA3A84" w14:paraId="769D7F8D" w14:textId="77777777" w:rsidTr="00AA3A84">
        <w:trPr>
          <w:trHeight w:val="20"/>
        </w:trPr>
        <w:tc>
          <w:tcPr>
            <w:tcW w:w="2040" w:type="dxa"/>
          </w:tcPr>
          <w:p w14:paraId="5DDD9E24" w14:textId="24A1696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героически</w:t>
            </w:r>
          </w:p>
        </w:tc>
        <w:tc>
          <w:tcPr>
            <w:tcW w:w="5141" w:type="dxa"/>
          </w:tcPr>
          <w:p w14:paraId="1A08A4EB" w14:textId="5F5654C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герою (1), как характерно для него.</w:t>
            </w:r>
          </w:p>
        </w:tc>
        <w:tc>
          <w:tcPr>
            <w:tcW w:w="716" w:type="dxa"/>
          </w:tcPr>
          <w:p w14:paraId="58AB9D0B" w14:textId="0E007DB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536</w:t>
            </w:r>
          </w:p>
        </w:tc>
        <w:tc>
          <w:tcPr>
            <w:tcW w:w="1560" w:type="dxa"/>
          </w:tcPr>
          <w:p w14:paraId="4AB48863" w14:textId="43E39A4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heroically</w:t>
            </w:r>
          </w:p>
        </w:tc>
        <w:tc>
          <w:tcPr>
            <w:tcW w:w="5103" w:type="dxa"/>
          </w:tcPr>
          <w:p w14:paraId="0AE10C32" w14:textId="0DA1F2C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После того как вы столь героически застрелили Богданова, я провел с влюбленным мечтателем конфиденциальную беседу, и место вице-директора освободилось. </w:t>
            </w:r>
            <w:r w:rsidRPr="00E03CA1">
              <w:rPr>
                <w:rFonts w:ascii="Times New Roman" w:eastAsia="Times New Roman" w:hAnsi="Times New Roman" w:cs="Times New Roman"/>
                <w:sz w:val="20"/>
                <w:szCs w:val="20"/>
                <w:lang w:val="en-GB"/>
              </w:rPr>
              <w:t xml:space="preserve">After you shot Bogdanov so heroically, I had a confidential talk with the enamoured dreamer, and the position of deputy director became vacant. </w:t>
            </w:r>
            <w:r w:rsidRPr="00E03CA1">
              <w:rPr>
                <w:rFonts w:ascii="Times New Roman" w:eastAsia="Times New Roman" w:hAnsi="Times New Roman" w:cs="Times New Roman"/>
                <w:sz w:val="20"/>
                <w:szCs w:val="20"/>
              </w:rPr>
              <w:t>Акунин, Борис / Статский советник Akunin, Boris / The State Counsellor</w:t>
            </w:r>
          </w:p>
        </w:tc>
      </w:tr>
      <w:tr w:rsidR="00AA3A84" w:rsidRPr="00E03CA1" w14:paraId="65F2195B" w14:textId="77777777" w:rsidTr="00AA3A84">
        <w:trPr>
          <w:trHeight w:val="20"/>
        </w:trPr>
        <w:tc>
          <w:tcPr>
            <w:tcW w:w="2040" w:type="dxa"/>
          </w:tcPr>
          <w:p w14:paraId="3483AEF6" w14:textId="18EC82F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плашмя</w:t>
            </w:r>
          </w:p>
        </w:tc>
        <w:tc>
          <w:tcPr>
            <w:tcW w:w="5141" w:type="dxa"/>
          </w:tcPr>
          <w:p w14:paraId="3ADBF021" w14:textId="4469AF3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Обращённый плоской, широкой стороной к чему-л. Упасть п. (на спину или грудь). Ударить ладонью п. Бить, рубить п. Положить кирпич п.</w:t>
            </w:r>
          </w:p>
        </w:tc>
        <w:tc>
          <w:tcPr>
            <w:tcW w:w="716" w:type="dxa"/>
          </w:tcPr>
          <w:p w14:paraId="2297F6E2" w14:textId="257407F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523</w:t>
            </w:r>
          </w:p>
        </w:tc>
        <w:tc>
          <w:tcPr>
            <w:tcW w:w="1560" w:type="dxa"/>
          </w:tcPr>
          <w:p w14:paraId="3AE70E39" w14:textId="6F620B3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flat, flatways, flatwise; prone</w:t>
            </w:r>
          </w:p>
        </w:tc>
        <w:tc>
          <w:tcPr>
            <w:tcW w:w="5103" w:type="dxa"/>
          </w:tcPr>
          <w:p w14:paraId="4D197D8B" w14:textId="1F54DBD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 Вот что, Ваня, плашмя нести нельзя, -- придумал Шухов, -- давай его стоймя в обнимку возьмем и пойдем так легонько, собой прикрывая. </w:t>
            </w:r>
            <w:r w:rsidRPr="00E03CA1">
              <w:rPr>
                <w:rFonts w:ascii="Times New Roman" w:eastAsia="Times New Roman" w:hAnsi="Times New Roman" w:cs="Times New Roman"/>
                <w:sz w:val="20"/>
                <w:szCs w:val="20"/>
                <w:lang w:val="en-GB"/>
              </w:rPr>
              <w:t xml:space="preserve">Shukhov had an idea. "I tell you what, Vanya, we'd better not carry it flat. Let's stand it on end, put an arm each around it, and just walk steadily with it hidden between us. </w:t>
            </w:r>
            <w:r w:rsidRPr="00E03CA1">
              <w:rPr>
                <w:rFonts w:ascii="Times New Roman" w:eastAsia="Times New Roman" w:hAnsi="Times New Roman" w:cs="Times New Roman"/>
                <w:sz w:val="20"/>
                <w:szCs w:val="20"/>
              </w:rPr>
              <w:t>Солженицын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Александр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Один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день</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из</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жизни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Ивана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lastRenderedPageBreak/>
              <w:t>Денисовича</w:t>
            </w:r>
            <w:r w:rsidRPr="00E03CA1">
              <w:rPr>
                <w:rFonts w:ascii="Times New Roman" w:eastAsia="Times New Roman" w:hAnsi="Times New Roman" w:cs="Times New Roman"/>
                <w:sz w:val="20"/>
                <w:szCs w:val="20"/>
                <w:lang w:val="en-GB"/>
              </w:rPr>
              <w:t xml:space="preserve"> Solzhenitsyn, Aleksandr / One Day in the Life of Ivan Denisovich</w:t>
            </w:r>
          </w:p>
        </w:tc>
      </w:tr>
      <w:tr w:rsidR="00AA3A84" w14:paraId="5E34D88C" w14:textId="77777777" w:rsidTr="00AA3A84">
        <w:trPr>
          <w:trHeight w:val="20"/>
        </w:trPr>
        <w:tc>
          <w:tcPr>
            <w:tcW w:w="2040" w:type="dxa"/>
          </w:tcPr>
          <w:p w14:paraId="764B73D0" w14:textId="15830DB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фантастически</w:t>
            </w:r>
          </w:p>
        </w:tc>
        <w:tc>
          <w:tcPr>
            <w:tcW w:w="5141" w:type="dxa"/>
          </w:tcPr>
          <w:p w14:paraId="47A6DE62" w14:textId="5FB2F9C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фантастический (2,4,5).</w:t>
            </w:r>
          </w:p>
        </w:tc>
        <w:tc>
          <w:tcPr>
            <w:tcW w:w="716" w:type="dxa"/>
          </w:tcPr>
          <w:p w14:paraId="67AE3E20" w14:textId="70262E1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521</w:t>
            </w:r>
          </w:p>
        </w:tc>
        <w:tc>
          <w:tcPr>
            <w:tcW w:w="1560" w:type="dxa"/>
          </w:tcPr>
          <w:p w14:paraId="22923A60" w14:textId="03C456B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fantastically</w:t>
            </w:r>
          </w:p>
        </w:tc>
        <w:tc>
          <w:tcPr>
            <w:tcW w:w="5103" w:type="dxa"/>
          </w:tcPr>
          <w:p w14:paraId="5ED64C2A" w14:textId="77777777" w:rsidR="00AA3A84" w:rsidRPr="00E03CA1" w:rsidRDefault="00AA3A84" w:rsidP="003431B8">
            <w:pPr>
              <w:pStyle w:val="af2"/>
              <w:jc w:val="both"/>
              <w:rPr>
                <w:rFonts w:ascii="Times New Roman" w:hAnsi="Times New Roman" w:cs="Times New Roman"/>
                <w:bCs/>
                <w:sz w:val="28"/>
                <w:szCs w:val="28"/>
              </w:rPr>
            </w:pPr>
          </w:p>
        </w:tc>
      </w:tr>
      <w:tr w:rsidR="00AA3A84" w:rsidRPr="00686AF0" w14:paraId="1034B237" w14:textId="77777777" w:rsidTr="00AA3A84">
        <w:trPr>
          <w:trHeight w:val="20"/>
        </w:trPr>
        <w:tc>
          <w:tcPr>
            <w:tcW w:w="2040" w:type="dxa"/>
          </w:tcPr>
          <w:p w14:paraId="763A2407" w14:textId="1E409E0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математически</w:t>
            </w:r>
          </w:p>
        </w:tc>
        <w:tc>
          <w:tcPr>
            <w:tcW w:w="5141" w:type="dxa"/>
          </w:tcPr>
          <w:p w14:paraId="2F85288A" w14:textId="2FFC293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Применив математические приемы., С точки зрения математики.</w:t>
            </w:r>
          </w:p>
        </w:tc>
        <w:tc>
          <w:tcPr>
            <w:tcW w:w="716" w:type="dxa"/>
          </w:tcPr>
          <w:p w14:paraId="227103B0" w14:textId="77C5402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520</w:t>
            </w:r>
          </w:p>
        </w:tc>
        <w:tc>
          <w:tcPr>
            <w:tcW w:w="1560" w:type="dxa"/>
          </w:tcPr>
          <w:p w14:paraId="64A72A56" w14:textId="653ADB9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mathematically</w:t>
            </w:r>
          </w:p>
        </w:tc>
        <w:tc>
          <w:tcPr>
            <w:tcW w:w="5103" w:type="dxa"/>
          </w:tcPr>
          <w:p w14:paraId="7C10164E" w14:textId="1E078F1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Выразим сказанное математически. Or, to express it mathematically: Нейман, Джон,Моргенштерн, Оскар / Теория игр и экономическое поведение Neumann, John,Morgenstern, Oskar / Theory of Games and Economic Behavior</w:t>
            </w:r>
          </w:p>
        </w:tc>
      </w:tr>
      <w:tr w:rsidR="00AA3A84" w:rsidRPr="00686AF0" w14:paraId="5E9028C4" w14:textId="77777777" w:rsidTr="00AA3A84">
        <w:trPr>
          <w:trHeight w:val="20"/>
        </w:trPr>
        <w:tc>
          <w:tcPr>
            <w:tcW w:w="2040" w:type="dxa"/>
          </w:tcPr>
          <w:p w14:paraId="31B9652F" w14:textId="23085D2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страдальчески</w:t>
            </w:r>
          </w:p>
        </w:tc>
        <w:tc>
          <w:tcPr>
            <w:tcW w:w="5141" w:type="dxa"/>
          </w:tcPr>
          <w:p w14:paraId="306B7E2A" w14:textId="12E9D90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&lt;1.1&gt; Испытывая страдание., &lt;1.2&gt; Испытывая страдание., &lt;5.1&gt; Выражая страдание.</w:t>
            </w:r>
          </w:p>
        </w:tc>
        <w:tc>
          <w:tcPr>
            <w:tcW w:w="716" w:type="dxa"/>
          </w:tcPr>
          <w:p w14:paraId="26D3CCAE" w14:textId="3037250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520</w:t>
            </w:r>
          </w:p>
        </w:tc>
        <w:tc>
          <w:tcPr>
            <w:tcW w:w="1560" w:type="dxa"/>
          </w:tcPr>
          <w:p w14:paraId="265FE443" w14:textId="4E9353D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miserably</w:t>
            </w:r>
          </w:p>
        </w:tc>
        <w:tc>
          <w:tcPr>
            <w:tcW w:w="5103" w:type="dxa"/>
          </w:tcPr>
          <w:p w14:paraId="47C4A8E5" w14:textId="0503DC4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Не мучь меня! - страдальчески попросил он. don't torture me," he begged her miserably. Достоевский, Фёдор / Преступление и наказание Dostoevsky, Fyodor / Crime and Punishment</w:t>
            </w:r>
          </w:p>
        </w:tc>
      </w:tr>
      <w:tr w:rsidR="00AA3A84" w14:paraId="268AC365" w14:textId="77777777" w:rsidTr="00AA3A84">
        <w:trPr>
          <w:trHeight w:val="20"/>
        </w:trPr>
        <w:tc>
          <w:tcPr>
            <w:tcW w:w="2040" w:type="dxa"/>
          </w:tcPr>
          <w:p w14:paraId="166BC5DF" w14:textId="0025AD9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по-итальянски</w:t>
            </w:r>
          </w:p>
        </w:tc>
        <w:tc>
          <w:tcPr>
            <w:tcW w:w="5141" w:type="dxa"/>
          </w:tcPr>
          <w:p w14:paraId="3F92C2E5" w14:textId="4080422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итальянцам, как характерно для них или для Италии., &lt;1.2&gt; На итальянском языке. &lt;nod&gt; 1.2.2.4.</w:t>
            </w:r>
          </w:p>
        </w:tc>
        <w:tc>
          <w:tcPr>
            <w:tcW w:w="716" w:type="dxa"/>
          </w:tcPr>
          <w:p w14:paraId="7C4B9E95" w14:textId="1375DD8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520</w:t>
            </w:r>
          </w:p>
        </w:tc>
        <w:tc>
          <w:tcPr>
            <w:tcW w:w="1560" w:type="dxa"/>
          </w:tcPr>
          <w:p w14:paraId="7C0FC0B2" w14:textId="2BBF8D3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an Italian manner</w:t>
            </w:r>
          </w:p>
        </w:tc>
        <w:tc>
          <w:tcPr>
            <w:tcW w:w="5103" w:type="dxa"/>
          </w:tcPr>
          <w:p w14:paraId="03607590" w14:textId="77777777" w:rsidR="00AA3A84" w:rsidRPr="00E03CA1" w:rsidRDefault="00AA3A84" w:rsidP="003431B8">
            <w:pPr>
              <w:pStyle w:val="af2"/>
              <w:jc w:val="both"/>
              <w:rPr>
                <w:rFonts w:ascii="Times New Roman" w:hAnsi="Times New Roman" w:cs="Times New Roman"/>
                <w:bCs/>
                <w:sz w:val="28"/>
                <w:szCs w:val="28"/>
              </w:rPr>
            </w:pPr>
          </w:p>
        </w:tc>
      </w:tr>
      <w:tr w:rsidR="00AA3A84" w14:paraId="2B1A4768" w14:textId="77777777" w:rsidTr="00AA3A84">
        <w:trPr>
          <w:trHeight w:val="20"/>
        </w:trPr>
        <w:tc>
          <w:tcPr>
            <w:tcW w:w="2040" w:type="dxa"/>
          </w:tcPr>
          <w:p w14:paraId="5DA0B900" w14:textId="6E9900F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предательски</w:t>
            </w:r>
          </w:p>
        </w:tc>
        <w:tc>
          <w:tcPr>
            <w:tcW w:w="5141" w:type="dxa"/>
          </w:tcPr>
          <w:p w14:paraId="79E61940" w14:textId="7EC623D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предателю, как характерно для него.</w:t>
            </w:r>
          </w:p>
        </w:tc>
        <w:tc>
          <w:tcPr>
            <w:tcW w:w="716" w:type="dxa"/>
          </w:tcPr>
          <w:p w14:paraId="0B63ADCE" w14:textId="12591C5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514</w:t>
            </w:r>
          </w:p>
        </w:tc>
        <w:tc>
          <w:tcPr>
            <w:tcW w:w="1560" w:type="dxa"/>
          </w:tcPr>
          <w:p w14:paraId="0A0F6D90" w14:textId="7F9FE7A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foully; disobediently</w:t>
            </w:r>
          </w:p>
        </w:tc>
        <w:tc>
          <w:tcPr>
            <w:tcW w:w="5103" w:type="dxa"/>
          </w:tcPr>
          <w:p w14:paraId="0CEAE9DC" w14:textId="3485D8A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Нет. Все… – Я хотела было добавить «хорошо», но мой желудок предательски заурчал. </w:t>
            </w:r>
            <w:r w:rsidRPr="00E03CA1">
              <w:rPr>
                <w:rFonts w:ascii="Times New Roman" w:eastAsia="Times New Roman" w:hAnsi="Times New Roman" w:cs="Times New Roman"/>
                <w:sz w:val="20"/>
                <w:szCs w:val="20"/>
                <w:lang w:val="en-GB"/>
              </w:rPr>
              <w:t xml:space="preserve">“No, I’m ” I was about to say “fine” again, when my stomach gurgled disobediently. </w:t>
            </w:r>
            <w:r w:rsidRPr="00E03CA1">
              <w:rPr>
                <w:rFonts w:ascii="Times New Roman" w:eastAsia="Times New Roman" w:hAnsi="Times New Roman" w:cs="Times New Roman"/>
                <w:sz w:val="20"/>
                <w:szCs w:val="20"/>
              </w:rPr>
              <w:t>Майер, Стефани / Гостья Meyer, Stephenie / The Host</w:t>
            </w:r>
          </w:p>
        </w:tc>
      </w:tr>
      <w:tr w:rsidR="00AA3A84" w14:paraId="0C498606" w14:textId="77777777" w:rsidTr="00AA3A84">
        <w:trPr>
          <w:trHeight w:val="20"/>
        </w:trPr>
        <w:tc>
          <w:tcPr>
            <w:tcW w:w="2040" w:type="dxa"/>
          </w:tcPr>
          <w:p w14:paraId="1DFBAFAD" w14:textId="0DD5CF3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по-мужски</w:t>
            </w:r>
          </w:p>
        </w:tc>
        <w:tc>
          <w:tcPr>
            <w:tcW w:w="5141" w:type="dxa"/>
          </w:tcPr>
          <w:p w14:paraId="5B8F3100" w14:textId="5E7A780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мужчине, как характерно для него.</w:t>
            </w:r>
          </w:p>
        </w:tc>
        <w:tc>
          <w:tcPr>
            <w:tcW w:w="716" w:type="dxa"/>
          </w:tcPr>
          <w:p w14:paraId="1F57ACD6" w14:textId="1B5C37C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513</w:t>
            </w:r>
          </w:p>
        </w:tc>
        <w:tc>
          <w:tcPr>
            <w:tcW w:w="1560" w:type="dxa"/>
          </w:tcPr>
          <w:p w14:paraId="018E4D6F" w14:textId="3BD3C75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manfully</w:t>
            </w:r>
          </w:p>
        </w:tc>
        <w:tc>
          <w:tcPr>
            <w:tcW w:w="5103" w:type="dxa"/>
          </w:tcPr>
          <w:p w14:paraId="4B3D5DEF" w14:textId="4692775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Она вошла в зал решительным шагом, по-мужски, как это было в ее духе, и тут же направилась к нему. </w:t>
            </w:r>
            <w:r w:rsidRPr="00E03CA1">
              <w:rPr>
                <w:rFonts w:ascii="Times New Roman" w:eastAsia="Times New Roman" w:hAnsi="Times New Roman" w:cs="Times New Roman"/>
                <w:sz w:val="20"/>
                <w:szCs w:val="20"/>
                <w:lang w:val="en-GB"/>
              </w:rPr>
              <w:t xml:space="preserve">She strode in manfully, as per her style, and sat down. </w:t>
            </w:r>
            <w:r w:rsidRPr="00E03CA1">
              <w:rPr>
                <w:rFonts w:ascii="Times New Roman" w:eastAsia="Times New Roman" w:hAnsi="Times New Roman" w:cs="Times New Roman"/>
                <w:sz w:val="20"/>
                <w:szCs w:val="20"/>
              </w:rPr>
              <w:t>Хантер, Стивен / 47-й самурай Hunter, Stephen / The 47th samurai</w:t>
            </w:r>
          </w:p>
        </w:tc>
      </w:tr>
      <w:tr w:rsidR="00AA3A84" w14:paraId="34332BB0" w14:textId="77777777" w:rsidTr="00AA3A84">
        <w:trPr>
          <w:trHeight w:val="20"/>
        </w:trPr>
        <w:tc>
          <w:tcPr>
            <w:tcW w:w="2040" w:type="dxa"/>
          </w:tcPr>
          <w:p w14:paraId="2F91A694" w14:textId="7BF8592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по-польски</w:t>
            </w:r>
          </w:p>
        </w:tc>
        <w:tc>
          <w:tcPr>
            <w:tcW w:w="5141" w:type="dxa"/>
          </w:tcPr>
          <w:p w14:paraId="01B04D84" w14:textId="0181419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полякам, как характерно для них или для Польши., &lt;1.2&gt; На польском языке. &lt;nod&gt; 1.2.2.4.</w:t>
            </w:r>
          </w:p>
        </w:tc>
        <w:tc>
          <w:tcPr>
            <w:tcW w:w="716" w:type="dxa"/>
          </w:tcPr>
          <w:p w14:paraId="639A7AF2" w14:textId="56BE845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477</w:t>
            </w:r>
          </w:p>
        </w:tc>
        <w:tc>
          <w:tcPr>
            <w:tcW w:w="1560" w:type="dxa"/>
          </w:tcPr>
          <w:p w14:paraId="386B8662" w14:textId="65E7DDD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a Polish way</w:t>
            </w:r>
          </w:p>
        </w:tc>
        <w:tc>
          <w:tcPr>
            <w:tcW w:w="5103" w:type="dxa"/>
          </w:tcPr>
          <w:p w14:paraId="100F40BC" w14:textId="77777777" w:rsidR="00AA3A84" w:rsidRPr="00E03CA1" w:rsidRDefault="00AA3A84" w:rsidP="003431B8">
            <w:pPr>
              <w:pStyle w:val="af2"/>
              <w:jc w:val="both"/>
              <w:rPr>
                <w:rFonts w:ascii="Times New Roman" w:hAnsi="Times New Roman" w:cs="Times New Roman"/>
                <w:bCs/>
                <w:sz w:val="28"/>
                <w:szCs w:val="28"/>
              </w:rPr>
            </w:pPr>
          </w:p>
        </w:tc>
      </w:tr>
      <w:tr w:rsidR="00AA3A84" w:rsidRPr="00E03CA1" w14:paraId="4D86FE6A" w14:textId="77777777" w:rsidTr="00AA3A84">
        <w:trPr>
          <w:trHeight w:val="20"/>
        </w:trPr>
        <w:tc>
          <w:tcPr>
            <w:tcW w:w="2040" w:type="dxa"/>
          </w:tcPr>
          <w:p w14:paraId="0A635B25" w14:textId="0D97775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символически</w:t>
            </w:r>
          </w:p>
        </w:tc>
        <w:tc>
          <w:tcPr>
            <w:tcW w:w="5141" w:type="dxa"/>
          </w:tcPr>
          <w:p w14:paraId="20AC496C" w14:textId="06C9F19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символический.</w:t>
            </w:r>
          </w:p>
        </w:tc>
        <w:tc>
          <w:tcPr>
            <w:tcW w:w="716" w:type="dxa"/>
          </w:tcPr>
          <w:p w14:paraId="0C8989CE" w14:textId="0C44FA8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467</w:t>
            </w:r>
          </w:p>
        </w:tc>
        <w:tc>
          <w:tcPr>
            <w:tcW w:w="1560" w:type="dxa"/>
          </w:tcPr>
          <w:p w14:paraId="137867F3" w14:textId="4D4CD9E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symbolically</w:t>
            </w:r>
          </w:p>
        </w:tc>
        <w:tc>
          <w:tcPr>
            <w:tcW w:w="5103" w:type="dxa"/>
          </w:tcPr>
          <w:p w14:paraId="0D388D07" w14:textId="184F3A5F"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Эйнштейн имел гражданство Швейцарии, США и Германии. Символически он являлся космополитом. Его воображение и дух не знали границ. </w:t>
            </w:r>
            <w:r w:rsidRPr="00E03CA1">
              <w:rPr>
                <w:rFonts w:ascii="Times New Roman" w:eastAsia="Times New Roman" w:hAnsi="Times New Roman" w:cs="Times New Roman"/>
                <w:sz w:val="20"/>
                <w:szCs w:val="20"/>
                <w:lang w:val="en-GB"/>
              </w:rPr>
              <w:t>During his lifetime Einstein was granted citizenship of Switzerland, the USA and Germany, thus symbolically being a cosmopolite, and there were no any borders for his imagination and spirit.</w:t>
            </w:r>
          </w:p>
        </w:tc>
      </w:tr>
      <w:tr w:rsidR="00AA3A84" w14:paraId="0AB2BEEC" w14:textId="77777777" w:rsidTr="00AA3A84">
        <w:trPr>
          <w:trHeight w:val="20"/>
        </w:trPr>
        <w:tc>
          <w:tcPr>
            <w:tcW w:w="2040" w:type="dxa"/>
          </w:tcPr>
          <w:p w14:paraId="61C474DA" w14:textId="327F19B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по-дружески</w:t>
            </w:r>
          </w:p>
        </w:tc>
        <w:tc>
          <w:tcPr>
            <w:tcW w:w="5141" w:type="dxa"/>
          </w:tcPr>
          <w:p w14:paraId="48C3C847" w14:textId="510B4F9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другу (1), как характерно для него.</w:t>
            </w:r>
          </w:p>
        </w:tc>
        <w:tc>
          <w:tcPr>
            <w:tcW w:w="716" w:type="dxa"/>
          </w:tcPr>
          <w:p w14:paraId="19E73A04" w14:textId="39F904D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462</w:t>
            </w:r>
          </w:p>
        </w:tc>
        <w:tc>
          <w:tcPr>
            <w:tcW w:w="1560" w:type="dxa"/>
          </w:tcPr>
          <w:p w14:paraId="56A96659" w14:textId="213C3DD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a friendly way</w:t>
            </w:r>
          </w:p>
        </w:tc>
        <w:tc>
          <w:tcPr>
            <w:tcW w:w="5103" w:type="dxa"/>
          </w:tcPr>
          <w:p w14:paraId="3BC83555" w14:textId="1F1C693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Простились-то они по-дружески, да и Лиза, провожая его, стала очень весела и легкомысленна и много хохотала. Только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напускное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всё</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это</w:t>
            </w:r>
            <w:r w:rsidRPr="00E03CA1">
              <w:rPr>
                <w:rFonts w:ascii="Times New Roman" w:eastAsia="Times New Roman" w:hAnsi="Times New Roman" w:cs="Times New Roman"/>
                <w:sz w:val="20"/>
                <w:szCs w:val="20"/>
                <w:lang w:val="en-GB"/>
              </w:rPr>
              <w:t xml:space="preserve">. They parted in a friendly way, and Liza became very cheerful and frivolous, and laughed a great deal seeing him off; only that was all put on. </w:t>
            </w:r>
            <w:r w:rsidRPr="00E03CA1">
              <w:rPr>
                <w:rFonts w:ascii="Times New Roman" w:eastAsia="Times New Roman" w:hAnsi="Times New Roman" w:cs="Times New Roman"/>
                <w:sz w:val="20"/>
                <w:szCs w:val="20"/>
              </w:rPr>
              <w:t>Достоевский, Фёдор / Бесы Dostoevsky, Fyodor / The possessed</w:t>
            </w:r>
          </w:p>
        </w:tc>
      </w:tr>
      <w:tr w:rsidR="00AA3A84" w14:paraId="5F5044ED" w14:textId="77777777" w:rsidTr="00AA3A84">
        <w:trPr>
          <w:trHeight w:val="20"/>
        </w:trPr>
        <w:tc>
          <w:tcPr>
            <w:tcW w:w="2040" w:type="dxa"/>
          </w:tcPr>
          <w:p w14:paraId="15532618" w14:textId="1FFD719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по-турецки</w:t>
            </w:r>
          </w:p>
        </w:tc>
        <w:tc>
          <w:tcPr>
            <w:tcW w:w="5141" w:type="dxa"/>
          </w:tcPr>
          <w:p w14:paraId="31E911F4" w14:textId="58FABAE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туркам, как характерно для них или для Турции., &lt;1.2&gt; На турецком языке. &lt;nod&gt; 1.2.2.4.</w:t>
            </w:r>
          </w:p>
        </w:tc>
        <w:tc>
          <w:tcPr>
            <w:tcW w:w="716" w:type="dxa"/>
          </w:tcPr>
          <w:p w14:paraId="55629010" w14:textId="25E18AC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462</w:t>
            </w:r>
          </w:p>
        </w:tc>
        <w:tc>
          <w:tcPr>
            <w:tcW w:w="1560" w:type="dxa"/>
          </w:tcPr>
          <w:p w14:paraId="413D8829" w14:textId="58960A7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in a Turkish manner</w:t>
            </w:r>
          </w:p>
        </w:tc>
        <w:tc>
          <w:tcPr>
            <w:tcW w:w="5103" w:type="dxa"/>
          </w:tcPr>
          <w:p w14:paraId="709D5845" w14:textId="77777777" w:rsidR="00AA3A84" w:rsidRPr="00E03CA1" w:rsidRDefault="00AA3A84" w:rsidP="003431B8">
            <w:pPr>
              <w:pStyle w:val="af2"/>
              <w:jc w:val="both"/>
              <w:rPr>
                <w:rFonts w:ascii="Times New Roman" w:hAnsi="Times New Roman" w:cs="Times New Roman"/>
                <w:bCs/>
                <w:sz w:val="28"/>
                <w:szCs w:val="28"/>
              </w:rPr>
            </w:pPr>
          </w:p>
        </w:tc>
      </w:tr>
      <w:tr w:rsidR="00AA3A84" w:rsidRPr="00E03CA1" w14:paraId="0B446156" w14:textId="77777777" w:rsidTr="00AA3A84">
        <w:trPr>
          <w:trHeight w:val="20"/>
        </w:trPr>
        <w:tc>
          <w:tcPr>
            <w:tcW w:w="2040" w:type="dxa"/>
          </w:tcPr>
          <w:p w14:paraId="5894FBDF" w14:textId="0F1BB7E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эстетически</w:t>
            </w:r>
          </w:p>
        </w:tc>
        <w:tc>
          <w:tcPr>
            <w:tcW w:w="5141" w:type="dxa"/>
          </w:tcPr>
          <w:p w14:paraId="668F7E57" w14:textId="356B798E"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В соответствии с законами и принципами эстетики (2). &lt;nod&gt; 1.2.2.7.</w:t>
            </w:r>
          </w:p>
        </w:tc>
        <w:tc>
          <w:tcPr>
            <w:tcW w:w="716" w:type="dxa"/>
          </w:tcPr>
          <w:p w14:paraId="29EEB1C3" w14:textId="7723057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459</w:t>
            </w:r>
          </w:p>
        </w:tc>
        <w:tc>
          <w:tcPr>
            <w:tcW w:w="1560" w:type="dxa"/>
          </w:tcPr>
          <w:p w14:paraId="45265DBB" w14:textId="1596828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aesthetically</w:t>
            </w:r>
          </w:p>
        </w:tc>
        <w:tc>
          <w:tcPr>
            <w:tcW w:w="5103" w:type="dxa"/>
          </w:tcPr>
          <w:p w14:paraId="6BE6AB3E" w14:textId="4A19262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 А! не та форма, не так эстетически хорошая форма! </w:t>
            </w:r>
            <w:r w:rsidRPr="00E03CA1">
              <w:rPr>
                <w:rFonts w:ascii="Times New Roman" w:eastAsia="Times New Roman" w:hAnsi="Times New Roman" w:cs="Times New Roman"/>
                <w:sz w:val="20"/>
                <w:szCs w:val="20"/>
                <w:lang w:val="en-GB"/>
              </w:rPr>
              <w:t xml:space="preserve">"Ah, it's not picturesque, not aesthetically attractive! </w:t>
            </w:r>
            <w:r w:rsidRPr="00E03CA1">
              <w:rPr>
                <w:rFonts w:ascii="Times New Roman" w:eastAsia="Times New Roman" w:hAnsi="Times New Roman" w:cs="Times New Roman"/>
                <w:sz w:val="20"/>
                <w:szCs w:val="20"/>
              </w:rPr>
              <w:t>Достоевский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Фёдор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Преступление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наказание</w:t>
            </w:r>
            <w:r w:rsidRPr="00E03CA1">
              <w:rPr>
                <w:rFonts w:ascii="Times New Roman" w:eastAsia="Times New Roman" w:hAnsi="Times New Roman" w:cs="Times New Roman"/>
                <w:sz w:val="20"/>
                <w:szCs w:val="20"/>
                <w:lang w:val="en-GB"/>
              </w:rPr>
              <w:t xml:space="preserve"> Dostoevsky, Fyodor / Crime and Punishment</w:t>
            </w:r>
          </w:p>
        </w:tc>
      </w:tr>
      <w:tr w:rsidR="00AA3A84" w:rsidRPr="00E03CA1" w14:paraId="64E392FF" w14:textId="77777777" w:rsidTr="00AA3A84">
        <w:trPr>
          <w:trHeight w:val="20"/>
        </w:trPr>
        <w:tc>
          <w:tcPr>
            <w:tcW w:w="2040" w:type="dxa"/>
          </w:tcPr>
          <w:p w14:paraId="5EA316E8" w14:textId="41DA05E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эмпирически</w:t>
            </w:r>
          </w:p>
        </w:tc>
        <w:tc>
          <w:tcPr>
            <w:tcW w:w="5141" w:type="dxa"/>
          </w:tcPr>
          <w:p w14:paraId="31B2A8B6" w14:textId="6421574B"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В соответствии с законами и принципами эмпиризма (2*); путем опыта, опытным путем. &lt;nod&gt; 1.2.2.7.</w:t>
            </w:r>
          </w:p>
        </w:tc>
        <w:tc>
          <w:tcPr>
            <w:tcW w:w="716" w:type="dxa"/>
          </w:tcPr>
          <w:p w14:paraId="2DFF0D35" w14:textId="6E1EB30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441</w:t>
            </w:r>
          </w:p>
        </w:tc>
        <w:tc>
          <w:tcPr>
            <w:tcW w:w="1560" w:type="dxa"/>
          </w:tcPr>
          <w:p w14:paraId="2CAA81D9" w14:textId="2AC825F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color w:val="000000"/>
                <w:sz w:val="20"/>
                <w:szCs w:val="20"/>
              </w:rPr>
              <w:t>empirically, aposteriori</w:t>
            </w:r>
          </w:p>
        </w:tc>
        <w:tc>
          <w:tcPr>
            <w:tcW w:w="5103" w:type="dxa"/>
          </w:tcPr>
          <w:p w14:paraId="24442246" w14:textId="5B65FECD"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Кроме того, квадрупольный момент определяется эмпирически с помощью чисто ньютоновских измерений в ньютоновской области, которая лежит далеко внутри волновой зоны, но далеко за пределами источника. </w:t>
            </w:r>
            <w:r w:rsidRPr="00E03CA1">
              <w:rPr>
                <w:rFonts w:ascii="Times New Roman" w:eastAsia="Times New Roman" w:hAnsi="Times New Roman" w:cs="Times New Roman"/>
                <w:sz w:val="20"/>
                <w:szCs w:val="20"/>
                <w:lang w:val="en-GB"/>
              </w:rPr>
              <w:t xml:space="preserve">Moreover, that quadrupole moment is empirically definable by purely Newtonian measurements in the Newtonian region well inside the wave zone, but well outside the surface of the source. </w:t>
            </w:r>
            <w:r w:rsidRPr="00E03CA1">
              <w:rPr>
                <w:rFonts w:ascii="Times New Roman" w:eastAsia="Times New Roman" w:hAnsi="Times New Roman" w:cs="Times New Roman"/>
                <w:sz w:val="20"/>
                <w:szCs w:val="20"/>
              </w:rPr>
              <w:t>Мизнер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Ч</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Торн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К</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Уилер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Дж</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Гравитация</w:t>
            </w:r>
            <w:r w:rsidRPr="00E03CA1">
              <w:rPr>
                <w:rFonts w:ascii="Times New Roman" w:eastAsia="Times New Roman" w:hAnsi="Times New Roman" w:cs="Times New Roman"/>
                <w:sz w:val="20"/>
                <w:szCs w:val="20"/>
                <w:lang w:val="en-GB"/>
              </w:rPr>
              <w:t xml:space="preserve"> Misner, Charles W.,Thorne, Kip S.,Wheeler, John Archibald / Gravitation</w:t>
            </w:r>
          </w:p>
        </w:tc>
      </w:tr>
      <w:tr w:rsidR="00AA3A84" w14:paraId="71C7ED38" w14:textId="77777777" w:rsidTr="00AA3A84">
        <w:trPr>
          <w:trHeight w:val="20"/>
        </w:trPr>
        <w:tc>
          <w:tcPr>
            <w:tcW w:w="2040" w:type="dxa"/>
          </w:tcPr>
          <w:p w14:paraId="5E312995" w14:textId="72ECD88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стратегически</w:t>
            </w:r>
          </w:p>
        </w:tc>
        <w:tc>
          <w:tcPr>
            <w:tcW w:w="5141" w:type="dxa"/>
          </w:tcPr>
          <w:p w14:paraId="1F151E22" w14:textId="033BE65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В соответствии с принципами стратегии. &lt;nod&gt; 1.2.2.7., &lt;1.2&gt; С точки зрения стратегии. &lt;nod&gt; 1.2.2.4.</w:t>
            </w:r>
          </w:p>
        </w:tc>
        <w:tc>
          <w:tcPr>
            <w:tcW w:w="716" w:type="dxa"/>
          </w:tcPr>
          <w:p w14:paraId="0831D280" w14:textId="2C00B16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391</w:t>
            </w:r>
          </w:p>
        </w:tc>
        <w:tc>
          <w:tcPr>
            <w:tcW w:w="1560" w:type="dxa"/>
          </w:tcPr>
          <w:p w14:paraId="7A652B4C" w14:textId="31A3C5A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strategically</w:t>
            </w:r>
          </w:p>
        </w:tc>
        <w:tc>
          <w:tcPr>
            <w:tcW w:w="5103" w:type="dxa"/>
          </w:tcPr>
          <w:p w14:paraId="163B08A9" w14:textId="72E21F0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Каковы — исторически, стратегически и этнически — действительные границы России? </w:t>
            </w:r>
            <w:r w:rsidRPr="00E03CA1">
              <w:rPr>
                <w:rFonts w:ascii="Times New Roman" w:eastAsia="Times New Roman" w:hAnsi="Times New Roman" w:cs="Times New Roman"/>
                <w:sz w:val="20"/>
                <w:szCs w:val="20"/>
                <w:lang w:val="en-GB"/>
              </w:rPr>
              <w:t xml:space="preserve">What are—historically, strategically, and ethnically — the proper frontiers of Russia? </w:t>
            </w:r>
            <w:r w:rsidRPr="00E03CA1">
              <w:rPr>
                <w:rFonts w:ascii="Times New Roman" w:eastAsia="Times New Roman" w:hAnsi="Times New Roman" w:cs="Times New Roman"/>
                <w:sz w:val="20"/>
                <w:szCs w:val="20"/>
              </w:rPr>
              <w:t>Бжезинский, Збигнев / Великая шахматная доска (Господство Америки и его геостратегические императивы) Brzezinski, Zbigniew / The Grand Chessboard. American Primacy and Its Geostrategic Imperatives</w:t>
            </w:r>
          </w:p>
        </w:tc>
      </w:tr>
      <w:tr w:rsidR="00AA3A84" w14:paraId="45C91A15" w14:textId="77777777" w:rsidTr="00AA3A84">
        <w:trPr>
          <w:trHeight w:val="20"/>
        </w:trPr>
        <w:tc>
          <w:tcPr>
            <w:tcW w:w="2040" w:type="dxa"/>
          </w:tcPr>
          <w:p w14:paraId="7481089F" w14:textId="67CC884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по-собачьи</w:t>
            </w:r>
          </w:p>
        </w:tc>
        <w:tc>
          <w:tcPr>
            <w:tcW w:w="5141" w:type="dxa"/>
          </w:tcPr>
          <w:p w14:paraId="1534BA65" w14:textId="2C953C6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собаке, как характерно для нее.</w:t>
            </w:r>
          </w:p>
        </w:tc>
        <w:tc>
          <w:tcPr>
            <w:tcW w:w="716" w:type="dxa"/>
          </w:tcPr>
          <w:p w14:paraId="22DF6745" w14:textId="743AF3C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391</w:t>
            </w:r>
          </w:p>
        </w:tc>
        <w:tc>
          <w:tcPr>
            <w:tcW w:w="1560" w:type="dxa"/>
          </w:tcPr>
          <w:p w14:paraId="6F898CD8" w14:textId="14A6707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like a dog</w:t>
            </w:r>
          </w:p>
        </w:tc>
        <w:tc>
          <w:tcPr>
            <w:tcW w:w="5103" w:type="dxa"/>
          </w:tcPr>
          <w:p w14:paraId="0AED1EF3" w14:textId="503512A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Несколько торговцев по-собачьи фыркнули и удалились. </w:t>
            </w:r>
            <w:r w:rsidRPr="00E03CA1">
              <w:rPr>
                <w:rFonts w:ascii="Times New Roman" w:eastAsia="Times New Roman" w:hAnsi="Times New Roman" w:cs="Times New Roman"/>
                <w:sz w:val="20"/>
                <w:szCs w:val="20"/>
                <w:lang w:val="en-GB"/>
              </w:rPr>
              <w:t xml:space="preserve">A few traders sniffed like dogs and wandered away. </w:t>
            </w:r>
            <w:r w:rsidRPr="00E03CA1">
              <w:rPr>
                <w:rFonts w:ascii="Times New Roman" w:eastAsia="Times New Roman" w:hAnsi="Times New Roman" w:cs="Times New Roman"/>
                <w:sz w:val="20"/>
                <w:szCs w:val="20"/>
              </w:rPr>
              <w:t>Дункан, Дэйв / Обретение мудрости Duncan, Dave / Coming of Wisdom</w:t>
            </w:r>
          </w:p>
        </w:tc>
      </w:tr>
      <w:tr w:rsidR="00AA3A84" w14:paraId="29711203" w14:textId="77777777" w:rsidTr="00AA3A84">
        <w:trPr>
          <w:trHeight w:val="20"/>
        </w:trPr>
        <w:tc>
          <w:tcPr>
            <w:tcW w:w="2040" w:type="dxa"/>
          </w:tcPr>
          <w:p w14:paraId="317AB7E7" w14:textId="1F190B2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lastRenderedPageBreak/>
              <w:t>саркастически</w:t>
            </w:r>
          </w:p>
        </w:tc>
        <w:tc>
          <w:tcPr>
            <w:tcW w:w="5141" w:type="dxa"/>
          </w:tcPr>
          <w:p w14:paraId="4BEDF6CD" w14:textId="1ECC938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саркастический.</w:t>
            </w:r>
          </w:p>
        </w:tc>
        <w:tc>
          <w:tcPr>
            <w:tcW w:w="716" w:type="dxa"/>
          </w:tcPr>
          <w:p w14:paraId="0322072B" w14:textId="29449822"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388</w:t>
            </w:r>
          </w:p>
        </w:tc>
        <w:tc>
          <w:tcPr>
            <w:tcW w:w="1560" w:type="dxa"/>
          </w:tcPr>
          <w:p w14:paraId="4B79B74A" w14:textId="478D0E04"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sarcastically</w:t>
            </w:r>
          </w:p>
        </w:tc>
        <w:tc>
          <w:tcPr>
            <w:tcW w:w="5103" w:type="dxa"/>
          </w:tcPr>
          <w:p w14:paraId="17797458" w14:textId="095F9C1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Не сомневаюсь, – саркастически ответил Джаред. </w:t>
            </w:r>
            <w:r w:rsidRPr="00E03CA1">
              <w:rPr>
                <w:rFonts w:ascii="Times New Roman" w:eastAsia="Times New Roman" w:hAnsi="Times New Roman" w:cs="Times New Roman"/>
                <w:sz w:val="20"/>
                <w:szCs w:val="20"/>
                <w:lang w:val="en-GB"/>
              </w:rPr>
              <w:t xml:space="preserve">“I’m sure,” Jared said sarcastically. </w:t>
            </w:r>
            <w:r w:rsidRPr="00E03CA1">
              <w:rPr>
                <w:rFonts w:ascii="Times New Roman" w:eastAsia="Times New Roman" w:hAnsi="Times New Roman" w:cs="Times New Roman"/>
                <w:sz w:val="20"/>
                <w:szCs w:val="20"/>
              </w:rPr>
              <w:t>Майер, Стефани / Гостья Meyer, Stephenie / The Host</w:t>
            </w:r>
          </w:p>
        </w:tc>
      </w:tr>
      <w:tr w:rsidR="00AA3A84" w:rsidRPr="00E03CA1" w14:paraId="10AE689F" w14:textId="77777777" w:rsidTr="00AA3A84">
        <w:trPr>
          <w:trHeight w:val="20"/>
        </w:trPr>
        <w:tc>
          <w:tcPr>
            <w:tcW w:w="2040" w:type="dxa"/>
          </w:tcPr>
          <w:p w14:paraId="1529D8A4" w14:textId="33F4537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по-женски</w:t>
            </w:r>
          </w:p>
        </w:tc>
        <w:tc>
          <w:tcPr>
            <w:tcW w:w="5141" w:type="dxa"/>
          </w:tcPr>
          <w:p w14:paraId="0168C49A" w14:textId="3F328A5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женщинам, как характерно для них.</w:t>
            </w:r>
          </w:p>
        </w:tc>
        <w:tc>
          <w:tcPr>
            <w:tcW w:w="716" w:type="dxa"/>
          </w:tcPr>
          <w:p w14:paraId="2B4B0430" w14:textId="10F124F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375</w:t>
            </w:r>
          </w:p>
        </w:tc>
        <w:tc>
          <w:tcPr>
            <w:tcW w:w="1560" w:type="dxa"/>
          </w:tcPr>
          <w:p w14:paraId="77EC80C6" w14:textId="0E23BB8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womanly</w:t>
            </w:r>
          </w:p>
        </w:tc>
        <w:tc>
          <w:tcPr>
            <w:tcW w:w="5103" w:type="dxa"/>
          </w:tcPr>
          <w:p w14:paraId="47152161" w14:textId="0BDEBCF5"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В подтверждение сего факта она принялась совсем не по-женски взвешивать очевидное. </w:t>
            </w:r>
            <w:r w:rsidRPr="00E03CA1">
              <w:rPr>
                <w:rFonts w:ascii="Times New Roman" w:eastAsia="Times New Roman" w:hAnsi="Times New Roman" w:cs="Times New Roman"/>
                <w:sz w:val="20"/>
                <w:szCs w:val="20"/>
                <w:lang w:val="en-GB"/>
              </w:rPr>
              <w:t xml:space="preserve">To justify herself, she began, unwomanly, to weigh the evidence. </w:t>
            </w:r>
            <w:r w:rsidRPr="00E03CA1">
              <w:rPr>
                <w:rFonts w:ascii="Times New Roman" w:eastAsia="Times New Roman" w:hAnsi="Times New Roman" w:cs="Times New Roman"/>
                <w:sz w:val="20"/>
                <w:szCs w:val="20"/>
              </w:rPr>
              <w:t>Киплинг</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Джозеф</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Редьярд</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Свет</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погас</w:t>
            </w:r>
            <w:r w:rsidRPr="00E03CA1">
              <w:rPr>
                <w:rFonts w:ascii="Times New Roman" w:eastAsia="Times New Roman" w:hAnsi="Times New Roman" w:cs="Times New Roman"/>
                <w:sz w:val="20"/>
                <w:szCs w:val="20"/>
                <w:lang w:val="en-GB"/>
              </w:rPr>
              <w:t xml:space="preserve"> Kipling, Joseph Rudyard / The Light That Failed</w:t>
            </w:r>
          </w:p>
        </w:tc>
      </w:tr>
      <w:tr w:rsidR="00AA3A84" w14:paraId="0F766891" w14:textId="77777777" w:rsidTr="00AA3A84">
        <w:trPr>
          <w:trHeight w:val="20"/>
        </w:trPr>
        <w:tc>
          <w:tcPr>
            <w:tcW w:w="2040" w:type="dxa"/>
          </w:tcPr>
          <w:p w14:paraId="248F1BAE" w14:textId="7B03C756"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по-ихнему</w:t>
            </w:r>
          </w:p>
        </w:tc>
        <w:tc>
          <w:tcPr>
            <w:tcW w:w="5141" w:type="dxa"/>
          </w:tcPr>
          <w:p w14:paraId="2125A62C" w14:textId="5B03214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&lt;kod&gt;1.2.2.4. Так, как делают они. &lt;stl&gt; (прост.).&lt;mrf&gt;нареч. мест. определит., &lt;kod&gt;1.2.2.4. Так, как хотят они.&lt;mrf&gt;нареч. мест. определит., &lt;kod&gt;1.2.2.4. На их языке; на свойственном им языке.&lt;mrf&gt;нареч. мест. определит.  &lt;1.2&gt; &lt;nod&gt; 1.2.2.4., &lt;kod&gt;1.2.2.4. Так, как они считают правильным, нужным.&lt;mrf&gt;нареч. мест. определит. &lt;1.1&gt; &lt;7&gt;, &lt;kod&gt;1.2.2.4. Как свойственно им, как характерно для них.&lt;mrf&gt;нареч. мест. определит. &lt;1.1&gt; &lt;7&gt; &lt;2&gt;</w:t>
            </w:r>
          </w:p>
        </w:tc>
        <w:tc>
          <w:tcPr>
            <w:tcW w:w="716" w:type="dxa"/>
          </w:tcPr>
          <w:p w14:paraId="3C64B628" w14:textId="221FB3ED"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372</w:t>
            </w:r>
          </w:p>
        </w:tc>
        <w:tc>
          <w:tcPr>
            <w:tcW w:w="1560" w:type="dxa"/>
          </w:tcPr>
          <w:p w14:paraId="7EAD0401" w14:textId="3546417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to their thinking</w:t>
            </w:r>
          </w:p>
        </w:tc>
        <w:tc>
          <w:tcPr>
            <w:tcW w:w="5103" w:type="dxa"/>
          </w:tcPr>
          <w:p w14:paraId="4E7F94A5" w14:textId="634B7A0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 Но она за него не выйдет, потому что Бьоринг - гвардеец, а Версилов - всего только великодушный человек и друг человечества, по-ихнему, лицо комическое и ничего больше! </w:t>
            </w:r>
            <w:r w:rsidRPr="00E03CA1">
              <w:rPr>
                <w:rFonts w:ascii="Times New Roman" w:eastAsia="Times New Roman" w:hAnsi="Times New Roman" w:cs="Times New Roman"/>
                <w:sz w:val="20"/>
                <w:szCs w:val="20"/>
                <w:lang w:val="en-GB"/>
              </w:rPr>
              <w:t xml:space="preserve">"But she won't marry him because Buring's an officer in the guards, and Versilov is only a noble-hearted man, and a friend of humanity: to their thinking a comic person and nothing else! </w:t>
            </w:r>
            <w:r w:rsidRPr="00E03CA1">
              <w:rPr>
                <w:rFonts w:ascii="Times New Roman" w:eastAsia="Times New Roman" w:hAnsi="Times New Roman" w:cs="Times New Roman"/>
                <w:sz w:val="20"/>
                <w:szCs w:val="20"/>
              </w:rPr>
              <w:t>Достоевский, Фёдор / Подросток Dostoevsky, Fyodor / A Raw Youth</w:t>
            </w:r>
          </w:p>
        </w:tc>
      </w:tr>
      <w:tr w:rsidR="00AA3A84" w14:paraId="57FCFEC3" w14:textId="77777777" w:rsidTr="00AA3A84">
        <w:trPr>
          <w:trHeight w:val="20"/>
        </w:trPr>
        <w:tc>
          <w:tcPr>
            <w:tcW w:w="2040" w:type="dxa"/>
          </w:tcPr>
          <w:p w14:paraId="02C43D61" w14:textId="6195570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панически</w:t>
            </w:r>
          </w:p>
        </w:tc>
        <w:tc>
          <w:tcPr>
            <w:tcW w:w="5141" w:type="dxa"/>
          </w:tcPr>
          <w:p w14:paraId="3D736796" w14:textId="3938846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панический (2).</w:t>
            </w:r>
          </w:p>
        </w:tc>
        <w:tc>
          <w:tcPr>
            <w:tcW w:w="716" w:type="dxa"/>
          </w:tcPr>
          <w:p w14:paraId="0F59CBED" w14:textId="483B591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371</w:t>
            </w:r>
          </w:p>
        </w:tc>
        <w:tc>
          <w:tcPr>
            <w:tcW w:w="1560" w:type="dxa"/>
          </w:tcPr>
          <w:p w14:paraId="02F0F2D5" w14:textId="27D60873"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panic</w:t>
            </w:r>
          </w:p>
        </w:tc>
        <w:tc>
          <w:tcPr>
            <w:tcW w:w="5103" w:type="dxa"/>
          </w:tcPr>
          <w:p w14:paraId="70A07D8A" w14:textId="77777777" w:rsidR="00AA3A84" w:rsidRPr="00E03CA1" w:rsidRDefault="00AA3A84" w:rsidP="003431B8">
            <w:pPr>
              <w:pStyle w:val="af2"/>
              <w:jc w:val="both"/>
              <w:rPr>
                <w:rFonts w:ascii="Times New Roman" w:hAnsi="Times New Roman" w:cs="Times New Roman"/>
                <w:bCs/>
                <w:sz w:val="28"/>
                <w:szCs w:val="28"/>
              </w:rPr>
            </w:pPr>
          </w:p>
        </w:tc>
      </w:tr>
      <w:tr w:rsidR="00AA3A84" w:rsidRPr="00E03CA1" w14:paraId="32D2C19A" w14:textId="77777777" w:rsidTr="00AA3A84">
        <w:trPr>
          <w:trHeight w:val="20"/>
        </w:trPr>
        <w:tc>
          <w:tcPr>
            <w:tcW w:w="2040" w:type="dxa"/>
          </w:tcPr>
          <w:p w14:paraId="2E3A3943" w14:textId="590EDAA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поэтически</w:t>
            </w:r>
          </w:p>
        </w:tc>
        <w:tc>
          <w:tcPr>
            <w:tcW w:w="5141" w:type="dxa"/>
          </w:tcPr>
          <w:p w14:paraId="0AB3821B" w14:textId="29E6047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поэтический (2,4).</w:t>
            </w:r>
          </w:p>
        </w:tc>
        <w:tc>
          <w:tcPr>
            <w:tcW w:w="716" w:type="dxa"/>
          </w:tcPr>
          <w:p w14:paraId="2392F338" w14:textId="784628FC"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360</w:t>
            </w:r>
          </w:p>
        </w:tc>
        <w:tc>
          <w:tcPr>
            <w:tcW w:w="1560" w:type="dxa"/>
          </w:tcPr>
          <w:p w14:paraId="578961AA" w14:textId="369F50FF"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poetically</w:t>
            </w:r>
          </w:p>
        </w:tc>
        <w:tc>
          <w:tcPr>
            <w:tcW w:w="5103" w:type="dxa"/>
          </w:tcPr>
          <w:p w14:paraId="4C74AB0C" w14:textId="18F30D72"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t xml:space="preserve">Я думал: как расцвела, как поэтически красиво сложилась в последнее время моя жизнь! </w:t>
            </w:r>
            <w:r w:rsidRPr="00E03CA1">
              <w:rPr>
                <w:rFonts w:ascii="Times New Roman" w:eastAsia="Times New Roman" w:hAnsi="Times New Roman" w:cs="Times New Roman"/>
                <w:sz w:val="20"/>
                <w:szCs w:val="20"/>
                <w:lang w:val="en-GB"/>
              </w:rPr>
              <w:t xml:space="preserve">I thought how my life had blossomed, how poetically it was shaping itself! Chekhov, A. / The teacher of literature </w:t>
            </w:r>
            <w:r w:rsidRPr="00E03CA1">
              <w:rPr>
                <w:rFonts w:ascii="Times New Roman" w:eastAsia="Times New Roman" w:hAnsi="Times New Roman" w:cs="Times New Roman"/>
                <w:sz w:val="20"/>
                <w:szCs w:val="20"/>
              </w:rPr>
              <w:t>Чехов</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П</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Учитель</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словесности</w:t>
            </w:r>
          </w:p>
        </w:tc>
      </w:tr>
      <w:tr w:rsidR="00AA3A84" w14:paraId="562BAD7E" w14:textId="77777777" w:rsidTr="00AA3A84">
        <w:trPr>
          <w:trHeight w:val="20"/>
        </w:trPr>
        <w:tc>
          <w:tcPr>
            <w:tcW w:w="2040" w:type="dxa"/>
          </w:tcPr>
          <w:p w14:paraId="663CB2CF" w14:textId="3F579AD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по-товарищески</w:t>
            </w:r>
          </w:p>
        </w:tc>
        <w:tc>
          <w:tcPr>
            <w:tcW w:w="5141" w:type="dxa"/>
          </w:tcPr>
          <w:p w14:paraId="41A4AB48" w14:textId="1EDC0E7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товарищам (1-4), как характерно для них.</w:t>
            </w:r>
          </w:p>
        </w:tc>
        <w:tc>
          <w:tcPr>
            <w:tcW w:w="716" w:type="dxa"/>
          </w:tcPr>
          <w:p w14:paraId="654BBB33" w14:textId="7B229A7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353</w:t>
            </w:r>
          </w:p>
        </w:tc>
        <w:tc>
          <w:tcPr>
            <w:tcW w:w="1560" w:type="dxa"/>
          </w:tcPr>
          <w:p w14:paraId="25598FC3" w14:textId="798D3892" w:rsidR="00AA3A84" w:rsidRPr="003431B8" w:rsidRDefault="00AA3A84" w:rsidP="003431B8">
            <w:pPr>
              <w:pStyle w:val="af2"/>
              <w:jc w:val="both"/>
              <w:rPr>
                <w:rFonts w:ascii="Times New Roman" w:hAnsi="Times New Roman" w:cs="Times New Roman"/>
                <w:bCs/>
                <w:sz w:val="28"/>
                <w:szCs w:val="28"/>
                <w:lang w:val="en-US"/>
              </w:rPr>
            </w:pPr>
            <w:r w:rsidRPr="003431B8">
              <w:rPr>
                <w:rFonts w:ascii="Times New Roman" w:eastAsia="Times New Roman" w:hAnsi="Times New Roman" w:cs="Times New Roman"/>
                <w:sz w:val="20"/>
                <w:szCs w:val="20"/>
                <w:lang w:val="en-US"/>
              </w:rPr>
              <w:t>comradely;in a sociable manner</w:t>
            </w:r>
          </w:p>
        </w:tc>
        <w:tc>
          <w:tcPr>
            <w:tcW w:w="5103" w:type="dxa"/>
          </w:tcPr>
          <w:p w14:paraId="77ECE575" w14:textId="39C03BCA"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Стараясь не выказывать своего к ним презрения, я снял сюртук и лег по-товарищески на диван. </w:t>
            </w:r>
            <w:r w:rsidRPr="00E03CA1">
              <w:rPr>
                <w:rFonts w:ascii="Times New Roman" w:eastAsia="Times New Roman" w:hAnsi="Times New Roman" w:cs="Times New Roman"/>
                <w:sz w:val="20"/>
                <w:szCs w:val="20"/>
                <w:lang w:val="en-GB"/>
              </w:rPr>
              <w:t xml:space="preserve">Endeavouring not to show my contempt for the company, I took off my tunic, and lay down in a sociable manner on the sofa. </w:t>
            </w:r>
            <w:r w:rsidRPr="00E03CA1">
              <w:rPr>
                <w:rFonts w:ascii="Times New Roman" w:eastAsia="Times New Roman" w:hAnsi="Times New Roman" w:cs="Times New Roman"/>
                <w:sz w:val="20"/>
                <w:szCs w:val="20"/>
              </w:rPr>
              <w:t>Tolstoy, Leo / Youth Толстой, Л.Н. / Юность</w:t>
            </w:r>
          </w:p>
        </w:tc>
      </w:tr>
      <w:tr w:rsidR="00AA3A84" w14:paraId="0555DCD7" w14:textId="77777777" w:rsidTr="00AA3A84">
        <w:trPr>
          <w:trHeight w:val="20"/>
        </w:trPr>
        <w:tc>
          <w:tcPr>
            <w:tcW w:w="2040" w:type="dxa"/>
          </w:tcPr>
          <w:p w14:paraId="75CDE1BE" w14:textId="1EC28CE0"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отечески</w:t>
            </w:r>
          </w:p>
        </w:tc>
        <w:tc>
          <w:tcPr>
            <w:tcW w:w="5141" w:type="dxa"/>
          </w:tcPr>
          <w:p w14:paraId="765A29C9" w14:textId="28A334B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&lt;5.1&gt; Соотносится по знач. с прил.: отеческий (2).</w:t>
            </w:r>
          </w:p>
        </w:tc>
        <w:tc>
          <w:tcPr>
            <w:tcW w:w="716" w:type="dxa"/>
          </w:tcPr>
          <w:p w14:paraId="7C01F648" w14:textId="1829DA99"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349</w:t>
            </w:r>
          </w:p>
        </w:tc>
        <w:tc>
          <w:tcPr>
            <w:tcW w:w="1560" w:type="dxa"/>
          </w:tcPr>
          <w:p w14:paraId="72522881" w14:textId="18B3E711"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fatherly; like a father</w:t>
            </w:r>
          </w:p>
        </w:tc>
        <w:tc>
          <w:tcPr>
            <w:tcW w:w="5103" w:type="dxa"/>
          </w:tcPr>
          <w:p w14:paraId="54E8E2E9" w14:textId="48B4359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 xml:space="preserve">Степан Трофимович обращался с ним ласково, да и вообще ко всем нам относился отечески. </w:t>
            </w:r>
            <w:r w:rsidRPr="00E03CA1">
              <w:rPr>
                <w:rFonts w:ascii="Times New Roman" w:eastAsia="Times New Roman" w:hAnsi="Times New Roman" w:cs="Times New Roman"/>
                <w:sz w:val="20"/>
                <w:szCs w:val="20"/>
                <w:lang w:val="en-GB"/>
              </w:rPr>
              <w:t xml:space="preserve">Stepan Trofimovitch treated him very kindly, and indeed he behaved like a father to all of us. </w:t>
            </w:r>
            <w:r w:rsidRPr="00E03CA1">
              <w:rPr>
                <w:rFonts w:ascii="Times New Roman" w:eastAsia="Times New Roman" w:hAnsi="Times New Roman" w:cs="Times New Roman"/>
                <w:sz w:val="20"/>
                <w:szCs w:val="20"/>
              </w:rPr>
              <w:t>Достоевский, Фёдор / Бесы Dostoevsky, Fyodor / The possessed</w:t>
            </w:r>
          </w:p>
        </w:tc>
      </w:tr>
      <w:tr w:rsidR="00AA3A84" w:rsidRPr="00E03CA1" w14:paraId="60C1B272" w14:textId="77777777" w:rsidTr="00AA3A84">
        <w:trPr>
          <w:trHeight w:val="20"/>
        </w:trPr>
        <w:tc>
          <w:tcPr>
            <w:tcW w:w="2040" w:type="dxa"/>
          </w:tcPr>
          <w:p w14:paraId="48A0DED4" w14:textId="4478C775"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по-людски</w:t>
            </w:r>
          </w:p>
        </w:tc>
        <w:tc>
          <w:tcPr>
            <w:tcW w:w="5141" w:type="dxa"/>
          </w:tcPr>
          <w:p w14:paraId="5E913F29" w14:textId="6888B908"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&lt;2&gt; Как свойственно людям, как характерно для них.</w:t>
            </w:r>
          </w:p>
        </w:tc>
        <w:tc>
          <w:tcPr>
            <w:tcW w:w="716" w:type="dxa"/>
          </w:tcPr>
          <w:p w14:paraId="0530E110" w14:textId="602F4677" w:rsidR="00AA3A84" w:rsidRPr="00E03CA1" w:rsidRDefault="00AA3A84" w:rsidP="003431B8">
            <w:pPr>
              <w:pStyle w:val="af2"/>
              <w:jc w:val="both"/>
              <w:rPr>
                <w:rFonts w:ascii="Times New Roman" w:hAnsi="Times New Roman" w:cs="Times New Roman"/>
                <w:bCs/>
                <w:sz w:val="28"/>
                <w:szCs w:val="28"/>
              </w:rPr>
            </w:pPr>
            <w:r w:rsidRPr="00E03CA1">
              <w:rPr>
                <w:rFonts w:ascii="Times New Roman" w:eastAsia="Times New Roman" w:hAnsi="Times New Roman" w:cs="Times New Roman"/>
                <w:sz w:val="20"/>
                <w:szCs w:val="20"/>
              </w:rPr>
              <w:t>346</w:t>
            </w:r>
          </w:p>
        </w:tc>
        <w:tc>
          <w:tcPr>
            <w:tcW w:w="1560" w:type="dxa"/>
          </w:tcPr>
          <w:p w14:paraId="3F36DC22" w14:textId="10AF25EA"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lang w:val="en-GB"/>
              </w:rPr>
              <w:t xml:space="preserve">as others do, in the accepted </w:t>
            </w:r>
            <w:r w:rsidRPr="00E03CA1">
              <w:rPr>
                <w:rFonts w:ascii="Times New Roman" w:eastAsia="Times New Roman" w:hAnsi="Times New Roman" w:cs="Times New Roman"/>
                <w:sz w:val="20"/>
                <w:szCs w:val="20"/>
                <w:lang w:val="en-GB"/>
              </w:rPr>
              <w:lastRenderedPageBreak/>
              <w:t>manner; like humans</w:t>
            </w:r>
          </w:p>
        </w:tc>
        <w:tc>
          <w:tcPr>
            <w:tcW w:w="5103" w:type="dxa"/>
          </w:tcPr>
          <w:p w14:paraId="36A7DC78" w14:textId="2A4E3DF4" w:rsidR="00AA3A84" w:rsidRPr="00E03CA1" w:rsidRDefault="00AA3A84" w:rsidP="003431B8">
            <w:pPr>
              <w:pStyle w:val="af2"/>
              <w:jc w:val="both"/>
              <w:rPr>
                <w:rFonts w:ascii="Times New Roman" w:hAnsi="Times New Roman" w:cs="Times New Roman"/>
                <w:bCs/>
                <w:sz w:val="28"/>
                <w:szCs w:val="28"/>
                <w:lang w:val="en-GB"/>
              </w:rPr>
            </w:pPr>
            <w:r w:rsidRPr="00E03CA1">
              <w:rPr>
                <w:rFonts w:ascii="Times New Roman" w:eastAsia="Times New Roman" w:hAnsi="Times New Roman" w:cs="Times New Roman"/>
                <w:sz w:val="20"/>
                <w:szCs w:val="20"/>
              </w:rPr>
              <w:lastRenderedPageBreak/>
              <w:t xml:space="preserve">Мы пообедаем вместе и будем вести себя по-людски. I won't. </w:t>
            </w:r>
            <w:r w:rsidRPr="00E03CA1">
              <w:rPr>
                <w:rFonts w:ascii="Times New Roman" w:eastAsia="Times New Roman" w:hAnsi="Times New Roman" w:cs="Times New Roman"/>
                <w:sz w:val="20"/>
                <w:szCs w:val="20"/>
                <w:lang w:val="en-GB"/>
              </w:rPr>
              <w:t xml:space="preserve">We'll eat lunch together and behave like human </w:t>
            </w:r>
            <w:r w:rsidRPr="00E03CA1">
              <w:rPr>
                <w:rFonts w:ascii="Times New Roman" w:eastAsia="Times New Roman" w:hAnsi="Times New Roman" w:cs="Times New Roman"/>
                <w:sz w:val="20"/>
                <w:szCs w:val="20"/>
                <w:lang w:val="en-GB"/>
              </w:rPr>
              <w:lastRenderedPageBreak/>
              <w:t xml:space="preserve">beings." </w:t>
            </w:r>
            <w:r w:rsidRPr="00E03CA1">
              <w:rPr>
                <w:rFonts w:ascii="Times New Roman" w:eastAsia="Times New Roman" w:hAnsi="Times New Roman" w:cs="Times New Roman"/>
                <w:sz w:val="20"/>
                <w:szCs w:val="20"/>
              </w:rPr>
              <w:t>Хемингуэй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Эрнест</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Райский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сад</w:t>
            </w:r>
            <w:r w:rsidRPr="00E03CA1">
              <w:rPr>
                <w:rFonts w:ascii="Times New Roman" w:eastAsia="Times New Roman" w:hAnsi="Times New Roman" w:cs="Times New Roman"/>
                <w:sz w:val="20"/>
                <w:szCs w:val="20"/>
                <w:lang w:val="en-GB"/>
              </w:rPr>
              <w:t xml:space="preserve"> Hemingway, Ernest / The Garden of Eden</w:t>
            </w:r>
          </w:p>
        </w:tc>
      </w:tr>
      <w:tr w:rsidR="00AA3A84" w:rsidRPr="00E03CA1" w14:paraId="1D6E2720" w14:textId="77777777" w:rsidTr="00AA3A84">
        <w:trPr>
          <w:trHeight w:val="20"/>
        </w:trPr>
        <w:tc>
          <w:tcPr>
            <w:tcW w:w="2040" w:type="dxa"/>
          </w:tcPr>
          <w:p w14:paraId="467FD2CF" w14:textId="12D1CE0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по-честному</w:t>
            </w:r>
          </w:p>
        </w:tc>
        <w:tc>
          <w:tcPr>
            <w:tcW w:w="5141" w:type="dxa"/>
          </w:tcPr>
          <w:p w14:paraId="30C728E4" w14:textId="15DA697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&lt;1.2&gt; То же, что: честно (1*).</w:t>
            </w:r>
          </w:p>
        </w:tc>
        <w:tc>
          <w:tcPr>
            <w:tcW w:w="716" w:type="dxa"/>
          </w:tcPr>
          <w:p w14:paraId="63787690" w14:textId="770CE28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345</w:t>
            </w:r>
          </w:p>
        </w:tc>
        <w:tc>
          <w:tcPr>
            <w:tcW w:w="1560" w:type="dxa"/>
          </w:tcPr>
          <w:p w14:paraId="1F6953F2" w14:textId="445B4F4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honestly</w:t>
            </w:r>
          </w:p>
        </w:tc>
        <w:tc>
          <w:tcPr>
            <w:tcW w:w="5103" w:type="dxa"/>
          </w:tcPr>
          <w:p w14:paraId="26C63864" w14:textId="7DFC2DF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 По-честному, ваше величество. Я вам правду говорю. </w:t>
            </w:r>
            <w:r w:rsidRPr="00E03CA1">
              <w:rPr>
                <w:rFonts w:ascii="Times New Roman" w:eastAsia="Times New Roman" w:hAnsi="Times New Roman" w:cs="Times New Roman"/>
                <w:sz w:val="20"/>
                <w:szCs w:val="20"/>
                <w:lang w:val="en-GB"/>
              </w:rPr>
              <w:t xml:space="preserve">"Honor bright, your majesty, I'm telling you the truth. </w:t>
            </w:r>
            <w:r w:rsidRPr="00E03CA1">
              <w:rPr>
                <w:rFonts w:ascii="Times New Roman" w:eastAsia="Times New Roman" w:hAnsi="Times New Roman" w:cs="Times New Roman"/>
                <w:sz w:val="20"/>
                <w:szCs w:val="20"/>
              </w:rPr>
              <w:t>Твен, Марк / Приключения Гекльберри Финна Twain, Mark / Huckleberry Finn</w:t>
            </w:r>
          </w:p>
        </w:tc>
      </w:tr>
      <w:tr w:rsidR="00AA3A84" w:rsidRPr="00E03CA1" w14:paraId="2D7CA4D2" w14:textId="77777777" w:rsidTr="00AA3A84">
        <w:trPr>
          <w:trHeight w:val="20"/>
        </w:trPr>
        <w:tc>
          <w:tcPr>
            <w:tcW w:w="2040" w:type="dxa"/>
          </w:tcPr>
          <w:p w14:paraId="1FD0EBEE" w14:textId="4E7CC6F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географически</w:t>
            </w:r>
          </w:p>
        </w:tc>
        <w:tc>
          <w:tcPr>
            <w:tcW w:w="5141" w:type="dxa"/>
          </w:tcPr>
          <w:p w14:paraId="2CF7BD2A" w14:textId="23E977A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С точки зрения географии (1).</w:t>
            </w:r>
          </w:p>
        </w:tc>
        <w:tc>
          <w:tcPr>
            <w:tcW w:w="716" w:type="dxa"/>
          </w:tcPr>
          <w:p w14:paraId="3720B479" w14:textId="4EA0028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339</w:t>
            </w:r>
          </w:p>
        </w:tc>
        <w:tc>
          <w:tcPr>
            <w:tcW w:w="1560" w:type="dxa"/>
          </w:tcPr>
          <w:p w14:paraId="7CB852FB" w14:textId="6B8EE6F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geographically</w:t>
            </w:r>
          </w:p>
        </w:tc>
        <w:tc>
          <w:tcPr>
            <w:tcW w:w="5103" w:type="dxa"/>
          </w:tcPr>
          <w:p w14:paraId="46545CE5" w14:textId="643F625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открытому</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предсказуемому</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географически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диверсифицированному</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доступу</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экспортной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продукции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африканских</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стран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мировые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рынки</w:t>
            </w:r>
            <w:r w:rsidRPr="00E03CA1">
              <w:rPr>
                <w:rFonts w:ascii="Times New Roman" w:eastAsia="Times New Roman" w:hAnsi="Times New Roman" w:cs="Times New Roman"/>
                <w:sz w:val="20"/>
                <w:szCs w:val="20"/>
                <w:lang w:val="en-GB"/>
              </w:rPr>
              <w:t>; – Open, predictable and geographically diversified market access for exports from Africa;</w:t>
            </w:r>
          </w:p>
        </w:tc>
      </w:tr>
      <w:tr w:rsidR="00AA3A84" w:rsidRPr="00E03CA1" w14:paraId="7B1231E2" w14:textId="77777777" w:rsidTr="00AA3A84">
        <w:trPr>
          <w:trHeight w:val="20"/>
        </w:trPr>
        <w:tc>
          <w:tcPr>
            <w:tcW w:w="2040" w:type="dxa"/>
          </w:tcPr>
          <w:p w14:paraId="25C66473" w14:textId="6EAD019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методически</w:t>
            </w:r>
          </w:p>
        </w:tc>
        <w:tc>
          <w:tcPr>
            <w:tcW w:w="5141" w:type="dxa"/>
          </w:tcPr>
          <w:p w14:paraId="470852EA" w14:textId="7E23EBF4"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&lt;1.2&gt; В соответствии с принципами методики.</w:t>
            </w:r>
          </w:p>
        </w:tc>
        <w:tc>
          <w:tcPr>
            <w:tcW w:w="716" w:type="dxa"/>
          </w:tcPr>
          <w:p w14:paraId="2561AB42" w14:textId="431FDCA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339</w:t>
            </w:r>
          </w:p>
        </w:tc>
        <w:tc>
          <w:tcPr>
            <w:tcW w:w="1560" w:type="dxa"/>
          </w:tcPr>
          <w:p w14:paraId="2EF3CB0F" w14:textId="3861245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methodically, on method</w:t>
            </w:r>
          </w:p>
        </w:tc>
        <w:tc>
          <w:tcPr>
            <w:tcW w:w="5103" w:type="dxa"/>
          </w:tcPr>
          <w:p w14:paraId="59C1CE3F" w14:textId="01BB515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Методически это тот же самый план, что и при рассмотрении игры в «орлянку» в теории игр двух лиц с нулевой суммой. </w:t>
            </w:r>
            <w:r w:rsidRPr="00E03CA1">
              <w:rPr>
                <w:rFonts w:ascii="Times New Roman" w:eastAsia="Times New Roman" w:hAnsi="Times New Roman" w:cs="Times New Roman"/>
                <w:sz w:val="20"/>
                <w:szCs w:val="20"/>
                <w:lang w:val="en-GB"/>
              </w:rPr>
              <w:t xml:space="preserve">This is methodically the same device as our consideration of Matching Pennies in the theory of the zero-sum two-person game. </w:t>
            </w:r>
            <w:r w:rsidRPr="00E03CA1">
              <w:rPr>
                <w:rFonts w:ascii="Times New Roman" w:eastAsia="Times New Roman" w:hAnsi="Times New Roman" w:cs="Times New Roman"/>
                <w:sz w:val="20"/>
                <w:szCs w:val="20"/>
              </w:rPr>
              <w:t>Нейман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Джон</w:t>
            </w:r>
            <w:r w:rsidRPr="00E03CA1">
              <w:rPr>
                <w:rFonts w:ascii="Times New Roman" w:eastAsia="Times New Roman" w:hAnsi="Times New Roman" w:cs="Times New Roman"/>
                <w:sz w:val="20"/>
                <w:szCs w:val="20"/>
                <w:lang w:val="en-GB"/>
              </w:rPr>
              <w:t>,</w:t>
            </w:r>
            <w:r w:rsidRPr="00E03CA1">
              <w:rPr>
                <w:rFonts w:ascii="Times New Roman" w:eastAsia="Times New Roman" w:hAnsi="Times New Roman" w:cs="Times New Roman"/>
                <w:sz w:val="20"/>
                <w:szCs w:val="20"/>
              </w:rPr>
              <w:t>Моргенштерн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Оскар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Теория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игр</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экономическое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поведение</w:t>
            </w:r>
            <w:r w:rsidRPr="00E03CA1">
              <w:rPr>
                <w:rFonts w:ascii="Times New Roman" w:eastAsia="Times New Roman" w:hAnsi="Times New Roman" w:cs="Times New Roman"/>
                <w:sz w:val="20"/>
                <w:szCs w:val="20"/>
                <w:lang w:val="en-GB"/>
              </w:rPr>
              <w:t xml:space="preserve"> Neumann, John,Morgenstern, Oskar / Theory of Games and Economic Behavior</w:t>
            </w:r>
          </w:p>
        </w:tc>
      </w:tr>
      <w:tr w:rsidR="00AA3A84" w:rsidRPr="00E03CA1" w14:paraId="12DE865E" w14:textId="77777777" w:rsidTr="00AA3A84">
        <w:trPr>
          <w:trHeight w:val="20"/>
        </w:trPr>
        <w:tc>
          <w:tcPr>
            <w:tcW w:w="2040" w:type="dxa"/>
          </w:tcPr>
          <w:p w14:paraId="44021526" w14:textId="0A2BE0C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по-братски</w:t>
            </w:r>
          </w:p>
        </w:tc>
        <w:tc>
          <w:tcPr>
            <w:tcW w:w="5141" w:type="dxa"/>
          </w:tcPr>
          <w:p w14:paraId="1EF234F7" w14:textId="505BF7C8"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&lt;1.1&gt; По-товарищески., &lt;4&gt; По-товарищески., &lt;2&gt; Как свойственно брату (1), как характерно для него.</w:t>
            </w:r>
          </w:p>
        </w:tc>
        <w:tc>
          <w:tcPr>
            <w:tcW w:w="716" w:type="dxa"/>
          </w:tcPr>
          <w:p w14:paraId="4CE69942" w14:textId="733DA64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335</w:t>
            </w:r>
          </w:p>
        </w:tc>
        <w:tc>
          <w:tcPr>
            <w:tcW w:w="1560" w:type="dxa"/>
          </w:tcPr>
          <w:p w14:paraId="4592554A" w14:textId="1F212BF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lang w:val="en-GB"/>
              </w:rPr>
              <w:t>fraternally, like a brother, like brothers</w:t>
            </w:r>
          </w:p>
        </w:tc>
        <w:tc>
          <w:tcPr>
            <w:tcW w:w="5103" w:type="dxa"/>
          </w:tcPr>
          <w:p w14:paraId="19DEC955" w14:textId="56A1714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один прекрасный день парламентский острослов по-братски сказал ему: «Джим, есть дело. Партии непреложных фактов нужны люди. Ты мог бы там преуспеть. </w:t>
            </w:r>
            <w:r w:rsidRPr="00E03CA1">
              <w:rPr>
                <w:rFonts w:ascii="Times New Roman" w:eastAsia="Times New Roman" w:hAnsi="Times New Roman" w:cs="Times New Roman"/>
                <w:sz w:val="20"/>
                <w:szCs w:val="20"/>
                <w:lang w:val="en-GB"/>
              </w:rPr>
              <w:t xml:space="preserve">To whom this honourable and jocular, member fraternally said one day, ‘Jem, there’s a good opening among the hard Fact fellows, and they want men. </w:t>
            </w:r>
            <w:r w:rsidRPr="00E03CA1">
              <w:rPr>
                <w:rFonts w:ascii="Times New Roman" w:eastAsia="Times New Roman" w:hAnsi="Times New Roman" w:cs="Times New Roman"/>
                <w:sz w:val="20"/>
                <w:szCs w:val="20"/>
              </w:rPr>
              <w:t>Диккенс, Чарльз / Тяжелые времена Dickens, Charles / Hard Times</w:t>
            </w:r>
          </w:p>
        </w:tc>
      </w:tr>
      <w:tr w:rsidR="00AA3A84" w:rsidRPr="00E03CA1" w14:paraId="133B4D50" w14:textId="77777777" w:rsidTr="00AA3A84">
        <w:trPr>
          <w:trHeight w:val="20"/>
        </w:trPr>
        <w:tc>
          <w:tcPr>
            <w:tcW w:w="2040" w:type="dxa"/>
          </w:tcPr>
          <w:p w14:paraId="644E7D47" w14:textId="0A83D85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по-солдатски</w:t>
            </w:r>
          </w:p>
        </w:tc>
        <w:tc>
          <w:tcPr>
            <w:tcW w:w="5141" w:type="dxa"/>
          </w:tcPr>
          <w:p w14:paraId="3228EB94" w14:textId="7F0F1469"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солдату (1), как характерно для него.</w:t>
            </w:r>
          </w:p>
        </w:tc>
        <w:tc>
          <w:tcPr>
            <w:tcW w:w="716" w:type="dxa"/>
          </w:tcPr>
          <w:p w14:paraId="66E25DFC" w14:textId="008EF0B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328</w:t>
            </w:r>
          </w:p>
        </w:tc>
        <w:tc>
          <w:tcPr>
            <w:tcW w:w="1560" w:type="dxa"/>
          </w:tcPr>
          <w:p w14:paraId="153C88DB" w14:textId="06B4633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soldierly, soldier-like</w:t>
            </w:r>
          </w:p>
        </w:tc>
        <w:tc>
          <w:tcPr>
            <w:tcW w:w="5103" w:type="dxa"/>
          </w:tcPr>
          <w:p w14:paraId="4E5AFA25" w14:textId="514DD45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 Да, конечно, мистер Десмас, - подтвердил Каупервуд, стоя по-солдатски, навытяжку. </w:t>
            </w:r>
            <w:r w:rsidRPr="00E03CA1">
              <w:rPr>
                <w:rFonts w:ascii="Times New Roman" w:eastAsia="Times New Roman" w:hAnsi="Times New Roman" w:cs="Times New Roman"/>
                <w:sz w:val="20"/>
                <w:szCs w:val="20"/>
                <w:lang w:val="en-GB"/>
              </w:rPr>
              <w:t xml:space="preserve">"They certainly are not, Mr. Desmas," replied Cowperwood, standing very erect and soldier-like. </w:t>
            </w:r>
            <w:r w:rsidRPr="00E03CA1">
              <w:rPr>
                <w:rFonts w:ascii="Times New Roman" w:eastAsia="Times New Roman" w:hAnsi="Times New Roman" w:cs="Times New Roman"/>
                <w:sz w:val="20"/>
                <w:szCs w:val="20"/>
              </w:rPr>
              <w:t>Драйзер, Теодор / Финансист Dreiser, Theodore / The Financier</w:t>
            </w:r>
          </w:p>
        </w:tc>
      </w:tr>
      <w:tr w:rsidR="00AA3A84" w:rsidRPr="00E03CA1" w14:paraId="5559A59F" w14:textId="77777777" w:rsidTr="00AA3A84">
        <w:trPr>
          <w:trHeight w:val="20"/>
        </w:trPr>
        <w:tc>
          <w:tcPr>
            <w:tcW w:w="2040" w:type="dxa"/>
          </w:tcPr>
          <w:p w14:paraId="784F6F77" w14:textId="31D82A3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геройски</w:t>
            </w:r>
          </w:p>
        </w:tc>
        <w:tc>
          <w:tcPr>
            <w:tcW w:w="5141" w:type="dxa"/>
          </w:tcPr>
          <w:p w14:paraId="1A74261D" w14:textId="4CD96ED4"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герою (1), как характерно для него.</w:t>
            </w:r>
          </w:p>
        </w:tc>
        <w:tc>
          <w:tcPr>
            <w:tcW w:w="716" w:type="dxa"/>
          </w:tcPr>
          <w:p w14:paraId="74E6E001" w14:textId="4C7DA0D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327</w:t>
            </w:r>
          </w:p>
        </w:tc>
        <w:tc>
          <w:tcPr>
            <w:tcW w:w="1560" w:type="dxa"/>
          </w:tcPr>
          <w:p w14:paraId="582C6C6A" w14:textId="0A90528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heroically</w:t>
            </w:r>
          </w:p>
        </w:tc>
        <w:tc>
          <w:tcPr>
            <w:tcW w:w="5103" w:type="dxa"/>
          </w:tcPr>
          <w:p w14:paraId="3B4807A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3F79004" w14:textId="77777777" w:rsidTr="00AA3A84">
        <w:trPr>
          <w:trHeight w:val="20"/>
        </w:trPr>
        <w:tc>
          <w:tcPr>
            <w:tcW w:w="2040" w:type="dxa"/>
          </w:tcPr>
          <w:p w14:paraId="2A78D005" w14:textId="5DBB4A5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дьявольски</w:t>
            </w:r>
          </w:p>
        </w:tc>
        <w:tc>
          <w:tcPr>
            <w:tcW w:w="5141" w:type="dxa"/>
          </w:tcPr>
          <w:p w14:paraId="77D12B27" w14:textId="751F5C51"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Бойко, ловко, хитро., &lt;2&gt; Как свойственно Дьяволу, как характерно для него., &lt;5.1&gt; Очень, чрезвычайно.</w:t>
            </w:r>
          </w:p>
        </w:tc>
        <w:tc>
          <w:tcPr>
            <w:tcW w:w="716" w:type="dxa"/>
          </w:tcPr>
          <w:p w14:paraId="2E71611E" w14:textId="4F258D8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324</w:t>
            </w:r>
          </w:p>
        </w:tc>
        <w:tc>
          <w:tcPr>
            <w:tcW w:w="1560" w:type="dxa"/>
          </w:tcPr>
          <w:p w14:paraId="4EA78FBE" w14:textId="6EB368D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devilishly, diabolically </w:t>
            </w:r>
          </w:p>
        </w:tc>
        <w:tc>
          <w:tcPr>
            <w:tcW w:w="5103" w:type="dxa"/>
          </w:tcPr>
          <w:p w14:paraId="0D424FAE" w14:textId="73CA7A3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Судья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жадно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выпил</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чай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продолжил</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обращаясь</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к</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Жуну</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Чао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Таю</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Я</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улучил</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момент</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обыскал</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его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дом</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да</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так</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чтобы</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он</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об</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этом</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не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узнал</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потому</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что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этот</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человек</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дьявольски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умеют</w:t>
            </w:r>
            <w:r w:rsidRPr="00E03CA1">
              <w:rPr>
                <w:rFonts w:ascii="Times New Roman" w:eastAsia="Times New Roman" w:hAnsi="Times New Roman" w:cs="Times New Roman"/>
                <w:sz w:val="20"/>
                <w:szCs w:val="20"/>
                <w:lang w:val="en-GB"/>
              </w:rPr>
              <w:t xml:space="preserve">. The judge drank it eagerly, then continued to Ma Joong and Chiao Tai: I had to have time to search his house, and I had to take him completely unawares, for the man is diabolically clever. </w:t>
            </w:r>
            <w:r w:rsidRPr="00E03CA1">
              <w:rPr>
                <w:rFonts w:ascii="Times New Roman" w:eastAsia="Times New Roman" w:hAnsi="Times New Roman" w:cs="Times New Roman"/>
                <w:sz w:val="20"/>
                <w:szCs w:val="20"/>
              </w:rPr>
              <w:t>Гулик</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Роберт</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ван</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Убийство</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гвоздями</w:t>
            </w:r>
            <w:r w:rsidRPr="00E03CA1">
              <w:rPr>
                <w:rFonts w:ascii="Times New Roman" w:eastAsia="Times New Roman" w:hAnsi="Times New Roman" w:cs="Times New Roman"/>
                <w:sz w:val="20"/>
                <w:szCs w:val="20"/>
                <w:lang w:val="en-GB"/>
              </w:rPr>
              <w:t xml:space="preserve"> Gulik, Robert van / The Chinese Nail Murders</w:t>
            </w:r>
          </w:p>
        </w:tc>
      </w:tr>
      <w:tr w:rsidR="00AA3A84" w:rsidRPr="00E03CA1" w14:paraId="5E87BFFD" w14:textId="77777777" w:rsidTr="00AA3A84">
        <w:trPr>
          <w:trHeight w:val="20"/>
        </w:trPr>
        <w:tc>
          <w:tcPr>
            <w:tcW w:w="2040" w:type="dxa"/>
          </w:tcPr>
          <w:p w14:paraId="229C7FA2" w14:textId="39BF761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по-бабьи</w:t>
            </w:r>
          </w:p>
        </w:tc>
        <w:tc>
          <w:tcPr>
            <w:tcW w:w="5141" w:type="dxa"/>
          </w:tcPr>
          <w:p w14:paraId="68D92EEF" w14:textId="0122D9D5"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бабе (1*1), как характерно для нее.</w:t>
            </w:r>
          </w:p>
        </w:tc>
        <w:tc>
          <w:tcPr>
            <w:tcW w:w="716" w:type="dxa"/>
          </w:tcPr>
          <w:p w14:paraId="6EEA72CB" w14:textId="310B62B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321</w:t>
            </w:r>
          </w:p>
        </w:tc>
        <w:tc>
          <w:tcPr>
            <w:tcW w:w="1560" w:type="dxa"/>
          </w:tcPr>
          <w:p w14:paraId="3342CC22" w14:textId="1CD627D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like a woman</w:t>
            </w:r>
          </w:p>
        </w:tc>
        <w:tc>
          <w:tcPr>
            <w:tcW w:w="5103" w:type="dxa"/>
          </w:tcPr>
          <w:p w14:paraId="249E0DE5" w14:textId="5EC3855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Елена по-бабьи заревела, тряся плечами, и уткнулась Турбину в крахмальную грудь. </w:t>
            </w:r>
            <w:r w:rsidRPr="00E03CA1">
              <w:rPr>
                <w:rFonts w:ascii="Times New Roman" w:eastAsia="Times New Roman" w:hAnsi="Times New Roman" w:cs="Times New Roman"/>
                <w:sz w:val="20"/>
                <w:szCs w:val="20"/>
                <w:lang w:val="en-GB"/>
              </w:rPr>
              <w:t xml:space="preserve">Elena moaned like a peasant woman, her shoulders heaving, and leaned her head against Alexei's starched shirt-front. </w:t>
            </w:r>
            <w:r w:rsidRPr="00E03CA1">
              <w:rPr>
                <w:rFonts w:ascii="Times New Roman" w:eastAsia="Times New Roman" w:hAnsi="Times New Roman" w:cs="Times New Roman"/>
                <w:sz w:val="20"/>
                <w:szCs w:val="20"/>
              </w:rPr>
              <w:t>Булгаков, Михаил / Белая гвардия Bulgakov, Michail / The White Guard</w:t>
            </w:r>
          </w:p>
        </w:tc>
      </w:tr>
      <w:tr w:rsidR="00AA3A84" w:rsidRPr="00E03CA1" w14:paraId="483143FA" w14:textId="77777777" w:rsidTr="00AA3A84">
        <w:trPr>
          <w:trHeight w:val="20"/>
        </w:trPr>
        <w:tc>
          <w:tcPr>
            <w:tcW w:w="2040" w:type="dxa"/>
          </w:tcPr>
          <w:p w14:paraId="54D30C7E" w14:textId="0DE0149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по-китайски</w:t>
            </w:r>
          </w:p>
        </w:tc>
        <w:tc>
          <w:tcPr>
            <w:tcW w:w="5141" w:type="dxa"/>
          </w:tcPr>
          <w:p w14:paraId="3F932C25" w14:textId="6882D83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китайцам, как характерно для них или для Китая., &lt;1.2&gt; На китайском языке. &lt;nod&gt; 1.2.2.4.</w:t>
            </w:r>
          </w:p>
        </w:tc>
        <w:tc>
          <w:tcPr>
            <w:tcW w:w="716" w:type="dxa"/>
          </w:tcPr>
          <w:p w14:paraId="0C115046" w14:textId="7EAEB83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316</w:t>
            </w:r>
          </w:p>
        </w:tc>
        <w:tc>
          <w:tcPr>
            <w:tcW w:w="1560" w:type="dxa"/>
          </w:tcPr>
          <w:p w14:paraId="0F415630" w14:textId="0FDEBD5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in a Chinese manner</w:t>
            </w:r>
          </w:p>
        </w:tc>
        <w:tc>
          <w:tcPr>
            <w:tcW w:w="5103" w:type="dxa"/>
          </w:tcPr>
          <w:p w14:paraId="5894313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9D41C45" w14:textId="77777777" w:rsidTr="00AA3A84">
        <w:trPr>
          <w:trHeight w:val="20"/>
        </w:trPr>
        <w:tc>
          <w:tcPr>
            <w:tcW w:w="2040" w:type="dxa"/>
          </w:tcPr>
          <w:p w14:paraId="46471121" w14:textId="6F12DA5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рабски</w:t>
            </w:r>
          </w:p>
        </w:tc>
        <w:tc>
          <w:tcPr>
            <w:tcW w:w="5141" w:type="dxa"/>
          </w:tcPr>
          <w:p w14:paraId="2F68E63F" w14:textId="41503C96"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рабу, как характерно для него.</w:t>
            </w:r>
          </w:p>
        </w:tc>
        <w:tc>
          <w:tcPr>
            <w:tcW w:w="716" w:type="dxa"/>
          </w:tcPr>
          <w:p w14:paraId="6655CEC2" w14:textId="3E312AD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315</w:t>
            </w:r>
          </w:p>
        </w:tc>
        <w:tc>
          <w:tcPr>
            <w:tcW w:w="1560" w:type="dxa"/>
          </w:tcPr>
          <w:p w14:paraId="04E9DA72" w14:textId="7F449C7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color w:val="1A1C1E"/>
                <w:sz w:val="20"/>
                <w:szCs w:val="20"/>
              </w:rPr>
              <w:t>slavishly</w:t>
            </w:r>
          </w:p>
        </w:tc>
        <w:tc>
          <w:tcPr>
            <w:tcW w:w="5103" w:type="dxa"/>
          </w:tcPr>
          <w:p w14:paraId="1A6E0575" w14:textId="0632994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И к тому же противоречия: горд, а мне предан рабски, -- предан рабски, а вдруг засверкают глазенки и не хочет даже соглашаться со мной, спорит, на стену лезет. </w:t>
            </w:r>
            <w:r w:rsidRPr="00E03CA1">
              <w:rPr>
                <w:rFonts w:ascii="Times New Roman" w:eastAsia="Times New Roman" w:hAnsi="Times New Roman" w:cs="Times New Roman"/>
                <w:sz w:val="20"/>
                <w:szCs w:val="20"/>
                <w:lang w:val="en-GB"/>
              </w:rPr>
              <w:t xml:space="preserve">There were contradictions in him, too: he was proud, but he was slavishly devoted to me, and yet all at once his eyes would flash and he'd refuse to agree with me; he'd argue, fly into a rage. </w:t>
            </w:r>
            <w:r w:rsidRPr="00E03CA1">
              <w:rPr>
                <w:rFonts w:ascii="Times New Roman" w:eastAsia="Times New Roman" w:hAnsi="Times New Roman" w:cs="Times New Roman"/>
                <w:sz w:val="20"/>
                <w:szCs w:val="20"/>
              </w:rPr>
              <w:t>Достоевский, Фёдор / Братья Карамазовы Dostoevsky, Fyodor / The brothers Karamazov</w:t>
            </w:r>
          </w:p>
        </w:tc>
      </w:tr>
      <w:tr w:rsidR="00AA3A84" w:rsidRPr="00E03CA1" w14:paraId="76FE48B7" w14:textId="77777777" w:rsidTr="00AA3A84">
        <w:trPr>
          <w:trHeight w:val="20"/>
        </w:trPr>
        <w:tc>
          <w:tcPr>
            <w:tcW w:w="2040" w:type="dxa"/>
          </w:tcPr>
          <w:p w14:paraId="43045C44" w14:textId="5E3021B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по-свойски</w:t>
            </w:r>
          </w:p>
        </w:tc>
        <w:tc>
          <w:tcPr>
            <w:tcW w:w="5141" w:type="dxa"/>
          </w:tcPr>
          <w:p w14:paraId="19547F63" w14:textId="778A8E9F"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&lt;1.2&gt; По-своему, как хочется самому., &lt;7&gt; По-своему, как хочется самому., &lt;2&gt; Как свойственно своим, близким людям, как характерно для них.</w:t>
            </w:r>
          </w:p>
        </w:tc>
        <w:tc>
          <w:tcPr>
            <w:tcW w:w="716" w:type="dxa"/>
          </w:tcPr>
          <w:p w14:paraId="59A7B4E8" w14:textId="198E507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315</w:t>
            </w:r>
          </w:p>
        </w:tc>
        <w:tc>
          <w:tcPr>
            <w:tcW w:w="1560" w:type="dxa"/>
          </w:tcPr>
          <w:p w14:paraId="11D40E1D" w14:textId="03B2A67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lang w:val="en-GB"/>
              </w:rPr>
              <w:t>in a familiar way, as between friends, in own way</w:t>
            </w:r>
          </w:p>
        </w:tc>
        <w:tc>
          <w:tcPr>
            <w:tcW w:w="5103" w:type="dxa"/>
          </w:tcPr>
          <w:p w14:paraId="0F2E1C3F" w14:textId="77A857D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А Жуберта-то и кричит ему, по-свойски то есть: "Трюма семьсот франков стоит (по-нашему четвертаков), разобьешь!" </w:t>
            </w:r>
            <w:r w:rsidRPr="00E03CA1">
              <w:rPr>
                <w:rFonts w:ascii="Times New Roman" w:eastAsia="Times New Roman" w:hAnsi="Times New Roman" w:cs="Times New Roman"/>
                <w:sz w:val="20"/>
                <w:szCs w:val="20"/>
                <w:lang w:val="en-GB"/>
              </w:rPr>
              <w:t xml:space="preserve">And Joubert screamed at him in her own way, that the pier-glass cost seven hundred francs (that is four hundred roubles), and that he'd break it! </w:t>
            </w:r>
            <w:r w:rsidRPr="00E03CA1">
              <w:rPr>
                <w:rFonts w:ascii="Times New Roman" w:eastAsia="Times New Roman" w:hAnsi="Times New Roman" w:cs="Times New Roman"/>
                <w:sz w:val="20"/>
                <w:szCs w:val="20"/>
              </w:rPr>
              <w:t>Достоевский</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Фёдор</w:t>
            </w:r>
            <w:r w:rsidRPr="00E03CA1">
              <w:rPr>
                <w:rFonts w:ascii="Times New Roman" w:eastAsia="Times New Roman" w:hAnsi="Times New Roman" w:cs="Times New Roman"/>
                <w:sz w:val="20"/>
                <w:szCs w:val="20"/>
                <w:lang w:val="en-GB"/>
              </w:rPr>
              <w:t xml:space="preserve"> / </w:t>
            </w:r>
            <w:r w:rsidRPr="00E03CA1">
              <w:rPr>
                <w:rFonts w:ascii="Times New Roman" w:eastAsia="Times New Roman" w:hAnsi="Times New Roman" w:cs="Times New Roman"/>
                <w:sz w:val="20"/>
                <w:szCs w:val="20"/>
              </w:rPr>
              <w:t>Униженные</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и</w:t>
            </w:r>
            <w:r w:rsidRPr="00E03CA1">
              <w:rPr>
                <w:rFonts w:ascii="Times New Roman" w:eastAsia="Times New Roman" w:hAnsi="Times New Roman" w:cs="Times New Roman"/>
                <w:sz w:val="20"/>
                <w:szCs w:val="20"/>
                <w:lang w:val="en-GB"/>
              </w:rPr>
              <w:t xml:space="preserve"> </w:t>
            </w:r>
            <w:r w:rsidRPr="00E03CA1">
              <w:rPr>
                <w:rFonts w:ascii="Times New Roman" w:eastAsia="Times New Roman" w:hAnsi="Times New Roman" w:cs="Times New Roman"/>
                <w:sz w:val="20"/>
                <w:szCs w:val="20"/>
              </w:rPr>
              <w:t>оскорблённые</w:t>
            </w:r>
            <w:r w:rsidRPr="00E03CA1">
              <w:rPr>
                <w:rFonts w:ascii="Times New Roman" w:eastAsia="Times New Roman" w:hAnsi="Times New Roman" w:cs="Times New Roman"/>
                <w:sz w:val="20"/>
                <w:szCs w:val="20"/>
                <w:lang w:val="en-GB"/>
              </w:rPr>
              <w:t xml:space="preserve"> Dostoevsky, Fyodor / The Insulted and Injured</w:t>
            </w:r>
          </w:p>
        </w:tc>
      </w:tr>
      <w:tr w:rsidR="00AA3A84" w:rsidRPr="00E03CA1" w14:paraId="1B8FA182" w14:textId="77777777" w:rsidTr="00AA3A84">
        <w:trPr>
          <w:trHeight w:val="20"/>
        </w:trPr>
        <w:tc>
          <w:tcPr>
            <w:tcW w:w="2040" w:type="dxa"/>
          </w:tcPr>
          <w:p w14:paraId="3E00E193" w14:textId="103F2A6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физиологически</w:t>
            </w:r>
          </w:p>
        </w:tc>
        <w:tc>
          <w:tcPr>
            <w:tcW w:w="5141" w:type="dxa"/>
          </w:tcPr>
          <w:p w14:paraId="42DA91E1" w14:textId="6249792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&lt;5.1&gt; В соответствии с законами физиологии (1). &lt;nod&gt; 1.2.2.7., &lt;1.2&gt; С точки зрения физиологии. &lt;nod&gt; 1.2.2.4.</w:t>
            </w:r>
          </w:p>
        </w:tc>
        <w:tc>
          <w:tcPr>
            <w:tcW w:w="716" w:type="dxa"/>
          </w:tcPr>
          <w:p w14:paraId="561B3788" w14:textId="37BA4DB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310</w:t>
            </w:r>
          </w:p>
        </w:tc>
        <w:tc>
          <w:tcPr>
            <w:tcW w:w="1560" w:type="dxa"/>
          </w:tcPr>
          <w:p w14:paraId="6D2E5197" w14:textId="014489A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physiologically</w:t>
            </w:r>
          </w:p>
        </w:tc>
        <w:tc>
          <w:tcPr>
            <w:tcW w:w="5103" w:type="dxa"/>
          </w:tcPr>
          <w:p w14:paraId="24FD115B"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79565DB" w14:textId="77777777" w:rsidTr="00AA3A84">
        <w:trPr>
          <w:trHeight w:val="20"/>
        </w:trPr>
        <w:tc>
          <w:tcPr>
            <w:tcW w:w="2040" w:type="dxa"/>
          </w:tcPr>
          <w:p w14:paraId="4D9BBE9C" w14:textId="3D617E2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по-старинному</w:t>
            </w:r>
          </w:p>
        </w:tc>
        <w:tc>
          <w:tcPr>
            <w:tcW w:w="5141" w:type="dxa"/>
          </w:tcPr>
          <w:p w14:paraId="6AEC4741" w14:textId="603221CB"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&lt;1.2&gt; В соответствии с обычаями, вкусами старого времени., &lt;1.2&gt; Как было свойственно в старину (1*1)., &lt;1.2&gt; В соответствии с обычаями, вкусами старого времени.</w:t>
            </w:r>
          </w:p>
        </w:tc>
        <w:tc>
          <w:tcPr>
            <w:tcW w:w="716" w:type="dxa"/>
          </w:tcPr>
          <w:p w14:paraId="057667A0" w14:textId="7E475CC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307</w:t>
            </w:r>
          </w:p>
        </w:tc>
        <w:tc>
          <w:tcPr>
            <w:tcW w:w="1560" w:type="dxa"/>
          </w:tcPr>
          <w:p w14:paraId="2A7224E4" w14:textId="12C058E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in the old way</w:t>
            </w:r>
          </w:p>
        </w:tc>
        <w:tc>
          <w:tcPr>
            <w:tcW w:w="5103" w:type="dxa"/>
          </w:tcPr>
          <w:p w14:paraId="77FE0868" w14:textId="781F586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А тут надо бы по-старинному. </w:t>
            </w:r>
            <w:r w:rsidRPr="00E03CA1">
              <w:rPr>
                <w:rFonts w:ascii="Times New Roman" w:eastAsia="Times New Roman" w:hAnsi="Times New Roman" w:cs="Times New Roman"/>
                <w:sz w:val="20"/>
                <w:szCs w:val="20"/>
                <w:lang w:val="en-GB"/>
              </w:rPr>
              <w:t xml:space="preserve">But this has to be handled in the good old way.” </w:t>
            </w:r>
            <w:r w:rsidRPr="00E03CA1">
              <w:rPr>
                <w:rFonts w:ascii="Times New Roman" w:eastAsia="Times New Roman" w:hAnsi="Times New Roman" w:cs="Times New Roman"/>
                <w:sz w:val="20"/>
                <w:szCs w:val="20"/>
              </w:rPr>
              <w:t>Достоевский, Фёдор / Бесы Dostoevsky, Fyodor / The possessed</w:t>
            </w:r>
          </w:p>
        </w:tc>
      </w:tr>
      <w:tr w:rsidR="00AA3A84" w:rsidRPr="00E03CA1" w14:paraId="1596DDD3" w14:textId="77777777" w:rsidTr="00AA3A84">
        <w:trPr>
          <w:trHeight w:val="20"/>
        </w:trPr>
        <w:tc>
          <w:tcPr>
            <w:tcW w:w="2040" w:type="dxa"/>
          </w:tcPr>
          <w:p w14:paraId="7C01A706" w14:textId="7CF32EB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по-особенному</w:t>
            </w:r>
          </w:p>
        </w:tc>
        <w:tc>
          <w:tcPr>
            <w:tcW w:w="5141" w:type="dxa"/>
          </w:tcPr>
          <w:p w14:paraId="667185FE" w14:textId="1854A942"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Соотносится по знач. с прил.: особенный (1).</w:t>
            </w:r>
          </w:p>
        </w:tc>
        <w:tc>
          <w:tcPr>
            <w:tcW w:w="716" w:type="dxa"/>
          </w:tcPr>
          <w:p w14:paraId="2C2E4202" w14:textId="02EDFD0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301</w:t>
            </w:r>
          </w:p>
        </w:tc>
        <w:tc>
          <w:tcPr>
            <w:tcW w:w="1560" w:type="dxa"/>
          </w:tcPr>
          <w:p w14:paraId="05A70D50" w14:textId="7F11BEC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in a special way</w:t>
            </w:r>
          </w:p>
        </w:tc>
        <w:tc>
          <w:tcPr>
            <w:tcW w:w="5103" w:type="dxa"/>
          </w:tcPr>
          <w:p w14:paraId="74B66D95"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7E038258" w14:textId="77777777" w:rsidTr="00AA3A84">
        <w:trPr>
          <w:trHeight w:val="20"/>
        </w:trPr>
        <w:tc>
          <w:tcPr>
            <w:tcW w:w="2040" w:type="dxa"/>
          </w:tcPr>
          <w:p w14:paraId="6BC6E5A5" w14:textId="66D0B71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по-стариковски</w:t>
            </w:r>
          </w:p>
        </w:tc>
        <w:tc>
          <w:tcPr>
            <w:tcW w:w="5141" w:type="dxa"/>
          </w:tcPr>
          <w:p w14:paraId="4864ED2B" w14:textId="700C627D"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&lt;1.2&gt; &lt;2&gt; Как свойственно старику, как характерно для него.</w:t>
            </w:r>
          </w:p>
        </w:tc>
        <w:tc>
          <w:tcPr>
            <w:tcW w:w="716" w:type="dxa"/>
          </w:tcPr>
          <w:p w14:paraId="62EB58C5" w14:textId="262B48A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296</w:t>
            </w:r>
          </w:p>
        </w:tc>
        <w:tc>
          <w:tcPr>
            <w:tcW w:w="1560" w:type="dxa"/>
          </w:tcPr>
          <w:p w14:paraId="79B968B6" w14:textId="658EF03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like an old man</w:t>
            </w:r>
          </w:p>
        </w:tc>
        <w:tc>
          <w:tcPr>
            <w:tcW w:w="5103" w:type="dxa"/>
          </w:tcPr>
          <w:p w14:paraId="58F30494" w14:textId="37A2DEC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Я тебе по-стариковски, потихоньку, а ты, как индюк: бла-бла-бла! </w:t>
            </w:r>
            <w:r w:rsidRPr="00E03CA1">
              <w:rPr>
                <w:rFonts w:ascii="Times New Roman" w:eastAsia="Times New Roman" w:hAnsi="Times New Roman" w:cs="Times New Roman"/>
                <w:sz w:val="20"/>
                <w:szCs w:val="20"/>
                <w:lang w:val="en-GB"/>
              </w:rPr>
              <w:t xml:space="preserve">I speak to you like an old man quietly, and you answer like a turkey-cock: 'Bla---bla---bla!' </w:t>
            </w:r>
            <w:r w:rsidRPr="00E03CA1">
              <w:rPr>
                <w:rFonts w:ascii="Times New Roman" w:eastAsia="Times New Roman" w:hAnsi="Times New Roman" w:cs="Times New Roman"/>
                <w:sz w:val="20"/>
                <w:szCs w:val="20"/>
              </w:rPr>
              <w:t>Chekhov, A. / The steppe Чехов, А.П. / Степь</w:t>
            </w:r>
          </w:p>
        </w:tc>
      </w:tr>
      <w:tr w:rsidR="00AA3A84" w:rsidRPr="00E03CA1" w14:paraId="1A19984F" w14:textId="77777777" w:rsidTr="00AA3A84">
        <w:trPr>
          <w:trHeight w:val="20"/>
        </w:trPr>
        <w:tc>
          <w:tcPr>
            <w:tcW w:w="2040" w:type="dxa"/>
          </w:tcPr>
          <w:p w14:paraId="4F6A9848" w14:textId="7E4A305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агротехнически</w:t>
            </w:r>
          </w:p>
        </w:tc>
        <w:tc>
          <w:tcPr>
            <w:tcW w:w="5141" w:type="dxa"/>
          </w:tcPr>
          <w:p w14:paraId="4760F133" w14:textId="7F2E747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С точки зрения агротехники.</w:t>
            </w:r>
          </w:p>
        </w:tc>
        <w:tc>
          <w:tcPr>
            <w:tcW w:w="716" w:type="dxa"/>
          </w:tcPr>
          <w:p w14:paraId="6D1212B5" w14:textId="3435FB4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9649A25" w14:textId="15F59FB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agrotechnically</w:t>
            </w:r>
          </w:p>
        </w:tc>
        <w:tc>
          <w:tcPr>
            <w:tcW w:w="5103" w:type="dxa"/>
          </w:tcPr>
          <w:p w14:paraId="537A68F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872FE4C" w14:textId="77777777" w:rsidTr="00AA3A84">
        <w:trPr>
          <w:trHeight w:val="20"/>
        </w:trPr>
        <w:tc>
          <w:tcPr>
            <w:tcW w:w="2040" w:type="dxa"/>
          </w:tcPr>
          <w:p w14:paraId="525BF82A" w14:textId="0AFE2AC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антиисторически</w:t>
            </w:r>
          </w:p>
        </w:tc>
        <w:tc>
          <w:tcPr>
            <w:tcW w:w="5141" w:type="dxa"/>
          </w:tcPr>
          <w:p w14:paraId="2D4C40FF" w14:textId="53BB8CE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Противореча принципам историзма.</w:t>
            </w:r>
          </w:p>
        </w:tc>
        <w:tc>
          <w:tcPr>
            <w:tcW w:w="716" w:type="dxa"/>
          </w:tcPr>
          <w:p w14:paraId="61663307" w14:textId="5D1847E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8C07CD2" w14:textId="078AB97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unhistorically, antihistorically</w:t>
            </w:r>
          </w:p>
        </w:tc>
        <w:tc>
          <w:tcPr>
            <w:tcW w:w="5103" w:type="dxa"/>
          </w:tcPr>
          <w:p w14:paraId="7B813FA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9803A5F" w14:textId="77777777" w:rsidTr="00AA3A84">
        <w:trPr>
          <w:trHeight w:val="20"/>
        </w:trPr>
        <w:tc>
          <w:tcPr>
            <w:tcW w:w="2040" w:type="dxa"/>
          </w:tcPr>
          <w:p w14:paraId="33936C64" w14:textId="6FFACB1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бальзамически</w:t>
            </w:r>
          </w:p>
        </w:tc>
        <w:tc>
          <w:tcPr>
            <w:tcW w:w="5141" w:type="dxa"/>
          </w:tcPr>
          <w:p w14:paraId="39B2177D" w14:textId="034D6981"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Соотносится по знач. с прил.: бальзамический (2,4).</w:t>
            </w:r>
          </w:p>
        </w:tc>
        <w:tc>
          <w:tcPr>
            <w:tcW w:w="716" w:type="dxa"/>
          </w:tcPr>
          <w:p w14:paraId="003BE41D" w14:textId="4BD525F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4AAEDE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C746CD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5273D60" w14:textId="77777777" w:rsidTr="00AA3A84">
        <w:trPr>
          <w:trHeight w:val="20"/>
        </w:trPr>
        <w:tc>
          <w:tcPr>
            <w:tcW w:w="2040" w:type="dxa"/>
          </w:tcPr>
          <w:p w14:paraId="2D426A0D" w14:textId="4B1F80F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дедовски</w:t>
            </w:r>
          </w:p>
        </w:tc>
        <w:tc>
          <w:tcPr>
            <w:tcW w:w="5141" w:type="dxa"/>
          </w:tcPr>
          <w:p w14:paraId="67EB487E" w14:textId="12A2EEE7"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деду, дедам, как характерно для них.</w:t>
            </w:r>
          </w:p>
        </w:tc>
        <w:tc>
          <w:tcPr>
            <w:tcW w:w="716" w:type="dxa"/>
          </w:tcPr>
          <w:p w14:paraId="4848E676" w14:textId="0FB3DAB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FBE0ACB" w14:textId="01DADE0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lang w:val="en-GB"/>
              </w:rPr>
              <w:t>in an old-fashioned way</w:t>
            </w:r>
          </w:p>
        </w:tc>
        <w:tc>
          <w:tcPr>
            <w:tcW w:w="5103" w:type="dxa"/>
          </w:tcPr>
          <w:p w14:paraId="28B0E3F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5FA16F34" w14:textId="77777777" w:rsidTr="00AA3A84">
        <w:trPr>
          <w:trHeight w:val="20"/>
        </w:trPr>
        <w:tc>
          <w:tcPr>
            <w:tcW w:w="2040" w:type="dxa"/>
          </w:tcPr>
          <w:p w14:paraId="05FA0A68" w14:textId="448363F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дилетантски</w:t>
            </w:r>
          </w:p>
        </w:tc>
        <w:tc>
          <w:tcPr>
            <w:tcW w:w="5141" w:type="dxa"/>
          </w:tcPr>
          <w:p w14:paraId="646DE376" w14:textId="7F9EDCE3"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дилетанту, как характерно для него.</w:t>
            </w:r>
          </w:p>
        </w:tc>
        <w:tc>
          <w:tcPr>
            <w:tcW w:w="716" w:type="dxa"/>
          </w:tcPr>
          <w:p w14:paraId="66BC2219" w14:textId="0C8CDF5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A74F910" w14:textId="13619FA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amateurishly</w:t>
            </w:r>
          </w:p>
        </w:tc>
        <w:tc>
          <w:tcPr>
            <w:tcW w:w="5103" w:type="dxa"/>
          </w:tcPr>
          <w:p w14:paraId="5483CEC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B9159DC" w14:textId="77777777" w:rsidTr="00AA3A84">
        <w:trPr>
          <w:trHeight w:val="20"/>
        </w:trPr>
        <w:tc>
          <w:tcPr>
            <w:tcW w:w="2040" w:type="dxa"/>
          </w:tcPr>
          <w:p w14:paraId="545C4644" w14:textId="2337356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захватнически</w:t>
            </w:r>
          </w:p>
        </w:tc>
        <w:tc>
          <w:tcPr>
            <w:tcW w:w="5141" w:type="dxa"/>
          </w:tcPr>
          <w:p w14:paraId="730090E4" w14:textId="1808281B"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захватчику, как характерно для него.</w:t>
            </w:r>
          </w:p>
        </w:tc>
        <w:tc>
          <w:tcPr>
            <w:tcW w:w="716" w:type="dxa"/>
          </w:tcPr>
          <w:p w14:paraId="77C37422" w14:textId="0BF7411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04B3F8E" w14:textId="2787F7E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aggressively</w:t>
            </w:r>
          </w:p>
        </w:tc>
        <w:tc>
          <w:tcPr>
            <w:tcW w:w="5103" w:type="dxa"/>
          </w:tcPr>
          <w:p w14:paraId="01D1E02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8C562C7" w14:textId="77777777" w:rsidTr="00AA3A84">
        <w:trPr>
          <w:trHeight w:val="20"/>
        </w:trPr>
        <w:tc>
          <w:tcPr>
            <w:tcW w:w="2040" w:type="dxa"/>
          </w:tcPr>
          <w:p w14:paraId="60D458A0" w14:textId="263F154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компанейски</w:t>
            </w:r>
          </w:p>
        </w:tc>
        <w:tc>
          <w:tcPr>
            <w:tcW w:w="5141" w:type="dxa"/>
          </w:tcPr>
          <w:p w14:paraId="4D58EB82" w14:textId="5D1FA73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человеку, любящему быть в компании (1), хорошо себя чувствующему там. &lt;nod&gt; 1.2.2.7.</w:t>
            </w:r>
          </w:p>
        </w:tc>
        <w:tc>
          <w:tcPr>
            <w:tcW w:w="716" w:type="dxa"/>
          </w:tcPr>
          <w:p w14:paraId="674FBDF4" w14:textId="225E0CA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93730C6" w14:textId="0D18DE5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in a sociable way</w:t>
            </w:r>
          </w:p>
        </w:tc>
        <w:tc>
          <w:tcPr>
            <w:tcW w:w="5103" w:type="dxa"/>
          </w:tcPr>
          <w:p w14:paraId="555714C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53B8CB41" w14:textId="77777777" w:rsidTr="00AA3A84">
        <w:trPr>
          <w:trHeight w:val="20"/>
        </w:trPr>
        <w:tc>
          <w:tcPr>
            <w:tcW w:w="2040" w:type="dxa"/>
          </w:tcPr>
          <w:p w14:paraId="014B0030" w14:textId="0E17018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мальчишески</w:t>
            </w:r>
          </w:p>
        </w:tc>
        <w:tc>
          <w:tcPr>
            <w:tcW w:w="5141" w:type="dxa"/>
          </w:tcPr>
          <w:p w14:paraId="3552D6FA" w14:textId="23A37CC7"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мальчишке (1), как характерно для него.</w:t>
            </w:r>
          </w:p>
        </w:tc>
        <w:tc>
          <w:tcPr>
            <w:tcW w:w="716" w:type="dxa"/>
          </w:tcPr>
          <w:p w14:paraId="460E0EBC" w14:textId="51F6B01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4582671" w14:textId="7FCF2FD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boyishly</w:t>
            </w:r>
          </w:p>
        </w:tc>
        <w:tc>
          <w:tcPr>
            <w:tcW w:w="5103" w:type="dxa"/>
          </w:tcPr>
          <w:p w14:paraId="64C77AA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89FD909" w14:textId="77777777" w:rsidTr="00AA3A84">
        <w:trPr>
          <w:trHeight w:val="20"/>
        </w:trPr>
        <w:tc>
          <w:tcPr>
            <w:tcW w:w="2040" w:type="dxa"/>
          </w:tcPr>
          <w:p w14:paraId="135CFC32" w14:textId="4A6BF74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местнически</w:t>
            </w:r>
          </w:p>
        </w:tc>
        <w:tc>
          <w:tcPr>
            <w:tcW w:w="5141" w:type="dxa"/>
          </w:tcPr>
          <w:p w14:paraId="7143C7AD" w14:textId="2AF9DEB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&lt;5.1&gt; Соотносится по знач. с прил.: местнический (2). &lt;nod&gt; 1.2.2.7.</w:t>
            </w:r>
          </w:p>
        </w:tc>
        <w:tc>
          <w:tcPr>
            <w:tcW w:w="716" w:type="dxa"/>
          </w:tcPr>
          <w:p w14:paraId="50503CEB" w14:textId="4EE20BB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13DF3FD" w14:textId="50E8414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departmentally</w:t>
            </w:r>
          </w:p>
        </w:tc>
        <w:tc>
          <w:tcPr>
            <w:tcW w:w="5103" w:type="dxa"/>
          </w:tcPr>
          <w:p w14:paraId="30C60AF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C53CEB5" w14:textId="77777777" w:rsidTr="00AA3A84">
        <w:trPr>
          <w:trHeight w:val="20"/>
        </w:trPr>
        <w:tc>
          <w:tcPr>
            <w:tcW w:w="2040" w:type="dxa"/>
          </w:tcPr>
          <w:p w14:paraId="78B235CB" w14:textId="791CF37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микрохимически</w:t>
            </w:r>
          </w:p>
        </w:tc>
        <w:tc>
          <w:tcPr>
            <w:tcW w:w="5141" w:type="dxa"/>
          </w:tcPr>
          <w:p w14:paraId="67C6A275" w14:textId="66B42E2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Используя микрохимический анализ.</w:t>
            </w:r>
          </w:p>
        </w:tc>
        <w:tc>
          <w:tcPr>
            <w:tcW w:w="716" w:type="dxa"/>
          </w:tcPr>
          <w:p w14:paraId="4A534A21" w14:textId="295BBB5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84FB5D7" w14:textId="3F2E569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microchemically</w:t>
            </w:r>
          </w:p>
        </w:tc>
        <w:tc>
          <w:tcPr>
            <w:tcW w:w="5103" w:type="dxa"/>
          </w:tcPr>
          <w:p w14:paraId="250001D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ED86213" w14:textId="77777777" w:rsidTr="00AA3A84">
        <w:trPr>
          <w:trHeight w:val="20"/>
        </w:trPr>
        <w:tc>
          <w:tcPr>
            <w:tcW w:w="2040" w:type="dxa"/>
          </w:tcPr>
          <w:p w14:paraId="176EDA48" w14:textId="6FBCA6D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панибратски</w:t>
            </w:r>
          </w:p>
        </w:tc>
        <w:tc>
          <w:tcPr>
            <w:tcW w:w="5141" w:type="dxa"/>
          </w:tcPr>
          <w:p w14:paraId="12B8B149" w14:textId="335A351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Излишне непринужденно, бесцеремонно, фамильярно.</w:t>
            </w:r>
          </w:p>
        </w:tc>
        <w:tc>
          <w:tcPr>
            <w:tcW w:w="716" w:type="dxa"/>
          </w:tcPr>
          <w:p w14:paraId="5275E8AD" w14:textId="26B488A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06C26AB" w14:textId="76EB56D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familiarly</w:t>
            </w:r>
          </w:p>
        </w:tc>
        <w:tc>
          <w:tcPr>
            <w:tcW w:w="5103" w:type="dxa"/>
          </w:tcPr>
          <w:p w14:paraId="20141E3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8D8D50E" w14:textId="77777777" w:rsidTr="00AA3A84">
        <w:trPr>
          <w:trHeight w:val="20"/>
        </w:trPr>
        <w:tc>
          <w:tcPr>
            <w:tcW w:w="2040" w:type="dxa"/>
          </w:tcPr>
          <w:p w14:paraId="2A409433" w14:textId="3D6E7C3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пански</w:t>
            </w:r>
          </w:p>
        </w:tc>
        <w:tc>
          <w:tcPr>
            <w:tcW w:w="5141" w:type="dxa"/>
          </w:tcPr>
          <w:p w14:paraId="0A823927" w14:textId="529F7623"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пану (1), как характерно для него.</w:t>
            </w:r>
          </w:p>
        </w:tc>
        <w:tc>
          <w:tcPr>
            <w:tcW w:w="716" w:type="dxa"/>
          </w:tcPr>
          <w:p w14:paraId="40D751BA" w14:textId="4A83ECB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F672E2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4616E7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426A0B5" w14:textId="77777777" w:rsidTr="00AA3A84">
        <w:trPr>
          <w:trHeight w:val="20"/>
        </w:trPr>
        <w:tc>
          <w:tcPr>
            <w:tcW w:w="2040" w:type="dxa"/>
          </w:tcPr>
          <w:p w14:paraId="1BCC9A0B" w14:textId="421DE83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подагрически</w:t>
            </w:r>
          </w:p>
        </w:tc>
        <w:tc>
          <w:tcPr>
            <w:tcW w:w="5141" w:type="dxa"/>
          </w:tcPr>
          <w:p w14:paraId="133E61A7" w14:textId="1061C8B1"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Соотносится по знач. с прил.: подагрический (2).</w:t>
            </w:r>
          </w:p>
        </w:tc>
        <w:tc>
          <w:tcPr>
            <w:tcW w:w="716" w:type="dxa"/>
          </w:tcPr>
          <w:p w14:paraId="5B350C59" w14:textId="125CF1D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D27938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252F8F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F288818" w14:textId="77777777" w:rsidTr="00AA3A84">
        <w:trPr>
          <w:trHeight w:val="20"/>
        </w:trPr>
        <w:tc>
          <w:tcPr>
            <w:tcW w:w="2040" w:type="dxa"/>
          </w:tcPr>
          <w:p w14:paraId="050B044A" w14:textId="544E79D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прекомически</w:t>
            </w:r>
          </w:p>
        </w:tc>
        <w:tc>
          <w:tcPr>
            <w:tcW w:w="5141" w:type="dxa"/>
          </w:tcPr>
          <w:p w14:paraId="12B02CC1" w14:textId="61A40185"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Соотносится по знач. с прил.: прекомический.</w:t>
            </w:r>
          </w:p>
        </w:tc>
        <w:tc>
          <w:tcPr>
            <w:tcW w:w="716" w:type="dxa"/>
          </w:tcPr>
          <w:p w14:paraId="0BB19F7D" w14:textId="6BDB26C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8403AC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31CB3C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6BB33CE" w14:textId="77777777" w:rsidTr="00AA3A84">
        <w:trPr>
          <w:trHeight w:val="20"/>
        </w:trPr>
        <w:tc>
          <w:tcPr>
            <w:tcW w:w="2040" w:type="dxa"/>
          </w:tcPr>
          <w:p w14:paraId="0EE1E806" w14:textId="516C7E5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приятельски</w:t>
            </w:r>
          </w:p>
        </w:tc>
        <w:tc>
          <w:tcPr>
            <w:tcW w:w="5141" w:type="dxa"/>
          </w:tcPr>
          <w:p w14:paraId="0B8ED55F" w14:textId="4A385AE0"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приятелю, как характерно для него.</w:t>
            </w:r>
          </w:p>
        </w:tc>
        <w:tc>
          <w:tcPr>
            <w:tcW w:w="716" w:type="dxa"/>
          </w:tcPr>
          <w:p w14:paraId="019C50EB" w14:textId="6F0319D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4D8EBB6" w14:textId="65033E7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in a friendly way</w:t>
            </w:r>
          </w:p>
        </w:tc>
        <w:tc>
          <w:tcPr>
            <w:tcW w:w="5103" w:type="dxa"/>
          </w:tcPr>
          <w:p w14:paraId="70D782A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D21A28D" w14:textId="77777777" w:rsidTr="00AA3A84">
        <w:trPr>
          <w:trHeight w:val="20"/>
        </w:trPr>
        <w:tc>
          <w:tcPr>
            <w:tcW w:w="2040" w:type="dxa"/>
          </w:tcPr>
          <w:p w14:paraId="40B23A5F" w14:textId="48807B0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пролетарски</w:t>
            </w:r>
          </w:p>
        </w:tc>
        <w:tc>
          <w:tcPr>
            <w:tcW w:w="5141" w:type="dxa"/>
          </w:tcPr>
          <w:p w14:paraId="10762223" w14:textId="03FD8C6D"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пролетарию (2), пролетариату, как характерно для них.</w:t>
            </w:r>
          </w:p>
        </w:tc>
        <w:tc>
          <w:tcPr>
            <w:tcW w:w="716" w:type="dxa"/>
          </w:tcPr>
          <w:p w14:paraId="1F08411B" w14:textId="3100D7E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AB6589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072548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50B8366" w14:textId="77777777" w:rsidTr="00AA3A84">
        <w:trPr>
          <w:trHeight w:val="20"/>
        </w:trPr>
        <w:tc>
          <w:tcPr>
            <w:tcW w:w="2040" w:type="dxa"/>
          </w:tcPr>
          <w:p w14:paraId="5B316A3E" w14:textId="0866F25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режиссёрски</w:t>
            </w:r>
          </w:p>
        </w:tc>
        <w:tc>
          <w:tcPr>
            <w:tcW w:w="5141" w:type="dxa"/>
          </w:tcPr>
          <w:p w14:paraId="11C5A47E" w14:textId="706BA308"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режиссёру, как характерно для него.</w:t>
            </w:r>
          </w:p>
        </w:tc>
        <w:tc>
          <w:tcPr>
            <w:tcW w:w="716" w:type="dxa"/>
          </w:tcPr>
          <w:p w14:paraId="664432B0" w14:textId="6C5A694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1597DA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41354E5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34C9AEB" w14:textId="77777777" w:rsidTr="00AA3A84">
        <w:trPr>
          <w:trHeight w:val="20"/>
        </w:trPr>
        <w:tc>
          <w:tcPr>
            <w:tcW w:w="2040" w:type="dxa"/>
          </w:tcPr>
          <w:p w14:paraId="31D31CD4" w14:textId="6385E74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ромбически</w:t>
            </w:r>
          </w:p>
        </w:tc>
        <w:tc>
          <w:tcPr>
            <w:tcW w:w="5141" w:type="dxa"/>
          </w:tcPr>
          <w:p w14:paraId="0B05C4DD" w14:textId="2305FC2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Имея форму ромба (1*1).</w:t>
            </w:r>
          </w:p>
        </w:tc>
        <w:tc>
          <w:tcPr>
            <w:tcW w:w="716" w:type="dxa"/>
          </w:tcPr>
          <w:p w14:paraId="775E0F93" w14:textId="37A69BC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E886A91" w14:textId="0DB35C6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rhombically</w:t>
            </w:r>
          </w:p>
        </w:tc>
        <w:tc>
          <w:tcPr>
            <w:tcW w:w="5103" w:type="dxa"/>
          </w:tcPr>
          <w:p w14:paraId="026D39B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48567EF" w14:textId="77777777" w:rsidTr="00AA3A84">
        <w:trPr>
          <w:trHeight w:val="20"/>
        </w:trPr>
        <w:tc>
          <w:tcPr>
            <w:tcW w:w="2040" w:type="dxa"/>
          </w:tcPr>
          <w:p w14:paraId="59944287" w14:textId="34EC312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судейски</w:t>
            </w:r>
          </w:p>
        </w:tc>
        <w:tc>
          <w:tcPr>
            <w:tcW w:w="5141" w:type="dxa"/>
          </w:tcPr>
          <w:p w14:paraId="27C91B9F" w14:textId="6426BAA6"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суду (1), как характерно для него., &lt;2&gt; Как свойственно судье (1,2), как характерно для него.</w:t>
            </w:r>
          </w:p>
        </w:tc>
        <w:tc>
          <w:tcPr>
            <w:tcW w:w="716" w:type="dxa"/>
          </w:tcPr>
          <w:p w14:paraId="69356FC9" w14:textId="3CD35A7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20E67BB" w14:textId="1342006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judicially</w:t>
            </w:r>
          </w:p>
        </w:tc>
        <w:tc>
          <w:tcPr>
            <w:tcW w:w="5103" w:type="dxa"/>
          </w:tcPr>
          <w:p w14:paraId="3DAE587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A57E053" w14:textId="77777777" w:rsidTr="00AA3A84">
        <w:trPr>
          <w:trHeight w:val="20"/>
        </w:trPr>
        <w:tc>
          <w:tcPr>
            <w:tcW w:w="2040" w:type="dxa"/>
          </w:tcPr>
          <w:p w14:paraId="6516C0AB" w14:textId="6616A80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типографски</w:t>
            </w:r>
          </w:p>
        </w:tc>
        <w:tc>
          <w:tcPr>
            <w:tcW w:w="5141" w:type="dxa"/>
          </w:tcPr>
          <w:p w14:paraId="34EA4786" w14:textId="0E39770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&lt;5.1&gt; Типографским (2) способом. &lt;nod&gt; 1.2.2.7.</w:t>
            </w:r>
          </w:p>
        </w:tc>
        <w:tc>
          <w:tcPr>
            <w:tcW w:w="716" w:type="dxa"/>
          </w:tcPr>
          <w:p w14:paraId="1AC6ACA2" w14:textId="4D990B6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2D98B3B" w14:textId="03568A6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typographically</w:t>
            </w:r>
          </w:p>
        </w:tc>
        <w:tc>
          <w:tcPr>
            <w:tcW w:w="5103" w:type="dxa"/>
          </w:tcPr>
          <w:p w14:paraId="7EBF421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A1A7F71" w14:textId="77777777" w:rsidTr="00AA3A84">
        <w:trPr>
          <w:trHeight w:val="20"/>
        </w:trPr>
        <w:tc>
          <w:tcPr>
            <w:tcW w:w="2040" w:type="dxa"/>
          </w:tcPr>
          <w:p w14:paraId="611780D9" w14:textId="2A07E55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тирански</w:t>
            </w:r>
          </w:p>
        </w:tc>
        <w:tc>
          <w:tcPr>
            <w:tcW w:w="5141" w:type="dxa"/>
          </w:tcPr>
          <w:p w14:paraId="5DB6DFD5" w14:textId="0BF6DBC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То же, что: тиранически.</w:t>
            </w:r>
          </w:p>
        </w:tc>
        <w:tc>
          <w:tcPr>
            <w:tcW w:w="716" w:type="dxa"/>
          </w:tcPr>
          <w:p w14:paraId="4BB5CC30" w14:textId="1859531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867372A" w14:textId="35D5098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tyrannically</w:t>
            </w:r>
          </w:p>
        </w:tc>
        <w:tc>
          <w:tcPr>
            <w:tcW w:w="5103" w:type="dxa"/>
          </w:tcPr>
          <w:p w14:paraId="4ABC050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DA48182" w14:textId="77777777" w:rsidTr="00AA3A84">
        <w:trPr>
          <w:trHeight w:val="20"/>
        </w:trPr>
        <w:tc>
          <w:tcPr>
            <w:tcW w:w="2040" w:type="dxa"/>
          </w:tcPr>
          <w:p w14:paraId="3DABAD37" w14:textId="48DC0D2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фокуснически</w:t>
            </w:r>
          </w:p>
        </w:tc>
        <w:tc>
          <w:tcPr>
            <w:tcW w:w="5141" w:type="dxa"/>
          </w:tcPr>
          <w:p w14:paraId="7E20FF21" w14:textId="3CF2AF4C"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фокуснику (1*), как характерно для него., &lt;2&gt; Как свойственно фокуснику (2*), как характерно для него.</w:t>
            </w:r>
          </w:p>
        </w:tc>
        <w:tc>
          <w:tcPr>
            <w:tcW w:w="716" w:type="dxa"/>
          </w:tcPr>
          <w:p w14:paraId="52E88142" w14:textId="453BCDA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CB3ACF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3FEB64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CA85A18" w14:textId="77777777" w:rsidTr="00AA3A84">
        <w:trPr>
          <w:trHeight w:val="20"/>
        </w:trPr>
        <w:tc>
          <w:tcPr>
            <w:tcW w:w="2040" w:type="dxa"/>
          </w:tcPr>
          <w:p w14:paraId="5C5B63AD" w14:textId="224E423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цыгански</w:t>
            </w:r>
          </w:p>
        </w:tc>
        <w:tc>
          <w:tcPr>
            <w:tcW w:w="5141" w:type="dxa"/>
          </w:tcPr>
          <w:p w14:paraId="390BD597" w14:textId="2F4FD037"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цыганам, как характерно для них.</w:t>
            </w:r>
          </w:p>
        </w:tc>
        <w:tc>
          <w:tcPr>
            <w:tcW w:w="716" w:type="dxa"/>
          </w:tcPr>
          <w:p w14:paraId="160DD15B" w14:textId="23F38E5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B255F2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3C160B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263FE1A" w14:textId="77777777" w:rsidTr="00AA3A84">
        <w:trPr>
          <w:trHeight w:val="20"/>
        </w:trPr>
        <w:tc>
          <w:tcPr>
            <w:tcW w:w="2040" w:type="dxa"/>
          </w:tcPr>
          <w:p w14:paraId="1F447AE0" w14:textId="51A8A0E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шельмовски</w:t>
            </w:r>
          </w:p>
        </w:tc>
        <w:tc>
          <w:tcPr>
            <w:tcW w:w="5141" w:type="dxa"/>
          </w:tcPr>
          <w:p w14:paraId="212AB234" w14:textId="4D32B7E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шельме, как характерно для шельмы.</w:t>
            </w:r>
          </w:p>
        </w:tc>
        <w:tc>
          <w:tcPr>
            <w:tcW w:w="716" w:type="dxa"/>
          </w:tcPr>
          <w:p w14:paraId="7E032BA9" w14:textId="2DC70DC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AAEEA2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358D80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478C4C2" w14:textId="77777777" w:rsidTr="00AA3A84">
        <w:trPr>
          <w:trHeight w:val="20"/>
        </w:trPr>
        <w:tc>
          <w:tcPr>
            <w:tcW w:w="2040" w:type="dxa"/>
          </w:tcPr>
          <w:p w14:paraId="3A958797" w14:textId="4867C5A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эмфатически</w:t>
            </w:r>
          </w:p>
        </w:tc>
        <w:tc>
          <w:tcPr>
            <w:tcW w:w="5141" w:type="dxa"/>
          </w:tcPr>
          <w:p w14:paraId="157F718B" w14:textId="5017AE3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Отличаясь особой эмоциональной выразительностью. &lt;nod&gt; 1.2.2.7.</w:t>
            </w:r>
          </w:p>
        </w:tc>
        <w:tc>
          <w:tcPr>
            <w:tcW w:w="716" w:type="dxa"/>
          </w:tcPr>
          <w:p w14:paraId="55339220" w14:textId="3783D73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679AB0B" w14:textId="57E515C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emphatically</w:t>
            </w:r>
          </w:p>
        </w:tc>
        <w:tc>
          <w:tcPr>
            <w:tcW w:w="5103" w:type="dxa"/>
          </w:tcPr>
          <w:p w14:paraId="74A3A18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5AB6F5BC" w14:textId="77777777" w:rsidTr="00AA3A84">
        <w:trPr>
          <w:trHeight w:val="20"/>
        </w:trPr>
        <w:tc>
          <w:tcPr>
            <w:tcW w:w="2040" w:type="dxa"/>
          </w:tcPr>
          <w:p w14:paraId="39611602" w14:textId="0A814C3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якобински</w:t>
            </w:r>
          </w:p>
        </w:tc>
        <w:tc>
          <w:tcPr>
            <w:tcW w:w="5141" w:type="dxa"/>
          </w:tcPr>
          <w:p w14:paraId="5C96210B" w14:textId="1D566494"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якобинству (2*), якобинцу (2*), как характерно для них., &lt;2&gt; Как свойственно якобинцу (1*), как характерно для него.</w:t>
            </w:r>
          </w:p>
        </w:tc>
        <w:tc>
          <w:tcPr>
            <w:tcW w:w="716" w:type="dxa"/>
          </w:tcPr>
          <w:p w14:paraId="067E866E" w14:textId="165D3FE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EF7DED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462D80E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C5A4747" w14:textId="77777777" w:rsidTr="00AA3A84">
        <w:trPr>
          <w:trHeight w:val="20"/>
        </w:trPr>
        <w:tc>
          <w:tcPr>
            <w:tcW w:w="2040" w:type="dxa"/>
          </w:tcPr>
          <w:p w14:paraId="0598A187" w14:textId="12688AD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по-аварски</w:t>
            </w:r>
          </w:p>
        </w:tc>
        <w:tc>
          <w:tcPr>
            <w:tcW w:w="5141" w:type="dxa"/>
          </w:tcPr>
          <w:p w14:paraId="4B795D82" w14:textId="4FA2DD0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аварцам, как характерно для них., &lt;1.2&gt; На аварском языке. &lt;nod&gt; 1.2.2.4.</w:t>
            </w:r>
          </w:p>
        </w:tc>
        <w:tc>
          <w:tcPr>
            <w:tcW w:w="716" w:type="dxa"/>
          </w:tcPr>
          <w:p w14:paraId="0A05172D" w14:textId="3606329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056CFC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D6CA74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F77543F" w14:textId="77777777" w:rsidTr="00AA3A84">
        <w:trPr>
          <w:trHeight w:val="20"/>
        </w:trPr>
        <w:tc>
          <w:tcPr>
            <w:tcW w:w="2040" w:type="dxa"/>
          </w:tcPr>
          <w:p w14:paraId="2D4B8497" w14:textId="26D02EB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по-аджарски</w:t>
            </w:r>
          </w:p>
        </w:tc>
        <w:tc>
          <w:tcPr>
            <w:tcW w:w="5141" w:type="dxa"/>
          </w:tcPr>
          <w:p w14:paraId="452A7091" w14:textId="1B9CE41F"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аджарцам, как характерно для них или для Аджарии.</w:t>
            </w:r>
          </w:p>
        </w:tc>
        <w:tc>
          <w:tcPr>
            <w:tcW w:w="716" w:type="dxa"/>
          </w:tcPr>
          <w:p w14:paraId="082D511B" w14:textId="6CE8313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D8D37E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DA64A25"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3592CCB" w14:textId="77777777" w:rsidTr="00AA3A84">
        <w:trPr>
          <w:trHeight w:val="20"/>
        </w:trPr>
        <w:tc>
          <w:tcPr>
            <w:tcW w:w="2040" w:type="dxa"/>
          </w:tcPr>
          <w:p w14:paraId="4DD158FF" w14:textId="22B5989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по-алеутски</w:t>
            </w:r>
          </w:p>
        </w:tc>
        <w:tc>
          <w:tcPr>
            <w:tcW w:w="5141" w:type="dxa"/>
          </w:tcPr>
          <w:p w14:paraId="73501A02" w14:textId="2BAB07D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алеутам, как характерно для них., &lt;1.2&gt; На алеутском языке. &lt;nod&gt; 1.2.2.4.</w:t>
            </w:r>
          </w:p>
        </w:tc>
        <w:tc>
          <w:tcPr>
            <w:tcW w:w="716" w:type="dxa"/>
          </w:tcPr>
          <w:p w14:paraId="6302A3BA" w14:textId="5B594F3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750111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5AC056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732077CF" w14:textId="77777777" w:rsidTr="00AA3A84">
        <w:trPr>
          <w:trHeight w:val="20"/>
        </w:trPr>
        <w:tc>
          <w:tcPr>
            <w:tcW w:w="2040" w:type="dxa"/>
          </w:tcPr>
          <w:p w14:paraId="2A0E4E7E" w14:textId="0C402DE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по-алтайски</w:t>
            </w:r>
          </w:p>
        </w:tc>
        <w:tc>
          <w:tcPr>
            <w:tcW w:w="5141" w:type="dxa"/>
          </w:tcPr>
          <w:p w14:paraId="01E612F7" w14:textId="152E7AC6"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алтайцам, как характерно для них или для Алтая.</w:t>
            </w:r>
          </w:p>
        </w:tc>
        <w:tc>
          <w:tcPr>
            <w:tcW w:w="716" w:type="dxa"/>
          </w:tcPr>
          <w:p w14:paraId="72724360" w14:textId="3328AEB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48FBC2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932F65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98FDEF8" w14:textId="77777777" w:rsidTr="00AA3A84">
        <w:trPr>
          <w:trHeight w:val="20"/>
        </w:trPr>
        <w:tc>
          <w:tcPr>
            <w:tcW w:w="2040" w:type="dxa"/>
          </w:tcPr>
          <w:p w14:paraId="02FA041B" w14:textId="3AC3391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по-арийски</w:t>
            </w:r>
          </w:p>
        </w:tc>
        <w:tc>
          <w:tcPr>
            <w:tcW w:w="5141" w:type="dxa"/>
          </w:tcPr>
          <w:p w14:paraId="4C7C4498" w14:textId="6E72BB77"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арийцам, как характерно для них.</w:t>
            </w:r>
          </w:p>
        </w:tc>
        <w:tc>
          <w:tcPr>
            <w:tcW w:w="716" w:type="dxa"/>
          </w:tcPr>
          <w:p w14:paraId="56604B52" w14:textId="428EAB5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73659F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B251B2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475527F" w14:textId="77777777" w:rsidTr="00AA3A84">
        <w:trPr>
          <w:trHeight w:val="20"/>
        </w:trPr>
        <w:tc>
          <w:tcPr>
            <w:tcW w:w="2040" w:type="dxa"/>
          </w:tcPr>
          <w:p w14:paraId="59578321" w14:textId="764FB35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по-базарному</w:t>
            </w:r>
          </w:p>
        </w:tc>
        <w:tc>
          <w:tcPr>
            <w:tcW w:w="5141" w:type="dxa"/>
          </w:tcPr>
          <w:p w14:paraId="0D4E6E25" w14:textId="6A9F29A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на базаре (1,3).</w:t>
            </w:r>
          </w:p>
        </w:tc>
        <w:tc>
          <w:tcPr>
            <w:tcW w:w="716" w:type="dxa"/>
          </w:tcPr>
          <w:p w14:paraId="14E43D2A" w14:textId="770DD5F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30B1ED2" w14:textId="68D7417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vulgarly</w:t>
            </w:r>
          </w:p>
        </w:tc>
        <w:tc>
          <w:tcPr>
            <w:tcW w:w="5103" w:type="dxa"/>
          </w:tcPr>
          <w:p w14:paraId="2CAA185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9D562EB" w14:textId="77777777" w:rsidTr="00AA3A84">
        <w:trPr>
          <w:trHeight w:val="20"/>
        </w:trPr>
        <w:tc>
          <w:tcPr>
            <w:tcW w:w="2040" w:type="dxa"/>
          </w:tcPr>
          <w:p w14:paraId="12C28FB8" w14:textId="24F69A0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по-бальному</w:t>
            </w:r>
          </w:p>
        </w:tc>
        <w:tc>
          <w:tcPr>
            <w:tcW w:w="5141" w:type="dxa"/>
          </w:tcPr>
          <w:p w14:paraId="4D104EE6" w14:textId="2380537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&lt;1.1&gt; Как для бала, как на балу., &lt;2&gt; Как для бала, как на балу.</w:t>
            </w:r>
          </w:p>
        </w:tc>
        <w:tc>
          <w:tcPr>
            <w:tcW w:w="716" w:type="dxa"/>
          </w:tcPr>
          <w:p w14:paraId="05AFAB38" w14:textId="0D0FC4C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F4838C5"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0B6A49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51A9000F" w14:textId="77777777" w:rsidTr="00AA3A84">
        <w:trPr>
          <w:trHeight w:val="20"/>
        </w:trPr>
        <w:tc>
          <w:tcPr>
            <w:tcW w:w="2040" w:type="dxa"/>
          </w:tcPr>
          <w:p w14:paraId="1F27C53E" w14:textId="673183B0"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по-бельгийски</w:t>
            </w:r>
          </w:p>
        </w:tc>
        <w:tc>
          <w:tcPr>
            <w:tcW w:w="5141" w:type="dxa"/>
          </w:tcPr>
          <w:p w14:paraId="53C68DA6" w14:textId="7195DD4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бельгийцам, как характерно для них или для Бельгии.</w:t>
            </w:r>
          </w:p>
        </w:tc>
        <w:tc>
          <w:tcPr>
            <w:tcW w:w="716" w:type="dxa"/>
          </w:tcPr>
          <w:p w14:paraId="03350701" w14:textId="1D57F65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45A61D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A6862F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3B7BC9E" w14:textId="77777777" w:rsidTr="00AA3A84">
        <w:trPr>
          <w:trHeight w:val="20"/>
        </w:trPr>
        <w:tc>
          <w:tcPr>
            <w:tcW w:w="2040" w:type="dxa"/>
          </w:tcPr>
          <w:p w14:paraId="73171F24" w14:textId="52915A5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по-бушменски</w:t>
            </w:r>
          </w:p>
        </w:tc>
        <w:tc>
          <w:tcPr>
            <w:tcW w:w="5141" w:type="dxa"/>
          </w:tcPr>
          <w:p w14:paraId="5912A608" w14:textId="2D4492E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бушменам, как характерно для них., &lt;1.2&gt; На одном из бушменских языков. &lt;nod&gt; 1.2.2.4.</w:t>
            </w:r>
          </w:p>
        </w:tc>
        <w:tc>
          <w:tcPr>
            <w:tcW w:w="716" w:type="dxa"/>
          </w:tcPr>
          <w:p w14:paraId="3B7867C9" w14:textId="3AC5729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5324C8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45AFC8D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F5F53A4" w14:textId="77777777" w:rsidTr="00AA3A84">
        <w:trPr>
          <w:trHeight w:val="20"/>
        </w:trPr>
        <w:tc>
          <w:tcPr>
            <w:tcW w:w="2040" w:type="dxa"/>
          </w:tcPr>
          <w:p w14:paraId="099E06AA" w14:textId="43C9617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по-воловьи</w:t>
            </w:r>
          </w:p>
        </w:tc>
        <w:tc>
          <w:tcPr>
            <w:tcW w:w="5141" w:type="dxa"/>
          </w:tcPr>
          <w:p w14:paraId="0E724F40" w14:textId="1FAE14C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волу, как характерно для него.</w:t>
            </w:r>
          </w:p>
        </w:tc>
        <w:tc>
          <w:tcPr>
            <w:tcW w:w="716" w:type="dxa"/>
          </w:tcPr>
          <w:p w14:paraId="5256F329" w14:textId="7460401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CBB4C7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871C35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4F20D21" w14:textId="77777777" w:rsidTr="00AA3A84">
        <w:trPr>
          <w:trHeight w:val="20"/>
        </w:trPr>
        <w:tc>
          <w:tcPr>
            <w:tcW w:w="2040" w:type="dxa"/>
          </w:tcPr>
          <w:p w14:paraId="72EEB833" w14:textId="2B87300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по-воскресному</w:t>
            </w:r>
          </w:p>
        </w:tc>
        <w:tc>
          <w:tcPr>
            <w:tcW w:w="5141" w:type="dxa"/>
          </w:tcPr>
          <w:p w14:paraId="4B1D6A26" w14:textId="7C4A8AF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&lt;4&gt; Как принято, как подобает в воскресенье., &lt;5.1&gt; Как принято, как подобает в воскресенье.</w:t>
            </w:r>
          </w:p>
        </w:tc>
        <w:tc>
          <w:tcPr>
            <w:tcW w:w="716" w:type="dxa"/>
          </w:tcPr>
          <w:p w14:paraId="427E03C1" w14:textId="52C2A47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762D5AE" w14:textId="102D191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of Sunday</w:t>
            </w:r>
          </w:p>
        </w:tc>
        <w:tc>
          <w:tcPr>
            <w:tcW w:w="5103" w:type="dxa"/>
          </w:tcPr>
          <w:p w14:paraId="25AC7ADC" w14:textId="2D2769D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Улицы с закрытыми по-воскресному ставнями кишели празднично разодетой толпой. </w:t>
            </w:r>
            <w:r w:rsidRPr="00E03CA1">
              <w:rPr>
                <w:rFonts w:ascii="Times New Roman" w:eastAsia="Times New Roman" w:hAnsi="Times New Roman" w:cs="Times New Roman"/>
                <w:sz w:val="20"/>
                <w:szCs w:val="20"/>
                <w:lang w:val="en-GB"/>
              </w:rPr>
              <w:t xml:space="preserve">The streets, shuttered for the repose of Sunday, swarmed with a gaily coloured crowd. </w:t>
            </w:r>
            <w:r w:rsidRPr="00E03CA1">
              <w:rPr>
                <w:rFonts w:ascii="Times New Roman" w:eastAsia="Times New Roman" w:hAnsi="Times New Roman" w:cs="Times New Roman"/>
                <w:sz w:val="20"/>
                <w:szCs w:val="20"/>
              </w:rPr>
              <w:t>Джойс, Джеймс / Два рыцаря Joyce, James / Two Gallants</w:t>
            </w:r>
          </w:p>
        </w:tc>
      </w:tr>
      <w:tr w:rsidR="00AA3A84" w:rsidRPr="00E03CA1" w14:paraId="5D60439C" w14:textId="77777777" w:rsidTr="00AA3A84">
        <w:trPr>
          <w:trHeight w:val="20"/>
        </w:trPr>
        <w:tc>
          <w:tcPr>
            <w:tcW w:w="2040" w:type="dxa"/>
          </w:tcPr>
          <w:p w14:paraId="0A5B47A5" w14:textId="5C14D7B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по-вредительски</w:t>
            </w:r>
          </w:p>
        </w:tc>
        <w:tc>
          <w:tcPr>
            <w:tcW w:w="5141" w:type="dxa"/>
          </w:tcPr>
          <w:p w14:paraId="6AD84A9F" w14:textId="26A55E0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вредителю, как характерно для него.</w:t>
            </w:r>
          </w:p>
        </w:tc>
        <w:tc>
          <w:tcPr>
            <w:tcW w:w="716" w:type="dxa"/>
          </w:tcPr>
          <w:p w14:paraId="06B3B31F" w14:textId="3116043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6EB5B64" w14:textId="34ADB17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saboteur-like</w:t>
            </w:r>
          </w:p>
        </w:tc>
        <w:tc>
          <w:tcPr>
            <w:tcW w:w="5103" w:type="dxa"/>
          </w:tcPr>
          <w:p w14:paraId="7E1DEED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774472F" w14:textId="77777777" w:rsidTr="00AA3A84">
        <w:trPr>
          <w:trHeight w:val="20"/>
        </w:trPr>
        <w:tc>
          <w:tcPr>
            <w:tcW w:w="2040" w:type="dxa"/>
          </w:tcPr>
          <w:p w14:paraId="7FE8A4EB" w14:textId="067DEE2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по-всамделишному</w:t>
            </w:r>
          </w:p>
        </w:tc>
        <w:tc>
          <w:tcPr>
            <w:tcW w:w="5141" w:type="dxa"/>
          </w:tcPr>
          <w:p w14:paraId="1B0BB88B" w14:textId="2825684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Как на самом деле.</w:t>
            </w:r>
          </w:p>
        </w:tc>
        <w:tc>
          <w:tcPr>
            <w:tcW w:w="716" w:type="dxa"/>
          </w:tcPr>
          <w:p w14:paraId="2BB37900" w14:textId="3E1DD15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F35B9F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B2AE3DB"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C5DB6C5" w14:textId="77777777" w:rsidTr="00AA3A84">
        <w:trPr>
          <w:trHeight w:val="20"/>
        </w:trPr>
        <w:tc>
          <w:tcPr>
            <w:tcW w:w="2040" w:type="dxa"/>
          </w:tcPr>
          <w:p w14:paraId="5F936027" w14:textId="18F4F23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по-всегдашнему</w:t>
            </w:r>
          </w:p>
        </w:tc>
        <w:tc>
          <w:tcPr>
            <w:tcW w:w="5141" w:type="dxa"/>
          </w:tcPr>
          <w:p w14:paraId="33DCA258" w14:textId="07FDDCC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&lt;1.2&gt; Как всегда.</w:t>
            </w:r>
          </w:p>
        </w:tc>
        <w:tc>
          <w:tcPr>
            <w:tcW w:w="716" w:type="dxa"/>
          </w:tcPr>
          <w:p w14:paraId="324CCC35" w14:textId="310AED1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742D69C" w14:textId="0B35A94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as usual</w:t>
            </w:r>
          </w:p>
        </w:tc>
        <w:tc>
          <w:tcPr>
            <w:tcW w:w="5103" w:type="dxa"/>
          </w:tcPr>
          <w:p w14:paraId="6A2FF1D7" w14:textId="24ABC53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 xml:space="preserve">Тот впрочем уже успокоился и смотрел по-всегдашнему. </w:t>
            </w:r>
            <w:r w:rsidRPr="00E03CA1">
              <w:rPr>
                <w:rFonts w:ascii="Times New Roman" w:eastAsia="Times New Roman" w:hAnsi="Times New Roman" w:cs="Times New Roman"/>
                <w:sz w:val="20"/>
                <w:szCs w:val="20"/>
                <w:lang w:val="en-GB"/>
              </w:rPr>
              <w:t xml:space="preserve">But the latter had already regained his composure and looked as usual. </w:t>
            </w:r>
            <w:r w:rsidRPr="00E03CA1">
              <w:rPr>
                <w:rFonts w:ascii="Times New Roman" w:eastAsia="Times New Roman" w:hAnsi="Times New Roman" w:cs="Times New Roman"/>
                <w:sz w:val="20"/>
                <w:szCs w:val="20"/>
              </w:rPr>
              <w:t>Достоевский, Фёдор / Бесы Dostoevsky, Fyodor / The possessed</w:t>
            </w:r>
          </w:p>
        </w:tc>
      </w:tr>
      <w:tr w:rsidR="00AA3A84" w:rsidRPr="00E03CA1" w14:paraId="32004246" w14:textId="77777777" w:rsidTr="00AA3A84">
        <w:trPr>
          <w:trHeight w:val="20"/>
        </w:trPr>
        <w:tc>
          <w:tcPr>
            <w:tcW w:w="2040" w:type="dxa"/>
          </w:tcPr>
          <w:p w14:paraId="019CDF00" w14:textId="6CB8855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по-голубиному</w:t>
            </w:r>
          </w:p>
        </w:tc>
        <w:tc>
          <w:tcPr>
            <w:tcW w:w="5141" w:type="dxa"/>
          </w:tcPr>
          <w:p w14:paraId="7A23B2CD" w14:textId="7DE08909"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голубю (1), как характерно для него.</w:t>
            </w:r>
          </w:p>
        </w:tc>
        <w:tc>
          <w:tcPr>
            <w:tcW w:w="716" w:type="dxa"/>
          </w:tcPr>
          <w:p w14:paraId="468F5E55" w14:textId="29F6191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522ABA3" w14:textId="612CE30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lang w:val="en-GB"/>
              </w:rPr>
              <w:t>in a dove-like way</w:t>
            </w:r>
          </w:p>
        </w:tc>
        <w:tc>
          <w:tcPr>
            <w:tcW w:w="5103" w:type="dxa"/>
          </w:tcPr>
          <w:p w14:paraId="1E1F4E0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7A691A0" w14:textId="77777777" w:rsidTr="00AA3A84">
        <w:trPr>
          <w:trHeight w:val="20"/>
        </w:trPr>
        <w:tc>
          <w:tcPr>
            <w:tcW w:w="2040" w:type="dxa"/>
          </w:tcPr>
          <w:p w14:paraId="295A0A3D" w14:textId="120DE6A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по-государственному</w:t>
            </w:r>
          </w:p>
        </w:tc>
        <w:tc>
          <w:tcPr>
            <w:tcW w:w="5141" w:type="dxa"/>
          </w:tcPr>
          <w:p w14:paraId="7E479E33" w14:textId="3A55374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Исходя из интересов государства.</w:t>
            </w:r>
          </w:p>
        </w:tc>
        <w:tc>
          <w:tcPr>
            <w:tcW w:w="716" w:type="dxa"/>
          </w:tcPr>
          <w:p w14:paraId="1C8CF4C7" w14:textId="72359C1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6973FA5"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371967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7AB2C19" w14:textId="77777777" w:rsidTr="00AA3A84">
        <w:trPr>
          <w:trHeight w:val="20"/>
        </w:trPr>
        <w:tc>
          <w:tcPr>
            <w:tcW w:w="2040" w:type="dxa"/>
          </w:tcPr>
          <w:p w14:paraId="28CD5E49" w14:textId="0DB30D2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по-грабительски</w:t>
            </w:r>
          </w:p>
        </w:tc>
        <w:tc>
          <w:tcPr>
            <w:tcW w:w="5141" w:type="dxa"/>
          </w:tcPr>
          <w:p w14:paraId="69A6ECC3" w14:textId="290B89ED"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грабителю, как характерно для него.</w:t>
            </w:r>
          </w:p>
        </w:tc>
        <w:tc>
          <w:tcPr>
            <w:tcW w:w="716" w:type="dxa"/>
          </w:tcPr>
          <w:p w14:paraId="43D5D14D" w14:textId="3AB701E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CCB565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FBCC3AB"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AC6069C" w14:textId="77777777" w:rsidTr="00AA3A84">
        <w:trPr>
          <w:trHeight w:val="20"/>
        </w:trPr>
        <w:tc>
          <w:tcPr>
            <w:tcW w:w="2040" w:type="dxa"/>
          </w:tcPr>
          <w:p w14:paraId="4C8ED47A" w14:textId="19D07BE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по-дагестански</w:t>
            </w:r>
          </w:p>
        </w:tc>
        <w:tc>
          <w:tcPr>
            <w:tcW w:w="5141" w:type="dxa"/>
          </w:tcPr>
          <w:p w14:paraId="1E7A3CCA" w14:textId="6E2DC18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дагестанцам, как характерно для них или для Дагестана., &lt;1.2&gt; На одном из дагестанских языков. &lt;nod&gt; 1.2.2.4.</w:t>
            </w:r>
          </w:p>
        </w:tc>
        <w:tc>
          <w:tcPr>
            <w:tcW w:w="716" w:type="dxa"/>
          </w:tcPr>
          <w:p w14:paraId="527ADD82" w14:textId="6C6640D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E90B30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0319FA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22454C7" w14:textId="77777777" w:rsidTr="00AA3A84">
        <w:trPr>
          <w:trHeight w:val="20"/>
        </w:trPr>
        <w:tc>
          <w:tcPr>
            <w:tcW w:w="2040" w:type="dxa"/>
          </w:tcPr>
          <w:p w14:paraId="04E0DC83" w14:textId="29D362F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по-девически</w:t>
            </w:r>
          </w:p>
        </w:tc>
        <w:tc>
          <w:tcPr>
            <w:tcW w:w="5141" w:type="dxa"/>
          </w:tcPr>
          <w:p w14:paraId="41784017" w14:textId="2D892B66"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девицам, девушкам, как характерно для них.</w:t>
            </w:r>
          </w:p>
        </w:tc>
        <w:tc>
          <w:tcPr>
            <w:tcW w:w="716" w:type="dxa"/>
          </w:tcPr>
          <w:p w14:paraId="3D3F9C88" w14:textId="0252B75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C64CFA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27EB64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D9F2505" w14:textId="77777777" w:rsidTr="00AA3A84">
        <w:trPr>
          <w:trHeight w:val="20"/>
        </w:trPr>
        <w:tc>
          <w:tcPr>
            <w:tcW w:w="2040" w:type="dxa"/>
          </w:tcPr>
          <w:p w14:paraId="283598BC" w14:textId="3A4FF21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по-донжуански</w:t>
            </w:r>
          </w:p>
        </w:tc>
        <w:tc>
          <w:tcPr>
            <w:tcW w:w="5141" w:type="dxa"/>
          </w:tcPr>
          <w:p w14:paraId="2B3123B0" w14:textId="28078818"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донжуану, как характерно для него.</w:t>
            </w:r>
          </w:p>
        </w:tc>
        <w:tc>
          <w:tcPr>
            <w:tcW w:w="716" w:type="dxa"/>
          </w:tcPr>
          <w:p w14:paraId="1732E40B" w14:textId="43FCD77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66329F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54D32B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776E3B5B" w14:textId="77777777" w:rsidTr="00AA3A84">
        <w:trPr>
          <w:trHeight w:val="20"/>
        </w:trPr>
        <w:tc>
          <w:tcPr>
            <w:tcW w:w="2040" w:type="dxa"/>
          </w:tcPr>
          <w:p w14:paraId="3E97CAD6" w14:textId="55E396E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по-донкихотски</w:t>
            </w:r>
          </w:p>
        </w:tc>
        <w:tc>
          <w:tcPr>
            <w:tcW w:w="5141" w:type="dxa"/>
          </w:tcPr>
          <w:p w14:paraId="604D56B9" w14:textId="1721C4A3"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донкихоту, как характерно для него.</w:t>
            </w:r>
          </w:p>
        </w:tc>
        <w:tc>
          <w:tcPr>
            <w:tcW w:w="716" w:type="dxa"/>
          </w:tcPr>
          <w:p w14:paraId="1204CF07" w14:textId="0581601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D86EE8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C79604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CFD92D0" w14:textId="77777777" w:rsidTr="00AA3A84">
        <w:trPr>
          <w:trHeight w:val="20"/>
        </w:trPr>
        <w:tc>
          <w:tcPr>
            <w:tcW w:w="2040" w:type="dxa"/>
          </w:tcPr>
          <w:p w14:paraId="7EECF6B2" w14:textId="4F4FC85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по-дурному</w:t>
            </w:r>
          </w:p>
        </w:tc>
        <w:tc>
          <w:tcPr>
            <w:tcW w:w="5141" w:type="dxa"/>
          </w:tcPr>
          <w:p w14:paraId="63C10997" w14:textId="42C4983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Глупо, неразумно, плохо.</w:t>
            </w:r>
          </w:p>
        </w:tc>
        <w:tc>
          <w:tcPr>
            <w:tcW w:w="716" w:type="dxa"/>
          </w:tcPr>
          <w:p w14:paraId="7F99DAAA" w14:textId="0B10C9E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C66B2C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AE5626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A4E3CCD" w14:textId="77777777" w:rsidTr="00AA3A84">
        <w:trPr>
          <w:trHeight w:val="20"/>
        </w:trPr>
        <w:tc>
          <w:tcPr>
            <w:tcW w:w="2040" w:type="dxa"/>
          </w:tcPr>
          <w:p w14:paraId="74005AF3" w14:textId="35748BA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по-жабьи</w:t>
            </w:r>
          </w:p>
        </w:tc>
        <w:tc>
          <w:tcPr>
            <w:tcW w:w="5141" w:type="dxa"/>
          </w:tcPr>
          <w:p w14:paraId="4CAE198F" w14:textId="531F8E11"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жабе (1*), как характерно для нее.</w:t>
            </w:r>
          </w:p>
        </w:tc>
        <w:tc>
          <w:tcPr>
            <w:tcW w:w="716" w:type="dxa"/>
          </w:tcPr>
          <w:p w14:paraId="4E175166" w14:textId="7C9A05A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F9A96B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894AA1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AA12A53" w14:textId="77777777" w:rsidTr="00AA3A84">
        <w:trPr>
          <w:trHeight w:val="20"/>
        </w:trPr>
        <w:tc>
          <w:tcPr>
            <w:tcW w:w="2040" w:type="dxa"/>
          </w:tcPr>
          <w:p w14:paraId="6D5FEB33" w14:textId="3BD8C67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по-жениховски</w:t>
            </w:r>
          </w:p>
        </w:tc>
        <w:tc>
          <w:tcPr>
            <w:tcW w:w="5141" w:type="dxa"/>
          </w:tcPr>
          <w:p w14:paraId="13CEEBAE" w14:textId="0641BBFD"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жениху, как характерно для него.</w:t>
            </w:r>
          </w:p>
        </w:tc>
        <w:tc>
          <w:tcPr>
            <w:tcW w:w="716" w:type="dxa"/>
          </w:tcPr>
          <w:p w14:paraId="04343846" w14:textId="22D591B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25F828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51FA8F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4DC78EE" w14:textId="77777777" w:rsidTr="00AA3A84">
        <w:trPr>
          <w:trHeight w:val="20"/>
        </w:trPr>
        <w:tc>
          <w:tcPr>
            <w:tcW w:w="2040" w:type="dxa"/>
          </w:tcPr>
          <w:p w14:paraId="6FB9BB67" w14:textId="76439A7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по-жречески</w:t>
            </w:r>
          </w:p>
        </w:tc>
        <w:tc>
          <w:tcPr>
            <w:tcW w:w="5141" w:type="dxa"/>
          </w:tcPr>
          <w:p w14:paraId="435759C0" w14:textId="1A893BD8"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жрецу (1), как характерно для него.</w:t>
            </w:r>
          </w:p>
        </w:tc>
        <w:tc>
          <w:tcPr>
            <w:tcW w:w="716" w:type="dxa"/>
          </w:tcPr>
          <w:p w14:paraId="091AF3FE" w14:textId="1DC98FE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A0F178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007C34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7363E609" w14:textId="77777777" w:rsidTr="00AA3A84">
        <w:trPr>
          <w:trHeight w:val="20"/>
        </w:trPr>
        <w:tc>
          <w:tcPr>
            <w:tcW w:w="2040" w:type="dxa"/>
          </w:tcPr>
          <w:p w14:paraId="1560069B" w14:textId="58A37BB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по-забойщицки</w:t>
            </w:r>
          </w:p>
        </w:tc>
        <w:tc>
          <w:tcPr>
            <w:tcW w:w="5141" w:type="dxa"/>
          </w:tcPr>
          <w:p w14:paraId="1FEA29E0" w14:textId="12CE2F04"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забойщику, как характерно для него.</w:t>
            </w:r>
          </w:p>
        </w:tc>
        <w:tc>
          <w:tcPr>
            <w:tcW w:w="716" w:type="dxa"/>
          </w:tcPr>
          <w:p w14:paraId="75552760" w14:textId="0AEE78E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ED4862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A2AB4B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39E3BC1" w14:textId="77777777" w:rsidTr="00AA3A84">
        <w:trPr>
          <w:trHeight w:val="20"/>
        </w:trPr>
        <w:tc>
          <w:tcPr>
            <w:tcW w:w="2040" w:type="dxa"/>
          </w:tcPr>
          <w:p w14:paraId="72B09940" w14:textId="79A0341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по-западному</w:t>
            </w:r>
          </w:p>
        </w:tc>
        <w:tc>
          <w:tcPr>
            <w:tcW w:w="5141" w:type="dxa"/>
          </w:tcPr>
          <w:p w14:paraId="7BF43391" w14:textId="11FA5256"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&lt;4&gt; Как принято на Западе, как характерно для него., &lt;5.1&gt; Как принято на Западе, как характерно для него.</w:t>
            </w:r>
          </w:p>
        </w:tc>
        <w:tc>
          <w:tcPr>
            <w:tcW w:w="716" w:type="dxa"/>
          </w:tcPr>
          <w:p w14:paraId="626B43AD" w14:textId="4B355EE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810236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E2A30C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6AA3000" w14:textId="77777777" w:rsidTr="00AA3A84">
        <w:trPr>
          <w:trHeight w:val="20"/>
        </w:trPr>
        <w:tc>
          <w:tcPr>
            <w:tcW w:w="2040" w:type="dxa"/>
          </w:tcPr>
          <w:p w14:paraId="138AFC88" w14:textId="5987479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по-извозчицки</w:t>
            </w:r>
          </w:p>
        </w:tc>
        <w:tc>
          <w:tcPr>
            <w:tcW w:w="5141" w:type="dxa"/>
          </w:tcPr>
          <w:p w14:paraId="5606A826" w14:textId="35D367F8"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извозчику (1), как характерно для него.</w:t>
            </w:r>
          </w:p>
        </w:tc>
        <w:tc>
          <w:tcPr>
            <w:tcW w:w="716" w:type="dxa"/>
          </w:tcPr>
          <w:p w14:paraId="586DA33A" w14:textId="0A485A5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11BD7B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42F53A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75626040" w14:textId="77777777" w:rsidTr="00AA3A84">
        <w:trPr>
          <w:trHeight w:val="20"/>
        </w:trPr>
        <w:tc>
          <w:tcPr>
            <w:tcW w:w="2040" w:type="dxa"/>
          </w:tcPr>
          <w:p w14:paraId="4B5810F3" w14:textId="14BE1C1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по-изобретательски</w:t>
            </w:r>
          </w:p>
        </w:tc>
        <w:tc>
          <w:tcPr>
            <w:tcW w:w="5141" w:type="dxa"/>
          </w:tcPr>
          <w:p w14:paraId="0C8F22F5" w14:textId="5C475998"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изобретателю, как характерно для него.</w:t>
            </w:r>
          </w:p>
        </w:tc>
        <w:tc>
          <w:tcPr>
            <w:tcW w:w="716" w:type="dxa"/>
          </w:tcPr>
          <w:p w14:paraId="6A3CBAF6" w14:textId="3844F68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6DD64C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6701855"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727F058" w14:textId="77777777" w:rsidTr="00AA3A84">
        <w:trPr>
          <w:trHeight w:val="20"/>
        </w:trPr>
        <w:tc>
          <w:tcPr>
            <w:tcW w:w="2040" w:type="dxa"/>
          </w:tcPr>
          <w:p w14:paraId="08F4BC3B" w14:textId="48B1AE5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по-иностранному</w:t>
            </w:r>
          </w:p>
        </w:tc>
        <w:tc>
          <w:tcPr>
            <w:tcW w:w="5141" w:type="dxa"/>
          </w:tcPr>
          <w:p w14:paraId="2FE5E466" w14:textId="637A4CF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иностранцу, как характерно для него., &lt;1.2&gt; На иностранном языке. &lt;nod&gt; 1.2.2.4.</w:t>
            </w:r>
          </w:p>
        </w:tc>
        <w:tc>
          <w:tcPr>
            <w:tcW w:w="716" w:type="dxa"/>
          </w:tcPr>
          <w:p w14:paraId="2177E30A" w14:textId="65E8A31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F4DC32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543DAA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0362D77" w14:textId="77777777" w:rsidTr="00AA3A84">
        <w:trPr>
          <w:trHeight w:val="20"/>
        </w:trPr>
        <w:tc>
          <w:tcPr>
            <w:tcW w:w="2040" w:type="dxa"/>
          </w:tcPr>
          <w:p w14:paraId="665A3082" w14:textId="28C6462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по-исландски</w:t>
            </w:r>
          </w:p>
        </w:tc>
        <w:tc>
          <w:tcPr>
            <w:tcW w:w="5141" w:type="dxa"/>
          </w:tcPr>
          <w:p w14:paraId="2D03CB23" w14:textId="597E565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исландцам, как характерно для них или для Исландии., &lt;1.2&gt; На исландском языке. &lt;nod&gt; 1.2.2.4.</w:t>
            </w:r>
          </w:p>
        </w:tc>
        <w:tc>
          <w:tcPr>
            <w:tcW w:w="716" w:type="dxa"/>
          </w:tcPr>
          <w:p w14:paraId="0594C460" w14:textId="5EC2C0A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73E555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D5DBD5B"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B36F7DD" w14:textId="77777777" w:rsidTr="00AA3A84">
        <w:trPr>
          <w:trHeight w:val="20"/>
        </w:trPr>
        <w:tc>
          <w:tcPr>
            <w:tcW w:w="2040" w:type="dxa"/>
          </w:tcPr>
          <w:p w14:paraId="7FE5D7EC" w14:textId="70650B2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по-капиталистически</w:t>
            </w:r>
          </w:p>
        </w:tc>
        <w:tc>
          <w:tcPr>
            <w:tcW w:w="5141" w:type="dxa"/>
          </w:tcPr>
          <w:p w14:paraId="2F997484" w14:textId="6F6A8EA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&lt;5.1&gt; В соответствии с принципами капитализма. &lt;nod&gt; 1.2.2.7.</w:t>
            </w:r>
          </w:p>
        </w:tc>
        <w:tc>
          <w:tcPr>
            <w:tcW w:w="716" w:type="dxa"/>
          </w:tcPr>
          <w:p w14:paraId="2D17C87E" w14:textId="65EF2CE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47349C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5E19C5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538D8BFE" w14:textId="77777777" w:rsidTr="00AA3A84">
        <w:trPr>
          <w:trHeight w:val="20"/>
        </w:trPr>
        <w:tc>
          <w:tcPr>
            <w:tcW w:w="2040" w:type="dxa"/>
          </w:tcPr>
          <w:p w14:paraId="660C31E9" w14:textId="239B69F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по-кликушески</w:t>
            </w:r>
          </w:p>
        </w:tc>
        <w:tc>
          <w:tcPr>
            <w:tcW w:w="5141" w:type="dxa"/>
          </w:tcPr>
          <w:p w14:paraId="7CE3A051" w14:textId="1C3D4230"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кликуше, как характерно для кликуши.</w:t>
            </w:r>
          </w:p>
        </w:tc>
        <w:tc>
          <w:tcPr>
            <w:tcW w:w="716" w:type="dxa"/>
          </w:tcPr>
          <w:p w14:paraId="438A3A1D" w14:textId="7520DEE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8E4399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681FB2B"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70FF720" w14:textId="77777777" w:rsidTr="00AA3A84">
        <w:trPr>
          <w:trHeight w:val="20"/>
        </w:trPr>
        <w:tc>
          <w:tcPr>
            <w:tcW w:w="2040" w:type="dxa"/>
          </w:tcPr>
          <w:p w14:paraId="73BB91EE" w14:textId="091488A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по-книжному</w:t>
            </w:r>
          </w:p>
        </w:tc>
        <w:tc>
          <w:tcPr>
            <w:tcW w:w="5141" w:type="dxa"/>
          </w:tcPr>
          <w:p w14:paraId="7DDA3E2F" w14:textId="73CC54BF"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Так, как пишут в книгах, как вычитано из книг.</w:t>
            </w:r>
          </w:p>
        </w:tc>
        <w:tc>
          <w:tcPr>
            <w:tcW w:w="716" w:type="dxa"/>
          </w:tcPr>
          <w:p w14:paraId="3890927A" w14:textId="00DC25E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D50207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5FA86B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A8C5F75" w14:textId="77777777" w:rsidTr="00AA3A84">
        <w:trPr>
          <w:trHeight w:val="20"/>
        </w:trPr>
        <w:tc>
          <w:tcPr>
            <w:tcW w:w="2040" w:type="dxa"/>
          </w:tcPr>
          <w:p w14:paraId="7B5E19BF" w14:textId="18A745A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по-колумбийски</w:t>
            </w:r>
          </w:p>
        </w:tc>
        <w:tc>
          <w:tcPr>
            <w:tcW w:w="5141" w:type="dxa"/>
          </w:tcPr>
          <w:p w14:paraId="640EA288" w14:textId="64288BC9"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колумбийцам, как характерно для них или для Колумбии.</w:t>
            </w:r>
          </w:p>
        </w:tc>
        <w:tc>
          <w:tcPr>
            <w:tcW w:w="716" w:type="dxa"/>
          </w:tcPr>
          <w:p w14:paraId="207E15D9" w14:textId="02877B1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018E28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5B70D7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4600F5F" w14:textId="77777777" w:rsidTr="00AA3A84">
        <w:trPr>
          <w:trHeight w:val="20"/>
        </w:trPr>
        <w:tc>
          <w:tcPr>
            <w:tcW w:w="2040" w:type="dxa"/>
          </w:tcPr>
          <w:p w14:paraId="671F8050" w14:textId="228B0F0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по-комариному</w:t>
            </w:r>
          </w:p>
        </w:tc>
        <w:tc>
          <w:tcPr>
            <w:tcW w:w="5141" w:type="dxa"/>
          </w:tcPr>
          <w:p w14:paraId="3E8A7699" w14:textId="4BCB82C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комару, как характерно для него.</w:t>
            </w:r>
          </w:p>
        </w:tc>
        <w:tc>
          <w:tcPr>
            <w:tcW w:w="716" w:type="dxa"/>
          </w:tcPr>
          <w:p w14:paraId="60F496E2" w14:textId="59655FA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24D4AF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A42EBE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6D49C49" w14:textId="77777777" w:rsidTr="00AA3A84">
        <w:trPr>
          <w:trHeight w:val="20"/>
        </w:trPr>
        <w:tc>
          <w:tcPr>
            <w:tcW w:w="2040" w:type="dxa"/>
          </w:tcPr>
          <w:p w14:paraId="53DE4641" w14:textId="2113E64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по-лапландски</w:t>
            </w:r>
          </w:p>
        </w:tc>
        <w:tc>
          <w:tcPr>
            <w:tcW w:w="5141" w:type="dxa"/>
          </w:tcPr>
          <w:p w14:paraId="113A14E4" w14:textId="1375423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лапландцам, как характерно для них или для Лапландии., &lt;1.2&gt; На языке лапландцев. &lt;nod&gt; 1.2.2.4.</w:t>
            </w:r>
          </w:p>
        </w:tc>
        <w:tc>
          <w:tcPr>
            <w:tcW w:w="716" w:type="dxa"/>
          </w:tcPr>
          <w:p w14:paraId="7C402A2B" w14:textId="147A732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49EAE6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69680B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F7B3797" w14:textId="77777777" w:rsidTr="00AA3A84">
        <w:trPr>
          <w:trHeight w:val="20"/>
        </w:trPr>
        <w:tc>
          <w:tcPr>
            <w:tcW w:w="2040" w:type="dxa"/>
          </w:tcPr>
          <w:p w14:paraId="7FDDEF99" w14:textId="38A06EF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по-латиноамерикански</w:t>
            </w:r>
          </w:p>
        </w:tc>
        <w:tc>
          <w:tcPr>
            <w:tcW w:w="5141" w:type="dxa"/>
          </w:tcPr>
          <w:p w14:paraId="003DCE47" w14:textId="7DCDE4B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латиноамериканцам, как характерно для них или для Латинской Америки.</w:t>
            </w:r>
          </w:p>
        </w:tc>
        <w:tc>
          <w:tcPr>
            <w:tcW w:w="716" w:type="dxa"/>
          </w:tcPr>
          <w:p w14:paraId="5E1F197C" w14:textId="5ECC9C1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A21A3E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798E44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1084D76" w14:textId="77777777" w:rsidTr="00AA3A84">
        <w:trPr>
          <w:trHeight w:val="20"/>
        </w:trPr>
        <w:tc>
          <w:tcPr>
            <w:tcW w:w="2040" w:type="dxa"/>
          </w:tcPr>
          <w:p w14:paraId="284CA4FD" w14:textId="6A8D2D8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по-лебединому</w:t>
            </w:r>
          </w:p>
        </w:tc>
        <w:tc>
          <w:tcPr>
            <w:tcW w:w="5141" w:type="dxa"/>
          </w:tcPr>
          <w:p w14:paraId="1F623AE7" w14:textId="45190BC2"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лебедю, как характерно для него.</w:t>
            </w:r>
          </w:p>
        </w:tc>
        <w:tc>
          <w:tcPr>
            <w:tcW w:w="716" w:type="dxa"/>
          </w:tcPr>
          <w:p w14:paraId="167A8437" w14:textId="6CE4D84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52EF2B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522544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782E6AEA" w14:textId="77777777" w:rsidTr="00AA3A84">
        <w:trPr>
          <w:trHeight w:val="20"/>
        </w:trPr>
        <w:tc>
          <w:tcPr>
            <w:tcW w:w="2040" w:type="dxa"/>
          </w:tcPr>
          <w:p w14:paraId="76206D60" w14:textId="224A34F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по-лошадиному</w:t>
            </w:r>
          </w:p>
        </w:tc>
        <w:tc>
          <w:tcPr>
            <w:tcW w:w="5141" w:type="dxa"/>
          </w:tcPr>
          <w:p w14:paraId="5510E3E0" w14:textId="13DE0C3F"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лошади (1*1), как характерно для нее.</w:t>
            </w:r>
          </w:p>
        </w:tc>
        <w:tc>
          <w:tcPr>
            <w:tcW w:w="716" w:type="dxa"/>
          </w:tcPr>
          <w:p w14:paraId="0402E6B7" w14:textId="488888A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E59A1E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4FA4967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77F80CE" w14:textId="77777777" w:rsidTr="00AA3A84">
        <w:trPr>
          <w:trHeight w:val="20"/>
        </w:trPr>
        <w:tc>
          <w:tcPr>
            <w:tcW w:w="2040" w:type="dxa"/>
          </w:tcPr>
          <w:p w14:paraId="5D0D1E35" w14:textId="38F0531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по-людскому</w:t>
            </w:r>
          </w:p>
        </w:tc>
        <w:tc>
          <w:tcPr>
            <w:tcW w:w="5141" w:type="dxa"/>
          </w:tcPr>
          <w:p w14:paraId="5B4CD1AF" w14:textId="76B0E8C1"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&lt;1.2&gt; То же, что: по-людски.</w:t>
            </w:r>
          </w:p>
        </w:tc>
        <w:tc>
          <w:tcPr>
            <w:tcW w:w="716" w:type="dxa"/>
          </w:tcPr>
          <w:p w14:paraId="2D151F23" w14:textId="7BDE2BE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E583F2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A7BB94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88C5817" w14:textId="77777777" w:rsidTr="00AA3A84">
        <w:trPr>
          <w:trHeight w:val="20"/>
        </w:trPr>
        <w:tc>
          <w:tcPr>
            <w:tcW w:w="2040" w:type="dxa"/>
          </w:tcPr>
          <w:p w14:paraId="05B7B32C" w14:textId="1547E7A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по-мавритански</w:t>
            </w:r>
          </w:p>
        </w:tc>
        <w:tc>
          <w:tcPr>
            <w:tcW w:w="5141" w:type="dxa"/>
          </w:tcPr>
          <w:p w14:paraId="7361547B" w14:textId="028EF9AB"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мавританцам, как характерно для них или для Мавритании.</w:t>
            </w:r>
          </w:p>
        </w:tc>
        <w:tc>
          <w:tcPr>
            <w:tcW w:w="716" w:type="dxa"/>
          </w:tcPr>
          <w:p w14:paraId="77F2F56B" w14:textId="420CBC3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EBDF1C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7F1F68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F01ED8A" w14:textId="77777777" w:rsidTr="00AA3A84">
        <w:trPr>
          <w:trHeight w:val="20"/>
        </w:trPr>
        <w:tc>
          <w:tcPr>
            <w:tcW w:w="2040" w:type="dxa"/>
          </w:tcPr>
          <w:p w14:paraId="0299711A" w14:textId="6D130FC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по-маниловски</w:t>
            </w:r>
          </w:p>
        </w:tc>
        <w:tc>
          <w:tcPr>
            <w:tcW w:w="5141" w:type="dxa"/>
          </w:tcPr>
          <w:p w14:paraId="5394A027" w14:textId="0F516A97"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манилову, как характерно для него.</w:t>
            </w:r>
          </w:p>
        </w:tc>
        <w:tc>
          <w:tcPr>
            <w:tcW w:w="716" w:type="dxa"/>
          </w:tcPr>
          <w:p w14:paraId="07D0CA5F" w14:textId="4172CAF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FF04C9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0B731E4" w14:textId="2892410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по-маниловски</w:t>
            </w:r>
          </w:p>
        </w:tc>
      </w:tr>
      <w:tr w:rsidR="00AA3A84" w:rsidRPr="00E03CA1" w14:paraId="2443A519" w14:textId="77777777" w:rsidTr="00AA3A84">
        <w:trPr>
          <w:trHeight w:val="20"/>
        </w:trPr>
        <w:tc>
          <w:tcPr>
            <w:tcW w:w="2040" w:type="dxa"/>
          </w:tcPr>
          <w:p w14:paraId="21BFEE50" w14:textId="6BE0603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по-мансийски</w:t>
            </w:r>
          </w:p>
        </w:tc>
        <w:tc>
          <w:tcPr>
            <w:tcW w:w="5141" w:type="dxa"/>
          </w:tcPr>
          <w:p w14:paraId="5B262CFB" w14:textId="19D7B73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манси, как характерно для них., &lt;1.2&gt; На мансийском языке. &lt;nod&gt; 1.2.2.4.</w:t>
            </w:r>
          </w:p>
        </w:tc>
        <w:tc>
          <w:tcPr>
            <w:tcW w:w="716" w:type="dxa"/>
          </w:tcPr>
          <w:p w14:paraId="629882AE" w14:textId="039D348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FDA43D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4368BDBC" w14:textId="0DD4F73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по-мансийски</w:t>
            </w:r>
          </w:p>
        </w:tc>
      </w:tr>
      <w:tr w:rsidR="00AA3A84" w:rsidRPr="00E03CA1" w14:paraId="24AC7BF9" w14:textId="77777777" w:rsidTr="00AA3A84">
        <w:trPr>
          <w:trHeight w:val="20"/>
        </w:trPr>
        <w:tc>
          <w:tcPr>
            <w:tcW w:w="2040" w:type="dxa"/>
          </w:tcPr>
          <w:p w14:paraId="290DFDF8" w14:textId="40F47CE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по-матерному</w:t>
            </w:r>
          </w:p>
        </w:tc>
        <w:tc>
          <w:tcPr>
            <w:tcW w:w="5141" w:type="dxa"/>
          </w:tcPr>
          <w:p w14:paraId="18D4D495" w14:textId="7E677DC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&lt;1.2&gt; То же, что: матерно. &lt;nod&gt; 1.2.2.4.</w:t>
            </w:r>
          </w:p>
        </w:tc>
        <w:tc>
          <w:tcPr>
            <w:tcW w:w="716" w:type="dxa"/>
          </w:tcPr>
          <w:p w14:paraId="37EC2887" w14:textId="63523F4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9DB990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88BC25E" w14:textId="3E1BEA3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по-матерному</w:t>
            </w:r>
          </w:p>
        </w:tc>
      </w:tr>
      <w:tr w:rsidR="00AA3A84" w:rsidRPr="00E03CA1" w14:paraId="0879B112" w14:textId="77777777" w:rsidTr="00AA3A84">
        <w:trPr>
          <w:trHeight w:val="20"/>
        </w:trPr>
        <w:tc>
          <w:tcPr>
            <w:tcW w:w="2040" w:type="dxa"/>
          </w:tcPr>
          <w:p w14:paraId="2F1259EE" w14:textId="6552289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по-муравьиному</w:t>
            </w:r>
          </w:p>
        </w:tc>
        <w:tc>
          <w:tcPr>
            <w:tcW w:w="5141" w:type="dxa"/>
          </w:tcPr>
          <w:p w14:paraId="6E10CFDB" w14:textId="1BEBD943"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муравью, муравьям, как характерно для них.</w:t>
            </w:r>
          </w:p>
        </w:tc>
        <w:tc>
          <w:tcPr>
            <w:tcW w:w="716" w:type="dxa"/>
          </w:tcPr>
          <w:p w14:paraId="160300F1" w14:textId="41FA9FD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C47E51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D2D288E" w14:textId="4FF6256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по-муравьиному</w:t>
            </w:r>
          </w:p>
        </w:tc>
      </w:tr>
      <w:tr w:rsidR="00AA3A84" w:rsidRPr="00E03CA1" w14:paraId="621E7D8A" w14:textId="77777777" w:rsidTr="00AA3A84">
        <w:trPr>
          <w:trHeight w:val="20"/>
        </w:trPr>
        <w:tc>
          <w:tcPr>
            <w:tcW w:w="2040" w:type="dxa"/>
          </w:tcPr>
          <w:p w14:paraId="4542B3A5" w14:textId="46D3571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по-нонешнему</w:t>
            </w:r>
          </w:p>
        </w:tc>
        <w:tc>
          <w:tcPr>
            <w:tcW w:w="5141" w:type="dxa"/>
          </w:tcPr>
          <w:p w14:paraId="2AF29C81" w14:textId="34C118F3"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Соотносится по знач. с прил.: нонешний.</w:t>
            </w:r>
          </w:p>
        </w:tc>
        <w:tc>
          <w:tcPr>
            <w:tcW w:w="716" w:type="dxa"/>
          </w:tcPr>
          <w:p w14:paraId="386AD95B" w14:textId="6EE6E4F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6213F6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489B62B" w14:textId="3105312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по-нонешнему</w:t>
            </w:r>
          </w:p>
        </w:tc>
      </w:tr>
      <w:tr w:rsidR="00AA3A84" w:rsidRPr="00E03CA1" w14:paraId="3F245645" w14:textId="77777777" w:rsidTr="00AA3A84">
        <w:trPr>
          <w:trHeight w:val="20"/>
        </w:trPr>
        <w:tc>
          <w:tcPr>
            <w:tcW w:w="2040" w:type="dxa"/>
          </w:tcPr>
          <w:p w14:paraId="6AE8A111" w14:textId="2AEAA48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по-ночному</w:t>
            </w:r>
          </w:p>
        </w:tc>
        <w:tc>
          <w:tcPr>
            <w:tcW w:w="5141" w:type="dxa"/>
          </w:tcPr>
          <w:p w14:paraId="797805C7" w14:textId="06B6D64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&lt;5.1&gt; Как ночью.</w:t>
            </w:r>
          </w:p>
        </w:tc>
        <w:tc>
          <w:tcPr>
            <w:tcW w:w="716" w:type="dxa"/>
          </w:tcPr>
          <w:p w14:paraId="0C82A632" w14:textId="2F47A96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B2E8C3B"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3C67287" w14:textId="2F3AF45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по-ночному</w:t>
            </w:r>
          </w:p>
        </w:tc>
      </w:tr>
      <w:tr w:rsidR="00AA3A84" w:rsidRPr="00E03CA1" w14:paraId="18B4B8DB" w14:textId="77777777" w:rsidTr="00AA3A84">
        <w:trPr>
          <w:trHeight w:val="20"/>
        </w:trPr>
        <w:tc>
          <w:tcPr>
            <w:tcW w:w="2040" w:type="dxa"/>
          </w:tcPr>
          <w:p w14:paraId="5C88F2B1" w14:textId="6B3AAA0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по-обезьяньи</w:t>
            </w:r>
          </w:p>
        </w:tc>
        <w:tc>
          <w:tcPr>
            <w:tcW w:w="5141" w:type="dxa"/>
          </w:tcPr>
          <w:p w14:paraId="0CD35F33" w14:textId="449AF2E4"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&lt;1.1&gt; Так, как обезьяна., &lt;4&gt; Так, как обезьяна.</w:t>
            </w:r>
          </w:p>
        </w:tc>
        <w:tc>
          <w:tcPr>
            <w:tcW w:w="716" w:type="dxa"/>
          </w:tcPr>
          <w:p w14:paraId="23F7D469" w14:textId="0764EEF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59C926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2A9D749" w14:textId="03BB90C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по-обезьяньи</w:t>
            </w:r>
          </w:p>
        </w:tc>
      </w:tr>
      <w:tr w:rsidR="00AA3A84" w:rsidRPr="00E03CA1" w14:paraId="4D0EC95B" w14:textId="77777777" w:rsidTr="00AA3A84">
        <w:trPr>
          <w:trHeight w:val="20"/>
        </w:trPr>
        <w:tc>
          <w:tcPr>
            <w:tcW w:w="2040" w:type="dxa"/>
          </w:tcPr>
          <w:p w14:paraId="727E527B" w14:textId="4630674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по-обыкновенному</w:t>
            </w:r>
          </w:p>
        </w:tc>
        <w:tc>
          <w:tcPr>
            <w:tcW w:w="5141" w:type="dxa"/>
          </w:tcPr>
          <w:p w14:paraId="732F25A0" w14:textId="49F6D7B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&lt;1.1&gt; Как всегда, как обычно.</w:t>
            </w:r>
          </w:p>
        </w:tc>
        <w:tc>
          <w:tcPr>
            <w:tcW w:w="716" w:type="dxa"/>
          </w:tcPr>
          <w:p w14:paraId="72C36F85" w14:textId="1DBDBDC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E9A4005"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E96DFA7" w14:textId="4DAE1BD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по-обыкновенному</w:t>
            </w:r>
          </w:p>
        </w:tc>
      </w:tr>
      <w:tr w:rsidR="00AA3A84" w:rsidRPr="00E03CA1" w14:paraId="351397B6" w14:textId="77777777" w:rsidTr="00AA3A84">
        <w:trPr>
          <w:trHeight w:val="20"/>
        </w:trPr>
        <w:tc>
          <w:tcPr>
            <w:tcW w:w="2040" w:type="dxa"/>
          </w:tcPr>
          <w:p w14:paraId="4A60EA09" w14:textId="132552C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по-орлиному</w:t>
            </w:r>
          </w:p>
        </w:tc>
        <w:tc>
          <w:tcPr>
            <w:tcW w:w="5141" w:type="dxa"/>
          </w:tcPr>
          <w:p w14:paraId="02FF36E9" w14:textId="19E588F1"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Соотносится по знач. с прил.: орлиный (2).</w:t>
            </w:r>
          </w:p>
        </w:tc>
        <w:tc>
          <w:tcPr>
            <w:tcW w:w="716" w:type="dxa"/>
          </w:tcPr>
          <w:p w14:paraId="13EA41BE" w14:textId="15C3479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CE8D93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BE2C105" w14:textId="2B6E5F5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по-орлиному</w:t>
            </w:r>
          </w:p>
        </w:tc>
      </w:tr>
      <w:tr w:rsidR="00AA3A84" w:rsidRPr="00E03CA1" w14:paraId="62647540" w14:textId="77777777" w:rsidTr="00AA3A84">
        <w:trPr>
          <w:trHeight w:val="20"/>
        </w:trPr>
        <w:tc>
          <w:tcPr>
            <w:tcW w:w="2040" w:type="dxa"/>
          </w:tcPr>
          <w:p w14:paraId="13F65EDD" w14:textId="7F9D3A1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по-папуасски</w:t>
            </w:r>
          </w:p>
        </w:tc>
        <w:tc>
          <w:tcPr>
            <w:tcW w:w="5141" w:type="dxa"/>
          </w:tcPr>
          <w:p w14:paraId="6DA207F1" w14:textId="4DCBBD2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папуасам, как характерно для них., &lt;1.2&gt; На одном из папуасских языков. &lt;nod&gt; 1.2.2.4.</w:t>
            </w:r>
          </w:p>
        </w:tc>
        <w:tc>
          <w:tcPr>
            <w:tcW w:w="716" w:type="dxa"/>
          </w:tcPr>
          <w:p w14:paraId="7C17A993" w14:textId="1C24982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2D1648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609D606" w14:textId="444B955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по-папуасски</w:t>
            </w:r>
          </w:p>
        </w:tc>
      </w:tr>
      <w:tr w:rsidR="00AA3A84" w:rsidRPr="00E03CA1" w14:paraId="6141CC9B" w14:textId="77777777" w:rsidTr="00AA3A84">
        <w:trPr>
          <w:trHeight w:val="20"/>
        </w:trPr>
        <w:tc>
          <w:tcPr>
            <w:tcW w:w="2040" w:type="dxa"/>
          </w:tcPr>
          <w:p w14:paraId="244C7BD5" w14:textId="42EDC3D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по-парижскому</w:t>
            </w:r>
          </w:p>
        </w:tc>
        <w:tc>
          <w:tcPr>
            <w:tcW w:w="5141" w:type="dxa"/>
          </w:tcPr>
          <w:p w14:paraId="253771D2" w14:textId="3680023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То же, что: по-парижски.</w:t>
            </w:r>
          </w:p>
        </w:tc>
        <w:tc>
          <w:tcPr>
            <w:tcW w:w="716" w:type="dxa"/>
          </w:tcPr>
          <w:p w14:paraId="5B165E27" w14:textId="67E2381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426E85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3AC3A34" w14:textId="22AC3E0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по-парижскому</w:t>
            </w:r>
          </w:p>
        </w:tc>
      </w:tr>
      <w:tr w:rsidR="00AA3A84" w:rsidRPr="00E03CA1" w14:paraId="567F10E4" w14:textId="77777777" w:rsidTr="00AA3A84">
        <w:trPr>
          <w:trHeight w:val="20"/>
        </w:trPr>
        <w:tc>
          <w:tcPr>
            <w:tcW w:w="2040" w:type="dxa"/>
          </w:tcPr>
          <w:p w14:paraId="6687FD9B" w14:textId="6C8EE66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по-партийному</w:t>
            </w:r>
          </w:p>
        </w:tc>
        <w:tc>
          <w:tcPr>
            <w:tcW w:w="5141" w:type="dxa"/>
          </w:tcPr>
          <w:p w14:paraId="0A191D5F" w14:textId="412AF18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&lt;5.1&gt; В соответствии с интересами членов какой-л. политической партии (1*1). &lt;nod&gt; 1.2.2.7.</w:t>
            </w:r>
          </w:p>
        </w:tc>
        <w:tc>
          <w:tcPr>
            <w:tcW w:w="716" w:type="dxa"/>
          </w:tcPr>
          <w:p w14:paraId="008874DF" w14:textId="278009A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DF83AB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6F09489" w14:textId="44D4B18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по-партийному</w:t>
            </w:r>
          </w:p>
        </w:tc>
      </w:tr>
      <w:tr w:rsidR="00AA3A84" w:rsidRPr="00E03CA1" w14:paraId="6FF8D8C1" w14:textId="77777777" w:rsidTr="00AA3A84">
        <w:trPr>
          <w:trHeight w:val="20"/>
        </w:trPr>
        <w:tc>
          <w:tcPr>
            <w:tcW w:w="2040" w:type="dxa"/>
          </w:tcPr>
          <w:p w14:paraId="539E7E16" w14:textId="75FE339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по-педантски</w:t>
            </w:r>
          </w:p>
        </w:tc>
        <w:tc>
          <w:tcPr>
            <w:tcW w:w="5141" w:type="dxa"/>
          </w:tcPr>
          <w:p w14:paraId="02580084" w14:textId="340CFF7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педанту, как характерно для него.</w:t>
            </w:r>
          </w:p>
        </w:tc>
        <w:tc>
          <w:tcPr>
            <w:tcW w:w="716" w:type="dxa"/>
          </w:tcPr>
          <w:p w14:paraId="0518785C" w14:textId="71B2591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6CE21F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CF8CDB7" w14:textId="2EABE5E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по-педантски</w:t>
            </w:r>
          </w:p>
        </w:tc>
      </w:tr>
      <w:tr w:rsidR="00AA3A84" w:rsidRPr="00E03CA1" w14:paraId="122F7967" w14:textId="77777777" w:rsidTr="00AA3A84">
        <w:trPr>
          <w:trHeight w:val="20"/>
        </w:trPr>
        <w:tc>
          <w:tcPr>
            <w:tcW w:w="2040" w:type="dxa"/>
          </w:tcPr>
          <w:p w14:paraId="2169676C" w14:textId="620FC84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по-православному</w:t>
            </w:r>
          </w:p>
        </w:tc>
        <w:tc>
          <w:tcPr>
            <w:tcW w:w="5141" w:type="dxa"/>
          </w:tcPr>
          <w:p w14:paraId="63B163AA" w14:textId="1283233D"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православию, как характерно для православных.</w:t>
            </w:r>
          </w:p>
        </w:tc>
        <w:tc>
          <w:tcPr>
            <w:tcW w:w="716" w:type="dxa"/>
          </w:tcPr>
          <w:p w14:paraId="27494AE6" w14:textId="4BEB8DA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1CB20B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8B3BB91" w14:textId="139FC8E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по-православному</w:t>
            </w:r>
          </w:p>
        </w:tc>
      </w:tr>
      <w:tr w:rsidR="00AA3A84" w:rsidRPr="00E03CA1" w14:paraId="3FD3BF99" w14:textId="77777777" w:rsidTr="00AA3A84">
        <w:trPr>
          <w:trHeight w:val="20"/>
        </w:trPr>
        <w:tc>
          <w:tcPr>
            <w:tcW w:w="2040" w:type="dxa"/>
          </w:tcPr>
          <w:p w14:paraId="28F4CB49" w14:textId="26A6769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по-различному</w:t>
            </w:r>
          </w:p>
        </w:tc>
        <w:tc>
          <w:tcPr>
            <w:tcW w:w="5141" w:type="dxa"/>
          </w:tcPr>
          <w:p w14:paraId="5227829D" w14:textId="5B1F8146"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&lt;5.1&gt; Соотносится по знач. с прил.: различный (1).</w:t>
            </w:r>
          </w:p>
        </w:tc>
        <w:tc>
          <w:tcPr>
            <w:tcW w:w="716" w:type="dxa"/>
          </w:tcPr>
          <w:p w14:paraId="50CAABBB" w14:textId="62AF4A2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A2B17F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2429826" w14:textId="73EB14A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по-различному</w:t>
            </w:r>
          </w:p>
        </w:tc>
      </w:tr>
      <w:tr w:rsidR="00AA3A84" w:rsidRPr="00E03CA1" w14:paraId="645E6210" w14:textId="77777777" w:rsidTr="00AA3A84">
        <w:trPr>
          <w:trHeight w:val="20"/>
        </w:trPr>
        <w:tc>
          <w:tcPr>
            <w:tcW w:w="2040" w:type="dxa"/>
          </w:tcPr>
          <w:p w14:paraId="20CFAB05" w14:textId="79BC66F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по-рачьи</w:t>
            </w:r>
          </w:p>
        </w:tc>
        <w:tc>
          <w:tcPr>
            <w:tcW w:w="5141" w:type="dxa"/>
          </w:tcPr>
          <w:p w14:paraId="59E0AB18" w14:textId="4BC7501F"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раку, как характерно для него.</w:t>
            </w:r>
          </w:p>
        </w:tc>
        <w:tc>
          <w:tcPr>
            <w:tcW w:w="716" w:type="dxa"/>
          </w:tcPr>
          <w:p w14:paraId="1B108E1D" w14:textId="3859A43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528B29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557622E" w14:textId="1C84BA4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по-рачьи</w:t>
            </w:r>
          </w:p>
        </w:tc>
      </w:tr>
      <w:tr w:rsidR="00AA3A84" w:rsidRPr="00E03CA1" w14:paraId="6E1C5E05" w14:textId="77777777" w:rsidTr="00AA3A84">
        <w:trPr>
          <w:trHeight w:val="20"/>
        </w:trPr>
        <w:tc>
          <w:tcPr>
            <w:tcW w:w="2040" w:type="dxa"/>
          </w:tcPr>
          <w:p w14:paraId="0D8891A2" w14:textId="61FE45A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по-революционному</w:t>
            </w:r>
          </w:p>
        </w:tc>
        <w:tc>
          <w:tcPr>
            <w:tcW w:w="5141" w:type="dxa"/>
          </w:tcPr>
          <w:p w14:paraId="4B47BD35" w14:textId="72C2BF74"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революционеру, как характерно для него.</w:t>
            </w:r>
          </w:p>
        </w:tc>
        <w:tc>
          <w:tcPr>
            <w:tcW w:w="716" w:type="dxa"/>
          </w:tcPr>
          <w:p w14:paraId="1A326D6D" w14:textId="3437B04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B9CB9E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6949B72" w14:textId="2AEB7E8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по-революционному</w:t>
            </w:r>
          </w:p>
        </w:tc>
      </w:tr>
      <w:tr w:rsidR="00AA3A84" w:rsidRPr="00E03CA1" w14:paraId="7333E338" w14:textId="77777777" w:rsidTr="00AA3A84">
        <w:trPr>
          <w:trHeight w:val="20"/>
        </w:trPr>
        <w:tc>
          <w:tcPr>
            <w:tcW w:w="2040" w:type="dxa"/>
          </w:tcPr>
          <w:p w14:paraId="6C9A0548" w14:textId="5772D72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по-рыбьи</w:t>
            </w:r>
          </w:p>
        </w:tc>
        <w:tc>
          <w:tcPr>
            <w:tcW w:w="5141" w:type="dxa"/>
          </w:tcPr>
          <w:p w14:paraId="6BC98D0B" w14:textId="6BB3FB6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рыбе, как характерно для нее.</w:t>
            </w:r>
          </w:p>
        </w:tc>
        <w:tc>
          <w:tcPr>
            <w:tcW w:w="716" w:type="dxa"/>
          </w:tcPr>
          <w:p w14:paraId="2E34E2CC" w14:textId="72C1A11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DED731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9642D8A" w14:textId="2761CC1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по-рыбьи</w:t>
            </w:r>
          </w:p>
        </w:tc>
      </w:tr>
      <w:tr w:rsidR="00AA3A84" w:rsidRPr="00E03CA1" w14:paraId="34FCB3C0" w14:textId="77777777" w:rsidTr="00AA3A84">
        <w:trPr>
          <w:trHeight w:val="20"/>
        </w:trPr>
        <w:tc>
          <w:tcPr>
            <w:tcW w:w="2040" w:type="dxa"/>
          </w:tcPr>
          <w:p w14:paraId="4C79D532" w14:textId="094F0D5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по-солдафонски</w:t>
            </w:r>
          </w:p>
        </w:tc>
        <w:tc>
          <w:tcPr>
            <w:tcW w:w="5141" w:type="dxa"/>
          </w:tcPr>
          <w:p w14:paraId="78F4BC86" w14:textId="38BF6573"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солдафону, как характерно для него.</w:t>
            </w:r>
          </w:p>
        </w:tc>
        <w:tc>
          <w:tcPr>
            <w:tcW w:w="716" w:type="dxa"/>
          </w:tcPr>
          <w:p w14:paraId="5FF146F5" w14:textId="21A3B20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63BFC9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6563A06" w14:textId="6DE09B4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по-солдафонски</w:t>
            </w:r>
          </w:p>
        </w:tc>
      </w:tr>
      <w:tr w:rsidR="00AA3A84" w:rsidRPr="00E03CA1" w14:paraId="164BE8E6" w14:textId="77777777" w:rsidTr="00AA3A84">
        <w:trPr>
          <w:trHeight w:val="20"/>
        </w:trPr>
        <w:tc>
          <w:tcPr>
            <w:tcW w:w="2040" w:type="dxa"/>
          </w:tcPr>
          <w:p w14:paraId="1F015C56" w14:textId="1FF0F0A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по-ученически</w:t>
            </w:r>
          </w:p>
        </w:tc>
        <w:tc>
          <w:tcPr>
            <w:tcW w:w="5141" w:type="dxa"/>
          </w:tcPr>
          <w:p w14:paraId="12400DE3" w14:textId="794C64F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обучающемуся, ученику, как характерно для них.</w:t>
            </w:r>
          </w:p>
        </w:tc>
        <w:tc>
          <w:tcPr>
            <w:tcW w:w="716" w:type="dxa"/>
          </w:tcPr>
          <w:p w14:paraId="3E616B3F" w14:textId="02CB64E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A5C290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C9FB767" w14:textId="5CB0C5D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по-ученически</w:t>
            </w:r>
          </w:p>
        </w:tc>
      </w:tr>
      <w:tr w:rsidR="00AA3A84" w:rsidRPr="00E03CA1" w14:paraId="719356A0" w14:textId="77777777" w:rsidTr="00AA3A84">
        <w:trPr>
          <w:trHeight w:val="20"/>
        </w:trPr>
        <w:tc>
          <w:tcPr>
            <w:tcW w:w="2040" w:type="dxa"/>
          </w:tcPr>
          <w:p w14:paraId="18347EA1" w14:textId="4FEBAD4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по-маниловски</w:t>
            </w:r>
          </w:p>
        </w:tc>
        <w:tc>
          <w:tcPr>
            <w:tcW w:w="5141" w:type="dxa"/>
          </w:tcPr>
          <w:p w14:paraId="30EAA2F5" w14:textId="1F63DDE2"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манилову, как характерно для него.</w:t>
            </w:r>
          </w:p>
        </w:tc>
        <w:tc>
          <w:tcPr>
            <w:tcW w:w="716" w:type="dxa"/>
          </w:tcPr>
          <w:p w14:paraId="347A5AE2" w14:textId="5543E418"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4FD6DB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1965CDC2" w14:textId="04A35A1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по-маниловски</w:t>
            </w:r>
          </w:p>
        </w:tc>
      </w:tr>
      <w:tr w:rsidR="00AA3A84" w:rsidRPr="00E03CA1" w14:paraId="057381FB" w14:textId="77777777" w:rsidTr="00AA3A84">
        <w:trPr>
          <w:trHeight w:val="20"/>
        </w:trPr>
        <w:tc>
          <w:tcPr>
            <w:tcW w:w="2040" w:type="dxa"/>
          </w:tcPr>
          <w:p w14:paraId="06002D7F" w14:textId="53C73A9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lastRenderedPageBreak/>
              <w:t>по-февральски</w:t>
            </w:r>
          </w:p>
        </w:tc>
        <w:tc>
          <w:tcPr>
            <w:tcW w:w="5141" w:type="dxa"/>
          </w:tcPr>
          <w:p w14:paraId="4FDE06D3" w14:textId="1D209C2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февралю, как характерно для него.</w:t>
            </w:r>
          </w:p>
        </w:tc>
        <w:tc>
          <w:tcPr>
            <w:tcW w:w="716" w:type="dxa"/>
          </w:tcPr>
          <w:p w14:paraId="13B8B482" w14:textId="0713A5C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2FF18943"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02BA55B"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46848C6" w14:textId="77777777" w:rsidTr="00AA3A84">
        <w:trPr>
          <w:trHeight w:val="20"/>
        </w:trPr>
        <w:tc>
          <w:tcPr>
            <w:tcW w:w="2040" w:type="dxa"/>
          </w:tcPr>
          <w:p w14:paraId="379DACF9" w14:textId="17CC088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по-фряжски</w:t>
            </w:r>
          </w:p>
        </w:tc>
        <w:tc>
          <w:tcPr>
            <w:tcW w:w="5141" w:type="dxa"/>
          </w:tcPr>
          <w:p w14:paraId="37019C8E" w14:textId="096F19B4"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чужеземцам, иностранцам, как характерно для них.</w:t>
            </w:r>
          </w:p>
        </w:tc>
        <w:tc>
          <w:tcPr>
            <w:tcW w:w="716" w:type="dxa"/>
          </w:tcPr>
          <w:p w14:paraId="53DFD418" w14:textId="0639C3E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CD874C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70420B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479F618" w14:textId="77777777" w:rsidTr="00AA3A84">
        <w:trPr>
          <w:trHeight w:val="20"/>
        </w:trPr>
        <w:tc>
          <w:tcPr>
            <w:tcW w:w="2040" w:type="dxa"/>
          </w:tcPr>
          <w:p w14:paraId="26377136" w14:textId="711CCFD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по-хакасски</w:t>
            </w:r>
          </w:p>
        </w:tc>
        <w:tc>
          <w:tcPr>
            <w:tcW w:w="5141" w:type="dxa"/>
          </w:tcPr>
          <w:p w14:paraId="37FEF517" w14:textId="795DD53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хакасам, как характерно для них или для Хакасии., &lt;1.2&gt; На хакасском языке. &lt;nod&gt; 1.2.2.4.</w:t>
            </w:r>
          </w:p>
        </w:tc>
        <w:tc>
          <w:tcPr>
            <w:tcW w:w="716" w:type="dxa"/>
          </w:tcPr>
          <w:p w14:paraId="4B0D5057" w14:textId="1FC9EA6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8D00367"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F1F728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6522C04C" w14:textId="77777777" w:rsidTr="00AA3A84">
        <w:trPr>
          <w:trHeight w:val="20"/>
        </w:trPr>
        <w:tc>
          <w:tcPr>
            <w:tcW w:w="2040" w:type="dxa"/>
          </w:tcPr>
          <w:p w14:paraId="742E01CC" w14:textId="20329DFB"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по-холостому</w:t>
            </w:r>
          </w:p>
        </w:tc>
        <w:tc>
          <w:tcPr>
            <w:tcW w:w="5141" w:type="dxa"/>
          </w:tcPr>
          <w:p w14:paraId="2407D863" w14:textId="50E365DF"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неженатому мужчине, незамужней женщине, как характерно для них.</w:t>
            </w:r>
          </w:p>
        </w:tc>
        <w:tc>
          <w:tcPr>
            <w:tcW w:w="716" w:type="dxa"/>
          </w:tcPr>
          <w:p w14:paraId="5C050962" w14:textId="3EC804F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4845D00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949F40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994223B" w14:textId="77777777" w:rsidTr="00AA3A84">
        <w:trPr>
          <w:trHeight w:val="20"/>
        </w:trPr>
        <w:tc>
          <w:tcPr>
            <w:tcW w:w="2040" w:type="dxa"/>
          </w:tcPr>
          <w:p w14:paraId="2420F464" w14:textId="1A7423B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по-холуйски</w:t>
            </w:r>
          </w:p>
        </w:tc>
        <w:tc>
          <w:tcPr>
            <w:tcW w:w="5141" w:type="dxa"/>
          </w:tcPr>
          <w:p w14:paraId="1F4C58C0" w14:textId="748C14F3"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холую (2*), как характерно для него.</w:t>
            </w:r>
          </w:p>
        </w:tc>
        <w:tc>
          <w:tcPr>
            <w:tcW w:w="716" w:type="dxa"/>
          </w:tcPr>
          <w:p w14:paraId="4EF58EF9" w14:textId="3D0CA1D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D7ABC6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89A7C0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38A21638" w14:textId="77777777" w:rsidTr="00AA3A84">
        <w:trPr>
          <w:trHeight w:val="20"/>
        </w:trPr>
        <w:tc>
          <w:tcPr>
            <w:tcW w:w="2040" w:type="dxa"/>
          </w:tcPr>
          <w:p w14:paraId="460B26BC" w14:textId="28A8AC5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по-хуторскому</w:t>
            </w:r>
          </w:p>
        </w:tc>
        <w:tc>
          <w:tcPr>
            <w:tcW w:w="5141" w:type="dxa"/>
          </w:tcPr>
          <w:p w14:paraId="34D9D111" w14:textId="69E932AA"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То же, что: по-хуторски.</w:t>
            </w:r>
          </w:p>
        </w:tc>
        <w:tc>
          <w:tcPr>
            <w:tcW w:w="716" w:type="dxa"/>
          </w:tcPr>
          <w:p w14:paraId="233639B1" w14:textId="32499D8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24FFDD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1C9DFF9"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59AF3C6" w14:textId="77777777" w:rsidTr="00AA3A84">
        <w:trPr>
          <w:trHeight w:val="20"/>
        </w:trPr>
        <w:tc>
          <w:tcPr>
            <w:tcW w:w="2040" w:type="dxa"/>
          </w:tcPr>
          <w:p w14:paraId="6EDE4B60" w14:textId="4D2CB12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по-церковному</w:t>
            </w:r>
          </w:p>
        </w:tc>
        <w:tc>
          <w:tcPr>
            <w:tcW w:w="5141" w:type="dxa"/>
          </w:tcPr>
          <w:p w14:paraId="60FE889A" w14:textId="4695546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&lt;5.1&gt; В соответствии с учением, обрядами церкви (1). &lt;nod&gt; 1.2.2.7.</w:t>
            </w:r>
          </w:p>
        </w:tc>
        <w:tc>
          <w:tcPr>
            <w:tcW w:w="716" w:type="dxa"/>
          </w:tcPr>
          <w:p w14:paraId="1FCB56FC" w14:textId="69D4ADF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6D4CF9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D2DEAF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73F71C1" w14:textId="77777777" w:rsidTr="00AA3A84">
        <w:trPr>
          <w:trHeight w:val="20"/>
        </w:trPr>
        <w:tc>
          <w:tcPr>
            <w:tcW w:w="2040" w:type="dxa"/>
          </w:tcPr>
          <w:p w14:paraId="62BFA143" w14:textId="1F22CAC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по-человечьему</w:t>
            </w:r>
          </w:p>
        </w:tc>
        <w:tc>
          <w:tcPr>
            <w:tcW w:w="5141" w:type="dxa"/>
          </w:tcPr>
          <w:p w14:paraId="6C9A6F57" w14:textId="14CAEDCC"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То же, что: по-человечески.</w:t>
            </w:r>
          </w:p>
        </w:tc>
        <w:tc>
          <w:tcPr>
            <w:tcW w:w="716" w:type="dxa"/>
          </w:tcPr>
          <w:p w14:paraId="7BAE3AF0" w14:textId="48115DF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617FD6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416127C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5DD94B00" w14:textId="77777777" w:rsidTr="00AA3A84">
        <w:trPr>
          <w:trHeight w:val="20"/>
        </w:trPr>
        <w:tc>
          <w:tcPr>
            <w:tcW w:w="2040" w:type="dxa"/>
          </w:tcPr>
          <w:p w14:paraId="5BD91996" w14:textId="5D4F733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по-чудному</w:t>
            </w:r>
          </w:p>
        </w:tc>
        <w:tc>
          <w:tcPr>
            <w:tcW w:w="5141" w:type="dxa"/>
          </w:tcPr>
          <w:p w14:paraId="32B7643D" w14:textId="4C033F86"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&lt;1.2&gt; То же, что: чудно (1*).</w:t>
            </w:r>
          </w:p>
        </w:tc>
        <w:tc>
          <w:tcPr>
            <w:tcW w:w="716" w:type="dxa"/>
          </w:tcPr>
          <w:p w14:paraId="408D3C58" w14:textId="33A8C2E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550E10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0AD6647A"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40A63133" w14:textId="77777777" w:rsidTr="00AA3A84">
        <w:trPr>
          <w:trHeight w:val="20"/>
        </w:trPr>
        <w:tc>
          <w:tcPr>
            <w:tcW w:w="2040" w:type="dxa"/>
          </w:tcPr>
          <w:p w14:paraId="29F9D97D" w14:textId="6C4A2634"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по-чумацки</w:t>
            </w:r>
          </w:p>
        </w:tc>
        <w:tc>
          <w:tcPr>
            <w:tcW w:w="5141" w:type="dxa"/>
          </w:tcPr>
          <w:p w14:paraId="7119496E" w14:textId="73A8969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чумаку, как характерно для него.</w:t>
            </w:r>
          </w:p>
        </w:tc>
        <w:tc>
          <w:tcPr>
            <w:tcW w:w="716" w:type="dxa"/>
          </w:tcPr>
          <w:p w14:paraId="7222E390" w14:textId="25A723C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F810D04"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4DD161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707A9CCB" w14:textId="77777777" w:rsidTr="00AA3A84">
        <w:trPr>
          <w:trHeight w:val="20"/>
        </w:trPr>
        <w:tc>
          <w:tcPr>
            <w:tcW w:w="2040" w:type="dxa"/>
          </w:tcPr>
          <w:p w14:paraId="5D694D14" w14:textId="18159225"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по-шакальи</w:t>
            </w:r>
          </w:p>
        </w:tc>
        <w:tc>
          <w:tcPr>
            <w:tcW w:w="5141" w:type="dxa"/>
          </w:tcPr>
          <w:p w14:paraId="2BBEED88" w14:textId="0E945608"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шакалу, как характерно для него.</w:t>
            </w:r>
          </w:p>
        </w:tc>
        <w:tc>
          <w:tcPr>
            <w:tcW w:w="716" w:type="dxa"/>
          </w:tcPr>
          <w:p w14:paraId="56AB3825" w14:textId="6BB53A69"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0195D70F"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C68185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816F2DC" w14:textId="77777777" w:rsidTr="00AA3A84">
        <w:trPr>
          <w:trHeight w:val="20"/>
        </w:trPr>
        <w:tc>
          <w:tcPr>
            <w:tcW w:w="2040" w:type="dxa"/>
          </w:tcPr>
          <w:p w14:paraId="6453B306" w14:textId="228EAF41"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по-школьному</w:t>
            </w:r>
          </w:p>
        </w:tc>
        <w:tc>
          <w:tcPr>
            <w:tcW w:w="5141" w:type="dxa"/>
          </w:tcPr>
          <w:p w14:paraId="7A07DF38" w14:textId="56E613AC"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школе, школьникам, как характерно для них.</w:t>
            </w:r>
          </w:p>
        </w:tc>
        <w:tc>
          <w:tcPr>
            <w:tcW w:w="716" w:type="dxa"/>
          </w:tcPr>
          <w:p w14:paraId="1B0B52B8" w14:textId="538D9D2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1C711B9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3A3B181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CCA24FC" w14:textId="77777777" w:rsidTr="00AA3A84">
        <w:trPr>
          <w:trHeight w:val="20"/>
        </w:trPr>
        <w:tc>
          <w:tcPr>
            <w:tcW w:w="2040" w:type="dxa"/>
          </w:tcPr>
          <w:p w14:paraId="1B282DE0" w14:textId="7AD1C73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по-шофёрски</w:t>
            </w:r>
          </w:p>
        </w:tc>
        <w:tc>
          <w:tcPr>
            <w:tcW w:w="5141" w:type="dxa"/>
          </w:tcPr>
          <w:p w14:paraId="6F74A365" w14:textId="5CD37239"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шофёру, как характерно для него.</w:t>
            </w:r>
          </w:p>
        </w:tc>
        <w:tc>
          <w:tcPr>
            <w:tcW w:w="716" w:type="dxa"/>
          </w:tcPr>
          <w:p w14:paraId="68AD3C4B" w14:textId="36D1E33A"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58EF0AF2"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6583CFD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17A98E1D" w14:textId="77777777" w:rsidTr="00AA3A84">
        <w:trPr>
          <w:trHeight w:val="20"/>
        </w:trPr>
        <w:tc>
          <w:tcPr>
            <w:tcW w:w="2040" w:type="dxa"/>
          </w:tcPr>
          <w:p w14:paraId="2995B1B5" w14:textId="2D06FED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по-этрусски</w:t>
            </w:r>
          </w:p>
        </w:tc>
        <w:tc>
          <w:tcPr>
            <w:tcW w:w="5141" w:type="dxa"/>
          </w:tcPr>
          <w:p w14:paraId="6ECF3369" w14:textId="006B3E9F"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&lt;2&gt; Как свойственно этрускам, как характерно для них., &lt;1.2&gt; На этрусском языке. &lt;nod&gt; 1.2.2.4.</w:t>
            </w:r>
          </w:p>
        </w:tc>
        <w:tc>
          <w:tcPr>
            <w:tcW w:w="716" w:type="dxa"/>
          </w:tcPr>
          <w:p w14:paraId="1DF42800" w14:textId="2D4E1C4D"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AAF4E5C"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725DE86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1D9489F" w14:textId="77777777" w:rsidTr="00AA3A84">
        <w:trPr>
          <w:trHeight w:val="20"/>
        </w:trPr>
        <w:tc>
          <w:tcPr>
            <w:tcW w:w="2040" w:type="dxa"/>
          </w:tcPr>
          <w:p w14:paraId="67B653D9" w14:textId="28A074D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по-якобински</w:t>
            </w:r>
          </w:p>
        </w:tc>
        <w:tc>
          <w:tcPr>
            <w:tcW w:w="5141" w:type="dxa"/>
          </w:tcPr>
          <w:p w14:paraId="58BBAB22" w14:textId="2EAF2A4B"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якобинству (1*), якобинцу (1*), как характерно для них., &lt;2&gt; Как свойственно якобинству (2*), якобинцу (2*), как характерно для них.</w:t>
            </w:r>
          </w:p>
        </w:tc>
        <w:tc>
          <w:tcPr>
            <w:tcW w:w="716" w:type="dxa"/>
          </w:tcPr>
          <w:p w14:paraId="32A1287F" w14:textId="10F65AB3"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6B9B4E40"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4015DD58"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2329DC5B" w14:textId="77777777" w:rsidTr="00AA3A84">
        <w:trPr>
          <w:trHeight w:val="20"/>
        </w:trPr>
        <w:tc>
          <w:tcPr>
            <w:tcW w:w="2040" w:type="dxa"/>
          </w:tcPr>
          <w:p w14:paraId="23DC1954" w14:textId="56023FE2"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петушком</w:t>
            </w:r>
          </w:p>
        </w:tc>
        <w:tc>
          <w:tcPr>
            <w:tcW w:w="5141" w:type="dxa"/>
          </w:tcPr>
          <w:p w14:paraId="4DC465BC" w14:textId="2F59A1CC"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Разг. 1. Забегая вперёд, выражая подобострастие, заискивание. 2. Задорно, хорохорясь.</w:t>
            </w:r>
          </w:p>
        </w:tc>
        <w:tc>
          <w:tcPr>
            <w:tcW w:w="716" w:type="dxa"/>
          </w:tcPr>
          <w:p w14:paraId="027FBC4F" w14:textId="1CA0E56E"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7967E276"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2167B8D1"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r w:rsidR="00AA3A84" w:rsidRPr="00E03CA1" w14:paraId="003E75F2" w14:textId="77777777" w:rsidTr="00AA3A84">
        <w:trPr>
          <w:trHeight w:val="20"/>
        </w:trPr>
        <w:tc>
          <w:tcPr>
            <w:tcW w:w="2040" w:type="dxa"/>
          </w:tcPr>
          <w:p w14:paraId="7E2DD523" w14:textId="638E6A07"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по-февральски</w:t>
            </w:r>
          </w:p>
        </w:tc>
        <w:tc>
          <w:tcPr>
            <w:tcW w:w="5141" w:type="dxa"/>
          </w:tcPr>
          <w:p w14:paraId="3F56AAEF" w14:textId="698669CE" w:rsidR="00AA3A84" w:rsidRPr="00E03CA1" w:rsidRDefault="00AA3A84" w:rsidP="003431B8">
            <w:pPr>
              <w:pStyle w:val="af2"/>
              <w:jc w:val="both"/>
              <w:rPr>
                <w:rFonts w:ascii="Times New Roman" w:eastAsia="Times New Roman" w:hAnsi="Times New Roman" w:cs="Times New Roman"/>
                <w:sz w:val="20"/>
                <w:szCs w:val="20"/>
              </w:rPr>
            </w:pPr>
            <w:r w:rsidRPr="00E03CA1">
              <w:rPr>
                <w:rFonts w:ascii="Times New Roman" w:eastAsia="Times New Roman" w:hAnsi="Times New Roman" w:cs="Times New Roman"/>
                <w:sz w:val="20"/>
                <w:szCs w:val="20"/>
              </w:rPr>
              <w:t>&lt;2&gt; Как свойственно февралю, как характерно для него.</w:t>
            </w:r>
          </w:p>
        </w:tc>
        <w:tc>
          <w:tcPr>
            <w:tcW w:w="716" w:type="dxa"/>
          </w:tcPr>
          <w:p w14:paraId="7AE8592E" w14:textId="6495E6D0" w:rsidR="00AA3A84" w:rsidRPr="00E03CA1" w:rsidRDefault="00AA3A84" w:rsidP="003431B8">
            <w:pPr>
              <w:pStyle w:val="af2"/>
              <w:jc w:val="both"/>
              <w:rPr>
                <w:rFonts w:ascii="Times New Roman" w:eastAsia="Times New Roman" w:hAnsi="Times New Roman" w:cs="Times New Roman"/>
                <w:sz w:val="20"/>
                <w:szCs w:val="20"/>
                <w:lang w:val="en-GB"/>
              </w:rPr>
            </w:pPr>
            <w:r w:rsidRPr="00E03CA1">
              <w:rPr>
                <w:rFonts w:ascii="Times New Roman" w:eastAsia="Times New Roman" w:hAnsi="Times New Roman" w:cs="Times New Roman"/>
                <w:sz w:val="20"/>
                <w:szCs w:val="20"/>
              </w:rPr>
              <w:t>1</w:t>
            </w:r>
          </w:p>
        </w:tc>
        <w:tc>
          <w:tcPr>
            <w:tcW w:w="1560" w:type="dxa"/>
          </w:tcPr>
          <w:p w14:paraId="3EB2290E"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c>
          <w:tcPr>
            <w:tcW w:w="5103" w:type="dxa"/>
          </w:tcPr>
          <w:p w14:paraId="53DDD4ED" w14:textId="77777777" w:rsidR="00AA3A84" w:rsidRPr="00E03CA1" w:rsidRDefault="00AA3A84" w:rsidP="003431B8">
            <w:pPr>
              <w:pStyle w:val="af2"/>
              <w:jc w:val="both"/>
              <w:rPr>
                <w:rFonts w:ascii="Times New Roman" w:eastAsia="Times New Roman" w:hAnsi="Times New Roman" w:cs="Times New Roman"/>
                <w:sz w:val="20"/>
                <w:szCs w:val="20"/>
                <w:lang w:val="en-GB"/>
              </w:rPr>
            </w:pPr>
          </w:p>
        </w:tc>
      </w:tr>
    </w:tbl>
    <w:p w14:paraId="66033CC9" w14:textId="77777777" w:rsidR="00720F44" w:rsidRDefault="00720F44" w:rsidP="003431B8">
      <w:pPr>
        <w:pStyle w:val="af2"/>
        <w:spacing w:line="360" w:lineRule="auto"/>
        <w:jc w:val="both"/>
        <w:rPr>
          <w:rFonts w:ascii="Times New Roman" w:hAnsi="Times New Roman" w:cs="Times New Roman"/>
          <w:bCs/>
          <w:sz w:val="28"/>
          <w:szCs w:val="28"/>
          <w:lang w:val="en-GB"/>
        </w:rPr>
        <w:sectPr w:rsidR="00720F44" w:rsidSect="00FE2F0F">
          <w:pgSz w:w="16838" w:h="11906" w:orient="landscape"/>
          <w:pgMar w:top="1701" w:right="1134" w:bottom="1134" w:left="1134" w:header="709" w:footer="709" w:gutter="0"/>
          <w:cols w:space="708"/>
          <w:titlePg/>
          <w:docGrid w:linePitch="360"/>
        </w:sectPr>
      </w:pPr>
    </w:p>
    <w:p w14:paraId="1EB50FAC" w14:textId="345909EB" w:rsidR="008F3F3F" w:rsidRPr="00686AF0" w:rsidRDefault="00720F44" w:rsidP="007E523C">
      <w:pPr>
        <w:pStyle w:val="1"/>
        <w:rPr>
          <w:lang w:val="ru-RU"/>
        </w:rPr>
      </w:pPr>
      <w:bookmarkStart w:id="29" w:name="_Toc483258090"/>
      <w:r w:rsidRPr="00686AF0">
        <w:rPr>
          <w:lang w:val="ru-RU"/>
        </w:rPr>
        <w:lastRenderedPageBreak/>
        <w:t>Приложение В. Наречия образа и способа действия</w:t>
      </w:r>
      <w:bookmarkEnd w:id="29"/>
    </w:p>
    <w:p w14:paraId="2DFE16F1" w14:textId="77777777" w:rsidR="00DD2C10" w:rsidRPr="003431B8" w:rsidRDefault="00DD2C10" w:rsidP="003431B8">
      <w:pPr>
        <w:jc w:val="both"/>
        <w:rPr>
          <w:lang w:val="ru-RU"/>
        </w:rPr>
      </w:pPr>
    </w:p>
    <w:tbl>
      <w:tblPr>
        <w:tblStyle w:val="afa"/>
        <w:tblW w:w="0" w:type="auto"/>
        <w:tblLook w:val="04A0" w:firstRow="1" w:lastRow="0" w:firstColumn="1" w:lastColumn="0" w:noHBand="0" w:noVBand="1"/>
      </w:tblPr>
      <w:tblGrid>
        <w:gridCol w:w="1379"/>
        <w:gridCol w:w="4809"/>
        <w:gridCol w:w="1384"/>
        <w:gridCol w:w="2224"/>
        <w:gridCol w:w="4764"/>
      </w:tblGrid>
      <w:tr w:rsidR="00AA3A84" w14:paraId="24E8D9AF" w14:textId="77777777" w:rsidTr="00576FF9">
        <w:trPr>
          <w:trHeight w:val="20"/>
        </w:trPr>
        <w:tc>
          <w:tcPr>
            <w:tcW w:w="0" w:type="auto"/>
          </w:tcPr>
          <w:p w14:paraId="6FC2D99F" w14:textId="13EC4BD0" w:rsidR="00AA3A84" w:rsidRPr="00576FF9"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Наречие</w:t>
            </w:r>
          </w:p>
        </w:tc>
        <w:tc>
          <w:tcPr>
            <w:tcW w:w="0" w:type="auto"/>
          </w:tcPr>
          <w:p w14:paraId="2123A42C" w14:textId="6B25211C" w:rsidR="00AA3A84" w:rsidRPr="00576FF9"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Определение</w:t>
            </w:r>
          </w:p>
        </w:tc>
        <w:tc>
          <w:tcPr>
            <w:tcW w:w="0" w:type="auto"/>
          </w:tcPr>
          <w:p w14:paraId="6F5DE5C0" w14:textId="0A741202" w:rsidR="00AA3A84" w:rsidRPr="00576FF9"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Количество вхождений</w:t>
            </w:r>
          </w:p>
        </w:tc>
        <w:tc>
          <w:tcPr>
            <w:tcW w:w="0" w:type="auto"/>
          </w:tcPr>
          <w:p w14:paraId="0043F8AE" w14:textId="21E37A52" w:rsidR="00AA3A84" w:rsidRPr="00576FF9" w:rsidRDefault="00AA3A84" w:rsidP="003431B8">
            <w:pPr>
              <w:pStyle w:val="af2"/>
              <w:jc w:val="both"/>
              <w:rPr>
                <w:rFonts w:ascii="Times New Roman" w:eastAsia="Times New Roman" w:hAnsi="Times New Roman" w:cs="Times New Roman"/>
                <w:sz w:val="20"/>
                <w:szCs w:val="20"/>
                <w:lang w:val="en-GB"/>
              </w:rPr>
            </w:pPr>
            <w:r w:rsidRPr="00AA3A84">
              <w:rPr>
                <w:rFonts w:ascii="Times New Roman" w:eastAsia="Times New Roman" w:hAnsi="Times New Roman" w:cs="Times New Roman"/>
                <w:b/>
                <w:bCs/>
                <w:sz w:val="20"/>
                <w:szCs w:val="20"/>
              </w:rPr>
              <w:t>Перевод</w:t>
            </w:r>
          </w:p>
        </w:tc>
        <w:tc>
          <w:tcPr>
            <w:tcW w:w="0" w:type="auto"/>
          </w:tcPr>
          <w:p w14:paraId="4AA7DD7D" w14:textId="2ED859FB" w:rsidR="00AA3A84" w:rsidRPr="00576FF9" w:rsidRDefault="00AA3A84" w:rsidP="003431B8">
            <w:pPr>
              <w:pStyle w:val="af2"/>
              <w:jc w:val="both"/>
              <w:rPr>
                <w:rFonts w:ascii="Times New Roman" w:eastAsia="Times New Roman" w:hAnsi="Times New Roman" w:cs="Times New Roman"/>
                <w:sz w:val="20"/>
                <w:szCs w:val="20"/>
              </w:rPr>
            </w:pPr>
            <w:r w:rsidRPr="00AA3A84">
              <w:rPr>
                <w:rFonts w:ascii="Times New Roman" w:eastAsia="Times New Roman" w:hAnsi="Times New Roman" w:cs="Times New Roman"/>
                <w:b/>
                <w:bCs/>
                <w:sz w:val="20"/>
                <w:szCs w:val="20"/>
              </w:rPr>
              <w:t>Пример употребления</w:t>
            </w:r>
          </w:p>
        </w:tc>
      </w:tr>
      <w:tr w:rsidR="00AA3A84" w14:paraId="634CFCCF" w14:textId="77777777" w:rsidTr="00576FF9">
        <w:trPr>
          <w:trHeight w:val="20"/>
        </w:trPr>
        <w:tc>
          <w:tcPr>
            <w:tcW w:w="0" w:type="auto"/>
          </w:tcPr>
          <w:p w14:paraId="289DB316" w14:textId="25DB859D" w:rsidR="00AA3A84" w:rsidRPr="00020B00"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молча</w:t>
            </w:r>
          </w:p>
        </w:tc>
        <w:tc>
          <w:tcPr>
            <w:tcW w:w="0" w:type="auto"/>
          </w:tcPr>
          <w:p w14:paraId="44EC26FD" w14:textId="71A19E7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Сохраняя молчание, ничего не говоря. Идти м. М. смотреть друг на друга. М. любоваться природой. 2. Не протестуя, безропотно, покорно. М. переносить удары судьбы.</w:t>
            </w:r>
          </w:p>
        </w:tc>
        <w:tc>
          <w:tcPr>
            <w:tcW w:w="0" w:type="auto"/>
          </w:tcPr>
          <w:p w14:paraId="32A08324" w14:textId="6049318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25695</w:t>
            </w:r>
          </w:p>
        </w:tc>
        <w:tc>
          <w:tcPr>
            <w:tcW w:w="0" w:type="auto"/>
          </w:tcPr>
          <w:p w14:paraId="52D3BDA4" w14:textId="72FE742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silently, in silence, without a word</w:t>
            </w:r>
          </w:p>
        </w:tc>
        <w:tc>
          <w:tcPr>
            <w:tcW w:w="0" w:type="auto"/>
          </w:tcPr>
          <w:p w14:paraId="201F13F2" w14:textId="26BA705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Он не мог вымолвить ни слова и молча заплакал. </w:t>
            </w:r>
            <w:r w:rsidRPr="00576FF9">
              <w:rPr>
                <w:rFonts w:ascii="Times New Roman" w:eastAsia="Times New Roman" w:hAnsi="Times New Roman" w:cs="Times New Roman"/>
                <w:sz w:val="20"/>
                <w:szCs w:val="20"/>
                <w:lang w:val="en-GB"/>
              </w:rPr>
              <w:t xml:space="preserve">He could not speak. He listened silently, and cried softly to himself the while. </w:t>
            </w:r>
            <w:r w:rsidRPr="00576FF9">
              <w:rPr>
                <w:rFonts w:ascii="Times New Roman" w:eastAsia="Times New Roman" w:hAnsi="Times New Roman" w:cs="Times New Roman"/>
                <w:sz w:val="20"/>
                <w:szCs w:val="20"/>
              </w:rPr>
              <w:t>Достоевский, Фёдор / Идиот Dostoevsky, Fyodor / Idiot</w:t>
            </w:r>
          </w:p>
        </w:tc>
      </w:tr>
      <w:tr w:rsidR="00AA3A84" w14:paraId="3FE2BEB9" w14:textId="77777777" w:rsidTr="00576FF9">
        <w:trPr>
          <w:trHeight w:val="20"/>
        </w:trPr>
        <w:tc>
          <w:tcPr>
            <w:tcW w:w="0" w:type="auto"/>
          </w:tcPr>
          <w:p w14:paraId="1B8B7F7F" w14:textId="59742C0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кругом</w:t>
            </w:r>
          </w:p>
        </w:tc>
        <w:tc>
          <w:tcPr>
            <w:tcW w:w="0" w:type="auto"/>
          </w:tcPr>
          <w:p w14:paraId="51A6ECFF" w14:textId="58CA808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Совершая круговое движение, описывая круг. Обежать стадион к. Обойти здание к. Повернуться к. * И днём и ночью кот учёный Всё ходит по цепи кругом (Пушкин). Кругом! (военная команда, по которой делается поворот на 180 градусов). 2. Вокруг, со всех сторон. К. ни души. К. до горизонта тянулась степь. К. разор и запустение. Смотреть к. 3. Разг. Целиком, совершенно, полностью. Выходит, я к. виноват? Вы к. правы. II. предлог. кого-чего. Разг. Вокруг чего-л. Усесться к. костра. Обойти к. огородов. Окопы шли к. города. Столпиться к. трибуны. ◊ Кругом да около. Не доходя до сути дела.</w:t>
            </w:r>
          </w:p>
        </w:tc>
        <w:tc>
          <w:tcPr>
            <w:tcW w:w="0" w:type="auto"/>
          </w:tcPr>
          <w:p w14:paraId="0BDEE5E1" w14:textId="6BB2AA4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20891</w:t>
            </w:r>
          </w:p>
        </w:tc>
        <w:tc>
          <w:tcPr>
            <w:tcW w:w="0" w:type="auto"/>
          </w:tcPr>
          <w:p w14:paraId="0125AA28" w14:textId="403AD50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round, around, BE about</w:t>
            </w:r>
          </w:p>
        </w:tc>
        <w:tc>
          <w:tcPr>
            <w:tcW w:w="0" w:type="auto"/>
          </w:tcPr>
          <w:p w14:paraId="1CFD639A" w14:textId="77777777" w:rsidR="00AA3A84" w:rsidRPr="00576FF9" w:rsidRDefault="00AA3A84" w:rsidP="003431B8">
            <w:pPr>
              <w:pStyle w:val="af2"/>
              <w:jc w:val="both"/>
              <w:rPr>
                <w:rFonts w:ascii="Times New Roman" w:hAnsi="Times New Roman" w:cs="Times New Roman"/>
                <w:bCs/>
                <w:sz w:val="20"/>
                <w:szCs w:val="20"/>
              </w:rPr>
            </w:pPr>
          </w:p>
        </w:tc>
      </w:tr>
      <w:tr w:rsidR="00AA3A84" w14:paraId="741F13DD" w14:textId="77777777" w:rsidTr="00576FF9">
        <w:trPr>
          <w:trHeight w:val="20"/>
        </w:trPr>
        <w:tc>
          <w:tcPr>
            <w:tcW w:w="0" w:type="auto"/>
          </w:tcPr>
          <w:p w14:paraId="78BB91E3" w14:textId="2C0A938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вслух</w:t>
            </w:r>
          </w:p>
        </w:tc>
        <w:tc>
          <w:tcPr>
            <w:tcW w:w="0" w:type="auto"/>
          </w:tcPr>
          <w:p w14:paraId="4ED8AF58" w14:textId="2CCB82A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Произнося громко, так, что слышно другим. Читать в. Думать, мечтать в. (выражать свои мысли, мечты, произнося слова, фразы).</w:t>
            </w:r>
          </w:p>
        </w:tc>
        <w:tc>
          <w:tcPr>
            <w:tcW w:w="0" w:type="auto"/>
          </w:tcPr>
          <w:p w14:paraId="69CBA2CD" w14:textId="1660393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10153</w:t>
            </w:r>
          </w:p>
        </w:tc>
        <w:tc>
          <w:tcPr>
            <w:tcW w:w="0" w:type="auto"/>
          </w:tcPr>
          <w:p w14:paraId="44317886" w14:textId="048049E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aloud</w:t>
            </w:r>
          </w:p>
        </w:tc>
        <w:tc>
          <w:tcPr>
            <w:tcW w:w="0" w:type="auto"/>
          </w:tcPr>
          <w:p w14:paraId="38E995A8" w14:textId="489EEE1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Все</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хорошо</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вслух</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сказал</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я</w:t>
            </w:r>
            <w:r w:rsidRPr="00576FF9">
              <w:rPr>
                <w:rFonts w:ascii="Times New Roman" w:eastAsia="Times New Roman" w:hAnsi="Times New Roman" w:cs="Times New Roman"/>
                <w:sz w:val="20"/>
                <w:szCs w:val="20"/>
                <w:lang w:val="en-GB"/>
              </w:rPr>
              <w:t xml:space="preserve">. "Everything is good," I said aloud. </w:t>
            </w:r>
            <w:r w:rsidRPr="00576FF9">
              <w:rPr>
                <w:rFonts w:ascii="Times New Roman" w:eastAsia="Times New Roman" w:hAnsi="Times New Roman" w:cs="Times New Roman"/>
                <w:sz w:val="20"/>
                <w:szCs w:val="20"/>
              </w:rPr>
              <w:t>Zamyatin, Yevgeny / We Замятин, Евгений / Мы</w:t>
            </w:r>
          </w:p>
        </w:tc>
      </w:tr>
      <w:tr w:rsidR="00AA3A84" w14:paraId="661A8B26" w14:textId="77777777" w:rsidTr="00576FF9">
        <w:trPr>
          <w:trHeight w:val="20"/>
        </w:trPr>
        <w:tc>
          <w:tcPr>
            <w:tcW w:w="0" w:type="auto"/>
          </w:tcPr>
          <w:p w14:paraId="6749EA36" w14:textId="1421C34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пешком</w:t>
            </w:r>
          </w:p>
        </w:tc>
        <w:tc>
          <w:tcPr>
            <w:tcW w:w="0" w:type="auto"/>
          </w:tcPr>
          <w:p w14:paraId="19AB0D3C" w14:textId="6E4D2E1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 собственных ногах (о способе передвижения человека). Идти п. Пройти две остановки п. П. идти далеко. Ходить по городу п. Вдоволь находиться п. Нет сил идти п. Мы не пойдём п., а поедем на автобусе. ◊ Под стол пешком ходитходил (см. Стол).</w:t>
            </w:r>
          </w:p>
        </w:tc>
        <w:tc>
          <w:tcPr>
            <w:tcW w:w="0" w:type="auto"/>
          </w:tcPr>
          <w:p w14:paraId="522774B0" w14:textId="21EF1F0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8425</w:t>
            </w:r>
          </w:p>
        </w:tc>
        <w:tc>
          <w:tcPr>
            <w:tcW w:w="0" w:type="auto"/>
          </w:tcPr>
          <w:p w14:paraId="4EB45F20" w14:textId="335B7504" w:rsidR="00AA3A84" w:rsidRPr="00263E1A" w:rsidRDefault="00AA3A84" w:rsidP="003431B8">
            <w:pPr>
              <w:pStyle w:val="af2"/>
              <w:jc w:val="both"/>
              <w:rPr>
                <w:rFonts w:ascii="Times New Roman" w:hAnsi="Times New Roman" w:cs="Times New Roman"/>
                <w:bCs/>
                <w:sz w:val="20"/>
                <w:szCs w:val="20"/>
                <w:lang w:val="en-US"/>
              </w:rPr>
            </w:pPr>
            <w:r w:rsidRPr="00576FF9">
              <w:rPr>
                <w:rFonts w:ascii="Times New Roman" w:eastAsia="Times New Roman" w:hAnsi="Times New Roman" w:cs="Times New Roman"/>
                <w:sz w:val="20"/>
                <w:szCs w:val="20"/>
              </w:rPr>
              <w:t>on foot</w:t>
            </w:r>
            <w:r>
              <w:rPr>
                <w:rFonts w:ascii="Times New Roman" w:eastAsia="Times New Roman" w:hAnsi="Times New Roman" w:cs="Times New Roman"/>
                <w:sz w:val="20"/>
                <w:szCs w:val="20"/>
                <w:lang w:val="en-US"/>
              </w:rPr>
              <w:t>, afoot</w:t>
            </w:r>
          </w:p>
        </w:tc>
        <w:tc>
          <w:tcPr>
            <w:tcW w:w="0" w:type="auto"/>
          </w:tcPr>
          <w:p w14:paraId="78B22AA2" w14:textId="221B6A8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Я, знаешь, Анисим, я об заклад побился, как у англичан, что я дойду пешком, и я... </w:t>
            </w:r>
            <w:r w:rsidRPr="00576FF9">
              <w:rPr>
                <w:rFonts w:ascii="Times New Roman" w:eastAsia="Times New Roman" w:hAnsi="Times New Roman" w:cs="Times New Roman"/>
                <w:sz w:val="20"/>
                <w:szCs w:val="20"/>
                <w:lang w:val="en-GB"/>
              </w:rPr>
              <w:t xml:space="preserve">Yes, you know, Anisim, I made a wager, you know, like an Englishman, that I would go on foot and I ..." </w:t>
            </w:r>
            <w:r w:rsidRPr="00576FF9">
              <w:rPr>
                <w:rFonts w:ascii="Times New Roman" w:eastAsia="Times New Roman" w:hAnsi="Times New Roman" w:cs="Times New Roman"/>
                <w:sz w:val="20"/>
                <w:szCs w:val="20"/>
              </w:rPr>
              <w:t>Достоевский, Фёдор / Бесы Dostoevsky, Fyodor / The possessed</w:t>
            </w:r>
          </w:p>
        </w:tc>
      </w:tr>
      <w:tr w:rsidR="00AA3A84" w14:paraId="4EB711D8" w14:textId="77777777" w:rsidTr="00576FF9">
        <w:trPr>
          <w:trHeight w:val="20"/>
        </w:trPr>
        <w:tc>
          <w:tcPr>
            <w:tcW w:w="0" w:type="auto"/>
          </w:tcPr>
          <w:p w14:paraId="23592C37" w14:textId="10D3297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верхом</w:t>
            </w:r>
          </w:p>
        </w:tc>
        <w:tc>
          <w:tcPr>
            <w:tcW w:w="0" w:type="auto"/>
          </w:tcPr>
          <w:p w14:paraId="2F01F3AD" w14:textId="0FE9B0D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Сидя на спине животного (лошади, осла и т.п.). Ездить в. на ком-л. (подчинять своей власти, использовать кого-л. в своих интересах). Сесть в. на кого-л. (подчинить своей воле, заставив выполнять свои желания, требования и т.п.). // Сидя на каком-л. предмете, как на лошади. В. на стуле. Съезжать по перилам лестницы в.</w:t>
            </w:r>
          </w:p>
        </w:tc>
        <w:tc>
          <w:tcPr>
            <w:tcW w:w="0" w:type="auto"/>
          </w:tcPr>
          <w:p w14:paraId="78EE0870" w14:textId="1330F07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6610</w:t>
            </w:r>
          </w:p>
        </w:tc>
        <w:tc>
          <w:tcPr>
            <w:tcW w:w="0" w:type="auto"/>
          </w:tcPr>
          <w:p w14:paraId="5EC6B3A9" w14:textId="57858AA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on horseback, astride</w:t>
            </w:r>
          </w:p>
        </w:tc>
        <w:tc>
          <w:tcPr>
            <w:tcW w:w="0" w:type="auto"/>
          </w:tcPr>
          <w:p w14:paraId="07E747B8" w14:textId="3923F8F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 Однако 2-й бастион уже совсем не отвечает, - сказал гусарский офицер, сидевший верхом, - весь разбит! </w:t>
            </w:r>
            <w:r w:rsidRPr="00576FF9">
              <w:rPr>
                <w:rFonts w:ascii="Times New Roman" w:eastAsia="Times New Roman" w:hAnsi="Times New Roman" w:cs="Times New Roman"/>
                <w:sz w:val="20"/>
                <w:szCs w:val="20"/>
                <w:lang w:val="en-GB"/>
              </w:rPr>
              <w:t xml:space="preserve">" But the second bastion is no longer replying at all," said the officer of hussars, who sat there on horseback; it is utterly destroyed! </w:t>
            </w:r>
            <w:r w:rsidRPr="00576FF9">
              <w:rPr>
                <w:rFonts w:ascii="Times New Roman" w:eastAsia="Times New Roman" w:hAnsi="Times New Roman" w:cs="Times New Roman"/>
                <w:sz w:val="20"/>
                <w:szCs w:val="20"/>
              </w:rPr>
              <w:t>Tolstoy, Leo / Sevastopol Толстой, Л.Н. / Севастопольские рассказы</w:t>
            </w:r>
          </w:p>
        </w:tc>
      </w:tr>
      <w:tr w:rsidR="00AA3A84" w14:paraId="4EF19A56" w14:textId="77777777" w:rsidTr="00576FF9">
        <w:trPr>
          <w:trHeight w:val="20"/>
        </w:trPr>
        <w:tc>
          <w:tcPr>
            <w:tcW w:w="0" w:type="auto"/>
          </w:tcPr>
          <w:p w14:paraId="6034678E" w14:textId="3412D13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lastRenderedPageBreak/>
              <w:t>всерьёз</w:t>
            </w:r>
          </w:p>
        </w:tc>
        <w:tc>
          <w:tcPr>
            <w:tcW w:w="0" w:type="auto"/>
          </w:tcPr>
          <w:p w14:paraId="5575957E" w14:textId="50F1926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Серьёзно, не в шутку, не на шутку. Принять чьи-л. слова в. Взяться за дело в.</w:t>
            </w:r>
          </w:p>
        </w:tc>
        <w:tc>
          <w:tcPr>
            <w:tcW w:w="0" w:type="auto"/>
          </w:tcPr>
          <w:p w14:paraId="1AF4D3A0" w14:textId="5E8B898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6261</w:t>
            </w:r>
          </w:p>
        </w:tc>
        <w:tc>
          <w:tcPr>
            <w:tcW w:w="0" w:type="auto"/>
          </w:tcPr>
          <w:p w14:paraId="3D67543A" w14:textId="2A28251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in earnest, seriously</w:t>
            </w:r>
          </w:p>
        </w:tc>
        <w:tc>
          <w:tcPr>
            <w:tcW w:w="0" w:type="auto"/>
          </w:tcPr>
          <w:p w14:paraId="40170A44" w14:textId="612482E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 Никто не принимает всерьез избалованную аристократку, а твои фургоны не помешали этому мерзкому Бриллу найти нас. </w:t>
            </w:r>
            <w:r w:rsidRPr="00576FF9">
              <w:rPr>
                <w:rFonts w:ascii="Times New Roman" w:eastAsia="Times New Roman" w:hAnsi="Times New Roman" w:cs="Times New Roman"/>
                <w:sz w:val="20"/>
                <w:szCs w:val="20"/>
                <w:lang w:val="en-GB"/>
              </w:rPr>
              <w:t xml:space="preserve">"No one takes a spolled noblewoman seriously, and your wagons weren't able to keep that disgusting Brill from finding us. </w:t>
            </w:r>
            <w:r w:rsidRPr="00576FF9">
              <w:rPr>
                <w:rFonts w:ascii="Times New Roman" w:eastAsia="Times New Roman" w:hAnsi="Times New Roman" w:cs="Times New Roman"/>
                <w:sz w:val="20"/>
                <w:szCs w:val="20"/>
              </w:rPr>
              <w:t>Эддингс, Дэвид / Обретение чуда Eddings, David / Pawn of Prophecy</w:t>
            </w:r>
          </w:p>
        </w:tc>
      </w:tr>
      <w:tr w:rsidR="00AA3A84" w:rsidRPr="00576FF9" w14:paraId="51226C49" w14:textId="77777777" w:rsidTr="00576FF9">
        <w:trPr>
          <w:trHeight w:val="20"/>
        </w:trPr>
        <w:tc>
          <w:tcPr>
            <w:tcW w:w="0" w:type="auto"/>
          </w:tcPr>
          <w:p w14:paraId="25BAA199" w14:textId="50BFC38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сплошь</w:t>
            </w:r>
          </w:p>
        </w:tc>
        <w:tc>
          <w:tcPr>
            <w:tcW w:w="0" w:type="auto"/>
          </w:tcPr>
          <w:p w14:paraId="03D62195" w14:textId="67BD989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Без промежутков, по всей поверхности, на всём протяжении. Небо с. заволокло тучами. Доска с. заклеена объявлениями. 2. Целиком, полностью; подряд. Читать с. все газеты. Сотрудники отдела - с. выпускники одного института. // Только лишь, исключительно. Сегодня с. одни неприятности. Лес вокруг - с. берёзовый. ◊ Сплошь и рядом; сплошь да рядом. Очень часто, почти всегда.</w:t>
            </w:r>
          </w:p>
        </w:tc>
        <w:tc>
          <w:tcPr>
            <w:tcW w:w="0" w:type="auto"/>
          </w:tcPr>
          <w:p w14:paraId="48D3110B" w14:textId="6F93C4A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5653</w:t>
            </w:r>
          </w:p>
        </w:tc>
        <w:tc>
          <w:tcPr>
            <w:tcW w:w="0" w:type="auto"/>
          </w:tcPr>
          <w:p w14:paraId="6441AA83" w14:textId="12ED094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all over, completely, a mass of</w:t>
            </w:r>
          </w:p>
        </w:tc>
        <w:tc>
          <w:tcPr>
            <w:tcW w:w="0" w:type="auto"/>
          </w:tcPr>
          <w:p w14:paraId="4637436C" w14:textId="2A8A8A8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К шести часам карту сплошь покрывали желтые пометки, а в городе практически не было ни одного закоулка, где не оставили бы следа самые обычные, неприметные шины "фамилии". </w:t>
            </w:r>
            <w:r w:rsidRPr="00576FF9">
              <w:rPr>
                <w:rFonts w:ascii="Times New Roman" w:eastAsia="Times New Roman" w:hAnsi="Times New Roman" w:cs="Times New Roman"/>
                <w:sz w:val="20"/>
                <w:szCs w:val="20"/>
                <w:lang w:val="en-GB"/>
              </w:rPr>
              <w:t xml:space="preserve">By six p. m. the map was a mass of yellow marks, the anonymous tires of the Familia having traversed every square inch of road in the city. </w:t>
            </w:r>
            <w:r w:rsidRPr="00576FF9">
              <w:rPr>
                <w:rFonts w:ascii="Times New Roman" w:eastAsia="Times New Roman" w:hAnsi="Times New Roman" w:cs="Times New Roman"/>
                <w:sz w:val="20"/>
                <w:szCs w:val="20"/>
              </w:rPr>
              <w:t>Мураками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Харуки</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Кафка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пляже</w:t>
            </w:r>
            <w:r w:rsidRPr="00576FF9">
              <w:rPr>
                <w:rFonts w:ascii="Times New Roman" w:eastAsia="Times New Roman" w:hAnsi="Times New Roman" w:cs="Times New Roman"/>
                <w:sz w:val="20"/>
                <w:szCs w:val="20"/>
                <w:lang w:val="en-GB"/>
              </w:rPr>
              <w:t xml:space="preserve"> Murakami, Haruki / Kafka on the shore</w:t>
            </w:r>
          </w:p>
        </w:tc>
      </w:tr>
      <w:tr w:rsidR="00AA3A84" w14:paraId="7258F304" w14:textId="77777777" w:rsidTr="00576FF9">
        <w:trPr>
          <w:trHeight w:val="20"/>
        </w:trPr>
        <w:tc>
          <w:tcPr>
            <w:tcW w:w="0" w:type="auto"/>
          </w:tcPr>
          <w:p w14:paraId="30A1157F" w14:textId="1FF1B97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потихоньку</w:t>
            </w:r>
          </w:p>
        </w:tc>
        <w:tc>
          <w:tcPr>
            <w:tcW w:w="0" w:type="auto"/>
          </w:tcPr>
          <w:p w14:paraId="2EC26EF9" w14:textId="17658C5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Без шума; соблюдая тишину., Не торопясь, не спеша, медленно., Негромко, приглушенно; едва слышно (о звуках)., Несильно, слегка, чуть-чуть., Постепенно, понемногу, мало-помалу., Тайно, скрытно; незаметно для кого-л.</w:t>
            </w:r>
          </w:p>
        </w:tc>
        <w:tc>
          <w:tcPr>
            <w:tcW w:w="0" w:type="auto"/>
          </w:tcPr>
          <w:p w14:paraId="74280505" w14:textId="2DC675B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5347</w:t>
            </w:r>
          </w:p>
        </w:tc>
        <w:tc>
          <w:tcPr>
            <w:tcW w:w="0" w:type="auto"/>
          </w:tcPr>
          <w:p w14:paraId="3E55845B" w14:textId="319FEF7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silently, noiselessly, quietly</w:t>
            </w:r>
          </w:p>
        </w:tc>
        <w:tc>
          <w:tcPr>
            <w:tcW w:w="0" w:type="auto"/>
          </w:tcPr>
          <w:p w14:paraId="71C3747E" w14:textId="5FB1675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Может, начнем потихоньку эксгумировать и отправлять родным. </w:t>
            </w:r>
            <w:r w:rsidRPr="00576FF9">
              <w:rPr>
                <w:rFonts w:ascii="Times New Roman" w:eastAsia="Times New Roman" w:hAnsi="Times New Roman" w:cs="Times New Roman"/>
                <w:sz w:val="20"/>
                <w:szCs w:val="20"/>
                <w:lang w:val="en-GB"/>
              </w:rPr>
              <w:t xml:space="preserve">Perhaps we’ll start quietly exhuming them and sending them back to their families. </w:t>
            </w:r>
            <w:r w:rsidRPr="00576FF9">
              <w:rPr>
                <w:rFonts w:ascii="Times New Roman" w:eastAsia="Times New Roman" w:hAnsi="Times New Roman" w:cs="Times New Roman"/>
                <w:sz w:val="20"/>
                <w:szCs w:val="20"/>
              </w:rPr>
              <w:t>Лукьяненко, Сергей / Последний Дозор Lukyanenko, Sergei / The Last Watch</w:t>
            </w:r>
          </w:p>
        </w:tc>
      </w:tr>
      <w:tr w:rsidR="00AA3A84" w:rsidRPr="00576FF9" w14:paraId="0721201D" w14:textId="77777777" w:rsidTr="00576FF9">
        <w:trPr>
          <w:trHeight w:val="20"/>
        </w:trPr>
        <w:tc>
          <w:tcPr>
            <w:tcW w:w="0" w:type="auto"/>
          </w:tcPr>
          <w:p w14:paraId="722D33C3" w14:textId="33D7462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попросту</w:t>
            </w:r>
          </w:p>
        </w:tc>
        <w:tc>
          <w:tcPr>
            <w:tcW w:w="0" w:type="auto"/>
          </w:tcPr>
          <w:p w14:paraId="4B27AE95" w14:textId="64AB518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Просто, обыкновенно, без затей, не церемонясь. Одет п. Расскажи всё п. Заходи к нам п. II. частица. Просто, просто-напросто. Он п. лжёт. Не болен, а п. устал. &lt;Попросту говоря, в зн. вводн. словосоч. Меня зовут Александр Петрович, а попросту говоря, Саша.</w:t>
            </w:r>
          </w:p>
        </w:tc>
        <w:tc>
          <w:tcPr>
            <w:tcW w:w="0" w:type="auto"/>
          </w:tcPr>
          <w:p w14:paraId="4C6175F3" w14:textId="1B63C8E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4821</w:t>
            </w:r>
          </w:p>
        </w:tc>
        <w:tc>
          <w:tcPr>
            <w:tcW w:w="0" w:type="auto"/>
          </w:tcPr>
          <w:p w14:paraId="51F6D3BA" w14:textId="5E1F922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simply; just</w:t>
            </w:r>
          </w:p>
        </w:tc>
        <w:tc>
          <w:tcPr>
            <w:tcW w:w="0" w:type="auto"/>
          </w:tcPr>
          <w:p w14:paraId="0525685B" w14:textId="7C3781A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Ситуация, представленная на рисунке , попросту невозможна. </w:t>
            </w:r>
            <w:r w:rsidRPr="00576FF9">
              <w:rPr>
                <w:rFonts w:ascii="Times New Roman" w:eastAsia="Times New Roman" w:hAnsi="Times New Roman" w:cs="Times New Roman"/>
                <w:sz w:val="20"/>
                <w:szCs w:val="20"/>
                <w:lang w:val="en-GB"/>
              </w:rPr>
              <w:t xml:space="preserve">The situation described in Figure is just impossible. </w:t>
            </w:r>
            <w:r w:rsidRPr="00576FF9">
              <w:rPr>
                <w:rFonts w:ascii="Times New Roman" w:eastAsia="Times New Roman" w:hAnsi="Times New Roman" w:cs="Times New Roman"/>
                <w:sz w:val="20"/>
                <w:szCs w:val="20"/>
              </w:rPr>
              <w:t>Брейли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Ричард</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Майерс</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Стюарт</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Принципы</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корпоративных</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финансов</w:t>
            </w:r>
            <w:r w:rsidRPr="00576FF9">
              <w:rPr>
                <w:rFonts w:ascii="Times New Roman" w:eastAsia="Times New Roman" w:hAnsi="Times New Roman" w:cs="Times New Roman"/>
                <w:sz w:val="20"/>
                <w:szCs w:val="20"/>
                <w:lang w:val="en-GB"/>
              </w:rPr>
              <w:t xml:space="preserve"> Brealey, Richard,Myers, Stewart / Principles of Corporate Finance</w:t>
            </w:r>
          </w:p>
        </w:tc>
      </w:tr>
      <w:tr w:rsidR="00AA3A84" w14:paraId="5A0EC3F6" w14:textId="77777777" w:rsidTr="00576FF9">
        <w:trPr>
          <w:trHeight w:val="20"/>
        </w:trPr>
        <w:tc>
          <w:tcPr>
            <w:tcW w:w="0" w:type="auto"/>
          </w:tcPr>
          <w:p w14:paraId="68BF16DE" w14:textId="7876553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лесом</w:t>
            </w:r>
          </w:p>
        </w:tc>
        <w:tc>
          <w:tcPr>
            <w:tcW w:w="0" w:type="auto"/>
          </w:tcPr>
          <w:p w14:paraId="05DD2508" w14:textId="6EB0D00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Используя лес как место передвижения.</w:t>
            </w:r>
          </w:p>
        </w:tc>
        <w:tc>
          <w:tcPr>
            <w:tcW w:w="0" w:type="auto"/>
          </w:tcPr>
          <w:p w14:paraId="0FE26A58" w14:textId="1028EE9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4769</w:t>
            </w:r>
          </w:p>
        </w:tc>
        <w:tc>
          <w:tcPr>
            <w:tcW w:w="0" w:type="auto"/>
          </w:tcPr>
          <w:p w14:paraId="7C165B8D" w14:textId="0D56C9B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through the timberline</w:t>
            </w:r>
          </w:p>
        </w:tc>
        <w:tc>
          <w:tcPr>
            <w:tcW w:w="0" w:type="auto"/>
          </w:tcPr>
          <w:p w14:paraId="00C32929" w14:textId="558437C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Все утро они шли лесом в гору и остановились поесть у маленькой заводи среди скал. </w:t>
            </w:r>
            <w:r w:rsidRPr="00576FF9">
              <w:rPr>
                <w:rFonts w:ascii="Times New Roman" w:eastAsia="Times New Roman" w:hAnsi="Times New Roman" w:cs="Times New Roman"/>
                <w:sz w:val="20"/>
                <w:szCs w:val="20"/>
                <w:lang w:val="en-GB"/>
              </w:rPr>
              <w:t xml:space="preserve">Throughout the morning he climbed through the timberline, and they stopped to eat at a rock pool below a small falls. </w:t>
            </w:r>
            <w:r w:rsidRPr="00576FF9">
              <w:rPr>
                <w:rFonts w:ascii="Times New Roman" w:eastAsia="Times New Roman" w:hAnsi="Times New Roman" w:cs="Times New Roman"/>
                <w:sz w:val="20"/>
                <w:szCs w:val="20"/>
              </w:rPr>
              <w:t>Геммел, Дэвид / Вечный ястреб Gemmell, David / The Hawk Eternal</w:t>
            </w:r>
          </w:p>
        </w:tc>
      </w:tr>
      <w:tr w:rsidR="00AA3A84" w:rsidRPr="00576FF9" w14:paraId="5B7924A9" w14:textId="77777777" w:rsidTr="00576FF9">
        <w:trPr>
          <w:trHeight w:val="20"/>
        </w:trPr>
        <w:tc>
          <w:tcPr>
            <w:tcW w:w="0" w:type="auto"/>
          </w:tcPr>
          <w:p w14:paraId="3B04E576" w14:textId="4C5DD5F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вполголоса</w:t>
            </w:r>
          </w:p>
        </w:tc>
        <w:tc>
          <w:tcPr>
            <w:tcW w:w="0" w:type="auto"/>
          </w:tcPr>
          <w:p w14:paraId="45E3C552" w14:textId="46E74A4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Негромко, не в полный голос. Говорить, напевать в.</w:t>
            </w:r>
          </w:p>
        </w:tc>
        <w:tc>
          <w:tcPr>
            <w:tcW w:w="0" w:type="auto"/>
          </w:tcPr>
          <w:p w14:paraId="4E15B261" w14:textId="3219CAA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4629</w:t>
            </w:r>
          </w:p>
        </w:tc>
        <w:tc>
          <w:tcPr>
            <w:tcW w:w="0" w:type="auto"/>
          </w:tcPr>
          <w:p w14:paraId="31691A0B" w14:textId="38DB3B35" w:rsidR="00AA3A84" w:rsidRPr="003431B8" w:rsidRDefault="00AA3A84" w:rsidP="003431B8">
            <w:pPr>
              <w:pStyle w:val="af2"/>
              <w:jc w:val="both"/>
              <w:rPr>
                <w:rFonts w:ascii="Times New Roman" w:hAnsi="Times New Roman" w:cs="Times New Roman"/>
                <w:bCs/>
                <w:sz w:val="20"/>
                <w:szCs w:val="20"/>
                <w:lang w:val="en-US"/>
              </w:rPr>
            </w:pPr>
            <w:r w:rsidRPr="003431B8">
              <w:rPr>
                <w:rFonts w:ascii="Times New Roman" w:eastAsia="Times New Roman" w:hAnsi="Times New Roman" w:cs="Times New Roman"/>
                <w:sz w:val="20"/>
                <w:szCs w:val="20"/>
                <w:lang w:val="en-US"/>
              </w:rPr>
              <w:t>in an undertone, in a low voice</w:t>
            </w:r>
          </w:p>
        </w:tc>
        <w:tc>
          <w:tcPr>
            <w:tcW w:w="0" w:type="auto"/>
          </w:tcPr>
          <w:p w14:paraId="2818D391" w14:textId="0BFFE8F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Он сидел у буфетчика за прилавком и рассказывал вполголоса: - У нас на изразцовом заводе был свой хор. </w:t>
            </w:r>
            <w:r w:rsidRPr="00576FF9">
              <w:rPr>
                <w:rFonts w:ascii="Times New Roman" w:eastAsia="Times New Roman" w:hAnsi="Times New Roman" w:cs="Times New Roman"/>
                <w:sz w:val="20"/>
                <w:szCs w:val="20"/>
                <w:lang w:val="en-GB"/>
              </w:rPr>
              <w:t xml:space="preserve">He sat down at the refreshment bar and began talking to the waiter in a low voice. "We had our own choir in the </w:t>
            </w:r>
            <w:r w:rsidRPr="00576FF9">
              <w:rPr>
                <w:rFonts w:ascii="Times New Roman" w:eastAsia="Times New Roman" w:hAnsi="Times New Roman" w:cs="Times New Roman"/>
                <w:sz w:val="20"/>
                <w:szCs w:val="20"/>
                <w:lang w:val="en-GB"/>
              </w:rPr>
              <w:lastRenderedPageBreak/>
              <w:t xml:space="preserve">tile factory. Chekhov, A. / The murder </w:t>
            </w:r>
            <w:r w:rsidRPr="00576FF9">
              <w:rPr>
                <w:rFonts w:ascii="Times New Roman" w:eastAsia="Times New Roman" w:hAnsi="Times New Roman" w:cs="Times New Roman"/>
                <w:sz w:val="20"/>
                <w:szCs w:val="20"/>
              </w:rPr>
              <w:t>Чехов</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А</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П</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Убийство</w:t>
            </w:r>
          </w:p>
        </w:tc>
      </w:tr>
      <w:tr w:rsidR="00AA3A84" w14:paraId="7980D7A9" w14:textId="77777777" w:rsidTr="00576FF9">
        <w:trPr>
          <w:trHeight w:val="20"/>
        </w:trPr>
        <w:tc>
          <w:tcPr>
            <w:tcW w:w="0" w:type="auto"/>
          </w:tcPr>
          <w:p w14:paraId="12E02908" w14:textId="73980B5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lastRenderedPageBreak/>
              <w:t>стороной</w:t>
            </w:r>
          </w:p>
        </w:tc>
        <w:tc>
          <w:tcPr>
            <w:tcW w:w="0" w:type="auto"/>
          </w:tcPr>
          <w:p w14:paraId="3C92C5B0" w14:textId="2AF6EAE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 приступая сразу к сути дела; обиняком., Из посторонних источников., Окольным путем.</w:t>
            </w:r>
          </w:p>
        </w:tc>
        <w:tc>
          <w:tcPr>
            <w:tcW w:w="0" w:type="auto"/>
          </w:tcPr>
          <w:p w14:paraId="65B6CA1A" w14:textId="5D9DAC7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4200</w:t>
            </w:r>
          </w:p>
        </w:tc>
        <w:tc>
          <w:tcPr>
            <w:tcW w:w="0" w:type="auto"/>
          </w:tcPr>
          <w:p w14:paraId="30742721" w14:textId="04EDBB8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aside, avoid</w:t>
            </w:r>
          </w:p>
        </w:tc>
        <w:tc>
          <w:tcPr>
            <w:tcW w:w="0" w:type="auto"/>
          </w:tcPr>
          <w:p w14:paraId="730DF51A" w14:textId="2F3F03C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 Это иногда случалось, – сказал ему Белгарат, – и люди научились обходить стороной эти места. </w:t>
            </w:r>
            <w:r w:rsidRPr="00576FF9">
              <w:rPr>
                <w:rFonts w:ascii="Times New Roman" w:eastAsia="Times New Roman" w:hAnsi="Times New Roman" w:cs="Times New Roman"/>
                <w:sz w:val="20"/>
                <w:szCs w:val="20"/>
                <w:lang w:val="en-GB"/>
              </w:rPr>
              <w:t xml:space="preserve">"That happened a few times," Belgarath told him, "until people learned to avoid this place." </w:t>
            </w:r>
            <w:r w:rsidRPr="00576FF9">
              <w:rPr>
                <w:rFonts w:ascii="Times New Roman" w:eastAsia="Times New Roman" w:hAnsi="Times New Roman" w:cs="Times New Roman"/>
                <w:sz w:val="20"/>
                <w:szCs w:val="20"/>
              </w:rPr>
              <w:t>Эддингс, Дэвид / В поисках камня Eddings, David / Magician's Gambit</w:t>
            </w:r>
          </w:p>
        </w:tc>
      </w:tr>
      <w:tr w:rsidR="00AA3A84" w:rsidRPr="00576FF9" w14:paraId="5331B95F" w14:textId="77777777" w:rsidTr="00576FF9">
        <w:trPr>
          <w:trHeight w:val="20"/>
        </w:trPr>
        <w:tc>
          <w:tcPr>
            <w:tcW w:w="0" w:type="auto"/>
          </w:tcPr>
          <w:p w14:paraId="07DF69D8" w14:textId="1F80C0D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вплотную</w:t>
            </w:r>
          </w:p>
        </w:tc>
        <w:tc>
          <w:tcPr>
            <w:tcW w:w="0" w:type="auto"/>
          </w:tcPr>
          <w:p w14:paraId="20EC3D77" w14:textId="2971A50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Предельно близко; непосредственно примыкая, соприкасаясь. Сдвинуться в. Кровати встали в. 2. Плотно прилегая (об одежде). Платье в. обтягивает фигуру. 3. Разг. До полного насыщения. Наелся в. 4. Основательно, серьёзно вникая и отдавая много времени. В. засесть за статью. Взяться за дело в. &lt;Вплотную к кому-чему и с кем-чем, в зн. предлога. Очень близко, не оставляя промежутка. Встать в. друг к другу. Судно подошло в. к пристани.</w:t>
            </w:r>
          </w:p>
        </w:tc>
        <w:tc>
          <w:tcPr>
            <w:tcW w:w="0" w:type="auto"/>
          </w:tcPr>
          <w:p w14:paraId="21FEC856" w14:textId="07D509F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3992</w:t>
            </w:r>
          </w:p>
        </w:tc>
        <w:tc>
          <w:tcPr>
            <w:tcW w:w="0" w:type="auto"/>
          </w:tcPr>
          <w:p w14:paraId="4658575F" w14:textId="12EBE4F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close, closely</w:t>
            </w:r>
          </w:p>
        </w:tc>
        <w:tc>
          <w:tcPr>
            <w:tcW w:w="0" w:type="auto"/>
          </w:tcPr>
          <w:p w14:paraId="461C9FF8" w14:textId="7EBC370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Глокта хромал следом, молчаливые практики шли сзади, практически вплотную. </w:t>
            </w:r>
            <w:r w:rsidRPr="00576FF9">
              <w:rPr>
                <w:rFonts w:ascii="Times New Roman" w:eastAsia="Times New Roman" w:hAnsi="Times New Roman" w:cs="Times New Roman"/>
                <w:sz w:val="20"/>
                <w:szCs w:val="20"/>
                <w:lang w:val="en-GB"/>
              </w:rPr>
              <w:t xml:space="preserve">Glokta limped along after him, the silent Practicals marching close behind. </w:t>
            </w:r>
            <w:r w:rsidRPr="00576FF9">
              <w:rPr>
                <w:rFonts w:ascii="Times New Roman" w:eastAsia="Times New Roman" w:hAnsi="Times New Roman" w:cs="Times New Roman"/>
                <w:sz w:val="20"/>
                <w:szCs w:val="20"/>
              </w:rPr>
              <w:t>Аберкромби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Джо</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Кровь</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железо</w:t>
            </w:r>
            <w:r w:rsidRPr="00576FF9">
              <w:rPr>
                <w:rFonts w:ascii="Times New Roman" w:eastAsia="Times New Roman" w:hAnsi="Times New Roman" w:cs="Times New Roman"/>
                <w:sz w:val="20"/>
                <w:szCs w:val="20"/>
                <w:lang w:val="en-GB"/>
              </w:rPr>
              <w:t xml:space="preserve"> Abercrombie, Joe / The Blade Itself</w:t>
            </w:r>
          </w:p>
        </w:tc>
      </w:tr>
      <w:tr w:rsidR="00AA3A84" w:rsidRPr="00576FF9" w14:paraId="4F4E5E90" w14:textId="77777777" w:rsidTr="00576FF9">
        <w:trPr>
          <w:trHeight w:val="20"/>
        </w:trPr>
        <w:tc>
          <w:tcPr>
            <w:tcW w:w="0" w:type="auto"/>
          </w:tcPr>
          <w:p w14:paraId="5DE8B028" w14:textId="0C8E9009" w:rsidR="00AA3A84" w:rsidRPr="00576FF9" w:rsidRDefault="00AA3A84" w:rsidP="003431B8">
            <w:pPr>
              <w:pStyle w:val="af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наизусть</w:t>
            </w:r>
          </w:p>
        </w:tc>
        <w:tc>
          <w:tcPr>
            <w:tcW w:w="0" w:type="auto"/>
          </w:tcPr>
          <w:p w14:paraId="42BACDEA" w14:textId="259AB991" w:rsidR="00AA3A84" w:rsidRPr="00576FF9" w:rsidRDefault="00AA3A84" w:rsidP="003431B8">
            <w:pPr>
              <w:pStyle w:val="af2"/>
              <w:jc w:val="both"/>
              <w:rPr>
                <w:rFonts w:ascii="Times New Roman" w:eastAsia="Times New Roman" w:hAnsi="Times New Roman" w:cs="Times New Roman"/>
                <w:sz w:val="20"/>
                <w:szCs w:val="20"/>
              </w:rPr>
            </w:pPr>
            <w:r w:rsidRPr="00B83E56">
              <w:rPr>
                <w:rFonts w:ascii="Times New Roman" w:eastAsia="Times New Roman" w:hAnsi="Times New Roman" w:cs="Times New Roman"/>
                <w:sz w:val="20"/>
                <w:szCs w:val="20"/>
              </w:rPr>
              <w:t>На память, по памяти, не заглядывая в текст. Выучить стихотворение н. // Очень прочно, подробно, со всеми деталями (знать, помнить что-л.). Знать проект н. Помнить инструкцию н. // Очень хорошо, до мельчайших подробностей. Знать н. аргументы противника. Я н. знаю его характер.</w:t>
            </w:r>
          </w:p>
        </w:tc>
        <w:tc>
          <w:tcPr>
            <w:tcW w:w="0" w:type="auto"/>
          </w:tcPr>
          <w:p w14:paraId="137A6C9E" w14:textId="543854F4" w:rsidR="00AA3A84" w:rsidRPr="00576FF9" w:rsidRDefault="00AA3A84" w:rsidP="003431B8">
            <w:pPr>
              <w:pStyle w:val="af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3944</w:t>
            </w:r>
          </w:p>
        </w:tc>
        <w:tc>
          <w:tcPr>
            <w:tcW w:w="0" w:type="auto"/>
          </w:tcPr>
          <w:p w14:paraId="5AA59E5F" w14:textId="63D7875E" w:rsidR="00AA3A84" w:rsidRPr="00B83E56" w:rsidRDefault="00AA3A84" w:rsidP="003431B8">
            <w:pPr>
              <w:pStyle w:val="af2"/>
              <w:jc w:val="both"/>
              <w:rPr>
                <w:rFonts w:ascii="Times New Roman" w:eastAsia="Times New Roman" w:hAnsi="Times New Roman" w:cs="Times New Roman"/>
                <w:sz w:val="20"/>
                <w:szCs w:val="20"/>
                <w:lang w:val="en-GB"/>
              </w:rPr>
            </w:pPr>
            <w:r w:rsidRPr="00B83E56">
              <w:rPr>
                <w:rFonts w:ascii="Times New Roman" w:eastAsia="Times New Roman" w:hAnsi="Times New Roman" w:cs="Times New Roman"/>
                <w:sz w:val="20"/>
                <w:szCs w:val="20"/>
                <w:lang w:val="en-GB"/>
              </w:rPr>
              <w:t>by heart, by rote, from memory</w:t>
            </w:r>
          </w:p>
        </w:tc>
        <w:tc>
          <w:tcPr>
            <w:tcW w:w="0" w:type="auto"/>
          </w:tcPr>
          <w:p w14:paraId="1EB98C76" w14:textId="09AE0278" w:rsidR="00AA3A84" w:rsidRPr="002A4207" w:rsidRDefault="00AA3A84" w:rsidP="003431B8">
            <w:pPr>
              <w:pStyle w:val="af2"/>
              <w:jc w:val="both"/>
              <w:rPr>
                <w:rFonts w:ascii="Times New Roman" w:eastAsia="Times New Roman" w:hAnsi="Times New Roman" w:cs="Times New Roman"/>
                <w:sz w:val="20"/>
                <w:szCs w:val="20"/>
              </w:rPr>
            </w:pPr>
            <w:r w:rsidRPr="00734A82">
              <w:rPr>
                <w:rFonts w:ascii="Times New Roman" w:eastAsia="Times New Roman" w:hAnsi="Times New Roman" w:cs="Times New Roman"/>
                <w:sz w:val="20"/>
                <w:szCs w:val="20"/>
              </w:rPr>
              <w:t xml:space="preserve">Готов поклясться, господин кюре, что вы и катехизиса наизусть не знаете! </w:t>
            </w:r>
            <w:r w:rsidRPr="00734A82">
              <w:rPr>
                <w:rFonts w:ascii="Times New Roman" w:eastAsia="Times New Roman" w:hAnsi="Times New Roman" w:cs="Times New Roman"/>
                <w:sz w:val="20"/>
                <w:szCs w:val="20"/>
                <w:lang w:val="en-GB"/>
              </w:rPr>
              <w:t>(Золя, Эмиль / Проступок аббата Муре) I dare say, Monsieur le Cure, that you don't even know your catechism by heart now?' (Zola, Emile / Abbe Mouret's Transgression)</w:t>
            </w:r>
          </w:p>
        </w:tc>
      </w:tr>
      <w:tr w:rsidR="00AA3A84" w14:paraId="7E87A277" w14:textId="77777777" w:rsidTr="00576FF9">
        <w:trPr>
          <w:trHeight w:val="20"/>
        </w:trPr>
        <w:tc>
          <w:tcPr>
            <w:tcW w:w="0" w:type="auto"/>
          </w:tcPr>
          <w:p w14:paraId="05D0C9A2" w14:textId="1597796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лёжа</w:t>
            </w:r>
          </w:p>
        </w:tc>
        <w:tc>
          <w:tcPr>
            <w:tcW w:w="0" w:type="auto"/>
          </w:tcPr>
          <w:p w14:paraId="35D3FCEE" w14:textId="6F1871D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 лежачем положении. Читать лёжа.</w:t>
            </w:r>
          </w:p>
        </w:tc>
        <w:tc>
          <w:tcPr>
            <w:tcW w:w="0" w:type="auto"/>
          </w:tcPr>
          <w:p w14:paraId="209B0F54" w14:textId="17D49C7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3660</w:t>
            </w:r>
          </w:p>
        </w:tc>
        <w:tc>
          <w:tcPr>
            <w:tcW w:w="0" w:type="auto"/>
          </w:tcPr>
          <w:p w14:paraId="77A7CD53" w14:textId="5282C31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on side, lying</w:t>
            </w:r>
          </w:p>
        </w:tc>
        <w:tc>
          <w:tcPr>
            <w:tcW w:w="0" w:type="auto"/>
          </w:tcPr>
          <w:p w14:paraId="7B7CD1C0" w14:textId="77777777" w:rsidR="00AA3A84" w:rsidRPr="00576FF9" w:rsidRDefault="00AA3A84" w:rsidP="003431B8">
            <w:pPr>
              <w:pStyle w:val="af2"/>
              <w:jc w:val="both"/>
              <w:rPr>
                <w:rFonts w:ascii="Times New Roman" w:hAnsi="Times New Roman" w:cs="Times New Roman"/>
                <w:bCs/>
                <w:sz w:val="20"/>
                <w:szCs w:val="20"/>
              </w:rPr>
            </w:pPr>
          </w:p>
        </w:tc>
      </w:tr>
      <w:tr w:rsidR="00AA3A84" w:rsidRPr="00576FF9" w14:paraId="70C53A30" w14:textId="77777777" w:rsidTr="00576FF9">
        <w:trPr>
          <w:trHeight w:val="20"/>
        </w:trPr>
        <w:tc>
          <w:tcPr>
            <w:tcW w:w="0" w:type="auto"/>
          </w:tcPr>
          <w:p w14:paraId="3A6FBA5F" w14:textId="7D84197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взамен</w:t>
            </w:r>
          </w:p>
        </w:tc>
        <w:tc>
          <w:tcPr>
            <w:tcW w:w="0" w:type="auto"/>
          </w:tcPr>
          <w:p w14:paraId="6B4D8F66" w14:textId="4FD27DB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Вместо этого, в обмен. Прислать в. кого-л. другого. Попросить что-л. в. II. предлог. чего. Вместо. В. урока русского языка был проведён урок истории. Выдать справку в. диплома.</w:t>
            </w:r>
          </w:p>
        </w:tc>
        <w:tc>
          <w:tcPr>
            <w:tcW w:w="0" w:type="auto"/>
          </w:tcPr>
          <w:p w14:paraId="1983216F" w14:textId="592EB7D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3547</w:t>
            </w:r>
          </w:p>
        </w:tc>
        <w:tc>
          <w:tcPr>
            <w:tcW w:w="0" w:type="auto"/>
          </w:tcPr>
          <w:p w14:paraId="56A67005" w14:textId="704EA5F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in exchange (of), in return (for); instead (of)</w:t>
            </w:r>
          </w:p>
        </w:tc>
        <w:tc>
          <w:tcPr>
            <w:tcW w:w="0" w:type="auto"/>
          </w:tcPr>
          <w:p w14:paraId="4A2461B5" w14:textId="1440E04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Тебе потребуется что-то взамен, потом еще что-нибудь, потом... </w:t>
            </w:r>
            <w:r w:rsidRPr="00576FF9">
              <w:rPr>
                <w:rFonts w:ascii="Times New Roman" w:eastAsia="Times New Roman" w:hAnsi="Times New Roman" w:cs="Times New Roman"/>
                <w:sz w:val="20"/>
                <w:szCs w:val="20"/>
                <w:lang w:val="en-GB"/>
              </w:rPr>
              <w:t xml:space="preserve">You’d want something in return, then something more, then-” </w:t>
            </w:r>
            <w:r w:rsidRPr="00576FF9">
              <w:rPr>
                <w:rFonts w:ascii="Times New Roman" w:eastAsia="Times New Roman" w:hAnsi="Times New Roman" w:cs="Times New Roman"/>
                <w:sz w:val="20"/>
                <w:szCs w:val="20"/>
              </w:rPr>
              <w:t>Харрис</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Джоан</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Блаженные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шуты</w:t>
            </w:r>
            <w:r w:rsidRPr="00576FF9">
              <w:rPr>
                <w:rFonts w:ascii="Times New Roman" w:eastAsia="Times New Roman" w:hAnsi="Times New Roman" w:cs="Times New Roman"/>
                <w:sz w:val="20"/>
                <w:szCs w:val="20"/>
                <w:lang w:val="en-GB"/>
              </w:rPr>
              <w:t xml:space="preserve"> Harris, Joanne / Holy Fools</w:t>
            </w:r>
          </w:p>
        </w:tc>
      </w:tr>
      <w:tr w:rsidR="00AA3A84" w14:paraId="52925780" w14:textId="77777777" w:rsidTr="00576FF9">
        <w:trPr>
          <w:trHeight w:val="20"/>
        </w:trPr>
        <w:tc>
          <w:tcPr>
            <w:tcW w:w="0" w:type="auto"/>
          </w:tcPr>
          <w:p w14:paraId="098E933F" w14:textId="17E9A40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бегом</w:t>
            </w:r>
          </w:p>
        </w:tc>
        <w:tc>
          <w:tcPr>
            <w:tcW w:w="0" w:type="auto"/>
          </w:tcPr>
          <w:p w14:paraId="3DB381FF" w14:textId="79470B1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Используя бег как способ передвижения., Очень быстро, мгновенно.</w:t>
            </w:r>
          </w:p>
        </w:tc>
        <w:tc>
          <w:tcPr>
            <w:tcW w:w="0" w:type="auto"/>
          </w:tcPr>
          <w:p w14:paraId="2A8EF0A0" w14:textId="3580798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3206</w:t>
            </w:r>
          </w:p>
        </w:tc>
        <w:tc>
          <w:tcPr>
            <w:tcW w:w="0" w:type="auto"/>
          </w:tcPr>
          <w:p w14:paraId="48B1ED8F" w14:textId="1CC3B8C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 xml:space="preserve">running; at a run; </w:t>
            </w:r>
            <w:r w:rsidRPr="00576FF9">
              <w:rPr>
                <w:rFonts w:ascii="Times New Roman" w:eastAsia="Times New Roman" w:hAnsi="Times New Roman" w:cs="Times New Roman"/>
                <w:sz w:val="20"/>
                <w:szCs w:val="20"/>
              </w:rPr>
              <w:t>воен</w:t>
            </w:r>
            <w:r w:rsidRPr="00576FF9">
              <w:rPr>
                <w:rFonts w:ascii="Times New Roman" w:eastAsia="Times New Roman" w:hAnsi="Times New Roman" w:cs="Times New Roman"/>
                <w:sz w:val="20"/>
                <w:szCs w:val="20"/>
                <w:lang w:val="en-GB"/>
              </w:rPr>
              <w:t xml:space="preserve"> at/on the double</w:t>
            </w:r>
          </w:p>
        </w:tc>
        <w:tc>
          <w:tcPr>
            <w:tcW w:w="0" w:type="auto"/>
          </w:tcPr>
          <w:p w14:paraId="6CF37311" w14:textId="1B9406E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Колдуны, патрулировавшие дорогу, начали двигаться быстрее, почти бегом направляясь в сторону реки. </w:t>
            </w:r>
            <w:r w:rsidRPr="00576FF9">
              <w:rPr>
                <w:rFonts w:ascii="Times New Roman" w:eastAsia="Times New Roman" w:hAnsi="Times New Roman" w:cs="Times New Roman"/>
                <w:sz w:val="20"/>
                <w:szCs w:val="20"/>
                <w:lang w:val="en-GB"/>
              </w:rPr>
              <w:t xml:space="preserve">Out on the roadway the patrolling sorcerers started to move quickly, heading riverward and almost running. </w:t>
            </w:r>
            <w:r w:rsidRPr="00576FF9">
              <w:rPr>
                <w:rFonts w:ascii="Times New Roman" w:eastAsia="Times New Roman" w:hAnsi="Times New Roman" w:cs="Times New Roman"/>
                <w:sz w:val="20"/>
                <w:szCs w:val="20"/>
              </w:rPr>
              <w:t>Дункан, Дэйв / Обретение мудрости Duncan, Dave / Coming of Wisdom</w:t>
            </w:r>
          </w:p>
        </w:tc>
      </w:tr>
      <w:tr w:rsidR="00AA3A84" w:rsidRPr="00576FF9" w14:paraId="521D9AC1" w14:textId="77777777" w:rsidTr="00576FF9">
        <w:trPr>
          <w:trHeight w:val="20"/>
        </w:trPr>
        <w:tc>
          <w:tcPr>
            <w:tcW w:w="0" w:type="auto"/>
          </w:tcPr>
          <w:p w14:paraId="2DC934EB" w14:textId="18DA962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мимоходом</w:t>
            </w:r>
          </w:p>
        </w:tc>
        <w:tc>
          <w:tcPr>
            <w:tcW w:w="0" w:type="auto"/>
          </w:tcPr>
          <w:p w14:paraId="1AFFEAA6" w14:textId="14BE364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1. Проходя (проезжая) мимо; по пути. Зайти м. к приятелю. Нарвать м. букет цветов. 2. Попутно, одновременно с чем-л. Листая книгу, м. </w:t>
            </w:r>
            <w:r w:rsidRPr="00576FF9">
              <w:rPr>
                <w:rFonts w:ascii="Times New Roman" w:eastAsia="Times New Roman" w:hAnsi="Times New Roman" w:cs="Times New Roman"/>
                <w:sz w:val="20"/>
                <w:szCs w:val="20"/>
              </w:rPr>
              <w:lastRenderedPageBreak/>
              <w:t>рассматривать рисунки. Заполнять бланк, м. подсчитывая деньги. 3. Разг. Вскользь, между прочим, бегло. М. подумать о ком-л. Улыбнуться м. посетителю. Сказать м. что-л.</w:t>
            </w:r>
          </w:p>
        </w:tc>
        <w:tc>
          <w:tcPr>
            <w:tcW w:w="0" w:type="auto"/>
          </w:tcPr>
          <w:p w14:paraId="66D99C86" w14:textId="6034DD7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lastRenderedPageBreak/>
              <w:t>2383</w:t>
            </w:r>
          </w:p>
        </w:tc>
        <w:tc>
          <w:tcPr>
            <w:tcW w:w="0" w:type="auto"/>
          </w:tcPr>
          <w:p w14:paraId="45569FB0" w14:textId="4BA1D3AA" w:rsidR="00AA3A84" w:rsidRPr="00263E1A" w:rsidRDefault="00AA3A84" w:rsidP="003431B8">
            <w:pPr>
              <w:pStyle w:val="af2"/>
              <w:jc w:val="both"/>
              <w:rPr>
                <w:rFonts w:ascii="Times New Roman" w:hAnsi="Times New Roman" w:cs="Times New Roman"/>
                <w:bCs/>
                <w:sz w:val="20"/>
                <w:szCs w:val="20"/>
                <w:lang w:val="en-US"/>
              </w:rPr>
            </w:pPr>
            <w:r w:rsidRPr="00263E1A">
              <w:rPr>
                <w:rFonts w:ascii="Times New Roman" w:eastAsia="Times New Roman" w:hAnsi="Times New Roman" w:cs="Times New Roman"/>
                <w:sz w:val="20"/>
                <w:szCs w:val="20"/>
                <w:lang w:val="en-GB"/>
              </w:rPr>
              <w:t>in passing; incidentally; by the way</w:t>
            </w:r>
          </w:p>
        </w:tc>
        <w:tc>
          <w:tcPr>
            <w:tcW w:w="0" w:type="auto"/>
          </w:tcPr>
          <w:p w14:paraId="27390911" w14:textId="548087D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Случилось мне вчера, мимоходом, перекинуть слова два с несчастною Катериной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Ивановной</w:t>
            </w:r>
            <w:r w:rsidRPr="00576FF9">
              <w:rPr>
                <w:rFonts w:ascii="Times New Roman" w:eastAsia="Times New Roman" w:hAnsi="Times New Roman" w:cs="Times New Roman"/>
                <w:sz w:val="20"/>
                <w:szCs w:val="20"/>
                <w:lang w:val="en-GB"/>
              </w:rPr>
              <w:t xml:space="preserve">. "I chanced yesterday in passing to exchange a couple of words with </w:t>
            </w:r>
            <w:r w:rsidRPr="00576FF9">
              <w:rPr>
                <w:rFonts w:ascii="Times New Roman" w:eastAsia="Times New Roman" w:hAnsi="Times New Roman" w:cs="Times New Roman"/>
                <w:sz w:val="20"/>
                <w:szCs w:val="20"/>
                <w:lang w:val="en-GB"/>
              </w:rPr>
              <w:lastRenderedPageBreak/>
              <w:t xml:space="preserve">Katerina Ivanovna, poor woman.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r w:rsidRPr="00576FF9">
              <w:rPr>
                <w:rFonts w:ascii="Times New Roman" w:eastAsia="Times New Roman" w:hAnsi="Times New Roman" w:cs="Times New Roman"/>
                <w:sz w:val="20"/>
                <w:szCs w:val="20"/>
                <w:lang w:val="en-GB"/>
              </w:rPr>
              <w:t xml:space="preserve"> Dostoevsky, Fyodor / Crime and Punishment</w:t>
            </w:r>
          </w:p>
        </w:tc>
      </w:tr>
      <w:tr w:rsidR="00AA3A84" w14:paraId="2AB93445" w14:textId="77777777" w:rsidTr="00576FF9">
        <w:trPr>
          <w:trHeight w:val="20"/>
        </w:trPr>
        <w:tc>
          <w:tcPr>
            <w:tcW w:w="0" w:type="auto"/>
          </w:tcPr>
          <w:p w14:paraId="002ED9DD" w14:textId="61E74D7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lastRenderedPageBreak/>
              <w:t>тайком</w:t>
            </w:r>
          </w:p>
        </w:tc>
        <w:tc>
          <w:tcPr>
            <w:tcW w:w="0" w:type="auto"/>
          </w:tcPr>
          <w:p w14:paraId="2068B034" w14:textId="0193C7B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Незаметно для окружающих; тайно, украдкой. Пробраться т. Всплакнуть т. Поглядывать т. Т. от кого-л. тратить деньги.</w:t>
            </w:r>
          </w:p>
        </w:tc>
        <w:tc>
          <w:tcPr>
            <w:tcW w:w="0" w:type="auto"/>
          </w:tcPr>
          <w:p w14:paraId="6B3C8837" w14:textId="1D6095A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2315</w:t>
            </w:r>
          </w:p>
        </w:tc>
        <w:tc>
          <w:tcPr>
            <w:tcW w:w="0" w:type="auto"/>
          </w:tcPr>
          <w:p w14:paraId="0C429F98" w14:textId="1D595AD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secretly; surreptitiously, on the quiet/sly coll</w:t>
            </w:r>
          </w:p>
        </w:tc>
        <w:tc>
          <w:tcPr>
            <w:tcW w:w="0" w:type="auto"/>
          </w:tcPr>
          <w:p w14:paraId="72F13633" w14:textId="07FFD50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В скверне-то слаще: все ее ругают, а все в ней живут, только все тайком, а я открыто. </w:t>
            </w:r>
            <w:r w:rsidRPr="00576FF9">
              <w:rPr>
                <w:rFonts w:ascii="Times New Roman" w:eastAsia="Times New Roman" w:hAnsi="Times New Roman" w:cs="Times New Roman"/>
                <w:sz w:val="20"/>
                <w:szCs w:val="20"/>
                <w:lang w:val="en-GB"/>
              </w:rPr>
              <w:t xml:space="preserve">For sin is sweet; all abuse it, but all men live in it, only others do it on the sly, and I openly. </w:t>
            </w:r>
            <w:r w:rsidRPr="00576FF9">
              <w:rPr>
                <w:rFonts w:ascii="Times New Roman" w:eastAsia="Times New Roman" w:hAnsi="Times New Roman" w:cs="Times New Roman"/>
                <w:sz w:val="20"/>
                <w:szCs w:val="20"/>
              </w:rPr>
              <w:t>Достоевский, Фёдор / Братья Карамазовы Dostoevsky, Fyodor / The brothers Karamazov</w:t>
            </w:r>
          </w:p>
        </w:tc>
      </w:tr>
      <w:tr w:rsidR="00AA3A84" w14:paraId="567B7A14" w14:textId="77777777" w:rsidTr="00576FF9">
        <w:trPr>
          <w:trHeight w:val="20"/>
        </w:trPr>
        <w:tc>
          <w:tcPr>
            <w:tcW w:w="0" w:type="auto"/>
          </w:tcPr>
          <w:p w14:paraId="41B78E67" w14:textId="7C9C054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шутя</w:t>
            </w:r>
          </w:p>
        </w:tc>
        <w:tc>
          <w:tcPr>
            <w:tcW w:w="0" w:type="auto"/>
          </w:tcPr>
          <w:p w14:paraId="39DECE19" w14:textId="08828E6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Серьёзно, очень сильно. Полюбила его не шутя. Не шутя расшибся.</w:t>
            </w:r>
          </w:p>
        </w:tc>
        <w:tc>
          <w:tcPr>
            <w:tcW w:w="0" w:type="auto"/>
          </w:tcPr>
          <w:p w14:paraId="33957644" w14:textId="139DEA5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2108</w:t>
            </w:r>
          </w:p>
        </w:tc>
        <w:tc>
          <w:tcPr>
            <w:tcW w:w="0" w:type="auto"/>
          </w:tcPr>
          <w:p w14:paraId="07E6D8BC" w14:textId="2C34258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easily, lightly (очень легко)</w:t>
            </w:r>
          </w:p>
        </w:tc>
        <w:tc>
          <w:tcPr>
            <w:tcW w:w="0" w:type="auto"/>
          </w:tcPr>
          <w:p w14:paraId="3E156975" w14:textId="77777777" w:rsidR="00AA3A84" w:rsidRPr="00576FF9" w:rsidRDefault="00AA3A84" w:rsidP="003431B8">
            <w:pPr>
              <w:pStyle w:val="af2"/>
              <w:jc w:val="both"/>
              <w:rPr>
                <w:rFonts w:ascii="Times New Roman" w:hAnsi="Times New Roman" w:cs="Times New Roman"/>
                <w:bCs/>
                <w:sz w:val="20"/>
                <w:szCs w:val="20"/>
              </w:rPr>
            </w:pPr>
          </w:p>
        </w:tc>
      </w:tr>
      <w:tr w:rsidR="00AA3A84" w:rsidRPr="00576FF9" w14:paraId="6B5800D4" w14:textId="77777777" w:rsidTr="00576FF9">
        <w:trPr>
          <w:trHeight w:val="20"/>
        </w:trPr>
        <w:tc>
          <w:tcPr>
            <w:tcW w:w="0" w:type="auto"/>
          </w:tcPr>
          <w:p w14:paraId="533FA43E" w14:textId="678FC98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босиком</w:t>
            </w:r>
          </w:p>
        </w:tc>
        <w:tc>
          <w:tcPr>
            <w:tcW w:w="0" w:type="auto"/>
          </w:tcPr>
          <w:p w14:paraId="4B8CB42B" w14:textId="123285E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Босыми ногами. Ходить, бегать б. Не шлёпай б.: простудишься.</w:t>
            </w:r>
          </w:p>
        </w:tc>
        <w:tc>
          <w:tcPr>
            <w:tcW w:w="0" w:type="auto"/>
          </w:tcPr>
          <w:p w14:paraId="6FE8A0B2" w14:textId="3747A43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1960</w:t>
            </w:r>
          </w:p>
        </w:tc>
        <w:tc>
          <w:tcPr>
            <w:tcW w:w="0" w:type="auto"/>
          </w:tcPr>
          <w:p w14:paraId="4A69CD04" w14:textId="5272CB4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barefoot(ed)</w:t>
            </w:r>
          </w:p>
        </w:tc>
        <w:tc>
          <w:tcPr>
            <w:tcW w:w="0" w:type="auto"/>
          </w:tcPr>
          <w:p w14:paraId="57EAF223" w14:textId="18EC8C8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Аманда настояла на том, чтобы мы ушли немедленно, босиком, и велела мне оставить и ключи… </w:t>
            </w:r>
            <w:r w:rsidRPr="00576FF9">
              <w:rPr>
                <w:rFonts w:ascii="Times New Roman" w:eastAsia="Times New Roman" w:hAnsi="Times New Roman" w:cs="Times New Roman"/>
                <w:sz w:val="20"/>
                <w:szCs w:val="20"/>
                <w:lang w:val="en-GB"/>
              </w:rPr>
              <w:t xml:space="preserve">Amanda was insistent that we go at once, that we go barefoot, and that I not take my keys—" </w:t>
            </w:r>
            <w:r w:rsidRPr="00576FF9">
              <w:rPr>
                <w:rFonts w:ascii="Times New Roman" w:eastAsia="Times New Roman" w:hAnsi="Times New Roman" w:cs="Times New Roman"/>
                <w:sz w:val="20"/>
                <w:szCs w:val="20"/>
              </w:rPr>
              <w:t>Кинг</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Стивен</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История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Лизи</w:t>
            </w:r>
            <w:r w:rsidRPr="00576FF9">
              <w:rPr>
                <w:rFonts w:ascii="Times New Roman" w:eastAsia="Times New Roman" w:hAnsi="Times New Roman" w:cs="Times New Roman"/>
                <w:sz w:val="20"/>
                <w:szCs w:val="20"/>
                <w:lang w:val="en-GB"/>
              </w:rPr>
              <w:t xml:space="preserve"> King, Stephen / Lisey's story</w:t>
            </w:r>
          </w:p>
        </w:tc>
      </w:tr>
      <w:tr w:rsidR="00AA3A84" w14:paraId="31EA9A0E" w14:textId="77777777" w:rsidTr="00576FF9">
        <w:trPr>
          <w:trHeight w:val="20"/>
        </w:trPr>
        <w:tc>
          <w:tcPr>
            <w:tcW w:w="0" w:type="auto"/>
          </w:tcPr>
          <w:p w14:paraId="1D083BEF" w14:textId="45D8D47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молча</w:t>
            </w:r>
          </w:p>
        </w:tc>
        <w:tc>
          <w:tcPr>
            <w:tcW w:w="0" w:type="auto"/>
          </w:tcPr>
          <w:p w14:paraId="5FEFEEBA" w14:textId="2A5AB70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Сохраняя молчание, ничего не говоря. Идти м. М. смотреть друг на друга. М. любоваться природой. 2. Не протестуя, безропотно, покорно. М. переносить удары судьбы.</w:t>
            </w:r>
          </w:p>
        </w:tc>
        <w:tc>
          <w:tcPr>
            <w:tcW w:w="0" w:type="auto"/>
          </w:tcPr>
          <w:p w14:paraId="12A64A89" w14:textId="752BBE4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25695</w:t>
            </w:r>
          </w:p>
        </w:tc>
        <w:tc>
          <w:tcPr>
            <w:tcW w:w="0" w:type="auto"/>
          </w:tcPr>
          <w:p w14:paraId="10863201" w14:textId="2A2EF7D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silently, in silence, without a word</w:t>
            </w:r>
          </w:p>
        </w:tc>
        <w:tc>
          <w:tcPr>
            <w:tcW w:w="0" w:type="auto"/>
          </w:tcPr>
          <w:p w14:paraId="073907BD" w14:textId="66E5E0E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Он не мог вымолвить ни слова и молча заплакал. </w:t>
            </w:r>
            <w:r w:rsidRPr="00576FF9">
              <w:rPr>
                <w:rFonts w:ascii="Times New Roman" w:eastAsia="Times New Roman" w:hAnsi="Times New Roman" w:cs="Times New Roman"/>
                <w:sz w:val="20"/>
                <w:szCs w:val="20"/>
                <w:lang w:val="en-GB"/>
              </w:rPr>
              <w:t xml:space="preserve">He could not speak. He listened silently, and cried softly to himself the while. </w:t>
            </w:r>
            <w:r w:rsidRPr="00576FF9">
              <w:rPr>
                <w:rFonts w:ascii="Times New Roman" w:eastAsia="Times New Roman" w:hAnsi="Times New Roman" w:cs="Times New Roman"/>
                <w:sz w:val="20"/>
                <w:szCs w:val="20"/>
              </w:rPr>
              <w:t>Достоевский, Фёдор / Идиот Dostoevsky, Fyodor / Idiot</w:t>
            </w:r>
          </w:p>
        </w:tc>
      </w:tr>
      <w:tr w:rsidR="00AA3A84" w:rsidRPr="00576FF9" w14:paraId="48797016" w14:textId="77777777" w:rsidTr="00576FF9">
        <w:trPr>
          <w:trHeight w:val="20"/>
        </w:trPr>
        <w:tc>
          <w:tcPr>
            <w:tcW w:w="0" w:type="auto"/>
          </w:tcPr>
          <w:p w14:paraId="11C260F0" w14:textId="7E453F8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украдкой</w:t>
            </w:r>
          </w:p>
        </w:tc>
        <w:tc>
          <w:tcPr>
            <w:tcW w:w="0" w:type="auto"/>
          </w:tcPr>
          <w:p w14:paraId="690D9454" w14:textId="41A2BFF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Скрытно, незаметно от других, тайком. У. передать что-л. У. читать книгу. У. от родителей писать стихи. Рассматривать кого-л. у.</w:t>
            </w:r>
          </w:p>
        </w:tc>
        <w:tc>
          <w:tcPr>
            <w:tcW w:w="0" w:type="auto"/>
          </w:tcPr>
          <w:p w14:paraId="49003CBF" w14:textId="1BAC0B5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1940</w:t>
            </w:r>
          </w:p>
        </w:tc>
        <w:tc>
          <w:tcPr>
            <w:tcW w:w="0" w:type="auto"/>
          </w:tcPr>
          <w:p w14:paraId="29274A3F" w14:textId="323B54C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stealthily, furtively, on the sly coll</w:t>
            </w:r>
          </w:p>
        </w:tc>
        <w:tc>
          <w:tcPr>
            <w:tcW w:w="0" w:type="auto"/>
          </w:tcPr>
          <w:p w14:paraId="63582B13" w14:textId="292F55A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Маша легонько повернула голову и начала исподлобья на меня поглядывать, украдкой, дико, быстро. </w:t>
            </w:r>
            <w:r w:rsidRPr="00576FF9">
              <w:rPr>
                <w:rFonts w:ascii="Times New Roman" w:eastAsia="Times New Roman" w:hAnsi="Times New Roman" w:cs="Times New Roman"/>
                <w:sz w:val="20"/>
                <w:szCs w:val="20"/>
                <w:lang w:val="en-GB"/>
              </w:rPr>
              <w:t xml:space="preserve">Masha turned her head slyly, and began peeping from under her eyelids at me stealthily, shyly, and swiftly. Turgenev, I.S. / A Sportsman's Sketches v.2 </w:t>
            </w:r>
            <w:r w:rsidRPr="00576FF9">
              <w:rPr>
                <w:rFonts w:ascii="Times New Roman" w:eastAsia="Times New Roman" w:hAnsi="Times New Roman" w:cs="Times New Roman"/>
                <w:sz w:val="20"/>
                <w:szCs w:val="20"/>
              </w:rPr>
              <w:t>Тургенев</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С</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Записки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охотника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т</w:t>
            </w:r>
            <w:r w:rsidRPr="00576FF9">
              <w:rPr>
                <w:rFonts w:ascii="Times New Roman" w:eastAsia="Times New Roman" w:hAnsi="Times New Roman" w:cs="Times New Roman"/>
                <w:sz w:val="20"/>
                <w:szCs w:val="20"/>
                <w:lang w:val="en-GB"/>
              </w:rPr>
              <w:t>.2</w:t>
            </w:r>
          </w:p>
        </w:tc>
      </w:tr>
      <w:tr w:rsidR="00AA3A84" w14:paraId="6631C1A3" w14:textId="77777777" w:rsidTr="00576FF9">
        <w:trPr>
          <w:trHeight w:val="20"/>
        </w:trPr>
        <w:tc>
          <w:tcPr>
            <w:tcW w:w="0" w:type="auto"/>
          </w:tcPr>
          <w:p w14:paraId="5E7F6CCD" w14:textId="17F5532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насилу</w:t>
            </w:r>
          </w:p>
        </w:tc>
        <w:tc>
          <w:tcPr>
            <w:tcW w:w="0" w:type="auto"/>
          </w:tcPr>
          <w:p w14:paraId="597DD488" w14:textId="3983486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С большим трудом, преодолевая трудности, сопротивление; едва. Н. вырвался, добежал, поднял что-л. Н. уговорил, успокоил.</w:t>
            </w:r>
          </w:p>
        </w:tc>
        <w:tc>
          <w:tcPr>
            <w:tcW w:w="0" w:type="auto"/>
          </w:tcPr>
          <w:p w14:paraId="4B4F3A00" w14:textId="7C7D2CF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1912</w:t>
            </w:r>
          </w:p>
        </w:tc>
        <w:tc>
          <w:tcPr>
            <w:tcW w:w="0" w:type="auto"/>
          </w:tcPr>
          <w:p w14:paraId="3970EE9D" w14:textId="6934187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hardly, with great difficulty</w:t>
            </w:r>
          </w:p>
        </w:tc>
        <w:tc>
          <w:tcPr>
            <w:tcW w:w="0" w:type="auto"/>
          </w:tcPr>
          <w:p w14:paraId="3C7EC3FE" w14:textId="0E9B616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Я насилу дождалась утра и Герценштубе. </w:t>
            </w:r>
            <w:r w:rsidRPr="00576FF9">
              <w:rPr>
                <w:rFonts w:ascii="Times New Roman" w:eastAsia="Times New Roman" w:hAnsi="Times New Roman" w:cs="Times New Roman"/>
                <w:sz w:val="20"/>
                <w:szCs w:val="20"/>
                <w:lang w:val="en-GB"/>
              </w:rPr>
              <w:t xml:space="preserve">I could hardly wait for the morning and for Herzenstube to come. </w:t>
            </w:r>
            <w:r w:rsidRPr="00576FF9">
              <w:rPr>
                <w:rFonts w:ascii="Times New Roman" w:eastAsia="Times New Roman" w:hAnsi="Times New Roman" w:cs="Times New Roman"/>
                <w:sz w:val="20"/>
                <w:szCs w:val="20"/>
              </w:rPr>
              <w:t>Достоевский, Фёдор / Братья Карамазовы Dostoevsky, Fyodor / The brothers Karamazov</w:t>
            </w:r>
          </w:p>
        </w:tc>
      </w:tr>
      <w:tr w:rsidR="00AA3A84" w14:paraId="0337B9C4" w14:textId="77777777" w:rsidTr="00576FF9">
        <w:trPr>
          <w:trHeight w:val="20"/>
        </w:trPr>
        <w:tc>
          <w:tcPr>
            <w:tcW w:w="0" w:type="auto"/>
          </w:tcPr>
          <w:p w14:paraId="4F7F1F0D" w14:textId="79F3790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врасплох</w:t>
            </w:r>
          </w:p>
        </w:tc>
        <w:tc>
          <w:tcPr>
            <w:tcW w:w="0" w:type="auto"/>
          </w:tcPr>
          <w:p w14:paraId="5AD70273" w14:textId="0C77545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Неожиданно, внезапно. Напасть в. Застигнуть в.</w:t>
            </w:r>
          </w:p>
        </w:tc>
        <w:tc>
          <w:tcPr>
            <w:tcW w:w="0" w:type="auto"/>
          </w:tcPr>
          <w:p w14:paraId="0585CF9F" w14:textId="58EA7F9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1873</w:t>
            </w:r>
          </w:p>
        </w:tc>
        <w:tc>
          <w:tcPr>
            <w:tcW w:w="0" w:type="auto"/>
          </w:tcPr>
          <w:p w14:paraId="797AB211" w14:textId="372EA23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unawares, by surprise</w:t>
            </w:r>
          </w:p>
        </w:tc>
        <w:tc>
          <w:tcPr>
            <w:tcW w:w="0" w:type="auto"/>
          </w:tcPr>
          <w:p w14:paraId="730E35ED" w14:textId="131225A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Эндшпиль получился настолько замысловат, что даже многоопытного Гнатьева застал врасплох. </w:t>
            </w:r>
            <w:r w:rsidRPr="00576FF9">
              <w:rPr>
                <w:rFonts w:ascii="Times New Roman" w:eastAsia="Times New Roman" w:hAnsi="Times New Roman" w:cs="Times New Roman"/>
                <w:sz w:val="20"/>
                <w:szCs w:val="20"/>
                <w:lang w:val="en-GB"/>
              </w:rPr>
              <w:t xml:space="preserve">The end-game proved to be so intricate that even Gnatiev, with all his experience, was taken by surprise. </w:t>
            </w:r>
            <w:r w:rsidRPr="00576FF9">
              <w:rPr>
                <w:rFonts w:ascii="Times New Roman" w:eastAsia="Times New Roman" w:hAnsi="Times New Roman" w:cs="Times New Roman"/>
                <w:sz w:val="20"/>
                <w:szCs w:val="20"/>
              </w:rPr>
              <w:t xml:space="preserve">Akunin, </w:t>
            </w:r>
            <w:r w:rsidRPr="00576FF9">
              <w:rPr>
                <w:rFonts w:ascii="Times New Roman" w:eastAsia="Times New Roman" w:hAnsi="Times New Roman" w:cs="Times New Roman"/>
                <w:sz w:val="20"/>
                <w:szCs w:val="20"/>
              </w:rPr>
              <w:lastRenderedPageBreak/>
              <w:t>Boris / Turkish Gambit Акунин, Борис / Турецкий Гамбит</w:t>
            </w:r>
          </w:p>
        </w:tc>
      </w:tr>
      <w:tr w:rsidR="00AA3A84" w:rsidRPr="00576FF9" w14:paraId="6D8442FD" w14:textId="77777777" w:rsidTr="00576FF9">
        <w:trPr>
          <w:trHeight w:val="20"/>
        </w:trPr>
        <w:tc>
          <w:tcPr>
            <w:tcW w:w="0" w:type="auto"/>
          </w:tcPr>
          <w:p w14:paraId="623FC466" w14:textId="3A3BFD7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lastRenderedPageBreak/>
              <w:t>искоса</w:t>
            </w:r>
          </w:p>
        </w:tc>
        <w:tc>
          <w:tcPr>
            <w:tcW w:w="0" w:type="auto"/>
          </w:tcPr>
          <w:p w14:paraId="435E6701" w14:textId="2A77B11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 прямо, скосив глаза. Смотреть и. Поглядывать и. (также: недоверчиво, с подозрением).</w:t>
            </w:r>
          </w:p>
        </w:tc>
        <w:tc>
          <w:tcPr>
            <w:tcW w:w="0" w:type="auto"/>
          </w:tcPr>
          <w:p w14:paraId="17A26510" w14:textId="4CD1D10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1786</w:t>
            </w:r>
          </w:p>
        </w:tc>
        <w:tc>
          <w:tcPr>
            <w:tcW w:w="0" w:type="auto"/>
          </w:tcPr>
          <w:p w14:paraId="4C0BC62B" w14:textId="284C647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sideways, askance</w:t>
            </w:r>
          </w:p>
        </w:tc>
        <w:tc>
          <w:tcPr>
            <w:tcW w:w="0" w:type="auto"/>
          </w:tcPr>
          <w:p w14:paraId="7ABE31AA" w14:textId="15B7E7A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Смит искоса взглянул на Умберто. </w:t>
            </w:r>
            <w:r w:rsidRPr="00576FF9">
              <w:rPr>
                <w:rFonts w:ascii="Times New Roman" w:eastAsia="Times New Roman" w:hAnsi="Times New Roman" w:cs="Times New Roman"/>
                <w:sz w:val="20"/>
                <w:szCs w:val="20"/>
                <w:lang w:val="en-GB"/>
              </w:rPr>
              <w:t xml:space="preserve">Smith looked sideways at Umberto. </w:t>
            </w:r>
            <w:r w:rsidRPr="00576FF9">
              <w:rPr>
                <w:rFonts w:ascii="Times New Roman" w:eastAsia="Times New Roman" w:hAnsi="Times New Roman" w:cs="Times New Roman"/>
                <w:sz w:val="20"/>
                <w:szCs w:val="20"/>
              </w:rPr>
              <w:t>Зан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Тимоти</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Зеленые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серые</w:t>
            </w:r>
            <w:r w:rsidRPr="00576FF9">
              <w:rPr>
                <w:rFonts w:ascii="Times New Roman" w:eastAsia="Times New Roman" w:hAnsi="Times New Roman" w:cs="Times New Roman"/>
                <w:sz w:val="20"/>
                <w:szCs w:val="20"/>
                <w:lang w:val="en-GB"/>
              </w:rPr>
              <w:t xml:space="preserve"> Zahn, Timothy / The Green And The Gray</w:t>
            </w:r>
          </w:p>
        </w:tc>
      </w:tr>
      <w:tr w:rsidR="00AA3A84" w:rsidRPr="00576FF9" w14:paraId="73DD5F93" w14:textId="77777777" w:rsidTr="00576FF9">
        <w:trPr>
          <w:trHeight w:val="20"/>
        </w:trPr>
        <w:tc>
          <w:tcPr>
            <w:tcW w:w="0" w:type="auto"/>
          </w:tcPr>
          <w:p w14:paraId="59556B43" w14:textId="4B3FB0A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вдогонку</w:t>
            </w:r>
          </w:p>
        </w:tc>
        <w:tc>
          <w:tcPr>
            <w:tcW w:w="0" w:type="auto"/>
          </w:tcPr>
          <w:p w14:paraId="3D00DFE0" w14:textId="6568406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Следом за тем, кто удалился. Пуститься в. Послать письмо в. II. предлог. кому. Вслед кому-л. Крикнуть что-л. в. беглецам. &lt;Вдогонку за кем-чем, в зн. предлога. Броситься вдогонку за велосипедистом.</w:t>
            </w:r>
          </w:p>
        </w:tc>
        <w:tc>
          <w:tcPr>
            <w:tcW w:w="0" w:type="auto"/>
          </w:tcPr>
          <w:p w14:paraId="65997BD9" w14:textId="6B7C359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1618</w:t>
            </w:r>
          </w:p>
        </w:tc>
        <w:tc>
          <w:tcPr>
            <w:tcW w:w="0" w:type="auto"/>
          </w:tcPr>
          <w:p w14:paraId="4C312E1D" w14:textId="1720D13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after, in pursuit</w:t>
            </w:r>
          </w:p>
        </w:tc>
        <w:tc>
          <w:tcPr>
            <w:tcW w:w="0" w:type="auto"/>
          </w:tcPr>
          <w:p w14:paraId="15C2F929" w14:textId="6106685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Об заклад, что придешь! -- крикнул ему вдогонку Разумихин. </w:t>
            </w:r>
            <w:r w:rsidRPr="00576FF9">
              <w:rPr>
                <w:rFonts w:ascii="Times New Roman" w:eastAsia="Times New Roman" w:hAnsi="Times New Roman" w:cs="Times New Roman"/>
                <w:sz w:val="20"/>
                <w:szCs w:val="20"/>
                <w:lang w:val="en-GB"/>
              </w:rPr>
              <w:t xml:space="preserve">"I bet you will," Razumihin shouted after him.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r w:rsidRPr="00576FF9">
              <w:rPr>
                <w:rFonts w:ascii="Times New Roman" w:eastAsia="Times New Roman" w:hAnsi="Times New Roman" w:cs="Times New Roman"/>
                <w:sz w:val="20"/>
                <w:szCs w:val="20"/>
                <w:lang w:val="en-GB"/>
              </w:rPr>
              <w:t xml:space="preserve"> Dostoevsky, Fyodor / Crime and Punishment</w:t>
            </w:r>
          </w:p>
        </w:tc>
      </w:tr>
      <w:tr w:rsidR="00AA3A84" w14:paraId="4699DBBA" w14:textId="77777777" w:rsidTr="00576FF9">
        <w:trPr>
          <w:trHeight w:val="20"/>
        </w:trPr>
        <w:tc>
          <w:tcPr>
            <w:tcW w:w="0" w:type="auto"/>
          </w:tcPr>
          <w:p w14:paraId="0CFB036E" w14:textId="4DDECBF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точь-в-точь</w:t>
            </w:r>
          </w:p>
        </w:tc>
        <w:tc>
          <w:tcPr>
            <w:tcW w:w="0" w:type="auto"/>
          </w:tcPr>
          <w:p w14:paraId="14BF3E6C" w14:textId="7744B40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Совершенно точно, без всяких отклонений. Исполнить всё точь-в-точь. Передать сказанное точь-в-точь. 2. Совершенно так же (или такой же). Улыбка твоего малыша точь-в-точь как у тебя. Точь-в-точь в папашу!</w:t>
            </w:r>
          </w:p>
        </w:tc>
        <w:tc>
          <w:tcPr>
            <w:tcW w:w="0" w:type="auto"/>
          </w:tcPr>
          <w:p w14:paraId="07CA7633" w14:textId="21BC3C5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1549</w:t>
            </w:r>
          </w:p>
        </w:tc>
        <w:tc>
          <w:tcPr>
            <w:tcW w:w="0" w:type="auto"/>
          </w:tcPr>
          <w:p w14:paraId="7D254882" w14:textId="4D6321A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exactly</w:t>
            </w:r>
          </w:p>
        </w:tc>
        <w:tc>
          <w:tcPr>
            <w:tcW w:w="0" w:type="auto"/>
          </w:tcPr>
          <w:p w14:paraId="1A5B9618" w14:textId="6F0FEEC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Вот точно так и говорила, почти точь-в-точь этими словами. </w:t>
            </w:r>
            <w:r w:rsidRPr="00576FF9">
              <w:rPr>
                <w:rFonts w:ascii="Times New Roman" w:eastAsia="Times New Roman" w:hAnsi="Times New Roman" w:cs="Times New Roman"/>
                <w:sz w:val="20"/>
                <w:szCs w:val="20"/>
                <w:lang w:val="en-GB"/>
              </w:rPr>
              <w:t xml:space="preserve">There, that's exactly word for word as she said it to me. </w:t>
            </w:r>
            <w:r w:rsidRPr="00576FF9">
              <w:rPr>
                <w:rFonts w:ascii="Times New Roman" w:eastAsia="Times New Roman" w:hAnsi="Times New Roman" w:cs="Times New Roman"/>
                <w:sz w:val="20"/>
                <w:szCs w:val="20"/>
              </w:rPr>
              <w:t>Dostoevsky, Fyodor / Idiot Достоевский, Фёдор / Идиот</w:t>
            </w:r>
          </w:p>
        </w:tc>
      </w:tr>
      <w:tr w:rsidR="00AA3A84" w14:paraId="031EA80A" w14:textId="77777777" w:rsidTr="00576FF9">
        <w:trPr>
          <w:trHeight w:val="20"/>
        </w:trPr>
        <w:tc>
          <w:tcPr>
            <w:tcW w:w="0" w:type="auto"/>
          </w:tcPr>
          <w:p w14:paraId="469EDF0D" w14:textId="5147DE3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наотрез</w:t>
            </w:r>
          </w:p>
        </w:tc>
        <w:tc>
          <w:tcPr>
            <w:tcW w:w="0" w:type="auto"/>
          </w:tcPr>
          <w:p w14:paraId="57DFE1FE" w14:textId="4D25F94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Решительно, совсем. Н. отказаться. Н. отрицать свою вину.</w:t>
            </w:r>
          </w:p>
        </w:tc>
        <w:tc>
          <w:tcPr>
            <w:tcW w:w="0" w:type="auto"/>
          </w:tcPr>
          <w:p w14:paraId="42EDB92C" w14:textId="44D8928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1451</w:t>
            </w:r>
          </w:p>
        </w:tc>
        <w:tc>
          <w:tcPr>
            <w:tcW w:w="0" w:type="auto"/>
          </w:tcPr>
          <w:p w14:paraId="34E5960A" w14:textId="4379087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flatly, point-blank</w:t>
            </w:r>
          </w:p>
        </w:tc>
        <w:tc>
          <w:tcPr>
            <w:tcW w:w="0" w:type="auto"/>
          </w:tcPr>
          <w:p w14:paraId="66B9DB4B" w14:textId="1545F65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Потугин не оскорбился, удивление заглушило в нем чувство гнева, но, разумеется, отказался наотрез. </w:t>
            </w:r>
            <w:r w:rsidRPr="00576FF9">
              <w:rPr>
                <w:rFonts w:ascii="Times New Roman" w:eastAsia="Times New Roman" w:hAnsi="Times New Roman" w:cs="Times New Roman"/>
                <w:sz w:val="20"/>
                <w:szCs w:val="20"/>
                <w:lang w:val="en-GB"/>
              </w:rPr>
              <w:t xml:space="preserve">Potugin was not offended, astonishment stifled all feeling of anger in him; but of course, he point-blank declined. </w:t>
            </w:r>
            <w:r w:rsidRPr="00576FF9">
              <w:rPr>
                <w:rFonts w:ascii="Times New Roman" w:eastAsia="Times New Roman" w:hAnsi="Times New Roman" w:cs="Times New Roman"/>
                <w:sz w:val="20"/>
                <w:szCs w:val="20"/>
              </w:rPr>
              <w:t>Turgenev, I.S. / Smoke Тургенев, И.С. / Дым</w:t>
            </w:r>
          </w:p>
        </w:tc>
      </w:tr>
      <w:tr w:rsidR="00AA3A84" w14:paraId="7F1F19A2" w14:textId="77777777" w:rsidTr="00576FF9">
        <w:trPr>
          <w:trHeight w:val="20"/>
        </w:trPr>
        <w:tc>
          <w:tcPr>
            <w:tcW w:w="0" w:type="auto"/>
          </w:tcPr>
          <w:p w14:paraId="15173C8E" w14:textId="3808949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вскользь</w:t>
            </w:r>
          </w:p>
        </w:tc>
        <w:tc>
          <w:tcPr>
            <w:tcW w:w="0" w:type="auto"/>
          </w:tcPr>
          <w:p w14:paraId="377ABDB2" w14:textId="3C3A348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Быстро, не задерживаясь взглядом; мельком. Взглянуть в. 2. Не останавливая, не задерживая внимания; мимоходом. Упомянуть о чём-л. в.</w:t>
            </w:r>
          </w:p>
        </w:tc>
        <w:tc>
          <w:tcPr>
            <w:tcW w:w="0" w:type="auto"/>
          </w:tcPr>
          <w:p w14:paraId="7ACC32A6" w14:textId="1FFE3C0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1431</w:t>
            </w:r>
          </w:p>
        </w:tc>
        <w:tc>
          <w:tcPr>
            <w:tcW w:w="0" w:type="auto"/>
          </w:tcPr>
          <w:p w14:paraId="06BFF41B" w14:textId="775153E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casually; in passing</w:t>
            </w:r>
          </w:p>
        </w:tc>
        <w:tc>
          <w:tcPr>
            <w:tcW w:w="0" w:type="auto"/>
          </w:tcPr>
          <w:p w14:paraId="0D047592" w14:textId="060C6E5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Сообщив как бы вскользь это последнее (для князя чрезвычайно многозначительное) известие, братец и сестрица удалились. </w:t>
            </w:r>
            <w:r w:rsidRPr="00576FF9">
              <w:rPr>
                <w:rFonts w:ascii="Times New Roman" w:eastAsia="Times New Roman" w:hAnsi="Times New Roman" w:cs="Times New Roman"/>
                <w:sz w:val="20"/>
                <w:szCs w:val="20"/>
                <w:lang w:val="en-GB"/>
              </w:rPr>
              <w:t xml:space="preserve">She said all this quite casually, though it was extremely important in the eyes of the prince, and went off with her brother. </w:t>
            </w:r>
            <w:r w:rsidRPr="00576FF9">
              <w:rPr>
                <w:rFonts w:ascii="Times New Roman" w:eastAsia="Times New Roman" w:hAnsi="Times New Roman" w:cs="Times New Roman"/>
                <w:sz w:val="20"/>
                <w:szCs w:val="20"/>
              </w:rPr>
              <w:t>Dostoevsky, Fyodor / Idiot Достоевский, Фёдор / Идиот</w:t>
            </w:r>
          </w:p>
        </w:tc>
      </w:tr>
      <w:tr w:rsidR="00AA3A84" w:rsidRPr="00576FF9" w14:paraId="6177805A" w14:textId="77777777" w:rsidTr="00576FF9">
        <w:trPr>
          <w:trHeight w:val="20"/>
        </w:trPr>
        <w:tc>
          <w:tcPr>
            <w:tcW w:w="0" w:type="auto"/>
          </w:tcPr>
          <w:p w14:paraId="2D018200" w14:textId="25F25DC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вдребезги</w:t>
            </w:r>
          </w:p>
        </w:tc>
        <w:tc>
          <w:tcPr>
            <w:tcW w:w="0" w:type="auto"/>
          </w:tcPr>
          <w:p w14:paraId="2DE516EA" w14:textId="5E0417B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На мелкие части, осколки. Стекло разлетелось в. Стакан - в.! (разг.; разбился таким образом). 2. Разг.-сниж. Совершенно, окончательно. Проиграться в. Пьян в.</w:t>
            </w:r>
          </w:p>
        </w:tc>
        <w:tc>
          <w:tcPr>
            <w:tcW w:w="0" w:type="auto"/>
          </w:tcPr>
          <w:p w14:paraId="48ACCB7A" w14:textId="5E0DEC4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1340</w:t>
            </w:r>
          </w:p>
        </w:tc>
        <w:tc>
          <w:tcPr>
            <w:tcW w:w="0" w:type="auto"/>
          </w:tcPr>
          <w:p w14:paraId="2806D134" w14:textId="572ED0E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completely, utterly, into pieces</w:t>
            </w:r>
          </w:p>
        </w:tc>
        <w:tc>
          <w:tcPr>
            <w:tcW w:w="0" w:type="auto"/>
          </w:tcPr>
          <w:p w14:paraId="28946F1D" w14:textId="3A11686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Я вдребезги расколотил ваше сознание. </w:t>
            </w:r>
            <w:r w:rsidRPr="00576FF9">
              <w:rPr>
                <w:rFonts w:ascii="Times New Roman" w:eastAsia="Times New Roman" w:hAnsi="Times New Roman" w:cs="Times New Roman"/>
                <w:sz w:val="20"/>
                <w:szCs w:val="20"/>
                <w:lang w:val="en-GB"/>
              </w:rPr>
              <w:t xml:space="preserve">“I have broken your mind to pieces. </w:t>
            </w:r>
            <w:r w:rsidRPr="00576FF9">
              <w:rPr>
                <w:rFonts w:ascii="Times New Roman" w:eastAsia="Times New Roman" w:hAnsi="Times New Roman" w:cs="Times New Roman"/>
                <w:sz w:val="20"/>
                <w:szCs w:val="20"/>
              </w:rPr>
              <w:t>Воннегут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Курт</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Завтрак</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для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чемпионов</w:t>
            </w:r>
            <w:r w:rsidRPr="00576FF9">
              <w:rPr>
                <w:rFonts w:ascii="Times New Roman" w:eastAsia="Times New Roman" w:hAnsi="Times New Roman" w:cs="Times New Roman"/>
                <w:sz w:val="20"/>
                <w:szCs w:val="20"/>
                <w:lang w:val="en-GB"/>
              </w:rPr>
              <w:t xml:space="preserve"> Vonnegut, Kurt / Breakfast of Champions</w:t>
            </w:r>
          </w:p>
        </w:tc>
      </w:tr>
      <w:tr w:rsidR="00AA3A84" w:rsidRPr="00576FF9" w14:paraId="3855E0B5" w14:textId="77777777" w:rsidTr="00576FF9">
        <w:trPr>
          <w:trHeight w:val="20"/>
        </w:trPr>
        <w:tc>
          <w:tcPr>
            <w:tcW w:w="0" w:type="auto"/>
          </w:tcPr>
          <w:p w14:paraId="614EC445" w14:textId="48DF885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взаймы</w:t>
            </w:r>
          </w:p>
        </w:tc>
        <w:tc>
          <w:tcPr>
            <w:tcW w:w="0" w:type="auto"/>
          </w:tcPr>
          <w:p w14:paraId="25CC7C96" w14:textId="427D752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Заимообразно, в долг. Давать, брать, просить в.</w:t>
            </w:r>
          </w:p>
        </w:tc>
        <w:tc>
          <w:tcPr>
            <w:tcW w:w="0" w:type="auto"/>
          </w:tcPr>
          <w:p w14:paraId="30D44116" w14:textId="620417F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1287</w:t>
            </w:r>
          </w:p>
        </w:tc>
        <w:tc>
          <w:tcPr>
            <w:tcW w:w="0" w:type="auto"/>
          </w:tcPr>
          <w:p w14:paraId="59D1C47A" w14:textId="5217F41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on credit, on loan</w:t>
            </w:r>
          </w:p>
        </w:tc>
        <w:tc>
          <w:tcPr>
            <w:tcW w:w="0" w:type="auto"/>
          </w:tcPr>
          <w:p w14:paraId="5F6B7434" w14:textId="7BFBC0E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Позвольте, молодой человек, случалось вам... гм... ну хоть испрашивать денег взаймы безнадежно? </w:t>
            </w:r>
            <w:r w:rsidRPr="00576FF9">
              <w:rPr>
                <w:rFonts w:ascii="Times New Roman" w:eastAsia="Times New Roman" w:hAnsi="Times New Roman" w:cs="Times New Roman"/>
                <w:sz w:val="20"/>
                <w:szCs w:val="20"/>
                <w:lang w:val="en-GB"/>
              </w:rPr>
              <w:t xml:space="preserve">Excuse me, young man, has it ever happened to you...hm...well, to petition hopelessly for a loan?" Dostoevsky, Fyodor / Crime and Punishment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p>
        </w:tc>
      </w:tr>
      <w:tr w:rsidR="00AA3A84" w:rsidRPr="00576FF9" w14:paraId="54D78446" w14:textId="77777777" w:rsidTr="00576FF9">
        <w:trPr>
          <w:trHeight w:val="20"/>
        </w:trPr>
        <w:tc>
          <w:tcPr>
            <w:tcW w:w="0" w:type="auto"/>
          </w:tcPr>
          <w:p w14:paraId="0662C3F0" w14:textId="0424B17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lastRenderedPageBreak/>
              <w:t>вручную</w:t>
            </w:r>
          </w:p>
        </w:tc>
        <w:tc>
          <w:tcPr>
            <w:tcW w:w="0" w:type="auto"/>
          </w:tcPr>
          <w:p w14:paraId="16038137" w14:textId="0EB80D3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Ручным способом, без применения машин и автоматов. Обработка деталей в. Сеять в.</w:t>
            </w:r>
          </w:p>
        </w:tc>
        <w:tc>
          <w:tcPr>
            <w:tcW w:w="0" w:type="auto"/>
          </w:tcPr>
          <w:p w14:paraId="1F80E935" w14:textId="45DF2C8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1251</w:t>
            </w:r>
          </w:p>
        </w:tc>
        <w:tc>
          <w:tcPr>
            <w:tcW w:w="0" w:type="auto"/>
          </w:tcPr>
          <w:p w14:paraId="2F7F6202" w14:textId="1DBB159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by hand, manually</w:t>
            </w:r>
          </w:p>
        </w:tc>
        <w:tc>
          <w:tcPr>
            <w:tcW w:w="0" w:type="auto"/>
          </w:tcPr>
          <w:p w14:paraId="44DFB2B4" w14:textId="2D37718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(Время и дату можно ввести вручную, если сигнал DTV отсутствует.) </w:t>
            </w:r>
            <w:r w:rsidRPr="00576FF9">
              <w:rPr>
                <w:rFonts w:ascii="Times New Roman" w:eastAsia="Times New Roman" w:hAnsi="Times New Roman" w:cs="Times New Roman"/>
                <w:sz w:val="20"/>
                <w:szCs w:val="20"/>
                <w:lang w:val="en-GB"/>
              </w:rPr>
              <w:t>(You can set the clock manually only if the TV has no DTV signal.)</w:t>
            </w:r>
          </w:p>
        </w:tc>
      </w:tr>
      <w:tr w:rsidR="00AA3A84" w14:paraId="6C62B347" w14:textId="77777777" w:rsidTr="00576FF9">
        <w:trPr>
          <w:trHeight w:val="20"/>
        </w:trPr>
        <w:tc>
          <w:tcPr>
            <w:tcW w:w="0" w:type="auto"/>
          </w:tcPr>
          <w:p w14:paraId="533011BA" w14:textId="430B530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исподволь</w:t>
            </w:r>
          </w:p>
        </w:tc>
        <w:tc>
          <w:tcPr>
            <w:tcW w:w="0" w:type="auto"/>
          </w:tcPr>
          <w:p w14:paraId="7624FE62" w14:textId="247D57F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Постепенно, понемногу. И. человека всему научить можно.</w:t>
            </w:r>
          </w:p>
        </w:tc>
        <w:tc>
          <w:tcPr>
            <w:tcW w:w="0" w:type="auto"/>
          </w:tcPr>
          <w:p w14:paraId="043FF270" w14:textId="77A3599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1209</w:t>
            </w:r>
          </w:p>
        </w:tc>
        <w:tc>
          <w:tcPr>
            <w:tcW w:w="0" w:type="auto"/>
          </w:tcPr>
          <w:p w14:paraId="2444577B" w14:textId="50B0FA0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gradually</w:t>
            </w:r>
          </w:p>
        </w:tc>
        <w:tc>
          <w:tcPr>
            <w:tcW w:w="0" w:type="auto"/>
          </w:tcPr>
          <w:p w14:paraId="6CDCC446" w14:textId="77777777" w:rsidR="00AA3A84" w:rsidRPr="00576FF9" w:rsidRDefault="00AA3A84" w:rsidP="003431B8">
            <w:pPr>
              <w:pStyle w:val="af2"/>
              <w:jc w:val="both"/>
              <w:rPr>
                <w:rFonts w:ascii="Times New Roman" w:hAnsi="Times New Roman" w:cs="Times New Roman"/>
                <w:bCs/>
                <w:sz w:val="20"/>
                <w:szCs w:val="20"/>
              </w:rPr>
            </w:pPr>
          </w:p>
        </w:tc>
      </w:tr>
      <w:tr w:rsidR="00AA3A84" w:rsidRPr="00576FF9" w14:paraId="2691083A" w14:textId="77777777" w:rsidTr="00576FF9">
        <w:trPr>
          <w:trHeight w:val="20"/>
        </w:trPr>
        <w:tc>
          <w:tcPr>
            <w:tcW w:w="0" w:type="auto"/>
          </w:tcPr>
          <w:p w14:paraId="35C39EBE" w14:textId="3074C84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впору</w:t>
            </w:r>
          </w:p>
        </w:tc>
        <w:tc>
          <w:tcPr>
            <w:tcW w:w="0" w:type="auto"/>
          </w:tcPr>
          <w:p w14:paraId="2CAD9D11" w14:textId="0B33BDD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Как раз, по мерке (об одежде, обуви и т.п.). Костюм пришёлся в. * Доброму вору всё впору (Погов.). 2. в функц. сказ. (с инф.). Только и можно, только и остаётся. В. хоть выть от скуки. Тоска такая, что в. удавиться.</w:t>
            </w:r>
          </w:p>
        </w:tc>
        <w:tc>
          <w:tcPr>
            <w:tcW w:w="0" w:type="auto"/>
          </w:tcPr>
          <w:p w14:paraId="1B6F57F0" w14:textId="5B075CA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1183</w:t>
            </w:r>
          </w:p>
        </w:tc>
        <w:tc>
          <w:tcPr>
            <w:tcW w:w="0" w:type="auto"/>
          </w:tcPr>
          <w:p w14:paraId="198D65F6" w14:textId="4479D08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just right, the right size, a good/an exact fit</w:t>
            </w:r>
          </w:p>
        </w:tc>
        <w:tc>
          <w:tcPr>
            <w:tcW w:w="0" w:type="auto"/>
          </w:tcPr>
          <w:p w14:paraId="608D44B0"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616BB9A" w14:textId="77777777" w:rsidTr="00576FF9">
        <w:trPr>
          <w:trHeight w:val="20"/>
        </w:trPr>
        <w:tc>
          <w:tcPr>
            <w:tcW w:w="0" w:type="auto"/>
          </w:tcPr>
          <w:p w14:paraId="73725117" w14:textId="10409EF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битком</w:t>
            </w:r>
          </w:p>
        </w:tc>
        <w:tc>
          <w:tcPr>
            <w:tcW w:w="0" w:type="auto"/>
          </w:tcPr>
          <w:p w14:paraId="039DD9DE" w14:textId="1A1E07E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Очень плотно, тесно. Автобус набит б. Народу в вагон б. набилось. 2. в функц. сказ. Очень много; уйма. Зрителей в театре - б.</w:t>
            </w:r>
          </w:p>
        </w:tc>
        <w:tc>
          <w:tcPr>
            <w:tcW w:w="0" w:type="auto"/>
          </w:tcPr>
          <w:p w14:paraId="59BBCC86" w14:textId="0D21CA9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1176</w:t>
            </w:r>
          </w:p>
        </w:tc>
        <w:tc>
          <w:tcPr>
            <w:tcW w:w="0" w:type="auto"/>
          </w:tcPr>
          <w:p w14:paraId="14A21756" w14:textId="6464BF2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chock, full of</w:t>
            </w:r>
          </w:p>
        </w:tc>
        <w:tc>
          <w:tcPr>
            <w:tcW w:w="0" w:type="auto"/>
          </w:tcPr>
          <w:p w14:paraId="2965EBE0" w14:textId="0805B73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Город был битком набит собравшимися сюда отрядами народной милиции, жаждавшей крови французов. </w:t>
            </w:r>
            <w:r w:rsidRPr="00576FF9">
              <w:rPr>
                <w:rFonts w:ascii="Times New Roman" w:eastAsia="Times New Roman" w:hAnsi="Times New Roman" w:cs="Times New Roman"/>
                <w:sz w:val="20"/>
                <w:szCs w:val="20"/>
                <w:lang w:val="en-GB"/>
              </w:rPr>
              <w:t xml:space="preserve">The town was full of the militia of the province, breathing slaughter against the French. </w:t>
            </w:r>
            <w:r w:rsidRPr="00576FF9">
              <w:rPr>
                <w:rFonts w:ascii="Times New Roman" w:eastAsia="Times New Roman" w:hAnsi="Times New Roman" w:cs="Times New Roman"/>
                <w:sz w:val="20"/>
                <w:szCs w:val="20"/>
              </w:rPr>
              <w:t>Стивенсон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Роберт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Луис</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Владетель</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Баллантрэ</w:t>
            </w:r>
            <w:r w:rsidRPr="00576FF9">
              <w:rPr>
                <w:rFonts w:ascii="Times New Roman" w:eastAsia="Times New Roman" w:hAnsi="Times New Roman" w:cs="Times New Roman"/>
                <w:sz w:val="20"/>
                <w:szCs w:val="20"/>
                <w:lang w:val="en-GB"/>
              </w:rPr>
              <w:t>. Stevenson, Robert Louis / The Master of Ballantrae</w:t>
            </w:r>
          </w:p>
        </w:tc>
      </w:tr>
      <w:tr w:rsidR="00AA3A84" w14:paraId="3E7F7D33" w14:textId="77777777" w:rsidTr="00576FF9">
        <w:trPr>
          <w:trHeight w:val="20"/>
        </w:trPr>
        <w:tc>
          <w:tcPr>
            <w:tcW w:w="0" w:type="auto"/>
          </w:tcPr>
          <w:p w14:paraId="30B6B9E8" w14:textId="5E51E15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вбок</w:t>
            </w:r>
          </w:p>
        </w:tc>
        <w:tc>
          <w:tcPr>
            <w:tcW w:w="0" w:type="auto"/>
          </w:tcPr>
          <w:p w14:paraId="6D06CAA7" w14:textId="063DA65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 сторону. Смотреть в. Машина свернула в.</w:t>
            </w:r>
          </w:p>
        </w:tc>
        <w:tc>
          <w:tcPr>
            <w:tcW w:w="0" w:type="auto"/>
          </w:tcPr>
          <w:p w14:paraId="38994C8C" w14:textId="0622F6C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1175</w:t>
            </w:r>
          </w:p>
        </w:tc>
        <w:tc>
          <w:tcPr>
            <w:tcW w:w="0" w:type="auto"/>
          </w:tcPr>
          <w:p w14:paraId="6C1A75A4" w14:textId="0661F95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sideways, to one side, on side</w:t>
            </w:r>
          </w:p>
        </w:tc>
        <w:tc>
          <w:tcPr>
            <w:tcW w:w="0" w:type="auto"/>
          </w:tcPr>
          <w:p w14:paraId="4E200C2A" w14:textId="77A7A8F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Дядя в последний раз церемонно поклонился, как-то вбок, и, весь съежившись, шаркнул ногой и пошел назад. </w:t>
            </w:r>
            <w:r w:rsidRPr="00576FF9">
              <w:rPr>
                <w:rFonts w:ascii="Times New Roman" w:eastAsia="Times New Roman" w:hAnsi="Times New Roman" w:cs="Times New Roman"/>
                <w:sz w:val="20"/>
                <w:szCs w:val="20"/>
                <w:lang w:val="en-GB"/>
              </w:rPr>
              <w:t xml:space="preserve">Her uncle for the last time made her a ceremonious bow, a little on one side, and, shrinking into himself, made a scrape with his foot and walked back. </w:t>
            </w:r>
            <w:r w:rsidRPr="00576FF9">
              <w:rPr>
                <w:rFonts w:ascii="Times New Roman" w:eastAsia="Times New Roman" w:hAnsi="Times New Roman" w:cs="Times New Roman"/>
                <w:sz w:val="20"/>
                <w:szCs w:val="20"/>
              </w:rPr>
              <w:t>Chekhov, A. / The party Чехов, А.П. / Именины</w:t>
            </w:r>
          </w:p>
        </w:tc>
      </w:tr>
      <w:tr w:rsidR="00AA3A84" w:rsidRPr="00576FF9" w14:paraId="62CC4277" w14:textId="77777777" w:rsidTr="00576FF9">
        <w:trPr>
          <w:trHeight w:val="20"/>
        </w:trPr>
        <w:tc>
          <w:tcPr>
            <w:tcW w:w="0" w:type="auto"/>
          </w:tcPr>
          <w:p w14:paraId="5CF0EBA7" w14:textId="760AF40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свысока</w:t>
            </w:r>
          </w:p>
        </w:tc>
        <w:tc>
          <w:tcPr>
            <w:tcW w:w="0" w:type="auto"/>
          </w:tcPr>
          <w:p w14:paraId="218D5B75" w14:textId="1D41D0E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Надменно, высокомерно, с презрением. Поглядывать с. на кого-л. С. относиться к кому-л. Судить о чём-л. с. На быт взирал с. (относился без должного внимания, равнодушно).</w:t>
            </w:r>
          </w:p>
        </w:tc>
        <w:tc>
          <w:tcPr>
            <w:tcW w:w="0" w:type="auto"/>
          </w:tcPr>
          <w:p w14:paraId="46FA5FA9" w14:textId="00F8AFC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1167</w:t>
            </w:r>
          </w:p>
        </w:tc>
        <w:tc>
          <w:tcPr>
            <w:tcW w:w="0" w:type="auto"/>
          </w:tcPr>
          <w:p w14:paraId="0E34AD2A" w14:textId="5F7B0D3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haughtily, condescendingly, patronizingly, superciliously</w:t>
            </w:r>
          </w:p>
        </w:tc>
        <w:tc>
          <w:tcPr>
            <w:tcW w:w="0" w:type="auto"/>
          </w:tcPr>
          <w:p w14:paraId="15E3E4C6" w14:textId="0EB63D1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Граф сначала принимал меня чрезвычайно величаво, совсем свысока, даже совсем как будто забыл, что я вырос в его доме, припоминать начал, ей-богу! </w:t>
            </w:r>
            <w:r w:rsidRPr="00576FF9">
              <w:rPr>
                <w:rFonts w:ascii="Times New Roman" w:eastAsia="Times New Roman" w:hAnsi="Times New Roman" w:cs="Times New Roman"/>
                <w:sz w:val="20"/>
                <w:szCs w:val="20"/>
                <w:lang w:val="en-GB"/>
              </w:rPr>
              <w:t xml:space="preserve">The count at first received me very majestically, quite superciliously, as though he had quite forgotten I grew up in his house; he began trying to remember, he did, really.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Униженные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оскорблённые</w:t>
            </w:r>
            <w:r w:rsidRPr="00576FF9">
              <w:rPr>
                <w:rFonts w:ascii="Times New Roman" w:eastAsia="Times New Roman" w:hAnsi="Times New Roman" w:cs="Times New Roman"/>
                <w:sz w:val="20"/>
                <w:szCs w:val="20"/>
                <w:lang w:val="en-GB"/>
              </w:rPr>
              <w:t xml:space="preserve"> Dostoevsky, Fyodor / The Insulted and Injured</w:t>
            </w:r>
          </w:p>
        </w:tc>
      </w:tr>
      <w:tr w:rsidR="00AA3A84" w14:paraId="547350D6" w14:textId="77777777" w:rsidTr="00576FF9">
        <w:trPr>
          <w:trHeight w:val="20"/>
        </w:trPr>
        <w:tc>
          <w:tcPr>
            <w:tcW w:w="0" w:type="auto"/>
          </w:tcPr>
          <w:p w14:paraId="73DB6C72" w14:textId="0051647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путём</w:t>
            </w:r>
          </w:p>
        </w:tc>
        <w:tc>
          <w:tcPr>
            <w:tcW w:w="0" w:type="auto"/>
          </w:tcPr>
          <w:p w14:paraId="43DC42A1" w14:textId="4D87A79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Надлежащим образом, как следует. Ничего п. сделать не может. В темноте и разглядеть-то его п. не смог. Как экзамены? - Всё п. (всё в порядке, хорошо). 2. ПУТЁМ, предлог. чего. С помощью, посредством чего-л. Добиться решения путём референдума.</w:t>
            </w:r>
          </w:p>
        </w:tc>
        <w:tc>
          <w:tcPr>
            <w:tcW w:w="0" w:type="auto"/>
          </w:tcPr>
          <w:p w14:paraId="73F50602" w14:textId="6834D91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1145</w:t>
            </w:r>
          </w:p>
        </w:tc>
        <w:tc>
          <w:tcPr>
            <w:tcW w:w="0" w:type="auto"/>
          </w:tcPr>
          <w:p w14:paraId="19F46DAB" w14:textId="4E7A41E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properly</w:t>
            </w:r>
          </w:p>
        </w:tc>
        <w:tc>
          <w:tcPr>
            <w:tcW w:w="0" w:type="auto"/>
          </w:tcPr>
          <w:p w14:paraId="5120052C" w14:textId="77777777" w:rsidR="00AA3A84" w:rsidRPr="00576FF9" w:rsidRDefault="00AA3A84" w:rsidP="003431B8">
            <w:pPr>
              <w:pStyle w:val="af2"/>
              <w:jc w:val="both"/>
              <w:rPr>
                <w:rFonts w:ascii="Times New Roman" w:hAnsi="Times New Roman" w:cs="Times New Roman"/>
                <w:bCs/>
                <w:sz w:val="20"/>
                <w:szCs w:val="20"/>
              </w:rPr>
            </w:pPr>
          </w:p>
        </w:tc>
      </w:tr>
      <w:tr w:rsidR="00AA3A84" w14:paraId="6C7B1B2C" w14:textId="77777777" w:rsidTr="00576FF9">
        <w:trPr>
          <w:trHeight w:val="20"/>
        </w:trPr>
        <w:tc>
          <w:tcPr>
            <w:tcW w:w="0" w:type="auto"/>
          </w:tcPr>
          <w:p w14:paraId="55275BBC" w14:textId="433EBA8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lastRenderedPageBreak/>
              <w:t>дыбом</w:t>
            </w:r>
          </w:p>
        </w:tc>
        <w:tc>
          <w:tcPr>
            <w:tcW w:w="0" w:type="auto"/>
          </w:tcPr>
          <w:p w14:paraId="61F71655" w14:textId="588743D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Торчком, стоймя (обычно о волосах, шерсти). Шерсть у собаки встала д. Хохолок на макушке мальчика стоит д. ◊ Волосы стали (поднялись) дыбом. О чувстве ужаса, сильного страха, испытываемом кем-л. Становиться, стоять, торчать дыбом. 1. Становиться (стоять) вертикально, стоймя. Плот встал дыбом. Ромашки на шляпе торчат дыбом. -2. Топорщиться. От сильного ветра одежда встает дыбом.</w:t>
            </w:r>
          </w:p>
        </w:tc>
        <w:tc>
          <w:tcPr>
            <w:tcW w:w="0" w:type="auto"/>
          </w:tcPr>
          <w:p w14:paraId="5F20AF51" w14:textId="58430ED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1122</w:t>
            </w:r>
          </w:p>
        </w:tc>
        <w:tc>
          <w:tcPr>
            <w:tcW w:w="0" w:type="auto"/>
          </w:tcPr>
          <w:p w14:paraId="03F29A9C" w14:textId="1F9CFF4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on end</w:t>
            </w:r>
          </w:p>
        </w:tc>
        <w:tc>
          <w:tcPr>
            <w:tcW w:w="0" w:type="auto"/>
          </w:tcPr>
          <w:p w14:paraId="0D220088" w14:textId="64F966C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Но почему же, когда они дошли до моего сознания, волосы у меня встали дыбом и кровь застыла в жилах? </w:t>
            </w:r>
            <w:r w:rsidRPr="00576FF9">
              <w:rPr>
                <w:rFonts w:ascii="Times New Roman" w:eastAsia="Times New Roman" w:hAnsi="Times New Roman" w:cs="Times New Roman"/>
                <w:sz w:val="20"/>
                <w:szCs w:val="20"/>
                <w:lang w:val="en-GB"/>
              </w:rPr>
              <w:t xml:space="preserve">Why then, as I perused them, did the hairs of my head erect themselves on end, and the blood of my body become congealed within my veins? </w:t>
            </w:r>
            <w:r w:rsidRPr="00576FF9">
              <w:rPr>
                <w:rFonts w:ascii="Times New Roman" w:eastAsia="Times New Roman" w:hAnsi="Times New Roman" w:cs="Times New Roman"/>
                <w:sz w:val="20"/>
                <w:szCs w:val="20"/>
              </w:rPr>
              <w:t>По, Эдгар Аллан / Береника Poe, Edgar Allan / Berenice</w:t>
            </w:r>
          </w:p>
        </w:tc>
      </w:tr>
      <w:tr w:rsidR="00AA3A84" w:rsidRPr="00576FF9" w14:paraId="3CC4F3BA" w14:textId="77777777" w:rsidTr="00576FF9">
        <w:trPr>
          <w:trHeight w:val="20"/>
        </w:trPr>
        <w:tc>
          <w:tcPr>
            <w:tcW w:w="0" w:type="auto"/>
          </w:tcPr>
          <w:p w14:paraId="264A7C6B" w14:textId="4EE9F94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навзничь</w:t>
            </w:r>
          </w:p>
        </w:tc>
        <w:tc>
          <w:tcPr>
            <w:tcW w:w="0" w:type="auto"/>
          </w:tcPr>
          <w:p w14:paraId="1293CC79" w14:textId="010BF53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 спину, на спине лицом вверх. Лечь, упасть н. Повалить кого-л. н.</w:t>
            </w:r>
          </w:p>
        </w:tc>
        <w:tc>
          <w:tcPr>
            <w:tcW w:w="0" w:type="auto"/>
          </w:tcPr>
          <w:p w14:paraId="4B17E8E4" w14:textId="42CB77E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1071</w:t>
            </w:r>
          </w:p>
        </w:tc>
        <w:tc>
          <w:tcPr>
            <w:tcW w:w="0" w:type="auto"/>
          </w:tcPr>
          <w:p w14:paraId="6F4E4FBD" w14:textId="12C3BDD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on one's back</w:t>
            </w:r>
          </w:p>
        </w:tc>
        <w:tc>
          <w:tcPr>
            <w:tcW w:w="0" w:type="auto"/>
          </w:tcPr>
          <w:p w14:paraId="2A55E87E" w14:textId="7A57067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Он лежал на диване навзничь, еще остолбенелый от недавнего забытья. </w:t>
            </w:r>
            <w:r w:rsidRPr="00576FF9">
              <w:rPr>
                <w:rFonts w:ascii="Times New Roman" w:eastAsia="Times New Roman" w:hAnsi="Times New Roman" w:cs="Times New Roman"/>
                <w:sz w:val="20"/>
                <w:szCs w:val="20"/>
                <w:lang w:val="en-GB"/>
              </w:rPr>
              <w:t xml:space="preserve">He was lying on his back, still dazed from his recent oblivion.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r w:rsidRPr="00576FF9">
              <w:rPr>
                <w:rFonts w:ascii="Times New Roman" w:eastAsia="Times New Roman" w:hAnsi="Times New Roman" w:cs="Times New Roman"/>
                <w:sz w:val="20"/>
                <w:szCs w:val="20"/>
                <w:lang w:val="en-GB"/>
              </w:rPr>
              <w:t xml:space="preserve"> Dostoevsky, Fyodor / Crime and Punishment</w:t>
            </w:r>
          </w:p>
        </w:tc>
      </w:tr>
      <w:tr w:rsidR="00AA3A84" w:rsidRPr="00576FF9" w14:paraId="125FD565" w14:textId="77777777" w:rsidTr="00576FF9">
        <w:trPr>
          <w:trHeight w:val="20"/>
        </w:trPr>
        <w:tc>
          <w:tcPr>
            <w:tcW w:w="0" w:type="auto"/>
          </w:tcPr>
          <w:p w14:paraId="2EF48BED" w14:textId="77A0253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наперебой</w:t>
            </w:r>
          </w:p>
        </w:tc>
        <w:tc>
          <w:tcPr>
            <w:tcW w:w="0" w:type="auto"/>
          </w:tcPr>
          <w:p w14:paraId="76A8E028" w14:textId="55C0F0D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Перебивая, прерывая друг друга (говорить, делать что-л.). Н. рассказывать, объяснять.</w:t>
            </w:r>
          </w:p>
        </w:tc>
        <w:tc>
          <w:tcPr>
            <w:tcW w:w="0" w:type="auto"/>
          </w:tcPr>
          <w:p w14:paraId="47AC4F4C" w14:textId="65E37E8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1019</w:t>
            </w:r>
          </w:p>
        </w:tc>
        <w:tc>
          <w:tcPr>
            <w:tcW w:w="0" w:type="auto"/>
          </w:tcPr>
          <w:p w14:paraId="386AFEB0" w14:textId="637A03D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vying with each other; in eager rivalry</w:t>
            </w:r>
          </w:p>
        </w:tc>
        <w:tc>
          <w:tcPr>
            <w:tcW w:w="0" w:type="auto"/>
          </w:tcPr>
          <w:p w14:paraId="7BB964E0"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233CC15C" w14:textId="77777777" w:rsidTr="00576FF9">
        <w:trPr>
          <w:trHeight w:val="20"/>
        </w:trPr>
        <w:tc>
          <w:tcPr>
            <w:tcW w:w="0" w:type="auto"/>
          </w:tcPr>
          <w:p w14:paraId="03F1DC4C" w14:textId="2C63C62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поровну</w:t>
            </w:r>
          </w:p>
        </w:tc>
        <w:tc>
          <w:tcPr>
            <w:tcW w:w="0" w:type="auto"/>
          </w:tcPr>
          <w:p w14:paraId="709CF73E" w14:textId="0AB4A0A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 равные части, равными частями, в одинаковом количестве. Разделить, раздать, распределить что-л. п. Дать конфет всем п.</w:t>
            </w:r>
          </w:p>
        </w:tc>
        <w:tc>
          <w:tcPr>
            <w:tcW w:w="0" w:type="auto"/>
          </w:tcPr>
          <w:p w14:paraId="50C60919" w14:textId="4E83F72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992</w:t>
            </w:r>
          </w:p>
        </w:tc>
        <w:tc>
          <w:tcPr>
            <w:tcW w:w="0" w:type="auto"/>
          </w:tcPr>
          <w:p w14:paraId="5857DC6C" w14:textId="37ACFD1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equally, in equal parts, evenly</w:t>
            </w:r>
          </w:p>
        </w:tc>
        <w:tc>
          <w:tcPr>
            <w:tcW w:w="0" w:type="auto"/>
          </w:tcPr>
          <w:p w14:paraId="3DAFFAFE" w14:textId="0275389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$1, который был поровну поделен между компаниями в каждой группе, 1 января 1965. </w:t>
            </w:r>
            <w:r w:rsidRPr="00576FF9">
              <w:rPr>
                <w:rFonts w:ascii="Times New Roman" w:eastAsia="Times New Roman" w:hAnsi="Times New Roman" w:cs="Times New Roman"/>
                <w:sz w:val="20"/>
                <w:szCs w:val="20"/>
                <w:lang w:val="en-GB"/>
              </w:rPr>
              <w:t xml:space="preserve">$1 divided evenly across companies in each set, January 1, 1965. </w:t>
            </w:r>
            <w:r w:rsidRPr="00576FF9">
              <w:rPr>
                <w:rFonts w:ascii="Times New Roman" w:eastAsia="Times New Roman" w:hAnsi="Times New Roman" w:cs="Times New Roman"/>
                <w:sz w:val="20"/>
                <w:szCs w:val="20"/>
              </w:rPr>
              <w:t>Коллинз</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Джим</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От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хорошего</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к</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великому</w:t>
            </w:r>
            <w:r w:rsidRPr="00576FF9">
              <w:rPr>
                <w:rFonts w:ascii="Times New Roman" w:eastAsia="Times New Roman" w:hAnsi="Times New Roman" w:cs="Times New Roman"/>
                <w:sz w:val="20"/>
                <w:szCs w:val="20"/>
                <w:lang w:val="en-GB"/>
              </w:rPr>
              <w:t xml:space="preserve"> Collins, Jim / Good to great</w:t>
            </w:r>
          </w:p>
        </w:tc>
      </w:tr>
      <w:tr w:rsidR="00AA3A84" w:rsidRPr="00576FF9" w14:paraId="6CF93F74" w14:textId="77777777" w:rsidTr="00576FF9">
        <w:trPr>
          <w:trHeight w:val="20"/>
        </w:trPr>
        <w:tc>
          <w:tcPr>
            <w:tcW w:w="0" w:type="auto"/>
          </w:tcPr>
          <w:p w14:paraId="77A2D22A" w14:textId="6609A4C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спросонок</w:t>
            </w:r>
          </w:p>
        </w:tc>
        <w:tc>
          <w:tcPr>
            <w:tcW w:w="0" w:type="auto"/>
          </w:tcPr>
          <w:p w14:paraId="3C658EA4" w14:textId="1B03DDB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Не совсем проснувшись, в состоянии неполного пробуждения. С. никак не мог понять, где нахожусь.</w:t>
            </w:r>
          </w:p>
        </w:tc>
        <w:tc>
          <w:tcPr>
            <w:tcW w:w="0" w:type="auto"/>
          </w:tcPr>
          <w:p w14:paraId="1F1E0D4F" w14:textId="7E5D510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963</w:t>
            </w:r>
          </w:p>
        </w:tc>
        <w:tc>
          <w:tcPr>
            <w:tcW w:w="0" w:type="auto"/>
          </w:tcPr>
          <w:p w14:paraId="5EF16078" w14:textId="5CFB59E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sleepily</w:t>
            </w:r>
          </w:p>
        </w:tc>
        <w:tc>
          <w:tcPr>
            <w:tcW w:w="0" w:type="auto"/>
          </w:tcPr>
          <w:p w14:paraId="6D0ED473" w14:textId="31B5E33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Звонок у нас испортился, - говорил он, зевая спросонок. </w:t>
            </w:r>
            <w:r w:rsidRPr="00576FF9">
              <w:rPr>
                <w:rFonts w:ascii="Times New Roman" w:eastAsia="Times New Roman" w:hAnsi="Times New Roman" w:cs="Times New Roman"/>
                <w:sz w:val="20"/>
                <w:szCs w:val="20"/>
                <w:lang w:val="en-GB"/>
              </w:rPr>
              <w:t xml:space="preserve">"Our bell is broken," he said, yawning sleepily. </w:t>
            </w:r>
            <w:r w:rsidRPr="00576FF9">
              <w:rPr>
                <w:rFonts w:ascii="Times New Roman" w:eastAsia="Times New Roman" w:hAnsi="Times New Roman" w:cs="Times New Roman"/>
                <w:sz w:val="20"/>
                <w:szCs w:val="20"/>
              </w:rPr>
              <w:t>Chekhov, A. / Three years Чехов, А.П. / Три года</w:t>
            </w:r>
          </w:p>
        </w:tc>
      </w:tr>
      <w:tr w:rsidR="00AA3A84" w:rsidRPr="00576FF9" w14:paraId="4393D6E2" w14:textId="77777777" w:rsidTr="00576FF9">
        <w:trPr>
          <w:trHeight w:val="20"/>
        </w:trPr>
        <w:tc>
          <w:tcPr>
            <w:tcW w:w="0" w:type="auto"/>
          </w:tcPr>
          <w:p w14:paraId="3E9CCE0C" w14:textId="29D99F9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понапрасну</w:t>
            </w:r>
          </w:p>
        </w:tc>
        <w:tc>
          <w:tcPr>
            <w:tcW w:w="0" w:type="auto"/>
          </w:tcPr>
          <w:p w14:paraId="20996A71" w14:textId="1CCB9CE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Напрасно. П. тратить время и труд. П. лить слёзы. Наказать, обидеть, огорчить кого-л. п. П. тревожиться. Всё пропало п.</w:t>
            </w:r>
          </w:p>
        </w:tc>
        <w:tc>
          <w:tcPr>
            <w:tcW w:w="0" w:type="auto"/>
          </w:tcPr>
          <w:p w14:paraId="389540DA" w14:textId="4A4EFCD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960</w:t>
            </w:r>
          </w:p>
        </w:tc>
        <w:tc>
          <w:tcPr>
            <w:tcW w:w="0" w:type="auto"/>
          </w:tcPr>
          <w:p w14:paraId="50E5AFD4" w14:textId="5347BE4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in vain; for no reason, for nothing</w:t>
            </w:r>
          </w:p>
        </w:tc>
        <w:tc>
          <w:tcPr>
            <w:tcW w:w="0" w:type="auto"/>
          </w:tcPr>
          <w:p w14:paraId="1697408B" w14:textId="025B2CF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К чему понапрасну людей беспокоить? </w:t>
            </w:r>
            <w:r w:rsidRPr="00576FF9">
              <w:rPr>
                <w:rFonts w:ascii="Times New Roman" w:eastAsia="Times New Roman" w:hAnsi="Times New Roman" w:cs="Times New Roman"/>
                <w:sz w:val="20"/>
                <w:szCs w:val="20"/>
                <w:lang w:val="en-GB"/>
              </w:rPr>
              <w:t xml:space="preserve">Why give trouble for nothing? Turgenev, I.S. / A Sportsman's Sketches v.2 </w:t>
            </w:r>
            <w:r w:rsidRPr="00576FF9">
              <w:rPr>
                <w:rFonts w:ascii="Times New Roman" w:eastAsia="Times New Roman" w:hAnsi="Times New Roman" w:cs="Times New Roman"/>
                <w:sz w:val="20"/>
                <w:szCs w:val="20"/>
              </w:rPr>
              <w:t>Тургенев</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С</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Записки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охотника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т</w:t>
            </w:r>
            <w:r w:rsidRPr="00576FF9">
              <w:rPr>
                <w:rFonts w:ascii="Times New Roman" w:eastAsia="Times New Roman" w:hAnsi="Times New Roman" w:cs="Times New Roman"/>
                <w:sz w:val="20"/>
                <w:szCs w:val="20"/>
                <w:lang w:val="en-GB"/>
              </w:rPr>
              <w:t>.2</w:t>
            </w:r>
          </w:p>
        </w:tc>
      </w:tr>
      <w:tr w:rsidR="00AA3A84" w:rsidRPr="00576FF9" w14:paraId="708C9B79" w14:textId="77777777" w:rsidTr="00576FF9">
        <w:trPr>
          <w:trHeight w:val="20"/>
        </w:trPr>
        <w:tc>
          <w:tcPr>
            <w:tcW w:w="0" w:type="auto"/>
          </w:tcPr>
          <w:p w14:paraId="553A3E4C" w14:textId="7ED7E52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наискось</w:t>
            </w:r>
          </w:p>
        </w:tc>
        <w:tc>
          <w:tcPr>
            <w:tcW w:w="0" w:type="auto"/>
          </w:tcPr>
          <w:p w14:paraId="3674D788" w14:textId="3B7EED9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Под углом от прямого направления; по диагонали, из угла в угол. Пересечь поле н. Разрезать материал н. &lt;Наискось от кого-чего, в зн. предлога. По диагонали, под углом. Дом стоял н. от вокзала. Н. от окна была дверь.</w:t>
            </w:r>
          </w:p>
        </w:tc>
        <w:tc>
          <w:tcPr>
            <w:tcW w:w="0" w:type="auto"/>
          </w:tcPr>
          <w:p w14:paraId="3B7D41CA" w14:textId="0F6CFA3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934</w:t>
            </w:r>
          </w:p>
        </w:tc>
        <w:tc>
          <w:tcPr>
            <w:tcW w:w="0" w:type="auto"/>
          </w:tcPr>
          <w:p w14:paraId="4F51C3DD" w14:textId="62C8EE3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across</w:t>
            </w:r>
          </w:p>
        </w:tc>
        <w:tc>
          <w:tcPr>
            <w:tcW w:w="0" w:type="auto"/>
          </w:tcPr>
          <w:p w14:paraId="0ED3DB31" w14:textId="5166CD8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Я просто возьму наискосок, там дорога лучше. </w:t>
            </w:r>
            <w:r w:rsidRPr="00576FF9">
              <w:rPr>
                <w:rFonts w:ascii="Times New Roman" w:eastAsia="Times New Roman" w:hAnsi="Times New Roman" w:cs="Times New Roman"/>
                <w:sz w:val="20"/>
                <w:szCs w:val="20"/>
                <w:lang w:val="en-GB"/>
              </w:rPr>
              <w:t xml:space="preserve">I am just going a little way across to a better road. </w:t>
            </w:r>
            <w:r w:rsidRPr="00576FF9">
              <w:rPr>
                <w:rFonts w:ascii="Times New Roman" w:eastAsia="Times New Roman" w:hAnsi="Times New Roman" w:cs="Times New Roman"/>
                <w:sz w:val="20"/>
                <w:szCs w:val="20"/>
              </w:rPr>
              <w:t>Фолкнер</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Уильям</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Свет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августе</w:t>
            </w:r>
            <w:r w:rsidRPr="00576FF9">
              <w:rPr>
                <w:rFonts w:ascii="Times New Roman" w:eastAsia="Times New Roman" w:hAnsi="Times New Roman" w:cs="Times New Roman"/>
                <w:sz w:val="20"/>
                <w:szCs w:val="20"/>
                <w:lang w:val="en-GB"/>
              </w:rPr>
              <w:t xml:space="preserve"> Faulkner, William / Light in August</w:t>
            </w:r>
          </w:p>
        </w:tc>
      </w:tr>
      <w:tr w:rsidR="00AA3A84" w:rsidRPr="00576FF9" w14:paraId="0E8AA2A5" w14:textId="77777777" w:rsidTr="00576FF9">
        <w:trPr>
          <w:trHeight w:val="20"/>
        </w:trPr>
        <w:tc>
          <w:tcPr>
            <w:tcW w:w="0" w:type="auto"/>
          </w:tcPr>
          <w:p w14:paraId="60587A63" w14:textId="6FE88EC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нараспев</w:t>
            </w:r>
          </w:p>
        </w:tc>
        <w:tc>
          <w:tcPr>
            <w:tcW w:w="0" w:type="auto"/>
          </w:tcPr>
          <w:p w14:paraId="3D5C12D0" w14:textId="47BB8D5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Растягивая слова, приближаясь в произношении их к пению. Говорить нараспев.</w:t>
            </w:r>
          </w:p>
        </w:tc>
        <w:tc>
          <w:tcPr>
            <w:tcW w:w="0" w:type="auto"/>
          </w:tcPr>
          <w:p w14:paraId="104A9027" w14:textId="0129287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880</w:t>
            </w:r>
          </w:p>
        </w:tc>
        <w:tc>
          <w:tcPr>
            <w:tcW w:w="0" w:type="auto"/>
          </w:tcPr>
          <w:p w14:paraId="1788F2CD" w14:textId="2302B82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intoned</w:t>
            </w:r>
          </w:p>
        </w:tc>
        <w:tc>
          <w:tcPr>
            <w:tcW w:w="0" w:type="auto"/>
          </w:tcPr>
          <w:p w14:paraId="7BD752A6" w14:textId="3A60406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Опыт 342, — решительно заговорил Краггаш нараспев. </w:t>
            </w:r>
            <w:r w:rsidRPr="00576FF9">
              <w:rPr>
                <w:rFonts w:ascii="Times New Roman" w:eastAsia="Times New Roman" w:hAnsi="Times New Roman" w:cs="Times New Roman"/>
                <w:sz w:val="20"/>
                <w:szCs w:val="20"/>
                <w:lang w:val="en-GB"/>
              </w:rPr>
              <w:t xml:space="preserve">'Experiment 342,' Kraggash intoned crisply. </w:t>
            </w:r>
            <w:r w:rsidRPr="00576FF9">
              <w:rPr>
                <w:rFonts w:ascii="Times New Roman" w:eastAsia="Times New Roman" w:hAnsi="Times New Roman" w:cs="Times New Roman"/>
                <w:sz w:val="20"/>
                <w:szCs w:val="20"/>
              </w:rPr>
              <w:lastRenderedPageBreak/>
              <w:t>Шекли, Роберт / Обмен разумов Sheckley, Robert / Mindswap</w:t>
            </w:r>
          </w:p>
        </w:tc>
      </w:tr>
      <w:tr w:rsidR="00AA3A84" w:rsidRPr="00576FF9" w14:paraId="7C28E16E" w14:textId="77777777" w:rsidTr="00576FF9">
        <w:trPr>
          <w:trHeight w:val="20"/>
        </w:trPr>
        <w:tc>
          <w:tcPr>
            <w:tcW w:w="0" w:type="auto"/>
          </w:tcPr>
          <w:p w14:paraId="0B53A4F2" w14:textId="1992D12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прямиком</w:t>
            </w:r>
          </w:p>
        </w:tc>
        <w:tc>
          <w:tcPr>
            <w:tcW w:w="0" w:type="auto"/>
          </w:tcPr>
          <w:p w14:paraId="22EB8A31" w14:textId="306D686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Не сворачивая в сторону, не заходя никуда; напрямик. Ехать п. Забежишь в магазин и п. домой. Бежать п. через лес. 2. Открыто, без утайки, без обиняков. Говори п., не крути!</w:t>
            </w:r>
          </w:p>
        </w:tc>
        <w:tc>
          <w:tcPr>
            <w:tcW w:w="0" w:type="auto"/>
          </w:tcPr>
          <w:p w14:paraId="41214F12" w14:textId="704C197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837</w:t>
            </w:r>
          </w:p>
        </w:tc>
        <w:tc>
          <w:tcPr>
            <w:tcW w:w="0" w:type="auto"/>
          </w:tcPr>
          <w:p w14:paraId="35E33424" w14:textId="32795AA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across country; straight, in a straight line, directly</w:t>
            </w:r>
          </w:p>
        </w:tc>
        <w:tc>
          <w:tcPr>
            <w:tcW w:w="0" w:type="auto"/>
          </w:tcPr>
          <w:p w14:paraId="6854114F" w14:textId="74974E2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Так что, покинув Журавлиную беседку, я тотчас прямиком направился в свою лавку. </w:t>
            </w:r>
            <w:r w:rsidRPr="00576FF9">
              <w:rPr>
                <w:rFonts w:ascii="Times New Roman" w:eastAsia="Times New Roman" w:hAnsi="Times New Roman" w:cs="Times New Roman"/>
                <w:sz w:val="20"/>
                <w:szCs w:val="20"/>
                <w:lang w:val="en-GB"/>
              </w:rPr>
              <w:t xml:space="preserve">From the restaurant I went directly to my curio-shop.' </w:t>
            </w:r>
            <w:r w:rsidRPr="00576FF9">
              <w:rPr>
                <w:rFonts w:ascii="Times New Roman" w:eastAsia="Times New Roman" w:hAnsi="Times New Roman" w:cs="Times New Roman"/>
                <w:sz w:val="20"/>
                <w:szCs w:val="20"/>
              </w:rPr>
              <w:t>Гулик</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Роберт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ван</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Красная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беседка</w:t>
            </w:r>
            <w:r w:rsidRPr="00576FF9">
              <w:rPr>
                <w:rFonts w:ascii="Times New Roman" w:eastAsia="Times New Roman" w:hAnsi="Times New Roman" w:cs="Times New Roman"/>
                <w:sz w:val="20"/>
                <w:szCs w:val="20"/>
                <w:lang w:val="en-GB"/>
              </w:rPr>
              <w:t xml:space="preserve"> Gulik, Robert van / The Red Pavilion</w:t>
            </w:r>
          </w:p>
        </w:tc>
      </w:tr>
      <w:tr w:rsidR="00AA3A84" w:rsidRPr="00576FF9" w14:paraId="11BD53E7" w14:textId="77777777" w:rsidTr="00576FF9">
        <w:trPr>
          <w:trHeight w:val="20"/>
        </w:trPr>
        <w:tc>
          <w:tcPr>
            <w:tcW w:w="0" w:type="auto"/>
          </w:tcPr>
          <w:p w14:paraId="1DFE615D" w14:textId="6B9ECCD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впустую</w:t>
            </w:r>
          </w:p>
        </w:tc>
        <w:tc>
          <w:tcPr>
            <w:tcW w:w="0" w:type="auto"/>
          </w:tcPr>
          <w:p w14:paraId="42E9FF6E" w14:textId="462552C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Безрезультатно, напрасно, зря. Весь день прошёл в. Стараться в. Вести разговор в.</w:t>
            </w:r>
          </w:p>
        </w:tc>
        <w:tc>
          <w:tcPr>
            <w:tcW w:w="0" w:type="auto"/>
          </w:tcPr>
          <w:p w14:paraId="25F90637" w14:textId="20E6AF0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821</w:t>
            </w:r>
          </w:p>
        </w:tc>
        <w:tc>
          <w:tcPr>
            <w:tcW w:w="0" w:type="auto"/>
          </w:tcPr>
          <w:p w14:paraId="5D702AFE" w14:textId="4CD5ABF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in vain; for no reason, for nothing</w:t>
            </w:r>
          </w:p>
        </w:tc>
        <w:tc>
          <w:tcPr>
            <w:tcW w:w="0" w:type="auto"/>
          </w:tcPr>
          <w:p w14:paraId="332E4943" w14:textId="3C32BEF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Чего мы только не делали, чтобы излечить ее от этого безумия, — все впустую. </w:t>
            </w:r>
            <w:r w:rsidRPr="00576FF9">
              <w:rPr>
                <w:rFonts w:ascii="Times New Roman" w:eastAsia="Times New Roman" w:hAnsi="Times New Roman" w:cs="Times New Roman"/>
                <w:sz w:val="20"/>
                <w:szCs w:val="20"/>
                <w:lang w:val="en-GB"/>
              </w:rPr>
              <w:t xml:space="preserve">Everything has been done to cure her of her madness, but in vain. </w:t>
            </w:r>
            <w:r w:rsidRPr="00576FF9">
              <w:rPr>
                <w:rFonts w:ascii="Times New Roman" w:eastAsia="Times New Roman" w:hAnsi="Times New Roman" w:cs="Times New Roman"/>
                <w:sz w:val="20"/>
                <w:szCs w:val="20"/>
              </w:rPr>
              <w:t>Конан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Дойль</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Артур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Знатный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клиент</w:t>
            </w:r>
            <w:r w:rsidRPr="00576FF9">
              <w:rPr>
                <w:rFonts w:ascii="Times New Roman" w:eastAsia="Times New Roman" w:hAnsi="Times New Roman" w:cs="Times New Roman"/>
                <w:sz w:val="20"/>
                <w:szCs w:val="20"/>
                <w:lang w:val="en-GB"/>
              </w:rPr>
              <w:t xml:space="preserve"> Conan Doyle, Arthur / The Adventure of the Illustrious Client</w:t>
            </w:r>
          </w:p>
        </w:tc>
      </w:tr>
      <w:tr w:rsidR="00AA3A84" w:rsidRPr="00576FF9" w14:paraId="268BDBCA" w14:textId="77777777" w:rsidTr="00576FF9">
        <w:trPr>
          <w:trHeight w:val="20"/>
        </w:trPr>
        <w:tc>
          <w:tcPr>
            <w:tcW w:w="0" w:type="auto"/>
          </w:tcPr>
          <w:p w14:paraId="0EA881E0" w14:textId="01D5690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стремглав</w:t>
            </w:r>
          </w:p>
        </w:tc>
        <w:tc>
          <w:tcPr>
            <w:tcW w:w="0" w:type="auto"/>
          </w:tcPr>
          <w:p w14:paraId="718B2A04" w14:textId="732AA36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Очень быстро, стремительно, опрометью. Мчаться, скакать, бежать, удирать с. Орёл падает с.</w:t>
            </w:r>
          </w:p>
        </w:tc>
        <w:tc>
          <w:tcPr>
            <w:tcW w:w="0" w:type="auto"/>
          </w:tcPr>
          <w:p w14:paraId="02D7CBC6" w14:textId="45CAB3C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818</w:t>
            </w:r>
          </w:p>
        </w:tc>
        <w:tc>
          <w:tcPr>
            <w:tcW w:w="0" w:type="auto"/>
          </w:tcPr>
          <w:p w14:paraId="2BB12932" w14:textId="0C5FCDA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headlong, headfirst</w:t>
            </w:r>
          </w:p>
        </w:tc>
        <w:tc>
          <w:tcPr>
            <w:tcW w:w="0" w:type="auto"/>
          </w:tcPr>
          <w:p w14:paraId="46863AD5"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833E589" w14:textId="77777777" w:rsidTr="00576FF9">
        <w:trPr>
          <w:trHeight w:val="20"/>
        </w:trPr>
        <w:tc>
          <w:tcPr>
            <w:tcW w:w="0" w:type="auto"/>
          </w:tcPr>
          <w:p w14:paraId="52625623" w14:textId="5261833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втихомолку</w:t>
            </w:r>
          </w:p>
        </w:tc>
        <w:tc>
          <w:tcPr>
            <w:tcW w:w="0" w:type="auto"/>
          </w:tcPr>
          <w:p w14:paraId="218F5176" w14:textId="01F4B9D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Тайком, потихоньку., втихомолочку</w:t>
            </w:r>
          </w:p>
        </w:tc>
        <w:tc>
          <w:tcPr>
            <w:tcW w:w="0" w:type="auto"/>
          </w:tcPr>
          <w:p w14:paraId="1234E00E" w14:textId="248B330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773</w:t>
            </w:r>
          </w:p>
        </w:tc>
        <w:tc>
          <w:tcPr>
            <w:tcW w:w="0" w:type="auto"/>
          </w:tcPr>
          <w:p w14:paraId="118437CE" w14:textId="0B320C1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quietly, on the sly, stealthily, secretly, without saying a word</w:t>
            </w:r>
          </w:p>
        </w:tc>
        <w:tc>
          <w:tcPr>
            <w:tcW w:w="0" w:type="auto"/>
          </w:tcPr>
          <w:p w14:paraId="185D8E97" w14:textId="1A065F5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Все встали и отправились на террасу, за исключением Гедеоновского, который втихомолку удалился. </w:t>
            </w:r>
            <w:r w:rsidRPr="00576FF9">
              <w:rPr>
                <w:rFonts w:ascii="Times New Roman" w:eastAsia="Times New Roman" w:hAnsi="Times New Roman" w:cs="Times New Roman"/>
                <w:sz w:val="20"/>
                <w:szCs w:val="20"/>
                <w:lang w:val="en-GB"/>
              </w:rPr>
              <w:t xml:space="preserve">Every one got up and went out on to the terrace, except Gedeonovsky, who quietly took his departure. </w:t>
            </w:r>
            <w:r w:rsidRPr="00576FF9">
              <w:rPr>
                <w:rFonts w:ascii="Times New Roman" w:eastAsia="Times New Roman" w:hAnsi="Times New Roman" w:cs="Times New Roman"/>
                <w:sz w:val="20"/>
                <w:szCs w:val="20"/>
              </w:rPr>
              <w:t>Тургенев</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С</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Дворянское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гнездо</w:t>
            </w:r>
            <w:r w:rsidRPr="00576FF9">
              <w:rPr>
                <w:rFonts w:ascii="Times New Roman" w:eastAsia="Times New Roman" w:hAnsi="Times New Roman" w:cs="Times New Roman"/>
                <w:sz w:val="20"/>
                <w:szCs w:val="20"/>
                <w:lang w:val="en-GB"/>
              </w:rPr>
              <w:t xml:space="preserve"> Turgenev, I.S. / A House of Gentlefolk</w:t>
            </w:r>
          </w:p>
        </w:tc>
      </w:tr>
      <w:tr w:rsidR="00AA3A84" w:rsidRPr="00576FF9" w14:paraId="6B851C7C" w14:textId="77777777" w:rsidTr="00576FF9">
        <w:trPr>
          <w:trHeight w:val="20"/>
        </w:trPr>
        <w:tc>
          <w:tcPr>
            <w:tcW w:w="0" w:type="auto"/>
          </w:tcPr>
          <w:p w14:paraId="2C45D089" w14:textId="0185558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попусту</w:t>
            </w:r>
          </w:p>
        </w:tc>
        <w:tc>
          <w:tcPr>
            <w:tcW w:w="0" w:type="auto"/>
          </w:tcPr>
          <w:p w14:paraId="0D5DD032" w14:textId="732F786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Напрасно, бесполезно, зря. Не тратить времени п. Что болтать п.!</w:t>
            </w:r>
          </w:p>
        </w:tc>
        <w:tc>
          <w:tcPr>
            <w:tcW w:w="0" w:type="auto"/>
          </w:tcPr>
          <w:p w14:paraId="6308B905" w14:textId="7F2B0F7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759</w:t>
            </w:r>
          </w:p>
        </w:tc>
        <w:tc>
          <w:tcPr>
            <w:tcW w:w="0" w:type="auto"/>
          </w:tcPr>
          <w:p w14:paraId="60AEF11F" w14:textId="31FE0E6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in vain, to no purpose</w:t>
            </w:r>
          </w:p>
        </w:tc>
        <w:tc>
          <w:tcPr>
            <w:tcW w:w="0" w:type="auto"/>
          </w:tcPr>
          <w:p w14:paraId="32651937"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E96960" w14:paraId="69204A83" w14:textId="77777777" w:rsidTr="00576FF9">
        <w:trPr>
          <w:trHeight w:val="20"/>
        </w:trPr>
        <w:tc>
          <w:tcPr>
            <w:tcW w:w="0" w:type="auto"/>
          </w:tcPr>
          <w:p w14:paraId="34FF7707" w14:textId="7A7B066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исподтишка</w:t>
            </w:r>
          </w:p>
        </w:tc>
        <w:tc>
          <w:tcPr>
            <w:tcW w:w="0" w:type="auto"/>
          </w:tcPr>
          <w:p w14:paraId="4786128C" w14:textId="5CB1120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Украдкой, скрытно, втихомолку. Вредить и. Подсмеиваться и.</w:t>
            </w:r>
          </w:p>
        </w:tc>
        <w:tc>
          <w:tcPr>
            <w:tcW w:w="0" w:type="auto"/>
          </w:tcPr>
          <w:p w14:paraId="7D8257E0" w14:textId="100D7F5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727</w:t>
            </w:r>
          </w:p>
        </w:tc>
        <w:tc>
          <w:tcPr>
            <w:tcW w:w="0" w:type="auto"/>
          </w:tcPr>
          <w:p w14:paraId="0C723679" w14:textId="70DC176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on the quiet, quietly</w:t>
            </w:r>
          </w:p>
        </w:tc>
        <w:tc>
          <w:tcPr>
            <w:tcW w:w="0" w:type="auto"/>
          </w:tcPr>
          <w:p w14:paraId="14A06A72" w14:textId="467ADDF4" w:rsidR="00AA3A84" w:rsidRPr="00686AF0" w:rsidRDefault="00AA3A84" w:rsidP="003431B8">
            <w:pPr>
              <w:pStyle w:val="af2"/>
              <w:jc w:val="both"/>
              <w:rPr>
                <w:rFonts w:ascii="Times New Roman" w:hAnsi="Times New Roman" w:cs="Times New Roman"/>
                <w:bCs/>
                <w:sz w:val="20"/>
                <w:szCs w:val="20"/>
                <w:lang w:val="en-US"/>
              </w:rPr>
            </w:pPr>
            <w:r w:rsidRPr="00576FF9">
              <w:rPr>
                <w:rFonts w:ascii="Times New Roman" w:eastAsia="Times New Roman" w:hAnsi="Times New Roman" w:cs="Times New Roman"/>
                <w:sz w:val="20"/>
                <w:szCs w:val="20"/>
              </w:rPr>
              <w:t xml:space="preserve">– А черт ее знает! Сама увязалась! – ответила Лиза, смеясь исподтишка. </w:t>
            </w:r>
            <w:r w:rsidRPr="00686AF0">
              <w:rPr>
                <w:rFonts w:ascii="Times New Roman" w:eastAsia="Times New Roman" w:hAnsi="Times New Roman" w:cs="Times New Roman"/>
                <w:sz w:val="20"/>
                <w:szCs w:val="20"/>
                <w:lang w:val="en-US"/>
              </w:rPr>
              <w:t>'</w:t>
            </w:r>
            <w:r w:rsidRPr="003431B8">
              <w:rPr>
                <w:rFonts w:ascii="Times New Roman" w:eastAsia="Times New Roman" w:hAnsi="Times New Roman" w:cs="Times New Roman"/>
                <w:sz w:val="20"/>
                <w:szCs w:val="20"/>
                <w:lang w:val="en-US"/>
              </w:rPr>
              <w:t>Oh</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he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followed</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us</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said</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Lisa</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smiling</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quietly</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Zola</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Emile</w:t>
            </w:r>
            <w:r w:rsidRPr="00686AF0">
              <w:rPr>
                <w:rFonts w:ascii="Times New Roman" w:eastAsia="Times New Roman" w:hAnsi="Times New Roman" w:cs="Times New Roman"/>
                <w:sz w:val="20"/>
                <w:szCs w:val="20"/>
                <w:lang w:val="en-US"/>
              </w:rPr>
              <w:t xml:space="preserve"> / </w:t>
            </w:r>
            <w:r w:rsidRPr="003431B8">
              <w:rPr>
                <w:rFonts w:ascii="Times New Roman" w:eastAsia="Times New Roman" w:hAnsi="Times New Roman" w:cs="Times New Roman"/>
                <w:sz w:val="20"/>
                <w:szCs w:val="20"/>
                <w:lang w:val="en-US"/>
              </w:rPr>
              <w:t>Abbe</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Mouret</w:t>
            </w:r>
            <w:r w:rsidRPr="00686AF0">
              <w:rPr>
                <w:rFonts w:ascii="Times New Roman" w:eastAsia="Times New Roman" w:hAnsi="Times New Roman" w:cs="Times New Roman"/>
                <w:sz w:val="20"/>
                <w:szCs w:val="20"/>
                <w:lang w:val="en-US"/>
              </w:rPr>
              <w:t>'</w:t>
            </w:r>
            <w:r w:rsidRPr="003431B8">
              <w:rPr>
                <w:rFonts w:ascii="Times New Roman" w:eastAsia="Times New Roman" w:hAnsi="Times New Roman" w:cs="Times New Roman"/>
                <w:sz w:val="20"/>
                <w:szCs w:val="20"/>
                <w:lang w:val="en-US"/>
              </w:rPr>
              <w:t>s</w:t>
            </w:r>
            <w:r w:rsidRPr="00686AF0">
              <w:rPr>
                <w:rFonts w:ascii="Times New Roman" w:eastAsia="Times New Roman" w:hAnsi="Times New Roman" w:cs="Times New Roman"/>
                <w:sz w:val="20"/>
                <w:szCs w:val="20"/>
                <w:lang w:val="en-US"/>
              </w:rPr>
              <w:t xml:space="preserve"> </w:t>
            </w:r>
            <w:r w:rsidRPr="003431B8">
              <w:rPr>
                <w:rFonts w:ascii="Times New Roman" w:eastAsia="Times New Roman" w:hAnsi="Times New Roman" w:cs="Times New Roman"/>
                <w:sz w:val="20"/>
                <w:szCs w:val="20"/>
                <w:lang w:val="en-US"/>
              </w:rPr>
              <w:t>Transgression</w:t>
            </w:r>
            <w:r w:rsidRPr="00686AF0">
              <w:rPr>
                <w:rFonts w:ascii="Times New Roman" w:eastAsia="Times New Roman" w:hAnsi="Times New Roman" w:cs="Times New Roman"/>
                <w:sz w:val="20"/>
                <w:szCs w:val="20"/>
                <w:lang w:val="en-US"/>
              </w:rPr>
              <w:t xml:space="preserve"> </w:t>
            </w:r>
            <w:r w:rsidRPr="00576FF9">
              <w:rPr>
                <w:rFonts w:ascii="Times New Roman" w:eastAsia="Times New Roman" w:hAnsi="Times New Roman" w:cs="Times New Roman"/>
                <w:sz w:val="20"/>
                <w:szCs w:val="20"/>
              </w:rPr>
              <w:t>Золя</w:t>
            </w:r>
            <w:r w:rsidRPr="00686AF0">
              <w:rPr>
                <w:rFonts w:ascii="Times New Roman" w:eastAsia="Times New Roman" w:hAnsi="Times New Roman" w:cs="Times New Roman"/>
                <w:sz w:val="20"/>
                <w:szCs w:val="20"/>
                <w:lang w:val="en-US"/>
              </w:rPr>
              <w:t xml:space="preserve">, </w:t>
            </w:r>
            <w:r w:rsidRPr="00576FF9">
              <w:rPr>
                <w:rFonts w:ascii="Times New Roman" w:eastAsia="Times New Roman" w:hAnsi="Times New Roman" w:cs="Times New Roman"/>
                <w:sz w:val="20"/>
                <w:szCs w:val="20"/>
              </w:rPr>
              <w:t>Эмиль</w:t>
            </w:r>
            <w:r w:rsidRPr="00686AF0">
              <w:rPr>
                <w:rFonts w:ascii="Times New Roman" w:eastAsia="Times New Roman" w:hAnsi="Times New Roman" w:cs="Times New Roman"/>
                <w:sz w:val="20"/>
                <w:szCs w:val="20"/>
                <w:lang w:val="en-US"/>
              </w:rPr>
              <w:t xml:space="preserve"> / </w:t>
            </w:r>
            <w:r w:rsidRPr="00576FF9">
              <w:rPr>
                <w:rFonts w:ascii="Times New Roman" w:eastAsia="Times New Roman" w:hAnsi="Times New Roman" w:cs="Times New Roman"/>
                <w:sz w:val="20"/>
                <w:szCs w:val="20"/>
              </w:rPr>
              <w:t>Проступок</w:t>
            </w:r>
            <w:r w:rsidRPr="00686AF0">
              <w:rPr>
                <w:rFonts w:ascii="Times New Roman" w:eastAsia="Times New Roman" w:hAnsi="Times New Roman" w:cs="Times New Roman"/>
                <w:sz w:val="20"/>
                <w:szCs w:val="20"/>
                <w:lang w:val="en-US"/>
              </w:rPr>
              <w:t xml:space="preserve"> </w:t>
            </w:r>
            <w:r w:rsidRPr="00576FF9">
              <w:rPr>
                <w:rFonts w:ascii="Times New Roman" w:eastAsia="Times New Roman" w:hAnsi="Times New Roman" w:cs="Times New Roman"/>
                <w:sz w:val="20"/>
                <w:szCs w:val="20"/>
              </w:rPr>
              <w:t>аббата</w:t>
            </w:r>
            <w:r w:rsidRPr="00686AF0">
              <w:rPr>
                <w:rFonts w:ascii="Times New Roman" w:eastAsia="Times New Roman" w:hAnsi="Times New Roman" w:cs="Times New Roman"/>
                <w:sz w:val="20"/>
                <w:szCs w:val="20"/>
                <w:lang w:val="en-US"/>
              </w:rPr>
              <w:t xml:space="preserve"> </w:t>
            </w:r>
            <w:r w:rsidRPr="00576FF9">
              <w:rPr>
                <w:rFonts w:ascii="Times New Roman" w:eastAsia="Times New Roman" w:hAnsi="Times New Roman" w:cs="Times New Roman"/>
                <w:sz w:val="20"/>
                <w:szCs w:val="20"/>
              </w:rPr>
              <w:t>Муре</w:t>
            </w:r>
          </w:p>
        </w:tc>
      </w:tr>
      <w:tr w:rsidR="00AA3A84" w:rsidRPr="00576FF9" w14:paraId="6ACA3EEE" w14:textId="77777777" w:rsidTr="00576FF9">
        <w:trPr>
          <w:trHeight w:val="20"/>
        </w:trPr>
        <w:tc>
          <w:tcPr>
            <w:tcW w:w="0" w:type="auto"/>
          </w:tcPr>
          <w:p w14:paraId="5DE5978E" w14:textId="72A1A62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вперемежку</w:t>
            </w:r>
          </w:p>
        </w:tc>
        <w:tc>
          <w:tcPr>
            <w:tcW w:w="0" w:type="auto"/>
          </w:tcPr>
          <w:p w14:paraId="4BF40125" w14:textId="3E6F9E6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Перемежая, чередуя одно с другим. Посадить лук в. с чесноком. // Перемежаясь, чередуясь один с другим. За столом взрослые сидели в. с детьми.</w:t>
            </w:r>
          </w:p>
        </w:tc>
        <w:tc>
          <w:tcPr>
            <w:tcW w:w="0" w:type="auto"/>
          </w:tcPr>
          <w:p w14:paraId="6ADCCB1F" w14:textId="5B1BA6E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719</w:t>
            </w:r>
          </w:p>
        </w:tc>
        <w:tc>
          <w:tcPr>
            <w:tcW w:w="0" w:type="auto"/>
          </w:tcPr>
          <w:p w14:paraId="33694692" w14:textId="4EDF10E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alternately</w:t>
            </w:r>
          </w:p>
        </w:tc>
        <w:tc>
          <w:tcPr>
            <w:tcW w:w="0" w:type="auto"/>
          </w:tcPr>
          <w:p w14:paraId="68C50E80"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EED8702" w14:textId="77777777" w:rsidTr="00576FF9">
        <w:trPr>
          <w:trHeight w:val="20"/>
        </w:trPr>
        <w:tc>
          <w:tcPr>
            <w:tcW w:w="0" w:type="auto"/>
          </w:tcPr>
          <w:p w14:paraId="17995994" w14:textId="5E98936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вровень</w:t>
            </w:r>
          </w:p>
        </w:tc>
        <w:tc>
          <w:tcPr>
            <w:tcW w:w="0" w:type="auto"/>
          </w:tcPr>
          <w:p w14:paraId="710E533C" w14:textId="1E5CEC8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Наравне, одинаково. Лошади шли в. Работали в. &lt;Вровень с кем-чем, предлог. Налить ведро воды в. с краями. Работает в. с молодыми.</w:t>
            </w:r>
          </w:p>
        </w:tc>
        <w:tc>
          <w:tcPr>
            <w:tcW w:w="0" w:type="auto"/>
          </w:tcPr>
          <w:p w14:paraId="4D9C2825" w14:textId="6DEAE3C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713</w:t>
            </w:r>
          </w:p>
        </w:tc>
        <w:tc>
          <w:tcPr>
            <w:tcW w:w="0" w:type="auto"/>
          </w:tcPr>
          <w:p w14:paraId="7ABCFD50" w14:textId="67309F2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even (with), abreast (with), flush (with), level (with)</w:t>
            </w:r>
          </w:p>
        </w:tc>
        <w:tc>
          <w:tcPr>
            <w:tcW w:w="0" w:type="auto"/>
          </w:tcPr>
          <w:p w14:paraId="3F4ED927"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A0EC688" w14:textId="77777777" w:rsidTr="00576FF9">
        <w:trPr>
          <w:trHeight w:val="20"/>
        </w:trPr>
        <w:tc>
          <w:tcPr>
            <w:tcW w:w="0" w:type="auto"/>
          </w:tcPr>
          <w:p w14:paraId="1AC0D772" w14:textId="4F57A4E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взаправду</w:t>
            </w:r>
          </w:p>
        </w:tc>
        <w:tc>
          <w:tcPr>
            <w:tcW w:w="0" w:type="auto"/>
          </w:tcPr>
          <w:p w14:paraId="7315DE91" w14:textId="705E92D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В самом деле, действительно. Это в. было?</w:t>
            </w:r>
          </w:p>
        </w:tc>
        <w:tc>
          <w:tcPr>
            <w:tcW w:w="0" w:type="auto"/>
          </w:tcPr>
          <w:p w14:paraId="29085CAF" w14:textId="773499F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644</w:t>
            </w:r>
          </w:p>
        </w:tc>
        <w:tc>
          <w:tcPr>
            <w:tcW w:w="0" w:type="auto"/>
          </w:tcPr>
          <w:p w14:paraId="40D870BA" w14:textId="3803CB2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in truth, indeed, really</w:t>
            </w:r>
          </w:p>
        </w:tc>
        <w:tc>
          <w:tcPr>
            <w:tcW w:w="0" w:type="auto"/>
          </w:tcPr>
          <w:p w14:paraId="4A697087" w14:textId="0494C3E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Ну... уже делается поздно, да вообще... вам взаправду пора уже двигать, мистер... </w:t>
            </w:r>
            <w:r w:rsidRPr="00576FF9">
              <w:rPr>
                <w:rFonts w:ascii="Times New Roman" w:eastAsia="Times New Roman" w:hAnsi="Times New Roman" w:cs="Times New Roman"/>
                <w:sz w:val="20"/>
                <w:szCs w:val="20"/>
                <w:lang w:val="en-GB"/>
              </w:rPr>
              <w:t xml:space="preserve">'Well... gettin' late and all... you really ought to go now, Mister —?' </w:t>
            </w:r>
            <w:r w:rsidRPr="00576FF9">
              <w:rPr>
                <w:rFonts w:ascii="Times New Roman" w:eastAsia="Times New Roman" w:hAnsi="Times New Roman" w:cs="Times New Roman"/>
                <w:sz w:val="20"/>
                <w:szCs w:val="20"/>
              </w:rPr>
              <w:lastRenderedPageBreak/>
              <w:t>Кинг, Стивен / Салимов удел King, Stephen / Salem's Lot</w:t>
            </w:r>
          </w:p>
        </w:tc>
      </w:tr>
      <w:tr w:rsidR="00AA3A84" w:rsidRPr="00576FF9" w14:paraId="48E6F75D" w14:textId="77777777" w:rsidTr="00576FF9">
        <w:trPr>
          <w:trHeight w:val="20"/>
        </w:trPr>
        <w:tc>
          <w:tcPr>
            <w:tcW w:w="0" w:type="auto"/>
          </w:tcPr>
          <w:p w14:paraId="5C714595" w14:textId="5A2D162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впопыхах</w:t>
            </w:r>
          </w:p>
        </w:tc>
        <w:tc>
          <w:tcPr>
            <w:tcW w:w="0" w:type="auto"/>
          </w:tcPr>
          <w:p w14:paraId="00875826" w14:textId="0EB7420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Торопливо, крайне спешно; во время спешки; второпях. Всё делалось в. В. забыть ключи.</w:t>
            </w:r>
          </w:p>
        </w:tc>
        <w:tc>
          <w:tcPr>
            <w:tcW w:w="0" w:type="auto"/>
          </w:tcPr>
          <w:p w14:paraId="634D564F" w14:textId="276C4C4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631</w:t>
            </w:r>
          </w:p>
        </w:tc>
        <w:tc>
          <w:tcPr>
            <w:tcW w:w="0" w:type="auto"/>
          </w:tcPr>
          <w:p w14:paraId="28F510DC" w14:textId="00B600F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in a hurry, in one's haste, hastily, in a bustle, hurriedly</w:t>
            </w:r>
          </w:p>
        </w:tc>
        <w:tc>
          <w:tcPr>
            <w:tcW w:w="0" w:type="auto"/>
          </w:tcPr>
          <w:p w14:paraId="5C948609" w14:textId="614F51F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-"Ни-ни-ни!" - вскинулся и засуетился впопыхах Лебедев. </w:t>
            </w:r>
            <w:r w:rsidRPr="00576FF9">
              <w:rPr>
                <w:rFonts w:ascii="Times New Roman" w:eastAsia="Times New Roman" w:hAnsi="Times New Roman" w:cs="Times New Roman"/>
                <w:sz w:val="20"/>
                <w:szCs w:val="20"/>
                <w:lang w:val="en-GB"/>
              </w:rPr>
              <w:t xml:space="preserve">"Oh!no, no!" - said Lebedeff, hurriedly. </w:t>
            </w:r>
            <w:r w:rsidRPr="00576FF9">
              <w:rPr>
                <w:rFonts w:ascii="Times New Roman" w:eastAsia="Times New Roman" w:hAnsi="Times New Roman" w:cs="Times New Roman"/>
                <w:sz w:val="20"/>
                <w:szCs w:val="20"/>
              </w:rPr>
              <w:t>Dostoevsky, Fyodor / Idiot Достоевский, Фёдор / Идиот</w:t>
            </w:r>
          </w:p>
        </w:tc>
      </w:tr>
      <w:tr w:rsidR="00AA3A84" w:rsidRPr="00576FF9" w14:paraId="7311F49F" w14:textId="77777777" w:rsidTr="00576FF9">
        <w:trPr>
          <w:trHeight w:val="20"/>
        </w:trPr>
        <w:tc>
          <w:tcPr>
            <w:tcW w:w="0" w:type="auto"/>
          </w:tcPr>
          <w:p w14:paraId="5E2B1BBE" w14:textId="3B08CCA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вразрез</w:t>
            </w:r>
          </w:p>
        </w:tc>
        <w:tc>
          <w:tcPr>
            <w:tcW w:w="0" w:type="auto"/>
          </w:tcPr>
          <w:p w14:paraId="36D43711" w14:textId="5B9FBFA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 чем. Разг. Вопреки, резко противореча. Действовать в. с инструкцией. Воспитание в семье шло в. с воспитанием в школе. II. предлог. чему. Наперерез. Катер шёл вразрез волнам.</w:t>
            </w:r>
          </w:p>
        </w:tc>
        <w:tc>
          <w:tcPr>
            <w:tcW w:w="0" w:type="auto"/>
          </w:tcPr>
          <w:p w14:paraId="0651685D" w14:textId="1A88C1E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628</w:t>
            </w:r>
          </w:p>
        </w:tc>
        <w:tc>
          <w:tcPr>
            <w:tcW w:w="0" w:type="auto"/>
          </w:tcPr>
          <w:p w14:paraId="7C1D5B73" w14:textId="0B83E9B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counter to, contrary to, against</w:t>
            </w:r>
          </w:p>
        </w:tc>
        <w:tc>
          <w:tcPr>
            <w:tcW w:w="0" w:type="auto"/>
          </w:tcPr>
          <w:p w14:paraId="0D4A364E" w14:textId="5EAA557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Но это идет вразрез со всеми нашими традициями, — сказал Зануда, когда мистер Перкинс поделился с ним своими проектами. </w:t>
            </w:r>
            <w:r w:rsidRPr="00576FF9">
              <w:rPr>
                <w:rFonts w:ascii="Times New Roman" w:eastAsia="Times New Roman" w:hAnsi="Times New Roman" w:cs="Times New Roman"/>
                <w:sz w:val="20"/>
                <w:szCs w:val="20"/>
                <w:lang w:val="en-GB"/>
              </w:rPr>
              <w:t xml:space="preserve">"It's against all our traditions," said Sighs, when Mr. Perkins made the suggestion to him. </w:t>
            </w:r>
            <w:r w:rsidRPr="00576FF9">
              <w:rPr>
                <w:rFonts w:ascii="Times New Roman" w:eastAsia="Times New Roman" w:hAnsi="Times New Roman" w:cs="Times New Roman"/>
                <w:sz w:val="20"/>
                <w:szCs w:val="20"/>
              </w:rPr>
              <w:t>Моэм</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Сомерсет</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Бремя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страстей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человеческих</w:t>
            </w:r>
            <w:r w:rsidRPr="00576FF9">
              <w:rPr>
                <w:rFonts w:ascii="Times New Roman" w:eastAsia="Times New Roman" w:hAnsi="Times New Roman" w:cs="Times New Roman"/>
                <w:sz w:val="20"/>
                <w:szCs w:val="20"/>
                <w:lang w:val="en-GB"/>
              </w:rPr>
              <w:t xml:space="preserve"> Maugham, Somerset / Of Human Bondage</w:t>
            </w:r>
          </w:p>
        </w:tc>
      </w:tr>
      <w:tr w:rsidR="00AA3A84" w:rsidRPr="00576FF9" w14:paraId="691E3786" w14:textId="77777777" w:rsidTr="00576FF9">
        <w:trPr>
          <w:trHeight w:val="20"/>
        </w:trPr>
        <w:tc>
          <w:tcPr>
            <w:tcW w:w="0" w:type="auto"/>
          </w:tcPr>
          <w:p w14:paraId="2A1BC91D" w14:textId="479EA33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навзрыд</w:t>
            </w:r>
          </w:p>
        </w:tc>
        <w:tc>
          <w:tcPr>
            <w:tcW w:w="0" w:type="auto"/>
          </w:tcPr>
          <w:p w14:paraId="06FF26D2" w14:textId="2BE7F95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Плакать навзрыд. Плакать громко, судорожно.</w:t>
            </w:r>
          </w:p>
        </w:tc>
        <w:tc>
          <w:tcPr>
            <w:tcW w:w="0" w:type="auto"/>
          </w:tcPr>
          <w:p w14:paraId="0580EC22" w14:textId="7D54D38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628</w:t>
            </w:r>
          </w:p>
        </w:tc>
        <w:tc>
          <w:tcPr>
            <w:tcW w:w="0" w:type="auto"/>
          </w:tcPr>
          <w:p w14:paraId="3DEF7D6A" w14:textId="3A43848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violently</w:t>
            </w:r>
          </w:p>
        </w:tc>
        <w:tc>
          <w:tcPr>
            <w:tcW w:w="0" w:type="auto"/>
          </w:tcPr>
          <w:p w14:paraId="27AB13AA" w14:textId="4B3F5E5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Полечка припала к ногам матери и целовала их, плача навзрыд. </w:t>
            </w:r>
            <w:r w:rsidRPr="00576FF9">
              <w:rPr>
                <w:rFonts w:ascii="Times New Roman" w:eastAsia="Times New Roman" w:hAnsi="Times New Roman" w:cs="Times New Roman"/>
                <w:sz w:val="20"/>
                <w:szCs w:val="20"/>
                <w:lang w:val="en-GB"/>
              </w:rPr>
              <w:t xml:space="preserve">Polenka threw herself at her mother's feet, kissing them and weeping violently.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r w:rsidRPr="00576FF9">
              <w:rPr>
                <w:rFonts w:ascii="Times New Roman" w:eastAsia="Times New Roman" w:hAnsi="Times New Roman" w:cs="Times New Roman"/>
                <w:sz w:val="20"/>
                <w:szCs w:val="20"/>
                <w:lang w:val="en-GB"/>
              </w:rPr>
              <w:t xml:space="preserve"> Dostoevsky, Fyodor / Crime and Punishment</w:t>
            </w:r>
          </w:p>
        </w:tc>
      </w:tr>
      <w:tr w:rsidR="00AA3A84" w:rsidRPr="00576FF9" w14:paraId="4066D349" w14:textId="77777777" w:rsidTr="00576FF9">
        <w:trPr>
          <w:trHeight w:val="20"/>
        </w:trPr>
        <w:tc>
          <w:tcPr>
            <w:tcW w:w="0" w:type="auto"/>
          </w:tcPr>
          <w:p w14:paraId="26930A99" w14:textId="59133E1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аккурат</w:t>
            </w:r>
          </w:p>
        </w:tc>
        <w:tc>
          <w:tcPr>
            <w:tcW w:w="0" w:type="auto"/>
          </w:tcPr>
          <w:p w14:paraId="720A550A" w14:textId="5242F12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и в функц. сказ. В точности, как положено, как следует. Не беспокойтесь, всё будет в аккурате.</w:t>
            </w:r>
          </w:p>
        </w:tc>
        <w:tc>
          <w:tcPr>
            <w:tcW w:w="0" w:type="auto"/>
          </w:tcPr>
          <w:p w14:paraId="116D4916" w14:textId="6D2AEA8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624</w:t>
            </w:r>
          </w:p>
        </w:tc>
        <w:tc>
          <w:tcPr>
            <w:tcW w:w="0" w:type="auto"/>
          </w:tcPr>
          <w:p w14:paraId="28998C90" w14:textId="2273B96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exactly, precisely, just</w:t>
            </w:r>
          </w:p>
        </w:tc>
        <w:tc>
          <w:tcPr>
            <w:tcW w:w="0" w:type="auto"/>
          </w:tcPr>
          <w:p w14:paraId="25B2334D" w14:textId="4C9B4F3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Два прежних раза она переносилась в Мальчишечью луну аккурат перед сумерками. Так чего удивляться, если и теперь оказалась там именно в это время суток? </w:t>
            </w:r>
            <w:r w:rsidRPr="00576FF9">
              <w:rPr>
                <w:rFonts w:ascii="Times New Roman" w:eastAsia="Times New Roman" w:hAnsi="Times New Roman" w:cs="Times New Roman"/>
                <w:sz w:val="20"/>
                <w:szCs w:val="20"/>
                <w:lang w:val="en-GB"/>
              </w:rPr>
              <w:t xml:space="preserve">She had come just before twilight on her previous two trips; was it any wonder it was just before twilight again? </w:t>
            </w:r>
            <w:r w:rsidRPr="00576FF9">
              <w:rPr>
                <w:rFonts w:ascii="Times New Roman" w:eastAsia="Times New Roman" w:hAnsi="Times New Roman" w:cs="Times New Roman"/>
                <w:sz w:val="20"/>
                <w:szCs w:val="20"/>
              </w:rPr>
              <w:t>Кинг, Стивен / История Лизи King, Stephen / Lisey's story</w:t>
            </w:r>
          </w:p>
        </w:tc>
      </w:tr>
      <w:tr w:rsidR="00AA3A84" w:rsidRPr="00576FF9" w14:paraId="3FF6F5CB" w14:textId="77777777" w:rsidTr="00576FF9">
        <w:trPr>
          <w:trHeight w:val="20"/>
        </w:trPr>
        <w:tc>
          <w:tcPr>
            <w:tcW w:w="0" w:type="auto"/>
          </w:tcPr>
          <w:p w14:paraId="5B45460F" w14:textId="7D3C06A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крадучись</w:t>
            </w:r>
          </w:p>
        </w:tc>
        <w:tc>
          <w:tcPr>
            <w:tcW w:w="0" w:type="auto"/>
          </w:tcPr>
          <w:p w14:paraId="0B9D869E" w14:textId="02D7AAD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Украдкой, тайком, скрытно. К. подойти к дому. К. от матери читать по ночам.</w:t>
            </w:r>
          </w:p>
        </w:tc>
        <w:tc>
          <w:tcPr>
            <w:tcW w:w="0" w:type="auto"/>
          </w:tcPr>
          <w:p w14:paraId="354214B8" w14:textId="26C24EF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616</w:t>
            </w:r>
          </w:p>
        </w:tc>
        <w:tc>
          <w:tcPr>
            <w:tcW w:w="0" w:type="auto"/>
          </w:tcPr>
          <w:p w14:paraId="4321AEF6" w14:textId="075CA83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stealthily</w:t>
            </w:r>
          </w:p>
        </w:tc>
        <w:tc>
          <w:tcPr>
            <w:tcW w:w="0" w:type="auto"/>
          </w:tcPr>
          <w:p w14:paraId="7E41DE38" w14:textId="08AEE75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Я шел крадучись, я не знал, что мне делать с моим крепким и свежим телом среди этой трагической толпы, которая отдыхала. </w:t>
            </w:r>
            <w:r w:rsidRPr="00576FF9">
              <w:rPr>
                <w:rFonts w:ascii="Times New Roman" w:eastAsia="Times New Roman" w:hAnsi="Times New Roman" w:cs="Times New Roman"/>
                <w:sz w:val="20"/>
                <w:szCs w:val="20"/>
                <w:lang w:val="en-GB"/>
              </w:rPr>
              <w:t xml:space="preserve">I walked stealthily, I didn't know what to do with my hard, vigorous body in the midst of this tragic, relaxed crowd. </w:t>
            </w:r>
            <w:r w:rsidRPr="00576FF9">
              <w:rPr>
                <w:rFonts w:ascii="Times New Roman" w:eastAsia="Times New Roman" w:hAnsi="Times New Roman" w:cs="Times New Roman"/>
                <w:sz w:val="20"/>
                <w:szCs w:val="20"/>
              </w:rPr>
              <w:t>Сартр, Жан-Поль / Тошнота Sartre, Jean-Paul / Nausea</w:t>
            </w:r>
          </w:p>
        </w:tc>
      </w:tr>
      <w:tr w:rsidR="00AA3A84" w:rsidRPr="00576FF9" w14:paraId="6C52D2AF" w14:textId="77777777" w:rsidTr="00576FF9">
        <w:trPr>
          <w:trHeight w:val="20"/>
        </w:trPr>
        <w:tc>
          <w:tcPr>
            <w:tcW w:w="0" w:type="auto"/>
          </w:tcPr>
          <w:p w14:paraId="4668D5F4" w14:textId="38EE549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вслепую</w:t>
            </w:r>
          </w:p>
        </w:tc>
        <w:tc>
          <w:tcPr>
            <w:tcW w:w="0" w:type="auto"/>
          </w:tcPr>
          <w:p w14:paraId="3EE4CA95" w14:textId="2A2F159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Разг. 1. Не видя чего-л. или не глядя на что-л. Двигаться в темноте в. Печатать на машинке в. Играть в шахматы в. (не глядя на доску). Лететь в. (в условиях плохой видимости, ориентируясь по приборам - о самолёте). 2. Не зная обстановки, обстоятельств, </w:t>
            </w:r>
            <w:r w:rsidRPr="00576FF9">
              <w:rPr>
                <w:rFonts w:ascii="Times New Roman" w:eastAsia="Times New Roman" w:hAnsi="Times New Roman" w:cs="Times New Roman"/>
                <w:sz w:val="20"/>
                <w:szCs w:val="20"/>
              </w:rPr>
              <w:lastRenderedPageBreak/>
              <w:t>условий, не разобравшись в них; наугад. Действовать, решать в.</w:t>
            </w:r>
          </w:p>
        </w:tc>
        <w:tc>
          <w:tcPr>
            <w:tcW w:w="0" w:type="auto"/>
          </w:tcPr>
          <w:p w14:paraId="6A3C80E8" w14:textId="6B5C36A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606</w:t>
            </w:r>
          </w:p>
        </w:tc>
        <w:tc>
          <w:tcPr>
            <w:tcW w:w="0" w:type="auto"/>
          </w:tcPr>
          <w:p w14:paraId="2E2A28C3" w14:textId="4BAA1EC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blind(ly), blindfolded, at random (</w:t>
            </w:r>
            <w:r w:rsidRPr="00576FF9">
              <w:rPr>
                <w:rFonts w:ascii="Times New Roman" w:eastAsia="Times New Roman" w:hAnsi="Times New Roman" w:cs="Times New Roman"/>
                <w:sz w:val="20"/>
                <w:szCs w:val="20"/>
              </w:rPr>
              <w:t>наугад</w:t>
            </w:r>
            <w:r w:rsidRPr="00576FF9">
              <w:rPr>
                <w:rFonts w:ascii="Times New Roman" w:eastAsia="Times New Roman" w:hAnsi="Times New Roman" w:cs="Times New Roman"/>
                <w:sz w:val="20"/>
                <w:szCs w:val="20"/>
                <w:lang w:val="en-GB"/>
              </w:rPr>
              <w:t>); in the dark</w:t>
            </w:r>
          </w:p>
        </w:tc>
        <w:tc>
          <w:tcPr>
            <w:tcW w:w="0" w:type="auto"/>
          </w:tcPr>
          <w:p w14:paraId="226A8A92" w14:textId="586B9E6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Будучи зверями, темняки поначалу атаковали вслепую, как и положено животным, но они вовсе не были побеждены окончательно. </w:t>
            </w:r>
            <w:r w:rsidRPr="00576FF9">
              <w:rPr>
                <w:rFonts w:ascii="Times New Roman" w:eastAsia="Times New Roman" w:hAnsi="Times New Roman" w:cs="Times New Roman"/>
                <w:sz w:val="20"/>
                <w:szCs w:val="20"/>
                <w:lang w:val="en-GB"/>
              </w:rPr>
              <w:t xml:space="preserve">Its animal side had attacked blindly at first, as darklings always did, but it wasn’t beaten yet. </w:t>
            </w:r>
            <w:r w:rsidRPr="00576FF9">
              <w:rPr>
                <w:rFonts w:ascii="Times New Roman" w:eastAsia="Times New Roman" w:hAnsi="Times New Roman" w:cs="Times New Roman"/>
                <w:sz w:val="20"/>
                <w:szCs w:val="20"/>
              </w:rPr>
              <w:t>Вестерфельд, Скотт / Тайный час Westerfeld, Scott / The Secret Hour</w:t>
            </w:r>
          </w:p>
        </w:tc>
      </w:tr>
      <w:tr w:rsidR="00AA3A84" w:rsidRPr="00576FF9" w14:paraId="3AC63290" w14:textId="77777777" w:rsidTr="00576FF9">
        <w:trPr>
          <w:trHeight w:val="20"/>
        </w:trPr>
        <w:tc>
          <w:tcPr>
            <w:tcW w:w="0" w:type="auto"/>
          </w:tcPr>
          <w:p w14:paraId="4A8203F3" w14:textId="0FCC77A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вброд</w:t>
            </w:r>
          </w:p>
        </w:tc>
        <w:tc>
          <w:tcPr>
            <w:tcW w:w="0" w:type="auto"/>
          </w:tcPr>
          <w:p w14:paraId="78DE6321" w14:textId="3215E6E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 мелком месте, по дну (реки, озера и т.п.); не вплавь. Переправляться в. Перейти речку в.</w:t>
            </w:r>
          </w:p>
        </w:tc>
        <w:tc>
          <w:tcPr>
            <w:tcW w:w="0" w:type="auto"/>
          </w:tcPr>
          <w:p w14:paraId="068DF1BC" w14:textId="0D48808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596</w:t>
            </w:r>
          </w:p>
        </w:tc>
        <w:tc>
          <w:tcPr>
            <w:tcW w:w="0" w:type="auto"/>
          </w:tcPr>
          <w:p w14:paraId="0E7F7FCF" w14:textId="3177914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across</w:t>
            </w:r>
          </w:p>
        </w:tc>
        <w:tc>
          <w:tcPr>
            <w:tcW w:w="0" w:type="auto"/>
          </w:tcPr>
          <w:p w14:paraId="4C56D8C1" w14:textId="530C0A0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Как уже видно из рассказанного, прежде чем добраться до той части порогов, которую можно было перейти вброд, Джасперу и могиканину предстояло переплыть глубокую протоку со стремительным течением. </w:t>
            </w:r>
            <w:r w:rsidRPr="00576FF9">
              <w:rPr>
                <w:rFonts w:ascii="Times New Roman" w:eastAsia="Times New Roman" w:hAnsi="Times New Roman" w:cs="Times New Roman"/>
                <w:sz w:val="20"/>
                <w:szCs w:val="20"/>
                <w:lang w:val="en-GB"/>
              </w:rPr>
              <w:t xml:space="preserve">It will be understood that the two adventurers were compelled to swim across a deep and rapid channel before they could reach a part of the rift that admitted of wading. </w:t>
            </w:r>
            <w:r w:rsidRPr="00576FF9">
              <w:rPr>
                <w:rFonts w:ascii="Times New Roman" w:eastAsia="Times New Roman" w:hAnsi="Times New Roman" w:cs="Times New Roman"/>
                <w:sz w:val="20"/>
                <w:szCs w:val="20"/>
              </w:rPr>
              <w:t>Купер</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Джеймс</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Фенимор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Следопыт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или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берегах</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Онтарио</w:t>
            </w:r>
            <w:r w:rsidRPr="00576FF9">
              <w:rPr>
                <w:rFonts w:ascii="Times New Roman" w:eastAsia="Times New Roman" w:hAnsi="Times New Roman" w:cs="Times New Roman"/>
                <w:sz w:val="20"/>
                <w:szCs w:val="20"/>
                <w:lang w:val="en-GB"/>
              </w:rPr>
              <w:t xml:space="preserve"> Cooper, James Fenimore / The Pathfinder, or, the Inland Sea</w:t>
            </w:r>
          </w:p>
        </w:tc>
      </w:tr>
      <w:tr w:rsidR="00AA3A84" w:rsidRPr="00576FF9" w14:paraId="7F9632C2" w14:textId="77777777" w:rsidTr="00576FF9">
        <w:trPr>
          <w:trHeight w:val="20"/>
        </w:trPr>
        <w:tc>
          <w:tcPr>
            <w:tcW w:w="0" w:type="auto"/>
          </w:tcPr>
          <w:p w14:paraId="06F73D9A" w14:textId="0FEA3CA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вкось</w:t>
            </w:r>
          </w:p>
        </w:tc>
        <w:tc>
          <w:tcPr>
            <w:tcW w:w="0" w:type="auto"/>
          </w:tcPr>
          <w:p w14:paraId="5602E22F" w14:textId="2824823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В косом направлении, наискось. Глядеть в. (в сторону). &lt;Вкривь и вкось (см. Вкривь).</w:t>
            </w:r>
          </w:p>
        </w:tc>
        <w:tc>
          <w:tcPr>
            <w:tcW w:w="0" w:type="auto"/>
          </w:tcPr>
          <w:p w14:paraId="47AC097A" w14:textId="1BA46BB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569</w:t>
            </w:r>
          </w:p>
        </w:tc>
        <w:tc>
          <w:tcPr>
            <w:tcW w:w="0" w:type="auto"/>
          </w:tcPr>
          <w:p w14:paraId="2DF47672" w14:textId="0DC64A3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wrong</w:t>
            </w:r>
          </w:p>
        </w:tc>
        <w:tc>
          <w:tcPr>
            <w:tcW w:w="0" w:type="auto"/>
          </w:tcPr>
          <w:p w14:paraId="1670C730" w14:textId="0B19F2E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В противном случае все пошло бы вкривь и вкось. </w:t>
            </w:r>
            <w:r w:rsidRPr="00576FF9">
              <w:rPr>
                <w:rFonts w:ascii="Times New Roman" w:eastAsia="Times New Roman" w:hAnsi="Times New Roman" w:cs="Times New Roman"/>
                <w:sz w:val="20"/>
                <w:szCs w:val="20"/>
                <w:lang w:val="en-GB"/>
              </w:rPr>
              <w:t xml:space="preserve">Otherwise, very easily things can go wrong. </w:t>
            </w:r>
            <w:r w:rsidRPr="00576FF9">
              <w:rPr>
                <w:rFonts w:ascii="Times New Roman" w:eastAsia="Times New Roman" w:hAnsi="Times New Roman" w:cs="Times New Roman"/>
                <w:sz w:val="20"/>
                <w:szCs w:val="20"/>
              </w:rPr>
              <w:t>Ошо</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Бхагван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Шри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Раджниш</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Джошу</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Рычание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льва</w:t>
            </w:r>
            <w:r w:rsidRPr="00576FF9">
              <w:rPr>
                <w:rFonts w:ascii="Times New Roman" w:eastAsia="Times New Roman" w:hAnsi="Times New Roman" w:cs="Times New Roman"/>
                <w:sz w:val="20"/>
                <w:szCs w:val="20"/>
                <w:lang w:val="en-GB"/>
              </w:rPr>
              <w:t xml:space="preserve"> Osho, Bhagvan Shree Rajneesh / Joshu - The Lion's Roar</w:t>
            </w:r>
          </w:p>
        </w:tc>
      </w:tr>
      <w:tr w:rsidR="00AA3A84" w:rsidRPr="00576FF9" w14:paraId="00F30CE9" w14:textId="77777777" w:rsidTr="00576FF9">
        <w:trPr>
          <w:trHeight w:val="20"/>
        </w:trPr>
        <w:tc>
          <w:tcPr>
            <w:tcW w:w="0" w:type="auto"/>
          </w:tcPr>
          <w:p w14:paraId="4A125BF7" w14:textId="7D894AD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впотьмах</w:t>
            </w:r>
          </w:p>
        </w:tc>
        <w:tc>
          <w:tcPr>
            <w:tcW w:w="0" w:type="auto"/>
          </w:tcPr>
          <w:p w14:paraId="3D5EFCAE" w14:textId="1709AED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 темноте, в потёмках. Сидеть в. Наткнуться в. на кого-л.</w:t>
            </w:r>
          </w:p>
        </w:tc>
        <w:tc>
          <w:tcPr>
            <w:tcW w:w="0" w:type="auto"/>
          </w:tcPr>
          <w:p w14:paraId="00107E60" w14:textId="69845A1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552</w:t>
            </w:r>
          </w:p>
        </w:tc>
        <w:tc>
          <w:tcPr>
            <w:tcW w:w="0" w:type="auto"/>
          </w:tcPr>
          <w:p w14:paraId="13CCD037" w14:textId="15823B1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in the dark</w:t>
            </w:r>
          </w:p>
        </w:tc>
        <w:tc>
          <w:tcPr>
            <w:tcW w:w="0" w:type="auto"/>
          </w:tcPr>
          <w:p w14:paraId="335C8F52" w14:textId="4020D2E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Я служу в артиллерии, моя фамилия Бенниль. Только смотрите, не споткнитесь о веревки моей палатки впотьмах. </w:t>
            </w:r>
            <w:r w:rsidRPr="00576FF9">
              <w:rPr>
                <w:rFonts w:ascii="Times New Roman" w:eastAsia="Times New Roman" w:hAnsi="Times New Roman" w:cs="Times New Roman"/>
                <w:sz w:val="20"/>
                <w:szCs w:val="20"/>
                <w:lang w:val="en-GB"/>
              </w:rPr>
              <w:t xml:space="preserve">I'm Bennil of the Gunners-in the artillery lines-and mind you don't fall over my tent-ropes in the dark.' </w:t>
            </w:r>
            <w:r w:rsidRPr="00576FF9">
              <w:rPr>
                <w:rFonts w:ascii="Times New Roman" w:eastAsia="Times New Roman" w:hAnsi="Times New Roman" w:cs="Times New Roman"/>
                <w:sz w:val="20"/>
                <w:szCs w:val="20"/>
              </w:rPr>
              <w:t>Киплинг</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Джозеф</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Редьярд</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Свет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погас</w:t>
            </w:r>
            <w:r w:rsidRPr="00576FF9">
              <w:rPr>
                <w:rFonts w:ascii="Times New Roman" w:eastAsia="Times New Roman" w:hAnsi="Times New Roman" w:cs="Times New Roman"/>
                <w:sz w:val="20"/>
                <w:szCs w:val="20"/>
                <w:lang w:val="en-GB"/>
              </w:rPr>
              <w:t xml:space="preserve"> Kipling, Joseph Rudyard / The Light That Failed</w:t>
            </w:r>
          </w:p>
        </w:tc>
      </w:tr>
      <w:tr w:rsidR="00AA3A84" w:rsidRPr="00576FF9" w14:paraId="0783FFB7" w14:textId="77777777" w:rsidTr="00576FF9">
        <w:trPr>
          <w:trHeight w:val="20"/>
        </w:trPr>
        <w:tc>
          <w:tcPr>
            <w:tcW w:w="0" w:type="auto"/>
          </w:tcPr>
          <w:p w14:paraId="59FAC064" w14:textId="46484FB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взаперти</w:t>
            </w:r>
          </w:p>
        </w:tc>
        <w:tc>
          <w:tcPr>
            <w:tcW w:w="0" w:type="auto"/>
          </w:tcPr>
          <w:p w14:paraId="03B39113" w14:textId="5F282C1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 запертом помещении, под замком; не выходя из помещения, не общаясь с другими людьми. Держать в. кого-л. Просидеть весь день в.</w:t>
            </w:r>
          </w:p>
        </w:tc>
        <w:tc>
          <w:tcPr>
            <w:tcW w:w="0" w:type="auto"/>
          </w:tcPr>
          <w:p w14:paraId="1AD14A17" w14:textId="232FBF0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547</w:t>
            </w:r>
          </w:p>
        </w:tc>
        <w:tc>
          <w:tcPr>
            <w:tcW w:w="0" w:type="auto"/>
          </w:tcPr>
          <w:p w14:paraId="6A141311" w14:textId="79BF44A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in seclusion</w:t>
            </w:r>
          </w:p>
        </w:tc>
        <w:tc>
          <w:tcPr>
            <w:tcW w:w="0" w:type="auto"/>
          </w:tcPr>
          <w:p w14:paraId="1F2C74A7" w14:textId="39B8C85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Прогулки были запрещены, и я все время сидела взаперти, хотя контроль при этом остался получасовой, а не пятиминутный, что было бы неизбежно, будь доктор Стайлз на месте. </w:t>
            </w:r>
            <w:r w:rsidRPr="00576FF9">
              <w:rPr>
                <w:rFonts w:ascii="Times New Roman" w:eastAsia="Times New Roman" w:hAnsi="Times New Roman" w:cs="Times New Roman"/>
                <w:sz w:val="20"/>
                <w:szCs w:val="20"/>
                <w:lang w:val="en-GB"/>
              </w:rPr>
              <w:t xml:space="preserve">I lost my grounds privileges and went back on group, but I kept my half-hour checks and didn't have to go into seclusion like I would if Dr. Stiles had been there. </w:t>
            </w:r>
            <w:r w:rsidRPr="00576FF9">
              <w:rPr>
                <w:rFonts w:ascii="Times New Roman" w:eastAsia="Times New Roman" w:hAnsi="Times New Roman" w:cs="Times New Roman"/>
                <w:sz w:val="20"/>
                <w:szCs w:val="20"/>
              </w:rPr>
              <w:t>Де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Линт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Чарльз</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Покинутые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небеса</w:t>
            </w:r>
            <w:r w:rsidRPr="00576FF9">
              <w:rPr>
                <w:rFonts w:ascii="Times New Roman" w:eastAsia="Times New Roman" w:hAnsi="Times New Roman" w:cs="Times New Roman"/>
                <w:sz w:val="20"/>
                <w:szCs w:val="20"/>
                <w:lang w:val="en-GB"/>
              </w:rPr>
              <w:t xml:space="preserve"> De Lint, Charles / Someplace To Be Flying</w:t>
            </w:r>
          </w:p>
        </w:tc>
      </w:tr>
      <w:tr w:rsidR="00AA3A84" w:rsidRPr="00576FF9" w14:paraId="70F991A1" w14:textId="77777777" w:rsidTr="00576FF9">
        <w:trPr>
          <w:trHeight w:val="20"/>
        </w:trPr>
        <w:tc>
          <w:tcPr>
            <w:tcW w:w="0" w:type="auto"/>
          </w:tcPr>
          <w:p w14:paraId="59075F42" w14:textId="00EA117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напролом</w:t>
            </w:r>
          </w:p>
        </w:tc>
        <w:tc>
          <w:tcPr>
            <w:tcW w:w="0" w:type="auto"/>
          </w:tcPr>
          <w:p w14:paraId="0ADE465D" w14:textId="2EACB8A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Не выбирая пути, прямо, силой преодолевая препятствия. Бежать н. Бойцы шли н. через лес. 2. Не считаясь с обстоятельствами, действуя напрямик, силой. В споре шёл н. Требовать н. отмены приказа.</w:t>
            </w:r>
          </w:p>
        </w:tc>
        <w:tc>
          <w:tcPr>
            <w:tcW w:w="0" w:type="auto"/>
          </w:tcPr>
          <w:p w14:paraId="0C3E1A08" w14:textId="3333CD6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539</w:t>
            </w:r>
          </w:p>
        </w:tc>
        <w:tc>
          <w:tcPr>
            <w:tcW w:w="0" w:type="auto"/>
          </w:tcPr>
          <w:p w14:paraId="457959E1" w14:textId="655B063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straight</w:t>
            </w:r>
          </w:p>
        </w:tc>
        <w:tc>
          <w:tcPr>
            <w:tcW w:w="0" w:type="auto"/>
          </w:tcPr>
          <w:p w14:paraId="5B79F6AF"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BCFD55E" w14:textId="77777777" w:rsidTr="00576FF9">
        <w:trPr>
          <w:trHeight w:val="20"/>
        </w:trPr>
        <w:tc>
          <w:tcPr>
            <w:tcW w:w="0" w:type="auto"/>
          </w:tcPr>
          <w:p w14:paraId="0141FE05" w14:textId="700AA43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походя</w:t>
            </w:r>
          </w:p>
        </w:tc>
        <w:tc>
          <w:tcPr>
            <w:tcW w:w="0" w:type="auto"/>
          </w:tcPr>
          <w:p w14:paraId="5BBAA609" w14:textId="6349C81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На ходу, торопливо, поспешно. Привык есть п. П. схватил плащ и шарф. 2. Заодно, попутно, наряду с другими делами; между прочим. Рейд совершался п. Набросал портрет п. Такие вопросы нельзя решать п. Мог п. оскорбить человека.</w:t>
            </w:r>
          </w:p>
        </w:tc>
        <w:tc>
          <w:tcPr>
            <w:tcW w:w="0" w:type="auto"/>
          </w:tcPr>
          <w:p w14:paraId="22808528" w14:textId="208ED1F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536</w:t>
            </w:r>
          </w:p>
        </w:tc>
        <w:tc>
          <w:tcPr>
            <w:tcW w:w="0" w:type="auto"/>
          </w:tcPr>
          <w:p w14:paraId="37812553" w14:textId="221A750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hastily, on the run, casually, without thinking twice about it</w:t>
            </w:r>
          </w:p>
        </w:tc>
        <w:tc>
          <w:tcPr>
            <w:tcW w:w="0" w:type="auto"/>
          </w:tcPr>
          <w:p w14:paraId="7081BA2A"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3023ED5" w14:textId="77777777" w:rsidTr="00576FF9">
        <w:trPr>
          <w:trHeight w:val="20"/>
        </w:trPr>
        <w:tc>
          <w:tcPr>
            <w:tcW w:w="0" w:type="auto"/>
          </w:tcPr>
          <w:p w14:paraId="5902C675" w14:textId="6C088E7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врассыпную</w:t>
            </w:r>
          </w:p>
        </w:tc>
        <w:tc>
          <w:tcPr>
            <w:tcW w:w="0" w:type="auto"/>
          </w:tcPr>
          <w:p w14:paraId="5A845AC2" w14:textId="1F4F68C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 Рассыпавшись в разные стороны; отдельно, порознь. Орехи полетели на пол в. Сосны растут в. 2. В разные стороны, в разных направлениях (о разбегающихся людях, животных и т.п.). Броситься, пуститься в.</w:t>
            </w:r>
          </w:p>
        </w:tc>
        <w:tc>
          <w:tcPr>
            <w:tcW w:w="0" w:type="auto"/>
          </w:tcPr>
          <w:p w14:paraId="229A9FAB" w14:textId="4472FDB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533</w:t>
            </w:r>
          </w:p>
        </w:tc>
        <w:tc>
          <w:tcPr>
            <w:tcW w:w="0" w:type="auto"/>
          </w:tcPr>
          <w:p w14:paraId="20EC18C6" w14:textId="0A7D5A5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in all directions</w:t>
            </w:r>
          </w:p>
        </w:tc>
        <w:tc>
          <w:tcPr>
            <w:tcW w:w="0" w:type="auto"/>
          </w:tcPr>
          <w:p w14:paraId="1C7F1982"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2E128CD7" w14:textId="77777777" w:rsidTr="00576FF9">
        <w:trPr>
          <w:trHeight w:val="20"/>
        </w:trPr>
        <w:tc>
          <w:tcPr>
            <w:tcW w:w="0" w:type="auto"/>
          </w:tcPr>
          <w:p w14:paraId="7A4D1AC8" w14:textId="06004A5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всласть</w:t>
            </w:r>
          </w:p>
        </w:tc>
        <w:tc>
          <w:tcPr>
            <w:tcW w:w="0" w:type="auto"/>
          </w:tcPr>
          <w:p w14:paraId="7B095F2B" w14:textId="54300FE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До полного удовлетворения; с наслаждением, с удовольствием. Наговориться в. Выспаться в. Налюбоваться в.</w:t>
            </w:r>
          </w:p>
        </w:tc>
        <w:tc>
          <w:tcPr>
            <w:tcW w:w="0" w:type="auto"/>
          </w:tcPr>
          <w:p w14:paraId="3194DFD8" w14:textId="52DE917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526</w:t>
            </w:r>
          </w:p>
        </w:tc>
        <w:tc>
          <w:tcPr>
            <w:tcW w:w="0" w:type="auto"/>
          </w:tcPr>
          <w:p w14:paraId="375C389C" w14:textId="3F7E804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to one's heart content</w:t>
            </w:r>
          </w:p>
        </w:tc>
        <w:tc>
          <w:tcPr>
            <w:tcW w:w="0" w:type="auto"/>
          </w:tcPr>
          <w:p w14:paraId="67F49C06"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02E4FFB3" w14:textId="77777777" w:rsidTr="00576FF9">
        <w:trPr>
          <w:trHeight w:val="20"/>
        </w:trPr>
        <w:tc>
          <w:tcPr>
            <w:tcW w:w="0" w:type="auto"/>
          </w:tcPr>
          <w:p w14:paraId="300A3C52" w14:textId="730D0B8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плашмя</w:t>
            </w:r>
          </w:p>
        </w:tc>
        <w:tc>
          <w:tcPr>
            <w:tcW w:w="0" w:type="auto"/>
          </w:tcPr>
          <w:p w14:paraId="13B8D149" w14:textId="567FEFB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Обращённый плоской, широкой стороной к чему-л. Упасть п. (на спину или грудь). Ударить ладонью п. Бить, рубить п. Положить кирпич п.</w:t>
            </w:r>
          </w:p>
        </w:tc>
        <w:tc>
          <w:tcPr>
            <w:tcW w:w="0" w:type="auto"/>
          </w:tcPr>
          <w:p w14:paraId="3441998A" w14:textId="051B353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523</w:t>
            </w:r>
          </w:p>
        </w:tc>
        <w:tc>
          <w:tcPr>
            <w:tcW w:w="0" w:type="auto"/>
          </w:tcPr>
          <w:p w14:paraId="53AC0991" w14:textId="7FD63A2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flat, flatwise</w:t>
            </w:r>
          </w:p>
        </w:tc>
        <w:tc>
          <w:tcPr>
            <w:tcW w:w="0" w:type="auto"/>
          </w:tcPr>
          <w:p w14:paraId="09F7CFA1"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F9E4F4A" w14:textId="77777777" w:rsidTr="00576FF9">
        <w:trPr>
          <w:trHeight w:val="20"/>
        </w:trPr>
        <w:tc>
          <w:tcPr>
            <w:tcW w:w="0" w:type="auto"/>
          </w:tcPr>
          <w:p w14:paraId="2A60996B" w14:textId="5880DD1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крест-накрест</w:t>
            </w:r>
          </w:p>
        </w:tc>
        <w:tc>
          <w:tcPr>
            <w:tcW w:w="0" w:type="auto"/>
          </w:tcPr>
          <w:p w14:paraId="56EA59E3" w14:textId="62AE210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Взаимно пересекаясь; крестообразно.</w:t>
            </w:r>
          </w:p>
        </w:tc>
        <w:tc>
          <w:tcPr>
            <w:tcW w:w="0" w:type="auto"/>
          </w:tcPr>
          <w:p w14:paraId="77874642" w14:textId="4D36F94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521</w:t>
            </w:r>
          </w:p>
        </w:tc>
        <w:tc>
          <w:tcPr>
            <w:tcW w:w="0" w:type="auto"/>
          </w:tcPr>
          <w:p w14:paraId="1B9F484A" w14:textId="5106789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crosswise</w:t>
            </w:r>
          </w:p>
        </w:tc>
        <w:tc>
          <w:tcPr>
            <w:tcW w:w="0" w:type="auto"/>
          </w:tcPr>
          <w:p w14:paraId="48A51187" w14:textId="004D9B4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Рукоять сабли ударила Родди в лицо, за этим последовал удар плашмя другим клинком. </w:t>
            </w:r>
            <w:r w:rsidRPr="00576FF9">
              <w:rPr>
                <w:rFonts w:ascii="Times New Roman" w:eastAsia="Times New Roman" w:hAnsi="Times New Roman" w:cs="Times New Roman"/>
                <w:sz w:val="20"/>
                <w:szCs w:val="20"/>
                <w:lang w:val="en-GB"/>
              </w:rPr>
              <w:t xml:space="preserve">A hilt smashed Roddy’s face, followed by the flat of the other blade. </w:t>
            </w:r>
            <w:r w:rsidRPr="00576FF9">
              <w:rPr>
                <w:rFonts w:ascii="Times New Roman" w:eastAsia="Times New Roman" w:hAnsi="Times New Roman" w:cs="Times New Roman"/>
                <w:sz w:val="20"/>
                <w:szCs w:val="20"/>
              </w:rPr>
              <w:t>Сальваторе, Роберт / Воин Salvatore, Robert / Sojourn</w:t>
            </w:r>
          </w:p>
        </w:tc>
      </w:tr>
      <w:tr w:rsidR="00AA3A84" w:rsidRPr="00576FF9" w14:paraId="2170675B" w14:textId="77777777" w:rsidTr="00576FF9">
        <w:trPr>
          <w:trHeight w:val="20"/>
        </w:trPr>
        <w:tc>
          <w:tcPr>
            <w:tcW w:w="0" w:type="auto"/>
          </w:tcPr>
          <w:p w14:paraId="23A89A9D" w14:textId="3C4B3C9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навалом</w:t>
            </w:r>
          </w:p>
        </w:tc>
        <w:tc>
          <w:tcPr>
            <w:tcW w:w="0" w:type="auto"/>
          </w:tcPr>
          <w:p w14:paraId="16403668" w14:textId="2D5FB35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 Разг. Беспорядочной кучей. Рюкзаки лежали н. Грузить что-л. н. 2. в функц. сказ. Разг.-сниж. О наличии чего-л. в большом количестве, в избытке. Яблок на рынке н. Счастья н.</w:t>
            </w:r>
          </w:p>
        </w:tc>
        <w:tc>
          <w:tcPr>
            <w:tcW w:w="0" w:type="auto"/>
          </w:tcPr>
          <w:p w14:paraId="3873DE31" w14:textId="4B6ED91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519</w:t>
            </w:r>
          </w:p>
        </w:tc>
        <w:tc>
          <w:tcPr>
            <w:tcW w:w="0" w:type="auto"/>
          </w:tcPr>
          <w:p w14:paraId="501FD04C" w14:textId="768BC0D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piled up, in bulk</w:t>
            </w:r>
          </w:p>
        </w:tc>
        <w:tc>
          <w:tcPr>
            <w:tcW w:w="0" w:type="auto"/>
          </w:tcPr>
          <w:p w14:paraId="6F86CCE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621BB15" w14:textId="77777777" w:rsidTr="00576FF9">
        <w:trPr>
          <w:trHeight w:val="20"/>
        </w:trPr>
        <w:tc>
          <w:tcPr>
            <w:tcW w:w="0" w:type="auto"/>
          </w:tcPr>
          <w:p w14:paraId="6DBD17BA" w14:textId="6A72D93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наотмашь</w:t>
            </w:r>
          </w:p>
        </w:tc>
        <w:tc>
          <w:tcPr>
            <w:tcW w:w="0" w:type="auto"/>
          </w:tcPr>
          <w:p w14:paraId="0A443814" w14:textId="5304FC3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Со всего размаха, размахнувшись. Ударить н.</w:t>
            </w:r>
          </w:p>
        </w:tc>
        <w:tc>
          <w:tcPr>
            <w:tcW w:w="0" w:type="auto"/>
          </w:tcPr>
          <w:p w14:paraId="76281454" w14:textId="014C718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507</w:t>
            </w:r>
          </w:p>
        </w:tc>
        <w:tc>
          <w:tcPr>
            <w:tcW w:w="0" w:type="auto"/>
          </w:tcPr>
          <w:p w14:paraId="7AA0DC23" w14:textId="6CACB7B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backhand, straight-from-the-shoulder</w:t>
            </w:r>
          </w:p>
        </w:tc>
        <w:tc>
          <w:tcPr>
            <w:tcW w:w="0" w:type="auto"/>
          </w:tcPr>
          <w:p w14:paraId="082A3436"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0913C95" w14:textId="77777777" w:rsidTr="00576FF9">
        <w:trPr>
          <w:trHeight w:val="20"/>
        </w:trPr>
        <w:tc>
          <w:tcPr>
            <w:tcW w:w="0" w:type="auto"/>
          </w:tcPr>
          <w:p w14:paraId="77D0BA4D" w14:textId="3911AA2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наперевес</w:t>
            </w:r>
          </w:p>
        </w:tc>
        <w:tc>
          <w:tcPr>
            <w:tcW w:w="0" w:type="auto"/>
          </w:tcPr>
          <w:p w14:paraId="1D880613" w14:textId="75B8522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Перед собой, с наклоном вперёд (о положении винтовки, ружья, пики и т.п.). Держать, взять ружьё н.</w:t>
            </w:r>
          </w:p>
        </w:tc>
        <w:tc>
          <w:tcPr>
            <w:tcW w:w="0" w:type="auto"/>
          </w:tcPr>
          <w:p w14:paraId="065DC22D" w14:textId="3B35B6A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506</w:t>
            </w:r>
          </w:p>
        </w:tc>
        <w:tc>
          <w:tcPr>
            <w:tcW w:w="0" w:type="auto"/>
          </w:tcPr>
          <w:p w14:paraId="55EEDF76" w14:textId="16AC2B8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atilt; in a horizontal position; tilted forwards</w:t>
            </w:r>
          </w:p>
        </w:tc>
        <w:tc>
          <w:tcPr>
            <w:tcW w:w="0" w:type="auto"/>
          </w:tcPr>
          <w:p w14:paraId="47FF84AA"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0BD146F" w14:textId="77777777" w:rsidTr="00576FF9">
        <w:trPr>
          <w:trHeight w:val="20"/>
        </w:trPr>
        <w:tc>
          <w:tcPr>
            <w:tcW w:w="0" w:type="auto"/>
          </w:tcPr>
          <w:p w14:paraId="65C1FF7B" w14:textId="660DFF1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вскачь</w:t>
            </w:r>
          </w:p>
        </w:tc>
        <w:tc>
          <w:tcPr>
            <w:tcW w:w="0" w:type="auto"/>
          </w:tcPr>
          <w:p w14:paraId="5E72F869" w14:textId="41FF8ED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Скачками, галопом; очень быстро. Нестись, пуститься в. Лошади с места взяли в.</w:t>
            </w:r>
          </w:p>
        </w:tc>
        <w:tc>
          <w:tcPr>
            <w:tcW w:w="0" w:type="auto"/>
          </w:tcPr>
          <w:p w14:paraId="7BB0AF1B" w14:textId="0417892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482</w:t>
            </w:r>
          </w:p>
        </w:tc>
        <w:tc>
          <w:tcPr>
            <w:tcW w:w="0" w:type="auto"/>
          </w:tcPr>
          <w:p w14:paraId="443A8C47" w14:textId="15F555B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at a gallop</w:t>
            </w:r>
          </w:p>
        </w:tc>
        <w:tc>
          <w:tcPr>
            <w:tcW w:w="0" w:type="auto"/>
          </w:tcPr>
          <w:p w14:paraId="1524682C" w14:textId="7FE712D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Хочу, чтобы беспременно вскачь пошла!.. </w:t>
            </w:r>
            <w:r w:rsidRPr="00576FF9">
              <w:rPr>
                <w:rFonts w:ascii="Times New Roman" w:eastAsia="Times New Roman" w:hAnsi="Times New Roman" w:cs="Times New Roman"/>
                <w:sz w:val="20"/>
                <w:szCs w:val="20"/>
                <w:lang w:val="en-GB"/>
              </w:rPr>
              <w:t xml:space="preserve">I will have her go at a gallop!..." Dostoevsky, Fyodor / Crime and Punishment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p>
        </w:tc>
      </w:tr>
      <w:tr w:rsidR="00AA3A84" w:rsidRPr="00576FF9" w14:paraId="08A1B6BD" w14:textId="77777777" w:rsidTr="00576FF9">
        <w:trPr>
          <w:trHeight w:val="20"/>
        </w:trPr>
        <w:tc>
          <w:tcPr>
            <w:tcW w:w="0" w:type="auto"/>
          </w:tcPr>
          <w:p w14:paraId="727590C6" w14:textId="5EC9CFF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вплавь</w:t>
            </w:r>
          </w:p>
        </w:tc>
        <w:tc>
          <w:tcPr>
            <w:tcW w:w="0" w:type="auto"/>
          </w:tcPr>
          <w:p w14:paraId="233FF817" w14:textId="7F3D04A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Плывя по воде. Переправиться через реку в. Пуститься к берегу в.</w:t>
            </w:r>
          </w:p>
        </w:tc>
        <w:tc>
          <w:tcPr>
            <w:tcW w:w="0" w:type="auto"/>
          </w:tcPr>
          <w:p w14:paraId="681D3D14" w14:textId="62E99D5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471</w:t>
            </w:r>
          </w:p>
        </w:tc>
        <w:tc>
          <w:tcPr>
            <w:tcW w:w="0" w:type="auto"/>
          </w:tcPr>
          <w:p w14:paraId="44BD2758" w14:textId="3746F94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by swimming</w:t>
            </w:r>
          </w:p>
        </w:tc>
        <w:tc>
          <w:tcPr>
            <w:tcW w:w="0" w:type="auto"/>
          </w:tcPr>
          <w:p w14:paraId="279B3735"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0827006" w14:textId="77777777" w:rsidTr="00576FF9">
        <w:trPr>
          <w:trHeight w:val="20"/>
        </w:trPr>
        <w:tc>
          <w:tcPr>
            <w:tcW w:w="0" w:type="auto"/>
          </w:tcPr>
          <w:p w14:paraId="71263D13" w14:textId="38D6531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кубарем</w:t>
            </w:r>
          </w:p>
        </w:tc>
        <w:tc>
          <w:tcPr>
            <w:tcW w:w="0" w:type="auto"/>
          </w:tcPr>
          <w:p w14:paraId="6301F178" w14:textId="113D7C1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Перевёртываясь, кувыркаясь при движении, падении. К. скатиться с лестницы. Вылететь из седла, к. перевернувшись в воздухе. // Стремительно, очень быстро. К. выскочить из комнаты.</w:t>
            </w:r>
          </w:p>
        </w:tc>
        <w:tc>
          <w:tcPr>
            <w:tcW w:w="0" w:type="auto"/>
          </w:tcPr>
          <w:p w14:paraId="5C997444" w14:textId="7ECE015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471</w:t>
            </w:r>
          </w:p>
        </w:tc>
        <w:tc>
          <w:tcPr>
            <w:tcW w:w="0" w:type="auto"/>
          </w:tcPr>
          <w:p w14:paraId="060E2F38" w14:textId="4016BDB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head over heels</w:t>
            </w:r>
          </w:p>
        </w:tc>
        <w:tc>
          <w:tcPr>
            <w:tcW w:w="0" w:type="auto"/>
          </w:tcPr>
          <w:p w14:paraId="69363B00"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014FC05C" w14:textId="77777777" w:rsidTr="00576FF9">
        <w:trPr>
          <w:trHeight w:val="20"/>
        </w:trPr>
        <w:tc>
          <w:tcPr>
            <w:tcW w:w="0" w:type="auto"/>
          </w:tcPr>
          <w:p w14:paraId="12D26607" w14:textId="43794EE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вповалку</w:t>
            </w:r>
          </w:p>
        </w:tc>
        <w:tc>
          <w:tcPr>
            <w:tcW w:w="0" w:type="auto"/>
          </w:tcPr>
          <w:p w14:paraId="2CA0C6D4" w14:textId="1FD5C97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Беспорядочно улегшись один возле другого. Спать на полу в.</w:t>
            </w:r>
          </w:p>
        </w:tc>
        <w:tc>
          <w:tcPr>
            <w:tcW w:w="0" w:type="auto"/>
          </w:tcPr>
          <w:p w14:paraId="2EF873E8" w14:textId="679DCAB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449</w:t>
            </w:r>
          </w:p>
        </w:tc>
        <w:tc>
          <w:tcPr>
            <w:tcW w:w="0" w:type="auto"/>
          </w:tcPr>
          <w:p w14:paraId="0C834A4D" w14:textId="2B77BAE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side by side</w:t>
            </w:r>
          </w:p>
        </w:tc>
        <w:tc>
          <w:tcPr>
            <w:tcW w:w="0" w:type="auto"/>
          </w:tcPr>
          <w:p w14:paraId="23C6163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D5FB171" w14:textId="77777777" w:rsidTr="00576FF9">
        <w:trPr>
          <w:trHeight w:val="20"/>
        </w:trPr>
        <w:tc>
          <w:tcPr>
            <w:tcW w:w="0" w:type="auto"/>
          </w:tcPr>
          <w:p w14:paraId="0011B8BB" w14:textId="2B4B297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нарасхват</w:t>
            </w:r>
          </w:p>
        </w:tc>
        <w:tc>
          <w:tcPr>
            <w:tcW w:w="0" w:type="auto"/>
          </w:tcPr>
          <w:p w14:paraId="42E890CF" w14:textId="7D83388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Разг. Стараясь захватить, получить первым или перехватить друг у друга. Книгу покупают н. Билеты брали н. 2. в функц. сказ. Пользуется большим спросом. Телевизоры сейчас н. Лектор был н. На танцах все девушки просто н.</w:t>
            </w:r>
          </w:p>
        </w:tc>
        <w:tc>
          <w:tcPr>
            <w:tcW w:w="0" w:type="auto"/>
          </w:tcPr>
          <w:p w14:paraId="6F083BDA" w14:textId="2E1CCC5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446</w:t>
            </w:r>
          </w:p>
        </w:tc>
        <w:tc>
          <w:tcPr>
            <w:tcW w:w="0" w:type="auto"/>
          </w:tcPr>
          <w:p w14:paraId="29ECFBD4" w14:textId="21D8071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greedily; like hot cakes</w:t>
            </w:r>
          </w:p>
        </w:tc>
        <w:tc>
          <w:tcPr>
            <w:tcW w:w="0" w:type="auto"/>
          </w:tcPr>
          <w:p w14:paraId="0385C192"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264E761D" w14:textId="77777777" w:rsidTr="00576FF9">
        <w:trPr>
          <w:trHeight w:val="20"/>
        </w:trPr>
        <w:tc>
          <w:tcPr>
            <w:tcW w:w="0" w:type="auto"/>
          </w:tcPr>
          <w:p w14:paraId="58E5DDFB" w14:textId="7794BCE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взахлёб</w:t>
            </w:r>
          </w:p>
        </w:tc>
        <w:tc>
          <w:tcPr>
            <w:tcW w:w="0" w:type="auto"/>
          </w:tcPr>
          <w:p w14:paraId="0581CC51" w14:textId="201F783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Захлёбываясь. Пить в. Плакать в. (очень сильно, навзрыд). 2. Увлечённо, страстно (обычно торопливо). Читать в., рассказывать в. В. хвалят кого-л.</w:t>
            </w:r>
          </w:p>
        </w:tc>
        <w:tc>
          <w:tcPr>
            <w:tcW w:w="0" w:type="auto"/>
          </w:tcPr>
          <w:p w14:paraId="5F87E2A4" w14:textId="72543D9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422</w:t>
            </w:r>
          </w:p>
        </w:tc>
        <w:tc>
          <w:tcPr>
            <w:tcW w:w="0" w:type="auto"/>
          </w:tcPr>
          <w:p w14:paraId="7B0E95A6" w14:textId="24CB684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excitedly, effusively</w:t>
            </w:r>
          </w:p>
        </w:tc>
        <w:tc>
          <w:tcPr>
            <w:tcW w:w="0" w:type="auto"/>
          </w:tcPr>
          <w:p w14:paraId="79900CF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29B69E2C" w14:textId="77777777" w:rsidTr="00576FF9">
        <w:trPr>
          <w:trHeight w:val="20"/>
        </w:trPr>
        <w:tc>
          <w:tcPr>
            <w:tcW w:w="0" w:type="auto"/>
          </w:tcPr>
          <w:p w14:paraId="7AFC0748" w14:textId="2A6C3C0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потихонечку</w:t>
            </w:r>
          </w:p>
        </w:tc>
        <w:tc>
          <w:tcPr>
            <w:tcW w:w="0" w:type="auto"/>
          </w:tcPr>
          <w:p w14:paraId="31B05E47" w14:textId="15483A1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Уменьш. к нареч.: потихоньку., Усилит. к нареч.: потихоньку.</w:t>
            </w:r>
          </w:p>
        </w:tc>
        <w:tc>
          <w:tcPr>
            <w:tcW w:w="0" w:type="auto"/>
          </w:tcPr>
          <w:p w14:paraId="561DA3C8" w14:textId="0EE8E11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416</w:t>
            </w:r>
          </w:p>
        </w:tc>
        <w:tc>
          <w:tcPr>
            <w:tcW w:w="0" w:type="auto"/>
          </w:tcPr>
          <w:p w14:paraId="4A210F44" w14:textId="170F0DD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little by little</w:t>
            </w:r>
          </w:p>
        </w:tc>
        <w:tc>
          <w:tcPr>
            <w:tcW w:w="0" w:type="auto"/>
          </w:tcPr>
          <w:p w14:paraId="715374D9" w14:textId="3791A6B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А потом на поднимающемся рынке потихонечку, очень аккуратно, дискретно начал продавать эти бумаги – и заработал 400 млн долларов. </w:t>
            </w:r>
            <w:r w:rsidRPr="00576FF9">
              <w:rPr>
                <w:rFonts w:ascii="Times New Roman" w:eastAsia="Times New Roman" w:hAnsi="Times New Roman" w:cs="Times New Roman"/>
                <w:sz w:val="20"/>
                <w:szCs w:val="20"/>
                <w:lang w:val="en-GB"/>
              </w:rPr>
              <w:t>Then, when the market started rising again, it began selling these securities little by little, very discreetly, and made $400 million on them.</w:t>
            </w:r>
          </w:p>
        </w:tc>
      </w:tr>
      <w:tr w:rsidR="00AA3A84" w:rsidRPr="00576FF9" w14:paraId="4D04A30C" w14:textId="77777777" w:rsidTr="00576FF9">
        <w:trPr>
          <w:trHeight w:val="20"/>
        </w:trPr>
        <w:tc>
          <w:tcPr>
            <w:tcW w:w="0" w:type="auto"/>
          </w:tcPr>
          <w:p w14:paraId="7FB9899D" w14:textId="1270919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вприпрыжку</w:t>
            </w:r>
          </w:p>
        </w:tc>
        <w:tc>
          <w:tcPr>
            <w:tcW w:w="0" w:type="auto"/>
          </w:tcPr>
          <w:p w14:paraId="0BE1407A" w14:textId="038EC98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Подпрыгивая, ускоряя подпрыгиванием бег, ходьбу. Бежать в. Догонять своего спутника в.</w:t>
            </w:r>
          </w:p>
        </w:tc>
        <w:tc>
          <w:tcPr>
            <w:tcW w:w="0" w:type="auto"/>
          </w:tcPr>
          <w:p w14:paraId="5B734649" w14:textId="17D691F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413</w:t>
            </w:r>
          </w:p>
        </w:tc>
        <w:tc>
          <w:tcPr>
            <w:tcW w:w="0" w:type="auto"/>
          </w:tcPr>
          <w:p w14:paraId="705C40AC" w14:textId="1DAB957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skipping, hopping</w:t>
            </w:r>
          </w:p>
        </w:tc>
        <w:tc>
          <w:tcPr>
            <w:tcW w:w="0" w:type="auto"/>
          </w:tcPr>
          <w:p w14:paraId="1E2A04BE" w14:textId="5A91C80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Лошадь задрала морду, подняла хвост и бросилась боком в кусты; он за ней на одной ноге вприпрыжку, однако наконец-таки попал в седло; как исступленный завертел нагайкой, затрубил в рог и поскакал. </w:t>
            </w:r>
            <w:r w:rsidRPr="00576FF9">
              <w:rPr>
                <w:rFonts w:ascii="Times New Roman" w:eastAsia="Times New Roman" w:hAnsi="Times New Roman" w:cs="Times New Roman"/>
                <w:sz w:val="20"/>
                <w:szCs w:val="20"/>
                <w:lang w:val="en-GB"/>
              </w:rPr>
              <w:t xml:space="preserve">The horse flung up its head, and with its tail in the air edged away into the bushes; he followed it, hopping on one leg; he got into the saddle at last, however, flourished his whip in a sort of frenzy, blew his horn, and galloped off. Turgenev, I.S. / A Sportsman's Sketches v.2 </w:t>
            </w:r>
            <w:r w:rsidRPr="00576FF9">
              <w:rPr>
                <w:rFonts w:ascii="Times New Roman" w:eastAsia="Times New Roman" w:hAnsi="Times New Roman" w:cs="Times New Roman"/>
                <w:sz w:val="20"/>
                <w:szCs w:val="20"/>
              </w:rPr>
              <w:t>Тургенев</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С</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Записки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охотника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т</w:t>
            </w:r>
            <w:r w:rsidRPr="00576FF9">
              <w:rPr>
                <w:rFonts w:ascii="Times New Roman" w:eastAsia="Times New Roman" w:hAnsi="Times New Roman" w:cs="Times New Roman"/>
                <w:sz w:val="20"/>
                <w:szCs w:val="20"/>
                <w:lang w:val="en-GB"/>
              </w:rPr>
              <w:t>.2</w:t>
            </w:r>
          </w:p>
        </w:tc>
      </w:tr>
      <w:tr w:rsidR="00AA3A84" w:rsidRPr="00576FF9" w14:paraId="1D74D2A4" w14:textId="77777777" w:rsidTr="00576FF9">
        <w:trPr>
          <w:trHeight w:val="20"/>
        </w:trPr>
        <w:tc>
          <w:tcPr>
            <w:tcW w:w="0" w:type="auto"/>
          </w:tcPr>
          <w:p w14:paraId="2EF03A00" w14:textId="25B4820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рядком</w:t>
            </w:r>
          </w:p>
        </w:tc>
        <w:tc>
          <w:tcPr>
            <w:tcW w:w="0" w:type="auto"/>
          </w:tcPr>
          <w:p w14:paraId="50EDCF4A" w14:textId="18EDF2B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1. =Рядом. * Сядем рядком, поговорим ладком (Погов.). 2. В один ряд, в одну линию. Рюмки поставлены в серванте р. Деревья посадили р. &lt;Рядком с кем-чем, в зн. предлога Рядом с кем-, чем-л. Устраивайся рядком с нами.</w:t>
            </w:r>
          </w:p>
        </w:tc>
        <w:tc>
          <w:tcPr>
            <w:tcW w:w="0" w:type="auto"/>
          </w:tcPr>
          <w:p w14:paraId="4E363A0D" w14:textId="7B84D64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406</w:t>
            </w:r>
          </w:p>
        </w:tc>
        <w:tc>
          <w:tcPr>
            <w:tcW w:w="0" w:type="auto"/>
          </w:tcPr>
          <w:p w14:paraId="115DDB58" w14:textId="321C66E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side by side</w:t>
            </w:r>
          </w:p>
        </w:tc>
        <w:tc>
          <w:tcPr>
            <w:tcW w:w="0" w:type="auto"/>
          </w:tcPr>
          <w:p w14:paraId="58B4718B" w14:textId="06A4D6A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Дверей там нет, двадцать человек сидят рядком, как в трамвае. Их</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можно</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окинуть</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одним</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взглядом</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ведь</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солдат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всегда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должен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быть</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под</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наблюдением</w:t>
            </w:r>
            <w:r w:rsidRPr="00576FF9">
              <w:rPr>
                <w:rFonts w:ascii="Times New Roman" w:eastAsia="Times New Roman" w:hAnsi="Times New Roman" w:cs="Times New Roman"/>
                <w:sz w:val="20"/>
                <w:szCs w:val="20"/>
                <w:lang w:val="en-GB"/>
              </w:rPr>
              <w:t xml:space="preserve">. There were no doors and twenty men sat side by side as in a railway carriage, so that they could be reviewed all at one </w:t>
            </w:r>
            <w:r w:rsidRPr="00576FF9">
              <w:rPr>
                <w:rFonts w:ascii="Times New Roman" w:eastAsia="Times New Roman" w:hAnsi="Times New Roman" w:cs="Times New Roman"/>
                <w:sz w:val="20"/>
                <w:szCs w:val="20"/>
                <w:lang w:val="en-GB"/>
              </w:rPr>
              <w:lastRenderedPageBreak/>
              <w:t xml:space="preserve">glance, for soldiers must always be under supervision. Remarque, Erich Maria / All Quiet on the Western Front </w:t>
            </w:r>
            <w:r w:rsidRPr="00576FF9">
              <w:rPr>
                <w:rFonts w:ascii="Times New Roman" w:eastAsia="Times New Roman" w:hAnsi="Times New Roman" w:cs="Times New Roman"/>
                <w:sz w:val="20"/>
                <w:szCs w:val="20"/>
              </w:rPr>
              <w:t>Ремарк</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Эрих</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Мария</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На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Западном</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фронте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без</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перемен</w:t>
            </w:r>
          </w:p>
        </w:tc>
      </w:tr>
      <w:tr w:rsidR="00AA3A84" w:rsidRPr="00576FF9" w14:paraId="5310463B" w14:textId="77777777" w:rsidTr="00576FF9">
        <w:trPr>
          <w:trHeight w:val="20"/>
        </w:trPr>
        <w:tc>
          <w:tcPr>
            <w:tcW w:w="0" w:type="auto"/>
          </w:tcPr>
          <w:p w14:paraId="4652A3AE" w14:textId="7CCCA97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впроголодь</w:t>
            </w:r>
          </w:p>
        </w:tc>
        <w:tc>
          <w:tcPr>
            <w:tcW w:w="0" w:type="auto"/>
          </w:tcPr>
          <w:p w14:paraId="6B5E288B" w14:textId="528E861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Испытывая голод; недоедая. Питаться в. Жить в.</w:t>
            </w:r>
          </w:p>
        </w:tc>
        <w:tc>
          <w:tcPr>
            <w:tcW w:w="0" w:type="auto"/>
          </w:tcPr>
          <w:p w14:paraId="164650A3" w14:textId="40BBC37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402</w:t>
            </w:r>
          </w:p>
        </w:tc>
        <w:tc>
          <w:tcPr>
            <w:tcW w:w="0" w:type="auto"/>
          </w:tcPr>
          <w:p w14:paraId="229045AC" w14:textId="7E46067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half-starving</w:t>
            </w:r>
          </w:p>
        </w:tc>
        <w:tc>
          <w:tcPr>
            <w:tcW w:w="0" w:type="auto"/>
          </w:tcPr>
          <w:p w14:paraId="13CDA3C4" w14:textId="5F72EE7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Я тут много думал. Вот мы живем, как свиньи, а рядом хорошая земля пропадает, или у нее один хозяин на миллион акров, а работящие фермеры живут впроголодь. </w:t>
            </w:r>
            <w:r w:rsidRPr="00576FF9">
              <w:rPr>
                <w:rFonts w:ascii="Times New Roman" w:eastAsia="Times New Roman" w:hAnsi="Times New Roman" w:cs="Times New Roman"/>
                <w:sz w:val="20"/>
                <w:szCs w:val="20"/>
                <w:lang w:val="en-GB"/>
              </w:rPr>
              <w:t xml:space="preserve">I been thinking a hell of a lot, thinking about our people living like pigs, ain’t the good rich. Ain’t laying fallow, or maybe one fella with a million acres, while a hundred thous. Ain’t good farmers is starving. </w:t>
            </w:r>
            <w:r w:rsidRPr="00576FF9">
              <w:rPr>
                <w:rFonts w:ascii="Times New Roman" w:eastAsia="Times New Roman" w:hAnsi="Times New Roman" w:cs="Times New Roman"/>
                <w:sz w:val="20"/>
                <w:szCs w:val="20"/>
              </w:rPr>
              <w:t>Стейнбек</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Джон</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Гроздья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гнева</w:t>
            </w:r>
            <w:r w:rsidRPr="00576FF9">
              <w:rPr>
                <w:rFonts w:ascii="Times New Roman" w:eastAsia="Times New Roman" w:hAnsi="Times New Roman" w:cs="Times New Roman"/>
                <w:sz w:val="20"/>
                <w:szCs w:val="20"/>
                <w:lang w:val="en-GB"/>
              </w:rPr>
              <w:t xml:space="preserve"> Steinbeck, John / The Grapes of Wrath</w:t>
            </w:r>
          </w:p>
        </w:tc>
      </w:tr>
      <w:tr w:rsidR="00AA3A84" w:rsidRPr="00576FF9" w14:paraId="0BF32710" w14:textId="77777777" w:rsidTr="00576FF9">
        <w:trPr>
          <w:trHeight w:val="20"/>
        </w:trPr>
        <w:tc>
          <w:tcPr>
            <w:tcW w:w="0" w:type="auto"/>
          </w:tcPr>
          <w:p w14:paraId="55F5F301" w14:textId="5732AF4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играючи</w:t>
            </w:r>
          </w:p>
        </w:tc>
        <w:tc>
          <w:tcPr>
            <w:tcW w:w="0" w:type="auto"/>
          </w:tcPr>
          <w:p w14:paraId="5778421B" w14:textId="4E7B408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Легко, без усилий, как бы шутя. И. рубить дрова, решить задачу.</w:t>
            </w:r>
          </w:p>
        </w:tc>
        <w:tc>
          <w:tcPr>
            <w:tcW w:w="0" w:type="auto"/>
          </w:tcPr>
          <w:p w14:paraId="3B8CF05B" w14:textId="6966B5E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396</w:t>
            </w:r>
          </w:p>
        </w:tc>
        <w:tc>
          <w:tcPr>
            <w:tcW w:w="0" w:type="auto"/>
          </w:tcPr>
          <w:p w14:paraId="28EDB823" w14:textId="245C863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effortlessly; as if it were child's play</w:t>
            </w:r>
          </w:p>
        </w:tc>
        <w:tc>
          <w:tcPr>
            <w:tcW w:w="0" w:type="auto"/>
          </w:tcPr>
          <w:p w14:paraId="42BDF1D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686AF0" w14:paraId="15726E5C" w14:textId="77777777" w:rsidTr="00576FF9">
        <w:trPr>
          <w:trHeight w:val="20"/>
        </w:trPr>
        <w:tc>
          <w:tcPr>
            <w:tcW w:w="0" w:type="auto"/>
          </w:tcPr>
          <w:p w14:paraId="71CB36BF" w14:textId="0C95505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кой-как</w:t>
            </w:r>
          </w:p>
        </w:tc>
        <w:tc>
          <w:tcPr>
            <w:tcW w:w="0" w:type="auto"/>
          </w:tcPr>
          <w:p w14:paraId="1C002BC2" w14:textId="5737A5B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&lt;kod&gt;1.2.2.4. Каким-нибудь неопределённым, тем или иным способом, образом (устар.).&lt;mrf&gt;нареч. мест. неопр., &lt;kod&gt;1.2.2.5. Каким-нибудь образом, способом, требующим больших усилий, еле-еле.&lt;mrf&gt;нареч. мест. неопр. &lt;7&gt;, &lt;kod&gt;1.2.2.5. Плохо, небрежно, как-нибудь.&lt;mrf&gt;нареч. мест. определит. &lt;7&gt;</w:t>
            </w:r>
          </w:p>
        </w:tc>
        <w:tc>
          <w:tcPr>
            <w:tcW w:w="0" w:type="auto"/>
          </w:tcPr>
          <w:p w14:paraId="4D9B7A62" w14:textId="0CDE543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383</w:t>
            </w:r>
          </w:p>
        </w:tc>
        <w:tc>
          <w:tcPr>
            <w:tcW w:w="0" w:type="auto"/>
          </w:tcPr>
          <w:p w14:paraId="60B2D153" w14:textId="4850EAC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color w:val="000000"/>
                <w:sz w:val="20"/>
                <w:szCs w:val="20"/>
              </w:rPr>
              <w:t>cot; на корабле bunk, berth</w:t>
            </w:r>
          </w:p>
        </w:tc>
        <w:tc>
          <w:tcPr>
            <w:tcW w:w="0" w:type="auto"/>
          </w:tcPr>
          <w:p w14:paraId="4715412E" w14:textId="77777777" w:rsidR="00AA3A84" w:rsidRPr="00576FF9" w:rsidRDefault="00AA3A84" w:rsidP="003431B8">
            <w:pPr>
              <w:pStyle w:val="af2"/>
              <w:jc w:val="both"/>
              <w:rPr>
                <w:rFonts w:ascii="Times New Roman" w:hAnsi="Times New Roman" w:cs="Times New Roman"/>
                <w:bCs/>
                <w:sz w:val="20"/>
                <w:szCs w:val="20"/>
              </w:rPr>
            </w:pPr>
          </w:p>
        </w:tc>
      </w:tr>
      <w:tr w:rsidR="00AA3A84" w:rsidRPr="00576FF9" w14:paraId="535C305D" w14:textId="77777777" w:rsidTr="00576FF9">
        <w:trPr>
          <w:trHeight w:val="20"/>
        </w:trPr>
        <w:tc>
          <w:tcPr>
            <w:tcW w:w="0" w:type="auto"/>
          </w:tcPr>
          <w:p w14:paraId="47F9EFC9" w14:textId="634B2A8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вполоборота</w:t>
            </w:r>
          </w:p>
        </w:tc>
        <w:tc>
          <w:tcPr>
            <w:tcW w:w="0" w:type="auto"/>
          </w:tcPr>
          <w:p w14:paraId="5A70BEAB" w14:textId="55AC831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Повернувшись наполовину к кому-, чему-л. Стоять к кому-л. в. В. посмотреть на кого-л.</w:t>
            </w:r>
          </w:p>
        </w:tc>
        <w:tc>
          <w:tcPr>
            <w:tcW w:w="0" w:type="auto"/>
          </w:tcPr>
          <w:p w14:paraId="324F9F5B" w14:textId="562F079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378</w:t>
            </w:r>
          </w:p>
        </w:tc>
        <w:tc>
          <w:tcPr>
            <w:tcW w:w="0" w:type="auto"/>
          </w:tcPr>
          <w:p w14:paraId="33A13BDA" w14:textId="65420E3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half turned</w:t>
            </w:r>
          </w:p>
        </w:tc>
        <w:tc>
          <w:tcPr>
            <w:tcW w:w="0" w:type="auto"/>
          </w:tcPr>
          <w:p w14:paraId="4B81F336" w14:textId="3227DA8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Или вот эта Луна, правда, повернута вполоборота, но ее лик до странности кого-то напоминает. </w:t>
            </w:r>
            <w:r w:rsidRPr="00576FF9">
              <w:rPr>
                <w:rFonts w:ascii="Times New Roman" w:eastAsia="Times New Roman" w:hAnsi="Times New Roman" w:cs="Times New Roman"/>
                <w:sz w:val="20"/>
                <w:szCs w:val="20"/>
                <w:lang w:val="en-GB"/>
              </w:rPr>
              <w:t xml:space="preserve">This woman, the Moon, her face half turned away but so strangely familiar. </w:t>
            </w:r>
            <w:r w:rsidRPr="00576FF9">
              <w:rPr>
                <w:rFonts w:ascii="Times New Roman" w:eastAsia="Times New Roman" w:hAnsi="Times New Roman" w:cs="Times New Roman"/>
                <w:sz w:val="20"/>
                <w:szCs w:val="20"/>
              </w:rPr>
              <w:t>Харрис, Джоан / Блаженные шуты Harris, Joanne / Holy Fools</w:t>
            </w:r>
          </w:p>
        </w:tc>
      </w:tr>
      <w:tr w:rsidR="00AA3A84" w:rsidRPr="00576FF9" w14:paraId="409F76E3" w14:textId="77777777" w:rsidTr="00576FF9">
        <w:trPr>
          <w:trHeight w:val="20"/>
        </w:trPr>
        <w:tc>
          <w:tcPr>
            <w:tcW w:w="0" w:type="auto"/>
          </w:tcPr>
          <w:p w14:paraId="61BB8AFD" w14:textId="3DF632C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напропалую</w:t>
            </w:r>
          </w:p>
        </w:tc>
        <w:tc>
          <w:tcPr>
            <w:tcW w:w="0" w:type="auto"/>
          </w:tcPr>
          <w:p w14:paraId="72CFF64E" w14:textId="29069A5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Полностью отдаваясь чему-л., не взвешивая, не рассуждая. Веселиться н. Н. разругаться с кем-л. // Не считаясь с обстоятельствами, условиями, не ограничивая себя, чрезвычайно сильно. Модничать н. Кокетничать н.</w:t>
            </w:r>
          </w:p>
        </w:tc>
        <w:tc>
          <w:tcPr>
            <w:tcW w:w="0" w:type="auto"/>
          </w:tcPr>
          <w:p w14:paraId="2F290BD8" w14:textId="7D5BCF3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340</w:t>
            </w:r>
          </w:p>
        </w:tc>
        <w:tc>
          <w:tcPr>
            <w:tcW w:w="0" w:type="auto"/>
          </w:tcPr>
          <w:p w14:paraId="54B81A89" w14:textId="4629B2D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recklessly, desperately, regardless of the consequences; all out</w:t>
            </w:r>
          </w:p>
        </w:tc>
        <w:tc>
          <w:tcPr>
            <w:tcW w:w="0" w:type="auto"/>
          </w:tcPr>
          <w:p w14:paraId="35DED50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5538782" w14:textId="77777777" w:rsidTr="00576FF9">
        <w:trPr>
          <w:trHeight w:val="20"/>
        </w:trPr>
        <w:tc>
          <w:tcPr>
            <w:tcW w:w="0" w:type="auto"/>
          </w:tcPr>
          <w:p w14:paraId="413B5686" w14:textId="48BDF88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полушутя</w:t>
            </w:r>
          </w:p>
        </w:tc>
        <w:tc>
          <w:tcPr>
            <w:tcW w:w="0" w:type="auto"/>
          </w:tcPr>
          <w:p w14:paraId="1C73281A" w14:textId="3AF455D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Не совсем серьёзно, с оттенком шутливости. Предложить что-л. полушутя-полусерьёзно. Сказать что-л. п. Ухаживать за кем-л. п.</w:t>
            </w:r>
          </w:p>
        </w:tc>
        <w:tc>
          <w:tcPr>
            <w:tcW w:w="0" w:type="auto"/>
          </w:tcPr>
          <w:p w14:paraId="08D6239F" w14:textId="4A8F050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337</w:t>
            </w:r>
          </w:p>
        </w:tc>
        <w:tc>
          <w:tcPr>
            <w:tcW w:w="0" w:type="auto"/>
          </w:tcPr>
          <w:p w14:paraId="1A214AC1" w14:textId="6BC0E68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half in joke/jest</w:t>
            </w:r>
          </w:p>
        </w:tc>
        <w:tc>
          <w:tcPr>
            <w:tcW w:w="0" w:type="auto"/>
          </w:tcPr>
          <w:p w14:paraId="0A3D863D" w14:textId="62580AE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Френсис как-то раз предложила Сюзанне – полушутя-полусерьезно – присмотреться к нему. </w:t>
            </w:r>
            <w:r w:rsidRPr="00576FF9">
              <w:rPr>
                <w:rFonts w:ascii="Times New Roman" w:eastAsia="Times New Roman" w:hAnsi="Times New Roman" w:cs="Times New Roman"/>
                <w:sz w:val="20"/>
                <w:szCs w:val="20"/>
                <w:lang w:val="en-GB"/>
              </w:rPr>
              <w:t xml:space="preserve">Frances had once suggested, only half in jest, that </w:t>
            </w:r>
            <w:r w:rsidRPr="00576FF9">
              <w:rPr>
                <w:rFonts w:ascii="Times New Roman" w:eastAsia="Times New Roman" w:hAnsi="Times New Roman" w:cs="Times New Roman"/>
                <w:sz w:val="20"/>
                <w:szCs w:val="20"/>
                <w:lang w:val="en-GB"/>
              </w:rPr>
              <w:lastRenderedPageBreak/>
              <w:t xml:space="preserve">Susanna set her cap at him. </w:t>
            </w:r>
            <w:r w:rsidRPr="00576FF9">
              <w:rPr>
                <w:rFonts w:ascii="Times New Roman" w:eastAsia="Times New Roman" w:hAnsi="Times New Roman" w:cs="Times New Roman"/>
                <w:sz w:val="20"/>
                <w:szCs w:val="20"/>
              </w:rPr>
              <w:t>Бэлоу, Мэри / Просто волшебство Balogh, Mary / Simply Magic</w:t>
            </w:r>
          </w:p>
        </w:tc>
      </w:tr>
      <w:tr w:rsidR="00AA3A84" w:rsidRPr="00576FF9" w14:paraId="7D07CA78" w14:textId="77777777" w:rsidTr="00576FF9">
        <w:trPr>
          <w:trHeight w:val="20"/>
        </w:trPr>
        <w:tc>
          <w:tcPr>
            <w:tcW w:w="0" w:type="auto"/>
          </w:tcPr>
          <w:p w14:paraId="5AE90043" w14:textId="66A8101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вдосталь</w:t>
            </w:r>
          </w:p>
        </w:tc>
        <w:tc>
          <w:tcPr>
            <w:tcW w:w="0" w:type="auto"/>
          </w:tcPr>
          <w:p w14:paraId="37BC00A7" w14:textId="587F4FE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Нар.-разг. Вдоволь, вволю. Наговориться в. Наесться в. Хлеба у нас в.</w:t>
            </w:r>
          </w:p>
        </w:tc>
        <w:tc>
          <w:tcPr>
            <w:tcW w:w="0" w:type="auto"/>
          </w:tcPr>
          <w:p w14:paraId="4271D93D" w14:textId="272A08B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321</w:t>
            </w:r>
          </w:p>
        </w:tc>
        <w:tc>
          <w:tcPr>
            <w:tcW w:w="0" w:type="auto"/>
          </w:tcPr>
          <w:p w14:paraId="24A7D972" w14:textId="129C671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in plenty, to one's heart's content</w:t>
            </w:r>
          </w:p>
        </w:tc>
        <w:tc>
          <w:tcPr>
            <w:tcW w:w="0" w:type="auto"/>
          </w:tcPr>
          <w:p w14:paraId="564DAD8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5279A01" w14:textId="77777777" w:rsidTr="00576FF9">
        <w:trPr>
          <w:trHeight w:val="20"/>
        </w:trPr>
        <w:tc>
          <w:tcPr>
            <w:tcW w:w="0" w:type="auto"/>
          </w:tcPr>
          <w:p w14:paraId="2D1558C7" w14:textId="152B895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оземь</w:t>
            </w:r>
          </w:p>
        </w:tc>
        <w:tc>
          <w:tcPr>
            <w:tcW w:w="0" w:type="auto"/>
          </w:tcPr>
          <w:p w14:paraId="26FB9260" w14:textId="424099F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Об землю. Удариться головою о. Бросить шапку о.</w:t>
            </w:r>
          </w:p>
        </w:tc>
        <w:tc>
          <w:tcPr>
            <w:tcW w:w="0" w:type="auto"/>
          </w:tcPr>
          <w:p w14:paraId="1C2B3CAD" w14:textId="4360280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303</w:t>
            </w:r>
          </w:p>
        </w:tc>
        <w:tc>
          <w:tcPr>
            <w:tcW w:w="0" w:type="auto"/>
          </w:tcPr>
          <w:p w14:paraId="41C37D7B" w14:textId="5AED237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to the ground, down</w:t>
            </w:r>
          </w:p>
        </w:tc>
        <w:tc>
          <w:tcPr>
            <w:tcW w:w="0" w:type="auto"/>
          </w:tcPr>
          <w:p w14:paraId="03B1C036" w14:textId="56771EB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Гнолл яростно стукнул копьем оземь. </w:t>
            </w:r>
            <w:r w:rsidRPr="00576FF9">
              <w:rPr>
                <w:rFonts w:ascii="Times New Roman" w:eastAsia="Times New Roman" w:hAnsi="Times New Roman" w:cs="Times New Roman"/>
                <w:sz w:val="20"/>
                <w:szCs w:val="20"/>
                <w:lang w:val="en-GB"/>
              </w:rPr>
              <w:t xml:space="preserve">The gnoll jabbed its spear savagely toward the ground. </w:t>
            </w:r>
            <w:r w:rsidRPr="00576FF9">
              <w:rPr>
                <w:rFonts w:ascii="Times New Roman" w:eastAsia="Times New Roman" w:hAnsi="Times New Roman" w:cs="Times New Roman"/>
                <w:sz w:val="20"/>
                <w:szCs w:val="20"/>
              </w:rPr>
              <w:t>Сальваторе, Роберт / Воин Salvatore, Robert / Sojourn</w:t>
            </w:r>
          </w:p>
        </w:tc>
      </w:tr>
      <w:tr w:rsidR="00AA3A84" w:rsidRPr="00576FF9" w14:paraId="3BBF2BF5" w14:textId="77777777" w:rsidTr="00576FF9">
        <w:trPr>
          <w:trHeight w:val="20"/>
        </w:trPr>
        <w:tc>
          <w:tcPr>
            <w:tcW w:w="0" w:type="auto"/>
          </w:tcPr>
          <w:p w14:paraId="2E4C7C54" w14:textId="32E1538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нагишом</w:t>
            </w:r>
          </w:p>
        </w:tc>
        <w:tc>
          <w:tcPr>
            <w:tcW w:w="0" w:type="auto"/>
          </w:tcPr>
          <w:p w14:paraId="474A6A12" w14:textId="094F2D9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В нагом виде, без одежды. Купаться н. Детишки бегали по пляжу н.</w:t>
            </w:r>
          </w:p>
        </w:tc>
        <w:tc>
          <w:tcPr>
            <w:tcW w:w="0" w:type="auto"/>
          </w:tcPr>
          <w:p w14:paraId="0CD4204A" w14:textId="3D953D9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298</w:t>
            </w:r>
          </w:p>
        </w:tc>
        <w:tc>
          <w:tcPr>
            <w:tcW w:w="0" w:type="auto"/>
          </w:tcPr>
          <w:p w14:paraId="40E77200" w14:textId="2167CE9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naked, bare</w:t>
            </w:r>
          </w:p>
        </w:tc>
        <w:tc>
          <w:tcPr>
            <w:tcW w:w="0" w:type="auto"/>
          </w:tcPr>
          <w:p w14:paraId="0A0D4FE8" w14:textId="266DA52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Но Мэт вовсе не собирался вылезать наружу, в самую гущу терновника, нагишом, как Мелиндра. </w:t>
            </w:r>
            <w:r w:rsidRPr="00576FF9">
              <w:rPr>
                <w:rFonts w:ascii="Times New Roman" w:eastAsia="Times New Roman" w:hAnsi="Times New Roman" w:cs="Times New Roman"/>
                <w:sz w:val="20"/>
                <w:szCs w:val="20"/>
                <w:lang w:val="en-GB"/>
              </w:rPr>
              <w:t xml:space="preserve">But he was not going outside in those thornbushes naked, the way Melindhra had. </w:t>
            </w:r>
            <w:r w:rsidRPr="00576FF9">
              <w:rPr>
                <w:rFonts w:ascii="Times New Roman" w:eastAsia="Times New Roman" w:hAnsi="Times New Roman" w:cs="Times New Roman"/>
                <w:sz w:val="20"/>
                <w:szCs w:val="20"/>
              </w:rPr>
              <w:t>Джордан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Роберт</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Огни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небес</w:t>
            </w:r>
            <w:r w:rsidRPr="00576FF9">
              <w:rPr>
                <w:rFonts w:ascii="Times New Roman" w:eastAsia="Times New Roman" w:hAnsi="Times New Roman" w:cs="Times New Roman"/>
                <w:sz w:val="20"/>
                <w:szCs w:val="20"/>
                <w:lang w:val="en-GB"/>
              </w:rPr>
              <w:t xml:space="preserve"> Jordan, Robert / The Fires of Heaven</w:t>
            </w:r>
          </w:p>
        </w:tc>
      </w:tr>
      <w:tr w:rsidR="00AA3A84" w:rsidRPr="00576FF9" w14:paraId="34595C78" w14:textId="77777777" w:rsidTr="00576FF9">
        <w:trPr>
          <w:trHeight w:val="20"/>
        </w:trPr>
        <w:tc>
          <w:tcPr>
            <w:tcW w:w="0" w:type="auto"/>
          </w:tcPr>
          <w:p w14:paraId="5451D7A9" w14:textId="57651C9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шёпотом</w:t>
            </w:r>
          </w:p>
        </w:tc>
        <w:tc>
          <w:tcPr>
            <w:tcW w:w="0" w:type="auto"/>
          </w:tcPr>
          <w:p w14:paraId="62CB5C16" w14:textId="5D067D6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Тайно, по секрету., Тихо, почти беззвучно.</w:t>
            </w:r>
          </w:p>
        </w:tc>
        <w:tc>
          <w:tcPr>
            <w:tcW w:w="0" w:type="auto"/>
          </w:tcPr>
          <w:p w14:paraId="2E98B533" w14:textId="5D05F39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294</w:t>
            </w:r>
          </w:p>
        </w:tc>
        <w:tc>
          <w:tcPr>
            <w:tcW w:w="0" w:type="auto"/>
          </w:tcPr>
          <w:p w14:paraId="336C2D03" w14:textId="485EEEE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in whisper, under one's breath</w:t>
            </w:r>
          </w:p>
        </w:tc>
        <w:tc>
          <w:tcPr>
            <w:tcW w:w="0" w:type="auto"/>
          </w:tcPr>
          <w:p w14:paraId="58078A81" w14:textId="7CFEED5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Что вы делаете? - проговорил он трепещущим шепотом. - Вы его погубить можете! </w:t>
            </w:r>
            <w:r w:rsidRPr="00576FF9">
              <w:rPr>
                <w:rFonts w:ascii="Times New Roman" w:eastAsia="Times New Roman" w:hAnsi="Times New Roman" w:cs="Times New Roman"/>
                <w:sz w:val="20"/>
                <w:szCs w:val="20"/>
                <w:lang w:val="en-GB"/>
              </w:rPr>
              <w:t xml:space="preserve">'What are you doing?' he said in a trembling whisper, 'you might be the death of him!' </w:t>
            </w:r>
            <w:r w:rsidRPr="00576FF9">
              <w:rPr>
                <w:rFonts w:ascii="Times New Roman" w:eastAsia="Times New Roman" w:hAnsi="Times New Roman" w:cs="Times New Roman"/>
                <w:sz w:val="20"/>
                <w:szCs w:val="20"/>
              </w:rPr>
              <w:t>Тургенев</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С</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Накануне</w:t>
            </w:r>
            <w:r w:rsidRPr="00576FF9">
              <w:rPr>
                <w:rFonts w:ascii="Times New Roman" w:eastAsia="Times New Roman" w:hAnsi="Times New Roman" w:cs="Times New Roman"/>
                <w:sz w:val="20"/>
                <w:szCs w:val="20"/>
                <w:lang w:val="en-GB"/>
              </w:rPr>
              <w:t xml:space="preserve"> Turgenev, I.S. / On the eve</w:t>
            </w:r>
          </w:p>
        </w:tc>
      </w:tr>
      <w:tr w:rsidR="00AA3A84" w:rsidRPr="00576FF9" w14:paraId="655FCF2E" w14:textId="77777777" w:rsidTr="00576FF9">
        <w:trPr>
          <w:trHeight w:val="20"/>
        </w:trPr>
        <w:tc>
          <w:tcPr>
            <w:tcW w:w="0" w:type="auto"/>
          </w:tcPr>
          <w:p w14:paraId="335C0213" w14:textId="5AE477B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вкривь</w:t>
            </w:r>
          </w:p>
        </w:tc>
        <w:tc>
          <w:tcPr>
            <w:tcW w:w="0" w:type="auto"/>
          </w:tcPr>
          <w:p w14:paraId="6BC86519" w14:textId="09D0FE5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 В разных направлениях, беспорядочно. Буквы шли вкривь и вкось. -2. Как попало, не так, как следует. Вкривь и вкось судить о ком-, чём-л. (всячески, превратно). Жизнь пошла вкривь и вкось.</w:t>
            </w:r>
          </w:p>
        </w:tc>
        <w:tc>
          <w:tcPr>
            <w:tcW w:w="0" w:type="auto"/>
          </w:tcPr>
          <w:p w14:paraId="01DB53E4" w14:textId="31BA5A8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289</w:t>
            </w:r>
          </w:p>
        </w:tc>
        <w:tc>
          <w:tcPr>
            <w:tcW w:w="0" w:type="auto"/>
          </w:tcPr>
          <w:p w14:paraId="562E0334" w14:textId="552F976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aslant; wrongly, perversely (</w:t>
            </w:r>
            <w:r w:rsidRPr="00576FF9">
              <w:rPr>
                <w:rFonts w:ascii="Times New Roman" w:eastAsia="Times New Roman" w:hAnsi="Times New Roman" w:cs="Times New Roman"/>
                <w:color w:val="000000"/>
                <w:sz w:val="20"/>
                <w:szCs w:val="20"/>
              </w:rPr>
              <w:t>искажённо</w:t>
            </w:r>
            <w:r w:rsidRPr="00576FF9">
              <w:rPr>
                <w:rFonts w:ascii="Times New Roman" w:eastAsia="Times New Roman" w:hAnsi="Times New Roman" w:cs="Times New Roman"/>
                <w:color w:val="000000"/>
                <w:sz w:val="20"/>
                <w:szCs w:val="20"/>
                <w:lang w:val="en-GB"/>
              </w:rPr>
              <w:t xml:space="preserve">, </w:t>
            </w:r>
            <w:r w:rsidRPr="00576FF9">
              <w:rPr>
                <w:rFonts w:ascii="Times New Roman" w:eastAsia="Times New Roman" w:hAnsi="Times New Roman" w:cs="Times New Roman"/>
                <w:color w:val="000000"/>
                <w:sz w:val="20"/>
                <w:szCs w:val="20"/>
              </w:rPr>
              <w:t>превратно</w:t>
            </w:r>
            <w:r w:rsidRPr="00576FF9">
              <w:rPr>
                <w:rFonts w:ascii="Times New Roman" w:eastAsia="Times New Roman" w:hAnsi="Times New Roman" w:cs="Times New Roman"/>
                <w:color w:val="000000"/>
                <w:sz w:val="20"/>
                <w:szCs w:val="20"/>
                <w:lang w:val="en-GB"/>
              </w:rPr>
              <w:t>)</w:t>
            </w:r>
          </w:p>
        </w:tc>
        <w:tc>
          <w:tcPr>
            <w:tcW w:w="0" w:type="auto"/>
          </w:tcPr>
          <w:p w14:paraId="3E3DD6A2" w14:textId="1DCF2FC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В противном случае все пошло бы вкривь и вкось. </w:t>
            </w:r>
            <w:r w:rsidRPr="00576FF9">
              <w:rPr>
                <w:rFonts w:ascii="Times New Roman" w:eastAsia="Times New Roman" w:hAnsi="Times New Roman" w:cs="Times New Roman"/>
                <w:sz w:val="20"/>
                <w:szCs w:val="20"/>
                <w:lang w:val="en-GB"/>
              </w:rPr>
              <w:t xml:space="preserve">Otherwise, very easily things can go wrong. </w:t>
            </w:r>
            <w:r w:rsidRPr="00576FF9">
              <w:rPr>
                <w:rFonts w:ascii="Times New Roman" w:eastAsia="Times New Roman" w:hAnsi="Times New Roman" w:cs="Times New Roman"/>
                <w:sz w:val="20"/>
                <w:szCs w:val="20"/>
              </w:rPr>
              <w:t>Ошо</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Бхагван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Шри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Раджниш</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Джошу</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Рычание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льва</w:t>
            </w:r>
            <w:r w:rsidRPr="00576FF9">
              <w:rPr>
                <w:rFonts w:ascii="Times New Roman" w:eastAsia="Times New Roman" w:hAnsi="Times New Roman" w:cs="Times New Roman"/>
                <w:sz w:val="20"/>
                <w:szCs w:val="20"/>
                <w:lang w:val="en-GB"/>
              </w:rPr>
              <w:t xml:space="preserve"> Osho, Bhagvan Shree Rajneesh / Joshu - The Lion's Roar</w:t>
            </w:r>
          </w:p>
        </w:tc>
      </w:tr>
      <w:tr w:rsidR="00AA3A84" w:rsidRPr="00576FF9" w14:paraId="0BDB9543" w14:textId="77777777" w:rsidTr="00576FF9">
        <w:trPr>
          <w:trHeight w:val="20"/>
        </w:trPr>
        <w:tc>
          <w:tcPr>
            <w:tcW w:w="0" w:type="auto"/>
          </w:tcPr>
          <w:p w14:paraId="2F4D378F" w14:textId="30684FA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навытяжку</w:t>
            </w:r>
          </w:p>
        </w:tc>
        <w:tc>
          <w:tcPr>
            <w:tcW w:w="0" w:type="auto"/>
          </w:tcPr>
          <w:p w14:paraId="40593DD8" w14:textId="2CC40D7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Выпрямившись и вытянув руки по швам. Встать н. Стоять н. перед кем-л.</w:t>
            </w:r>
          </w:p>
        </w:tc>
        <w:tc>
          <w:tcPr>
            <w:tcW w:w="0" w:type="auto"/>
          </w:tcPr>
          <w:p w14:paraId="3AA65997" w14:textId="78453B4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287</w:t>
            </w:r>
          </w:p>
        </w:tc>
        <w:tc>
          <w:tcPr>
            <w:tcW w:w="0" w:type="auto"/>
          </w:tcPr>
          <w:p w14:paraId="1AC7D2B2" w14:textId="12FF598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at attention</w:t>
            </w:r>
          </w:p>
        </w:tc>
        <w:tc>
          <w:tcPr>
            <w:tcW w:w="0" w:type="auto"/>
          </w:tcPr>
          <w:p w14:paraId="7EEAAC29"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0093DC0" w14:textId="77777777" w:rsidTr="00576FF9">
        <w:trPr>
          <w:trHeight w:val="20"/>
        </w:trPr>
        <w:tc>
          <w:tcPr>
            <w:tcW w:w="0" w:type="auto"/>
          </w:tcPr>
          <w:p w14:paraId="752FC902" w14:textId="691B326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визави</w:t>
            </w:r>
          </w:p>
        </w:tc>
        <w:tc>
          <w:tcPr>
            <w:tcW w:w="0" w:type="auto"/>
          </w:tcPr>
          <w:p w14:paraId="453F372E" w14:textId="5368FAB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Друг против друга. Сидеть в. II. неизм.; м. и ж. Тот, кто находится напротив (за столом, в игре и т.п.). Мой (моя) в.</w:t>
            </w:r>
          </w:p>
        </w:tc>
        <w:tc>
          <w:tcPr>
            <w:tcW w:w="0" w:type="auto"/>
          </w:tcPr>
          <w:p w14:paraId="2534B774" w14:textId="7D666CB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285</w:t>
            </w:r>
          </w:p>
        </w:tc>
        <w:tc>
          <w:tcPr>
            <w:tcW w:w="0" w:type="auto"/>
          </w:tcPr>
          <w:p w14:paraId="726EAB83" w14:textId="5D663B9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opposite number</w:t>
            </w:r>
          </w:p>
        </w:tc>
        <w:tc>
          <w:tcPr>
            <w:tcW w:w="0" w:type="auto"/>
          </w:tcPr>
          <w:p w14:paraId="1AB6C0A5"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289E7DFC" w14:textId="77777777" w:rsidTr="00576FF9">
        <w:trPr>
          <w:trHeight w:val="20"/>
        </w:trPr>
        <w:tc>
          <w:tcPr>
            <w:tcW w:w="0" w:type="auto"/>
          </w:tcPr>
          <w:p w14:paraId="1A71BD05" w14:textId="3609F5A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вразброд</w:t>
            </w:r>
          </w:p>
        </w:tc>
        <w:tc>
          <w:tcPr>
            <w:tcW w:w="0" w:type="auto"/>
          </w:tcPr>
          <w:p w14:paraId="186D37B8" w14:textId="372154DE"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 в обычной последовательности, не подряд, не по порядку.</w:t>
            </w:r>
          </w:p>
        </w:tc>
        <w:tc>
          <w:tcPr>
            <w:tcW w:w="0" w:type="auto"/>
          </w:tcPr>
          <w:p w14:paraId="30FF4B96" w14:textId="14C19CA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284</w:t>
            </w:r>
          </w:p>
        </w:tc>
        <w:tc>
          <w:tcPr>
            <w:tcW w:w="0" w:type="auto"/>
          </w:tcPr>
          <w:p w14:paraId="4D0386BE" w14:textId="62A3312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separately, scatteringly; disunitedly, in disunity, in a disjointed manner</w:t>
            </w:r>
          </w:p>
        </w:tc>
        <w:tc>
          <w:tcPr>
            <w:tcW w:w="0" w:type="auto"/>
          </w:tcPr>
          <w:p w14:paraId="1B550B4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125B4A1" w14:textId="77777777" w:rsidTr="00576FF9">
        <w:trPr>
          <w:trHeight w:val="20"/>
        </w:trPr>
        <w:tc>
          <w:tcPr>
            <w:tcW w:w="0" w:type="auto"/>
          </w:tcPr>
          <w:p w14:paraId="683336B7" w14:textId="29A2268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умеючи</w:t>
            </w:r>
          </w:p>
        </w:tc>
        <w:tc>
          <w:tcPr>
            <w:tcW w:w="0" w:type="auto"/>
          </w:tcPr>
          <w:p w14:paraId="0FC6F734" w14:textId="4CADA03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Умело, со знанием дела. Делать надо у. Долго ли у. (шутл.; о быстро и хорошо сделанной работе).</w:t>
            </w:r>
          </w:p>
        </w:tc>
        <w:tc>
          <w:tcPr>
            <w:tcW w:w="0" w:type="auto"/>
          </w:tcPr>
          <w:p w14:paraId="5F064EDF" w14:textId="3BE8A2F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280</w:t>
            </w:r>
          </w:p>
        </w:tc>
        <w:tc>
          <w:tcPr>
            <w:tcW w:w="0" w:type="auto"/>
          </w:tcPr>
          <w:p w14:paraId="100C97B5" w14:textId="66C0CC0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skilfully, with skill</w:t>
            </w:r>
          </w:p>
        </w:tc>
        <w:tc>
          <w:tcPr>
            <w:tcW w:w="0" w:type="auto"/>
          </w:tcPr>
          <w:p w14:paraId="4E24B44C" w14:textId="0D5FEA6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Нельзя же было решиться с первого разу, зря; надо было это дело обделать умеючи, именно помаленьку. </w:t>
            </w:r>
            <w:r w:rsidRPr="00576FF9">
              <w:rPr>
                <w:rFonts w:ascii="Times New Roman" w:eastAsia="Times New Roman" w:hAnsi="Times New Roman" w:cs="Times New Roman"/>
                <w:sz w:val="20"/>
                <w:szCs w:val="20"/>
                <w:lang w:val="en-GB"/>
              </w:rPr>
              <w:t xml:space="preserve">It would never have done to act offhand, at random; the plan had to be carried out skilfully, by degrees.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Записки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из</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подполья</w:t>
            </w:r>
            <w:r w:rsidRPr="00576FF9">
              <w:rPr>
                <w:rFonts w:ascii="Times New Roman" w:eastAsia="Times New Roman" w:hAnsi="Times New Roman" w:cs="Times New Roman"/>
                <w:sz w:val="20"/>
                <w:szCs w:val="20"/>
                <w:lang w:val="en-GB"/>
              </w:rPr>
              <w:t xml:space="preserve"> Dostoevsky, Fyodor / Notes from the Underground</w:t>
            </w:r>
          </w:p>
        </w:tc>
      </w:tr>
      <w:tr w:rsidR="00AA3A84" w:rsidRPr="00576FF9" w14:paraId="1A2DC5FE" w14:textId="77777777" w:rsidTr="00576FF9">
        <w:trPr>
          <w:trHeight w:val="20"/>
        </w:trPr>
        <w:tc>
          <w:tcPr>
            <w:tcW w:w="0" w:type="auto"/>
          </w:tcPr>
          <w:p w14:paraId="4EFAE689" w14:textId="33B064A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россыпью</w:t>
            </w:r>
          </w:p>
        </w:tc>
        <w:tc>
          <w:tcPr>
            <w:tcW w:w="0" w:type="auto"/>
          </w:tcPr>
          <w:p w14:paraId="0A6AFB60" w14:textId="111268C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 несвязанном виде (о сплавляемом лесе)., В рассыпанном состоянии.</w:t>
            </w:r>
          </w:p>
        </w:tc>
        <w:tc>
          <w:tcPr>
            <w:tcW w:w="0" w:type="auto"/>
          </w:tcPr>
          <w:p w14:paraId="453A510A" w14:textId="0A4B96A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263</w:t>
            </w:r>
          </w:p>
        </w:tc>
        <w:tc>
          <w:tcPr>
            <w:tcW w:w="0" w:type="auto"/>
          </w:tcPr>
          <w:p w14:paraId="6943CB31"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68D6F97B"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91D578C" w14:textId="77777777" w:rsidTr="00576FF9">
        <w:trPr>
          <w:trHeight w:val="20"/>
        </w:trPr>
        <w:tc>
          <w:tcPr>
            <w:tcW w:w="0" w:type="auto"/>
          </w:tcPr>
          <w:p w14:paraId="770E3BC8" w14:textId="10DE78A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вприсядку</w:t>
            </w:r>
          </w:p>
        </w:tc>
        <w:tc>
          <w:tcPr>
            <w:tcW w:w="0" w:type="auto"/>
          </w:tcPr>
          <w:p w14:paraId="781867DB" w14:textId="41C67FA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Приседая с попеременным выбрасыванием ног (при пляске). Пуститься в.</w:t>
            </w:r>
          </w:p>
        </w:tc>
        <w:tc>
          <w:tcPr>
            <w:tcW w:w="0" w:type="auto"/>
          </w:tcPr>
          <w:p w14:paraId="5B5534AB" w14:textId="771CB26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245</w:t>
            </w:r>
          </w:p>
        </w:tc>
        <w:tc>
          <w:tcPr>
            <w:tcW w:w="0" w:type="auto"/>
          </w:tcPr>
          <w:p w14:paraId="6ED2648D" w14:textId="22F4760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in a squating position</w:t>
            </w:r>
          </w:p>
        </w:tc>
        <w:tc>
          <w:tcPr>
            <w:tcW w:w="0" w:type="auto"/>
          </w:tcPr>
          <w:p w14:paraId="18686CA9"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730D190" w14:textId="77777777" w:rsidTr="00576FF9">
        <w:trPr>
          <w:trHeight w:val="20"/>
        </w:trPr>
        <w:tc>
          <w:tcPr>
            <w:tcW w:w="0" w:type="auto"/>
          </w:tcPr>
          <w:p w14:paraId="7ACBE9AA" w14:textId="1761B4C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вперегонки</w:t>
            </w:r>
          </w:p>
        </w:tc>
        <w:tc>
          <w:tcPr>
            <w:tcW w:w="0" w:type="auto"/>
          </w:tcPr>
          <w:p w14:paraId="7BD02686" w14:textId="1A60166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=Наперегонки. Бегать в.</w:t>
            </w:r>
          </w:p>
        </w:tc>
        <w:tc>
          <w:tcPr>
            <w:tcW w:w="0" w:type="auto"/>
          </w:tcPr>
          <w:p w14:paraId="7B62E7F9" w14:textId="7348091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67</w:t>
            </w:r>
          </w:p>
        </w:tc>
        <w:tc>
          <w:tcPr>
            <w:tcW w:w="0" w:type="auto"/>
          </w:tcPr>
          <w:p w14:paraId="1C6A410F" w14:textId="2D90ABF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racing one another; competing in speed</w:t>
            </w:r>
          </w:p>
        </w:tc>
        <w:tc>
          <w:tcPr>
            <w:tcW w:w="0" w:type="auto"/>
          </w:tcPr>
          <w:p w14:paraId="334E8AD5"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B10D9C1" w14:textId="77777777" w:rsidTr="00576FF9">
        <w:trPr>
          <w:trHeight w:val="20"/>
        </w:trPr>
        <w:tc>
          <w:tcPr>
            <w:tcW w:w="0" w:type="auto"/>
          </w:tcPr>
          <w:p w14:paraId="49223013" w14:textId="63C3627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впопад</w:t>
            </w:r>
          </w:p>
        </w:tc>
        <w:tc>
          <w:tcPr>
            <w:tcW w:w="0" w:type="auto"/>
          </w:tcPr>
          <w:p w14:paraId="3F9B3639" w14:textId="59A5A4C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Кстати, вовремя, уместно. Сказать в.</w:t>
            </w:r>
          </w:p>
        </w:tc>
        <w:tc>
          <w:tcPr>
            <w:tcW w:w="0" w:type="auto"/>
          </w:tcPr>
          <w:p w14:paraId="407C0312" w14:textId="42AF6AE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67</w:t>
            </w:r>
          </w:p>
        </w:tc>
        <w:tc>
          <w:tcPr>
            <w:tcW w:w="0" w:type="auto"/>
          </w:tcPr>
          <w:p w14:paraId="708EA5A0" w14:textId="5EA5802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to the point, relevantly</w:t>
            </w:r>
          </w:p>
        </w:tc>
        <w:tc>
          <w:tcPr>
            <w:tcW w:w="0" w:type="auto"/>
          </w:tcPr>
          <w:p w14:paraId="2B74CE0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4E6C83D" w14:textId="77777777" w:rsidTr="00576FF9">
        <w:trPr>
          <w:trHeight w:val="20"/>
        </w:trPr>
        <w:tc>
          <w:tcPr>
            <w:tcW w:w="0" w:type="auto"/>
          </w:tcPr>
          <w:p w14:paraId="78382A3B" w14:textId="0E33312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накось</w:t>
            </w:r>
          </w:p>
        </w:tc>
        <w:tc>
          <w:tcPr>
            <w:tcW w:w="0" w:type="auto"/>
          </w:tcPr>
          <w:p w14:paraId="1DB91332" w14:textId="5CF0F00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Косо, вкось. Разрезать бумагу н. Расположить орнамент н. ◊ Сикось-накось (см. Сикось). 2. НАКОСЬ; НАКОСЯ. Нар.-разг. I. частица. На, возьми что-л. Накося пирожок. II. в зн. вводн. сл. Выражает удивление или осуждение; подумать только. Накось, какой умный нашёлся! Накося, что в газетах пишут! ◊ Накось выкуси! Ничего не получишь, ничего не добьёшься.</w:t>
            </w:r>
          </w:p>
        </w:tc>
        <w:tc>
          <w:tcPr>
            <w:tcW w:w="0" w:type="auto"/>
          </w:tcPr>
          <w:p w14:paraId="60221F15" w14:textId="2235B82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65</w:t>
            </w:r>
          </w:p>
        </w:tc>
        <w:tc>
          <w:tcPr>
            <w:tcW w:w="0" w:type="auto"/>
          </w:tcPr>
          <w:p w14:paraId="180F5221" w14:textId="4173236C"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1ECE8C3D"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DCE29BE" w14:textId="77777777" w:rsidTr="00576FF9">
        <w:trPr>
          <w:trHeight w:val="20"/>
        </w:trPr>
        <w:tc>
          <w:tcPr>
            <w:tcW w:w="0" w:type="auto"/>
          </w:tcPr>
          <w:p w14:paraId="7DE94528" w14:textId="03FE83C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автостопом</w:t>
            </w:r>
          </w:p>
        </w:tc>
        <w:tc>
          <w:tcPr>
            <w:tcW w:w="0" w:type="auto"/>
          </w:tcPr>
          <w:p w14:paraId="790EFB46" w14:textId="5611A14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Используя во время путешествия попутные машины, имея в распоряжении автостоп (2*1).</w:t>
            </w:r>
          </w:p>
        </w:tc>
        <w:tc>
          <w:tcPr>
            <w:tcW w:w="0" w:type="auto"/>
          </w:tcPr>
          <w:p w14:paraId="4ECAB46D" w14:textId="7D656F5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64</w:t>
            </w:r>
          </w:p>
        </w:tc>
        <w:tc>
          <w:tcPr>
            <w:tcW w:w="0" w:type="auto"/>
          </w:tcPr>
          <w:p w14:paraId="51788726" w14:textId="376E050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hitching, hitchhiking</w:t>
            </w:r>
          </w:p>
        </w:tc>
        <w:tc>
          <w:tcPr>
            <w:tcW w:w="0" w:type="auto"/>
          </w:tcPr>
          <w:p w14:paraId="17E59692" w14:textId="12C3808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 Не обижайся, но я удивлен, что такой маленький мальчик добирается автостопом. </w:t>
            </w:r>
            <w:r w:rsidRPr="00576FF9">
              <w:rPr>
                <w:rFonts w:ascii="Times New Roman" w:eastAsia="Times New Roman" w:hAnsi="Times New Roman" w:cs="Times New Roman"/>
                <w:sz w:val="20"/>
                <w:szCs w:val="20"/>
                <w:lang w:val="en-GB"/>
              </w:rPr>
              <w:t xml:space="preserve">'No offense,' he said, 'but I hate to see young kids hitching. </w:t>
            </w:r>
            <w:r w:rsidRPr="00576FF9">
              <w:rPr>
                <w:rFonts w:ascii="Times New Roman" w:eastAsia="Times New Roman" w:hAnsi="Times New Roman" w:cs="Times New Roman"/>
                <w:sz w:val="20"/>
                <w:szCs w:val="20"/>
              </w:rPr>
              <w:t>Кинг</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Стивен</w:t>
            </w:r>
            <w:r w:rsidRPr="00576FF9">
              <w:rPr>
                <w:rFonts w:ascii="Times New Roman" w:eastAsia="Times New Roman" w:hAnsi="Times New Roman" w:cs="Times New Roman"/>
                <w:sz w:val="20"/>
                <w:szCs w:val="20"/>
                <w:lang w:val="en-GB"/>
              </w:rPr>
              <w:t>,</w:t>
            </w:r>
            <w:r w:rsidRPr="00576FF9">
              <w:rPr>
                <w:rFonts w:ascii="Times New Roman" w:eastAsia="Times New Roman" w:hAnsi="Times New Roman" w:cs="Times New Roman"/>
                <w:sz w:val="20"/>
                <w:szCs w:val="20"/>
              </w:rPr>
              <w:t>Страуб</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Питер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Талисман</w:t>
            </w:r>
            <w:r w:rsidRPr="00576FF9">
              <w:rPr>
                <w:rFonts w:ascii="Times New Roman" w:eastAsia="Times New Roman" w:hAnsi="Times New Roman" w:cs="Times New Roman"/>
                <w:sz w:val="20"/>
                <w:szCs w:val="20"/>
                <w:lang w:val="en-GB"/>
              </w:rPr>
              <w:t xml:space="preserve"> King, Stephen,Straub, Peter / The Talisman</w:t>
            </w:r>
          </w:p>
        </w:tc>
      </w:tr>
      <w:tr w:rsidR="00AA3A84" w:rsidRPr="00576FF9" w14:paraId="52D76EAC" w14:textId="77777777" w:rsidTr="00576FF9">
        <w:trPr>
          <w:trHeight w:val="20"/>
        </w:trPr>
        <w:tc>
          <w:tcPr>
            <w:tcW w:w="0" w:type="auto"/>
          </w:tcPr>
          <w:p w14:paraId="1DB2C705" w14:textId="7126DAF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вразлёт</w:t>
            </w:r>
          </w:p>
        </w:tc>
        <w:tc>
          <w:tcPr>
            <w:tcW w:w="0" w:type="auto"/>
          </w:tcPr>
          <w:p w14:paraId="6E89D465" w14:textId="7AAA1AD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В разные стороны; врозь. □в функц. опр. Брови в. (о расходящихся, чуть приподнятых бровях).</w:t>
            </w:r>
          </w:p>
        </w:tc>
        <w:tc>
          <w:tcPr>
            <w:tcW w:w="0" w:type="auto"/>
          </w:tcPr>
          <w:p w14:paraId="38A60EC5" w14:textId="6AD50C2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64</w:t>
            </w:r>
          </w:p>
        </w:tc>
        <w:tc>
          <w:tcPr>
            <w:tcW w:w="0" w:type="auto"/>
          </w:tcPr>
          <w:p w14:paraId="55915A95" w14:textId="0A40818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flying-off</w:t>
            </w:r>
          </w:p>
        </w:tc>
        <w:tc>
          <w:tcPr>
            <w:tcW w:w="0" w:type="auto"/>
          </w:tcPr>
          <w:p w14:paraId="444CD6C0"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01A7B37" w14:textId="77777777" w:rsidTr="00576FF9">
        <w:trPr>
          <w:trHeight w:val="20"/>
        </w:trPr>
        <w:tc>
          <w:tcPr>
            <w:tcW w:w="0" w:type="auto"/>
          </w:tcPr>
          <w:p w14:paraId="50D3FF5B" w14:textId="67B6AD0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ладком</w:t>
            </w:r>
          </w:p>
        </w:tc>
        <w:tc>
          <w:tcPr>
            <w:tcW w:w="0" w:type="auto"/>
          </w:tcPr>
          <w:p w14:paraId="6FF83600" w14:textId="6619B9B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Согласно, дружно. * Сядем рядком да поговорим ладком (Погов.).</w:t>
            </w:r>
          </w:p>
        </w:tc>
        <w:tc>
          <w:tcPr>
            <w:tcW w:w="0" w:type="auto"/>
          </w:tcPr>
          <w:p w14:paraId="203C8614" w14:textId="03F6943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63</w:t>
            </w:r>
          </w:p>
        </w:tc>
        <w:tc>
          <w:tcPr>
            <w:tcW w:w="0" w:type="auto"/>
          </w:tcPr>
          <w:p w14:paraId="4CF06C48"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3E76D6C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D60AF36" w14:textId="77777777" w:rsidTr="00576FF9">
        <w:trPr>
          <w:trHeight w:val="20"/>
        </w:trPr>
        <w:tc>
          <w:tcPr>
            <w:tcW w:w="0" w:type="auto"/>
          </w:tcPr>
          <w:p w14:paraId="5896AB4D" w14:textId="25A01F8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внакладку</w:t>
            </w:r>
          </w:p>
        </w:tc>
        <w:tc>
          <w:tcPr>
            <w:tcW w:w="0" w:type="auto"/>
          </w:tcPr>
          <w:p w14:paraId="273688E2" w14:textId="0AE63DF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1. Положив сахар в чай, кофе (ср. вприкуску, вприглядку). Пить чай в. 2. Положив сверху, поверх чего-л. Прибить внакладку доски на стены сарая.</w:t>
            </w:r>
          </w:p>
        </w:tc>
        <w:tc>
          <w:tcPr>
            <w:tcW w:w="0" w:type="auto"/>
          </w:tcPr>
          <w:p w14:paraId="722E0CC2" w14:textId="3DE3B78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60</w:t>
            </w:r>
          </w:p>
        </w:tc>
        <w:tc>
          <w:tcPr>
            <w:tcW w:w="0" w:type="auto"/>
          </w:tcPr>
          <w:p w14:paraId="6BAC5354" w14:textId="6404492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употребляется только в сочетаниях</w:t>
            </w:r>
          </w:p>
        </w:tc>
        <w:tc>
          <w:tcPr>
            <w:tcW w:w="0" w:type="auto"/>
          </w:tcPr>
          <w:p w14:paraId="4D05AA3C" w14:textId="13771CD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пить</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чай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внакладку</w:t>
            </w:r>
            <w:r w:rsidRPr="00576FF9">
              <w:rPr>
                <w:rFonts w:ascii="Times New Roman" w:eastAsia="Times New Roman" w:hAnsi="Times New Roman" w:cs="Times New Roman"/>
                <w:sz w:val="20"/>
                <w:szCs w:val="20"/>
                <w:lang w:val="en-GB"/>
              </w:rPr>
              <w:t xml:space="preserve"> — to drink tea with sugar in</w:t>
            </w:r>
          </w:p>
        </w:tc>
      </w:tr>
      <w:tr w:rsidR="00AA3A84" w:rsidRPr="00576FF9" w14:paraId="4E30992B" w14:textId="77777777" w:rsidTr="00576FF9">
        <w:trPr>
          <w:trHeight w:val="20"/>
        </w:trPr>
        <w:tc>
          <w:tcPr>
            <w:tcW w:w="0" w:type="auto"/>
          </w:tcPr>
          <w:p w14:paraId="11623442" w14:textId="5B9AE68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вразбивку</w:t>
            </w:r>
          </w:p>
        </w:tc>
        <w:tc>
          <w:tcPr>
            <w:tcW w:w="0" w:type="auto"/>
          </w:tcPr>
          <w:p w14:paraId="7F7B8E55" w14:textId="608ADB9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 Не подряд, не по порядку. Спрашивать в. таблицу умножения.</w:t>
            </w:r>
          </w:p>
        </w:tc>
        <w:tc>
          <w:tcPr>
            <w:tcW w:w="0" w:type="auto"/>
          </w:tcPr>
          <w:p w14:paraId="42104239" w14:textId="4A1787E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59</w:t>
            </w:r>
          </w:p>
        </w:tc>
        <w:tc>
          <w:tcPr>
            <w:tcW w:w="0" w:type="auto"/>
          </w:tcPr>
          <w:p w14:paraId="04C95B8E" w14:textId="03C4698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at random, at haphazard</w:t>
            </w:r>
          </w:p>
        </w:tc>
        <w:tc>
          <w:tcPr>
            <w:tcW w:w="0" w:type="auto"/>
          </w:tcPr>
          <w:p w14:paraId="3BC9F7B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B8CF333" w14:textId="77777777" w:rsidTr="00576FF9">
        <w:trPr>
          <w:trHeight w:val="20"/>
        </w:trPr>
        <w:tc>
          <w:tcPr>
            <w:tcW w:w="0" w:type="auto"/>
          </w:tcPr>
          <w:p w14:paraId="5C9D728E" w14:textId="2112238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сплошняком</w:t>
            </w:r>
          </w:p>
        </w:tc>
        <w:tc>
          <w:tcPr>
            <w:tcW w:w="0" w:type="auto"/>
          </w:tcPr>
          <w:p w14:paraId="1F40AC05" w14:textId="4FE9118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сплошь.</w:t>
            </w:r>
          </w:p>
        </w:tc>
        <w:tc>
          <w:tcPr>
            <w:tcW w:w="0" w:type="auto"/>
          </w:tcPr>
          <w:p w14:paraId="0F140E04" w14:textId="3B52906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59</w:t>
            </w:r>
          </w:p>
        </w:tc>
        <w:tc>
          <w:tcPr>
            <w:tcW w:w="0" w:type="auto"/>
          </w:tcPr>
          <w:p w14:paraId="0F6A6CE6" w14:textId="697AC53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continuously</w:t>
            </w:r>
          </w:p>
        </w:tc>
        <w:tc>
          <w:tcPr>
            <w:tcW w:w="0" w:type="auto"/>
          </w:tcPr>
          <w:p w14:paraId="00E064F0"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686AF0" w14:paraId="04A0B25C" w14:textId="77777777" w:rsidTr="00576FF9">
        <w:trPr>
          <w:trHeight w:val="20"/>
        </w:trPr>
        <w:tc>
          <w:tcPr>
            <w:tcW w:w="0" w:type="auto"/>
          </w:tcPr>
          <w:p w14:paraId="388DE6AC" w14:textId="25ED9EB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встык</w:t>
            </w:r>
          </w:p>
        </w:tc>
        <w:tc>
          <w:tcPr>
            <w:tcW w:w="0" w:type="auto"/>
          </w:tcPr>
          <w:p w14:paraId="36D72AE1" w14:textId="27EF698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Состыковав краями, вплотную друг к другу. Соединить доски в.</w:t>
            </w:r>
          </w:p>
        </w:tc>
        <w:tc>
          <w:tcPr>
            <w:tcW w:w="0" w:type="auto"/>
          </w:tcPr>
          <w:p w14:paraId="7794BDC5" w14:textId="26AFB0E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58</w:t>
            </w:r>
          </w:p>
        </w:tc>
        <w:tc>
          <w:tcPr>
            <w:tcW w:w="0" w:type="auto"/>
          </w:tcPr>
          <w:p w14:paraId="20412C13" w14:textId="3D22D12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butt-to-butt</w:t>
            </w:r>
          </w:p>
        </w:tc>
        <w:tc>
          <w:tcPr>
            <w:tcW w:w="0" w:type="auto"/>
          </w:tcPr>
          <w:p w14:paraId="7F4491F7" w14:textId="7BBFB92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xml:space="preserve">Адам быстро пересек бескрайние просторы восточного Техаса, прошел через Луизиану, через подогнанные встык торцы Миссисипи и Алабамы, и оказался во Флориде. </w:t>
            </w:r>
            <w:r w:rsidRPr="00576FF9">
              <w:rPr>
                <w:rFonts w:ascii="Times New Roman" w:eastAsia="Times New Roman" w:hAnsi="Times New Roman" w:cs="Times New Roman"/>
                <w:sz w:val="20"/>
                <w:szCs w:val="20"/>
                <w:lang w:val="en-GB"/>
              </w:rPr>
              <w:t xml:space="preserve">Adam moved rapidly across interminable East Texas, through Louisiana and the butt ends of Mississippi and Alabama, and into the flank of </w:t>
            </w:r>
            <w:r w:rsidRPr="00576FF9">
              <w:rPr>
                <w:rFonts w:ascii="Times New Roman" w:eastAsia="Times New Roman" w:hAnsi="Times New Roman" w:cs="Times New Roman"/>
                <w:sz w:val="20"/>
                <w:szCs w:val="20"/>
                <w:lang w:val="en-GB"/>
              </w:rPr>
              <w:lastRenderedPageBreak/>
              <w:t xml:space="preserve">Florida. </w:t>
            </w:r>
            <w:r w:rsidRPr="00576FF9">
              <w:rPr>
                <w:rFonts w:ascii="Times New Roman" w:eastAsia="Times New Roman" w:hAnsi="Times New Roman" w:cs="Times New Roman"/>
                <w:sz w:val="20"/>
                <w:szCs w:val="20"/>
              </w:rPr>
              <w:t>Стейнбек, Джон / На восток от Эдема Steinbeck, John / East Of Eden</w:t>
            </w:r>
          </w:p>
        </w:tc>
      </w:tr>
      <w:tr w:rsidR="00AA3A84" w:rsidRPr="00576FF9" w14:paraId="4ADD5ADC" w14:textId="77777777" w:rsidTr="00576FF9">
        <w:trPr>
          <w:trHeight w:val="20"/>
        </w:trPr>
        <w:tc>
          <w:tcPr>
            <w:tcW w:w="0" w:type="auto"/>
          </w:tcPr>
          <w:p w14:paraId="310EB23A" w14:textId="05303A5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вперегонку</w:t>
            </w:r>
          </w:p>
        </w:tc>
        <w:tc>
          <w:tcPr>
            <w:tcW w:w="0" w:type="auto"/>
          </w:tcPr>
          <w:p w14:paraId="1BD81811" w14:textId="263B9FA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вперегонки.</w:t>
            </w:r>
          </w:p>
        </w:tc>
        <w:tc>
          <w:tcPr>
            <w:tcW w:w="0" w:type="auto"/>
          </w:tcPr>
          <w:p w14:paraId="4C1FF21B" w14:textId="5869C24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56</w:t>
            </w:r>
          </w:p>
        </w:tc>
        <w:tc>
          <w:tcPr>
            <w:tcW w:w="0" w:type="auto"/>
          </w:tcPr>
          <w:p w14:paraId="0097DCEA" w14:textId="6C4E34F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racing one another; competing in speed</w:t>
            </w:r>
          </w:p>
        </w:tc>
        <w:tc>
          <w:tcPr>
            <w:tcW w:w="0" w:type="auto"/>
          </w:tcPr>
          <w:p w14:paraId="5D02AE16"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81668F3" w14:textId="77777777" w:rsidTr="00576FF9">
        <w:trPr>
          <w:trHeight w:val="20"/>
        </w:trPr>
        <w:tc>
          <w:tcPr>
            <w:tcW w:w="0" w:type="auto"/>
          </w:tcPr>
          <w:p w14:paraId="4CC74AB9" w14:textId="0F52E38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навыкат</w:t>
            </w:r>
          </w:p>
        </w:tc>
        <w:tc>
          <w:tcPr>
            <w:tcW w:w="0" w:type="auto"/>
          </w:tcPr>
          <w:p w14:paraId="148A8083" w14:textId="79EEF52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 Глаза навыкат (навыкате). О выпуклых глазах.</w:t>
            </w:r>
          </w:p>
        </w:tc>
        <w:tc>
          <w:tcPr>
            <w:tcW w:w="0" w:type="auto"/>
          </w:tcPr>
          <w:p w14:paraId="2070EB3F" w14:textId="5F3EB2F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52</w:t>
            </w:r>
          </w:p>
        </w:tc>
        <w:tc>
          <w:tcPr>
            <w:tcW w:w="0" w:type="auto"/>
          </w:tcPr>
          <w:p w14:paraId="26FD9892" w14:textId="0364FF7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goggle, bulging (</w:t>
            </w:r>
            <w:r w:rsidRPr="00576FF9">
              <w:rPr>
                <w:rFonts w:ascii="Times New Roman" w:eastAsia="Times New Roman" w:hAnsi="Times New Roman" w:cs="Times New Roman"/>
                <w:color w:val="000000"/>
                <w:sz w:val="20"/>
                <w:szCs w:val="20"/>
              </w:rPr>
              <w:t>о</w:t>
            </w:r>
            <w:r w:rsidRPr="00576FF9">
              <w:rPr>
                <w:rFonts w:ascii="Times New Roman" w:eastAsia="Times New Roman" w:hAnsi="Times New Roman" w:cs="Times New Roman"/>
                <w:color w:val="000000"/>
                <w:sz w:val="20"/>
                <w:szCs w:val="20"/>
                <w:lang w:val="en-GB"/>
              </w:rPr>
              <w:t xml:space="preserve"> </w:t>
            </w:r>
            <w:r w:rsidRPr="00576FF9">
              <w:rPr>
                <w:rFonts w:ascii="Times New Roman" w:eastAsia="Times New Roman" w:hAnsi="Times New Roman" w:cs="Times New Roman"/>
                <w:color w:val="000000"/>
                <w:sz w:val="20"/>
                <w:szCs w:val="20"/>
              </w:rPr>
              <w:t>глазах</w:t>
            </w:r>
            <w:r w:rsidRPr="00576FF9">
              <w:rPr>
                <w:rFonts w:ascii="Times New Roman" w:eastAsia="Times New Roman" w:hAnsi="Times New Roman" w:cs="Times New Roman"/>
                <w:color w:val="000000"/>
                <w:sz w:val="20"/>
                <w:szCs w:val="20"/>
                <w:lang w:val="en-GB"/>
              </w:rPr>
              <w:t xml:space="preserve"> || of eyes)</w:t>
            </w:r>
          </w:p>
        </w:tc>
        <w:tc>
          <w:tcPr>
            <w:tcW w:w="0" w:type="auto"/>
          </w:tcPr>
          <w:p w14:paraId="69D2D3DB"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DD59630" w14:textId="77777777" w:rsidTr="00576FF9">
        <w:trPr>
          <w:trHeight w:val="20"/>
        </w:trPr>
        <w:tc>
          <w:tcPr>
            <w:tcW w:w="0" w:type="auto"/>
          </w:tcPr>
          <w:p w14:paraId="3DF0831B" w14:textId="54A8EEC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стойком</w:t>
            </w:r>
          </w:p>
        </w:tc>
        <w:tc>
          <w:tcPr>
            <w:tcW w:w="0" w:type="auto"/>
          </w:tcPr>
          <w:p w14:paraId="4EE26A5D" w14:textId="6FDD999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стоя.</w:t>
            </w:r>
          </w:p>
        </w:tc>
        <w:tc>
          <w:tcPr>
            <w:tcW w:w="0" w:type="auto"/>
          </w:tcPr>
          <w:p w14:paraId="5F175D88" w14:textId="235935E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52</w:t>
            </w:r>
          </w:p>
        </w:tc>
        <w:tc>
          <w:tcPr>
            <w:tcW w:w="0" w:type="auto"/>
          </w:tcPr>
          <w:p w14:paraId="1E6C0BE4" w14:textId="3074C94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упорный</w:t>
            </w:r>
            <w:r w:rsidRPr="00576FF9">
              <w:rPr>
                <w:rFonts w:ascii="Times New Roman" w:eastAsia="Times New Roman" w:hAnsi="Times New Roman" w:cs="Times New Roman"/>
                <w:color w:val="000000"/>
                <w:sz w:val="20"/>
                <w:szCs w:val="20"/>
                <w:lang w:val="en-GB"/>
              </w:rPr>
              <w:t xml:space="preserve"> firm, stalwart, staunch, steadfast, steady</w:t>
            </w:r>
          </w:p>
        </w:tc>
        <w:tc>
          <w:tcPr>
            <w:tcW w:w="0" w:type="auto"/>
          </w:tcPr>
          <w:p w14:paraId="3210E95E"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3DB67FE" w14:textId="77777777" w:rsidTr="00576FF9">
        <w:trPr>
          <w:trHeight w:val="20"/>
        </w:trPr>
        <w:tc>
          <w:tcPr>
            <w:tcW w:w="0" w:type="auto"/>
          </w:tcPr>
          <w:p w14:paraId="0379276E" w14:textId="0B5AD97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шагом</w:t>
            </w:r>
          </w:p>
        </w:tc>
        <w:tc>
          <w:tcPr>
            <w:tcW w:w="0" w:type="auto"/>
          </w:tcPr>
          <w:p w14:paraId="59EA47EE" w14:textId="3755DCA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Медленно переступая ногами; не бегом. Возвращаться ш. По утрам все бегом, вечером - ш. 2. Самым медленным аллюром; не рысью. Лошади шли ш. Ехать ш.</w:t>
            </w:r>
          </w:p>
        </w:tc>
        <w:tc>
          <w:tcPr>
            <w:tcW w:w="0" w:type="auto"/>
          </w:tcPr>
          <w:p w14:paraId="0BD64C4E" w14:textId="73FE1F5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51</w:t>
            </w:r>
          </w:p>
        </w:tc>
        <w:tc>
          <w:tcPr>
            <w:tcW w:w="0" w:type="auto"/>
          </w:tcPr>
          <w:p w14:paraId="373A13D2" w14:textId="770573C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at a walk, at walking pace</w:t>
            </w:r>
          </w:p>
        </w:tc>
        <w:tc>
          <w:tcPr>
            <w:tcW w:w="0" w:type="auto"/>
          </w:tcPr>
          <w:p w14:paraId="4A171DB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94E450E" w14:textId="77777777" w:rsidTr="00576FF9">
        <w:trPr>
          <w:trHeight w:val="20"/>
        </w:trPr>
        <w:tc>
          <w:tcPr>
            <w:tcW w:w="0" w:type="auto"/>
          </w:tcPr>
          <w:p w14:paraId="2830A9A1" w14:textId="27372FB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вполпьяна</w:t>
            </w:r>
          </w:p>
        </w:tc>
        <w:tc>
          <w:tcPr>
            <w:tcW w:w="0" w:type="auto"/>
          </w:tcPr>
          <w:p w14:paraId="6DE84314" w14:textId="0B2DA57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В полупьяном состоянии. * И знаю, вполпьяна Мешал в заздравиях я ваши имена (Фет).</w:t>
            </w:r>
          </w:p>
        </w:tc>
        <w:tc>
          <w:tcPr>
            <w:tcW w:w="0" w:type="auto"/>
          </w:tcPr>
          <w:p w14:paraId="02623BF3" w14:textId="7132A6D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48</w:t>
            </w:r>
          </w:p>
        </w:tc>
        <w:tc>
          <w:tcPr>
            <w:tcW w:w="0" w:type="auto"/>
          </w:tcPr>
          <w:p w14:paraId="0DA27920" w14:textId="3F377EA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 xml:space="preserve">half tight / drunk, tipsy, parcel drunk; half-seas-over </w:t>
            </w:r>
            <w:r w:rsidRPr="00576FF9">
              <w:rPr>
                <w:rFonts w:ascii="Times New Roman" w:eastAsia="Times New Roman" w:hAnsi="Times New Roman" w:cs="Times New Roman"/>
                <w:color w:val="000000"/>
                <w:sz w:val="20"/>
                <w:szCs w:val="20"/>
              </w:rPr>
              <w:t>идиом</w:t>
            </w:r>
            <w:r w:rsidRPr="00576FF9">
              <w:rPr>
                <w:rFonts w:ascii="Times New Roman" w:eastAsia="Times New Roman" w:hAnsi="Times New Roman" w:cs="Times New Roman"/>
                <w:color w:val="000000"/>
                <w:sz w:val="20"/>
                <w:szCs w:val="20"/>
                <w:lang w:val="en-GB"/>
              </w:rPr>
              <w:t>.</w:t>
            </w:r>
          </w:p>
        </w:tc>
        <w:tc>
          <w:tcPr>
            <w:tcW w:w="0" w:type="auto"/>
          </w:tcPr>
          <w:p w14:paraId="2D0D7BAC" w14:textId="4F0323A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Он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был</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вполпьяна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вдруг</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улыбнулся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своею</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длинною</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полупьяною</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но</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лишенною</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хитрости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пьяного</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лукавства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улыбкой</w:t>
            </w:r>
            <w:r w:rsidRPr="00576FF9">
              <w:rPr>
                <w:rFonts w:ascii="Times New Roman" w:eastAsia="Times New Roman" w:hAnsi="Times New Roman" w:cs="Times New Roman"/>
                <w:sz w:val="20"/>
                <w:szCs w:val="20"/>
                <w:lang w:val="en-GB"/>
              </w:rPr>
              <w:t xml:space="preserve">: He was half drunk, and suddenly he grinned his slow half-drunken grin, which was not without a certain cunning and tipsy slyness. </w:t>
            </w:r>
            <w:r w:rsidRPr="00576FF9">
              <w:rPr>
                <w:rFonts w:ascii="Times New Roman" w:eastAsia="Times New Roman" w:hAnsi="Times New Roman" w:cs="Times New Roman"/>
                <w:sz w:val="20"/>
                <w:szCs w:val="20"/>
              </w:rPr>
              <w:t>Достоевский, Фёдор / Братья Карамазовы Dostoevsky, Fyodor / The brothers Karamazov</w:t>
            </w:r>
          </w:p>
        </w:tc>
      </w:tr>
      <w:tr w:rsidR="00AA3A84" w:rsidRPr="00576FF9" w14:paraId="245A22BA" w14:textId="77777777" w:rsidTr="00576FF9">
        <w:trPr>
          <w:trHeight w:val="20"/>
        </w:trPr>
        <w:tc>
          <w:tcPr>
            <w:tcW w:w="0" w:type="auto"/>
          </w:tcPr>
          <w:p w14:paraId="27913990" w14:textId="467B02E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мимолётом</w:t>
            </w:r>
          </w:p>
        </w:tc>
        <w:tc>
          <w:tcPr>
            <w:tcW w:w="0" w:type="auto"/>
          </w:tcPr>
          <w:p w14:paraId="095A04BC" w14:textId="782C085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 Пролетая мимо; лётом. М. промчаться над рекой. Птицы м. делали остановку на озере. 2. Разг. Быстро, на короткий миг. М. взглянуть на кого-л. М. зайти в деканат.</w:t>
            </w:r>
          </w:p>
        </w:tc>
        <w:tc>
          <w:tcPr>
            <w:tcW w:w="0" w:type="auto"/>
          </w:tcPr>
          <w:p w14:paraId="5D745558" w14:textId="4C493EC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45</w:t>
            </w:r>
          </w:p>
        </w:tc>
        <w:tc>
          <w:tcPr>
            <w:tcW w:w="0" w:type="auto"/>
          </w:tcPr>
          <w:p w14:paraId="52FB01E3" w14:textId="30F97F3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fleetingly </w:t>
            </w:r>
          </w:p>
        </w:tc>
        <w:tc>
          <w:tcPr>
            <w:tcW w:w="0" w:type="auto"/>
          </w:tcPr>
          <w:p w14:paraId="0284310B" w14:textId="6E91C8D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Она выглядывала из глазниц то Биона, то Сэмюэла, то матери; чувствуешь, что-то стронулось, и вот она уже в тебя вошла и вышла мимолетом. </w:t>
            </w:r>
            <w:r w:rsidRPr="00576FF9">
              <w:rPr>
                <w:rFonts w:ascii="Times New Roman" w:eastAsia="Times New Roman" w:hAnsi="Times New Roman" w:cs="Times New Roman"/>
                <w:sz w:val="20"/>
                <w:szCs w:val="20"/>
                <w:lang w:val="en-GB"/>
              </w:rPr>
              <w:t xml:space="preserve">You saw her peering, now from Bion's eyes, now Samuel's, now Mother's, and you felt a movement and now she was in you, fleetingly and gone. </w:t>
            </w:r>
            <w:r w:rsidRPr="00576FF9">
              <w:rPr>
                <w:rFonts w:ascii="Times New Roman" w:eastAsia="Times New Roman" w:hAnsi="Times New Roman" w:cs="Times New Roman"/>
                <w:sz w:val="20"/>
                <w:szCs w:val="20"/>
              </w:rPr>
              <w:t>Брэдбери, Рэй / Возвращение Bradbury, Ray / Homecoming</w:t>
            </w:r>
          </w:p>
        </w:tc>
      </w:tr>
      <w:tr w:rsidR="00AA3A84" w:rsidRPr="00576FF9" w14:paraId="5BBDB8BD" w14:textId="77777777" w:rsidTr="00576FF9">
        <w:trPr>
          <w:trHeight w:val="20"/>
        </w:trPr>
        <w:tc>
          <w:tcPr>
            <w:tcW w:w="0" w:type="auto"/>
          </w:tcPr>
          <w:p w14:paraId="37DB4283" w14:textId="69D340A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сырьём</w:t>
            </w:r>
          </w:p>
        </w:tc>
        <w:tc>
          <w:tcPr>
            <w:tcW w:w="0" w:type="auto"/>
          </w:tcPr>
          <w:p w14:paraId="719372A7" w14:textId="6864A22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В сыром виде. Есть овощи с.</w:t>
            </w:r>
          </w:p>
        </w:tc>
        <w:tc>
          <w:tcPr>
            <w:tcW w:w="0" w:type="auto"/>
          </w:tcPr>
          <w:p w14:paraId="40A2736B" w14:textId="77ACCD2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37</w:t>
            </w:r>
          </w:p>
        </w:tc>
        <w:tc>
          <w:tcPr>
            <w:tcW w:w="0" w:type="auto"/>
          </w:tcPr>
          <w:p w14:paraId="3332A85D" w14:textId="3B47A3C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raw material</w:t>
            </w:r>
          </w:p>
        </w:tc>
        <w:tc>
          <w:tcPr>
            <w:tcW w:w="0" w:type="auto"/>
          </w:tcPr>
          <w:p w14:paraId="3971BF1E"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AFA3822" w14:textId="77777777" w:rsidTr="00576FF9">
        <w:trPr>
          <w:trHeight w:val="20"/>
        </w:trPr>
        <w:tc>
          <w:tcPr>
            <w:tcW w:w="0" w:type="auto"/>
          </w:tcPr>
          <w:p w14:paraId="33D9C765" w14:textId="46636D0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вполуоборот</w:t>
            </w:r>
          </w:p>
        </w:tc>
        <w:tc>
          <w:tcPr>
            <w:tcW w:w="0" w:type="auto"/>
          </w:tcPr>
          <w:p w14:paraId="44C34BE0" w14:textId="6F59731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=Вполоборота. Стоять в. Повернуться в.</w:t>
            </w:r>
          </w:p>
        </w:tc>
        <w:tc>
          <w:tcPr>
            <w:tcW w:w="0" w:type="auto"/>
          </w:tcPr>
          <w:p w14:paraId="1342B695" w14:textId="55A0136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35</w:t>
            </w:r>
          </w:p>
        </w:tc>
        <w:tc>
          <w:tcPr>
            <w:tcW w:w="0" w:type="auto"/>
          </w:tcPr>
          <w:p w14:paraId="01631C51" w14:textId="7914B06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half-turn</w:t>
            </w:r>
          </w:p>
        </w:tc>
        <w:tc>
          <w:tcPr>
            <w:tcW w:w="0" w:type="auto"/>
          </w:tcPr>
          <w:p w14:paraId="52420D0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BCDAA2E" w14:textId="77777777" w:rsidTr="00576FF9">
        <w:trPr>
          <w:trHeight w:val="20"/>
        </w:trPr>
        <w:tc>
          <w:tcPr>
            <w:tcW w:w="0" w:type="auto"/>
          </w:tcPr>
          <w:p w14:paraId="33684A8D" w14:textId="29C1424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вперевалочку</w:t>
            </w:r>
          </w:p>
        </w:tc>
        <w:tc>
          <w:tcPr>
            <w:tcW w:w="0" w:type="auto"/>
          </w:tcPr>
          <w:p w14:paraId="4300D63E" w14:textId="7618813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вперевалку.</w:t>
            </w:r>
          </w:p>
        </w:tc>
        <w:tc>
          <w:tcPr>
            <w:tcW w:w="0" w:type="auto"/>
          </w:tcPr>
          <w:p w14:paraId="1227EC42" w14:textId="252242F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33</w:t>
            </w:r>
          </w:p>
        </w:tc>
        <w:tc>
          <w:tcPr>
            <w:tcW w:w="0" w:type="auto"/>
          </w:tcPr>
          <w:p w14:paraId="209F4A63" w14:textId="2E70073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duck-legged</w:t>
            </w:r>
          </w:p>
        </w:tc>
        <w:tc>
          <w:tcPr>
            <w:tcW w:w="0" w:type="auto"/>
          </w:tcPr>
          <w:p w14:paraId="19F58A77"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D74122C" w14:textId="77777777" w:rsidTr="00576FF9">
        <w:trPr>
          <w:trHeight w:val="20"/>
        </w:trPr>
        <w:tc>
          <w:tcPr>
            <w:tcW w:w="0" w:type="auto"/>
          </w:tcPr>
          <w:p w14:paraId="72B45A35" w14:textId="1AD1FB7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вприщур</w:t>
            </w:r>
          </w:p>
        </w:tc>
        <w:tc>
          <w:tcPr>
            <w:tcW w:w="0" w:type="auto"/>
          </w:tcPr>
          <w:p w14:paraId="0BF591B4" w14:textId="04A8AAF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Прищурившись. В. разглядывать кого-л.</w:t>
            </w:r>
          </w:p>
        </w:tc>
        <w:tc>
          <w:tcPr>
            <w:tcW w:w="0" w:type="auto"/>
          </w:tcPr>
          <w:p w14:paraId="66E34FF9" w14:textId="55B3C26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33</w:t>
            </w:r>
          </w:p>
        </w:tc>
        <w:tc>
          <w:tcPr>
            <w:tcW w:w="0" w:type="auto"/>
          </w:tcPr>
          <w:p w14:paraId="397FFC64"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7E02689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F405C97" w14:textId="77777777" w:rsidTr="00576FF9">
        <w:trPr>
          <w:trHeight w:val="20"/>
        </w:trPr>
        <w:tc>
          <w:tcPr>
            <w:tcW w:w="0" w:type="auto"/>
          </w:tcPr>
          <w:p w14:paraId="1C319753" w14:textId="6C36199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враздробь</w:t>
            </w:r>
          </w:p>
        </w:tc>
        <w:tc>
          <w:tcPr>
            <w:tcW w:w="0" w:type="auto"/>
          </w:tcPr>
          <w:p w14:paraId="3586FC15" w14:textId="727FF7A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 подряд, не по порядку., Раздробленно, по частям, порознь.&lt;1.2&gt; Недружно, несогласованно.</w:t>
            </w:r>
          </w:p>
        </w:tc>
        <w:tc>
          <w:tcPr>
            <w:tcW w:w="0" w:type="auto"/>
          </w:tcPr>
          <w:p w14:paraId="16817C8F" w14:textId="324D17E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32</w:t>
            </w:r>
          </w:p>
        </w:tc>
        <w:tc>
          <w:tcPr>
            <w:tcW w:w="0" w:type="auto"/>
          </w:tcPr>
          <w:p w14:paraId="00944601" w14:textId="529A454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separately, scatteringly; disunitedly, in disunity, in a disjointed manner</w:t>
            </w:r>
          </w:p>
        </w:tc>
        <w:tc>
          <w:tcPr>
            <w:tcW w:w="0" w:type="auto"/>
          </w:tcPr>
          <w:p w14:paraId="534E55DA"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E9F68C3" w14:textId="77777777" w:rsidTr="00576FF9">
        <w:trPr>
          <w:trHeight w:val="20"/>
        </w:trPr>
        <w:tc>
          <w:tcPr>
            <w:tcW w:w="0" w:type="auto"/>
          </w:tcPr>
          <w:p w14:paraId="523C6F96" w14:textId="71A39E7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вприглядку</w:t>
            </w:r>
          </w:p>
        </w:tc>
        <w:tc>
          <w:tcPr>
            <w:tcW w:w="0" w:type="auto"/>
          </w:tcPr>
          <w:p w14:paraId="7391BB69" w14:textId="2D03F84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Шутл. Без сахара, только глядя на сахар (ср. вприкуску, внакладку). Пить чай в.</w:t>
            </w:r>
          </w:p>
        </w:tc>
        <w:tc>
          <w:tcPr>
            <w:tcW w:w="0" w:type="auto"/>
          </w:tcPr>
          <w:p w14:paraId="38CF96E4" w14:textId="0C579D2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30</w:t>
            </w:r>
          </w:p>
        </w:tc>
        <w:tc>
          <w:tcPr>
            <w:tcW w:w="0" w:type="auto"/>
          </w:tcPr>
          <w:p w14:paraId="0EDC8A77"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3DB89E5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A2B3639" w14:textId="77777777" w:rsidTr="00576FF9">
        <w:trPr>
          <w:trHeight w:val="20"/>
        </w:trPr>
        <w:tc>
          <w:tcPr>
            <w:tcW w:w="0" w:type="auto"/>
          </w:tcPr>
          <w:p w14:paraId="6075E538" w14:textId="1835665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вприскочку</w:t>
            </w:r>
          </w:p>
        </w:tc>
        <w:tc>
          <w:tcPr>
            <w:tcW w:w="0" w:type="auto"/>
          </w:tcPr>
          <w:p w14:paraId="25E772DB" w14:textId="53A505A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Делая при ходьбе, на бегу подскоки; вприпрыжку. Бежать в.</w:t>
            </w:r>
          </w:p>
        </w:tc>
        <w:tc>
          <w:tcPr>
            <w:tcW w:w="0" w:type="auto"/>
          </w:tcPr>
          <w:p w14:paraId="3B2E0969" w14:textId="7CD5D76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28</w:t>
            </w:r>
          </w:p>
        </w:tc>
        <w:tc>
          <w:tcPr>
            <w:tcW w:w="0" w:type="auto"/>
          </w:tcPr>
          <w:p w14:paraId="702BD06B"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5BE7797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E6794D5" w14:textId="77777777" w:rsidTr="00576FF9">
        <w:trPr>
          <w:trHeight w:val="20"/>
        </w:trPr>
        <w:tc>
          <w:tcPr>
            <w:tcW w:w="0" w:type="auto"/>
          </w:tcPr>
          <w:p w14:paraId="2FEA4B92" w14:textId="32B4F25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враскорячку</w:t>
            </w:r>
          </w:p>
        </w:tc>
        <w:tc>
          <w:tcPr>
            <w:tcW w:w="0" w:type="auto"/>
          </w:tcPr>
          <w:p w14:paraId="4A61EF9D" w14:textId="62C2CE4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Разг.-сниж. Раскорячив ноги, раскорячившись. Ходить в. Встать в.</w:t>
            </w:r>
          </w:p>
        </w:tc>
        <w:tc>
          <w:tcPr>
            <w:tcW w:w="0" w:type="auto"/>
          </w:tcPr>
          <w:p w14:paraId="2A323021" w14:textId="667124C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28</w:t>
            </w:r>
          </w:p>
        </w:tc>
        <w:tc>
          <w:tcPr>
            <w:tcW w:w="0" w:type="auto"/>
          </w:tcPr>
          <w:p w14:paraId="626D3083" w14:textId="1D9BF69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bow-legged</w:t>
            </w:r>
          </w:p>
        </w:tc>
        <w:tc>
          <w:tcPr>
            <w:tcW w:w="0" w:type="auto"/>
          </w:tcPr>
          <w:p w14:paraId="11EAF93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00A8ED49" w14:textId="77777777" w:rsidTr="00576FF9">
        <w:trPr>
          <w:trHeight w:val="20"/>
        </w:trPr>
        <w:tc>
          <w:tcPr>
            <w:tcW w:w="0" w:type="auto"/>
          </w:tcPr>
          <w:p w14:paraId="1FC47086" w14:textId="034F45E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боком</w:t>
            </w:r>
          </w:p>
        </w:tc>
        <w:tc>
          <w:tcPr>
            <w:tcW w:w="0" w:type="auto"/>
          </w:tcPr>
          <w:p w14:paraId="4E1D7C33" w14:textId="1339D3B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 Плечом вперёд; вполоборота. Пройти в дверь б. Сидеть, развернуться б. 2. Разг. Не прямо. Поглядывать, смотреть б. (искоса). ◊ Выйти боком кому. Разг. Плохо кончиться для кого-л., не так, как хотелось кому-л. &lt;Боком к кому-чему, в зн. предлога. Сесть б. к выходу. Развернуться б. к окну.</w:t>
            </w:r>
          </w:p>
        </w:tc>
        <w:tc>
          <w:tcPr>
            <w:tcW w:w="0" w:type="auto"/>
          </w:tcPr>
          <w:p w14:paraId="5C32A138" w14:textId="2C7ACAD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25</w:t>
            </w:r>
          </w:p>
        </w:tc>
        <w:tc>
          <w:tcPr>
            <w:tcW w:w="0" w:type="auto"/>
          </w:tcPr>
          <w:p w14:paraId="1D5FC261" w14:textId="7DC3E0D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sideways, edgeways, sidelong, sideling; askew</w:t>
            </w:r>
          </w:p>
        </w:tc>
        <w:tc>
          <w:tcPr>
            <w:tcW w:w="0" w:type="auto"/>
          </w:tcPr>
          <w:p w14:paraId="7DB0BF54" w14:textId="5E963A7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Сама бабушка сидела несколько боком и раскладывала пасьянс Путешественник, что всегда означало весьма неблагоприятное расположение духа. </w:t>
            </w:r>
            <w:r w:rsidRPr="00576FF9">
              <w:rPr>
                <w:rFonts w:ascii="Times New Roman" w:eastAsia="Times New Roman" w:hAnsi="Times New Roman" w:cs="Times New Roman"/>
                <w:sz w:val="20"/>
                <w:szCs w:val="20"/>
                <w:lang w:val="en-GB"/>
              </w:rPr>
              <w:t xml:space="preserve">Grandmamma was sitting a little askew and playing that variety of "patience" which is called "The Traveller" - two unmistakable signs of her displeasure. </w:t>
            </w:r>
            <w:r w:rsidRPr="00576FF9">
              <w:rPr>
                <w:rFonts w:ascii="Times New Roman" w:eastAsia="Times New Roman" w:hAnsi="Times New Roman" w:cs="Times New Roman"/>
                <w:sz w:val="20"/>
                <w:szCs w:val="20"/>
              </w:rPr>
              <w:t>Tolstoy, Leo / Boyhood Толстой, Л.Н. / Отрочество</w:t>
            </w:r>
          </w:p>
        </w:tc>
      </w:tr>
      <w:tr w:rsidR="00AA3A84" w:rsidRPr="00576FF9" w14:paraId="6C6F118A" w14:textId="77777777" w:rsidTr="00576FF9">
        <w:trPr>
          <w:trHeight w:val="20"/>
        </w:trPr>
        <w:tc>
          <w:tcPr>
            <w:tcW w:w="0" w:type="auto"/>
          </w:tcPr>
          <w:p w14:paraId="5A640FDB" w14:textId="444D489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врастопырку</w:t>
            </w:r>
          </w:p>
        </w:tc>
        <w:tc>
          <w:tcPr>
            <w:tcW w:w="0" w:type="auto"/>
          </w:tcPr>
          <w:p w14:paraId="4BC11D80" w14:textId="63E6712A"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Разг.-сниж. Растопырив; раздвинув, расставив в разные стороны. Пальцы в. Усы в. Ветки дерева в.</w:t>
            </w:r>
          </w:p>
        </w:tc>
        <w:tc>
          <w:tcPr>
            <w:tcW w:w="0" w:type="auto"/>
          </w:tcPr>
          <w:p w14:paraId="4A958247" w14:textId="1A904DD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21</w:t>
            </w:r>
          </w:p>
        </w:tc>
        <w:tc>
          <w:tcPr>
            <w:tcW w:w="0" w:type="auto"/>
          </w:tcPr>
          <w:p w14:paraId="64B3C245"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5F30C12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3740A567" w14:textId="77777777" w:rsidTr="00576FF9">
        <w:trPr>
          <w:trHeight w:val="20"/>
        </w:trPr>
        <w:tc>
          <w:tcPr>
            <w:tcW w:w="0" w:type="auto"/>
          </w:tcPr>
          <w:p w14:paraId="6F696789" w14:textId="2D064AE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вперебивку</w:t>
            </w:r>
          </w:p>
        </w:tc>
        <w:tc>
          <w:tcPr>
            <w:tcW w:w="0" w:type="auto"/>
          </w:tcPr>
          <w:p w14:paraId="39B5F778" w14:textId="6574630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Перебивая, сменяя друг друга.</w:t>
            </w:r>
          </w:p>
        </w:tc>
        <w:tc>
          <w:tcPr>
            <w:tcW w:w="0" w:type="auto"/>
          </w:tcPr>
          <w:p w14:paraId="14E38472" w14:textId="3D08A91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20</w:t>
            </w:r>
          </w:p>
        </w:tc>
        <w:tc>
          <w:tcPr>
            <w:tcW w:w="0" w:type="auto"/>
          </w:tcPr>
          <w:p w14:paraId="775CD8AF"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3FF1B885"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E182D57" w14:textId="77777777" w:rsidTr="00576FF9">
        <w:trPr>
          <w:trHeight w:val="20"/>
        </w:trPr>
        <w:tc>
          <w:tcPr>
            <w:tcW w:w="0" w:type="auto"/>
          </w:tcPr>
          <w:p w14:paraId="4FB7B6F7" w14:textId="104C8AA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наперекрёст</w:t>
            </w:r>
          </w:p>
        </w:tc>
        <w:tc>
          <w:tcPr>
            <w:tcW w:w="0" w:type="auto"/>
          </w:tcPr>
          <w:p w14:paraId="55F2F14E" w14:textId="636F6588"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Крест-накрест. Завязать пакет н.</w:t>
            </w:r>
          </w:p>
        </w:tc>
        <w:tc>
          <w:tcPr>
            <w:tcW w:w="0" w:type="auto"/>
          </w:tcPr>
          <w:p w14:paraId="6420136D" w14:textId="4396F5D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20</w:t>
            </w:r>
          </w:p>
        </w:tc>
        <w:tc>
          <w:tcPr>
            <w:tcW w:w="0" w:type="auto"/>
          </w:tcPr>
          <w:p w14:paraId="3D96317C"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45F549A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19DC24AA" w14:textId="77777777" w:rsidTr="00576FF9">
        <w:trPr>
          <w:trHeight w:val="20"/>
        </w:trPr>
        <w:tc>
          <w:tcPr>
            <w:tcW w:w="0" w:type="auto"/>
          </w:tcPr>
          <w:p w14:paraId="0AEE4540" w14:textId="1161EE0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самоходом</w:t>
            </w:r>
          </w:p>
        </w:tc>
        <w:tc>
          <w:tcPr>
            <w:tcW w:w="0" w:type="auto"/>
          </w:tcPr>
          <w:p w14:paraId="71E363E4" w14:textId="74F47F5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 Двигаясь силой течения реки. Сплавлять лес с. Лодка двигалась с. 2. Разг. С помощью собственного двигателя, без посторонней тяги (о технически неисправной машине, транспортном средстве). После аварии самосвал двинулся в гараж с. 3. Разг.-сниж. Собственными ногами, пешком. Идти с. до самой станции. Пройти с. два километра.</w:t>
            </w:r>
          </w:p>
        </w:tc>
        <w:tc>
          <w:tcPr>
            <w:tcW w:w="0" w:type="auto"/>
          </w:tcPr>
          <w:p w14:paraId="3B7C1225" w14:textId="62C62AC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20</w:t>
            </w:r>
          </w:p>
        </w:tc>
        <w:tc>
          <w:tcPr>
            <w:tcW w:w="0" w:type="auto"/>
          </w:tcPr>
          <w:p w14:paraId="21D0FA13" w14:textId="6764365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self-propelled</w:t>
            </w:r>
          </w:p>
        </w:tc>
        <w:tc>
          <w:tcPr>
            <w:tcW w:w="0" w:type="auto"/>
          </w:tcPr>
          <w:p w14:paraId="69165C3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95B4523" w14:textId="77777777" w:rsidTr="00576FF9">
        <w:trPr>
          <w:trHeight w:val="20"/>
        </w:trPr>
        <w:tc>
          <w:tcPr>
            <w:tcW w:w="0" w:type="auto"/>
          </w:tcPr>
          <w:p w14:paraId="189F4398" w14:textId="0A86635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вполслуха</w:t>
            </w:r>
          </w:p>
        </w:tc>
        <w:tc>
          <w:tcPr>
            <w:tcW w:w="0" w:type="auto"/>
          </w:tcPr>
          <w:p w14:paraId="30F0EF5E" w14:textId="609E5E2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Невнимательно., Негромко, шепотом.</w:t>
            </w:r>
          </w:p>
        </w:tc>
        <w:tc>
          <w:tcPr>
            <w:tcW w:w="0" w:type="auto"/>
          </w:tcPr>
          <w:p w14:paraId="261BB820" w14:textId="368F75B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17</w:t>
            </w:r>
          </w:p>
        </w:tc>
        <w:tc>
          <w:tcPr>
            <w:tcW w:w="0" w:type="auto"/>
          </w:tcPr>
          <w:p w14:paraId="10736856"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36767460"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1833CE92" w14:textId="77777777" w:rsidTr="00576FF9">
        <w:trPr>
          <w:trHeight w:val="20"/>
        </w:trPr>
        <w:tc>
          <w:tcPr>
            <w:tcW w:w="0" w:type="auto"/>
          </w:tcPr>
          <w:p w14:paraId="76D4A003" w14:textId="38A4662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шаляй-валяй</w:t>
            </w:r>
          </w:p>
        </w:tc>
        <w:tc>
          <w:tcPr>
            <w:tcW w:w="0" w:type="auto"/>
          </w:tcPr>
          <w:p w14:paraId="560B879A" w14:textId="15F0544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Разг.-сниж. Кое-как, небрежно, плохо. Работать шаляй-валяй. Уроки делает шаляй-валяй.</w:t>
            </w:r>
          </w:p>
        </w:tc>
        <w:tc>
          <w:tcPr>
            <w:tcW w:w="0" w:type="auto"/>
          </w:tcPr>
          <w:p w14:paraId="135E0A2C" w14:textId="3FDE7E7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17</w:t>
            </w:r>
          </w:p>
        </w:tc>
        <w:tc>
          <w:tcPr>
            <w:tcW w:w="0" w:type="auto"/>
          </w:tcPr>
          <w:p w14:paraId="19B8EAB1" w14:textId="55A65E1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anyhow</w:t>
            </w:r>
          </w:p>
        </w:tc>
        <w:tc>
          <w:tcPr>
            <w:tcW w:w="0" w:type="auto"/>
          </w:tcPr>
          <w:p w14:paraId="66103E52"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A24CE20" w14:textId="77777777" w:rsidTr="00576FF9">
        <w:trPr>
          <w:trHeight w:val="20"/>
        </w:trPr>
        <w:tc>
          <w:tcPr>
            <w:tcW w:w="0" w:type="auto"/>
          </w:tcPr>
          <w:p w14:paraId="764C751D" w14:textId="6A738CE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всплошную</w:t>
            </w:r>
          </w:p>
        </w:tc>
        <w:tc>
          <w:tcPr>
            <w:tcW w:w="0" w:type="auto"/>
          </w:tcPr>
          <w:p w14:paraId="6E35C9B3" w14:textId="6DF1C59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=Сплошь. Тучи заволокли небо почти в.</w:t>
            </w:r>
          </w:p>
        </w:tc>
        <w:tc>
          <w:tcPr>
            <w:tcW w:w="0" w:type="auto"/>
          </w:tcPr>
          <w:p w14:paraId="2087D516" w14:textId="6F3566B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15</w:t>
            </w:r>
          </w:p>
        </w:tc>
        <w:tc>
          <w:tcPr>
            <w:tcW w:w="0" w:type="auto"/>
          </w:tcPr>
          <w:p w14:paraId="1606669D" w14:textId="6EB1DA2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completely, totally</w:t>
            </w:r>
          </w:p>
        </w:tc>
        <w:tc>
          <w:tcPr>
            <w:tcW w:w="0" w:type="auto"/>
          </w:tcPr>
          <w:p w14:paraId="0E9B62AA"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48E0AF6" w14:textId="77777777" w:rsidTr="00576FF9">
        <w:trPr>
          <w:trHeight w:val="20"/>
        </w:trPr>
        <w:tc>
          <w:tcPr>
            <w:tcW w:w="0" w:type="auto"/>
          </w:tcPr>
          <w:p w14:paraId="197A4A42" w14:textId="380C325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пешедралом</w:t>
            </w:r>
          </w:p>
        </w:tc>
        <w:tc>
          <w:tcPr>
            <w:tcW w:w="0" w:type="auto"/>
          </w:tcPr>
          <w:p w14:paraId="037F8B70" w14:textId="46F3F16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Разг.-сниж. Пешком.</w:t>
            </w:r>
          </w:p>
        </w:tc>
        <w:tc>
          <w:tcPr>
            <w:tcW w:w="0" w:type="auto"/>
          </w:tcPr>
          <w:p w14:paraId="4F1509C6" w14:textId="1781907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15</w:t>
            </w:r>
          </w:p>
        </w:tc>
        <w:tc>
          <w:tcPr>
            <w:tcW w:w="0" w:type="auto"/>
          </w:tcPr>
          <w:p w14:paraId="7524D2B5"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20B46B88"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200D1EE" w14:textId="77777777" w:rsidTr="00576FF9">
        <w:trPr>
          <w:trHeight w:val="20"/>
        </w:trPr>
        <w:tc>
          <w:tcPr>
            <w:tcW w:w="0" w:type="auto"/>
          </w:tcPr>
          <w:p w14:paraId="18AB2130" w14:textId="608F924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торчком</w:t>
            </w:r>
          </w:p>
        </w:tc>
        <w:tc>
          <w:tcPr>
            <w:tcW w:w="0" w:type="auto"/>
          </w:tcPr>
          <w:p w14:paraId="7824F5B1" w14:textId="7EEB62FD"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В вертикальном положении; стоймя, дыбом. Шерсть стоит т. Поднять т. хвост, усы, уши. Ложка в сметане стоит т. Уши т. (также: о проявлении напряжённого внимания, настороженности).</w:t>
            </w:r>
          </w:p>
        </w:tc>
        <w:tc>
          <w:tcPr>
            <w:tcW w:w="0" w:type="auto"/>
          </w:tcPr>
          <w:p w14:paraId="3CF27D8A" w14:textId="274182C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15</w:t>
            </w:r>
          </w:p>
        </w:tc>
        <w:tc>
          <w:tcPr>
            <w:tcW w:w="0" w:type="auto"/>
          </w:tcPr>
          <w:p w14:paraId="3DC6E2E3" w14:textId="1742609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on end, erect, upright, apeak, up</w:t>
            </w:r>
          </w:p>
        </w:tc>
        <w:tc>
          <w:tcPr>
            <w:tcW w:w="0" w:type="auto"/>
          </w:tcPr>
          <w:p w14:paraId="11FAEA72" w14:textId="68811E7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Актер сказал, что все англичане обожают с утра пораньше выпить в постели чаю — настоящего чаю, настолько крепкого, что ложка в нем стоит торчком. </w:t>
            </w:r>
            <w:r w:rsidRPr="00576FF9">
              <w:rPr>
                <w:rFonts w:ascii="Times New Roman" w:eastAsia="Times New Roman" w:hAnsi="Times New Roman" w:cs="Times New Roman"/>
                <w:sz w:val="20"/>
                <w:szCs w:val="20"/>
                <w:lang w:val="en-GB"/>
              </w:rPr>
              <w:t xml:space="preserve">According to him, every Englishman’s favorite way to start the day was early - morning tea in bed - proper tea, so strong you could stand a spoon up in it. </w:t>
            </w:r>
            <w:r w:rsidRPr="00576FF9">
              <w:rPr>
                <w:rFonts w:ascii="Times New Roman" w:eastAsia="Times New Roman" w:hAnsi="Times New Roman" w:cs="Times New Roman"/>
                <w:sz w:val="20"/>
                <w:szCs w:val="20"/>
              </w:rPr>
              <w:t>Мейл, Питер / Хороший год Mayle, Peter / A Good Year</w:t>
            </w:r>
          </w:p>
        </w:tc>
      </w:tr>
      <w:tr w:rsidR="00AA3A84" w:rsidRPr="00576FF9" w14:paraId="2AF0EE48" w14:textId="77777777" w:rsidTr="00576FF9">
        <w:trPr>
          <w:trHeight w:val="20"/>
        </w:trPr>
        <w:tc>
          <w:tcPr>
            <w:tcW w:w="0" w:type="auto"/>
          </w:tcPr>
          <w:p w14:paraId="2CD586E7" w14:textId="3C7B3E6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проездом</w:t>
            </w:r>
          </w:p>
        </w:tc>
        <w:tc>
          <w:tcPr>
            <w:tcW w:w="0" w:type="auto"/>
          </w:tcPr>
          <w:p w14:paraId="16A516C6" w14:textId="5F1600EF"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По дороге, по пути куда-л., По дороге, по пути куда-л.</w:t>
            </w:r>
          </w:p>
        </w:tc>
        <w:tc>
          <w:tcPr>
            <w:tcW w:w="0" w:type="auto"/>
          </w:tcPr>
          <w:p w14:paraId="56676F03" w14:textId="6A2EB2E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14</w:t>
            </w:r>
          </w:p>
        </w:tc>
        <w:tc>
          <w:tcPr>
            <w:tcW w:w="0" w:type="auto"/>
          </w:tcPr>
          <w:p w14:paraId="591AB20F" w14:textId="1C923F3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on one's way to, en route, while passing through</w:t>
            </w:r>
          </w:p>
        </w:tc>
        <w:tc>
          <w:tcPr>
            <w:tcW w:w="0" w:type="auto"/>
          </w:tcPr>
          <w:p w14:paraId="702DDFD5" w14:textId="318F8E5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По крайней мере, занималась я именно этим, хотя и не раз бывала здесь проездом вместе с отцом. </w:t>
            </w:r>
            <w:r w:rsidRPr="00576FF9">
              <w:rPr>
                <w:rFonts w:ascii="Times New Roman" w:eastAsia="Times New Roman" w:hAnsi="Times New Roman" w:cs="Times New Roman"/>
                <w:sz w:val="20"/>
                <w:szCs w:val="20"/>
                <w:lang w:val="en-GB"/>
              </w:rPr>
              <w:t xml:space="preserve">At least, </w:t>
            </w:r>
            <w:r w:rsidRPr="00576FF9">
              <w:rPr>
                <w:rFonts w:ascii="Times New Roman" w:eastAsia="Times New Roman" w:hAnsi="Times New Roman" w:cs="Times New Roman"/>
                <w:sz w:val="20"/>
                <w:szCs w:val="20"/>
                <w:lang w:val="en-GB"/>
              </w:rPr>
              <w:lastRenderedPageBreak/>
              <w:t xml:space="preserve">that is what I was doing, although I had been there many times by then, passing through on my travels with my father. </w:t>
            </w:r>
            <w:r w:rsidRPr="00576FF9">
              <w:rPr>
                <w:rFonts w:ascii="Times New Roman" w:eastAsia="Times New Roman" w:hAnsi="Times New Roman" w:cs="Times New Roman"/>
                <w:sz w:val="20"/>
                <w:szCs w:val="20"/>
              </w:rPr>
              <w:t>Костова, Элизабет / Историк Kostova, Elisabeth / The Historian</w:t>
            </w:r>
          </w:p>
        </w:tc>
      </w:tr>
      <w:tr w:rsidR="00AA3A84" w:rsidRPr="00576FF9" w14:paraId="2D29ED38" w14:textId="77777777" w:rsidTr="00576FF9">
        <w:trPr>
          <w:trHeight w:val="20"/>
        </w:trPr>
        <w:tc>
          <w:tcPr>
            <w:tcW w:w="0" w:type="auto"/>
          </w:tcPr>
          <w:p w14:paraId="3148477E" w14:textId="6B53D73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вперевёрт</w:t>
            </w:r>
          </w:p>
        </w:tc>
        <w:tc>
          <w:tcPr>
            <w:tcW w:w="0" w:type="auto"/>
          </w:tcPr>
          <w:p w14:paraId="3CEB75D4" w14:textId="0A74941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 так, как нужно, не так, как ожидалось; наоборот., Не так, как нужно, не так, как ожидалось; наоборот., Перевернув или перевернувшись с одной стороны на другую., Переворачиваясь (обычно через голову).</w:t>
            </w:r>
          </w:p>
        </w:tc>
        <w:tc>
          <w:tcPr>
            <w:tcW w:w="0" w:type="auto"/>
          </w:tcPr>
          <w:p w14:paraId="301423AD" w14:textId="35618C2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13</w:t>
            </w:r>
          </w:p>
        </w:tc>
        <w:tc>
          <w:tcPr>
            <w:tcW w:w="0" w:type="auto"/>
          </w:tcPr>
          <w:p w14:paraId="0FA97FA3"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7492573E"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FFAFEC3" w14:textId="77777777" w:rsidTr="00576FF9">
        <w:trPr>
          <w:trHeight w:val="20"/>
        </w:trPr>
        <w:tc>
          <w:tcPr>
            <w:tcW w:w="0" w:type="auto"/>
          </w:tcPr>
          <w:p w14:paraId="0DB4E9D7" w14:textId="7A4B43B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вразмашку</w:t>
            </w:r>
          </w:p>
        </w:tc>
        <w:tc>
          <w:tcPr>
            <w:tcW w:w="0" w:type="auto"/>
          </w:tcPr>
          <w:p w14:paraId="707B97FF" w14:textId="34715AC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вразмах.</w:t>
            </w:r>
          </w:p>
        </w:tc>
        <w:tc>
          <w:tcPr>
            <w:tcW w:w="0" w:type="auto"/>
          </w:tcPr>
          <w:p w14:paraId="508308FF" w14:textId="7BB4976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13</w:t>
            </w:r>
          </w:p>
        </w:tc>
        <w:tc>
          <w:tcPr>
            <w:tcW w:w="0" w:type="auto"/>
          </w:tcPr>
          <w:p w14:paraId="4DFD061D"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7EE05A7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D9E4D8B" w14:textId="77777777" w:rsidTr="00576FF9">
        <w:trPr>
          <w:trHeight w:val="20"/>
        </w:trPr>
        <w:tc>
          <w:tcPr>
            <w:tcW w:w="0" w:type="auto"/>
          </w:tcPr>
          <w:p w14:paraId="354672A2" w14:textId="5A202D3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враскидку</w:t>
            </w:r>
          </w:p>
        </w:tc>
        <w:tc>
          <w:tcPr>
            <w:tcW w:w="0" w:type="auto"/>
          </w:tcPr>
          <w:p w14:paraId="6AA879E8" w14:textId="1F73943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Отдельно друг от друга, разбросанно.</w:t>
            </w:r>
          </w:p>
        </w:tc>
        <w:tc>
          <w:tcPr>
            <w:tcW w:w="0" w:type="auto"/>
          </w:tcPr>
          <w:p w14:paraId="5C5996F1" w14:textId="3008BCE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13</w:t>
            </w:r>
          </w:p>
        </w:tc>
        <w:tc>
          <w:tcPr>
            <w:tcW w:w="0" w:type="auto"/>
          </w:tcPr>
          <w:p w14:paraId="74007756"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50EF0BA3"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04CD3E5" w14:textId="77777777" w:rsidTr="00576FF9">
        <w:trPr>
          <w:trHeight w:val="20"/>
        </w:trPr>
        <w:tc>
          <w:tcPr>
            <w:tcW w:w="0" w:type="auto"/>
          </w:tcPr>
          <w:p w14:paraId="1462D195" w14:textId="5A44682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лежмя</w:t>
            </w:r>
          </w:p>
        </w:tc>
        <w:tc>
          <w:tcPr>
            <w:tcW w:w="0" w:type="auto"/>
          </w:tcPr>
          <w:p w14:paraId="2E0EF116" w14:textId="0D5C5F6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Нар.-разг. В лежачем положении, лёжа. Тащить бочку л. Л. лежать о ком-л. (лежать долго, не имея сил встать, подняться).</w:t>
            </w:r>
          </w:p>
        </w:tc>
        <w:tc>
          <w:tcPr>
            <w:tcW w:w="0" w:type="auto"/>
          </w:tcPr>
          <w:p w14:paraId="0E439610" w14:textId="2BC4FE5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13</w:t>
            </w:r>
          </w:p>
        </w:tc>
        <w:tc>
          <w:tcPr>
            <w:tcW w:w="0" w:type="auto"/>
          </w:tcPr>
          <w:p w14:paraId="51E098B6"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304F6119"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64DD2BD" w14:textId="77777777" w:rsidTr="00576FF9">
        <w:trPr>
          <w:trHeight w:val="20"/>
        </w:trPr>
        <w:tc>
          <w:tcPr>
            <w:tcW w:w="0" w:type="auto"/>
          </w:tcPr>
          <w:p w14:paraId="50303F7E" w14:textId="3F5CFB4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ползком</w:t>
            </w:r>
          </w:p>
        </w:tc>
        <w:tc>
          <w:tcPr>
            <w:tcW w:w="0" w:type="auto"/>
          </w:tcPr>
          <w:p w14:paraId="660093D2" w14:textId="6D1FF5A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Припав туловищем к поверхности, перебирая по ней руками и ногами. Добраться п. до двери. Подобраться п. к краю пропасти. Перебраться п. через поле. Нащупать дорогу п.</w:t>
            </w:r>
          </w:p>
        </w:tc>
        <w:tc>
          <w:tcPr>
            <w:tcW w:w="0" w:type="auto"/>
          </w:tcPr>
          <w:p w14:paraId="3F33D155" w14:textId="7E20105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13</w:t>
            </w:r>
          </w:p>
        </w:tc>
        <w:tc>
          <w:tcPr>
            <w:tcW w:w="0" w:type="auto"/>
          </w:tcPr>
          <w:p w14:paraId="41F26EE3" w14:textId="2F1F991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on all fours, crawling, on hands and knees</w:t>
            </w:r>
          </w:p>
        </w:tc>
        <w:tc>
          <w:tcPr>
            <w:tcW w:w="0" w:type="auto"/>
          </w:tcPr>
          <w:p w14:paraId="0C94DF79" w14:textId="6A401BA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Так было легче подниматься, и он даже сумел подняться по крыше не ползком. Он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разложил</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панели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принялся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за</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работу</w:t>
            </w:r>
            <w:r w:rsidRPr="00576FF9">
              <w:rPr>
                <w:rFonts w:ascii="Times New Roman" w:eastAsia="Times New Roman" w:hAnsi="Times New Roman" w:cs="Times New Roman"/>
                <w:sz w:val="20"/>
                <w:szCs w:val="20"/>
                <w:lang w:val="en-GB"/>
              </w:rPr>
              <w:t xml:space="preserve">. It was easier, and he got up the roof without crawling, laid the shingles over the ridge and set to work. </w:t>
            </w:r>
            <w:r w:rsidRPr="00576FF9">
              <w:rPr>
                <w:rFonts w:ascii="Times New Roman" w:eastAsia="Times New Roman" w:hAnsi="Times New Roman" w:cs="Times New Roman"/>
                <w:sz w:val="20"/>
                <w:szCs w:val="20"/>
              </w:rPr>
              <w:t>Прул, Энни / Корабельные новости Proulx, Annie / The Shipping News</w:t>
            </w:r>
          </w:p>
        </w:tc>
      </w:tr>
      <w:tr w:rsidR="00AA3A84" w:rsidRPr="00576FF9" w14:paraId="37AB445B" w14:textId="77777777" w:rsidTr="00576FF9">
        <w:trPr>
          <w:trHeight w:val="20"/>
        </w:trPr>
        <w:tc>
          <w:tcPr>
            <w:tcW w:w="0" w:type="auto"/>
          </w:tcPr>
          <w:p w14:paraId="24C94F59" w14:textId="3872E1B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втугую</w:t>
            </w:r>
          </w:p>
        </w:tc>
        <w:tc>
          <w:tcPr>
            <w:tcW w:w="0" w:type="auto"/>
          </w:tcPr>
          <w:p w14:paraId="59F5D95B" w14:textId="2A4AEF5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Туго, плотно.</w:t>
            </w:r>
          </w:p>
        </w:tc>
        <w:tc>
          <w:tcPr>
            <w:tcW w:w="0" w:type="auto"/>
          </w:tcPr>
          <w:p w14:paraId="47A05199" w14:textId="17CCDB1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11</w:t>
            </w:r>
          </w:p>
        </w:tc>
        <w:tc>
          <w:tcPr>
            <w:tcW w:w="0" w:type="auto"/>
          </w:tcPr>
          <w:p w14:paraId="6C6736BE" w14:textId="28FDA5D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tightly</w:t>
            </w:r>
          </w:p>
        </w:tc>
        <w:tc>
          <w:tcPr>
            <w:tcW w:w="0" w:type="auto"/>
          </w:tcPr>
          <w:p w14:paraId="4EAC00E6"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EC5E80E" w14:textId="77777777" w:rsidTr="00576FF9">
        <w:trPr>
          <w:trHeight w:val="20"/>
        </w:trPr>
        <w:tc>
          <w:tcPr>
            <w:tcW w:w="0" w:type="auto"/>
          </w:tcPr>
          <w:p w14:paraId="6B0E703B" w14:textId="5420B65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чередом</w:t>
            </w:r>
          </w:p>
        </w:tc>
        <w:tc>
          <w:tcPr>
            <w:tcW w:w="0" w:type="auto"/>
          </w:tcPr>
          <w:p w14:paraId="23F47D26" w14:textId="0600A8C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Нар.-разг. Как нужно, как полагается. Всё ч. делаем!</w:t>
            </w:r>
          </w:p>
        </w:tc>
        <w:tc>
          <w:tcPr>
            <w:tcW w:w="0" w:type="auto"/>
          </w:tcPr>
          <w:p w14:paraId="7571DC10" w14:textId="6257034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10</w:t>
            </w:r>
          </w:p>
        </w:tc>
        <w:tc>
          <w:tcPr>
            <w:tcW w:w="0" w:type="auto"/>
          </w:tcPr>
          <w:p w14:paraId="2C145A09" w14:textId="3F267F3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at ... pace</w:t>
            </w:r>
          </w:p>
        </w:tc>
        <w:tc>
          <w:tcPr>
            <w:tcW w:w="0" w:type="auto"/>
          </w:tcPr>
          <w:p w14:paraId="23CEC770" w14:textId="42EBE79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А в коридоре жизнь шла своим чередом. </w:t>
            </w:r>
            <w:r w:rsidRPr="00576FF9">
              <w:rPr>
                <w:rFonts w:ascii="Times New Roman" w:eastAsia="Times New Roman" w:hAnsi="Times New Roman" w:cs="Times New Roman"/>
                <w:sz w:val="20"/>
                <w:szCs w:val="20"/>
                <w:lang w:val="en-GB"/>
              </w:rPr>
              <w:t xml:space="preserve">In the hall outside, life went on at its usual muted pace. </w:t>
            </w:r>
            <w:r w:rsidRPr="00576FF9">
              <w:rPr>
                <w:rFonts w:ascii="Times New Roman" w:eastAsia="Times New Roman" w:hAnsi="Times New Roman" w:cs="Times New Roman"/>
                <w:sz w:val="20"/>
                <w:szCs w:val="20"/>
              </w:rPr>
              <w:t>Кинг, Стивен / Бессонница King, Stephen / Insomnia</w:t>
            </w:r>
          </w:p>
        </w:tc>
      </w:tr>
      <w:tr w:rsidR="00AA3A84" w:rsidRPr="00576FF9" w14:paraId="2A912C93" w14:textId="77777777" w:rsidTr="00576FF9">
        <w:trPr>
          <w:trHeight w:val="20"/>
        </w:trPr>
        <w:tc>
          <w:tcPr>
            <w:tcW w:w="0" w:type="auto"/>
          </w:tcPr>
          <w:p w14:paraId="105D1F28" w14:textId="6F20F1B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самотёком</w:t>
            </w:r>
          </w:p>
        </w:tc>
        <w:tc>
          <w:tcPr>
            <w:tcW w:w="0" w:type="auto"/>
          </w:tcPr>
          <w:p w14:paraId="5F810318" w14:textId="5DE69DA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Без плана, без руководства, стихийно.</w:t>
            </w:r>
          </w:p>
        </w:tc>
        <w:tc>
          <w:tcPr>
            <w:tcW w:w="0" w:type="auto"/>
          </w:tcPr>
          <w:p w14:paraId="73608715" w14:textId="7339E55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10</w:t>
            </w:r>
          </w:p>
        </w:tc>
        <w:tc>
          <w:tcPr>
            <w:tcW w:w="0" w:type="auto"/>
          </w:tcPr>
          <w:p w14:paraId="592B28E3" w14:textId="0F20B2E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in a haphazard / unorganized manner, by gravity</w:t>
            </w:r>
          </w:p>
        </w:tc>
        <w:tc>
          <w:tcPr>
            <w:tcW w:w="0" w:type="auto"/>
          </w:tcPr>
          <w:p w14:paraId="67CC7AD5"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1E19CCF" w14:textId="77777777" w:rsidTr="00576FF9">
        <w:trPr>
          <w:trHeight w:val="20"/>
        </w:trPr>
        <w:tc>
          <w:tcPr>
            <w:tcW w:w="0" w:type="auto"/>
          </w:tcPr>
          <w:p w14:paraId="6D0DB8BB" w14:textId="747CB9B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спрохвала</w:t>
            </w:r>
          </w:p>
        </w:tc>
        <w:tc>
          <w:tcPr>
            <w:tcW w:w="0" w:type="auto"/>
          </w:tcPr>
          <w:p w14:paraId="4274E03C" w14:textId="6FED5AD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С прохладцей. не спеша.</w:t>
            </w:r>
          </w:p>
        </w:tc>
        <w:tc>
          <w:tcPr>
            <w:tcW w:w="0" w:type="auto"/>
          </w:tcPr>
          <w:p w14:paraId="18CB32D8" w14:textId="7FC4229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10</w:t>
            </w:r>
          </w:p>
        </w:tc>
        <w:tc>
          <w:tcPr>
            <w:tcW w:w="0" w:type="auto"/>
          </w:tcPr>
          <w:p w14:paraId="466A422A"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757919D9"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36DE121" w14:textId="77777777" w:rsidTr="00576FF9">
        <w:trPr>
          <w:trHeight w:val="20"/>
        </w:trPr>
        <w:tc>
          <w:tcPr>
            <w:tcW w:w="0" w:type="auto"/>
          </w:tcPr>
          <w:p w14:paraId="64AF28D6" w14:textId="22708F6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вперерез</w:t>
            </w:r>
          </w:p>
        </w:tc>
        <w:tc>
          <w:tcPr>
            <w:tcW w:w="0" w:type="auto"/>
          </w:tcPr>
          <w:p w14:paraId="2EBE9573" w14:textId="533AC02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Наперекор (1*)., То же, что: наперерез (1*).</w:t>
            </w:r>
          </w:p>
        </w:tc>
        <w:tc>
          <w:tcPr>
            <w:tcW w:w="0" w:type="auto"/>
          </w:tcPr>
          <w:p w14:paraId="60783258" w14:textId="0FE99E0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w:t>
            </w:r>
          </w:p>
        </w:tc>
        <w:tc>
          <w:tcPr>
            <w:tcW w:w="0" w:type="auto"/>
          </w:tcPr>
          <w:p w14:paraId="7E304470" w14:textId="1060964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overcutting</w:t>
            </w:r>
          </w:p>
        </w:tc>
        <w:tc>
          <w:tcPr>
            <w:tcW w:w="0" w:type="auto"/>
          </w:tcPr>
          <w:p w14:paraId="1CBE812A"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26F7A85E" w14:textId="77777777" w:rsidTr="00576FF9">
        <w:trPr>
          <w:trHeight w:val="20"/>
        </w:trPr>
        <w:tc>
          <w:tcPr>
            <w:tcW w:w="0" w:type="auto"/>
          </w:tcPr>
          <w:p w14:paraId="2A9848BA" w14:textId="64715DC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впритруску</w:t>
            </w:r>
          </w:p>
        </w:tc>
        <w:tc>
          <w:tcPr>
            <w:tcW w:w="0" w:type="auto"/>
          </w:tcPr>
          <w:p w14:paraId="2F2ADA4B" w14:textId="6C26B80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Нар.-разг. Лёгкой трусцой. Бежать в.</w:t>
            </w:r>
          </w:p>
        </w:tc>
        <w:tc>
          <w:tcPr>
            <w:tcW w:w="0" w:type="auto"/>
          </w:tcPr>
          <w:p w14:paraId="1A05371B" w14:textId="246E317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w:t>
            </w:r>
          </w:p>
        </w:tc>
        <w:tc>
          <w:tcPr>
            <w:tcW w:w="0" w:type="auto"/>
          </w:tcPr>
          <w:p w14:paraId="551FC1B4"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3E56E763"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1C6DE11" w14:textId="77777777" w:rsidTr="00576FF9">
        <w:trPr>
          <w:trHeight w:val="20"/>
        </w:trPr>
        <w:tc>
          <w:tcPr>
            <w:tcW w:w="0" w:type="auto"/>
          </w:tcPr>
          <w:p w14:paraId="427A6252" w14:textId="326B9AB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гольём</w:t>
            </w:r>
          </w:p>
        </w:tc>
        <w:tc>
          <w:tcPr>
            <w:tcW w:w="0" w:type="auto"/>
          </w:tcPr>
          <w:p w14:paraId="6C1AB589" w14:textId="651A153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В натуральном, чистом виде, без добавления чего-л. Есть картошку г. 2. =Голышом. Ходить на пляже г. Купаться г.</w:t>
            </w:r>
          </w:p>
        </w:tc>
        <w:tc>
          <w:tcPr>
            <w:tcW w:w="0" w:type="auto"/>
          </w:tcPr>
          <w:p w14:paraId="57B32920" w14:textId="34AD09E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w:t>
            </w:r>
          </w:p>
        </w:tc>
        <w:tc>
          <w:tcPr>
            <w:tcW w:w="0" w:type="auto"/>
          </w:tcPr>
          <w:p w14:paraId="0F3DA13F" w14:textId="6D61560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offally</w:t>
            </w:r>
          </w:p>
        </w:tc>
        <w:tc>
          <w:tcPr>
            <w:tcW w:w="0" w:type="auto"/>
          </w:tcPr>
          <w:p w14:paraId="4A5FA196"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288F0DD2" w14:textId="77777777" w:rsidTr="00576FF9">
        <w:trPr>
          <w:trHeight w:val="20"/>
        </w:trPr>
        <w:tc>
          <w:tcPr>
            <w:tcW w:w="0" w:type="auto"/>
          </w:tcPr>
          <w:p w14:paraId="6B4603AC" w14:textId="4A2E417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задом</w:t>
            </w:r>
          </w:p>
        </w:tc>
        <w:tc>
          <w:tcPr>
            <w:tcW w:w="0" w:type="auto"/>
          </w:tcPr>
          <w:p w14:paraId="7807D332" w14:textId="6B91E32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Задней стороной вперёд. Надеть платье, шапку задом наперёд.</w:t>
            </w:r>
          </w:p>
        </w:tc>
        <w:tc>
          <w:tcPr>
            <w:tcW w:w="0" w:type="auto"/>
          </w:tcPr>
          <w:p w14:paraId="5F3E0CCA" w14:textId="56C4D54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9</w:t>
            </w:r>
          </w:p>
        </w:tc>
        <w:tc>
          <w:tcPr>
            <w:tcW w:w="0" w:type="auto"/>
          </w:tcPr>
          <w:p w14:paraId="6A7D8350" w14:textId="58367A3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backwards</w:t>
            </w:r>
          </w:p>
        </w:tc>
        <w:tc>
          <w:tcPr>
            <w:tcW w:w="0" w:type="auto"/>
          </w:tcPr>
          <w:p w14:paraId="6C237D69" w14:textId="3CFBEBD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Луиза Ивановна с уторопленною любезностью пустилась приседать на все стороны и, приседая, допятилась до дверей; но в дверях наскочила задом на одного видного офицера, с открытым свежим </w:t>
            </w:r>
            <w:r w:rsidRPr="00576FF9">
              <w:rPr>
                <w:rFonts w:ascii="Times New Roman" w:eastAsia="Times New Roman" w:hAnsi="Times New Roman" w:cs="Times New Roman"/>
                <w:sz w:val="20"/>
                <w:szCs w:val="20"/>
              </w:rPr>
              <w:lastRenderedPageBreak/>
              <w:t xml:space="preserve">лицом и с превосходными густейшими белокурыми бакенами. </w:t>
            </w:r>
            <w:r w:rsidRPr="00576FF9">
              <w:rPr>
                <w:rFonts w:ascii="Times New Roman" w:eastAsia="Times New Roman" w:hAnsi="Times New Roman" w:cs="Times New Roman"/>
                <w:sz w:val="20"/>
                <w:szCs w:val="20"/>
                <w:lang w:val="en-GB"/>
              </w:rPr>
              <w:t xml:space="preserve">With hurried deference, Luise Ivanovna fell to curtsying in all directions, and so curtsied herself to the door. But at the door, she stumbled backwards against a good-looking officer with a fresh, open face and splendid thick fair whiskers.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r w:rsidRPr="00576FF9">
              <w:rPr>
                <w:rFonts w:ascii="Times New Roman" w:eastAsia="Times New Roman" w:hAnsi="Times New Roman" w:cs="Times New Roman"/>
                <w:sz w:val="20"/>
                <w:szCs w:val="20"/>
                <w:lang w:val="en-GB"/>
              </w:rPr>
              <w:t xml:space="preserve"> Dostoevsky, Fyodor / Crime and Punishment</w:t>
            </w:r>
          </w:p>
        </w:tc>
      </w:tr>
      <w:tr w:rsidR="00AA3A84" w:rsidRPr="00576FF9" w14:paraId="36EC5F99" w14:textId="77777777" w:rsidTr="00576FF9">
        <w:trPr>
          <w:trHeight w:val="20"/>
        </w:trPr>
        <w:tc>
          <w:tcPr>
            <w:tcW w:w="0" w:type="auto"/>
          </w:tcPr>
          <w:p w14:paraId="14559059" w14:textId="2792AE9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lastRenderedPageBreak/>
              <w:t>вперекор</w:t>
            </w:r>
          </w:p>
        </w:tc>
        <w:tc>
          <w:tcPr>
            <w:tcW w:w="0" w:type="auto"/>
          </w:tcPr>
          <w:p w14:paraId="318F5B02" w14:textId="4140550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Наперекор.</w:t>
            </w:r>
          </w:p>
        </w:tc>
        <w:tc>
          <w:tcPr>
            <w:tcW w:w="0" w:type="auto"/>
          </w:tcPr>
          <w:p w14:paraId="63A329CD" w14:textId="5C0BEC8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8</w:t>
            </w:r>
          </w:p>
        </w:tc>
        <w:tc>
          <w:tcPr>
            <w:tcW w:w="0" w:type="auto"/>
          </w:tcPr>
          <w:p w14:paraId="058781A8"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3A85B7E3"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181050B6" w14:textId="77777777" w:rsidTr="00576FF9">
        <w:trPr>
          <w:trHeight w:val="20"/>
        </w:trPr>
        <w:tc>
          <w:tcPr>
            <w:tcW w:w="0" w:type="auto"/>
          </w:tcPr>
          <w:p w14:paraId="01CC2DD7" w14:textId="507CD25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вперекрёст</w:t>
            </w:r>
          </w:p>
        </w:tc>
        <w:tc>
          <w:tcPr>
            <w:tcW w:w="0" w:type="auto"/>
          </w:tcPr>
          <w:p w14:paraId="11075059" w14:textId="5F9E971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Крест-накрест.</w:t>
            </w:r>
          </w:p>
        </w:tc>
        <w:tc>
          <w:tcPr>
            <w:tcW w:w="0" w:type="auto"/>
          </w:tcPr>
          <w:p w14:paraId="60A2257F" w14:textId="621749B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8</w:t>
            </w:r>
          </w:p>
        </w:tc>
        <w:tc>
          <w:tcPr>
            <w:tcW w:w="0" w:type="auto"/>
          </w:tcPr>
          <w:p w14:paraId="47856EB3"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64F4A2A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D056AFB" w14:textId="77777777" w:rsidTr="00576FF9">
        <w:trPr>
          <w:trHeight w:val="20"/>
        </w:trPr>
        <w:tc>
          <w:tcPr>
            <w:tcW w:w="0" w:type="auto"/>
          </w:tcPr>
          <w:p w14:paraId="3C151059" w14:textId="32749F3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вповал</w:t>
            </w:r>
          </w:p>
        </w:tc>
        <w:tc>
          <w:tcPr>
            <w:tcW w:w="0" w:type="auto"/>
          </w:tcPr>
          <w:p w14:paraId="0F210CD6" w14:textId="3F0CECB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вповалку.</w:t>
            </w:r>
          </w:p>
        </w:tc>
        <w:tc>
          <w:tcPr>
            <w:tcW w:w="0" w:type="auto"/>
          </w:tcPr>
          <w:p w14:paraId="01F633CE" w14:textId="6DE27D0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8</w:t>
            </w:r>
          </w:p>
        </w:tc>
        <w:tc>
          <w:tcPr>
            <w:tcW w:w="0" w:type="auto"/>
          </w:tcPr>
          <w:p w14:paraId="5D2E12F1" w14:textId="24E441A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side by side</w:t>
            </w:r>
          </w:p>
        </w:tc>
        <w:tc>
          <w:tcPr>
            <w:tcW w:w="0" w:type="auto"/>
          </w:tcPr>
          <w:p w14:paraId="4B998EBB"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0CB06D49" w14:textId="77777777" w:rsidTr="00576FF9">
        <w:trPr>
          <w:trHeight w:val="20"/>
        </w:trPr>
        <w:tc>
          <w:tcPr>
            <w:tcW w:w="0" w:type="auto"/>
          </w:tcPr>
          <w:p w14:paraId="6D3E5256" w14:textId="63B6722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взатяжку</w:t>
            </w:r>
          </w:p>
        </w:tc>
        <w:tc>
          <w:tcPr>
            <w:tcW w:w="0" w:type="auto"/>
          </w:tcPr>
          <w:p w14:paraId="0AE9ABBA" w14:textId="6946835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Затягивая или оттягивая что-л. Хлестнуть в. Курить в. (втягивая в себя дым).</w:t>
            </w:r>
          </w:p>
        </w:tc>
        <w:tc>
          <w:tcPr>
            <w:tcW w:w="0" w:type="auto"/>
          </w:tcPr>
          <w:p w14:paraId="416DA310" w14:textId="5129380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w:t>
            </w:r>
          </w:p>
        </w:tc>
        <w:tc>
          <w:tcPr>
            <w:tcW w:w="0" w:type="auto"/>
          </w:tcPr>
          <w:p w14:paraId="261561E6"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1D597A2A"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79CA48E7" w14:textId="77777777" w:rsidTr="00576FF9">
        <w:trPr>
          <w:trHeight w:val="20"/>
        </w:trPr>
        <w:tc>
          <w:tcPr>
            <w:tcW w:w="0" w:type="auto"/>
          </w:tcPr>
          <w:p w14:paraId="08780F59" w14:textId="35586BA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всплошь</w:t>
            </w:r>
          </w:p>
        </w:tc>
        <w:tc>
          <w:tcPr>
            <w:tcW w:w="0" w:type="auto"/>
          </w:tcPr>
          <w:p w14:paraId="00F17CD0" w14:textId="1C275F4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всплошную.</w:t>
            </w:r>
          </w:p>
        </w:tc>
        <w:tc>
          <w:tcPr>
            <w:tcW w:w="0" w:type="auto"/>
          </w:tcPr>
          <w:p w14:paraId="4B4DE2DF" w14:textId="2D7E1C2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w:t>
            </w:r>
          </w:p>
        </w:tc>
        <w:tc>
          <w:tcPr>
            <w:tcW w:w="0" w:type="auto"/>
          </w:tcPr>
          <w:p w14:paraId="06055E68"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17036F1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0D385C9F" w14:textId="77777777" w:rsidTr="00576FF9">
        <w:trPr>
          <w:trHeight w:val="20"/>
        </w:trPr>
        <w:tc>
          <w:tcPr>
            <w:tcW w:w="0" w:type="auto"/>
          </w:tcPr>
          <w:p w14:paraId="70120949" w14:textId="5A0BC2D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проходом</w:t>
            </w:r>
          </w:p>
        </w:tc>
        <w:tc>
          <w:tcPr>
            <w:tcW w:w="0" w:type="auto"/>
          </w:tcPr>
          <w:p w14:paraId="7EFB2E00" w14:textId="103E7971"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Мимоходом, проходя. Я здесь п.</w:t>
            </w:r>
          </w:p>
        </w:tc>
        <w:tc>
          <w:tcPr>
            <w:tcW w:w="0" w:type="auto"/>
          </w:tcPr>
          <w:p w14:paraId="0520B934" w14:textId="47C5948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w:t>
            </w:r>
          </w:p>
        </w:tc>
        <w:tc>
          <w:tcPr>
            <w:tcW w:w="0" w:type="auto"/>
          </w:tcPr>
          <w:p w14:paraId="536DB577" w14:textId="01DFECE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through</w:t>
            </w:r>
          </w:p>
        </w:tc>
        <w:tc>
          <w:tcPr>
            <w:tcW w:w="0" w:type="auto"/>
          </w:tcPr>
          <w:p w14:paraId="32D76B33"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3CF251B" w14:textId="77777777" w:rsidTr="00576FF9">
        <w:trPr>
          <w:trHeight w:val="20"/>
        </w:trPr>
        <w:tc>
          <w:tcPr>
            <w:tcW w:w="0" w:type="auto"/>
          </w:tcPr>
          <w:p w14:paraId="5D3704E1" w14:textId="068FA53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украдучись</w:t>
            </w:r>
          </w:p>
        </w:tc>
        <w:tc>
          <w:tcPr>
            <w:tcW w:w="0" w:type="auto"/>
          </w:tcPr>
          <w:p w14:paraId="22C32280" w14:textId="4FC3212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украдкой.</w:t>
            </w:r>
          </w:p>
        </w:tc>
        <w:tc>
          <w:tcPr>
            <w:tcW w:w="0" w:type="auto"/>
          </w:tcPr>
          <w:p w14:paraId="330F5E85" w14:textId="0BDAC52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7</w:t>
            </w:r>
          </w:p>
        </w:tc>
        <w:tc>
          <w:tcPr>
            <w:tcW w:w="0" w:type="auto"/>
          </w:tcPr>
          <w:p w14:paraId="6FA9DBDF" w14:textId="62CA090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stealthily</w:t>
            </w:r>
          </w:p>
        </w:tc>
        <w:tc>
          <w:tcPr>
            <w:tcW w:w="0" w:type="auto"/>
          </w:tcPr>
          <w:p w14:paraId="6264E5C2"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0384693D" w14:textId="77777777" w:rsidTr="00576FF9">
        <w:trPr>
          <w:trHeight w:val="20"/>
        </w:trPr>
        <w:tc>
          <w:tcPr>
            <w:tcW w:w="0" w:type="auto"/>
          </w:tcPr>
          <w:p w14:paraId="6A61C55E" w14:textId="7BC8997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вразлад</w:t>
            </w:r>
          </w:p>
        </w:tc>
        <w:tc>
          <w:tcPr>
            <w:tcW w:w="0" w:type="auto"/>
          </w:tcPr>
          <w:p w14:paraId="43DD93DF" w14:textId="59B57C1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Не ладя между собою. Жить в. 2. Нестройно, несогласованно. Петь в.</w:t>
            </w:r>
          </w:p>
        </w:tc>
        <w:tc>
          <w:tcPr>
            <w:tcW w:w="0" w:type="auto"/>
          </w:tcPr>
          <w:p w14:paraId="267E9AFE" w14:textId="22659DC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w:t>
            </w:r>
          </w:p>
        </w:tc>
        <w:tc>
          <w:tcPr>
            <w:tcW w:w="0" w:type="auto"/>
          </w:tcPr>
          <w:p w14:paraId="620CD8F7" w14:textId="2F62899A"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disorderly</w:t>
            </w:r>
          </w:p>
        </w:tc>
        <w:tc>
          <w:tcPr>
            <w:tcW w:w="0" w:type="auto"/>
          </w:tcPr>
          <w:p w14:paraId="21EC5BA4"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D4FE4D0" w14:textId="77777777" w:rsidTr="00576FF9">
        <w:trPr>
          <w:trHeight w:val="20"/>
        </w:trPr>
        <w:tc>
          <w:tcPr>
            <w:tcW w:w="0" w:type="auto"/>
          </w:tcPr>
          <w:p w14:paraId="7BB0F74D" w14:textId="7245962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вперебежку</w:t>
            </w:r>
          </w:p>
        </w:tc>
        <w:tc>
          <w:tcPr>
            <w:tcW w:w="0" w:type="auto"/>
          </w:tcPr>
          <w:p w14:paraId="4F0C3A9C" w14:textId="729E8C1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Короткими перебежками, с остановками для временного укрытия. Солдаты двигались в.</w:t>
            </w:r>
          </w:p>
        </w:tc>
        <w:tc>
          <w:tcPr>
            <w:tcW w:w="0" w:type="auto"/>
          </w:tcPr>
          <w:p w14:paraId="23315368" w14:textId="47714F7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w:t>
            </w:r>
          </w:p>
        </w:tc>
        <w:tc>
          <w:tcPr>
            <w:tcW w:w="0" w:type="auto"/>
          </w:tcPr>
          <w:p w14:paraId="3659835D"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231164A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27481BC" w14:textId="77777777" w:rsidTr="00576FF9">
        <w:trPr>
          <w:trHeight w:val="20"/>
        </w:trPr>
        <w:tc>
          <w:tcPr>
            <w:tcW w:w="0" w:type="auto"/>
          </w:tcPr>
          <w:p w14:paraId="3FAA9F87" w14:textId="61021424"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вприщурку</w:t>
            </w:r>
          </w:p>
        </w:tc>
        <w:tc>
          <w:tcPr>
            <w:tcW w:w="0" w:type="auto"/>
          </w:tcPr>
          <w:p w14:paraId="0FB6E573" w14:textId="27CBA4B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вприщур.</w:t>
            </w:r>
          </w:p>
        </w:tc>
        <w:tc>
          <w:tcPr>
            <w:tcW w:w="0" w:type="auto"/>
          </w:tcPr>
          <w:p w14:paraId="768D135D" w14:textId="4A7AA8B7"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w:t>
            </w:r>
          </w:p>
        </w:tc>
        <w:tc>
          <w:tcPr>
            <w:tcW w:w="0" w:type="auto"/>
          </w:tcPr>
          <w:p w14:paraId="1D2CC588" w14:textId="77777777" w:rsidR="00AA3A84" w:rsidRPr="00576FF9" w:rsidRDefault="00AA3A84" w:rsidP="003431B8">
            <w:pPr>
              <w:pStyle w:val="af2"/>
              <w:jc w:val="both"/>
              <w:rPr>
                <w:rFonts w:ascii="Times New Roman" w:hAnsi="Times New Roman" w:cs="Times New Roman"/>
                <w:bCs/>
                <w:sz w:val="20"/>
                <w:szCs w:val="20"/>
                <w:lang w:val="en-GB"/>
              </w:rPr>
            </w:pPr>
          </w:p>
        </w:tc>
        <w:tc>
          <w:tcPr>
            <w:tcW w:w="0" w:type="auto"/>
          </w:tcPr>
          <w:p w14:paraId="59A2B7DD"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50B167B7" w14:textId="77777777" w:rsidTr="00576FF9">
        <w:trPr>
          <w:trHeight w:val="20"/>
        </w:trPr>
        <w:tc>
          <w:tcPr>
            <w:tcW w:w="0" w:type="auto"/>
          </w:tcPr>
          <w:p w14:paraId="672AA47D" w14:textId="5EA7631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вразброску</w:t>
            </w:r>
          </w:p>
        </w:tc>
        <w:tc>
          <w:tcPr>
            <w:tcW w:w="0" w:type="auto"/>
          </w:tcPr>
          <w:p w14:paraId="69F53709" w14:textId="5690ADA3"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То же, что: вразброс.</w:t>
            </w:r>
          </w:p>
        </w:tc>
        <w:tc>
          <w:tcPr>
            <w:tcW w:w="0" w:type="auto"/>
          </w:tcPr>
          <w:p w14:paraId="7F4D361F" w14:textId="076228F9"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w:t>
            </w:r>
          </w:p>
        </w:tc>
        <w:tc>
          <w:tcPr>
            <w:tcW w:w="0" w:type="auto"/>
          </w:tcPr>
          <w:p w14:paraId="50224C01" w14:textId="5BCA9B5E"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separately; scattered about</w:t>
            </w:r>
          </w:p>
        </w:tc>
        <w:tc>
          <w:tcPr>
            <w:tcW w:w="0" w:type="auto"/>
          </w:tcPr>
          <w:p w14:paraId="4ECAAF3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4AC0B758" w14:textId="77777777" w:rsidTr="00576FF9">
        <w:trPr>
          <w:trHeight w:val="20"/>
        </w:trPr>
        <w:tc>
          <w:tcPr>
            <w:tcW w:w="0" w:type="auto"/>
          </w:tcPr>
          <w:p w14:paraId="10578CAC" w14:textId="06B746D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вразрядку</w:t>
            </w:r>
          </w:p>
        </w:tc>
        <w:tc>
          <w:tcPr>
            <w:tcW w:w="0" w:type="auto"/>
          </w:tcPr>
          <w:p w14:paraId="09BC5211" w14:textId="40261401"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Проф. Разрядкой, с редкой постановкой букв. Набрать, напечатать слово в.</w:t>
            </w:r>
          </w:p>
        </w:tc>
        <w:tc>
          <w:tcPr>
            <w:tcW w:w="0" w:type="auto"/>
          </w:tcPr>
          <w:p w14:paraId="18A516C4" w14:textId="0FDA390B"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6</w:t>
            </w:r>
          </w:p>
        </w:tc>
        <w:tc>
          <w:tcPr>
            <w:tcW w:w="0" w:type="auto"/>
          </w:tcPr>
          <w:p w14:paraId="106726B6" w14:textId="41CB03D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rPr>
              <w:t>употребляется только в сочетаниях</w:t>
            </w:r>
          </w:p>
        </w:tc>
        <w:tc>
          <w:tcPr>
            <w:tcW w:w="0" w:type="auto"/>
          </w:tcPr>
          <w:p w14:paraId="6044CEDC"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E96960" w14:paraId="438C8F56" w14:textId="77777777" w:rsidTr="00576FF9">
        <w:trPr>
          <w:trHeight w:val="20"/>
        </w:trPr>
        <w:tc>
          <w:tcPr>
            <w:tcW w:w="0" w:type="auto"/>
          </w:tcPr>
          <w:p w14:paraId="23E597EB" w14:textId="245EDBFF"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цугом</w:t>
            </w:r>
          </w:p>
        </w:tc>
        <w:tc>
          <w:tcPr>
            <w:tcW w:w="0" w:type="auto"/>
          </w:tcPr>
          <w:p w14:paraId="3A01DA4E" w14:textId="662A826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Запряжкой в две или три пары, гуськом. Запрягать ц. Ехать ц. Лошади шли ц. 2. Разг. Вереницей, один за другим. Автомашины двигались ц. Вагоны стояли ц. Встать ц. друг за другом.</w:t>
            </w:r>
          </w:p>
        </w:tc>
        <w:tc>
          <w:tcPr>
            <w:tcW w:w="0" w:type="auto"/>
          </w:tcPr>
          <w:p w14:paraId="7420A432" w14:textId="07D98F2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5</w:t>
            </w:r>
          </w:p>
        </w:tc>
        <w:tc>
          <w:tcPr>
            <w:tcW w:w="0" w:type="auto"/>
          </w:tcPr>
          <w:p w14:paraId="23480568" w14:textId="4056581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lang w:val="de-DE"/>
              </w:rPr>
              <w:t xml:space="preserve">tandem; in tandem; </w:t>
            </w:r>
            <w:r w:rsidRPr="00576FF9">
              <w:rPr>
                <w:rFonts w:ascii="Times New Roman" w:eastAsia="Times New Roman" w:hAnsi="Times New Roman" w:cs="Times New Roman"/>
                <w:sz w:val="20"/>
                <w:szCs w:val="20"/>
              </w:rPr>
              <w:t>разг</w:t>
            </w:r>
            <w:r w:rsidRPr="00576FF9">
              <w:rPr>
                <w:rFonts w:ascii="Times New Roman" w:eastAsia="Times New Roman" w:hAnsi="Times New Roman" w:cs="Times New Roman"/>
                <w:sz w:val="20"/>
                <w:szCs w:val="20"/>
                <w:lang w:val="de-DE"/>
              </w:rPr>
              <w:t>. in file</w:t>
            </w:r>
          </w:p>
        </w:tc>
        <w:tc>
          <w:tcPr>
            <w:tcW w:w="0" w:type="auto"/>
          </w:tcPr>
          <w:p w14:paraId="1D042859"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6C44239F" w14:textId="77777777" w:rsidTr="00576FF9">
        <w:trPr>
          <w:trHeight w:val="20"/>
        </w:trPr>
        <w:tc>
          <w:tcPr>
            <w:tcW w:w="0" w:type="auto"/>
          </w:tcPr>
          <w:p w14:paraId="747C5E8D" w14:textId="47EE77EF"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сыскоса</w:t>
            </w:r>
          </w:p>
        </w:tc>
        <w:tc>
          <w:tcPr>
            <w:tcW w:w="0" w:type="auto"/>
          </w:tcPr>
          <w:p w14:paraId="62444DDE" w14:textId="227BF6F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То же, что: искоса.</w:t>
            </w:r>
          </w:p>
        </w:tc>
        <w:tc>
          <w:tcPr>
            <w:tcW w:w="0" w:type="auto"/>
          </w:tcPr>
          <w:p w14:paraId="716C2738" w14:textId="08BE7E8F"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5</w:t>
            </w:r>
          </w:p>
        </w:tc>
        <w:tc>
          <w:tcPr>
            <w:tcW w:w="0" w:type="auto"/>
          </w:tcPr>
          <w:p w14:paraId="5D298CEC"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1E10240F"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38626797" w14:textId="77777777" w:rsidTr="00576FF9">
        <w:trPr>
          <w:trHeight w:val="20"/>
        </w:trPr>
        <w:tc>
          <w:tcPr>
            <w:tcW w:w="0" w:type="auto"/>
          </w:tcPr>
          <w:p w14:paraId="0856AE06" w14:textId="0F09EE1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вперекос</w:t>
            </w:r>
          </w:p>
        </w:tc>
        <w:tc>
          <w:tcPr>
            <w:tcW w:w="0" w:type="auto"/>
          </w:tcPr>
          <w:p w14:paraId="005ED548" w14:textId="0AFFE6C3"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Наискось, вкось. 2. Наперекосяк. Всё пошло в.</w:t>
            </w:r>
          </w:p>
        </w:tc>
        <w:tc>
          <w:tcPr>
            <w:tcW w:w="0" w:type="auto"/>
          </w:tcPr>
          <w:p w14:paraId="5128D661" w14:textId="16448AB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4</w:t>
            </w:r>
          </w:p>
        </w:tc>
        <w:tc>
          <w:tcPr>
            <w:tcW w:w="0" w:type="auto"/>
          </w:tcPr>
          <w:p w14:paraId="26B530C5"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101CB542"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7F759ECF" w14:textId="77777777" w:rsidTr="00576FF9">
        <w:trPr>
          <w:trHeight w:val="20"/>
        </w:trPr>
        <w:tc>
          <w:tcPr>
            <w:tcW w:w="0" w:type="auto"/>
          </w:tcPr>
          <w:p w14:paraId="0FB99E14" w14:textId="5E8ACAC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впрожелть</w:t>
            </w:r>
          </w:p>
        </w:tc>
        <w:tc>
          <w:tcPr>
            <w:tcW w:w="0" w:type="auto"/>
          </w:tcPr>
          <w:p w14:paraId="5EF21F09" w14:textId="0D91F98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Нар.-разг. С желтоватым оттенком. Седина в.</w:t>
            </w:r>
          </w:p>
        </w:tc>
        <w:tc>
          <w:tcPr>
            <w:tcW w:w="0" w:type="auto"/>
          </w:tcPr>
          <w:p w14:paraId="099D77D6" w14:textId="341E8397"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4</w:t>
            </w:r>
          </w:p>
        </w:tc>
        <w:tc>
          <w:tcPr>
            <w:tcW w:w="0" w:type="auto"/>
          </w:tcPr>
          <w:p w14:paraId="790AFEDE"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35E07858"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28CEDF63" w14:textId="77777777" w:rsidTr="00576FF9">
        <w:trPr>
          <w:trHeight w:val="20"/>
        </w:trPr>
        <w:tc>
          <w:tcPr>
            <w:tcW w:w="0" w:type="auto"/>
          </w:tcPr>
          <w:p w14:paraId="0FC7D249" w14:textId="11AAFFA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вразвес</w:t>
            </w:r>
          </w:p>
        </w:tc>
        <w:tc>
          <w:tcPr>
            <w:tcW w:w="0" w:type="auto"/>
          </w:tcPr>
          <w:p w14:paraId="7FDAEAD8" w14:textId="681DEA8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Разг. Взвешивая при продаже, деля на части по весу. Мороженое продаётся в.</w:t>
            </w:r>
          </w:p>
        </w:tc>
        <w:tc>
          <w:tcPr>
            <w:tcW w:w="0" w:type="auto"/>
          </w:tcPr>
          <w:p w14:paraId="0C7066BE" w14:textId="5EBA2BF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4</w:t>
            </w:r>
          </w:p>
        </w:tc>
        <w:tc>
          <w:tcPr>
            <w:tcW w:w="0" w:type="auto"/>
          </w:tcPr>
          <w:p w14:paraId="4F224DAE"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720AF110"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6FCEFAFB" w14:textId="77777777" w:rsidTr="00576FF9">
        <w:trPr>
          <w:trHeight w:val="20"/>
        </w:trPr>
        <w:tc>
          <w:tcPr>
            <w:tcW w:w="0" w:type="auto"/>
          </w:tcPr>
          <w:p w14:paraId="3AA58B76" w14:textId="2736233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вразмёт</w:t>
            </w:r>
          </w:p>
        </w:tc>
        <w:tc>
          <w:tcPr>
            <w:tcW w:w="0" w:type="auto"/>
          </w:tcPr>
          <w:p w14:paraId="7BE3FCEA" w14:textId="62F19F1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 разные стороны., В разные стороны.</w:t>
            </w:r>
          </w:p>
        </w:tc>
        <w:tc>
          <w:tcPr>
            <w:tcW w:w="0" w:type="auto"/>
          </w:tcPr>
          <w:p w14:paraId="746A8F0C" w14:textId="6A711257"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4</w:t>
            </w:r>
          </w:p>
        </w:tc>
        <w:tc>
          <w:tcPr>
            <w:tcW w:w="0" w:type="auto"/>
          </w:tcPr>
          <w:p w14:paraId="36FEAAE2"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62EE6CC0"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0C9B41D4" w14:textId="77777777" w:rsidTr="00576FF9">
        <w:trPr>
          <w:trHeight w:val="20"/>
        </w:trPr>
        <w:tc>
          <w:tcPr>
            <w:tcW w:w="0" w:type="auto"/>
          </w:tcPr>
          <w:p w14:paraId="1BB7E5D4" w14:textId="0ED97D6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враспашку</w:t>
            </w:r>
          </w:p>
        </w:tc>
        <w:tc>
          <w:tcPr>
            <w:tcW w:w="0" w:type="auto"/>
          </w:tcPr>
          <w:p w14:paraId="78F8BADF" w14:textId="48ACC48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Нараспашку.</w:t>
            </w:r>
          </w:p>
        </w:tc>
        <w:tc>
          <w:tcPr>
            <w:tcW w:w="0" w:type="auto"/>
          </w:tcPr>
          <w:p w14:paraId="7925FA70" w14:textId="26FCC01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4</w:t>
            </w:r>
          </w:p>
        </w:tc>
        <w:tc>
          <w:tcPr>
            <w:tcW w:w="0" w:type="auto"/>
          </w:tcPr>
          <w:p w14:paraId="41059D96"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0F7B69EC"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49586DA6" w14:textId="77777777" w:rsidTr="00576FF9">
        <w:trPr>
          <w:trHeight w:val="20"/>
        </w:trPr>
        <w:tc>
          <w:tcPr>
            <w:tcW w:w="0" w:type="auto"/>
          </w:tcPr>
          <w:p w14:paraId="06EDA17B" w14:textId="49622A0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lastRenderedPageBreak/>
              <w:t>запоем</w:t>
            </w:r>
          </w:p>
        </w:tc>
        <w:tc>
          <w:tcPr>
            <w:tcW w:w="0" w:type="auto"/>
          </w:tcPr>
          <w:p w14:paraId="6558AD78" w14:textId="55F2B85D"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Разг. 1. Длительно и непрерывно (о питье спиртного и курении). Пить з. Курить з. 2. Не отрываясь, увлечённо. Читать з. Работать з.</w:t>
            </w:r>
          </w:p>
        </w:tc>
        <w:tc>
          <w:tcPr>
            <w:tcW w:w="0" w:type="auto"/>
          </w:tcPr>
          <w:p w14:paraId="1603C0DE" w14:textId="5B97AA9D"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4</w:t>
            </w:r>
          </w:p>
        </w:tc>
        <w:tc>
          <w:tcPr>
            <w:tcW w:w="0" w:type="auto"/>
          </w:tcPr>
          <w:p w14:paraId="290ACA2F" w14:textId="64793947"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avidly, nonstop</w:t>
            </w:r>
          </w:p>
        </w:tc>
        <w:tc>
          <w:tcPr>
            <w:tcW w:w="0" w:type="auto"/>
          </w:tcPr>
          <w:p w14:paraId="1DFB3622"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7817604D" w14:textId="77777777" w:rsidTr="00576FF9">
        <w:trPr>
          <w:trHeight w:val="20"/>
        </w:trPr>
        <w:tc>
          <w:tcPr>
            <w:tcW w:w="0" w:type="auto"/>
          </w:tcPr>
          <w:p w14:paraId="26BEB896" w14:textId="1997366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самоплавом</w:t>
            </w:r>
          </w:p>
        </w:tc>
        <w:tc>
          <w:tcPr>
            <w:tcW w:w="0" w:type="auto"/>
          </w:tcPr>
          <w:p w14:paraId="7DBC0AAF" w14:textId="590DFC0E"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Разг. 1. Силой течения воды. Лодка спускалась с. 2. Собственным ходом, без буксировки (о судне). После снятия с мели танкер пошёл самоплавом до дока.</w:t>
            </w:r>
          </w:p>
        </w:tc>
        <w:tc>
          <w:tcPr>
            <w:tcW w:w="0" w:type="auto"/>
          </w:tcPr>
          <w:p w14:paraId="31F2E49F" w14:textId="088B969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4</w:t>
            </w:r>
          </w:p>
        </w:tc>
        <w:tc>
          <w:tcPr>
            <w:tcW w:w="0" w:type="auto"/>
          </w:tcPr>
          <w:p w14:paraId="4E3963C7"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0AB5B618"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7CE9B496" w14:textId="77777777" w:rsidTr="00576FF9">
        <w:trPr>
          <w:trHeight w:val="20"/>
        </w:trPr>
        <w:tc>
          <w:tcPr>
            <w:tcW w:w="0" w:type="auto"/>
          </w:tcPr>
          <w:p w14:paraId="6AC4F887" w14:textId="6E1D72E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бочком</w:t>
            </w:r>
          </w:p>
        </w:tc>
        <w:tc>
          <w:tcPr>
            <w:tcW w:w="0" w:type="auto"/>
          </w:tcPr>
          <w:p w14:paraId="217F416A" w14:textId="7ACDE367"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То же, что: боком.</w:t>
            </w:r>
          </w:p>
        </w:tc>
        <w:tc>
          <w:tcPr>
            <w:tcW w:w="0" w:type="auto"/>
          </w:tcPr>
          <w:p w14:paraId="29FD486A" w14:textId="4799DE61"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3</w:t>
            </w:r>
          </w:p>
        </w:tc>
        <w:tc>
          <w:tcPr>
            <w:tcW w:w="0" w:type="auto"/>
          </w:tcPr>
          <w:p w14:paraId="74CFDA3B" w14:textId="74F501B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sideways, sidewise, ... edging</w:t>
            </w:r>
          </w:p>
        </w:tc>
        <w:tc>
          <w:tcPr>
            <w:tcW w:w="0" w:type="auto"/>
          </w:tcPr>
          <w:p w14:paraId="64F3ED76" w14:textId="7650629C"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И Петр Петрович, обойдя бочком Катерину Ивановну, направился в противоположный угол, где находилась Соня. </w:t>
            </w:r>
            <w:r w:rsidRPr="00576FF9">
              <w:rPr>
                <w:rFonts w:ascii="Times New Roman" w:eastAsia="Times New Roman" w:hAnsi="Times New Roman" w:cs="Times New Roman"/>
                <w:sz w:val="20"/>
                <w:szCs w:val="20"/>
                <w:lang w:val="en-GB"/>
              </w:rPr>
              <w:t xml:space="preserve">Pyotr Petrovitch, edging by her, went to the opposite corner where Sonia was. </w:t>
            </w:r>
            <w:r w:rsidRPr="00576FF9">
              <w:rPr>
                <w:rFonts w:ascii="Times New Roman" w:eastAsia="Times New Roman" w:hAnsi="Times New Roman" w:cs="Times New Roman"/>
                <w:sz w:val="20"/>
                <w:szCs w:val="20"/>
              </w:rPr>
              <w:t>Достоевский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Фёдор</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Преступление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наказание</w:t>
            </w:r>
            <w:r w:rsidRPr="00576FF9">
              <w:rPr>
                <w:rFonts w:ascii="Times New Roman" w:eastAsia="Times New Roman" w:hAnsi="Times New Roman" w:cs="Times New Roman"/>
                <w:sz w:val="20"/>
                <w:szCs w:val="20"/>
                <w:lang w:val="en-GB"/>
              </w:rPr>
              <w:t xml:space="preserve"> Dostoevsky, Fyodor / Crime and Punishment</w:t>
            </w:r>
          </w:p>
        </w:tc>
      </w:tr>
      <w:tr w:rsidR="00AA3A84" w:rsidRPr="00576FF9" w14:paraId="244E1BFA" w14:textId="77777777" w:rsidTr="00576FF9">
        <w:trPr>
          <w:trHeight w:val="20"/>
        </w:trPr>
        <w:tc>
          <w:tcPr>
            <w:tcW w:w="0" w:type="auto"/>
          </w:tcPr>
          <w:p w14:paraId="18B6522B" w14:textId="04E3E84C"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внахлёстку</w:t>
            </w:r>
          </w:p>
        </w:tc>
        <w:tc>
          <w:tcPr>
            <w:tcW w:w="0" w:type="auto"/>
          </w:tcPr>
          <w:p w14:paraId="257AF565" w14:textId="3653553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Накладывая край или конец чего-л. на что-л.</w:t>
            </w:r>
          </w:p>
        </w:tc>
        <w:tc>
          <w:tcPr>
            <w:tcW w:w="0" w:type="auto"/>
          </w:tcPr>
          <w:p w14:paraId="7924D8E3" w14:textId="35F831BC"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3</w:t>
            </w:r>
          </w:p>
        </w:tc>
        <w:tc>
          <w:tcPr>
            <w:tcW w:w="0" w:type="auto"/>
          </w:tcPr>
          <w:p w14:paraId="15A17B52"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6F04C031"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686AF0" w14:paraId="09E0E686" w14:textId="77777777" w:rsidTr="00576FF9">
        <w:trPr>
          <w:trHeight w:val="20"/>
        </w:trPr>
        <w:tc>
          <w:tcPr>
            <w:tcW w:w="0" w:type="auto"/>
          </w:tcPr>
          <w:p w14:paraId="757BE014" w14:textId="0D98D995"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волоком</w:t>
            </w:r>
          </w:p>
        </w:tc>
        <w:tc>
          <w:tcPr>
            <w:tcW w:w="0" w:type="auto"/>
          </w:tcPr>
          <w:p w14:paraId="2C505534" w14:textId="3BDFEC4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 По поверхности земли, пола и т.п. Тащить лодку в. Волочить брёвна в. 2. Силой, насильно. Не пойдёшь сам - в. поволоку.</w:t>
            </w:r>
          </w:p>
        </w:tc>
        <w:tc>
          <w:tcPr>
            <w:tcW w:w="0" w:type="auto"/>
          </w:tcPr>
          <w:p w14:paraId="20E18223" w14:textId="1877BCF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3</w:t>
            </w:r>
          </w:p>
        </w:tc>
        <w:tc>
          <w:tcPr>
            <w:tcW w:w="0" w:type="auto"/>
          </w:tcPr>
          <w:p w14:paraId="064A2ED1" w14:textId="4498A4B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color w:val="000000"/>
                <w:sz w:val="20"/>
                <w:szCs w:val="20"/>
              </w:rPr>
              <w:t>встречается только в идиоматических выражениях</w:t>
            </w:r>
          </w:p>
        </w:tc>
        <w:tc>
          <w:tcPr>
            <w:tcW w:w="0" w:type="auto"/>
          </w:tcPr>
          <w:p w14:paraId="66F2C0F2" w14:textId="77777777" w:rsidR="00AA3A84" w:rsidRPr="00576FF9" w:rsidRDefault="00AA3A84" w:rsidP="003431B8">
            <w:pPr>
              <w:pStyle w:val="af2"/>
              <w:jc w:val="both"/>
              <w:rPr>
                <w:rFonts w:ascii="Times New Roman" w:hAnsi="Times New Roman" w:cs="Times New Roman"/>
                <w:bCs/>
                <w:sz w:val="20"/>
                <w:szCs w:val="20"/>
              </w:rPr>
            </w:pPr>
          </w:p>
        </w:tc>
      </w:tr>
      <w:tr w:rsidR="00AA3A84" w:rsidRPr="00576FF9" w14:paraId="235578B5" w14:textId="77777777" w:rsidTr="00576FF9">
        <w:trPr>
          <w:trHeight w:val="20"/>
        </w:trPr>
        <w:tc>
          <w:tcPr>
            <w:tcW w:w="0" w:type="auto"/>
          </w:tcPr>
          <w:p w14:paraId="7B02DA00" w14:textId="2EF41D0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галопом</w:t>
            </w:r>
          </w:p>
        </w:tc>
        <w:tc>
          <w:tcPr>
            <w:tcW w:w="0" w:type="auto"/>
          </w:tcPr>
          <w:p w14:paraId="37723C78" w14:textId="66099A5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1. к Галоп (1 зн.). 2. Разг. Очень быстро, стремительно. Г. проехать по стране. События пошли г. ◊ Галопом по Европам. Шутл. 1. Очень быстро; наскоро. -2. Поверхностно, бегло, не вдаваясь в подробности, в частности.</w:t>
            </w:r>
          </w:p>
        </w:tc>
        <w:tc>
          <w:tcPr>
            <w:tcW w:w="0" w:type="auto"/>
          </w:tcPr>
          <w:p w14:paraId="348694D9" w14:textId="1973A3F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3</w:t>
            </w:r>
          </w:p>
        </w:tc>
        <w:tc>
          <w:tcPr>
            <w:tcW w:w="0" w:type="auto"/>
          </w:tcPr>
          <w:p w14:paraId="2A0906B9" w14:textId="046563A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color w:val="000000"/>
                <w:sz w:val="20"/>
                <w:szCs w:val="20"/>
              </w:rPr>
              <w:t>at a gallop</w:t>
            </w:r>
          </w:p>
        </w:tc>
        <w:tc>
          <w:tcPr>
            <w:tcW w:w="0" w:type="auto"/>
          </w:tcPr>
          <w:p w14:paraId="3753C265" w14:textId="40AD480D"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Когда Ален галопом подскакал к Роланду, тот предпочел не заметить его побледневшего лица и горящих, испуганных глаз. </w:t>
            </w:r>
            <w:r w:rsidRPr="00576FF9">
              <w:rPr>
                <w:rFonts w:ascii="Times New Roman" w:eastAsia="Times New Roman" w:hAnsi="Times New Roman" w:cs="Times New Roman"/>
                <w:sz w:val="20"/>
                <w:szCs w:val="20"/>
                <w:lang w:val="en-GB"/>
              </w:rPr>
              <w:t xml:space="preserve">When Alain came riding up to him at a gallop, Roland ignored the boy's strained white face and burning, frightened eyes. </w:t>
            </w:r>
            <w:r w:rsidRPr="00576FF9">
              <w:rPr>
                <w:rFonts w:ascii="Times New Roman" w:eastAsia="Times New Roman" w:hAnsi="Times New Roman" w:cs="Times New Roman"/>
                <w:sz w:val="20"/>
                <w:szCs w:val="20"/>
              </w:rPr>
              <w:t>Кинг</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Стивен</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Колдун</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Кристалл</w:t>
            </w:r>
            <w:r w:rsidRPr="00576FF9">
              <w:rPr>
                <w:rFonts w:ascii="Times New Roman" w:eastAsia="Times New Roman" w:hAnsi="Times New Roman" w:cs="Times New Roman"/>
                <w:sz w:val="20"/>
                <w:szCs w:val="20"/>
                <w:lang w:val="en-GB"/>
              </w:rPr>
              <w:t xml:space="preserve"> King, Stephen / Wizard and Glass</w:t>
            </w:r>
          </w:p>
        </w:tc>
      </w:tr>
      <w:tr w:rsidR="00AA3A84" w:rsidRPr="00576FF9" w14:paraId="50DCDCD9" w14:textId="77777777" w:rsidTr="00576FF9">
        <w:trPr>
          <w:trHeight w:val="20"/>
        </w:trPr>
        <w:tc>
          <w:tcPr>
            <w:tcW w:w="0" w:type="auto"/>
          </w:tcPr>
          <w:p w14:paraId="694FF193" w14:textId="52B1E5A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вгустую</w:t>
            </w:r>
          </w:p>
        </w:tc>
        <w:tc>
          <w:tcPr>
            <w:tcW w:w="0" w:type="auto"/>
          </w:tcPr>
          <w:p w14:paraId="3AF383AC" w14:textId="0DC403B9"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 жидко, густо., Обильно, сплошь.</w:t>
            </w:r>
          </w:p>
        </w:tc>
        <w:tc>
          <w:tcPr>
            <w:tcW w:w="0" w:type="auto"/>
          </w:tcPr>
          <w:p w14:paraId="2B0F2D36" w14:textId="33CF91B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00462E4A"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1F6A6CCE"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23ADE6DE" w14:textId="77777777" w:rsidTr="00576FF9">
        <w:trPr>
          <w:trHeight w:val="20"/>
        </w:trPr>
        <w:tc>
          <w:tcPr>
            <w:tcW w:w="0" w:type="auto"/>
          </w:tcPr>
          <w:p w14:paraId="2120C48F" w14:textId="3D152A1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вперегиб</w:t>
            </w:r>
          </w:p>
        </w:tc>
        <w:tc>
          <w:tcPr>
            <w:tcW w:w="0" w:type="auto"/>
          </w:tcPr>
          <w:p w14:paraId="01216FA7" w14:textId="6FFB7DD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Очень низко согнувшись.</w:t>
            </w:r>
          </w:p>
        </w:tc>
        <w:tc>
          <w:tcPr>
            <w:tcW w:w="0" w:type="auto"/>
          </w:tcPr>
          <w:p w14:paraId="7AC51B01" w14:textId="1E171BF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76A9DE30"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6DBDC14F"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6FED0B81" w14:textId="77777777" w:rsidTr="00576FF9">
        <w:trPr>
          <w:trHeight w:val="20"/>
        </w:trPr>
        <w:tc>
          <w:tcPr>
            <w:tcW w:w="0" w:type="auto"/>
          </w:tcPr>
          <w:p w14:paraId="1059C298" w14:textId="77978BA5"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вперехват</w:t>
            </w:r>
          </w:p>
        </w:tc>
        <w:tc>
          <w:tcPr>
            <w:tcW w:w="0" w:type="auto"/>
          </w:tcPr>
          <w:p w14:paraId="5E8AF66B" w14:textId="0BD5216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Перехватывая рукой (руками). Тянуть верёвку в. 2. Туго затянув что-л. Ремень затянут в.</w:t>
            </w:r>
          </w:p>
        </w:tc>
        <w:tc>
          <w:tcPr>
            <w:tcW w:w="0" w:type="auto"/>
          </w:tcPr>
          <w:p w14:paraId="141C3F5D" w14:textId="0A6EDB4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1AB79A1F"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10A047BE"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4AD4C1AA" w14:textId="77777777" w:rsidTr="00576FF9">
        <w:trPr>
          <w:trHeight w:val="20"/>
        </w:trPr>
        <w:tc>
          <w:tcPr>
            <w:tcW w:w="0" w:type="auto"/>
          </w:tcPr>
          <w:p w14:paraId="65758BC0" w14:textId="59DE5C5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впрозелень</w:t>
            </w:r>
          </w:p>
        </w:tc>
        <w:tc>
          <w:tcPr>
            <w:tcW w:w="0" w:type="auto"/>
          </w:tcPr>
          <w:p w14:paraId="697F41A7" w14:textId="4288C4D4"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С зеленоватым оттенком. Выкрасить ткань в.</w:t>
            </w:r>
          </w:p>
        </w:tc>
        <w:tc>
          <w:tcPr>
            <w:tcW w:w="0" w:type="auto"/>
          </w:tcPr>
          <w:p w14:paraId="52069C01" w14:textId="13F3C957"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629BA143"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07866B73"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039E67C1" w14:textId="77777777" w:rsidTr="00576FF9">
        <w:trPr>
          <w:trHeight w:val="20"/>
        </w:trPr>
        <w:tc>
          <w:tcPr>
            <w:tcW w:w="0" w:type="auto"/>
          </w:tcPr>
          <w:p w14:paraId="24C9A1F0" w14:textId="0A7FDDA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впрохолодь</w:t>
            </w:r>
          </w:p>
        </w:tc>
        <w:tc>
          <w:tcPr>
            <w:tcW w:w="0" w:type="auto"/>
          </w:tcPr>
          <w:p w14:paraId="66562783" w14:textId="666741B5"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С холодком, нерадиво.</w:t>
            </w:r>
          </w:p>
        </w:tc>
        <w:tc>
          <w:tcPr>
            <w:tcW w:w="0" w:type="auto"/>
          </w:tcPr>
          <w:p w14:paraId="1236B6B1" w14:textId="2250A821"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580B5F91"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475E3184"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57F637CD" w14:textId="77777777" w:rsidTr="00576FF9">
        <w:trPr>
          <w:trHeight w:val="20"/>
        </w:trPr>
        <w:tc>
          <w:tcPr>
            <w:tcW w:w="0" w:type="auto"/>
          </w:tcPr>
          <w:p w14:paraId="16D45991" w14:textId="0B4EB8A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вразмах</w:t>
            </w:r>
          </w:p>
        </w:tc>
        <w:tc>
          <w:tcPr>
            <w:tcW w:w="0" w:type="auto"/>
          </w:tcPr>
          <w:p w14:paraId="6B7CDF3F" w14:textId="660DCCA1"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С размаху, широко размахиваясь.</w:t>
            </w:r>
          </w:p>
        </w:tc>
        <w:tc>
          <w:tcPr>
            <w:tcW w:w="0" w:type="auto"/>
          </w:tcPr>
          <w:p w14:paraId="308D7058" w14:textId="3A703C0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3D1BAE92"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6A04DF45"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6DEAE810" w14:textId="77777777" w:rsidTr="00576FF9">
        <w:trPr>
          <w:trHeight w:val="20"/>
        </w:trPr>
        <w:tc>
          <w:tcPr>
            <w:tcW w:w="0" w:type="auto"/>
          </w:tcPr>
          <w:p w14:paraId="4FD37C34" w14:textId="7EBB452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кувырком</w:t>
            </w:r>
          </w:p>
        </w:tc>
        <w:tc>
          <w:tcPr>
            <w:tcW w:w="0" w:type="auto"/>
          </w:tcPr>
          <w:p w14:paraId="7F50A4E3" w14:textId="715827D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Разг. Переворачиваясь через голову. С лестницы к. слететь. Лететь к. в сугроб.</w:t>
            </w:r>
          </w:p>
        </w:tc>
        <w:tc>
          <w:tcPr>
            <w:tcW w:w="0" w:type="auto"/>
          </w:tcPr>
          <w:p w14:paraId="53D29C0A" w14:textId="5DFCE13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51B903F9" w14:textId="49597FF5"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color w:val="000000"/>
                <w:sz w:val="20"/>
                <w:szCs w:val="20"/>
                <w:lang w:val="en-GB"/>
              </w:rPr>
              <w:t>topsy-turvy, head over heels</w:t>
            </w:r>
          </w:p>
        </w:tc>
        <w:tc>
          <w:tcPr>
            <w:tcW w:w="0" w:type="auto"/>
          </w:tcPr>
          <w:p w14:paraId="41DA4737" w14:textId="098EA69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Присси все еще медлила, переминаясь с ноги на ногу и строя рожи, и Скарлетт дала ей такого пинка, что девчонка чуть не слетела с лестницы кувырком. </w:t>
            </w:r>
            <w:r w:rsidRPr="00576FF9">
              <w:rPr>
                <w:rFonts w:ascii="Times New Roman" w:eastAsia="Times New Roman" w:hAnsi="Times New Roman" w:cs="Times New Roman"/>
                <w:sz w:val="20"/>
                <w:szCs w:val="20"/>
                <w:lang w:val="en-GB"/>
              </w:rPr>
              <w:t xml:space="preserve">When Prissy still lingered, shuffling her feet and mouthing, Scarlett gave her another push which nearly sent her headlong down the front steps. </w:t>
            </w:r>
            <w:r w:rsidRPr="00576FF9">
              <w:rPr>
                <w:rFonts w:ascii="Times New Roman" w:eastAsia="Times New Roman" w:hAnsi="Times New Roman" w:cs="Times New Roman"/>
                <w:sz w:val="20"/>
                <w:szCs w:val="20"/>
              </w:rPr>
              <w:t>Митчелл</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Маргарет</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lastRenderedPageBreak/>
              <w:t>Унесенные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ветром</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Том</w:t>
            </w:r>
            <w:r w:rsidRPr="00576FF9">
              <w:rPr>
                <w:rFonts w:ascii="Times New Roman" w:eastAsia="Times New Roman" w:hAnsi="Times New Roman" w:cs="Times New Roman"/>
                <w:sz w:val="20"/>
                <w:szCs w:val="20"/>
                <w:lang w:val="en-GB"/>
              </w:rPr>
              <w:t xml:space="preserve"> 1 Mitchell, Margaret / Gone with the wind</w:t>
            </w:r>
          </w:p>
        </w:tc>
      </w:tr>
      <w:tr w:rsidR="00AA3A84" w:rsidRPr="00576FF9" w14:paraId="6CA15536" w14:textId="77777777" w:rsidTr="00576FF9">
        <w:trPr>
          <w:trHeight w:val="20"/>
        </w:trPr>
        <w:tc>
          <w:tcPr>
            <w:tcW w:w="0" w:type="auto"/>
          </w:tcPr>
          <w:p w14:paraId="1E6933EE" w14:textId="40996E0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lastRenderedPageBreak/>
              <w:t>сидмя</w:t>
            </w:r>
          </w:p>
        </w:tc>
        <w:tc>
          <w:tcPr>
            <w:tcW w:w="0" w:type="auto"/>
          </w:tcPr>
          <w:p w14:paraId="44F9EBC1" w14:textId="591F02D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Устар. Сидя. ◊ Сидмя (сидмя) сидеть. =Сиднем сидеть.</w:t>
            </w:r>
          </w:p>
        </w:tc>
        <w:tc>
          <w:tcPr>
            <w:tcW w:w="0" w:type="auto"/>
          </w:tcPr>
          <w:p w14:paraId="42D63117" w14:textId="15BC0AEF"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2E26215D"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07DAB6BE"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16EF3969" w14:textId="77777777" w:rsidTr="00576FF9">
        <w:trPr>
          <w:trHeight w:val="20"/>
        </w:trPr>
        <w:tc>
          <w:tcPr>
            <w:tcW w:w="0" w:type="auto"/>
          </w:tcPr>
          <w:p w14:paraId="7388CFB4" w14:textId="35A5988C"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трусцой</w:t>
            </w:r>
          </w:p>
        </w:tc>
        <w:tc>
          <w:tcPr>
            <w:tcW w:w="0" w:type="auto"/>
          </w:tcPr>
          <w:p w14:paraId="62951F07" w14:textId="2CD9F56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1. Мелкой рысью (1.Р.). Лошадь бежит т. Ехать т. 2. Быстрым, мелким шагом. Передвигаться т. Делать перебежки т. Бег т. (упражнение для оздоровления организма).</w:t>
            </w:r>
          </w:p>
        </w:tc>
        <w:tc>
          <w:tcPr>
            <w:tcW w:w="0" w:type="auto"/>
          </w:tcPr>
          <w:p w14:paraId="0DD44C74" w14:textId="40A808E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2485A9C0" w14:textId="096B086D"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color w:val="000000"/>
                <w:sz w:val="20"/>
                <w:szCs w:val="20"/>
              </w:rPr>
              <w:t>ajog</w:t>
            </w:r>
          </w:p>
        </w:tc>
        <w:tc>
          <w:tcPr>
            <w:tcW w:w="0" w:type="auto"/>
          </w:tcPr>
          <w:p w14:paraId="36CDF9A6" w14:textId="6A2EE40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 xml:space="preserve">Я напрягал ноги, еще не отошедшие от долгой пробежки трусцой, но даже так возбуждение от бега разом выкинуло у меня из головы лишние мысли. </w:t>
            </w:r>
            <w:r w:rsidRPr="00576FF9">
              <w:rPr>
                <w:rFonts w:ascii="Times New Roman" w:eastAsia="Times New Roman" w:hAnsi="Times New Roman" w:cs="Times New Roman"/>
                <w:sz w:val="20"/>
                <w:szCs w:val="20"/>
                <w:lang w:val="en-GB"/>
              </w:rPr>
              <w:t xml:space="preserve">I stretched out my legs, still loose from the longer jog, and even though I was running across sand, the thrill of each stride filled my thoughts. </w:t>
            </w:r>
            <w:r w:rsidRPr="00576FF9">
              <w:rPr>
                <w:rFonts w:ascii="Times New Roman" w:eastAsia="Times New Roman" w:hAnsi="Times New Roman" w:cs="Times New Roman"/>
                <w:sz w:val="20"/>
                <w:szCs w:val="20"/>
              </w:rPr>
              <w:t>Батчер, Джим / Барабаны зомби Butcher, Jim / Dead Beat</w:t>
            </w:r>
          </w:p>
        </w:tc>
      </w:tr>
      <w:tr w:rsidR="00AA3A84" w:rsidRPr="00576FF9" w14:paraId="644ADFC8" w14:textId="77777777" w:rsidTr="00576FF9">
        <w:trPr>
          <w:trHeight w:val="20"/>
        </w:trPr>
        <w:tc>
          <w:tcPr>
            <w:tcW w:w="0" w:type="auto"/>
          </w:tcPr>
          <w:p w14:paraId="7BE717D3" w14:textId="23EF0E1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тяп-ляп</w:t>
            </w:r>
          </w:p>
        </w:tc>
        <w:tc>
          <w:tcPr>
            <w:tcW w:w="0" w:type="auto"/>
          </w:tcPr>
          <w:p w14:paraId="6B89EADE" w14:textId="24FBE2D2"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Небрежно, кое-как, не стараясь.</w:t>
            </w:r>
          </w:p>
        </w:tc>
        <w:tc>
          <w:tcPr>
            <w:tcW w:w="0" w:type="auto"/>
          </w:tcPr>
          <w:p w14:paraId="2504322C" w14:textId="6E3945B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2</w:t>
            </w:r>
          </w:p>
        </w:tc>
        <w:tc>
          <w:tcPr>
            <w:tcW w:w="0" w:type="auto"/>
          </w:tcPr>
          <w:p w14:paraId="2D058EA3" w14:textId="26336202"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anyhow, in a slipshod way</w:t>
            </w:r>
          </w:p>
        </w:tc>
        <w:tc>
          <w:tcPr>
            <w:tcW w:w="0" w:type="auto"/>
          </w:tcPr>
          <w:p w14:paraId="493DD616" w14:textId="77777777" w:rsidR="00AA3A84" w:rsidRPr="00576FF9" w:rsidRDefault="00AA3A84" w:rsidP="003431B8">
            <w:pPr>
              <w:pStyle w:val="af2"/>
              <w:jc w:val="both"/>
              <w:rPr>
                <w:rFonts w:ascii="Times New Roman" w:hAnsi="Times New Roman" w:cs="Times New Roman"/>
                <w:bCs/>
                <w:sz w:val="20"/>
                <w:szCs w:val="20"/>
                <w:lang w:val="en-GB"/>
              </w:rPr>
            </w:pPr>
          </w:p>
        </w:tc>
      </w:tr>
      <w:tr w:rsidR="00AA3A84" w:rsidRPr="00576FF9" w14:paraId="6E0D8257" w14:textId="77777777" w:rsidTr="00576FF9">
        <w:trPr>
          <w:trHeight w:val="20"/>
        </w:trPr>
        <w:tc>
          <w:tcPr>
            <w:tcW w:w="0" w:type="auto"/>
          </w:tcPr>
          <w:p w14:paraId="1FBFB120" w14:textId="1C439DF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внахлёст</w:t>
            </w:r>
          </w:p>
        </w:tc>
        <w:tc>
          <w:tcPr>
            <w:tcW w:w="0" w:type="auto"/>
          </w:tcPr>
          <w:p w14:paraId="17FACB94" w14:textId="690F481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Разг. и спец. Накладывая край или конец чего-л. на край или конец другого (о способе соединения досок, ткани и т.п.; ср. встык). Прибить доски в. Сшить края ткани в.</w:t>
            </w:r>
          </w:p>
        </w:tc>
        <w:tc>
          <w:tcPr>
            <w:tcW w:w="0" w:type="auto"/>
          </w:tcPr>
          <w:p w14:paraId="0B60B407" w14:textId="0A4DB23D"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17E71A0E" w14:textId="61BB88C1"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overlap</w:t>
            </w:r>
          </w:p>
        </w:tc>
        <w:tc>
          <w:tcPr>
            <w:tcW w:w="0" w:type="auto"/>
          </w:tcPr>
          <w:p w14:paraId="17DF56B1" w14:textId="727A2F9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Они</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попадают</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внахлест</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проходят</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друг</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сквозь</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и</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жалят</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в</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том</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месте</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куда</w:t>
            </w:r>
            <w:r w:rsidRPr="00576FF9">
              <w:rPr>
                <w:rFonts w:ascii="Times New Roman" w:eastAsia="Times New Roman" w:hAnsi="Times New Roman" w:cs="Times New Roman"/>
                <w:sz w:val="20"/>
                <w:szCs w:val="20"/>
                <w:lang w:val="de-DE"/>
              </w:rPr>
              <w:t xml:space="preserve"> </w:t>
            </w:r>
            <w:r w:rsidRPr="00576FF9">
              <w:rPr>
                <w:rFonts w:ascii="Times New Roman" w:eastAsia="Times New Roman" w:hAnsi="Times New Roman" w:cs="Times New Roman"/>
                <w:sz w:val="20"/>
                <w:szCs w:val="20"/>
              </w:rPr>
              <w:t>опускаются</w:t>
            </w:r>
            <w:r w:rsidRPr="00576FF9">
              <w:rPr>
                <w:rFonts w:ascii="Times New Roman" w:eastAsia="Times New Roman" w:hAnsi="Times New Roman" w:cs="Times New Roman"/>
                <w:sz w:val="20"/>
                <w:szCs w:val="20"/>
                <w:lang w:val="de-DE"/>
              </w:rPr>
              <w:t xml:space="preserve">. They overlap and move through each other-and bite where they land. </w:t>
            </w:r>
            <w:r w:rsidRPr="00576FF9">
              <w:rPr>
                <w:rFonts w:ascii="Times New Roman" w:eastAsia="Times New Roman" w:hAnsi="Times New Roman" w:cs="Times New Roman"/>
                <w:sz w:val="20"/>
                <w:szCs w:val="20"/>
              </w:rPr>
              <w:t>Мьевиль, Чайна / Шрам Mieville, China / The Scar</w:t>
            </w:r>
          </w:p>
        </w:tc>
      </w:tr>
      <w:tr w:rsidR="00AA3A84" w:rsidRPr="00576FF9" w14:paraId="71C083CD" w14:textId="77777777" w:rsidTr="00576FF9">
        <w:trPr>
          <w:trHeight w:val="20"/>
        </w:trPr>
        <w:tc>
          <w:tcPr>
            <w:tcW w:w="0" w:type="auto"/>
          </w:tcPr>
          <w:p w14:paraId="30D07BFE" w14:textId="5480F877"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вперевёртку</w:t>
            </w:r>
          </w:p>
        </w:tc>
        <w:tc>
          <w:tcPr>
            <w:tcW w:w="0" w:type="auto"/>
          </w:tcPr>
          <w:p w14:paraId="493189C0" w14:textId="72C8DF0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То же, что: вперевёрт.</w:t>
            </w:r>
          </w:p>
        </w:tc>
        <w:tc>
          <w:tcPr>
            <w:tcW w:w="0" w:type="auto"/>
          </w:tcPr>
          <w:p w14:paraId="0C7E79B9" w14:textId="1F21A5D4"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6B10620E"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6E8EA799"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75538C97" w14:textId="77777777" w:rsidTr="00576FF9">
        <w:trPr>
          <w:trHeight w:val="20"/>
        </w:trPr>
        <w:tc>
          <w:tcPr>
            <w:tcW w:w="0" w:type="auto"/>
          </w:tcPr>
          <w:p w14:paraId="0AC8962B" w14:textId="68E3812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впрочернь</w:t>
            </w:r>
          </w:p>
        </w:tc>
        <w:tc>
          <w:tcPr>
            <w:tcW w:w="0" w:type="auto"/>
          </w:tcPr>
          <w:p w14:paraId="4C3596CF" w14:textId="7ADF2F9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С черным отливом.</w:t>
            </w:r>
          </w:p>
        </w:tc>
        <w:tc>
          <w:tcPr>
            <w:tcW w:w="0" w:type="auto"/>
          </w:tcPr>
          <w:p w14:paraId="3EE75CF7" w14:textId="5F311C4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4CE63A6F"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375C91D6"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6CD417A6" w14:textId="77777777" w:rsidTr="00576FF9">
        <w:trPr>
          <w:trHeight w:val="20"/>
        </w:trPr>
        <w:tc>
          <w:tcPr>
            <w:tcW w:w="0" w:type="auto"/>
          </w:tcPr>
          <w:p w14:paraId="5A054AA3" w14:textId="7A15BB35"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враскос</w:t>
            </w:r>
          </w:p>
        </w:tc>
        <w:tc>
          <w:tcPr>
            <w:tcW w:w="0" w:type="auto"/>
          </w:tcPr>
          <w:p w14:paraId="180D28C2" w14:textId="2EBBD90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Нар.-разг. В разные стороны, наискось. Лыжи разъезжались в. □в функц. опр. Глаза в. (о раскосых глазах).</w:t>
            </w:r>
          </w:p>
        </w:tc>
        <w:tc>
          <w:tcPr>
            <w:tcW w:w="0" w:type="auto"/>
          </w:tcPr>
          <w:p w14:paraId="4BE15046" w14:textId="778226F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1DD1774E"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07DAB811"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1F26FA5C" w14:textId="77777777" w:rsidTr="00576FF9">
        <w:trPr>
          <w:trHeight w:val="20"/>
        </w:trPr>
        <w:tc>
          <w:tcPr>
            <w:tcW w:w="0" w:type="auto"/>
          </w:tcPr>
          <w:p w14:paraId="7DB1308B" w14:textId="571E368F"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врассыпку</w:t>
            </w:r>
          </w:p>
        </w:tc>
        <w:tc>
          <w:tcPr>
            <w:tcW w:w="0" w:type="auto"/>
          </w:tcPr>
          <w:p w14:paraId="11A0375D" w14:textId="3D2001F6"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=Россыпью. Яблоки лежали в. Лук продаётся в. и в сетках.</w:t>
            </w:r>
          </w:p>
        </w:tc>
        <w:tc>
          <w:tcPr>
            <w:tcW w:w="0" w:type="auto"/>
          </w:tcPr>
          <w:p w14:paraId="4A78AFCB" w14:textId="0FF8176E"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12FCE3C1" w14:textId="3BA7A15E"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color w:val="000000"/>
                <w:sz w:val="20"/>
                <w:szCs w:val="20"/>
              </w:rPr>
              <w:t>in all directions</w:t>
            </w:r>
          </w:p>
        </w:tc>
        <w:tc>
          <w:tcPr>
            <w:tcW w:w="0" w:type="auto"/>
          </w:tcPr>
          <w:p w14:paraId="0ABA10E6"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138209BA" w14:textId="77777777" w:rsidTr="00576FF9">
        <w:trPr>
          <w:trHeight w:val="20"/>
        </w:trPr>
        <w:tc>
          <w:tcPr>
            <w:tcW w:w="0" w:type="auto"/>
          </w:tcPr>
          <w:p w14:paraId="05FB4075" w14:textId="28E654C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голышом</w:t>
            </w:r>
          </w:p>
        </w:tc>
        <w:tc>
          <w:tcPr>
            <w:tcW w:w="0" w:type="auto"/>
          </w:tcPr>
          <w:p w14:paraId="12E47C35" w14:textId="274F815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Разг. Без одежды; нагишом. Купаться г.</w:t>
            </w:r>
          </w:p>
        </w:tc>
        <w:tc>
          <w:tcPr>
            <w:tcW w:w="0" w:type="auto"/>
          </w:tcPr>
          <w:p w14:paraId="627DBD77" w14:textId="30224DD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0CDA71A0" w14:textId="2F10D30D"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color w:val="000000"/>
                <w:sz w:val="20"/>
                <w:szCs w:val="20"/>
              </w:rPr>
              <w:t>stark naked</w:t>
            </w:r>
          </w:p>
        </w:tc>
        <w:tc>
          <w:tcPr>
            <w:tcW w:w="0" w:type="auto"/>
          </w:tcPr>
          <w:p w14:paraId="3345B01D" w14:textId="337D581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Это значит — пойду к Саксу или Блумингдейлу голышом и возьму с собой только кредитную карточку. </w:t>
            </w:r>
            <w:r w:rsidRPr="00576FF9">
              <w:rPr>
                <w:rFonts w:ascii="Times New Roman" w:eastAsia="Times New Roman" w:hAnsi="Times New Roman" w:cs="Times New Roman"/>
                <w:sz w:val="20"/>
                <w:szCs w:val="20"/>
                <w:lang w:val="en-GB"/>
              </w:rPr>
              <w:t xml:space="preserve">Well, you go to Bendel's or Saks or Bloomingdale's, naked except for a credit card — </w:t>
            </w:r>
            <w:r w:rsidRPr="00576FF9">
              <w:rPr>
                <w:rFonts w:ascii="Times New Roman" w:eastAsia="Times New Roman" w:hAnsi="Times New Roman" w:cs="Times New Roman"/>
                <w:sz w:val="20"/>
                <w:szCs w:val="20"/>
              </w:rPr>
              <w:t>Воннегут</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Курт</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Малый</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не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промах</w:t>
            </w:r>
            <w:r w:rsidRPr="00576FF9">
              <w:rPr>
                <w:rFonts w:ascii="Times New Roman" w:eastAsia="Times New Roman" w:hAnsi="Times New Roman" w:cs="Times New Roman"/>
                <w:sz w:val="20"/>
                <w:szCs w:val="20"/>
                <w:lang w:val="en-GB"/>
              </w:rPr>
              <w:t xml:space="preserve"> Vonnegut, Kurt / Deadeye Dick</w:t>
            </w:r>
          </w:p>
        </w:tc>
      </w:tr>
      <w:tr w:rsidR="00AA3A84" w:rsidRPr="00576FF9" w14:paraId="0D172FBF" w14:textId="77777777" w:rsidTr="00576FF9">
        <w:trPr>
          <w:trHeight w:val="20"/>
        </w:trPr>
        <w:tc>
          <w:tcPr>
            <w:tcW w:w="0" w:type="auto"/>
          </w:tcPr>
          <w:p w14:paraId="0A4F7F3E" w14:textId="6AA83C7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гужом</w:t>
            </w:r>
          </w:p>
        </w:tc>
        <w:tc>
          <w:tcPr>
            <w:tcW w:w="0" w:type="auto"/>
          </w:tcPr>
          <w:p w14:paraId="26D126B2" w14:textId="5323CB10"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Воз за возом; вереницей, гуськом., Живой тягой (на телегах, на санях и т.п.).</w:t>
            </w:r>
          </w:p>
        </w:tc>
        <w:tc>
          <w:tcPr>
            <w:tcW w:w="0" w:type="auto"/>
          </w:tcPr>
          <w:p w14:paraId="40C644D8" w14:textId="1F32030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114BE591"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27B2B003"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505CD343" w14:textId="77777777" w:rsidTr="00576FF9">
        <w:trPr>
          <w:trHeight w:val="20"/>
        </w:trPr>
        <w:tc>
          <w:tcPr>
            <w:tcW w:w="0" w:type="auto"/>
          </w:tcPr>
          <w:p w14:paraId="00C5E023" w14:textId="5CA9D6D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кое-как</w:t>
            </w:r>
          </w:p>
        </w:tc>
        <w:tc>
          <w:tcPr>
            <w:tcW w:w="0" w:type="auto"/>
          </w:tcPr>
          <w:p w14:paraId="423455B6" w14:textId="7AA3C6A6"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 С большим трудом, еле-еле. Кое-как добрались мы до места. Перебиваться кое-как уроками. 2. Небрежно, плохо. Работа сделана кое-как. Одет кое-как.</w:t>
            </w:r>
          </w:p>
        </w:tc>
        <w:tc>
          <w:tcPr>
            <w:tcW w:w="0" w:type="auto"/>
          </w:tcPr>
          <w:p w14:paraId="6CC90D65" w14:textId="7808D89F"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7813BEAB" w14:textId="066B319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anyhow, haphazardly, with (great) difficulty, somehow, roughly</w:t>
            </w:r>
          </w:p>
        </w:tc>
        <w:tc>
          <w:tcPr>
            <w:tcW w:w="0" w:type="auto"/>
          </w:tcPr>
          <w:p w14:paraId="2886A461" w14:textId="595A420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Она заглянула в спальню: постель была постлана кое-как, должно быть, неумелыми мужскими руками. </w:t>
            </w:r>
            <w:r w:rsidRPr="00576FF9">
              <w:rPr>
                <w:rFonts w:ascii="Times New Roman" w:eastAsia="Times New Roman" w:hAnsi="Times New Roman" w:cs="Times New Roman"/>
                <w:sz w:val="20"/>
                <w:szCs w:val="20"/>
                <w:lang w:val="en-GB"/>
              </w:rPr>
              <w:t xml:space="preserve">She looked into the bedroom; the bed was roughly made, as though by the hand of man. </w:t>
            </w:r>
            <w:r w:rsidRPr="00576FF9">
              <w:rPr>
                <w:rFonts w:ascii="Times New Roman" w:eastAsia="Times New Roman" w:hAnsi="Times New Roman" w:cs="Times New Roman"/>
                <w:sz w:val="20"/>
                <w:szCs w:val="20"/>
              </w:rPr>
              <w:t>Голсуорси</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Джон</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lastRenderedPageBreak/>
              <w:t>Собственник</w:t>
            </w:r>
            <w:r w:rsidRPr="00576FF9">
              <w:rPr>
                <w:rFonts w:ascii="Times New Roman" w:eastAsia="Times New Roman" w:hAnsi="Times New Roman" w:cs="Times New Roman"/>
                <w:sz w:val="20"/>
                <w:szCs w:val="20"/>
                <w:lang w:val="en-GB"/>
              </w:rPr>
              <w:t xml:space="preserve"> Galsworthy, John / The Man of Property </w:t>
            </w:r>
            <w:r w:rsidRPr="00576FF9">
              <w:rPr>
                <w:rFonts w:ascii="Times New Roman" w:eastAsia="Times New Roman" w:hAnsi="Times New Roman" w:cs="Times New Roman"/>
                <w:sz w:val="20"/>
                <w:szCs w:val="20"/>
              </w:rPr>
              <w:t>Показать</w:t>
            </w:r>
          </w:p>
        </w:tc>
      </w:tr>
      <w:tr w:rsidR="00AA3A84" w:rsidRPr="00576FF9" w14:paraId="78C901C9" w14:textId="77777777" w:rsidTr="00576FF9">
        <w:trPr>
          <w:trHeight w:val="20"/>
        </w:trPr>
        <w:tc>
          <w:tcPr>
            <w:tcW w:w="0" w:type="auto"/>
          </w:tcPr>
          <w:p w14:paraId="722E13FD" w14:textId="76A2D32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lastRenderedPageBreak/>
              <w:t>наотлёт</w:t>
            </w:r>
          </w:p>
        </w:tc>
        <w:tc>
          <w:tcPr>
            <w:tcW w:w="0" w:type="auto"/>
          </w:tcPr>
          <w:p w14:paraId="6CC1BD7B" w14:textId="5F8BD1F1"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В сторону, вбок (о том, что отходит, отклоняется от чего-л. срединного, центрального). Одна дорога идёт прямо, другая - н. Держать шашку н.</w:t>
            </w:r>
          </w:p>
        </w:tc>
        <w:tc>
          <w:tcPr>
            <w:tcW w:w="0" w:type="auto"/>
          </w:tcPr>
          <w:p w14:paraId="5F8EF92A" w14:textId="1201E2BF"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0AF9A63D"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266B2DCE"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24C7534E" w14:textId="77777777" w:rsidTr="00576FF9">
        <w:trPr>
          <w:trHeight w:val="20"/>
        </w:trPr>
        <w:tc>
          <w:tcPr>
            <w:tcW w:w="0" w:type="auto"/>
          </w:tcPr>
          <w:p w14:paraId="478D9542" w14:textId="6D6464D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порожняком</w:t>
            </w:r>
          </w:p>
        </w:tc>
        <w:tc>
          <w:tcPr>
            <w:tcW w:w="0" w:type="auto"/>
          </w:tcPr>
          <w:p w14:paraId="1DA3F047" w14:textId="3F7D99CC"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Разг. Без груза, без пассажиров. Грузовик идёт п.</w:t>
            </w:r>
          </w:p>
        </w:tc>
        <w:tc>
          <w:tcPr>
            <w:tcW w:w="0" w:type="auto"/>
          </w:tcPr>
          <w:p w14:paraId="35458B77" w14:textId="5081ED2B"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48042C7F" w14:textId="23745E1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empty car, dead-head</w:t>
            </w:r>
          </w:p>
        </w:tc>
        <w:tc>
          <w:tcPr>
            <w:tcW w:w="0" w:type="auto"/>
          </w:tcPr>
          <w:p w14:paraId="632BDCED" w14:textId="424A7F88"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грузовик</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вернулся</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порожняком</w:t>
            </w:r>
            <w:r w:rsidRPr="00576FF9">
              <w:rPr>
                <w:rFonts w:ascii="Times New Roman" w:eastAsia="Times New Roman" w:hAnsi="Times New Roman" w:cs="Times New Roman"/>
                <w:sz w:val="20"/>
                <w:szCs w:val="20"/>
                <w:lang w:val="en-GB"/>
              </w:rPr>
              <w:t xml:space="preserve"> the truck came back dead-head</w:t>
            </w:r>
          </w:p>
        </w:tc>
      </w:tr>
      <w:tr w:rsidR="00AA3A84" w:rsidRPr="00576FF9" w14:paraId="0D2E0C5E" w14:textId="77777777" w:rsidTr="00576FF9">
        <w:trPr>
          <w:trHeight w:val="20"/>
        </w:trPr>
        <w:tc>
          <w:tcPr>
            <w:tcW w:w="0" w:type="auto"/>
          </w:tcPr>
          <w:p w14:paraId="19271B47" w14:textId="3F0B62D1"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рикошетом</w:t>
            </w:r>
          </w:p>
        </w:tc>
        <w:tc>
          <w:tcPr>
            <w:tcW w:w="0" w:type="auto"/>
          </w:tcPr>
          <w:p w14:paraId="0C4E23A7" w14:textId="32DAC0AC"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Косвенным образом., Отскочив от какой-л. поверхности.</w:t>
            </w:r>
          </w:p>
        </w:tc>
        <w:tc>
          <w:tcPr>
            <w:tcW w:w="0" w:type="auto"/>
          </w:tcPr>
          <w:p w14:paraId="2CBA7245" w14:textId="0D1E4AAC"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07BE882D" w14:textId="5E23673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on / at the rebound</w:t>
            </w:r>
          </w:p>
        </w:tc>
        <w:tc>
          <w:tcPr>
            <w:tcW w:w="0" w:type="auto"/>
          </w:tcPr>
          <w:p w14:paraId="337AE849"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0A4FF1FB" w14:textId="77777777" w:rsidTr="00576FF9">
        <w:trPr>
          <w:trHeight w:val="20"/>
        </w:trPr>
        <w:tc>
          <w:tcPr>
            <w:tcW w:w="0" w:type="auto"/>
          </w:tcPr>
          <w:p w14:paraId="19FB9D77" w14:textId="0F3AEAA5"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рывком</w:t>
            </w:r>
          </w:p>
        </w:tc>
        <w:tc>
          <w:tcPr>
            <w:tcW w:w="0" w:type="auto"/>
          </w:tcPr>
          <w:p w14:paraId="64D4905B" w14:textId="62486A9F"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Одним резким коротким движением.</w:t>
            </w:r>
          </w:p>
        </w:tc>
        <w:tc>
          <w:tcPr>
            <w:tcW w:w="0" w:type="auto"/>
          </w:tcPr>
          <w:p w14:paraId="49B2E0C1" w14:textId="0F2F35D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6E6522F4" w14:textId="21308DE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with jerk</w:t>
            </w:r>
          </w:p>
        </w:tc>
        <w:tc>
          <w:tcPr>
            <w:tcW w:w="0" w:type="auto"/>
          </w:tcPr>
          <w:p w14:paraId="38FAD87C" w14:textId="5EBFF3B6"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rPr>
              <w:t xml:space="preserve">Она рывком подняла Присси на ноги и толкнула ее к кухонной двери. </w:t>
            </w:r>
            <w:r w:rsidRPr="00576FF9">
              <w:rPr>
                <w:rFonts w:ascii="Times New Roman" w:eastAsia="Times New Roman" w:hAnsi="Times New Roman" w:cs="Times New Roman"/>
                <w:sz w:val="20"/>
                <w:szCs w:val="20"/>
                <w:lang w:val="en-GB"/>
              </w:rPr>
              <w:t xml:space="preserve">She jerked Prissy to her feet and sent her kitchen-wards with a shove. </w:t>
            </w:r>
            <w:r w:rsidRPr="00576FF9">
              <w:rPr>
                <w:rFonts w:ascii="Times New Roman" w:eastAsia="Times New Roman" w:hAnsi="Times New Roman" w:cs="Times New Roman"/>
                <w:sz w:val="20"/>
                <w:szCs w:val="20"/>
              </w:rPr>
              <w:t>Митчелл</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Маргарет</w:t>
            </w:r>
            <w:r w:rsidRPr="00576FF9">
              <w:rPr>
                <w:rFonts w:ascii="Times New Roman" w:eastAsia="Times New Roman" w:hAnsi="Times New Roman" w:cs="Times New Roman"/>
                <w:sz w:val="20"/>
                <w:szCs w:val="20"/>
                <w:lang w:val="en-GB"/>
              </w:rPr>
              <w:t xml:space="preserve"> / </w:t>
            </w:r>
            <w:r w:rsidRPr="00576FF9">
              <w:rPr>
                <w:rFonts w:ascii="Times New Roman" w:eastAsia="Times New Roman" w:hAnsi="Times New Roman" w:cs="Times New Roman"/>
                <w:sz w:val="20"/>
                <w:szCs w:val="20"/>
              </w:rPr>
              <w:t>Унесенные</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ветром</w:t>
            </w:r>
            <w:r w:rsidRPr="00576FF9">
              <w:rPr>
                <w:rFonts w:ascii="Times New Roman" w:eastAsia="Times New Roman" w:hAnsi="Times New Roman" w:cs="Times New Roman"/>
                <w:sz w:val="20"/>
                <w:szCs w:val="20"/>
                <w:lang w:val="en-GB"/>
              </w:rPr>
              <w:t xml:space="preserve">. </w:t>
            </w:r>
            <w:r w:rsidRPr="00576FF9">
              <w:rPr>
                <w:rFonts w:ascii="Times New Roman" w:eastAsia="Times New Roman" w:hAnsi="Times New Roman" w:cs="Times New Roman"/>
                <w:sz w:val="20"/>
                <w:szCs w:val="20"/>
              </w:rPr>
              <w:t>Том</w:t>
            </w:r>
            <w:r w:rsidRPr="00576FF9">
              <w:rPr>
                <w:rFonts w:ascii="Times New Roman" w:eastAsia="Times New Roman" w:hAnsi="Times New Roman" w:cs="Times New Roman"/>
                <w:sz w:val="20"/>
                <w:szCs w:val="20"/>
                <w:lang w:val="en-GB"/>
              </w:rPr>
              <w:t xml:space="preserve"> 1 Mitchell, Margaret / Gone with the wind</w:t>
            </w:r>
          </w:p>
        </w:tc>
      </w:tr>
      <w:tr w:rsidR="00AA3A84" w:rsidRPr="00576FF9" w14:paraId="3F35E251" w14:textId="77777777" w:rsidTr="00576FF9">
        <w:trPr>
          <w:trHeight w:val="20"/>
        </w:trPr>
        <w:tc>
          <w:tcPr>
            <w:tcW w:w="0" w:type="auto"/>
          </w:tcPr>
          <w:p w14:paraId="1968556E" w14:textId="04F57A71"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силой</w:t>
            </w:r>
          </w:p>
        </w:tc>
        <w:tc>
          <w:tcPr>
            <w:tcW w:w="0" w:type="auto"/>
          </w:tcPr>
          <w:p w14:paraId="52A20C9D" w14:textId="5866F50D"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Применяя физическое воздействие, насилие.</w:t>
            </w:r>
          </w:p>
        </w:tc>
        <w:tc>
          <w:tcPr>
            <w:tcW w:w="0" w:type="auto"/>
          </w:tcPr>
          <w:p w14:paraId="2DCAD0F5" w14:textId="00D3CFD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58BF0C63" w14:textId="58D81B1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color w:val="000000"/>
                <w:sz w:val="20"/>
                <w:szCs w:val="20"/>
              </w:rPr>
              <w:t>by force</w:t>
            </w:r>
          </w:p>
        </w:tc>
        <w:tc>
          <w:tcPr>
            <w:tcW w:w="0" w:type="auto"/>
          </w:tcPr>
          <w:p w14:paraId="344B1373"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39464757" w14:textId="77777777" w:rsidTr="00576FF9">
        <w:trPr>
          <w:trHeight w:val="20"/>
        </w:trPr>
        <w:tc>
          <w:tcPr>
            <w:tcW w:w="0" w:type="auto"/>
          </w:tcPr>
          <w:p w14:paraId="614443AA" w14:textId="7594ABA8"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сквозь</w:t>
            </w:r>
          </w:p>
        </w:tc>
        <w:tc>
          <w:tcPr>
            <w:tcW w:w="0" w:type="auto"/>
          </w:tcPr>
          <w:p w14:paraId="12E4CC78" w14:textId="638A30F5"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Устар. Разг. =Насквозь. Пуля прошла с. ◊ Как (точно) сквозь землю провалился. Исчез неизвестно куда. Прогнать сквозь строй. Наказание в царской армии, состоявшее в том, что провинившегося заставляли идти между двумя рядами солдат и били палками. Сквозь зубы. Невнятно, едва слышно, неохотно. Сквозь призму чего. Не непосредственно, с посредствующим влиянием каких-л. причин, факторов. Смотреть сквозь розовые очки. Смотреть на всё жизнерадостно, не замечая плохого. Смотреть (глядеть) на что сквозь пальцы. Делать вид, что не замечаешь чего-л. предосудительного, недозволенного.</w:t>
            </w:r>
          </w:p>
        </w:tc>
        <w:tc>
          <w:tcPr>
            <w:tcW w:w="0" w:type="auto"/>
          </w:tcPr>
          <w:p w14:paraId="6E84C6CC" w14:textId="47851A9E"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76CB6A94"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74C4B450"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20AF9AC4" w14:textId="77777777" w:rsidTr="00576FF9">
        <w:trPr>
          <w:trHeight w:val="20"/>
        </w:trPr>
        <w:tc>
          <w:tcPr>
            <w:tcW w:w="0" w:type="auto"/>
          </w:tcPr>
          <w:p w14:paraId="33285217" w14:textId="585B03A7"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тычком</w:t>
            </w:r>
          </w:p>
        </w:tc>
        <w:tc>
          <w:tcPr>
            <w:tcW w:w="0" w:type="auto"/>
          </w:tcPr>
          <w:p w14:paraId="2CE1FBAC" w14:textId="36A7F8DB"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Коротким ударом, толчком., Головой или лицом вниз., Торчком.</w:t>
            </w:r>
          </w:p>
        </w:tc>
        <w:tc>
          <w:tcPr>
            <w:tcW w:w="0" w:type="auto"/>
          </w:tcPr>
          <w:p w14:paraId="7480BB9D" w14:textId="6502C592"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09AA76D7"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6B9DD2DF"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3CCBF20A" w14:textId="77777777" w:rsidTr="00576FF9">
        <w:trPr>
          <w:trHeight w:val="20"/>
        </w:trPr>
        <w:tc>
          <w:tcPr>
            <w:tcW w:w="0" w:type="auto"/>
          </w:tcPr>
          <w:p w14:paraId="12622C39" w14:textId="36624DF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шепотком</w:t>
            </w:r>
          </w:p>
        </w:tc>
        <w:tc>
          <w:tcPr>
            <w:tcW w:w="0" w:type="auto"/>
          </w:tcPr>
          <w:p w14:paraId="5B474C04" w14:textId="745644C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То же, что: шёпотом.</w:t>
            </w:r>
          </w:p>
        </w:tc>
        <w:tc>
          <w:tcPr>
            <w:tcW w:w="0" w:type="auto"/>
          </w:tcPr>
          <w:p w14:paraId="593C0FF7" w14:textId="2C99D279"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703D60C0" w14:textId="77777777" w:rsidR="00AA3A84" w:rsidRPr="00576FF9" w:rsidRDefault="00AA3A84" w:rsidP="003431B8">
            <w:pPr>
              <w:pStyle w:val="af2"/>
              <w:jc w:val="both"/>
              <w:rPr>
                <w:rFonts w:ascii="Times New Roman" w:hAnsi="Times New Roman" w:cs="Times New Roman"/>
                <w:bCs/>
                <w:sz w:val="20"/>
                <w:szCs w:val="20"/>
                <w:lang w:val="de-DE"/>
              </w:rPr>
            </w:pPr>
          </w:p>
        </w:tc>
        <w:tc>
          <w:tcPr>
            <w:tcW w:w="0" w:type="auto"/>
          </w:tcPr>
          <w:p w14:paraId="7DB5A6C6" w14:textId="77777777" w:rsidR="00AA3A84" w:rsidRPr="00576FF9" w:rsidRDefault="00AA3A84" w:rsidP="003431B8">
            <w:pPr>
              <w:pStyle w:val="af2"/>
              <w:jc w:val="both"/>
              <w:rPr>
                <w:rFonts w:ascii="Times New Roman" w:hAnsi="Times New Roman" w:cs="Times New Roman"/>
                <w:bCs/>
                <w:sz w:val="20"/>
                <w:szCs w:val="20"/>
                <w:lang w:val="de-DE"/>
              </w:rPr>
            </w:pPr>
          </w:p>
        </w:tc>
      </w:tr>
      <w:tr w:rsidR="00AA3A84" w:rsidRPr="00576FF9" w14:paraId="2A25A33B" w14:textId="77777777" w:rsidTr="00576FF9">
        <w:trPr>
          <w:trHeight w:val="20"/>
        </w:trPr>
        <w:tc>
          <w:tcPr>
            <w:tcW w:w="0" w:type="auto"/>
          </w:tcPr>
          <w:p w14:paraId="5AB6562A" w14:textId="242C44C0"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экспромтом</w:t>
            </w:r>
          </w:p>
        </w:tc>
        <w:tc>
          <w:tcPr>
            <w:tcW w:w="0" w:type="auto"/>
          </w:tcPr>
          <w:p w14:paraId="20146CD7" w14:textId="51563697" w:rsidR="00AA3A84" w:rsidRPr="00576FF9" w:rsidRDefault="00AA3A84" w:rsidP="003431B8">
            <w:pPr>
              <w:pStyle w:val="af2"/>
              <w:jc w:val="both"/>
              <w:rPr>
                <w:rFonts w:ascii="Times New Roman" w:hAnsi="Times New Roman" w:cs="Times New Roman"/>
                <w:bCs/>
                <w:sz w:val="20"/>
                <w:szCs w:val="20"/>
              </w:rPr>
            </w:pPr>
            <w:r w:rsidRPr="00576FF9">
              <w:rPr>
                <w:rFonts w:ascii="Times New Roman" w:eastAsia="Times New Roman" w:hAnsi="Times New Roman" w:cs="Times New Roman"/>
                <w:sz w:val="20"/>
                <w:szCs w:val="20"/>
              </w:rPr>
              <w:t>Внезапно, неожиданно., Сразу, без предварительной подготовки, в момент произнесения, исполнения., Сразу, без предварительной подготовки, в момент произнесения, исполнения.</w:t>
            </w:r>
          </w:p>
        </w:tc>
        <w:tc>
          <w:tcPr>
            <w:tcW w:w="0" w:type="auto"/>
          </w:tcPr>
          <w:p w14:paraId="4AA036F1" w14:textId="73792B93"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1</w:t>
            </w:r>
          </w:p>
        </w:tc>
        <w:tc>
          <w:tcPr>
            <w:tcW w:w="0" w:type="auto"/>
          </w:tcPr>
          <w:p w14:paraId="7F689649" w14:textId="0A8995C0" w:rsidR="00AA3A84" w:rsidRPr="00576FF9" w:rsidRDefault="00AA3A84" w:rsidP="003431B8">
            <w:pPr>
              <w:pStyle w:val="af2"/>
              <w:jc w:val="both"/>
              <w:rPr>
                <w:rFonts w:ascii="Times New Roman" w:hAnsi="Times New Roman" w:cs="Times New Roman"/>
                <w:bCs/>
                <w:sz w:val="20"/>
                <w:szCs w:val="20"/>
                <w:lang w:val="en-GB"/>
              </w:rPr>
            </w:pPr>
            <w:r w:rsidRPr="00576FF9">
              <w:rPr>
                <w:rFonts w:ascii="Times New Roman" w:eastAsia="Times New Roman" w:hAnsi="Times New Roman" w:cs="Times New Roman"/>
                <w:sz w:val="20"/>
                <w:szCs w:val="20"/>
                <w:lang w:val="en-GB"/>
              </w:rPr>
              <w:t>impromptu, extempore; extemporaneously; off the cuff, suddenly, without warning</w:t>
            </w:r>
          </w:p>
        </w:tc>
        <w:tc>
          <w:tcPr>
            <w:tcW w:w="0" w:type="auto"/>
          </w:tcPr>
          <w:p w14:paraId="6A5A6D72" w14:textId="5B42973A" w:rsidR="00AA3A84" w:rsidRPr="00576FF9" w:rsidRDefault="00AA3A84" w:rsidP="003431B8">
            <w:pPr>
              <w:pStyle w:val="af2"/>
              <w:jc w:val="both"/>
              <w:rPr>
                <w:rFonts w:ascii="Times New Roman" w:hAnsi="Times New Roman" w:cs="Times New Roman"/>
                <w:bCs/>
                <w:sz w:val="20"/>
                <w:szCs w:val="20"/>
                <w:lang w:val="de-DE"/>
              </w:rPr>
            </w:pPr>
            <w:r w:rsidRPr="00576FF9">
              <w:rPr>
                <w:rFonts w:ascii="Times New Roman" w:eastAsia="Times New Roman" w:hAnsi="Times New Roman" w:cs="Times New Roman"/>
                <w:sz w:val="20"/>
                <w:szCs w:val="20"/>
              </w:rPr>
              <w:t xml:space="preserve">Затем — экспромтом — кадриль, причем молодые люди выдумывали новые фигуры. </w:t>
            </w:r>
            <w:r w:rsidRPr="00576FF9">
              <w:rPr>
                <w:rFonts w:ascii="Times New Roman" w:eastAsia="Times New Roman" w:hAnsi="Times New Roman" w:cs="Times New Roman"/>
                <w:sz w:val="20"/>
                <w:szCs w:val="20"/>
                <w:lang w:val="en-GB"/>
              </w:rPr>
              <w:t xml:space="preserve">Then an impromptu square dance, the men devising original figures. </w:t>
            </w:r>
            <w:r w:rsidRPr="00576FF9">
              <w:rPr>
                <w:rFonts w:ascii="Times New Roman" w:eastAsia="Times New Roman" w:hAnsi="Times New Roman" w:cs="Times New Roman"/>
                <w:sz w:val="20"/>
                <w:szCs w:val="20"/>
              </w:rPr>
              <w:t>Джойс, Джеймс / После гонки Joyce, James / After the Race</w:t>
            </w:r>
          </w:p>
        </w:tc>
      </w:tr>
    </w:tbl>
    <w:p w14:paraId="56DE4679" w14:textId="77777777" w:rsidR="00720F44" w:rsidRPr="00576FF9" w:rsidRDefault="00720F44" w:rsidP="003431B8">
      <w:pPr>
        <w:pStyle w:val="af2"/>
        <w:spacing w:line="360" w:lineRule="auto"/>
        <w:jc w:val="both"/>
        <w:rPr>
          <w:rFonts w:ascii="Times New Roman" w:hAnsi="Times New Roman" w:cs="Times New Roman"/>
          <w:bCs/>
          <w:sz w:val="28"/>
          <w:szCs w:val="28"/>
          <w:lang w:val="de-DE"/>
        </w:rPr>
      </w:pPr>
    </w:p>
    <w:sectPr w:rsidR="00720F44" w:rsidRPr="00576FF9" w:rsidSect="00FE2F0F">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C1D1" w14:textId="77777777" w:rsidR="00AA3751" w:rsidRDefault="00AA3751" w:rsidP="00165681">
      <w:r>
        <w:separator/>
      </w:r>
    </w:p>
  </w:endnote>
  <w:endnote w:type="continuationSeparator" w:id="0">
    <w:p w14:paraId="4B2D2806" w14:textId="77777777" w:rsidR="00AA3751" w:rsidRDefault="00AA3751" w:rsidP="0016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charset w:val="80"/>
    <w:family w:val="auto"/>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F30B" w14:textId="77777777" w:rsidR="00D65C43" w:rsidRDefault="00D65C43" w:rsidP="00165681">
    <w:pPr>
      <w:pStyle w:val="af3"/>
      <w:rPr>
        <w:rStyle w:val="af5"/>
      </w:rPr>
    </w:pPr>
    <w:r>
      <w:rPr>
        <w:rStyle w:val="af5"/>
      </w:rPr>
      <w:fldChar w:fldCharType="begin"/>
    </w:r>
    <w:r>
      <w:rPr>
        <w:rStyle w:val="af5"/>
      </w:rPr>
      <w:instrText xml:space="preserve">PAGE  </w:instrText>
    </w:r>
    <w:r>
      <w:rPr>
        <w:rStyle w:val="af5"/>
      </w:rPr>
      <w:fldChar w:fldCharType="end"/>
    </w:r>
  </w:p>
  <w:p w14:paraId="5D674C88" w14:textId="77777777" w:rsidR="00D65C43" w:rsidRDefault="00D65C43" w:rsidP="0016568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E30F" w14:textId="62D6D8C3" w:rsidR="00D65C43" w:rsidRDefault="00D65C43" w:rsidP="00165681">
    <w:pPr>
      <w:pStyle w:val="af3"/>
      <w:jc w:val="center"/>
      <w:rPr>
        <w:rStyle w:val="af5"/>
      </w:rPr>
    </w:pPr>
    <w:r>
      <w:rPr>
        <w:rStyle w:val="af5"/>
      </w:rPr>
      <w:fldChar w:fldCharType="begin"/>
    </w:r>
    <w:r>
      <w:rPr>
        <w:rStyle w:val="af5"/>
      </w:rPr>
      <w:instrText xml:space="preserve">PAGE  </w:instrText>
    </w:r>
    <w:r>
      <w:rPr>
        <w:rStyle w:val="af5"/>
      </w:rPr>
      <w:fldChar w:fldCharType="separate"/>
    </w:r>
    <w:r w:rsidR="00686AF0">
      <w:rPr>
        <w:rStyle w:val="af5"/>
        <w:noProof/>
      </w:rPr>
      <w:t>20</w:t>
    </w:r>
    <w:r>
      <w:rPr>
        <w:rStyle w:val="af5"/>
      </w:rPr>
      <w:fldChar w:fldCharType="end"/>
    </w:r>
  </w:p>
  <w:p w14:paraId="151A85C7" w14:textId="77777777" w:rsidR="00D65C43" w:rsidRDefault="00D65C43" w:rsidP="001656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04287" w14:textId="77777777" w:rsidR="00AA3751" w:rsidRDefault="00AA3751" w:rsidP="00165681">
      <w:r>
        <w:separator/>
      </w:r>
    </w:p>
  </w:footnote>
  <w:footnote w:type="continuationSeparator" w:id="0">
    <w:p w14:paraId="1AD5A9D7" w14:textId="77777777" w:rsidR="00AA3751" w:rsidRDefault="00AA3751" w:rsidP="00165681">
      <w:r>
        <w:continuationSeparator/>
      </w:r>
    </w:p>
  </w:footnote>
  <w:footnote w:id="1">
    <w:p w14:paraId="6D639C3A" w14:textId="6288D917" w:rsidR="00D65C43" w:rsidRPr="003431B8" w:rsidRDefault="00D65C43" w:rsidP="003431B8">
      <w:pPr>
        <w:pStyle w:val="a8"/>
        <w:ind w:left="0" w:firstLine="0"/>
        <w:rPr>
          <w:lang w:val="ru-RU"/>
        </w:rPr>
      </w:pPr>
      <w:r>
        <w:rPr>
          <w:rStyle w:val="af"/>
          <w:rFonts w:cs="Mangal"/>
        </w:rPr>
        <w:footnoteRef/>
      </w:r>
      <w:r w:rsidRPr="003431B8">
        <w:rPr>
          <w:lang w:val="ru-RU"/>
        </w:rPr>
        <w:t xml:space="preserve"> Глущенко О.А. Наречия образа действия в классификационно</w:t>
      </w:r>
      <w:r>
        <w:rPr>
          <w:lang w:val="ru-RU"/>
        </w:rPr>
        <w:t>м и сопоставительном аспектах: а</w:t>
      </w:r>
      <w:r w:rsidRPr="003431B8">
        <w:rPr>
          <w:lang w:val="ru-RU"/>
        </w:rPr>
        <w:t xml:space="preserve">втореф. дис. </w:t>
      </w:r>
      <w:r>
        <w:rPr>
          <w:lang w:val="ru-RU"/>
        </w:rPr>
        <w:t>…</w:t>
      </w:r>
      <w:r w:rsidRPr="003431B8">
        <w:rPr>
          <w:lang w:val="ru-RU"/>
        </w:rPr>
        <w:t>канд. филол. наук. Петропавловск-Камчатский, 2006.</w:t>
      </w:r>
    </w:p>
  </w:footnote>
  <w:footnote w:id="2">
    <w:p w14:paraId="216D4F30" w14:textId="77777777" w:rsidR="00D65C43" w:rsidRPr="003431B8" w:rsidRDefault="00D65C43" w:rsidP="003431B8">
      <w:pPr>
        <w:pStyle w:val="a8"/>
        <w:rPr>
          <w:lang w:val="ru-RU"/>
        </w:rPr>
      </w:pPr>
      <w:r>
        <w:rPr>
          <w:rStyle w:val="af"/>
          <w:rFonts w:cs="Mangal"/>
        </w:rPr>
        <w:footnoteRef/>
      </w:r>
      <w:r w:rsidRPr="003431B8">
        <w:rPr>
          <w:lang w:val="ru-RU"/>
        </w:rPr>
        <w:t xml:space="preserve"> Пеньковский А.Б. Семантика наречия и ее отражение в словаре // Словарные категории. М., 1988.</w:t>
      </w:r>
    </w:p>
  </w:footnote>
  <w:footnote w:id="3">
    <w:p w14:paraId="7983B07D" w14:textId="537AB638" w:rsidR="00D65C43" w:rsidRPr="003431B8" w:rsidRDefault="00D65C43" w:rsidP="003431B8">
      <w:pPr>
        <w:pStyle w:val="a8"/>
        <w:rPr>
          <w:lang w:val="ru-RU"/>
        </w:rPr>
      </w:pPr>
      <w:r>
        <w:rPr>
          <w:rStyle w:val="af"/>
          <w:rFonts w:cs="Mangal"/>
        </w:rPr>
        <w:footnoteRef/>
      </w:r>
      <w:r w:rsidRPr="003431B8">
        <w:rPr>
          <w:lang w:val="ru-RU"/>
        </w:rPr>
        <w:t xml:space="preserve"> Русская грамматика / под ред. Н. Ю. Шведовой. </w:t>
      </w:r>
      <w:r>
        <w:rPr>
          <w:lang w:val="ru-RU"/>
        </w:rPr>
        <w:t>Т. 1. М. 1980</w:t>
      </w:r>
      <w:r w:rsidRPr="003431B8">
        <w:rPr>
          <w:rStyle w:val="WW-"/>
          <w:rFonts w:cs="Tahoma"/>
          <w:lang w:val="ru-RU"/>
        </w:rPr>
        <w:t>.</w:t>
      </w:r>
    </w:p>
  </w:footnote>
  <w:footnote w:id="4">
    <w:p w14:paraId="4C169343" w14:textId="745D3BB9" w:rsidR="00D65C43" w:rsidRPr="0087516B" w:rsidRDefault="00D65C43" w:rsidP="003431B8">
      <w:pPr>
        <w:pStyle w:val="a8"/>
        <w:ind w:left="0" w:firstLine="0"/>
        <w:rPr>
          <w:lang w:val="en-US"/>
        </w:rPr>
      </w:pPr>
      <w:r>
        <w:rPr>
          <w:rStyle w:val="a6"/>
        </w:rPr>
        <w:footnoteRef/>
      </w:r>
      <w:r w:rsidRPr="003431B8">
        <w:rPr>
          <w:lang w:val="ru-RU"/>
        </w:rPr>
        <w:t xml:space="preserve"> Болдычева Л. И. Общелингвистические характеристики наречия (опыт сравнительно-типологического исследования на материале </w:t>
      </w:r>
      <w:r>
        <w:rPr>
          <w:lang w:val="ru-RU"/>
        </w:rPr>
        <w:t>русского и английского языков): а</w:t>
      </w:r>
      <w:r w:rsidRPr="00A83A27">
        <w:rPr>
          <w:lang w:val="ru-RU"/>
        </w:rPr>
        <w:t>втореф. дис</w:t>
      </w:r>
      <w:r>
        <w:rPr>
          <w:lang w:val="ru-RU"/>
        </w:rPr>
        <w:t xml:space="preserve">. </w:t>
      </w:r>
      <w:r w:rsidRPr="00A83A27">
        <w:rPr>
          <w:lang w:val="ru-RU"/>
        </w:rPr>
        <w:t xml:space="preserve">…канд. филол. наук. </w:t>
      </w:r>
      <w:r w:rsidRPr="0015037C">
        <w:rPr>
          <w:lang w:val="ru-RU"/>
        </w:rPr>
        <w:t>М</w:t>
      </w:r>
      <w:r w:rsidRPr="00B74472">
        <w:t>., 1982.</w:t>
      </w:r>
      <w:r w:rsidRPr="00CD27F6">
        <w:rPr>
          <w:lang w:val="en-US"/>
        </w:rPr>
        <w:t xml:space="preserve"> </w:t>
      </w:r>
    </w:p>
  </w:footnote>
  <w:footnote w:id="5">
    <w:p w14:paraId="191C41E4" w14:textId="1B42E5B3" w:rsidR="00D65C43" w:rsidRPr="003431B8" w:rsidRDefault="00D65C43" w:rsidP="003431B8">
      <w:pPr>
        <w:pStyle w:val="a8"/>
        <w:rPr>
          <w:lang w:val="ru-RU"/>
        </w:rPr>
      </w:pPr>
      <w:r>
        <w:rPr>
          <w:rStyle w:val="a6"/>
        </w:rPr>
        <w:footnoteRef/>
      </w:r>
      <w:r>
        <w:rPr>
          <w:color w:val="000000"/>
          <w:lang w:val="en-US"/>
        </w:rPr>
        <w:t xml:space="preserve"> </w:t>
      </w:r>
      <w:r w:rsidRPr="00CD27F6">
        <w:rPr>
          <w:color w:val="000000"/>
          <w:lang w:val="en-US"/>
        </w:rPr>
        <w:t>Adverbial re</w:t>
      </w:r>
      <w:r w:rsidRPr="00CD27F6">
        <w:rPr>
          <w:lang w:val="en-US"/>
        </w:rPr>
        <w:t xml:space="preserve">lations in Russian and their English equivalents / </w:t>
      </w:r>
      <w:r>
        <w:t>под</w:t>
      </w:r>
      <w:r w:rsidRPr="00CD27F6">
        <w:rPr>
          <w:lang w:val="en-US"/>
        </w:rPr>
        <w:t xml:space="preserve"> </w:t>
      </w:r>
      <w:r>
        <w:t>ред</w:t>
      </w:r>
      <w:r w:rsidRPr="00CD27F6">
        <w:rPr>
          <w:lang w:val="en-US"/>
        </w:rPr>
        <w:t xml:space="preserve">. </w:t>
      </w:r>
      <w:r>
        <w:rPr>
          <w:lang w:val="ru-RU"/>
        </w:rPr>
        <w:t xml:space="preserve">З. И. Сироткиной. </w:t>
      </w:r>
      <w:r w:rsidRPr="003431B8">
        <w:rPr>
          <w:lang w:val="ru-RU"/>
        </w:rPr>
        <w:t xml:space="preserve">М., 1988. </w:t>
      </w:r>
    </w:p>
  </w:footnote>
  <w:footnote w:id="6">
    <w:p w14:paraId="35A8ED6D" w14:textId="3EA80846" w:rsidR="00D65C43" w:rsidRPr="00A6108A" w:rsidRDefault="00D65C43">
      <w:pPr>
        <w:pStyle w:val="a8"/>
        <w:rPr>
          <w:lang w:val="ru-RU"/>
        </w:rPr>
      </w:pPr>
      <w:r>
        <w:rPr>
          <w:rStyle w:val="af"/>
        </w:rPr>
        <w:footnoteRef/>
      </w:r>
      <w:r w:rsidRPr="00A6108A">
        <w:rPr>
          <w:lang w:val="ru-RU"/>
        </w:rPr>
        <w:t xml:space="preserve"> </w:t>
      </w:r>
      <w:r>
        <w:rPr>
          <w:lang w:val="en-US"/>
        </w:rPr>
        <w:t>Cambrige</w:t>
      </w:r>
      <w:r w:rsidRPr="00AF5878">
        <w:rPr>
          <w:lang w:val="ru-RU"/>
        </w:rPr>
        <w:t xml:space="preserve"> </w:t>
      </w:r>
      <w:r>
        <w:rPr>
          <w:lang w:val="en-US"/>
        </w:rPr>
        <w:t>Dictionary</w:t>
      </w:r>
      <w:r w:rsidRPr="00AF5878">
        <w:rPr>
          <w:lang w:val="ru-RU"/>
        </w:rPr>
        <w:t>. [</w:t>
      </w:r>
      <w:r>
        <w:rPr>
          <w:lang w:val="ru-RU"/>
        </w:rPr>
        <w:t>Электронный ресурс</w:t>
      </w:r>
      <w:r w:rsidRPr="00AF5878">
        <w:rPr>
          <w:lang w:val="ru-RU"/>
        </w:rPr>
        <w:t>]</w:t>
      </w:r>
      <w:r>
        <w:rPr>
          <w:lang w:val="ru-RU"/>
        </w:rPr>
        <w:t xml:space="preserve">. </w:t>
      </w:r>
      <w:r>
        <w:rPr>
          <w:lang w:val="en-US"/>
        </w:rPr>
        <w:t>URL</w:t>
      </w:r>
      <w:r w:rsidRPr="00DC7D43">
        <w:rPr>
          <w:lang w:val="ru-RU"/>
        </w:rPr>
        <w:t xml:space="preserve">: </w:t>
      </w:r>
      <w:hyperlink r:id="rId1" w:history="1">
        <w:r w:rsidRPr="00B85393">
          <w:rPr>
            <w:rStyle w:val="af8"/>
            <w:lang w:val="en-US"/>
          </w:rPr>
          <w:t>http</w:t>
        </w:r>
        <w:r w:rsidRPr="00DC7D43">
          <w:rPr>
            <w:rStyle w:val="af8"/>
            <w:lang w:val="ru-RU"/>
          </w:rPr>
          <w:t>://</w:t>
        </w:r>
        <w:r w:rsidRPr="00B85393">
          <w:rPr>
            <w:rStyle w:val="af8"/>
            <w:lang w:val="en-US"/>
          </w:rPr>
          <w:t>dictionary</w:t>
        </w:r>
        <w:r w:rsidRPr="00DC7D43">
          <w:rPr>
            <w:rStyle w:val="af8"/>
            <w:lang w:val="ru-RU"/>
          </w:rPr>
          <w:t>.</w:t>
        </w:r>
        <w:r w:rsidRPr="00B85393">
          <w:rPr>
            <w:rStyle w:val="af8"/>
            <w:lang w:val="en-US"/>
          </w:rPr>
          <w:t>cambridge</w:t>
        </w:r>
        <w:r w:rsidRPr="00DC7D43">
          <w:rPr>
            <w:rStyle w:val="af8"/>
            <w:lang w:val="ru-RU"/>
          </w:rPr>
          <w:t>.</w:t>
        </w:r>
        <w:r w:rsidRPr="00B85393">
          <w:rPr>
            <w:rStyle w:val="af8"/>
            <w:lang w:val="en-US"/>
          </w:rPr>
          <w:t>org</w:t>
        </w:r>
      </w:hyperlink>
      <w:r w:rsidRPr="00DC7D43">
        <w:rPr>
          <w:lang w:val="ru-RU"/>
        </w:rPr>
        <w:t xml:space="preserve"> (</w:t>
      </w:r>
      <w:r>
        <w:rPr>
          <w:lang w:val="ru-RU"/>
        </w:rPr>
        <w:t>дата обращения: 21.05.2017</w:t>
      </w:r>
      <w:r w:rsidRPr="00DC7D43">
        <w:rPr>
          <w:lang w:val="ru-RU"/>
        </w:rPr>
        <w:t>)</w:t>
      </w:r>
      <w:r>
        <w:rPr>
          <w:lang w:val="ru-RU"/>
        </w:rPr>
        <w:t>.</w:t>
      </w:r>
    </w:p>
  </w:footnote>
  <w:footnote w:id="7">
    <w:p w14:paraId="1FB9DE1B" w14:textId="5399B00D" w:rsidR="00D65C43" w:rsidRPr="00A6108A" w:rsidRDefault="00D65C43">
      <w:pPr>
        <w:pStyle w:val="a8"/>
        <w:rPr>
          <w:lang w:val="ru-RU"/>
        </w:rPr>
      </w:pPr>
      <w:r>
        <w:rPr>
          <w:rStyle w:val="af"/>
        </w:rPr>
        <w:footnoteRef/>
      </w:r>
      <w:r w:rsidRPr="00A6108A">
        <w:rPr>
          <w:lang w:val="ru-RU"/>
        </w:rPr>
        <w:t xml:space="preserve"> </w:t>
      </w:r>
      <w:r w:rsidRPr="003431B8">
        <w:rPr>
          <w:rFonts w:eastAsia="Times New Roman" w:cs="Times New Roman"/>
          <w:lang w:val="ru-RU"/>
        </w:rPr>
        <w:t xml:space="preserve">Большой англо-русский словарь </w:t>
      </w:r>
      <w:r>
        <w:rPr>
          <w:rFonts w:eastAsia="Times New Roman" w:cs="Times New Roman"/>
        </w:rPr>
        <w:t>ABBYY</w:t>
      </w:r>
      <w:r w:rsidRPr="003431B8">
        <w:rPr>
          <w:rFonts w:eastAsia="Times New Roman" w:cs="Times New Roman"/>
          <w:lang w:val="ru-RU"/>
        </w:rPr>
        <w:t xml:space="preserve"> </w:t>
      </w:r>
      <w:r>
        <w:rPr>
          <w:rFonts w:eastAsia="Times New Roman" w:cs="Times New Roman"/>
        </w:rPr>
        <w:t>Lingvo</w:t>
      </w:r>
      <w:r>
        <w:rPr>
          <w:rFonts w:eastAsia="Times New Roman" w:cs="Times New Roman"/>
          <w:lang w:val="ru-RU"/>
        </w:rPr>
        <w:t xml:space="preserve">. </w:t>
      </w:r>
      <w:r w:rsidRPr="00AF5878">
        <w:rPr>
          <w:rFonts w:eastAsia="Times New Roman" w:cs="Times New Roman"/>
          <w:lang w:val="ru-RU"/>
        </w:rPr>
        <w:t>[</w:t>
      </w:r>
      <w:r>
        <w:rPr>
          <w:rFonts w:eastAsia="Times New Roman" w:cs="Times New Roman"/>
          <w:lang w:val="ru-RU"/>
        </w:rPr>
        <w:t>Электронный ресурс</w:t>
      </w:r>
      <w:r w:rsidRPr="00AF5878">
        <w:rPr>
          <w:rFonts w:eastAsia="Times New Roman" w:cs="Times New Roman"/>
          <w:lang w:val="ru-RU"/>
        </w:rPr>
        <w:t>]</w:t>
      </w:r>
      <w:r>
        <w:rPr>
          <w:rFonts w:eastAsia="Times New Roman" w:cs="Times New Roman"/>
          <w:lang w:val="ru-RU"/>
        </w:rPr>
        <w:t xml:space="preserve">. </w:t>
      </w:r>
      <w:r>
        <w:rPr>
          <w:rFonts w:eastAsia="Times New Roman" w:cs="Times New Roman"/>
          <w:lang w:val="en-US"/>
        </w:rPr>
        <w:t>URL</w:t>
      </w:r>
      <w:r>
        <w:rPr>
          <w:rFonts w:eastAsia="Times New Roman" w:cs="Times New Roman"/>
          <w:lang w:val="ru-RU"/>
        </w:rPr>
        <w:t xml:space="preserve">: </w:t>
      </w:r>
      <w:r w:rsidRPr="00AF5878">
        <w:rPr>
          <w:rFonts w:eastAsia="Times New Roman" w:cs="Times New Roman"/>
          <w:lang w:val="ru-RU"/>
        </w:rPr>
        <w:t>http://www.lingvo.ua/ru/translate/en-ru</w:t>
      </w:r>
      <w:r>
        <w:rPr>
          <w:rFonts w:eastAsia="Times New Roman" w:cs="Times New Roman"/>
          <w:lang w:val="ru-RU"/>
        </w:rPr>
        <w:t xml:space="preserve"> (дата обращения: 21.05.2017).</w:t>
      </w:r>
    </w:p>
  </w:footnote>
  <w:footnote w:id="8">
    <w:p w14:paraId="1CEA5E45" w14:textId="48BFB53E" w:rsidR="00D65C43" w:rsidRPr="00A6108A" w:rsidRDefault="00D65C43">
      <w:pPr>
        <w:pStyle w:val="a8"/>
        <w:rPr>
          <w:lang w:val="ru-RU"/>
        </w:rPr>
      </w:pPr>
      <w:r>
        <w:rPr>
          <w:rStyle w:val="af"/>
        </w:rPr>
        <w:footnoteRef/>
      </w:r>
      <w:r w:rsidRPr="00A6108A">
        <w:rPr>
          <w:lang w:val="ru-RU"/>
        </w:rPr>
        <w:t xml:space="preserve"> </w:t>
      </w:r>
      <w:r>
        <w:rPr>
          <w:lang w:val="ru-RU"/>
        </w:rPr>
        <w:t>Большой толковый словарь / под ред. С.А. Кузнецова. СПб., 1998.</w:t>
      </w:r>
    </w:p>
  </w:footnote>
  <w:footnote w:id="9">
    <w:p w14:paraId="0D840E0D" w14:textId="77777777" w:rsidR="00D65C43" w:rsidRPr="006435CA" w:rsidRDefault="00D65C43" w:rsidP="00607394">
      <w:pPr>
        <w:pStyle w:val="a8"/>
        <w:rPr>
          <w:lang w:val="ru-RU"/>
        </w:rPr>
      </w:pPr>
      <w:r>
        <w:rPr>
          <w:rStyle w:val="af"/>
        </w:rPr>
        <w:footnoteRef/>
      </w:r>
      <w:r w:rsidRPr="006435CA">
        <w:rPr>
          <w:lang w:val="ru-RU"/>
        </w:rPr>
        <w:t xml:space="preserve"> </w:t>
      </w:r>
      <w:r>
        <w:rPr>
          <w:lang w:val="ru-RU"/>
        </w:rPr>
        <w:t>Большой толковый словарь / под ред. С.А. Кузнецова. СПб., 1998.</w:t>
      </w:r>
    </w:p>
  </w:footnote>
  <w:footnote w:id="10">
    <w:p w14:paraId="6C18856B" w14:textId="77777777" w:rsidR="00D65C43" w:rsidRPr="0087516B" w:rsidRDefault="00D65C43" w:rsidP="003431B8">
      <w:pPr>
        <w:pStyle w:val="a8"/>
        <w:rPr>
          <w:lang w:val="en-US"/>
        </w:rPr>
      </w:pPr>
      <w:r>
        <w:rPr>
          <w:rStyle w:val="af"/>
          <w:rFonts w:cs="Mangal"/>
        </w:rPr>
        <w:footnoteRef/>
      </w:r>
      <w:r w:rsidRPr="003431B8">
        <w:rPr>
          <w:lang w:val="ru-RU"/>
        </w:rPr>
        <w:t xml:space="preserve"> Евтюхин В.Б. Наречия // Морфология современного русского языка. </w:t>
      </w:r>
      <w:r w:rsidRPr="00506E8A">
        <w:t>СПб</w:t>
      </w:r>
      <w:r w:rsidRPr="00213111">
        <w:t>. 2008</w:t>
      </w:r>
    </w:p>
  </w:footnote>
  <w:footnote w:id="11">
    <w:p w14:paraId="03C33F8E" w14:textId="77777777" w:rsidR="00D65C43" w:rsidRPr="0087516B" w:rsidRDefault="00D65C43" w:rsidP="003431B8">
      <w:pPr>
        <w:pStyle w:val="a8"/>
        <w:rPr>
          <w:lang w:val="en-US"/>
        </w:rPr>
      </w:pPr>
      <w:r>
        <w:rPr>
          <w:rStyle w:val="af"/>
          <w:rFonts w:cs="Mangal"/>
        </w:rPr>
        <w:footnoteRef/>
      </w:r>
      <w:r w:rsidRPr="00506E8A">
        <w:t xml:space="preserve"> The Cambridge grammar of the English Language / R. Huddleston, G. K. Pullum. N</w:t>
      </w:r>
      <w:r w:rsidRPr="006A7F9C">
        <w:rPr>
          <w:lang w:val="en-US"/>
        </w:rPr>
        <w:t>.-</w:t>
      </w:r>
      <w:r w:rsidRPr="00506E8A">
        <w:t>Y</w:t>
      </w:r>
      <w:r w:rsidRPr="006A7F9C">
        <w:rPr>
          <w:lang w:val="en-US"/>
        </w:rPr>
        <w:t xml:space="preserve">., 2002. </w:t>
      </w:r>
      <w:r w:rsidRPr="00BB127D">
        <w:t>С</w:t>
      </w:r>
      <w:r w:rsidRPr="006A7F9C">
        <w:rPr>
          <w:lang w:val="en-US"/>
        </w:rPr>
        <w:t>. 527</w:t>
      </w:r>
    </w:p>
  </w:footnote>
  <w:footnote w:id="12">
    <w:p w14:paraId="7469CA6D" w14:textId="77777777" w:rsidR="00D65C43" w:rsidRPr="003431B8" w:rsidRDefault="00D65C43" w:rsidP="003431B8">
      <w:pPr>
        <w:pStyle w:val="a8"/>
        <w:rPr>
          <w:lang w:val="ru-RU"/>
        </w:rPr>
      </w:pPr>
      <w:r>
        <w:rPr>
          <w:rStyle w:val="af"/>
          <w:rFonts w:cs="Mangal"/>
        </w:rPr>
        <w:footnoteRef/>
      </w:r>
      <w:r w:rsidRPr="00892FB6">
        <w:t xml:space="preserve"> </w:t>
      </w:r>
      <w:r w:rsidRPr="00506E8A">
        <w:t>The Cambridge grammar of the English Language / R. Huddleston, G. K. Pullum. N</w:t>
      </w:r>
      <w:r w:rsidRPr="003431B8">
        <w:rPr>
          <w:lang w:val="ru-RU"/>
        </w:rPr>
        <w:t>.-</w:t>
      </w:r>
      <w:r w:rsidRPr="00506E8A">
        <w:t>Y</w:t>
      </w:r>
      <w:r w:rsidRPr="003431B8">
        <w:rPr>
          <w:lang w:val="ru-RU"/>
        </w:rPr>
        <w:t>., 2002. С. 563</w:t>
      </w:r>
    </w:p>
  </w:footnote>
  <w:footnote w:id="13">
    <w:p w14:paraId="1987BF5F" w14:textId="77777777" w:rsidR="00D65C43" w:rsidRPr="003431B8" w:rsidRDefault="00D65C43" w:rsidP="003431B8">
      <w:pPr>
        <w:pStyle w:val="a8"/>
        <w:rPr>
          <w:lang w:val="ru-RU"/>
        </w:rPr>
      </w:pPr>
      <w:r>
        <w:rPr>
          <w:rStyle w:val="a6"/>
        </w:rPr>
        <w:footnoteRef/>
      </w:r>
      <w:r w:rsidRPr="003431B8">
        <w:rPr>
          <w:rStyle w:val="WW-"/>
          <w:lang w:val="ru-RU"/>
        </w:rPr>
        <w:t xml:space="preserve"> Виноградов В. В. Русский язык. Грамматическое учение о слове / под ред. Г. </w:t>
      </w:r>
      <w:r>
        <w:rPr>
          <w:rStyle w:val="WW-"/>
          <w:lang w:val="en-US"/>
        </w:rPr>
        <w:t>A</w:t>
      </w:r>
      <w:r w:rsidRPr="003431B8">
        <w:rPr>
          <w:rStyle w:val="WW-"/>
          <w:lang w:val="ru-RU"/>
        </w:rPr>
        <w:t>. 3</w:t>
      </w:r>
      <w:r>
        <w:rPr>
          <w:rStyle w:val="WW-"/>
          <w:lang w:val="en-US"/>
        </w:rPr>
        <w:t>o</w:t>
      </w:r>
      <w:r w:rsidRPr="003431B8">
        <w:rPr>
          <w:rStyle w:val="WW-"/>
          <w:lang w:val="ru-RU"/>
        </w:rPr>
        <w:t>лотовой.  М., 2001.</w:t>
      </w:r>
      <w:r w:rsidRPr="003431B8">
        <w:rPr>
          <w:lang w:val="ru-RU"/>
        </w:rPr>
        <w:t>С. 288.</w:t>
      </w:r>
    </w:p>
  </w:footnote>
  <w:footnote w:id="14">
    <w:p w14:paraId="07C55816" w14:textId="77777777" w:rsidR="00D65C43" w:rsidRPr="003431B8" w:rsidRDefault="00D65C43" w:rsidP="003431B8">
      <w:pPr>
        <w:pStyle w:val="a8"/>
        <w:rPr>
          <w:lang w:val="ru-RU"/>
        </w:rPr>
      </w:pPr>
      <w:r>
        <w:rPr>
          <w:rStyle w:val="a6"/>
        </w:rPr>
        <w:footnoteRef/>
      </w:r>
      <w:r w:rsidRPr="003431B8">
        <w:rPr>
          <w:lang w:val="ru-RU"/>
        </w:rPr>
        <w:t xml:space="preserve"> Евтюхин В.Б. Наречия // Морфология современного русского языка. СПб. 2008</w:t>
      </w:r>
    </w:p>
  </w:footnote>
  <w:footnote w:id="15">
    <w:p w14:paraId="38D0FCCA" w14:textId="77777777" w:rsidR="00D65C43" w:rsidRPr="003431B8" w:rsidRDefault="00D65C43" w:rsidP="003431B8">
      <w:pPr>
        <w:pStyle w:val="a8"/>
        <w:rPr>
          <w:lang w:val="ru-RU"/>
        </w:rPr>
      </w:pPr>
      <w:r>
        <w:rPr>
          <w:rStyle w:val="af"/>
          <w:rFonts w:cs="Mangal"/>
        </w:rPr>
        <w:footnoteRef/>
      </w:r>
      <w:r w:rsidRPr="003431B8">
        <w:rPr>
          <w:lang w:val="ru-RU"/>
        </w:rPr>
        <w:t xml:space="preserve"> Грамматика русского языка. Т. 1. М., 1952. С. 610.</w:t>
      </w:r>
    </w:p>
  </w:footnote>
  <w:footnote w:id="16">
    <w:p w14:paraId="447E9F15" w14:textId="77777777" w:rsidR="00D65C43" w:rsidRPr="003431B8" w:rsidRDefault="00D65C43" w:rsidP="003431B8">
      <w:pPr>
        <w:pStyle w:val="a8"/>
        <w:rPr>
          <w:lang w:val="ru-RU"/>
        </w:rPr>
      </w:pPr>
      <w:r>
        <w:rPr>
          <w:rStyle w:val="a6"/>
        </w:rPr>
        <w:footnoteRef/>
      </w:r>
      <w:r w:rsidRPr="003431B8">
        <w:rPr>
          <w:rStyle w:val="WW-"/>
          <w:rFonts w:cs="Tahoma"/>
          <w:lang w:val="ru-RU"/>
        </w:rPr>
        <w:t xml:space="preserve"> Русская грамматика / гл. ред. Н. Ю. Шведова. М., 1980.  Т. 1: Фонетика. Фонология. Ударение. Интонация. Словообразование. Морфология.</w:t>
      </w:r>
      <w:r w:rsidRPr="003431B8">
        <w:rPr>
          <w:lang w:val="ru-RU"/>
        </w:rPr>
        <w:t xml:space="preserve"> С. 703.</w:t>
      </w:r>
    </w:p>
  </w:footnote>
  <w:footnote w:id="17">
    <w:p w14:paraId="48A9D054" w14:textId="77777777" w:rsidR="00D65C43" w:rsidRPr="003431B8" w:rsidRDefault="00D65C43" w:rsidP="003431B8">
      <w:pPr>
        <w:pStyle w:val="a8"/>
        <w:rPr>
          <w:lang w:val="ru-RU"/>
        </w:rPr>
      </w:pPr>
      <w:r>
        <w:rPr>
          <w:rStyle w:val="a6"/>
        </w:rPr>
        <w:footnoteRef/>
      </w:r>
      <w:r w:rsidRPr="003431B8">
        <w:rPr>
          <w:lang w:val="ru-RU"/>
        </w:rPr>
        <w:tab/>
        <w:t>Евтюхин В.Б. Наречия // Морфология современного русского языка. СПб. 2008, Ильиш Б. А. Строй современного английского языка. М., 1977.</w:t>
      </w:r>
    </w:p>
  </w:footnote>
  <w:footnote w:id="18">
    <w:p w14:paraId="35AA0F57" w14:textId="77777777" w:rsidR="00D65C43" w:rsidRPr="003431B8" w:rsidRDefault="00D65C43" w:rsidP="003431B8">
      <w:pPr>
        <w:pStyle w:val="a8"/>
        <w:rPr>
          <w:lang w:val="ru-RU"/>
        </w:rPr>
      </w:pPr>
      <w:r>
        <w:rPr>
          <w:rStyle w:val="a6"/>
        </w:rPr>
        <w:footnoteRef/>
      </w:r>
      <w:r w:rsidRPr="003431B8">
        <w:rPr>
          <w:lang w:val="ru-RU"/>
        </w:rPr>
        <w:tab/>
        <w:t>Буланин Л. Л. Трудные вопросы морфологии. М., 1976. С. 174-175.</w:t>
      </w:r>
    </w:p>
  </w:footnote>
  <w:footnote w:id="19">
    <w:p w14:paraId="581B5ADD" w14:textId="77777777" w:rsidR="00D65C43" w:rsidRPr="003431B8" w:rsidRDefault="00D65C43" w:rsidP="003431B8">
      <w:pPr>
        <w:pStyle w:val="a8"/>
        <w:rPr>
          <w:lang w:val="ru-RU"/>
        </w:rPr>
      </w:pPr>
      <w:r>
        <w:rPr>
          <w:rStyle w:val="a6"/>
        </w:rPr>
        <w:footnoteRef/>
      </w:r>
      <w:r w:rsidRPr="003431B8">
        <w:rPr>
          <w:rStyle w:val="WW-"/>
          <w:lang w:val="ru-RU"/>
        </w:rPr>
        <w:tab/>
        <w:t xml:space="preserve">Щерба Л. В. Языковая система и речевая деятельность. М., 1974, </w:t>
      </w:r>
      <w:r w:rsidRPr="003431B8">
        <w:rPr>
          <w:lang w:val="ru-RU"/>
        </w:rPr>
        <w:t>Щерба Л. В. О частях речи в русском языке. М., 1928</w:t>
      </w:r>
    </w:p>
  </w:footnote>
  <w:footnote w:id="20">
    <w:p w14:paraId="6E72E925" w14:textId="1DD20877" w:rsidR="00D65C43" w:rsidRPr="00A6108A" w:rsidRDefault="00D65C43">
      <w:pPr>
        <w:pStyle w:val="a8"/>
        <w:rPr>
          <w:lang w:val="ru-RU"/>
        </w:rPr>
      </w:pPr>
      <w:r>
        <w:rPr>
          <w:rStyle w:val="af"/>
        </w:rPr>
        <w:footnoteRef/>
      </w:r>
      <w:r w:rsidRPr="00A6108A">
        <w:rPr>
          <w:lang w:val="ru-RU"/>
        </w:rPr>
        <w:t xml:space="preserve"> </w:t>
      </w:r>
      <w:r w:rsidRPr="003431B8">
        <w:rPr>
          <w:rStyle w:val="WW-"/>
          <w:lang w:val="ru-RU"/>
        </w:rPr>
        <w:t xml:space="preserve">Виноградов В. В. Русский язык. Грамматическое учение о слове / под ред. Г. </w:t>
      </w:r>
      <w:r>
        <w:rPr>
          <w:rStyle w:val="WW-"/>
          <w:lang w:val="en-US"/>
        </w:rPr>
        <w:t>A</w:t>
      </w:r>
      <w:r w:rsidRPr="003431B8">
        <w:rPr>
          <w:rStyle w:val="WW-"/>
          <w:lang w:val="ru-RU"/>
        </w:rPr>
        <w:t>. 3</w:t>
      </w:r>
      <w:r>
        <w:rPr>
          <w:rStyle w:val="WW-"/>
          <w:lang w:val="en-US"/>
        </w:rPr>
        <w:t>o</w:t>
      </w:r>
      <w:r>
        <w:rPr>
          <w:rStyle w:val="WW-"/>
          <w:lang w:val="ru-RU"/>
        </w:rPr>
        <w:t xml:space="preserve">лотовой. </w:t>
      </w:r>
      <w:r w:rsidRPr="003431B8">
        <w:rPr>
          <w:rStyle w:val="WW-"/>
          <w:lang w:val="ru-RU"/>
        </w:rPr>
        <w:t>М., 2001.</w:t>
      </w:r>
    </w:p>
  </w:footnote>
  <w:footnote w:id="21">
    <w:p w14:paraId="74054A76" w14:textId="01A8BBFA" w:rsidR="00D65C43" w:rsidRPr="00A6108A" w:rsidRDefault="00D65C43">
      <w:pPr>
        <w:pStyle w:val="a8"/>
        <w:rPr>
          <w:lang w:val="ru-RU"/>
        </w:rPr>
      </w:pPr>
      <w:r>
        <w:rPr>
          <w:rStyle w:val="af"/>
        </w:rPr>
        <w:footnoteRef/>
      </w:r>
      <w:r w:rsidRPr="00A6108A">
        <w:rPr>
          <w:lang w:val="ru-RU"/>
        </w:rPr>
        <w:t xml:space="preserve"> </w:t>
      </w:r>
      <w:r>
        <w:rPr>
          <w:lang w:val="ru-RU"/>
        </w:rPr>
        <w:t>Галкина-Федорук Е.М. Наречия в современном русском языке. М., 1939.</w:t>
      </w:r>
    </w:p>
  </w:footnote>
  <w:footnote w:id="22">
    <w:p w14:paraId="2209D93C" w14:textId="6E260CC4" w:rsidR="00D65C43" w:rsidRPr="00A6108A" w:rsidRDefault="00D65C43">
      <w:pPr>
        <w:pStyle w:val="a8"/>
        <w:rPr>
          <w:lang w:val="ru-RU"/>
        </w:rPr>
      </w:pPr>
      <w:r>
        <w:rPr>
          <w:rStyle w:val="af"/>
        </w:rPr>
        <w:footnoteRef/>
      </w:r>
      <w:r w:rsidRPr="00A6108A">
        <w:rPr>
          <w:lang w:val="ru-RU"/>
        </w:rPr>
        <w:t xml:space="preserve"> </w:t>
      </w:r>
      <w:r w:rsidRPr="003431B8">
        <w:rPr>
          <w:lang w:val="ru-RU"/>
        </w:rPr>
        <w:t xml:space="preserve">Евтюхин В.Б. Наречия // Морфология современного русского языка. </w:t>
      </w:r>
      <w:r w:rsidRPr="009959F2">
        <w:rPr>
          <w:lang w:val="ru-RU"/>
        </w:rPr>
        <w:t>СПб. 2008</w:t>
      </w:r>
      <w:r>
        <w:rPr>
          <w:lang w:val="ru-RU"/>
        </w:rPr>
        <w:t>.</w:t>
      </w:r>
    </w:p>
  </w:footnote>
  <w:footnote w:id="23">
    <w:p w14:paraId="499B7F02" w14:textId="3723FB11" w:rsidR="00D65C43" w:rsidRPr="00A6108A" w:rsidRDefault="00D65C43">
      <w:pPr>
        <w:pStyle w:val="a8"/>
        <w:rPr>
          <w:lang w:val="ru-RU"/>
        </w:rPr>
      </w:pPr>
      <w:r>
        <w:rPr>
          <w:rStyle w:val="af"/>
        </w:rPr>
        <w:footnoteRef/>
      </w:r>
      <w:r w:rsidRPr="00A6108A">
        <w:rPr>
          <w:lang w:val="ru-RU"/>
        </w:rPr>
        <w:t xml:space="preserve"> </w:t>
      </w:r>
      <w:r w:rsidRPr="003431B8">
        <w:rPr>
          <w:lang w:val="ru-RU"/>
        </w:rPr>
        <w:t>Буланин Л. Л. Трудные вопросы морфологии. М., 1976.</w:t>
      </w:r>
    </w:p>
  </w:footnote>
  <w:footnote w:id="24">
    <w:p w14:paraId="3F0CB025" w14:textId="1CDA74EE" w:rsidR="00D65C43" w:rsidRPr="00A6108A" w:rsidRDefault="00D65C43">
      <w:pPr>
        <w:pStyle w:val="a8"/>
        <w:rPr>
          <w:lang w:val="ru-RU"/>
        </w:rPr>
      </w:pPr>
      <w:r>
        <w:rPr>
          <w:rStyle w:val="af"/>
        </w:rPr>
        <w:footnoteRef/>
      </w:r>
      <w:r w:rsidRPr="00A6108A">
        <w:rPr>
          <w:lang w:val="ru-RU"/>
        </w:rPr>
        <w:t xml:space="preserve"> </w:t>
      </w:r>
      <w:r w:rsidRPr="003431B8">
        <w:rPr>
          <w:rStyle w:val="WW-"/>
          <w:rFonts w:cs="Tahoma"/>
          <w:color w:val="000000"/>
          <w:lang w:val="ru-RU"/>
        </w:rPr>
        <w:t>Камынина А. А. Современный русский язык. Морфология. М., 1999.</w:t>
      </w:r>
    </w:p>
  </w:footnote>
  <w:footnote w:id="25">
    <w:p w14:paraId="2C79BD75" w14:textId="28AA9878" w:rsidR="00D65C43" w:rsidRPr="003431B8" w:rsidRDefault="00D65C43" w:rsidP="003431B8">
      <w:pPr>
        <w:pStyle w:val="a8"/>
        <w:rPr>
          <w:lang w:val="ru-RU"/>
        </w:rPr>
      </w:pPr>
      <w:r>
        <w:rPr>
          <w:rStyle w:val="af"/>
          <w:rFonts w:cs="Mangal"/>
        </w:rPr>
        <w:footnoteRef/>
      </w:r>
      <w:r>
        <w:rPr>
          <w:lang w:val="ru-RU"/>
        </w:rPr>
        <w:t xml:space="preserve"> </w:t>
      </w:r>
      <w:r w:rsidRPr="003431B8">
        <w:rPr>
          <w:lang w:val="ru-RU"/>
        </w:rPr>
        <w:t>Русская грамматика / под ред. Н. Ю. Шведовой. М. 1980. С. 460.</w:t>
      </w:r>
    </w:p>
  </w:footnote>
  <w:footnote w:id="26">
    <w:p w14:paraId="5565FDEE" w14:textId="77777777" w:rsidR="00D65C43" w:rsidRPr="0087516B" w:rsidRDefault="00D65C43" w:rsidP="003431B8">
      <w:pPr>
        <w:pStyle w:val="a8"/>
        <w:rPr>
          <w:lang w:val="en-US"/>
        </w:rPr>
      </w:pPr>
      <w:r>
        <w:rPr>
          <w:rStyle w:val="a6"/>
        </w:rPr>
        <w:footnoteRef/>
      </w:r>
      <w:r w:rsidRPr="003431B8">
        <w:rPr>
          <w:lang w:val="ru-RU"/>
        </w:rPr>
        <w:tab/>
        <w:t xml:space="preserve">Евтюхин В.Б. Наречия // Морфология современного русского языка. </w:t>
      </w:r>
      <w:r w:rsidRPr="006460A5">
        <w:t>СПб</w:t>
      </w:r>
      <w:r w:rsidRPr="00213111">
        <w:t>. 2008.</w:t>
      </w:r>
    </w:p>
  </w:footnote>
  <w:footnote w:id="27">
    <w:p w14:paraId="44CB77CA" w14:textId="77777777" w:rsidR="00D65C43" w:rsidRPr="003431B8" w:rsidRDefault="00D65C43" w:rsidP="003431B8">
      <w:pPr>
        <w:pStyle w:val="a8"/>
        <w:rPr>
          <w:lang w:val="ru-RU"/>
        </w:rPr>
      </w:pPr>
      <w:r>
        <w:rPr>
          <w:rStyle w:val="af"/>
          <w:rFonts w:cs="Mangal"/>
        </w:rPr>
        <w:footnoteRef/>
      </w:r>
      <w:r w:rsidRPr="006460A5">
        <w:t xml:space="preserve"> </w:t>
      </w:r>
      <w:r w:rsidRPr="006460A5">
        <w:tab/>
      </w:r>
      <w:r w:rsidRPr="00461D18">
        <w:t>The</w:t>
      </w:r>
      <w:r w:rsidRPr="006460A5">
        <w:t xml:space="preserve"> </w:t>
      </w:r>
      <w:r w:rsidRPr="00461D18">
        <w:t>Cambridge</w:t>
      </w:r>
      <w:r w:rsidRPr="006460A5">
        <w:t xml:space="preserve"> </w:t>
      </w:r>
      <w:r w:rsidRPr="00461D18">
        <w:t>grammar</w:t>
      </w:r>
      <w:r w:rsidRPr="006460A5">
        <w:t xml:space="preserve"> </w:t>
      </w:r>
      <w:r w:rsidRPr="00461D18">
        <w:t>of</w:t>
      </w:r>
      <w:r w:rsidRPr="006460A5">
        <w:t xml:space="preserve"> </w:t>
      </w:r>
      <w:r w:rsidRPr="00461D18">
        <w:t>the</w:t>
      </w:r>
      <w:r w:rsidRPr="006460A5">
        <w:t xml:space="preserve"> </w:t>
      </w:r>
      <w:r w:rsidRPr="00461D18">
        <w:t>English</w:t>
      </w:r>
      <w:r w:rsidRPr="006460A5">
        <w:t xml:space="preserve"> </w:t>
      </w:r>
      <w:r w:rsidRPr="00461D18">
        <w:t>Language</w:t>
      </w:r>
      <w:r w:rsidRPr="006460A5">
        <w:t xml:space="preserve"> / </w:t>
      </w:r>
      <w:r w:rsidRPr="00461D18">
        <w:t>R</w:t>
      </w:r>
      <w:r w:rsidRPr="006460A5">
        <w:t xml:space="preserve">. </w:t>
      </w:r>
      <w:r w:rsidRPr="00461D18">
        <w:t>Huddleston</w:t>
      </w:r>
      <w:r w:rsidRPr="006460A5">
        <w:t xml:space="preserve">, </w:t>
      </w:r>
      <w:r w:rsidRPr="00461D18">
        <w:t>G</w:t>
      </w:r>
      <w:r w:rsidRPr="006460A5">
        <w:t xml:space="preserve">. </w:t>
      </w:r>
      <w:r w:rsidRPr="00461D18">
        <w:t>K</w:t>
      </w:r>
      <w:r w:rsidRPr="006460A5">
        <w:t xml:space="preserve">. </w:t>
      </w:r>
      <w:r w:rsidRPr="00461D18">
        <w:t>Pullum</w:t>
      </w:r>
      <w:r w:rsidRPr="006460A5">
        <w:t xml:space="preserve">. </w:t>
      </w:r>
      <w:r w:rsidRPr="00461D18">
        <w:t>N</w:t>
      </w:r>
      <w:r w:rsidRPr="003431B8">
        <w:rPr>
          <w:lang w:val="ru-RU"/>
        </w:rPr>
        <w:t>.-</w:t>
      </w:r>
      <w:r w:rsidRPr="00461D18">
        <w:t>Y</w:t>
      </w:r>
      <w:r w:rsidRPr="003431B8">
        <w:rPr>
          <w:lang w:val="ru-RU"/>
        </w:rPr>
        <w:t>., 2002. С. 527.</w:t>
      </w:r>
    </w:p>
  </w:footnote>
  <w:footnote w:id="28">
    <w:p w14:paraId="4CBF628A" w14:textId="77777777" w:rsidR="00D65C43" w:rsidRPr="003431B8" w:rsidRDefault="00D65C43" w:rsidP="003431B8">
      <w:pPr>
        <w:pStyle w:val="a8"/>
        <w:rPr>
          <w:lang w:val="ru-RU"/>
        </w:rPr>
      </w:pPr>
      <w:r>
        <w:rPr>
          <w:rStyle w:val="a6"/>
        </w:rPr>
        <w:footnoteRef/>
      </w:r>
      <w:r w:rsidRPr="003431B8">
        <w:rPr>
          <w:lang w:val="ru-RU"/>
        </w:rPr>
        <w:tab/>
      </w:r>
      <w:r w:rsidRPr="003431B8">
        <w:rPr>
          <w:rStyle w:val="WW-"/>
          <w:rFonts w:cs="Tahoma"/>
          <w:color w:val="000000"/>
          <w:lang w:val="ru-RU"/>
        </w:rPr>
        <w:t>Камынина А. А. Современный русский язык. Морфология. М., 1999. С. 119.</w:t>
      </w:r>
    </w:p>
  </w:footnote>
  <w:footnote w:id="29">
    <w:p w14:paraId="65342006" w14:textId="77777777" w:rsidR="00D65C43" w:rsidRPr="003431B8" w:rsidRDefault="00D65C43" w:rsidP="003431B8">
      <w:pPr>
        <w:pStyle w:val="a8"/>
        <w:rPr>
          <w:lang w:val="ru-RU"/>
        </w:rPr>
      </w:pPr>
      <w:r>
        <w:rPr>
          <w:rStyle w:val="a6"/>
        </w:rPr>
        <w:footnoteRef/>
      </w:r>
      <w:r w:rsidRPr="003431B8">
        <w:rPr>
          <w:lang w:val="ru-RU"/>
        </w:rPr>
        <w:tab/>
        <w:t>Буланин Л. Л. Трудные вопросы морфологии. М., 1976. С. 183.</w:t>
      </w:r>
    </w:p>
  </w:footnote>
  <w:footnote w:id="30">
    <w:p w14:paraId="1BBD627E" w14:textId="77777777" w:rsidR="00D65C43" w:rsidRPr="003431B8" w:rsidRDefault="00D65C43" w:rsidP="003431B8">
      <w:pPr>
        <w:pStyle w:val="a8"/>
        <w:rPr>
          <w:lang w:val="ru-RU"/>
        </w:rPr>
      </w:pPr>
      <w:r>
        <w:rPr>
          <w:rStyle w:val="a6"/>
        </w:rPr>
        <w:footnoteRef/>
      </w:r>
      <w:r w:rsidRPr="003431B8">
        <w:rPr>
          <w:lang w:val="ru-RU"/>
        </w:rPr>
        <w:tab/>
        <w:t>Современный русский язык / под ред. В. А .Белошапковой. М., 1989. С. 515.</w:t>
      </w:r>
    </w:p>
  </w:footnote>
  <w:footnote w:id="31">
    <w:p w14:paraId="4B784D38" w14:textId="77777777" w:rsidR="00D65C43" w:rsidRPr="003431B8" w:rsidRDefault="00D65C43" w:rsidP="003431B8">
      <w:pPr>
        <w:pStyle w:val="a8"/>
        <w:rPr>
          <w:lang w:val="ru-RU"/>
        </w:rPr>
      </w:pPr>
      <w:r>
        <w:rPr>
          <w:rStyle w:val="a6"/>
        </w:rPr>
        <w:footnoteRef/>
      </w:r>
      <w:r w:rsidRPr="003431B8">
        <w:rPr>
          <w:lang w:val="ru-RU"/>
        </w:rPr>
        <w:tab/>
        <w:t>Буланин Л. Л. Трудные вопросы морфологии. М., 1976. С. 184.</w:t>
      </w:r>
    </w:p>
  </w:footnote>
  <w:footnote w:id="32">
    <w:p w14:paraId="61374831" w14:textId="55E5A1BB" w:rsidR="00D65C43" w:rsidRPr="003431B8" w:rsidRDefault="00D65C43" w:rsidP="003431B8">
      <w:pPr>
        <w:pStyle w:val="a8"/>
        <w:rPr>
          <w:lang w:val="ru-RU"/>
        </w:rPr>
      </w:pPr>
      <w:r>
        <w:rPr>
          <w:rStyle w:val="a6"/>
        </w:rPr>
        <w:footnoteRef/>
      </w:r>
      <w:r w:rsidRPr="003431B8">
        <w:rPr>
          <w:lang w:val="ru-RU"/>
        </w:rPr>
        <w:t xml:space="preserve"> </w:t>
      </w:r>
      <w:r w:rsidRPr="003431B8">
        <w:rPr>
          <w:rStyle w:val="WW-"/>
          <w:lang w:val="ru-RU"/>
        </w:rPr>
        <w:t xml:space="preserve">Виноградов В. В. Русский язык. Грамматическое учение о слове / под ред. Г. </w:t>
      </w:r>
      <w:r>
        <w:rPr>
          <w:rStyle w:val="WW-"/>
          <w:lang w:val="en-US"/>
        </w:rPr>
        <w:t>A</w:t>
      </w:r>
      <w:r w:rsidRPr="003431B8">
        <w:rPr>
          <w:rStyle w:val="WW-"/>
          <w:lang w:val="ru-RU"/>
        </w:rPr>
        <w:t>. 3</w:t>
      </w:r>
      <w:r>
        <w:rPr>
          <w:rStyle w:val="WW-"/>
          <w:lang w:val="en-US"/>
        </w:rPr>
        <w:t>o</w:t>
      </w:r>
      <w:r w:rsidRPr="003431B8">
        <w:rPr>
          <w:rStyle w:val="WW-"/>
          <w:lang w:val="ru-RU"/>
        </w:rPr>
        <w:t>лотовой.  М., 2001.</w:t>
      </w:r>
      <w:r w:rsidRPr="00686AF0">
        <w:rPr>
          <w:rStyle w:val="WW-"/>
          <w:lang w:val="ru-RU"/>
        </w:rPr>
        <w:t xml:space="preserve"> </w:t>
      </w:r>
      <w:r w:rsidRPr="003431B8">
        <w:rPr>
          <w:lang w:val="ru-RU"/>
        </w:rPr>
        <w:t>С. 299.</w:t>
      </w:r>
    </w:p>
  </w:footnote>
  <w:footnote w:id="33">
    <w:p w14:paraId="20D95A64" w14:textId="77777777" w:rsidR="00D65C43" w:rsidRPr="003431B8" w:rsidRDefault="00D65C43" w:rsidP="003431B8">
      <w:pPr>
        <w:pStyle w:val="a8"/>
        <w:rPr>
          <w:lang w:val="ru-RU"/>
        </w:rPr>
      </w:pPr>
      <w:r>
        <w:rPr>
          <w:rStyle w:val="a6"/>
        </w:rPr>
        <w:footnoteRef/>
      </w:r>
      <w:r w:rsidRPr="003431B8">
        <w:rPr>
          <w:lang w:val="ru-RU"/>
        </w:rPr>
        <w:tab/>
        <w:t>Блох М. Я. Теоретическая грамматика русского языка. М., 1983. С. 225.</w:t>
      </w:r>
    </w:p>
  </w:footnote>
  <w:footnote w:id="34">
    <w:p w14:paraId="4D6D78F5" w14:textId="77777777" w:rsidR="00D65C43" w:rsidRPr="003431B8" w:rsidRDefault="00D65C43" w:rsidP="003431B8">
      <w:pPr>
        <w:pStyle w:val="a8"/>
        <w:rPr>
          <w:lang w:val="ru-RU"/>
        </w:rPr>
      </w:pPr>
      <w:r>
        <w:rPr>
          <w:rStyle w:val="a6"/>
        </w:rPr>
        <w:footnoteRef/>
      </w:r>
      <w:r w:rsidRPr="003431B8">
        <w:rPr>
          <w:lang w:val="ru-RU"/>
        </w:rPr>
        <w:tab/>
        <w:t>Ильиш Б. А. Строй современного английского языка. М., 1977. С. 104-109.</w:t>
      </w:r>
    </w:p>
  </w:footnote>
  <w:footnote w:id="35">
    <w:p w14:paraId="7BC6258B" w14:textId="77777777" w:rsidR="00D65C43" w:rsidRPr="003431B8" w:rsidRDefault="00D65C43" w:rsidP="003431B8">
      <w:pPr>
        <w:pStyle w:val="a8"/>
        <w:rPr>
          <w:lang w:val="ru-RU"/>
        </w:rPr>
      </w:pPr>
      <w:r>
        <w:rPr>
          <w:rStyle w:val="a6"/>
        </w:rPr>
        <w:footnoteRef/>
      </w:r>
      <w:r w:rsidRPr="003431B8">
        <w:rPr>
          <w:lang w:val="ru-RU"/>
        </w:rPr>
        <w:tab/>
      </w:r>
      <w:r w:rsidRPr="003431B8">
        <w:rPr>
          <w:rStyle w:val="WW-"/>
          <w:lang w:val="ru-RU"/>
        </w:rPr>
        <w:t xml:space="preserve">Виноградов В. В. Русский язык. Грамматическое учение о слове / под ред. Г. </w:t>
      </w:r>
      <w:r>
        <w:rPr>
          <w:rStyle w:val="WW-"/>
          <w:lang w:val="en-US"/>
        </w:rPr>
        <w:t>A</w:t>
      </w:r>
      <w:r w:rsidRPr="003431B8">
        <w:rPr>
          <w:rStyle w:val="WW-"/>
          <w:lang w:val="ru-RU"/>
        </w:rPr>
        <w:t>. 3</w:t>
      </w:r>
      <w:r>
        <w:rPr>
          <w:rStyle w:val="WW-"/>
          <w:lang w:val="en-US"/>
        </w:rPr>
        <w:t>o</w:t>
      </w:r>
      <w:r w:rsidRPr="003431B8">
        <w:rPr>
          <w:rStyle w:val="WW-"/>
          <w:lang w:val="ru-RU"/>
        </w:rPr>
        <w:t xml:space="preserve">лотовой.  М., 2001. </w:t>
      </w:r>
      <w:r w:rsidRPr="003431B8">
        <w:rPr>
          <w:lang w:val="ru-RU"/>
        </w:rPr>
        <w:t>С. 306.</w:t>
      </w:r>
    </w:p>
  </w:footnote>
  <w:footnote w:id="36">
    <w:p w14:paraId="7B9B3DD4" w14:textId="77777777" w:rsidR="00D65C43" w:rsidRPr="003431B8" w:rsidRDefault="00D65C43" w:rsidP="003431B8">
      <w:pPr>
        <w:pStyle w:val="a8"/>
        <w:rPr>
          <w:lang w:val="ru-RU"/>
        </w:rPr>
      </w:pPr>
      <w:r>
        <w:rPr>
          <w:rStyle w:val="a6"/>
        </w:rPr>
        <w:footnoteRef/>
      </w:r>
      <w:r w:rsidRPr="003431B8">
        <w:rPr>
          <w:lang w:val="ru-RU"/>
        </w:rPr>
        <w:tab/>
        <w:t>Русская грамматика / под ред. Н. Ю. Шведовой. М. 1980. С. 703.</w:t>
      </w:r>
    </w:p>
  </w:footnote>
  <w:footnote w:id="37">
    <w:p w14:paraId="0D9FE36F" w14:textId="77777777" w:rsidR="00D65C43" w:rsidRPr="003431B8" w:rsidRDefault="00D65C43" w:rsidP="003431B8">
      <w:pPr>
        <w:pStyle w:val="a8"/>
        <w:rPr>
          <w:lang w:val="ru-RU"/>
        </w:rPr>
      </w:pPr>
      <w:r>
        <w:rPr>
          <w:rStyle w:val="a6"/>
        </w:rPr>
        <w:footnoteRef/>
      </w:r>
      <w:r w:rsidRPr="003431B8">
        <w:rPr>
          <w:rStyle w:val="WW-"/>
          <w:color w:val="000000"/>
          <w:lang w:val="ru-RU"/>
        </w:rPr>
        <w:tab/>
        <w:t xml:space="preserve">Морфология современного русского языка : учебник для высших учебных заведений Российской Федерации / С. И. Богданов, В. Б. Евтюхин, Ю. П. Князев и др. СПб., 2008. </w:t>
      </w:r>
      <w:r>
        <w:rPr>
          <w:rStyle w:val="WW-"/>
          <w:color w:val="000000"/>
          <w:lang w:val="en-US"/>
        </w:rPr>
        <w:t>C</w:t>
      </w:r>
      <w:r w:rsidRPr="003431B8">
        <w:rPr>
          <w:rStyle w:val="WW-"/>
          <w:color w:val="000000"/>
          <w:lang w:val="ru-RU"/>
        </w:rPr>
        <w:t>. 517.</w:t>
      </w:r>
    </w:p>
  </w:footnote>
  <w:footnote w:id="38">
    <w:p w14:paraId="49E4BEB7" w14:textId="77777777" w:rsidR="00D65C43" w:rsidRPr="0087516B" w:rsidRDefault="00D65C43" w:rsidP="003431B8">
      <w:pPr>
        <w:pStyle w:val="a8"/>
        <w:rPr>
          <w:lang w:val="en-US"/>
        </w:rPr>
      </w:pPr>
      <w:r>
        <w:rPr>
          <w:rStyle w:val="a6"/>
        </w:rPr>
        <w:footnoteRef/>
      </w:r>
      <w:r w:rsidRPr="003431B8">
        <w:rPr>
          <w:lang w:val="ru-RU"/>
        </w:rPr>
        <w:tab/>
        <w:t xml:space="preserve">Блох М. Я. Теоретическая грамматика русского языка. М., 1983. </w:t>
      </w:r>
      <w:r>
        <w:t>С</w:t>
      </w:r>
      <w:r w:rsidRPr="00606092">
        <w:rPr>
          <w:lang w:val="en-US"/>
        </w:rPr>
        <w:t>. 226.</w:t>
      </w:r>
    </w:p>
  </w:footnote>
  <w:footnote w:id="39">
    <w:p w14:paraId="67753E75" w14:textId="77777777" w:rsidR="00D65C43" w:rsidRPr="0087516B" w:rsidRDefault="00D65C43" w:rsidP="003431B8">
      <w:pPr>
        <w:pStyle w:val="a8"/>
        <w:rPr>
          <w:lang w:val="en-US"/>
        </w:rPr>
      </w:pPr>
      <w:r>
        <w:rPr>
          <w:rStyle w:val="a6"/>
        </w:rPr>
        <w:footnoteRef/>
      </w:r>
      <w:r w:rsidRPr="00403BC3">
        <w:rPr>
          <w:lang w:val="en-US"/>
        </w:rPr>
        <w:tab/>
      </w:r>
      <w:r w:rsidRPr="00506E8A">
        <w:t>The Cambridge grammar of the English Language / R. Huddleston, G. K. Pullum. N</w:t>
      </w:r>
      <w:r w:rsidRPr="006A7F9C">
        <w:rPr>
          <w:lang w:val="en-US"/>
        </w:rPr>
        <w:t>.-</w:t>
      </w:r>
      <w:r w:rsidRPr="00506E8A">
        <w:t>Y</w:t>
      </w:r>
      <w:r w:rsidRPr="006A7F9C">
        <w:rPr>
          <w:lang w:val="en-US"/>
        </w:rPr>
        <w:t>., 2002</w:t>
      </w:r>
    </w:p>
  </w:footnote>
  <w:footnote w:id="40">
    <w:p w14:paraId="17E9EF64" w14:textId="77777777" w:rsidR="00D65C43" w:rsidRPr="003431B8" w:rsidRDefault="00D65C43" w:rsidP="003431B8">
      <w:pPr>
        <w:pStyle w:val="a8"/>
        <w:rPr>
          <w:lang w:val="ru-RU"/>
        </w:rPr>
      </w:pPr>
      <w:r>
        <w:rPr>
          <w:rStyle w:val="a6"/>
        </w:rPr>
        <w:footnoteRef/>
      </w:r>
      <w:r w:rsidRPr="00606092">
        <w:rPr>
          <w:rStyle w:val="WW-"/>
          <w:rFonts w:eastAsia="Times New Roman" w:cs="Times New Roman"/>
          <w:lang w:val="en-US"/>
        </w:rPr>
        <w:tab/>
      </w:r>
      <w:r>
        <w:rPr>
          <w:rStyle w:val="WW-"/>
          <w:rFonts w:eastAsia="Times New Roman" w:cs="Times New Roman"/>
          <w:lang w:val="en-US"/>
        </w:rPr>
        <w:t xml:space="preserve">A Comprehensive Grammar of the English Language. Op. cit.; </w:t>
      </w:r>
      <w:r>
        <w:rPr>
          <w:lang w:val="en-US"/>
        </w:rPr>
        <w:t>The Cambridge Grammar of the English Language. Op</w:t>
      </w:r>
      <w:r w:rsidRPr="003431B8">
        <w:rPr>
          <w:lang w:val="ru-RU"/>
        </w:rPr>
        <w:t xml:space="preserve">. </w:t>
      </w:r>
      <w:r>
        <w:rPr>
          <w:lang w:val="en-US"/>
        </w:rPr>
        <w:t>cit</w:t>
      </w:r>
      <w:r w:rsidRPr="003431B8">
        <w:rPr>
          <w:lang w:val="ru-RU"/>
        </w:rPr>
        <w:t>.</w:t>
      </w:r>
    </w:p>
  </w:footnote>
  <w:footnote w:id="41">
    <w:p w14:paraId="04917D7D" w14:textId="77777777" w:rsidR="00D65C43" w:rsidRPr="003431B8" w:rsidRDefault="00D65C43" w:rsidP="003431B8">
      <w:pPr>
        <w:pStyle w:val="a8"/>
        <w:rPr>
          <w:lang w:val="ru-RU"/>
        </w:rPr>
      </w:pPr>
      <w:r>
        <w:rPr>
          <w:rStyle w:val="af"/>
          <w:rFonts w:cs="Mangal"/>
        </w:rPr>
        <w:footnoteRef/>
      </w:r>
      <w:r w:rsidRPr="003431B8">
        <w:rPr>
          <w:lang w:val="ru-RU"/>
        </w:rPr>
        <w:t xml:space="preserve"> Филиппенко М.В. Семантика наречий и адвербиальных выражений. М., 2003, С. 30.</w:t>
      </w:r>
    </w:p>
  </w:footnote>
  <w:footnote w:id="42">
    <w:p w14:paraId="5C87D3B0" w14:textId="5E77BDF4" w:rsidR="00D65C43" w:rsidRPr="008C05DD" w:rsidRDefault="00D65C43" w:rsidP="008C05DD">
      <w:pPr>
        <w:pStyle w:val="a8"/>
        <w:jc w:val="both"/>
        <w:rPr>
          <w:lang w:val="ru-RU"/>
        </w:rPr>
      </w:pPr>
      <w:r>
        <w:rPr>
          <w:rStyle w:val="af"/>
          <w:rFonts w:cs="Mangal"/>
        </w:rPr>
        <w:footnoteRef/>
      </w:r>
      <w:r>
        <w:rPr>
          <w:lang w:val="ru-RU"/>
        </w:rPr>
        <w:t xml:space="preserve"> </w:t>
      </w:r>
      <w:r w:rsidRPr="003431B8">
        <w:rPr>
          <w:lang w:val="ru-RU"/>
        </w:rPr>
        <w:t xml:space="preserve">Буланин Л. Л. Трудные вопросы морфологии. М., 1976. Шанский Н. М., Тихонов А. Н. Словообразование. </w:t>
      </w:r>
      <w:r w:rsidRPr="00BD00D3">
        <w:rPr>
          <w:lang w:val="ru-RU"/>
        </w:rPr>
        <w:t>Морфология. М., 1987</w:t>
      </w:r>
      <w:r>
        <w:rPr>
          <w:lang w:val="ru-RU"/>
        </w:rPr>
        <w:t>.</w:t>
      </w:r>
    </w:p>
  </w:footnote>
  <w:footnote w:id="43">
    <w:p w14:paraId="61D0F861" w14:textId="77777777" w:rsidR="00D65C43" w:rsidRPr="003431B8" w:rsidRDefault="00D65C43" w:rsidP="003431B8">
      <w:pPr>
        <w:pStyle w:val="a8"/>
        <w:rPr>
          <w:lang w:val="ru-RU"/>
        </w:rPr>
      </w:pPr>
      <w:r>
        <w:rPr>
          <w:rStyle w:val="af"/>
          <w:rFonts w:cs="Mangal"/>
        </w:rPr>
        <w:footnoteRef/>
      </w:r>
      <w:r w:rsidRPr="003431B8">
        <w:rPr>
          <w:lang w:val="ru-RU"/>
        </w:rPr>
        <w:t xml:space="preserve"> Русская грамматика / под ред. Н. Ю. Шведовой. М. 1980.</w:t>
      </w:r>
    </w:p>
  </w:footnote>
  <w:footnote w:id="44">
    <w:p w14:paraId="28D57B3B" w14:textId="1A3B0085" w:rsidR="00D65C43" w:rsidRPr="00BD00D3" w:rsidRDefault="00D65C43" w:rsidP="003431B8">
      <w:pPr>
        <w:pStyle w:val="a8"/>
      </w:pPr>
      <w:r>
        <w:rPr>
          <w:rStyle w:val="af"/>
          <w:rFonts w:cs="Mangal"/>
        </w:rPr>
        <w:footnoteRef/>
      </w:r>
      <w:r w:rsidRPr="003431B8">
        <w:rPr>
          <w:lang w:val="ru-RU"/>
        </w:rPr>
        <w:t xml:space="preserve"> Шанский Н. М., Тихонов А. Н. Словообразование. </w:t>
      </w:r>
      <w:r>
        <w:t>Морфология</w:t>
      </w:r>
      <w:r w:rsidRPr="00606092">
        <w:rPr>
          <w:lang w:val="en-US"/>
        </w:rPr>
        <w:t xml:space="preserve">. </w:t>
      </w:r>
      <w:r>
        <w:t>М</w:t>
      </w:r>
      <w:r w:rsidRPr="00F56972">
        <w:rPr>
          <w:lang w:val="en-US"/>
        </w:rPr>
        <w:t>., 1987</w:t>
      </w:r>
      <w:r w:rsidRPr="00BD00D3">
        <w:t>.</w:t>
      </w:r>
    </w:p>
  </w:footnote>
  <w:footnote w:id="45">
    <w:p w14:paraId="20E53FAE" w14:textId="77777777" w:rsidR="00D65C43" w:rsidRPr="003431B8" w:rsidRDefault="00D65C43" w:rsidP="003431B8">
      <w:pPr>
        <w:pStyle w:val="a8"/>
        <w:rPr>
          <w:lang w:val="ru-RU"/>
        </w:rPr>
      </w:pPr>
      <w:r>
        <w:rPr>
          <w:rStyle w:val="af"/>
          <w:rFonts w:cs="Mangal"/>
        </w:rPr>
        <w:footnoteRef/>
      </w:r>
      <w:r w:rsidRPr="00F56972">
        <w:rPr>
          <w:lang w:val="en-US"/>
        </w:rPr>
        <w:t xml:space="preserve"> </w:t>
      </w:r>
      <w:r w:rsidRPr="00506E8A">
        <w:t>The Cambridge grammar of the English Language / R. Huddleston, G. K. Pullum. N</w:t>
      </w:r>
      <w:r w:rsidRPr="003431B8">
        <w:rPr>
          <w:lang w:val="ru-RU"/>
        </w:rPr>
        <w:t>.-</w:t>
      </w:r>
      <w:r w:rsidRPr="00506E8A">
        <w:t>Y</w:t>
      </w:r>
      <w:r w:rsidRPr="003431B8">
        <w:rPr>
          <w:lang w:val="ru-RU"/>
        </w:rPr>
        <w:t>., 2002. С. 563</w:t>
      </w:r>
    </w:p>
  </w:footnote>
  <w:footnote w:id="46">
    <w:p w14:paraId="15C8C75C" w14:textId="77777777" w:rsidR="00D65C43" w:rsidRPr="003431B8" w:rsidRDefault="00D65C43" w:rsidP="003431B8">
      <w:pPr>
        <w:pStyle w:val="a8"/>
        <w:rPr>
          <w:lang w:val="ru-RU"/>
        </w:rPr>
      </w:pPr>
      <w:r>
        <w:rPr>
          <w:rStyle w:val="af"/>
          <w:rFonts w:cs="Mangal"/>
        </w:rPr>
        <w:footnoteRef/>
      </w:r>
      <w:r w:rsidRPr="003431B8">
        <w:rPr>
          <w:lang w:val="ru-RU"/>
        </w:rPr>
        <w:t xml:space="preserve"> Грамматика русского языка. Т. 1. М., 1952. С. 610.</w:t>
      </w:r>
    </w:p>
  </w:footnote>
  <w:footnote w:id="47">
    <w:p w14:paraId="5294E365" w14:textId="53D6C8FC" w:rsidR="00D65C43" w:rsidRPr="003431B8" w:rsidRDefault="00D65C43" w:rsidP="003431B8">
      <w:pPr>
        <w:pStyle w:val="a8"/>
        <w:rPr>
          <w:lang w:val="ru-RU"/>
        </w:rPr>
      </w:pPr>
      <w:r>
        <w:rPr>
          <w:rStyle w:val="af"/>
          <w:rFonts w:cs="Mangal"/>
        </w:rPr>
        <w:footnoteRef/>
      </w:r>
      <w:r w:rsidRPr="003431B8">
        <w:rPr>
          <w:lang w:val="ru-RU"/>
        </w:rPr>
        <w:t xml:space="preserve"> Панова Г.И. Современный русский язык. Морфология: словарь-справо</w:t>
      </w:r>
      <w:r>
        <w:rPr>
          <w:lang w:val="ru-RU"/>
        </w:rPr>
        <w:t>чник. Часть 1. Абакан, 2003. С. </w:t>
      </w:r>
      <w:r w:rsidRPr="003431B8">
        <w:rPr>
          <w:lang w:val="ru-RU"/>
        </w:rPr>
        <w:t>198.</w:t>
      </w:r>
    </w:p>
  </w:footnote>
  <w:footnote w:id="48">
    <w:p w14:paraId="34E484C4" w14:textId="77777777" w:rsidR="00D65C43" w:rsidRPr="003431B8" w:rsidRDefault="00D65C43" w:rsidP="003431B8">
      <w:pPr>
        <w:pStyle w:val="a8"/>
        <w:rPr>
          <w:lang w:val="ru-RU"/>
        </w:rPr>
      </w:pPr>
      <w:r>
        <w:rPr>
          <w:rStyle w:val="af"/>
          <w:rFonts w:cs="Mangal"/>
        </w:rPr>
        <w:footnoteRef/>
      </w:r>
      <w:r w:rsidRPr="003431B8">
        <w:rPr>
          <w:lang w:val="ru-RU"/>
        </w:rPr>
        <w:t xml:space="preserve"> Евтюхин В.Б. Наречия // Морфология современного русского языка. СПб, 2008.</w:t>
      </w:r>
    </w:p>
  </w:footnote>
  <w:footnote w:id="49">
    <w:p w14:paraId="3DC61C55" w14:textId="464BE784" w:rsidR="00D65C43" w:rsidRPr="003A71F4" w:rsidRDefault="00D65C43" w:rsidP="003431B8">
      <w:pPr>
        <w:pStyle w:val="a8"/>
      </w:pPr>
      <w:r>
        <w:rPr>
          <w:rStyle w:val="af"/>
          <w:rFonts w:cs="Mangal"/>
        </w:rPr>
        <w:footnoteRef/>
      </w:r>
      <w:r w:rsidRPr="003431B8">
        <w:rPr>
          <w:lang w:val="ru-RU"/>
        </w:rPr>
        <w:t xml:space="preserve"> Гвоздев А.Н. Современный русский литературный язык. </w:t>
      </w:r>
      <w:r w:rsidRPr="00A6108A">
        <w:rPr>
          <w:lang w:val="ru-RU"/>
        </w:rPr>
        <w:t xml:space="preserve">Часть 1. М., 1973. </w:t>
      </w:r>
      <w:r w:rsidRPr="003431B8">
        <w:rPr>
          <w:lang w:val="ru-RU"/>
        </w:rPr>
        <w:t>Русская</w:t>
      </w:r>
      <w:r w:rsidRPr="00A6108A">
        <w:rPr>
          <w:lang w:val="ru-RU"/>
        </w:rPr>
        <w:t xml:space="preserve"> </w:t>
      </w:r>
      <w:r w:rsidRPr="003431B8">
        <w:rPr>
          <w:lang w:val="ru-RU"/>
        </w:rPr>
        <w:t>грамматика</w:t>
      </w:r>
      <w:r w:rsidRPr="00A6108A">
        <w:rPr>
          <w:lang w:val="ru-RU"/>
        </w:rPr>
        <w:t xml:space="preserve"> / </w:t>
      </w:r>
      <w:r w:rsidRPr="003431B8">
        <w:rPr>
          <w:lang w:val="ru-RU"/>
        </w:rPr>
        <w:t>под</w:t>
      </w:r>
      <w:r w:rsidRPr="00A6108A">
        <w:rPr>
          <w:lang w:val="ru-RU"/>
        </w:rPr>
        <w:t xml:space="preserve"> </w:t>
      </w:r>
      <w:r w:rsidRPr="003431B8">
        <w:rPr>
          <w:lang w:val="ru-RU"/>
        </w:rPr>
        <w:t>ред</w:t>
      </w:r>
      <w:r w:rsidRPr="00A6108A">
        <w:rPr>
          <w:lang w:val="ru-RU"/>
        </w:rPr>
        <w:t xml:space="preserve">. </w:t>
      </w:r>
      <w:r w:rsidRPr="003431B8">
        <w:rPr>
          <w:lang w:val="ru-RU"/>
        </w:rPr>
        <w:t>Н</w:t>
      </w:r>
      <w:r w:rsidRPr="0015037C">
        <w:rPr>
          <w:lang w:val="en-US"/>
        </w:rPr>
        <w:t xml:space="preserve">. </w:t>
      </w:r>
      <w:r w:rsidRPr="003431B8">
        <w:rPr>
          <w:lang w:val="ru-RU"/>
        </w:rPr>
        <w:t>Ю</w:t>
      </w:r>
      <w:r w:rsidRPr="0015037C">
        <w:rPr>
          <w:lang w:val="en-US"/>
        </w:rPr>
        <w:t xml:space="preserve">. </w:t>
      </w:r>
      <w:r w:rsidRPr="003431B8">
        <w:rPr>
          <w:lang w:val="ru-RU"/>
        </w:rPr>
        <w:t>Шведовой</w:t>
      </w:r>
      <w:r w:rsidRPr="0015037C">
        <w:rPr>
          <w:lang w:val="en-US"/>
        </w:rPr>
        <w:t xml:space="preserve">. </w:t>
      </w:r>
      <w:r>
        <w:rPr>
          <w:lang w:val="ru-RU"/>
        </w:rPr>
        <w:t>Т</w:t>
      </w:r>
      <w:r w:rsidRPr="0015037C">
        <w:rPr>
          <w:lang w:val="en-US"/>
        </w:rPr>
        <w:t xml:space="preserve">. 1. </w:t>
      </w:r>
      <w:r>
        <w:rPr>
          <w:lang w:val="ru-RU"/>
        </w:rPr>
        <w:t>М</w:t>
      </w:r>
      <w:r w:rsidRPr="0015037C">
        <w:rPr>
          <w:lang w:val="en-US"/>
        </w:rPr>
        <w:t>. 1980.</w:t>
      </w:r>
    </w:p>
  </w:footnote>
  <w:footnote w:id="50">
    <w:p w14:paraId="32BFCE37" w14:textId="779D204C" w:rsidR="00D65C43" w:rsidRPr="001637A7" w:rsidRDefault="00D65C43" w:rsidP="008C12C7">
      <w:pPr>
        <w:pStyle w:val="a8"/>
        <w:rPr>
          <w:lang w:val="en-US"/>
        </w:rPr>
      </w:pPr>
      <w:r>
        <w:rPr>
          <w:rStyle w:val="af"/>
        </w:rPr>
        <w:footnoteRef/>
      </w:r>
      <w:r w:rsidRPr="003A71F4">
        <w:t xml:space="preserve"> </w:t>
      </w:r>
      <w:r w:rsidRPr="003A71F4">
        <w:tab/>
      </w:r>
      <w:r w:rsidRPr="00653E0A">
        <w:t>Blokh</w:t>
      </w:r>
      <w:r w:rsidRPr="006E5260">
        <w:rPr>
          <w:lang w:val="en-US"/>
        </w:rPr>
        <w:t xml:space="preserve">, </w:t>
      </w:r>
      <w:r w:rsidRPr="00653E0A">
        <w:t>M</w:t>
      </w:r>
      <w:r w:rsidRPr="006E5260">
        <w:rPr>
          <w:lang w:val="en-US"/>
        </w:rPr>
        <w:t>.</w:t>
      </w:r>
      <w:r w:rsidRPr="00653E0A">
        <w:t>Y</w:t>
      </w:r>
      <w:r w:rsidRPr="006E5260">
        <w:rPr>
          <w:lang w:val="en-US"/>
        </w:rPr>
        <w:t xml:space="preserve">. </w:t>
      </w:r>
      <w:r w:rsidRPr="00653E0A">
        <w:t>A</w:t>
      </w:r>
      <w:r w:rsidRPr="006E5260">
        <w:rPr>
          <w:lang w:val="en-US"/>
        </w:rPr>
        <w:t xml:space="preserve"> </w:t>
      </w:r>
      <w:r w:rsidRPr="00653E0A">
        <w:t>Course</w:t>
      </w:r>
      <w:r w:rsidRPr="006E5260">
        <w:rPr>
          <w:lang w:val="en-US"/>
        </w:rPr>
        <w:t xml:space="preserve"> </w:t>
      </w:r>
      <w:r w:rsidRPr="00653E0A">
        <w:t>in</w:t>
      </w:r>
      <w:r w:rsidRPr="006E5260">
        <w:rPr>
          <w:lang w:val="en-US"/>
        </w:rPr>
        <w:t xml:space="preserve"> </w:t>
      </w:r>
      <w:r w:rsidRPr="00653E0A">
        <w:t>Th</w:t>
      </w:r>
      <w:r>
        <w:t>eoretical</w:t>
      </w:r>
      <w:r w:rsidRPr="006E5260">
        <w:rPr>
          <w:lang w:val="en-US"/>
        </w:rPr>
        <w:t xml:space="preserve"> </w:t>
      </w:r>
      <w:r>
        <w:t>English</w:t>
      </w:r>
      <w:r w:rsidRPr="006E5260">
        <w:rPr>
          <w:lang w:val="en-US"/>
        </w:rPr>
        <w:t xml:space="preserve"> </w:t>
      </w:r>
      <w:r>
        <w:t>Grammar</w:t>
      </w:r>
      <w:r w:rsidRPr="0015037C">
        <w:rPr>
          <w:lang w:val="en-US"/>
        </w:rPr>
        <w:t>.</w:t>
      </w:r>
      <w:r w:rsidRPr="006E5260">
        <w:rPr>
          <w:lang w:val="en-US"/>
        </w:rPr>
        <w:t xml:space="preserve"> </w:t>
      </w:r>
      <w:r w:rsidRPr="00653E0A">
        <w:rPr>
          <w:lang w:val="ru-RU"/>
        </w:rPr>
        <w:t>М</w:t>
      </w:r>
      <w:r>
        <w:rPr>
          <w:lang w:val="en-US"/>
        </w:rPr>
        <w:t>.</w:t>
      </w:r>
      <w:r w:rsidRPr="006E5260">
        <w:rPr>
          <w:lang w:val="en-US"/>
        </w:rPr>
        <w:t xml:space="preserve">, 2003. </w:t>
      </w:r>
      <w:r>
        <w:rPr>
          <w:lang w:val="en-US"/>
        </w:rPr>
        <w:t>C</w:t>
      </w:r>
      <w:r w:rsidRPr="001637A7">
        <w:rPr>
          <w:lang w:val="en-US"/>
        </w:rPr>
        <w:t>. 241</w:t>
      </w:r>
      <w:r w:rsidRPr="0015037C">
        <w:rPr>
          <w:lang w:val="en-US"/>
        </w:rPr>
        <w:t>.</w:t>
      </w:r>
    </w:p>
  </w:footnote>
  <w:footnote w:id="51">
    <w:p w14:paraId="0356DEB0" w14:textId="51197663" w:rsidR="00D65C43" w:rsidRPr="00137DB6" w:rsidRDefault="00D65C43" w:rsidP="008C12C7">
      <w:pPr>
        <w:pStyle w:val="a8"/>
      </w:pPr>
      <w:r>
        <w:rPr>
          <w:rStyle w:val="af"/>
        </w:rPr>
        <w:footnoteRef/>
      </w:r>
      <w:r w:rsidRPr="001637A7">
        <w:rPr>
          <w:lang w:val="en-US"/>
        </w:rPr>
        <w:t xml:space="preserve"> </w:t>
      </w:r>
      <w:r w:rsidRPr="0069745A">
        <w:t>Aarts</w:t>
      </w:r>
      <w:r w:rsidRPr="001637A7">
        <w:rPr>
          <w:lang w:val="en-US"/>
        </w:rPr>
        <w:t xml:space="preserve">, </w:t>
      </w:r>
      <w:r w:rsidRPr="0069745A">
        <w:t>B</w:t>
      </w:r>
      <w:r w:rsidRPr="001637A7">
        <w:rPr>
          <w:lang w:val="en-US"/>
        </w:rPr>
        <w:t xml:space="preserve">. </w:t>
      </w:r>
      <w:r w:rsidRPr="0069745A">
        <w:t>A</w:t>
      </w:r>
      <w:r>
        <w:t>dverbs</w:t>
      </w:r>
      <w:r w:rsidRPr="001637A7">
        <w:rPr>
          <w:lang w:val="en-US"/>
        </w:rPr>
        <w:t xml:space="preserve"> </w:t>
      </w:r>
      <w:r>
        <w:t>and</w:t>
      </w:r>
      <w:r w:rsidRPr="001637A7">
        <w:rPr>
          <w:lang w:val="en-US"/>
        </w:rPr>
        <w:t xml:space="preserve"> </w:t>
      </w:r>
      <w:r>
        <w:t xml:space="preserve">Adverb Phrase // The Verb in Contemporary English. </w:t>
      </w:r>
      <w:r w:rsidRPr="0069745A">
        <w:t>Boston, 1995.</w:t>
      </w:r>
      <w:r>
        <w:t xml:space="preserve"> </w:t>
      </w:r>
      <w:r>
        <w:rPr>
          <w:lang w:val="en-US"/>
        </w:rPr>
        <w:t>P</w:t>
      </w:r>
      <w:r w:rsidRPr="00137DB6">
        <w:t>. 177.</w:t>
      </w:r>
    </w:p>
  </w:footnote>
  <w:footnote w:id="52">
    <w:p w14:paraId="36A9BD16" w14:textId="4B29B1E8" w:rsidR="00D65C43" w:rsidRPr="00686AF0" w:rsidRDefault="00D65C43" w:rsidP="008C12C7">
      <w:pPr>
        <w:pStyle w:val="a8"/>
        <w:rPr>
          <w:lang w:val="ru-RU"/>
        </w:rPr>
      </w:pPr>
      <w:r>
        <w:rPr>
          <w:rStyle w:val="af"/>
        </w:rPr>
        <w:footnoteRef/>
      </w:r>
      <w:r>
        <w:t xml:space="preserve"> </w:t>
      </w:r>
      <w:r w:rsidRPr="00E84E1C">
        <w:t>Cambridge Grammar of English. A Comprehensive Guide to Spoken and Written English Grammar and Us</w:t>
      </w:r>
      <w:r>
        <w:t xml:space="preserve">age / R. Carter, M. McCarthy. </w:t>
      </w:r>
      <w:r w:rsidRPr="00E84E1C">
        <w:t>Cambridge</w:t>
      </w:r>
      <w:r w:rsidRPr="00686AF0">
        <w:rPr>
          <w:lang w:val="ru-RU"/>
        </w:rPr>
        <w:t>, 2007.</w:t>
      </w:r>
    </w:p>
  </w:footnote>
  <w:footnote w:id="53">
    <w:p w14:paraId="28C7C2D8" w14:textId="77777777" w:rsidR="00D65C43" w:rsidRPr="001637A7" w:rsidRDefault="00D65C43" w:rsidP="008C12C7">
      <w:pPr>
        <w:pStyle w:val="a8"/>
        <w:rPr>
          <w:lang w:val="en-US"/>
        </w:rPr>
      </w:pPr>
      <w:r>
        <w:rPr>
          <w:rStyle w:val="af"/>
        </w:rPr>
        <w:footnoteRef/>
      </w:r>
      <w:r w:rsidRPr="006D5BE4">
        <w:rPr>
          <w:lang w:val="ru-RU"/>
        </w:rPr>
        <w:t xml:space="preserve"> </w:t>
      </w:r>
      <w:r>
        <w:rPr>
          <w:lang w:val="ru-RU"/>
        </w:rPr>
        <w:t>Панкратова М. Е. Семантика наречного слова в современном английском языке. Воронеж</w:t>
      </w:r>
      <w:r w:rsidRPr="001637A7">
        <w:rPr>
          <w:lang w:val="en-US"/>
        </w:rPr>
        <w:t>. 2015</w:t>
      </w:r>
    </w:p>
  </w:footnote>
  <w:footnote w:id="54">
    <w:p w14:paraId="128AA7BF" w14:textId="26CB28AD" w:rsidR="00D65C43" w:rsidRPr="00740BF4" w:rsidRDefault="00D65C43" w:rsidP="008C12C7">
      <w:pPr>
        <w:pStyle w:val="a8"/>
      </w:pPr>
      <w:r>
        <w:rPr>
          <w:rStyle w:val="af"/>
        </w:rPr>
        <w:footnoteRef/>
      </w:r>
      <w:r w:rsidRPr="00740BF4">
        <w:t xml:space="preserve"> Sweet H. A new English Grammar: Logic</w:t>
      </w:r>
      <w:r>
        <w:t xml:space="preserve">al and Historical. </w:t>
      </w:r>
      <w:r w:rsidRPr="00740BF4">
        <w:t>L., 1955</w:t>
      </w:r>
      <w:r w:rsidRPr="005E6DA7">
        <w:t>.</w:t>
      </w:r>
    </w:p>
  </w:footnote>
  <w:footnote w:id="55">
    <w:p w14:paraId="6C52049B" w14:textId="50EA2EBD" w:rsidR="00D65C43" w:rsidRPr="00686AF0" w:rsidRDefault="00D65C43" w:rsidP="008C12C7">
      <w:pPr>
        <w:pStyle w:val="a8"/>
        <w:rPr>
          <w:lang w:val="ru-RU"/>
        </w:rPr>
      </w:pPr>
      <w:r>
        <w:rPr>
          <w:rStyle w:val="af"/>
        </w:rPr>
        <w:footnoteRef/>
      </w:r>
      <w:r w:rsidRPr="009A7B8E">
        <w:rPr>
          <w:lang w:val="en-US"/>
        </w:rPr>
        <w:t xml:space="preserve"> </w:t>
      </w:r>
      <w:r w:rsidRPr="001637A7">
        <w:rPr>
          <w:lang w:val="en-US"/>
        </w:rPr>
        <w:t>Quirk R., Greenbaum S., Leech G., Svartvik J. A University of English</w:t>
      </w:r>
      <w:r>
        <w:rPr>
          <w:lang w:val="en-US"/>
        </w:rPr>
        <w:t>. L</w:t>
      </w:r>
      <w:r w:rsidRPr="0015037C">
        <w:rPr>
          <w:lang w:val="ru-RU"/>
        </w:rPr>
        <w:t>., 1973.</w:t>
      </w:r>
    </w:p>
  </w:footnote>
  <w:footnote w:id="56">
    <w:p w14:paraId="21878D52" w14:textId="77777777" w:rsidR="00D65C43" w:rsidRPr="00775305" w:rsidRDefault="00D65C43" w:rsidP="008C12C7">
      <w:pPr>
        <w:pStyle w:val="a8"/>
        <w:rPr>
          <w:lang w:val="ru-RU"/>
        </w:rPr>
      </w:pPr>
      <w:r>
        <w:rPr>
          <w:rStyle w:val="af"/>
        </w:rPr>
        <w:footnoteRef/>
      </w:r>
      <w:r w:rsidRPr="00AB4524">
        <w:rPr>
          <w:lang w:val="ru-RU"/>
        </w:rPr>
        <w:t xml:space="preserve"> </w:t>
      </w:r>
      <w:r w:rsidRPr="00740BF4">
        <w:rPr>
          <w:lang w:val="ru-RU"/>
        </w:rPr>
        <w:t xml:space="preserve">Вейхман Г.А. Новое в грамматике современного английского </w:t>
      </w:r>
      <w:r>
        <w:rPr>
          <w:lang w:val="ru-RU"/>
        </w:rPr>
        <w:t>языка. М</w:t>
      </w:r>
      <w:r w:rsidRPr="00775305">
        <w:rPr>
          <w:lang w:val="ru-RU"/>
        </w:rPr>
        <w:t>., 2002.</w:t>
      </w:r>
    </w:p>
  </w:footnote>
  <w:footnote w:id="57">
    <w:p w14:paraId="338E53CB" w14:textId="7E500B02" w:rsidR="00D65C43" w:rsidRPr="00BD00D3" w:rsidRDefault="00D65C43" w:rsidP="008C05DD">
      <w:pPr>
        <w:pStyle w:val="a8"/>
        <w:rPr>
          <w:lang w:val="ru-RU"/>
        </w:rPr>
      </w:pPr>
      <w:r>
        <w:rPr>
          <w:rStyle w:val="af"/>
        </w:rPr>
        <w:footnoteRef/>
      </w:r>
      <w:r w:rsidRPr="00BD00D3">
        <w:rPr>
          <w:lang w:val="ru-RU"/>
        </w:rPr>
        <w:t xml:space="preserve"> </w:t>
      </w:r>
      <w:r>
        <w:rPr>
          <w:lang w:val="ru-RU"/>
        </w:rPr>
        <w:t>Русская корпусная грамматика</w:t>
      </w:r>
      <w:r w:rsidRPr="0015037C">
        <w:rPr>
          <w:lang w:val="ru-RU"/>
        </w:rPr>
        <w:t xml:space="preserve">. [Электронный ресурс]. </w:t>
      </w:r>
      <w:r w:rsidRPr="00754E98">
        <w:rPr>
          <w:lang w:val="en-US"/>
        </w:rPr>
        <w:t>URL</w:t>
      </w:r>
      <w:r w:rsidRPr="0015037C">
        <w:rPr>
          <w:lang w:val="ru-RU"/>
        </w:rPr>
        <w:t xml:space="preserve">: </w:t>
      </w:r>
      <w:r w:rsidRPr="00382B93">
        <w:t>http</w:t>
      </w:r>
      <w:r w:rsidRPr="00382B93">
        <w:rPr>
          <w:lang w:val="ru-RU"/>
        </w:rPr>
        <w:t>://</w:t>
      </w:r>
      <w:r w:rsidRPr="00382B93">
        <w:t>rusgram</w:t>
      </w:r>
      <w:r w:rsidRPr="00382B93">
        <w:rPr>
          <w:lang w:val="ru-RU"/>
        </w:rPr>
        <w:t>.</w:t>
      </w:r>
      <w:r w:rsidRPr="00382B93">
        <w:t>ru</w:t>
      </w:r>
      <w:r w:rsidRPr="00382B93">
        <w:rPr>
          <w:lang w:val="ru-RU"/>
        </w:rPr>
        <w:t>/</w:t>
      </w:r>
      <w:r w:rsidRPr="0015037C">
        <w:rPr>
          <w:lang w:val="ru-RU"/>
        </w:rPr>
        <w:t xml:space="preserve">. </w:t>
      </w:r>
      <w:r w:rsidRPr="00382B93">
        <w:rPr>
          <w:lang w:val="ru-RU"/>
        </w:rPr>
        <w:t>(дата обращ</w:t>
      </w:r>
      <w:r>
        <w:rPr>
          <w:lang w:val="ru-RU"/>
        </w:rPr>
        <w:t>ения 21.05.2017</w:t>
      </w:r>
      <w:r w:rsidRPr="00382B93">
        <w:rPr>
          <w:lang w:val="ru-RU"/>
        </w:rPr>
        <w:t>)</w:t>
      </w:r>
      <w:r>
        <w:rPr>
          <w:lang w:val="ru-RU"/>
        </w:rPr>
        <w:t>.</w:t>
      </w:r>
    </w:p>
  </w:footnote>
  <w:footnote w:id="58">
    <w:p w14:paraId="7C3B7891" w14:textId="6438E4B4" w:rsidR="00D65C43" w:rsidRPr="003431B8" w:rsidRDefault="00D65C43" w:rsidP="008C12C7">
      <w:pPr>
        <w:pStyle w:val="a8"/>
        <w:rPr>
          <w:lang w:val="ru-RU"/>
        </w:rPr>
      </w:pPr>
      <w:r>
        <w:rPr>
          <w:rStyle w:val="af"/>
        </w:rPr>
        <w:footnoteRef/>
      </w:r>
      <w:r w:rsidRPr="00E924E9">
        <w:rPr>
          <w:lang w:val="ru-RU"/>
        </w:rPr>
        <w:t xml:space="preserve"> </w:t>
      </w:r>
      <w:r w:rsidRPr="00E924E9">
        <w:rPr>
          <w:lang w:val="ru-RU"/>
        </w:rPr>
        <w:tab/>
      </w:r>
      <w:r>
        <w:rPr>
          <w:lang w:val="ru-RU"/>
        </w:rPr>
        <w:t>Русская корпусная грамматика</w:t>
      </w:r>
      <w:r w:rsidRPr="0015037C">
        <w:rPr>
          <w:lang w:val="ru-RU"/>
        </w:rPr>
        <w:t xml:space="preserve">. [Электронный ресурс]. </w:t>
      </w:r>
      <w:r w:rsidRPr="00754E98">
        <w:rPr>
          <w:lang w:val="en-US"/>
        </w:rPr>
        <w:t>URL</w:t>
      </w:r>
      <w:r w:rsidRPr="0015037C">
        <w:rPr>
          <w:lang w:val="ru-RU"/>
        </w:rPr>
        <w:t xml:space="preserve">: </w:t>
      </w:r>
      <w:r w:rsidRPr="00382B93">
        <w:t>http</w:t>
      </w:r>
      <w:r w:rsidRPr="00382B93">
        <w:rPr>
          <w:lang w:val="ru-RU"/>
        </w:rPr>
        <w:t>://</w:t>
      </w:r>
      <w:r w:rsidRPr="00382B93">
        <w:t>rusgram</w:t>
      </w:r>
      <w:r w:rsidRPr="00382B93">
        <w:rPr>
          <w:lang w:val="ru-RU"/>
        </w:rPr>
        <w:t>.</w:t>
      </w:r>
      <w:r w:rsidRPr="00382B93">
        <w:t>ru</w:t>
      </w:r>
      <w:r w:rsidRPr="00382B93">
        <w:rPr>
          <w:lang w:val="ru-RU"/>
        </w:rPr>
        <w:t>/</w:t>
      </w:r>
      <w:r w:rsidRPr="0015037C">
        <w:rPr>
          <w:lang w:val="ru-RU"/>
        </w:rPr>
        <w:t xml:space="preserve">. </w:t>
      </w:r>
      <w:r w:rsidRPr="00382B93">
        <w:rPr>
          <w:lang w:val="ru-RU"/>
        </w:rPr>
        <w:t>(дата обращ</w:t>
      </w:r>
      <w:r>
        <w:rPr>
          <w:lang w:val="ru-RU"/>
        </w:rPr>
        <w:t>ения 21.05.2017</w:t>
      </w:r>
      <w:r w:rsidRPr="00382B93">
        <w:rPr>
          <w:lang w:val="ru-RU"/>
        </w:rPr>
        <w:t>)</w:t>
      </w:r>
      <w:r>
        <w:rPr>
          <w:lang w:val="ru-RU"/>
        </w:rPr>
        <w:t>.</w:t>
      </w:r>
    </w:p>
  </w:footnote>
  <w:footnote w:id="59">
    <w:p w14:paraId="629CB85F" w14:textId="36D5394D" w:rsidR="00D65C43" w:rsidRPr="00686AF0" w:rsidRDefault="00D65C43" w:rsidP="008C05DD">
      <w:pPr>
        <w:pStyle w:val="a8"/>
        <w:rPr>
          <w:lang w:val="en-US"/>
        </w:rPr>
      </w:pPr>
      <w:r>
        <w:rPr>
          <w:rStyle w:val="af"/>
        </w:rPr>
        <w:footnoteRef/>
      </w:r>
      <w:r w:rsidRPr="00470DA0">
        <w:rPr>
          <w:lang w:val="ru-RU"/>
        </w:rPr>
        <w:t xml:space="preserve"> </w:t>
      </w:r>
      <w:r>
        <w:rPr>
          <w:lang w:val="ru-RU"/>
        </w:rPr>
        <w:tab/>
      </w:r>
      <w:r w:rsidRPr="00470DA0">
        <w:rPr>
          <w:lang w:val="ru-RU"/>
        </w:rPr>
        <w:t>Евсеева</w:t>
      </w:r>
      <w:r>
        <w:rPr>
          <w:lang w:val="ru-RU"/>
        </w:rPr>
        <w:t xml:space="preserve"> </w:t>
      </w:r>
      <w:r w:rsidRPr="00470DA0">
        <w:rPr>
          <w:lang w:val="ru-RU"/>
        </w:rPr>
        <w:t>И.В., Лузгина</w:t>
      </w:r>
      <w:r>
        <w:rPr>
          <w:lang w:val="ru-RU"/>
        </w:rPr>
        <w:t xml:space="preserve"> </w:t>
      </w:r>
      <w:r w:rsidRPr="00470DA0">
        <w:rPr>
          <w:lang w:val="ru-RU"/>
        </w:rPr>
        <w:t>Т.А., Славкина</w:t>
      </w:r>
      <w:r w:rsidRPr="00382B93">
        <w:rPr>
          <w:lang w:val="ru-RU"/>
        </w:rPr>
        <w:t xml:space="preserve"> </w:t>
      </w:r>
      <w:r w:rsidRPr="00470DA0">
        <w:rPr>
          <w:lang w:val="ru-RU"/>
        </w:rPr>
        <w:t>И.А., Степанова</w:t>
      </w:r>
      <w:r>
        <w:rPr>
          <w:lang w:val="ru-RU"/>
        </w:rPr>
        <w:t xml:space="preserve"> Ф.В</w:t>
      </w:r>
      <w:r w:rsidRPr="00470DA0">
        <w:rPr>
          <w:lang w:val="ru-RU"/>
        </w:rPr>
        <w:t>. Соврем</w:t>
      </w:r>
      <w:r>
        <w:rPr>
          <w:lang w:val="ru-RU"/>
        </w:rPr>
        <w:t xml:space="preserve">енный русский язык: курс лекций. / </w:t>
      </w:r>
      <w:r w:rsidRPr="00470DA0">
        <w:rPr>
          <w:lang w:val="ru-RU"/>
        </w:rPr>
        <w:t>Под ред. И</w:t>
      </w:r>
      <w:r w:rsidRPr="00686AF0">
        <w:rPr>
          <w:lang w:val="en-US"/>
        </w:rPr>
        <w:t>.</w:t>
      </w:r>
      <w:r w:rsidRPr="00470DA0">
        <w:rPr>
          <w:lang w:val="ru-RU"/>
        </w:rPr>
        <w:t>А</w:t>
      </w:r>
      <w:r w:rsidRPr="00686AF0">
        <w:rPr>
          <w:lang w:val="en-US"/>
        </w:rPr>
        <w:t>.</w:t>
      </w:r>
      <w:r w:rsidRPr="00470DA0">
        <w:rPr>
          <w:lang w:val="ru-RU"/>
        </w:rPr>
        <w:t>Славкино</w:t>
      </w:r>
      <w:r>
        <w:rPr>
          <w:lang w:val="ru-RU"/>
        </w:rPr>
        <w:t>й</w:t>
      </w:r>
      <w:r w:rsidRPr="00686AF0">
        <w:rPr>
          <w:lang w:val="en-US"/>
        </w:rPr>
        <w:t xml:space="preserve">. </w:t>
      </w:r>
      <w:r>
        <w:rPr>
          <w:lang w:val="ru-RU"/>
        </w:rPr>
        <w:t>Красноярск</w:t>
      </w:r>
      <w:r w:rsidRPr="00686AF0">
        <w:rPr>
          <w:lang w:val="en-US"/>
        </w:rPr>
        <w:t>, 2007.</w:t>
      </w:r>
    </w:p>
  </w:footnote>
  <w:footnote w:id="60">
    <w:p w14:paraId="7439CD81" w14:textId="77777777" w:rsidR="00D65C43" w:rsidRPr="0087516B" w:rsidRDefault="00D65C43" w:rsidP="003431B8">
      <w:pPr>
        <w:pStyle w:val="a8"/>
        <w:rPr>
          <w:lang w:val="en-US"/>
        </w:rPr>
      </w:pPr>
      <w:r>
        <w:rPr>
          <w:rStyle w:val="af"/>
          <w:rFonts w:cs="Mangal"/>
        </w:rPr>
        <w:footnoteRef/>
      </w:r>
      <w:r w:rsidRPr="00686AF0">
        <w:rPr>
          <w:lang w:val="en-US"/>
        </w:rPr>
        <w:t xml:space="preserve"> </w:t>
      </w:r>
      <w:r w:rsidRPr="00506E8A">
        <w:t>The</w:t>
      </w:r>
      <w:r w:rsidRPr="00686AF0">
        <w:rPr>
          <w:lang w:val="en-US"/>
        </w:rPr>
        <w:t xml:space="preserve"> </w:t>
      </w:r>
      <w:r w:rsidRPr="00506E8A">
        <w:t>Cambridge</w:t>
      </w:r>
      <w:r w:rsidRPr="00686AF0">
        <w:rPr>
          <w:lang w:val="en-US"/>
        </w:rPr>
        <w:t xml:space="preserve"> </w:t>
      </w:r>
      <w:r w:rsidRPr="00506E8A">
        <w:t>grammar</w:t>
      </w:r>
      <w:r w:rsidRPr="00686AF0">
        <w:rPr>
          <w:lang w:val="en-US"/>
        </w:rPr>
        <w:t xml:space="preserve"> </w:t>
      </w:r>
      <w:r w:rsidRPr="00506E8A">
        <w:t>of</w:t>
      </w:r>
      <w:r w:rsidRPr="00686AF0">
        <w:rPr>
          <w:lang w:val="en-US"/>
        </w:rPr>
        <w:t xml:space="preserve"> </w:t>
      </w:r>
      <w:r w:rsidRPr="00506E8A">
        <w:t>the</w:t>
      </w:r>
      <w:r w:rsidRPr="00686AF0">
        <w:rPr>
          <w:lang w:val="en-US"/>
        </w:rPr>
        <w:t xml:space="preserve"> </w:t>
      </w:r>
      <w:r w:rsidRPr="00506E8A">
        <w:t>English</w:t>
      </w:r>
      <w:r w:rsidRPr="00686AF0">
        <w:rPr>
          <w:lang w:val="en-US"/>
        </w:rPr>
        <w:t xml:space="preserve"> </w:t>
      </w:r>
      <w:r w:rsidRPr="00506E8A">
        <w:t>Language</w:t>
      </w:r>
      <w:r w:rsidRPr="00686AF0">
        <w:rPr>
          <w:lang w:val="en-US"/>
        </w:rPr>
        <w:t xml:space="preserve"> / </w:t>
      </w:r>
      <w:r w:rsidRPr="00506E8A">
        <w:t>R</w:t>
      </w:r>
      <w:r w:rsidRPr="00686AF0">
        <w:rPr>
          <w:lang w:val="en-US"/>
        </w:rPr>
        <w:t xml:space="preserve">. </w:t>
      </w:r>
      <w:r w:rsidRPr="00506E8A">
        <w:t>Huddleston</w:t>
      </w:r>
      <w:r w:rsidRPr="00686AF0">
        <w:rPr>
          <w:lang w:val="en-US"/>
        </w:rPr>
        <w:t xml:space="preserve">, </w:t>
      </w:r>
      <w:r w:rsidRPr="00506E8A">
        <w:t>G</w:t>
      </w:r>
      <w:r w:rsidRPr="00686AF0">
        <w:rPr>
          <w:lang w:val="en-US"/>
        </w:rPr>
        <w:t xml:space="preserve">. </w:t>
      </w:r>
      <w:r w:rsidRPr="00506E8A">
        <w:t>K</w:t>
      </w:r>
      <w:r w:rsidRPr="00686AF0">
        <w:rPr>
          <w:lang w:val="en-US"/>
        </w:rPr>
        <w:t xml:space="preserve">. </w:t>
      </w:r>
      <w:r w:rsidRPr="00506E8A">
        <w:t>Pullum</w:t>
      </w:r>
      <w:r w:rsidRPr="00686AF0">
        <w:rPr>
          <w:lang w:val="en-US"/>
        </w:rPr>
        <w:t xml:space="preserve">. </w:t>
      </w:r>
      <w:r w:rsidRPr="00506E8A">
        <w:t>N</w:t>
      </w:r>
      <w:r w:rsidRPr="006A7F9C">
        <w:rPr>
          <w:lang w:val="en-US"/>
        </w:rPr>
        <w:t>.-</w:t>
      </w:r>
      <w:r w:rsidRPr="00506E8A">
        <w:t>Y</w:t>
      </w:r>
      <w:r w:rsidRPr="006A7F9C">
        <w:rPr>
          <w:lang w:val="en-US"/>
        </w:rPr>
        <w:t xml:space="preserve">., 2002. </w:t>
      </w:r>
      <w:r w:rsidRPr="00BB127D">
        <w:t>С</w:t>
      </w:r>
      <w:r w:rsidRPr="006A7F9C">
        <w:rPr>
          <w:lang w:val="en-US"/>
        </w:rPr>
        <w:t>. 565</w:t>
      </w:r>
    </w:p>
  </w:footnote>
  <w:footnote w:id="61">
    <w:p w14:paraId="688DCBE4" w14:textId="77777777" w:rsidR="00D65C43" w:rsidRPr="0087516B" w:rsidRDefault="00D65C43" w:rsidP="003431B8">
      <w:pPr>
        <w:pStyle w:val="a8"/>
        <w:rPr>
          <w:lang w:val="en-US"/>
        </w:rPr>
      </w:pPr>
      <w:r>
        <w:rPr>
          <w:rStyle w:val="af"/>
          <w:rFonts w:cs="Mangal"/>
        </w:rPr>
        <w:footnoteRef/>
      </w:r>
      <w:r w:rsidRPr="003214C6">
        <w:t xml:space="preserve"> </w:t>
      </w:r>
      <w:r w:rsidRPr="00506E8A">
        <w:t>The Cambridge grammar of the English Language / R. Huddleston, G. K. Pullum. N</w:t>
      </w:r>
      <w:r w:rsidRPr="006A7F9C">
        <w:rPr>
          <w:lang w:val="en-US"/>
        </w:rPr>
        <w:t>.-</w:t>
      </w:r>
      <w:r w:rsidRPr="00506E8A">
        <w:t>Y</w:t>
      </w:r>
      <w:r w:rsidRPr="006A7F9C">
        <w:rPr>
          <w:lang w:val="en-US"/>
        </w:rPr>
        <w:t xml:space="preserve">., 2002. </w:t>
      </w:r>
      <w:r w:rsidRPr="00BB127D">
        <w:t>С</w:t>
      </w:r>
      <w:r w:rsidRPr="006A7F9C">
        <w:rPr>
          <w:lang w:val="en-US"/>
        </w:rPr>
        <w:t>. 562</w:t>
      </w:r>
    </w:p>
  </w:footnote>
  <w:footnote w:id="62">
    <w:p w14:paraId="22D3D7C0" w14:textId="77777777" w:rsidR="00D65C43" w:rsidRPr="00BD00D3" w:rsidRDefault="00D65C43" w:rsidP="003431B8">
      <w:pPr>
        <w:pStyle w:val="a8"/>
        <w:rPr>
          <w:lang w:val="ru-RU"/>
        </w:rPr>
      </w:pPr>
      <w:r>
        <w:rPr>
          <w:rStyle w:val="af"/>
          <w:rFonts w:cs="Mangal"/>
        </w:rPr>
        <w:footnoteRef/>
      </w:r>
      <w:r w:rsidRPr="005E5D40">
        <w:t xml:space="preserve"> </w:t>
      </w:r>
      <w:r w:rsidRPr="00506E8A">
        <w:t>The Cambridge grammar of the English Language / R. Huddleston, G. K. Pullum. N</w:t>
      </w:r>
      <w:r w:rsidRPr="00BD00D3">
        <w:rPr>
          <w:lang w:val="ru-RU"/>
        </w:rPr>
        <w:t>.-</w:t>
      </w:r>
      <w:r w:rsidRPr="00506E8A">
        <w:t>Y</w:t>
      </w:r>
      <w:r w:rsidRPr="00BD00D3">
        <w:rPr>
          <w:lang w:val="ru-RU"/>
        </w:rPr>
        <w:t>., 2002. С. 563</w:t>
      </w:r>
    </w:p>
  </w:footnote>
  <w:footnote w:id="63">
    <w:p w14:paraId="1A6BB1CA" w14:textId="1FFCD84F" w:rsidR="00D65C43" w:rsidRPr="006435CA" w:rsidRDefault="00D65C43">
      <w:pPr>
        <w:pStyle w:val="a8"/>
        <w:rPr>
          <w:lang w:val="ru-RU"/>
        </w:rPr>
      </w:pPr>
      <w:r>
        <w:rPr>
          <w:rStyle w:val="af"/>
        </w:rPr>
        <w:footnoteRef/>
      </w:r>
      <w:r w:rsidRPr="006435CA">
        <w:rPr>
          <w:lang w:val="ru-RU"/>
        </w:rPr>
        <w:t xml:space="preserve"> </w:t>
      </w:r>
      <w:r>
        <w:rPr>
          <w:lang w:val="ru-RU"/>
        </w:rPr>
        <w:t>Большой толковый словарь / под ред. С.А. Кузнецова. СПб., 1998.</w:t>
      </w:r>
    </w:p>
  </w:footnote>
  <w:footnote w:id="64">
    <w:p w14:paraId="7112B3A3" w14:textId="5022E50A" w:rsidR="00D65C43" w:rsidRPr="00B42F59" w:rsidRDefault="00D65C43">
      <w:pPr>
        <w:pStyle w:val="a8"/>
        <w:rPr>
          <w:lang w:val="ru-RU"/>
        </w:rPr>
      </w:pPr>
      <w:r>
        <w:rPr>
          <w:rStyle w:val="af"/>
        </w:rPr>
        <w:footnoteRef/>
      </w:r>
      <w:r w:rsidRPr="00B42F59">
        <w:rPr>
          <w:lang w:val="ru-RU"/>
        </w:rPr>
        <w:t xml:space="preserve"> </w:t>
      </w:r>
      <w:r w:rsidRPr="003431B8">
        <w:rPr>
          <w:rFonts w:eastAsia="Times New Roman" w:cs="Times New Roman"/>
          <w:lang w:val="ru-RU"/>
        </w:rPr>
        <w:t xml:space="preserve">Большой англо-русский словарь </w:t>
      </w:r>
      <w:r>
        <w:rPr>
          <w:rFonts w:eastAsia="Times New Roman" w:cs="Times New Roman"/>
        </w:rPr>
        <w:t>ABBYY</w:t>
      </w:r>
      <w:r w:rsidRPr="003431B8">
        <w:rPr>
          <w:rFonts w:eastAsia="Times New Roman" w:cs="Times New Roman"/>
          <w:lang w:val="ru-RU"/>
        </w:rPr>
        <w:t xml:space="preserve"> </w:t>
      </w:r>
      <w:r>
        <w:rPr>
          <w:rFonts w:eastAsia="Times New Roman" w:cs="Times New Roman"/>
        </w:rPr>
        <w:t>Lingvo</w:t>
      </w:r>
      <w:r>
        <w:rPr>
          <w:rFonts w:eastAsia="Times New Roman" w:cs="Times New Roman"/>
          <w:lang w:val="ru-RU"/>
        </w:rPr>
        <w:t xml:space="preserve">. </w:t>
      </w:r>
      <w:r w:rsidRPr="00AF5878">
        <w:rPr>
          <w:rFonts w:eastAsia="Times New Roman" w:cs="Times New Roman"/>
          <w:lang w:val="ru-RU"/>
        </w:rPr>
        <w:t>[</w:t>
      </w:r>
      <w:r>
        <w:rPr>
          <w:rFonts w:eastAsia="Times New Roman" w:cs="Times New Roman"/>
          <w:lang w:val="ru-RU"/>
        </w:rPr>
        <w:t>Электронный ресурс</w:t>
      </w:r>
      <w:r w:rsidRPr="00AF5878">
        <w:rPr>
          <w:rFonts w:eastAsia="Times New Roman" w:cs="Times New Roman"/>
          <w:lang w:val="ru-RU"/>
        </w:rPr>
        <w:t>]</w:t>
      </w:r>
      <w:r>
        <w:rPr>
          <w:rFonts w:eastAsia="Times New Roman" w:cs="Times New Roman"/>
          <w:lang w:val="ru-RU"/>
        </w:rPr>
        <w:t xml:space="preserve">. </w:t>
      </w:r>
      <w:r>
        <w:rPr>
          <w:rFonts w:eastAsia="Times New Roman" w:cs="Times New Roman"/>
          <w:lang w:val="en-US"/>
        </w:rPr>
        <w:t>URL</w:t>
      </w:r>
      <w:r>
        <w:rPr>
          <w:rFonts w:eastAsia="Times New Roman" w:cs="Times New Roman"/>
          <w:lang w:val="ru-RU"/>
        </w:rPr>
        <w:t xml:space="preserve">: </w:t>
      </w:r>
      <w:r w:rsidRPr="00AF5878">
        <w:rPr>
          <w:rFonts w:eastAsia="Times New Roman" w:cs="Times New Roman"/>
          <w:lang w:val="ru-RU"/>
        </w:rPr>
        <w:t>http://www.lingvo.ua/ru/translate/en-ru</w:t>
      </w:r>
      <w:r>
        <w:rPr>
          <w:rFonts w:eastAsia="Times New Roman" w:cs="Times New Roman"/>
          <w:lang w:val="ru-RU"/>
        </w:rPr>
        <w:t xml:space="preserve"> (дата обращения: 21.05.2017).</w:t>
      </w:r>
    </w:p>
  </w:footnote>
  <w:footnote w:id="65">
    <w:p w14:paraId="77157586" w14:textId="10C74329" w:rsidR="00D65C43" w:rsidRPr="00045B72" w:rsidRDefault="00D65C43">
      <w:pPr>
        <w:pStyle w:val="a8"/>
        <w:rPr>
          <w:lang w:val="ru-RU"/>
        </w:rPr>
      </w:pPr>
      <w:r>
        <w:rPr>
          <w:rStyle w:val="af"/>
        </w:rPr>
        <w:footnoteRef/>
      </w:r>
      <w:r w:rsidRPr="00045B72">
        <w:rPr>
          <w:lang w:val="ru-RU"/>
        </w:rPr>
        <w:t xml:space="preserve"> </w:t>
      </w:r>
      <w:r>
        <w:rPr>
          <w:lang w:val="ru-RU"/>
        </w:rPr>
        <w:t>Макаров В. И.</w:t>
      </w:r>
      <w:r w:rsidRPr="003431B8">
        <w:rPr>
          <w:lang w:val="ru-RU"/>
        </w:rPr>
        <w:t xml:space="preserve"> Англо-рус</w:t>
      </w:r>
      <w:r>
        <w:rPr>
          <w:lang w:val="ru-RU"/>
        </w:rPr>
        <w:t xml:space="preserve">ский глоссарий. </w:t>
      </w:r>
      <w:r w:rsidRPr="00382B93">
        <w:rPr>
          <w:lang w:val="ru-RU"/>
        </w:rPr>
        <w:t>[</w:t>
      </w:r>
      <w:r>
        <w:rPr>
          <w:lang w:val="ru-RU"/>
        </w:rPr>
        <w:t>Э</w:t>
      </w:r>
      <w:r w:rsidRPr="003431B8">
        <w:rPr>
          <w:lang w:val="ru-RU"/>
        </w:rPr>
        <w:t>лектронный ресурс</w:t>
      </w:r>
      <w:r w:rsidRPr="00382B93">
        <w:rPr>
          <w:lang w:val="ru-RU"/>
        </w:rPr>
        <w:t xml:space="preserve">]. </w:t>
      </w:r>
      <w:r>
        <w:rPr>
          <w:lang w:val="en-US"/>
        </w:rPr>
        <w:t>URL</w:t>
      </w:r>
      <w:r w:rsidRPr="00382B93">
        <w:rPr>
          <w:lang w:val="ru-RU"/>
        </w:rPr>
        <w:t xml:space="preserve">: </w:t>
      </w:r>
      <w:r w:rsidRPr="00382B93">
        <w:t>http</w:t>
      </w:r>
      <w:r w:rsidRPr="00382B93">
        <w:rPr>
          <w:lang w:val="ru-RU"/>
        </w:rPr>
        <w:t>://</w:t>
      </w:r>
      <w:r w:rsidRPr="00382B93">
        <w:t>www</w:t>
      </w:r>
      <w:r w:rsidRPr="00382B93">
        <w:rPr>
          <w:lang w:val="ru-RU"/>
        </w:rPr>
        <w:t>.</w:t>
      </w:r>
      <w:r w:rsidRPr="00382B93">
        <w:t>multitran</w:t>
      </w:r>
      <w:r w:rsidRPr="00382B93">
        <w:rPr>
          <w:lang w:val="ru-RU"/>
        </w:rPr>
        <w:t>.</w:t>
      </w:r>
      <w:r w:rsidRPr="00382B93">
        <w:t>ru</w:t>
      </w:r>
      <w:r w:rsidRPr="00382B93">
        <w:rPr>
          <w:lang w:val="ru-RU"/>
        </w:rPr>
        <w:t>/ (</w:t>
      </w:r>
      <w:r>
        <w:rPr>
          <w:lang w:val="ru-RU"/>
        </w:rPr>
        <w:t>Дата обращения: 21.05.2017</w:t>
      </w:r>
      <w:r w:rsidRPr="00382B93">
        <w:rPr>
          <w:lang w:val="ru-RU"/>
        </w:rPr>
        <w:t>)</w:t>
      </w:r>
      <w:r>
        <w:rPr>
          <w:lang w:val="ru-RU"/>
        </w:rPr>
        <w:t>.</w:t>
      </w:r>
    </w:p>
  </w:footnote>
  <w:footnote w:id="66">
    <w:p w14:paraId="4276878B" w14:textId="77777777" w:rsidR="00D65C43" w:rsidRPr="00583FE7" w:rsidRDefault="00D65C43" w:rsidP="00165681">
      <w:pPr>
        <w:pStyle w:val="a8"/>
        <w:jc w:val="both"/>
        <w:rPr>
          <w:lang w:val="en-US"/>
        </w:rPr>
      </w:pPr>
      <w:r>
        <w:rPr>
          <w:rStyle w:val="af"/>
        </w:rPr>
        <w:footnoteRef/>
      </w:r>
      <w:r w:rsidRPr="00165681">
        <w:rPr>
          <w:lang w:val="ru-RU"/>
        </w:rPr>
        <w:t xml:space="preserve"> Никитин М.В. Курс лингвистической семантики. СПб., 2007, Ярцева В.Н. Лингвистический энциклопедический словарь. </w:t>
      </w:r>
      <w:r>
        <w:t>М</w:t>
      </w:r>
      <w:r w:rsidRPr="00583FE7">
        <w:rPr>
          <w:lang w:val="en-US"/>
        </w:rPr>
        <w:t xml:space="preserve">., 1990, </w:t>
      </w:r>
      <w:r w:rsidRPr="00583FE7">
        <w:rPr>
          <w:rFonts w:hint="eastAsia"/>
          <w:lang w:val="en-US"/>
        </w:rPr>
        <w:t>Carter</w:t>
      </w:r>
      <w:r>
        <w:rPr>
          <w:lang w:val="en-US"/>
        </w:rPr>
        <w:t xml:space="preserve"> R.</w:t>
      </w:r>
      <w:r w:rsidRPr="00583FE7">
        <w:rPr>
          <w:rFonts w:hint="eastAsia"/>
          <w:lang w:val="en-US"/>
        </w:rPr>
        <w:t>, McCarthy</w:t>
      </w:r>
      <w:r>
        <w:rPr>
          <w:lang w:val="en-US"/>
        </w:rPr>
        <w:t xml:space="preserve"> M. Cambridge Grammar of English. A comprehensive Guide to Spoken and Written English Grammar and Usage. Cambridge,</w:t>
      </w:r>
      <w:r w:rsidRPr="00583FE7">
        <w:rPr>
          <w:rFonts w:hint="eastAsia"/>
          <w:lang w:val="en-US"/>
        </w:rPr>
        <w:t xml:space="preserve"> 2007</w:t>
      </w:r>
      <w:r>
        <w:rPr>
          <w:lang w:val="en-US"/>
        </w:rPr>
        <w:t>.</w:t>
      </w:r>
    </w:p>
  </w:footnote>
  <w:footnote w:id="67">
    <w:p w14:paraId="583ABAD5" w14:textId="77777777" w:rsidR="00D65C43" w:rsidRPr="00583FE7" w:rsidRDefault="00D65C43" w:rsidP="00165681">
      <w:pPr>
        <w:pStyle w:val="a8"/>
        <w:jc w:val="both"/>
      </w:pPr>
      <w:r>
        <w:rPr>
          <w:rStyle w:val="af"/>
        </w:rPr>
        <w:footnoteRef/>
      </w:r>
      <w:r w:rsidRPr="00583FE7">
        <w:rPr>
          <w:lang w:val="en-US"/>
        </w:rPr>
        <w:t xml:space="preserve"> </w:t>
      </w:r>
      <w:r w:rsidRPr="00583FE7">
        <w:rPr>
          <w:rFonts w:hint="eastAsia"/>
          <w:lang w:val="en-US"/>
        </w:rPr>
        <w:t>Carter</w:t>
      </w:r>
      <w:r>
        <w:rPr>
          <w:lang w:val="en-US"/>
        </w:rPr>
        <w:t xml:space="preserve"> R.</w:t>
      </w:r>
      <w:r w:rsidRPr="00583FE7">
        <w:rPr>
          <w:rFonts w:hint="eastAsia"/>
          <w:lang w:val="en-US"/>
        </w:rPr>
        <w:t>, McCarthy</w:t>
      </w:r>
      <w:r>
        <w:rPr>
          <w:lang w:val="en-US"/>
        </w:rPr>
        <w:t xml:space="preserve"> M. Cambridge Grammar of English. A comprehensive Guide to Spoken and Written English Grammar and Usage. Cambridge,</w:t>
      </w:r>
      <w:r w:rsidRPr="00583FE7">
        <w:rPr>
          <w:rFonts w:hint="eastAsia"/>
          <w:lang w:val="en-US"/>
        </w:rPr>
        <w:t xml:space="preserve"> 2007</w:t>
      </w:r>
      <w:r>
        <w:rPr>
          <w:lang w:val="en-US"/>
        </w:rPr>
        <w:t>.</w:t>
      </w:r>
      <w:r w:rsidRPr="00583FE7">
        <w:rPr>
          <w:lang w:val="en-US"/>
        </w:rPr>
        <w:t xml:space="preserve">, </w:t>
      </w:r>
      <w:r>
        <w:rPr>
          <w:lang w:val="en-US"/>
        </w:rPr>
        <w:t>Biber</w:t>
      </w:r>
      <w:r w:rsidRPr="00583FE7">
        <w:rPr>
          <w:lang w:val="en-US"/>
        </w:rPr>
        <w:t xml:space="preserve"> D., </w:t>
      </w:r>
      <w:r>
        <w:rPr>
          <w:lang w:val="en-US"/>
        </w:rPr>
        <w:t>Conrad</w:t>
      </w:r>
      <w:r w:rsidRPr="00583FE7">
        <w:rPr>
          <w:lang w:val="en-US"/>
        </w:rPr>
        <w:t xml:space="preserve"> </w:t>
      </w:r>
      <w:r>
        <w:rPr>
          <w:lang w:val="en-US"/>
        </w:rPr>
        <w:t>S</w:t>
      </w:r>
      <w:r w:rsidRPr="00583FE7">
        <w:rPr>
          <w:lang w:val="en-US"/>
        </w:rPr>
        <w:t xml:space="preserve">., </w:t>
      </w:r>
      <w:r>
        <w:rPr>
          <w:lang w:val="en-US"/>
        </w:rPr>
        <w:t>Leech</w:t>
      </w:r>
      <w:r w:rsidRPr="00583FE7">
        <w:rPr>
          <w:lang w:val="en-US"/>
        </w:rPr>
        <w:t xml:space="preserve"> </w:t>
      </w:r>
      <w:r>
        <w:rPr>
          <w:lang w:val="en-US"/>
        </w:rPr>
        <w:t>G</w:t>
      </w:r>
      <w:r w:rsidRPr="00583FE7">
        <w:rPr>
          <w:lang w:val="en-US"/>
        </w:rPr>
        <w:t>. Longman Student Grammar</w:t>
      </w:r>
      <w:r>
        <w:rPr>
          <w:lang w:val="en-US"/>
        </w:rPr>
        <w:t xml:space="preserve"> of Spoken and Written English. L</w:t>
      </w:r>
      <w:r w:rsidRPr="00165681">
        <w:rPr>
          <w:lang w:val="ru-RU"/>
        </w:rPr>
        <w:t xml:space="preserve">., 2003, Вейхман Г.А. Новое в грамматике современного английского языка. </w:t>
      </w:r>
      <w:r>
        <w:t>М.,</w:t>
      </w:r>
      <w:r w:rsidRPr="00583FE7">
        <w:t xml:space="preserve"> 2002</w:t>
      </w:r>
      <w:r>
        <w:t>.</w:t>
      </w:r>
    </w:p>
  </w:footnote>
  <w:footnote w:id="68">
    <w:p w14:paraId="6690AB9F" w14:textId="407FE5D1" w:rsidR="00D65C43" w:rsidRPr="001A2FBB" w:rsidRDefault="00D65C43" w:rsidP="00165681">
      <w:pPr>
        <w:pStyle w:val="a8"/>
        <w:rPr>
          <w:lang w:val="ru-RU"/>
        </w:rPr>
      </w:pPr>
      <w:r>
        <w:rPr>
          <w:rStyle w:val="af"/>
        </w:rPr>
        <w:footnoteRef/>
      </w:r>
      <w:r w:rsidRPr="003431B8">
        <w:rPr>
          <w:lang w:val="en-US"/>
        </w:rPr>
        <w:t xml:space="preserve"> Quirk R., Greenbaum S., Leech G., Svartvik J. A University of English / R. Quirk, S. Greenbaum, G. Le</w:t>
      </w:r>
      <w:r>
        <w:rPr>
          <w:lang w:val="en-US"/>
        </w:rPr>
        <w:t>ech, J. Svartvik. L</w:t>
      </w:r>
      <w:r w:rsidRPr="0023376B">
        <w:rPr>
          <w:lang w:val="ru-RU"/>
        </w:rPr>
        <w:t>., 1973</w:t>
      </w:r>
      <w:r>
        <w:rPr>
          <w:lang w:val="ru-RU"/>
        </w:rPr>
        <w:t>.</w:t>
      </w:r>
    </w:p>
  </w:footnote>
  <w:footnote w:id="69">
    <w:p w14:paraId="443AFFE4" w14:textId="29EDCB56" w:rsidR="00D65C43" w:rsidRPr="00634671" w:rsidRDefault="00D65C43" w:rsidP="008A6F28">
      <w:pPr>
        <w:pStyle w:val="a8"/>
        <w:jc w:val="both"/>
        <w:rPr>
          <w:lang w:val="ru-RU"/>
        </w:rPr>
      </w:pPr>
      <w:r>
        <w:rPr>
          <w:rStyle w:val="af"/>
        </w:rPr>
        <w:footnoteRef/>
      </w:r>
      <w:r w:rsidRPr="00634671">
        <w:rPr>
          <w:lang w:val="ru-RU"/>
        </w:rPr>
        <w:t xml:space="preserve"> Евтюхин В.Б. Наречия // Морфология современного русского языка. СПб. 2008.</w:t>
      </w:r>
      <w:r>
        <w:rPr>
          <w:lang w:val="ru-RU"/>
        </w:rPr>
        <w:t xml:space="preserve"> </w:t>
      </w:r>
      <w:r w:rsidRPr="003431B8">
        <w:rPr>
          <w:lang w:val="ru-RU"/>
        </w:rPr>
        <w:t xml:space="preserve">Шанский Н. М., Тихонов А. Н. Словообразование. </w:t>
      </w:r>
      <w:r w:rsidRPr="008A6F28">
        <w:rPr>
          <w:lang w:val="ru-RU"/>
        </w:rPr>
        <w:t>Морфология. М., 1987</w:t>
      </w:r>
      <w:r>
        <w:rPr>
          <w:lang w:val="ru-RU"/>
        </w:rPr>
        <w:t>.</w:t>
      </w:r>
    </w:p>
  </w:footnote>
  <w:footnote w:id="70">
    <w:p w14:paraId="65D0467D" w14:textId="1B964F39" w:rsidR="00D65C43" w:rsidRPr="00827E6C" w:rsidRDefault="00D65C43" w:rsidP="00165681">
      <w:pPr>
        <w:pStyle w:val="a8"/>
        <w:rPr>
          <w:lang w:val="ru-RU"/>
        </w:rPr>
      </w:pPr>
      <w:r>
        <w:rPr>
          <w:rStyle w:val="af"/>
        </w:rPr>
        <w:footnoteRef/>
      </w:r>
      <w:r w:rsidRPr="003431B8">
        <w:rPr>
          <w:lang w:val="ru-RU"/>
        </w:rPr>
        <w:t xml:space="preserve"> </w:t>
      </w:r>
      <w:r w:rsidRPr="00827E6C">
        <w:t>Rochelle</w:t>
      </w:r>
      <w:r w:rsidRPr="003431B8">
        <w:rPr>
          <w:lang w:val="ru-RU"/>
        </w:rPr>
        <w:t xml:space="preserve"> </w:t>
      </w:r>
      <w:r w:rsidRPr="00827E6C">
        <w:t>Lieber</w:t>
      </w:r>
      <w:r w:rsidRPr="003431B8">
        <w:rPr>
          <w:lang w:val="ru-RU"/>
        </w:rPr>
        <w:t xml:space="preserve">. </w:t>
      </w:r>
      <w:r w:rsidRPr="00827E6C">
        <w:t>Introducing</w:t>
      </w:r>
      <w:r w:rsidRPr="00BD00D3">
        <w:t xml:space="preserve"> </w:t>
      </w:r>
      <w:r w:rsidRPr="00827E6C">
        <w:t>Morphology</w:t>
      </w:r>
      <w:r w:rsidRPr="00BD00D3">
        <w:t xml:space="preserve">. </w:t>
      </w:r>
      <w:r>
        <w:rPr>
          <w:lang w:val="en-US"/>
        </w:rPr>
        <w:t>Cambridge</w:t>
      </w:r>
      <w:r w:rsidRPr="00BD00D3">
        <w:t xml:space="preserve"> </w:t>
      </w:r>
      <w:r>
        <w:rPr>
          <w:lang w:val="en-US"/>
        </w:rPr>
        <w:t>Univerity</w:t>
      </w:r>
      <w:r w:rsidRPr="00BD00D3">
        <w:t xml:space="preserve"> </w:t>
      </w:r>
      <w:r>
        <w:rPr>
          <w:lang w:val="en-US"/>
        </w:rPr>
        <w:t>Press</w:t>
      </w:r>
      <w:r w:rsidRPr="00BD00D3">
        <w:t xml:space="preserve">, 2016. </w:t>
      </w:r>
      <w:r w:rsidRPr="003431B8">
        <w:rPr>
          <w:lang w:val="ru-RU"/>
        </w:rPr>
        <w:t>С 78</w:t>
      </w:r>
      <w:r>
        <w:rPr>
          <w:lang w:val="ru-RU"/>
        </w:rPr>
        <w:t>.</w:t>
      </w:r>
    </w:p>
  </w:footnote>
  <w:footnote w:id="71">
    <w:p w14:paraId="1F4013E8" w14:textId="3C1C822F" w:rsidR="00D65C43" w:rsidRPr="00E75BCE" w:rsidRDefault="00D65C43" w:rsidP="00165681">
      <w:pPr>
        <w:pStyle w:val="a8"/>
        <w:rPr>
          <w:lang w:val="ru-RU"/>
        </w:rPr>
      </w:pPr>
      <w:r>
        <w:rPr>
          <w:rStyle w:val="af"/>
        </w:rPr>
        <w:footnoteRef/>
      </w:r>
      <w:r w:rsidRPr="003431B8">
        <w:rPr>
          <w:lang w:val="ru-RU"/>
        </w:rPr>
        <w:t xml:space="preserve"> </w:t>
      </w:r>
      <w:r>
        <w:rPr>
          <w:lang w:val="ru-RU"/>
        </w:rPr>
        <w:t>Макаров В. И.</w:t>
      </w:r>
      <w:r w:rsidRPr="003431B8">
        <w:rPr>
          <w:lang w:val="ru-RU"/>
        </w:rPr>
        <w:t xml:space="preserve"> Англо-рус</w:t>
      </w:r>
      <w:r>
        <w:rPr>
          <w:lang w:val="ru-RU"/>
        </w:rPr>
        <w:t xml:space="preserve">ский глоссарий. </w:t>
      </w:r>
      <w:r w:rsidRPr="00382B93">
        <w:rPr>
          <w:lang w:val="ru-RU"/>
        </w:rPr>
        <w:t>[</w:t>
      </w:r>
      <w:r>
        <w:rPr>
          <w:lang w:val="ru-RU"/>
        </w:rPr>
        <w:t>Э</w:t>
      </w:r>
      <w:r w:rsidRPr="003431B8">
        <w:rPr>
          <w:lang w:val="ru-RU"/>
        </w:rPr>
        <w:t>лектронный ресурс</w:t>
      </w:r>
      <w:r w:rsidRPr="00382B93">
        <w:rPr>
          <w:lang w:val="ru-RU"/>
        </w:rPr>
        <w:t xml:space="preserve">]. </w:t>
      </w:r>
      <w:r>
        <w:rPr>
          <w:lang w:val="en-US"/>
        </w:rPr>
        <w:t>URL</w:t>
      </w:r>
      <w:r w:rsidRPr="00382B93">
        <w:rPr>
          <w:lang w:val="ru-RU"/>
        </w:rPr>
        <w:t xml:space="preserve">: </w:t>
      </w:r>
      <w:r w:rsidRPr="00382B93">
        <w:t>http</w:t>
      </w:r>
      <w:r w:rsidRPr="00382B93">
        <w:rPr>
          <w:lang w:val="ru-RU"/>
        </w:rPr>
        <w:t>://</w:t>
      </w:r>
      <w:r w:rsidRPr="00382B93">
        <w:t>www</w:t>
      </w:r>
      <w:r w:rsidRPr="00382B93">
        <w:rPr>
          <w:lang w:val="ru-RU"/>
        </w:rPr>
        <w:t>.</w:t>
      </w:r>
      <w:r w:rsidRPr="00382B93">
        <w:t>multitran</w:t>
      </w:r>
      <w:r w:rsidRPr="00382B93">
        <w:rPr>
          <w:lang w:val="ru-RU"/>
        </w:rPr>
        <w:t>.</w:t>
      </w:r>
      <w:r w:rsidRPr="00382B93">
        <w:t>ru</w:t>
      </w:r>
      <w:r w:rsidRPr="00382B93">
        <w:rPr>
          <w:lang w:val="ru-RU"/>
        </w:rPr>
        <w:t>/ (</w:t>
      </w:r>
      <w:r>
        <w:rPr>
          <w:lang w:val="ru-RU"/>
        </w:rPr>
        <w:t>Дата обращения: 21.05.2017</w:t>
      </w:r>
      <w:r w:rsidRPr="00382B93">
        <w:rPr>
          <w:lang w:val="ru-RU"/>
        </w:rPr>
        <w:t>)</w:t>
      </w:r>
      <w:r>
        <w:rPr>
          <w:lang w:val="ru-RU"/>
        </w:rPr>
        <w:t>.</w:t>
      </w:r>
    </w:p>
  </w:footnote>
  <w:footnote w:id="72">
    <w:p w14:paraId="103F2BAF" w14:textId="0B72A275" w:rsidR="00D65C43" w:rsidRPr="00830B0B" w:rsidRDefault="00D65C43" w:rsidP="00267BC4">
      <w:pPr>
        <w:pStyle w:val="a8"/>
        <w:rPr>
          <w:lang w:val="ru-RU"/>
        </w:rPr>
      </w:pPr>
      <w:r>
        <w:rPr>
          <w:rStyle w:val="af"/>
        </w:rPr>
        <w:footnoteRef/>
      </w:r>
      <w:r w:rsidRPr="00267BC4">
        <w:rPr>
          <w:lang w:val="ru-RU"/>
        </w:rPr>
        <w:t xml:space="preserve"> </w:t>
      </w:r>
      <w:r>
        <w:rPr>
          <w:lang w:val="ru-RU"/>
        </w:rPr>
        <w:t>Русская корпусная грамматика</w:t>
      </w:r>
      <w:r w:rsidRPr="0015037C">
        <w:rPr>
          <w:lang w:val="ru-RU"/>
        </w:rPr>
        <w:t xml:space="preserve">. [Электронный ресурс]. </w:t>
      </w:r>
      <w:r w:rsidRPr="00754E98">
        <w:rPr>
          <w:lang w:val="en-US"/>
        </w:rPr>
        <w:t>URL</w:t>
      </w:r>
      <w:r w:rsidRPr="0015037C">
        <w:rPr>
          <w:lang w:val="ru-RU"/>
        </w:rPr>
        <w:t xml:space="preserve">: </w:t>
      </w:r>
      <w:r w:rsidRPr="00382B93">
        <w:t>http</w:t>
      </w:r>
      <w:r w:rsidRPr="00382B93">
        <w:rPr>
          <w:lang w:val="ru-RU"/>
        </w:rPr>
        <w:t>://</w:t>
      </w:r>
      <w:r w:rsidRPr="00382B93">
        <w:t>rusgram</w:t>
      </w:r>
      <w:r w:rsidRPr="00382B93">
        <w:rPr>
          <w:lang w:val="ru-RU"/>
        </w:rPr>
        <w:t>.</w:t>
      </w:r>
      <w:r w:rsidRPr="00382B93">
        <w:t>ru</w:t>
      </w:r>
      <w:r w:rsidRPr="00382B93">
        <w:rPr>
          <w:lang w:val="ru-RU"/>
        </w:rPr>
        <w:t>/</w:t>
      </w:r>
      <w:r w:rsidRPr="0015037C">
        <w:rPr>
          <w:lang w:val="ru-RU"/>
        </w:rPr>
        <w:t xml:space="preserve">. </w:t>
      </w:r>
      <w:r w:rsidRPr="00382B93">
        <w:rPr>
          <w:lang w:val="ru-RU"/>
        </w:rPr>
        <w:t>(дата обращ</w:t>
      </w:r>
      <w:r>
        <w:rPr>
          <w:lang w:val="ru-RU"/>
        </w:rPr>
        <w:t>ения 21.05.2017</w:t>
      </w:r>
      <w:r w:rsidRPr="00382B93">
        <w:rPr>
          <w:lang w:val="ru-RU"/>
        </w:rPr>
        <w:t>)</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001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3B44BFA"/>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BE601324"/>
    <w:name w:val="WW8Num6"/>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A9A5B08"/>
    <w:multiLevelType w:val="hybridMultilevel"/>
    <w:tmpl w:val="3E887936"/>
    <w:lvl w:ilvl="0" w:tplc="A2728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D4429B9"/>
    <w:multiLevelType w:val="hybridMultilevel"/>
    <w:tmpl w:val="30C6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76B24"/>
    <w:multiLevelType w:val="multilevel"/>
    <w:tmpl w:val="1D78E042"/>
    <w:lvl w:ilvl="0">
      <w:start w:val="1"/>
      <w:numFmt w:val="decimal"/>
      <w:lvlText w:val="%1."/>
      <w:lvlJc w:val="left"/>
      <w:pPr>
        <w:ind w:left="640" w:hanging="640"/>
      </w:pPr>
      <w:rPr>
        <w:rFonts w:eastAsia="MS Mincho" w:hint="default"/>
      </w:rPr>
    </w:lvl>
    <w:lvl w:ilvl="1">
      <w:start w:val="3"/>
      <w:numFmt w:val="decimal"/>
      <w:lvlText w:val="%1.%2."/>
      <w:lvlJc w:val="left"/>
      <w:pPr>
        <w:ind w:left="1080" w:hanging="72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2160" w:hanging="108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3240" w:hanging="1440"/>
      </w:pPr>
      <w:rPr>
        <w:rFonts w:eastAsia="MS Mincho" w:hint="default"/>
      </w:rPr>
    </w:lvl>
    <w:lvl w:ilvl="6">
      <w:start w:val="1"/>
      <w:numFmt w:val="decimal"/>
      <w:lvlText w:val="%1.%2.%3.%4.%5.%6.%7."/>
      <w:lvlJc w:val="left"/>
      <w:pPr>
        <w:ind w:left="3960" w:hanging="1800"/>
      </w:pPr>
      <w:rPr>
        <w:rFonts w:eastAsia="MS Mincho" w:hint="default"/>
      </w:rPr>
    </w:lvl>
    <w:lvl w:ilvl="7">
      <w:start w:val="1"/>
      <w:numFmt w:val="decimal"/>
      <w:lvlText w:val="%1.%2.%3.%4.%5.%6.%7.%8."/>
      <w:lvlJc w:val="left"/>
      <w:pPr>
        <w:ind w:left="4320" w:hanging="1800"/>
      </w:pPr>
      <w:rPr>
        <w:rFonts w:eastAsia="MS Mincho" w:hint="default"/>
      </w:rPr>
    </w:lvl>
    <w:lvl w:ilvl="8">
      <w:start w:val="1"/>
      <w:numFmt w:val="decimal"/>
      <w:lvlText w:val="%1.%2.%3.%4.%5.%6.%7.%8.%9."/>
      <w:lvlJc w:val="left"/>
      <w:pPr>
        <w:ind w:left="5040" w:hanging="2160"/>
      </w:pPr>
      <w:rPr>
        <w:rFonts w:eastAsia="MS Mincho" w:hint="default"/>
      </w:rPr>
    </w:lvl>
  </w:abstractNum>
  <w:abstractNum w:abstractNumId="6" w15:restartNumberingAfterBreak="0">
    <w:nsid w:val="17A6653C"/>
    <w:multiLevelType w:val="hybridMultilevel"/>
    <w:tmpl w:val="4F586D96"/>
    <w:lvl w:ilvl="0" w:tplc="B59A870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C5695"/>
    <w:multiLevelType w:val="hybridMultilevel"/>
    <w:tmpl w:val="4EF6A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DE019A"/>
    <w:multiLevelType w:val="multilevel"/>
    <w:tmpl w:val="E6701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8D6D27"/>
    <w:multiLevelType w:val="multilevel"/>
    <w:tmpl w:val="9E08358E"/>
    <w:lvl w:ilvl="0">
      <w:start w:val="1"/>
      <w:numFmt w:val="decimal"/>
      <w:lvlText w:val="%1"/>
      <w:lvlJc w:val="left"/>
      <w:pPr>
        <w:ind w:left="560" w:hanging="560"/>
      </w:pPr>
      <w:rPr>
        <w:rFonts w:eastAsia="MS Mincho" w:hint="default"/>
      </w:rPr>
    </w:lvl>
    <w:lvl w:ilvl="1">
      <w:start w:val="3"/>
      <w:numFmt w:val="decimal"/>
      <w:lvlText w:val="%1.%2"/>
      <w:lvlJc w:val="left"/>
      <w:pPr>
        <w:ind w:left="560" w:hanging="5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0" w15:restartNumberingAfterBreak="0">
    <w:nsid w:val="3DC72C0E"/>
    <w:multiLevelType w:val="hybridMultilevel"/>
    <w:tmpl w:val="A56247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544AF2"/>
    <w:multiLevelType w:val="hybridMultilevel"/>
    <w:tmpl w:val="B2341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F56D5"/>
    <w:multiLevelType w:val="hybridMultilevel"/>
    <w:tmpl w:val="CBFACD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5C4401B"/>
    <w:multiLevelType w:val="hybridMultilevel"/>
    <w:tmpl w:val="00BC9BD2"/>
    <w:lvl w:ilvl="0" w:tplc="283A95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D32BCC"/>
    <w:multiLevelType w:val="hybridMultilevel"/>
    <w:tmpl w:val="8FFE6B9C"/>
    <w:lvl w:ilvl="0" w:tplc="283A9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742519"/>
    <w:multiLevelType w:val="hybridMultilevel"/>
    <w:tmpl w:val="30720482"/>
    <w:lvl w:ilvl="0" w:tplc="F12CE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427A88"/>
    <w:multiLevelType w:val="hybridMultilevel"/>
    <w:tmpl w:val="2D78BF9A"/>
    <w:lvl w:ilvl="0" w:tplc="2CAE71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F2011F"/>
    <w:multiLevelType w:val="multilevel"/>
    <w:tmpl w:val="0C7AF3C2"/>
    <w:lvl w:ilvl="0">
      <w:start w:val="1"/>
      <w:numFmt w:val="decimal"/>
      <w:lvlText w:val="%1."/>
      <w:lvlJc w:val="left"/>
      <w:pPr>
        <w:ind w:left="720" w:hanging="360"/>
      </w:pPr>
    </w:lvl>
    <w:lvl w:ilvl="1">
      <w:start w:val="4"/>
      <w:numFmt w:val="decimal"/>
      <w:isLgl/>
      <w:lvlText w:val="%1.%2"/>
      <w:lvlJc w:val="left"/>
      <w:pPr>
        <w:ind w:left="1080" w:hanging="360"/>
      </w:pPr>
      <w:rPr>
        <w:rFonts w:eastAsia="MS Mincho" w:hint="default"/>
      </w:rPr>
    </w:lvl>
    <w:lvl w:ilvl="2">
      <w:start w:val="1"/>
      <w:numFmt w:val="decimal"/>
      <w:isLgl/>
      <w:lvlText w:val="%1.%2.%3"/>
      <w:lvlJc w:val="left"/>
      <w:pPr>
        <w:ind w:left="1800" w:hanging="720"/>
      </w:pPr>
      <w:rPr>
        <w:rFonts w:eastAsia="MS Mincho" w:hint="default"/>
      </w:rPr>
    </w:lvl>
    <w:lvl w:ilvl="3">
      <w:start w:val="1"/>
      <w:numFmt w:val="decimal"/>
      <w:isLgl/>
      <w:lvlText w:val="%1.%2.%3.%4"/>
      <w:lvlJc w:val="left"/>
      <w:pPr>
        <w:ind w:left="2520" w:hanging="1080"/>
      </w:pPr>
      <w:rPr>
        <w:rFonts w:eastAsia="MS Mincho" w:hint="default"/>
      </w:rPr>
    </w:lvl>
    <w:lvl w:ilvl="4">
      <w:start w:val="1"/>
      <w:numFmt w:val="decimal"/>
      <w:isLgl/>
      <w:lvlText w:val="%1.%2.%3.%4.%5"/>
      <w:lvlJc w:val="left"/>
      <w:pPr>
        <w:ind w:left="2880" w:hanging="1080"/>
      </w:pPr>
      <w:rPr>
        <w:rFonts w:eastAsia="MS Mincho" w:hint="default"/>
      </w:rPr>
    </w:lvl>
    <w:lvl w:ilvl="5">
      <w:start w:val="1"/>
      <w:numFmt w:val="decimal"/>
      <w:isLgl/>
      <w:lvlText w:val="%1.%2.%3.%4.%5.%6"/>
      <w:lvlJc w:val="left"/>
      <w:pPr>
        <w:ind w:left="3600" w:hanging="1440"/>
      </w:pPr>
      <w:rPr>
        <w:rFonts w:eastAsia="MS Mincho" w:hint="default"/>
      </w:rPr>
    </w:lvl>
    <w:lvl w:ilvl="6">
      <w:start w:val="1"/>
      <w:numFmt w:val="decimal"/>
      <w:isLgl/>
      <w:lvlText w:val="%1.%2.%3.%4.%5.%6.%7"/>
      <w:lvlJc w:val="left"/>
      <w:pPr>
        <w:ind w:left="3960" w:hanging="1440"/>
      </w:pPr>
      <w:rPr>
        <w:rFonts w:eastAsia="MS Mincho" w:hint="default"/>
      </w:rPr>
    </w:lvl>
    <w:lvl w:ilvl="7">
      <w:start w:val="1"/>
      <w:numFmt w:val="decimal"/>
      <w:isLgl/>
      <w:lvlText w:val="%1.%2.%3.%4.%5.%6.%7.%8"/>
      <w:lvlJc w:val="left"/>
      <w:pPr>
        <w:ind w:left="4680" w:hanging="1800"/>
      </w:pPr>
      <w:rPr>
        <w:rFonts w:eastAsia="MS Mincho" w:hint="default"/>
      </w:rPr>
    </w:lvl>
    <w:lvl w:ilvl="8">
      <w:start w:val="1"/>
      <w:numFmt w:val="decimal"/>
      <w:isLgl/>
      <w:lvlText w:val="%1.%2.%3.%4.%5.%6.%7.%8.%9"/>
      <w:lvlJc w:val="left"/>
      <w:pPr>
        <w:ind w:left="5400" w:hanging="2160"/>
      </w:pPr>
      <w:rPr>
        <w:rFonts w:eastAsia="MS Mincho" w:hint="default"/>
      </w:rPr>
    </w:lvl>
  </w:abstractNum>
  <w:abstractNum w:abstractNumId="18" w15:restartNumberingAfterBreak="0">
    <w:nsid w:val="5A720403"/>
    <w:multiLevelType w:val="hybridMultilevel"/>
    <w:tmpl w:val="9030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E1409"/>
    <w:multiLevelType w:val="hybridMultilevel"/>
    <w:tmpl w:val="74766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35673E"/>
    <w:multiLevelType w:val="hybridMultilevel"/>
    <w:tmpl w:val="13982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CD6AA1"/>
    <w:multiLevelType w:val="hybridMultilevel"/>
    <w:tmpl w:val="E2325B3C"/>
    <w:lvl w:ilvl="0" w:tplc="A272811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1401F2"/>
    <w:multiLevelType w:val="hybridMultilevel"/>
    <w:tmpl w:val="A2F41DB4"/>
    <w:lvl w:ilvl="0" w:tplc="A272811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2A5138"/>
    <w:multiLevelType w:val="hybridMultilevel"/>
    <w:tmpl w:val="42B2F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77185C"/>
    <w:multiLevelType w:val="hybridMultilevel"/>
    <w:tmpl w:val="5BA8B0A0"/>
    <w:lvl w:ilvl="0" w:tplc="2CAE71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7071D6C"/>
    <w:multiLevelType w:val="multilevel"/>
    <w:tmpl w:val="0C7AF3C2"/>
    <w:lvl w:ilvl="0">
      <w:start w:val="1"/>
      <w:numFmt w:val="decimal"/>
      <w:lvlText w:val="%1."/>
      <w:lvlJc w:val="left"/>
      <w:pPr>
        <w:ind w:left="720" w:hanging="360"/>
      </w:pPr>
    </w:lvl>
    <w:lvl w:ilvl="1">
      <w:start w:val="4"/>
      <w:numFmt w:val="decimal"/>
      <w:isLgl/>
      <w:lvlText w:val="%1.%2"/>
      <w:lvlJc w:val="left"/>
      <w:pPr>
        <w:ind w:left="1080" w:hanging="360"/>
      </w:pPr>
      <w:rPr>
        <w:rFonts w:eastAsia="MS Mincho" w:hint="default"/>
      </w:rPr>
    </w:lvl>
    <w:lvl w:ilvl="2">
      <w:start w:val="1"/>
      <w:numFmt w:val="decimal"/>
      <w:isLgl/>
      <w:lvlText w:val="%1.%2.%3"/>
      <w:lvlJc w:val="left"/>
      <w:pPr>
        <w:ind w:left="1800" w:hanging="720"/>
      </w:pPr>
      <w:rPr>
        <w:rFonts w:eastAsia="MS Mincho" w:hint="default"/>
      </w:rPr>
    </w:lvl>
    <w:lvl w:ilvl="3">
      <w:start w:val="1"/>
      <w:numFmt w:val="decimal"/>
      <w:isLgl/>
      <w:lvlText w:val="%1.%2.%3.%4"/>
      <w:lvlJc w:val="left"/>
      <w:pPr>
        <w:ind w:left="2520" w:hanging="1080"/>
      </w:pPr>
      <w:rPr>
        <w:rFonts w:eastAsia="MS Mincho" w:hint="default"/>
      </w:rPr>
    </w:lvl>
    <w:lvl w:ilvl="4">
      <w:start w:val="1"/>
      <w:numFmt w:val="decimal"/>
      <w:isLgl/>
      <w:lvlText w:val="%1.%2.%3.%4.%5"/>
      <w:lvlJc w:val="left"/>
      <w:pPr>
        <w:ind w:left="2880" w:hanging="1080"/>
      </w:pPr>
      <w:rPr>
        <w:rFonts w:eastAsia="MS Mincho" w:hint="default"/>
      </w:rPr>
    </w:lvl>
    <w:lvl w:ilvl="5">
      <w:start w:val="1"/>
      <w:numFmt w:val="decimal"/>
      <w:isLgl/>
      <w:lvlText w:val="%1.%2.%3.%4.%5.%6"/>
      <w:lvlJc w:val="left"/>
      <w:pPr>
        <w:ind w:left="3600" w:hanging="1440"/>
      </w:pPr>
      <w:rPr>
        <w:rFonts w:eastAsia="MS Mincho" w:hint="default"/>
      </w:rPr>
    </w:lvl>
    <w:lvl w:ilvl="6">
      <w:start w:val="1"/>
      <w:numFmt w:val="decimal"/>
      <w:isLgl/>
      <w:lvlText w:val="%1.%2.%3.%4.%5.%6.%7"/>
      <w:lvlJc w:val="left"/>
      <w:pPr>
        <w:ind w:left="3960" w:hanging="1440"/>
      </w:pPr>
      <w:rPr>
        <w:rFonts w:eastAsia="MS Mincho" w:hint="default"/>
      </w:rPr>
    </w:lvl>
    <w:lvl w:ilvl="7">
      <w:start w:val="1"/>
      <w:numFmt w:val="decimal"/>
      <w:isLgl/>
      <w:lvlText w:val="%1.%2.%3.%4.%5.%6.%7.%8"/>
      <w:lvlJc w:val="left"/>
      <w:pPr>
        <w:ind w:left="4680" w:hanging="1800"/>
      </w:pPr>
      <w:rPr>
        <w:rFonts w:eastAsia="MS Mincho" w:hint="default"/>
      </w:rPr>
    </w:lvl>
    <w:lvl w:ilvl="8">
      <w:start w:val="1"/>
      <w:numFmt w:val="decimal"/>
      <w:isLgl/>
      <w:lvlText w:val="%1.%2.%3.%4.%5.%6.%7.%8.%9"/>
      <w:lvlJc w:val="left"/>
      <w:pPr>
        <w:ind w:left="5400" w:hanging="2160"/>
      </w:pPr>
      <w:rPr>
        <w:rFonts w:eastAsia="MS Mincho" w:hint="default"/>
      </w:rPr>
    </w:lvl>
  </w:abstractNum>
  <w:abstractNum w:abstractNumId="26" w15:restartNumberingAfterBreak="0">
    <w:nsid w:val="78907ED8"/>
    <w:multiLevelType w:val="hybridMultilevel"/>
    <w:tmpl w:val="3E90A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8336C9"/>
    <w:multiLevelType w:val="hybridMultilevel"/>
    <w:tmpl w:val="E6B8D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AF2B25"/>
    <w:multiLevelType w:val="hybridMultilevel"/>
    <w:tmpl w:val="DC788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81D21"/>
    <w:multiLevelType w:val="hybridMultilevel"/>
    <w:tmpl w:val="172E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24"/>
  </w:num>
  <w:num w:numId="5">
    <w:abstractNumId w:val="2"/>
  </w:num>
  <w:num w:numId="6">
    <w:abstractNumId w:val="25"/>
  </w:num>
  <w:num w:numId="7">
    <w:abstractNumId w:val="28"/>
  </w:num>
  <w:num w:numId="8">
    <w:abstractNumId w:val="11"/>
  </w:num>
  <w:num w:numId="9">
    <w:abstractNumId w:val="9"/>
  </w:num>
  <w:num w:numId="10">
    <w:abstractNumId w:val="5"/>
  </w:num>
  <w:num w:numId="11">
    <w:abstractNumId w:val="17"/>
  </w:num>
  <w:num w:numId="12">
    <w:abstractNumId w:val="20"/>
  </w:num>
  <w:num w:numId="13">
    <w:abstractNumId w:val="12"/>
  </w:num>
  <w:num w:numId="14">
    <w:abstractNumId w:val="26"/>
  </w:num>
  <w:num w:numId="15">
    <w:abstractNumId w:val="7"/>
  </w:num>
  <w:num w:numId="16">
    <w:abstractNumId w:val="0"/>
  </w:num>
  <w:num w:numId="17">
    <w:abstractNumId w:val="6"/>
  </w:num>
  <w:num w:numId="18">
    <w:abstractNumId w:val="15"/>
  </w:num>
  <w:num w:numId="19">
    <w:abstractNumId w:val="23"/>
  </w:num>
  <w:num w:numId="20">
    <w:abstractNumId w:val="4"/>
  </w:num>
  <w:num w:numId="21">
    <w:abstractNumId w:val="3"/>
  </w:num>
  <w:num w:numId="22">
    <w:abstractNumId w:val="22"/>
  </w:num>
  <w:num w:numId="23">
    <w:abstractNumId w:val="21"/>
  </w:num>
  <w:num w:numId="24">
    <w:abstractNumId w:val="14"/>
  </w:num>
  <w:num w:numId="25">
    <w:abstractNumId w:val="13"/>
  </w:num>
  <w:num w:numId="26">
    <w:abstractNumId w:val="18"/>
  </w:num>
  <w:num w:numId="27">
    <w:abstractNumId w:val="10"/>
  </w:num>
  <w:num w:numId="28">
    <w:abstractNumId w:val="19"/>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0E"/>
    <w:rsid w:val="000009A3"/>
    <w:rsid w:val="00003F47"/>
    <w:rsid w:val="0002010B"/>
    <w:rsid w:val="00020B00"/>
    <w:rsid w:val="000224F9"/>
    <w:rsid w:val="000249E3"/>
    <w:rsid w:val="00031894"/>
    <w:rsid w:val="00045B72"/>
    <w:rsid w:val="000666C4"/>
    <w:rsid w:val="000741A7"/>
    <w:rsid w:val="00074680"/>
    <w:rsid w:val="00077320"/>
    <w:rsid w:val="0007793D"/>
    <w:rsid w:val="00082D4C"/>
    <w:rsid w:val="000866F0"/>
    <w:rsid w:val="00086BD1"/>
    <w:rsid w:val="000922BD"/>
    <w:rsid w:val="000B40C7"/>
    <w:rsid w:val="000C5EE1"/>
    <w:rsid w:val="000D06E9"/>
    <w:rsid w:val="000E4188"/>
    <w:rsid w:val="000F39CF"/>
    <w:rsid w:val="000F3E94"/>
    <w:rsid w:val="00102605"/>
    <w:rsid w:val="00102B42"/>
    <w:rsid w:val="00106E5E"/>
    <w:rsid w:val="00110E6C"/>
    <w:rsid w:val="00111B84"/>
    <w:rsid w:val="00112FDD"/>
    <w:rsid w:val="00113B8A"/>
    <w:rsid w:val="00117D27"/>
    <w:rsid w:val="00120368"/>
    <w:rsid w:val="00120DD9"/>
    <w:rsid w:val="00122287"/>
    <w:rsid w:val="00125B9F"/>
    <w:rsid w:val="0013178F"/>
    <w:rsid w:val="00137DB6"/>
    <w:rsid w:val="00160462"/>
    <w:rsid w:val="00160B64"/>
    <w:rsid w:val="00161E55"/>
    <w:rsid w:val="00165681"/>
    <w:rsid w:val="00170D25"/>
    <w:rsid w:val="0017216E"/>
    <w:rsid w:val="001751E6"/>
    <w:rsid w:val="001801B4"/>
    <w:rsid w:val="00192FE9"/>
    <w:rsid w:val="001A2FBB"/>
    <w:rsid w:val="001A5A45"/>
    <w:rsid w:val="001B4C7B"/>
    <w:rsid w:val="001D096E"/>
    <w:rsid w:val="001D13F4"/>
    <w:rsid w:val="001D1BAE"/>
    <w:rsid w:val="001D413C"/>
    <w:rsid w:val="001D48A5"/>
    <w:rsid w:val="001D4916"/>
    <w:rsid w:val="001D7BB1"/>
    <w:rsid w:val="001E0E18"/>
    <w:rsid w:val="001E249C"/>
    <w:rsid w:val="001E3415"/>
    <w:rsid w:val="001F0B80"/>
    <w:rsid w:val="00213111"/>
    <w:rsid w:val="0021618C"/>
    <w:rsid w:val="00216705"/>
    <w:rsid w:val="00221001"/>
    <w:rsid w:val="002231F8"/>
    <w:rsid w:val="00225CE6"/>
    <w:rsid w:val="00226055"/>
    <w:rsid w:val="00227905"/>
    <w:rsid w:val="00231195"/>
    <w:rsid w:val="00246EF2"/>
    <w:rsid w:val="00251527"/>
    <w:rsid w:val="00256042"/>
    <w:rsid w:val="00263E1A"/>
    <w:rsid w:val="0026424B"/>
    <w:rsid w:val="00267BC4"/>
    <w:rsid w:val="0029211D"/>
    <w:rsid w:val="002961A8"/>
    <w:rsid w:val="00297CC0"/>
    <w:rsid w:val="002A2F29"/>
    <w:rsid w:val="002A4207"/>
    <w:rsid w:val="002A4536"/>
    <w:rsid w:val="002A4542"/>
    <w:rsid w:val="002A7BB1"/>
    <w:rsid w:val="002B3FE2"/>
    <w:rsid w:val="002B504B"/>
    <w:rsid w:val="002B5FAA"/>
    <w:rsid w:val="002C1883"/>
    <w:rsid w:val="002C5F8D"/>
    <w:rsid w:val="002D26E5"/>
    <w:rsid w:val="002D45C1"/>
    <w:rsid w:val="002D5746"/>
    <w:rsid w:val="002E5BD4"/>
    <w:rsid w:val="002F36D0"/>
    <w:rsid w:val="00311BD9"/>
    <w:rsid w:val="00312A8A"/>
    <w:rsid w:val="003214C6"/>
    <w:rsid w:val="00324B64"/>
    <w:rsid w:val="003431B8"/>
    <w:rsid w:val="00352B3B"/>
    <w:rsid w:val="00357543"/>
    <w:rsid w:val="003661C1"/>
    <w:rsid w:val="00366907"/>
    <w:rsid w:val="0038058A"/>
    <w:rsid w:val="00381010"/>
    <w:rsid w:val="00386038"/>
    <w:rsid w:val="00386F28"/>
    <w:rsid w:val="00393FC9"/>
    <w:rsid w:val="003A71F4"/>
    <w:rsid w:val="003C2E8F"/>
    <w:rsid w:val="003D06B9"/>
    <w:rsid w:val="003D3C84"/>
    <w:rsid w:val="003D440D"/>
    <w:rsid w:val="003E1AC2"/>
    <w:rsid w:val="003E2973"/>
    <w:rsid w:val="003E37BE"/>
    <w:rsid w:val="003F2BE5"/>
    <w:rsid w:val="003F47FB"/>
    <w:rsid w:val="003F4A19"/>
    <w:rsid w:val="003F7BE5"/>
    <w:rsid w:val="00412730"/>
    <w:rsid w:val="00414E55"/>
    <w:rsid w:val="00435116"/>
    <w:rsid w:val="004416EC"/>
    <w:rsid w:val="0044258C"/>
    <w:rsid w:val="0044363C"/>
    <w:rsid w:val="00444515"/>
    <w:rsid w:val="004451A9"/>
    <w:rsid w:val="0045072E"/>
    <w:rsid w:val="00455518"/>
    <w:rsid w:val="004579BA"/>
    <w:rsid w:val="00461D18"/>
    <w:rsid w:val="0046677A"/>
    <w:rsid w:val="00466D94"/>
    <w:rsid w:val="00470DA0"/>
    <w:rsid w:val="00480A3B"/>
    <w:rsid w:val="004861F9"/>
    <w:rsid w:val="0048656C"/>
    <w:rsid w:val="00491D44"/>
    <w:rsid w:val="00494207"/>
    <w:rsid w:val="004A117C"/>
    <w:rsid w:val="004A47DF"/>
    <w:rsid w:val="004A4D50"/>
    <w:rsid w:val="004A7736"/>
    <w:rsid w:val="004B3BB0"/>
    <w:rsid w:val="004B6723"/>
    <w:rsid w:val="004C158C"/>
    <w:rsid w:val="004C1BD2"/>
    <w:rsid w:val="004C318E"/>
    <w:rsid w:val="004D462F"/>
    <w:rsid w:val="004E2DDB"/>
    <w:rsid w:val="004F089A"/>
    <w:rsid w:val="004F4C4B"/>
    <w:rsid w:val="004F641F"/>
    <w:rsid w:val="004F7267"/>
    <w:rsid w:val="004F77D5"/>
    <w:rsid w:val="0050201B"/>
    <w:rsid w:val="00506E8A"/>
    <w:rsid w:val="00512636"/>
    <w:rsid w:val="00553EED"/>
    <w:rsid w:val="00562EE7"/>
    <w:rsid w:val="005763B4"/>
    <w:rsid w:val="00576FF9"/>
    <w:rsid w:val="00584759"/>
    <w:rsid w:val="00585459"/>
    <w:rsid w:val="00587737"/>
    <w:rsid w:val="00592286"/>
    <w:rsid w:val="0059290D"/>
    <w:rsid w:val="00595F88"/>
    <w:rsid w:val="005975BA"/>
    <w:rsid w:val="005A00C5"/>
    <w:rsid w:val="005A286B"/>
    <w:rsid w:val="005A66C7"/>
    <w:rsid w:val="005A6721"/>
    <w:rsid w:val="005A7A46"/>
    <w:rsid w:val="005B421C"/>
    <w:rsid w:val="005B6159"/>
    <w:rsid w:val="005C3241"/>
    <w:rsid w:val="005D1701"/>
    <w:rsid w:val="005D7588"/>
    <w:rsid w:val="005E33A5"/>
    <w:rsid w:val="005E5D40"/>
    <w:rsid w:val="005E6DA7"/>
    <w:rsid w:val="005F39F8"/>
    <w:rsid w:val="00600291"/>
    <w:rsid w:val="00606BC1"/>
    <w:rsid w:val="00607394"/>
    <w:rsid w:val="00612236"/>
    <w:rsid w:val="006153E1"/>
    <w:rsid w:val="00626F87"/>
    <w:rsid w:val="0063152C"/>
    <w:rsid w:val="00633611"/>
    <w:rsid w:val="00634671"/>
    <w:rsid w:val="006435CA"/>
    <w:rsid w:val="006460A5"/>
    <w:rsid w:val="00647778"/>
    <w:rsid w:val="00650D5D"/>
    <w:rsid w:val="00650FE0"/>
    <w:rsid w:val="00652161"/>
    <w:rsid w:val="00652D5F"/>
    <w:rsid w:val="00653E0A"/>
    <w:rsid w:val="00674F96"/>
    <w:rsid w:val="006807C7"/>
    <w:rsid w:val="00685800"/>
    <w:rsid w:val="00686AF0"/>
    <w:rsid w:val="00694DB2"/>
    <w:rsid w:val="0069569C"/>
    <w:rsid w:val="0069745A"/>
    <w:rsid w:val="006A70C1"/>
    <w:rsid w:val="006B1A76"/>
    <w:rsid w:val="006B2D16"/>
    <w:rsid w:val="006B387C"/>
    <w:rsid w:val="006B55EC"/>
    <w:rsid w:val="006C06A6"/>
    <w:rsid w:val="006C5CD7"/>
    <w:rsid w:val="006D0D01"/>
    <w:rsid w:val="006D3889"/>
    <w:rsid w:val="006D5129"/>
    <w:rsid w:val="006D5669"/>
    <w:rsid w:val="006D57E8"/>
    <w:rsid w:val="006D5BE4"/>
    <w:rsid w:val="006D5C01"/>
    <w:rsid w:val="006D5DA7"/>
    <w:rsid w:val="006D6AF6"/>
    <w:rsid w:val="006D77FA"/>
    <w:rsid w:val="006E0449"/>
    <w:rsid w:val="006E0DAE"/>
    <w:rsid w:val="006E2B62"/>
    <w:rsid w:val="006E388F"/>
    <w:rsid w:val="006E5260"/>
    <w:rsid w:val="00701B58"/>
    <w:rsid w:val="00710435"/>
    <w:rsid w:val="007141F4"/>
    <w:rsid w:val="00720F44"/>
    <w:rsid w:val="00721B98"/>
    <w:rsid w:val="0072709D"/>
    <w:rsid w:val="007310C3"/>
    <w:rsid w:val="00734A82"/>
    <w:rsid w:val="0073786B"/>
    <w:rsid w:val="0074026E"/>
    <w:rsid w:val="00740589"/>
    <w:rsid w:val="00740BF4"/>
    <w:rsid w:val="00744E23"/>
    <w:rsid w:val="00753167"/>
    <w:rsid w:val="00760DEA"/>
    <w:rsid w:val="00760F83"/>
    <w:rsid w:val="00767331"/>
    <w:rsid w:val="00772CF5"/>
    <w:rsid w:val="0077513E"/>
    <w:rsid w:val="00775305"/>
    <w:rsid w:val="0077779C"/>
    <w:rsid w:val="007778AB"/>
    <w:rsid w:val="00783DE9"/>
    <w:rsid w:val="007939EC"/>
    <w:rsid w:val="00797FC8"/>
    <w:rsid w:val="007A3C17"/>
    <w:rsid w:val="007B13E5"/>
    <w:rsid w:val="007B2DAE"/>
    <w:rsid w:val="007D0A12"/>
    <w:rsid w:val="007D25A7"/>
    <w:rsid w:val="007D2C1E"/>
    <w:rsid w:val="007E2110"/>
    <w:rsid w:val="007E278B"/>
    <w:rsid w:val="007E523C"/>
    <w:rsid w:val="007F52E8"/>
    <w:rsid w:val="00806601"/>
    <w:rsid w:val="00815417"/>
    <w:rsid w:val="0081611D"/>
    <w:rsid w:val="00816FF3"/>
    <w:rsid w:val="00826714"/>
    <w:rsid w:val="00827E6C"/>
    <w:rsid w:val="00830B0B"/>
    <w:rsid w:val="00830CC8"/>
    <w:rsid w:val="0084411D"/>
    <w:rsid w:val="00844D5B"/>
    <w:rsid w:val="008540D0"/>
    <w:rsid w:val="00871C3D"/>
    <w:rsid w:val="008803DC"/>
    <w:rsid w:val="00884DAB"/>
    <w:rsid w:val="00892938"/>
    <w:rsid w:val="00892FB6"/>
    <w:rsid w:val="00894DFD"/>
    <w:rsid w:val="00896168"/>
    <w:rsid w:val="008A2548"/>
    <w:rsid w:val="008A4838"/>
    <w:rsid w:val="008A53D7"/>
    <w:rsid w:val="008A6F28"/>
    <w:rsid w:val="008B4F91"/>
    <w:rsid w:val="008C05DD"/>
    <w:rsid w:val="008C12C7"/>
    <w:rsid w:val="008C3F00"/>
    <w:rsid w:val="008D1B40"/>
    <w:rsid w:val="008D203D"/>
    <w:rsid w:val="008D23E7"/>
    <w:rsid w:val="008D2834"/>
    <w:rsid w:val="008E25A9"/>
    <w:rsid w:val="008E394C"/>
    <w:rsid w:val="008E7645"/>
    <w:rsid w:val="008F1975"/>
    <w:rsid w:val="008F31D8"/>
    <w:rsid w:val="008F3F3F"/>
    <w:rsid w:val="008F5C96"/>
    <w:rsid w:val="00917FB4"/>
    <w:rsid w:val="0092202E"/>
    <w:rsid w:val="009263CE"/>
    <w:rsid w:val="00936D86"/>
    <w:rsid w:val="0094108F"/>
    <w:rsid w:val="009465BF"/>
    <w:rsid w:val="009524EF"/>
    <w:rsid w:val="0096370E"/>
    <w:rsid w:val="00991B67"/>
    <w:rsid w:val="00992BD9"/>
    <w:rsid w:val="00992BEB"/>
    <w:rsid w:val="0099521D"/>
    <w:rsid w:val="009A36FA"/>
    <w:rsid w:val="009A3CE4"/>
    <w:rsid w:val="009A5CD9"/>
    <w:rsid w:val="009B1750"/>
    <w:rsid w:val="009B2570"/>
    <w:rsid w:val="009B2C8C"/>
    <w:rsid w:val="009B3D97"/>
    <w:rsid w:val="009B62D1"/>
    <w:rsid w:val="009C1132"/>
    <w:rsid w:val="009C4686"/>
    <w:rsid w:val="009E3C5C"/>
    <w:rsid w:val="009F6E39"/>
    <w:rsid w:val="009F7A29"/>
    <w:rsid w:val="00A11F8E"/>
    <w:rsid w:val="00A158C2"/>
    <w:rsid w:val="00A305DE"/>
    <w:rsid w:val="00A31E4F"/>
    <w:rsid w:val="00A32403"/>
    <w:rsid w:val="00A331CE"/>
    <w:rsid w:val="00A336D8"/>
    <w:rsid w:val="00A40DE1"/>
    <w:rsid w:val="00A4162D"/>
    <w:rsid w:val="00A52E2D"/>
    <w:rsid w:val="00A60916"/>
    <w:rsid w:val="00A6108A"/>
    <w:rsid w:val="00A645F5"/>
    <w:rsid w:val="00A70259"/>
    <w:rsid w:val="00A72360"/>
    <w:rsid w:val="00A75304"/>
    <w:rsid w:val="00AA1C32"/>
    <w:rsid w:val="00AA3751"/>
    <w:rsid w:val="00AA3A84"/>
    <w:rsid w:val="00AB4524"/>
    <w:rsid w:val="00AB6A15"/>
    <w:rsid w:val="00AC1066"/>
    <w:rsid w:val="00AC1912"/>
    <w:rsid w:val="00AC1B3A"/>
    <w:rsid w:val="00AC4626"/>
    <w:rsid w:val="00AC4BA0"/>
    <w:rsid w:val="00AD3B76"/>
    <w:rsid w:val="00AD7F50"/>
    <w:rsid w:val="00AE3E38"/>
    <w:rsid w:val="00AE3E9C"/>
    <w:rsid w:val="00AF7D43"/>
    <w:rsid w:val="00B02141"/>
    <w:rsid w:val="00B0581D"/>
    <w:rsid w:val="00B0621C"/>
    <w:rsid w:val="00B11F1B"/>
    <w:rsid w:val="00B12FFD"/>
    <w:rsid w:val="00B235E4"/>
    <w:rsid w:val="00B31167"/>
    <w:rsid w:val="00B33956"/>
    <w:rsid w:val="00B4165F"/>
    <w:rsid w:val="00B42F59"/>
    <w:rsid w:val="00B478EB"/>
    <w:rsid w:val="00B52277"/>
    <w:rsid w:val="00B57B80"/>
    <w:rsid w:val="00B607E8"/>
    <w:rsid w:val="00B67E89"/>
    <w:rsid w:val="00B70D44"/>
    <w:rsid w:val="00B74472"/>
    <w:rsid w:val="00B75BF3"/>
    <w:rsid w:val="00B83E56"/>
    <w:rsid w:val="00B90A6A"/>
    <w:rsid w:val="00B91F18"/>
    <w:rsid w:val="00B9521A"/>
    <w:rsid w:val="00BA356C"/>
    <w:rsid w:val="00BA6039"/>
    <w:rsid w:val="00BA60A8"/>
    <w:rsid w:val="00BB127D"/>
    <w:rsid w:val="00BB3299"/>
    <w:rsid w:val="00BB346F"/>
    <w:rsid w:val="00BC384E"/>
    <w:rsid w:val="00BC7CE4"/>
    <w:rsid w:val="00BD00D3"/>
    <w:rsid w:val="00BD0433"/>
    <w:rsid w:val="00BD632F"/>
    <w:rsid w:val="00BD79B6"/>
    <w:rsid w:val="00BE0E74"/>
    <w:rsid w:val="00BE248E"/>
    <w:rsid w:val="00BE5F93"/>
    <w:rsid w:val="00BF39D3"/>
    <w:rsid w:val="00BF6170"/>
    <w:rsid w:val="00BF7D8B"/>
    <w:rsid w:val="00C02E24"/>
    <w:rsid w:val="00C0327B"/>
    <w:rsid w:val="00C110E2"/>
    <w:rsid w:val="00C1785E"/>
    <w:rsid w:val="00C251E4"/>
    <w:rsid w:val="00C25D41"/>
    <w:rsid w:val="00C3284A"/>
    <w:rsid w:val="00C3424B"/>
    <w:rsid w:val="00C565F7"/>
    <w:rsid w:val="00C56CF0"/>
    <w:rsid w:val="00C61341"/>
    <w:rsid w:val="00C61DE8"/>
    <w:rsid w:val="00C666B7"/>
    <w:rsid w:val="00C7506D"/>
    <w:rsid w:val="00C8068C"/>
    <w:rsid w:val="00C8476E"/>
    <w:rsid w:val="00C96C21"/>
    <w:rsid w:val="00CA0B0B"/>
    <w:rsid w:val="00CB1837"/>
    <w:rsid w:val="00CC0444"/>
    <w:rsid w:val="00CC5375"/>
    <w:rsid w:val="00CD201C"/>
    <w:rsid w:val="00CD6726"/>
    <w:rsid w:val="00CF551E"/>
    <w:rsid w:val="00D05F45"/>
    <w:rsid w:val="00D14DA1"/>
    <w:rsid w:val="00D2359A"/>
    <w:rsid w:val="00D25486"/>
    <w:rsid w:val="00D27418"/>
    <w:rsid w:val="00D36F07"/>
    <w:rsid w:val="00D44451"/>
    <w:rsid w:val="00D47293"/>
    <w:rsid w:val="00D517D7"/>
    <w:rsid w:val="00D51DDA"/>
    <w:rsid w:val="00D65C43"/>
    <w:rsid w:val="00D65E47"/>
    <w:rsid w:val="00D73CD7"/>
    <w:rsid w:val="00D76B78"/>
    <w:rsid w:val="00D80371"/>
    <w:rsid w:val="00D84825"/>
    <w:rsid w:val="00D94696"/>
    <w:rsid w:val="00D97F89"/>
    <w:rsid w:val="00DA1B1F"/>
    <w:rsid w:val="00DA7418"/>
    <w:rsid w:val="00DA7571"/>
    <w:rsid w:val="00DB4CE6"/>
    <w:rsid w:val="00DB76ED"/>
    <w:rsid w:val="00DC06F2"/>
    <w:rsid w:val="00DC4DDB"/>
    <w:rsid w:val="00DC6E01"/>
    <w:rsid w:val="00DC6EE9"/>
    <w:rsid w:val="00DD2C10"/>
    <w:rsid w:val="00DD6A09"/>
    <w:rsid w:val="00DF0E9E"/>
    <w:rsid w:val="00E001DA"/>
    <w:rsid w:val="00E0396A"/>
    <w:rsid w:val="00E03CA1"/>
    <w:rsid w:val="00E04C97"/>
    <w:rsid w:val="00E06BCF"/>
    <w:rsid w:val="00E11A26"/>
    <w:rsid w:val="00E14C05"/>
    <w:rsid w:val="00E22F53"/>
    <w:rsid w:val="00E42C1C"/>
    <w:rsid w:val="00E44460"/>
    <w:rsid w:val="00E52E19"/>
    <w:rsid w:val="00E5331E"/>
    <w:rsid w:val="00E67C9F"/>
    <w:rsid w:val="00E707C5"/>
    <w:rsid w:val="00E75BCE"/>
    <w:rsid w:val="00E84B86"/>
    <w:rsid w:val="00E84E1C"/>
    <w:rsid w:val="00E851F5"/>
    <w:rsid w:val="00E90EE3"/>
    <w:rsid w:val="00E924E9"/>
    <w:rsid w:val="00E96960"/>
    <w:rsid w:val="00EA0DED"/>
    <w:rsid w:val="00EA6322"/>
    <w:rsid w:val="00EB3AF7"/>
    <w:rsid w:val="00EB469F"/>
    <w:rsid w:val="00EB6F93"/>
    <w:rsid w:val="00EC2AFA"/>
    <w:rsid w:val="00EC4096"/>
    <w:rsid w:val="00EC7E3D"/>
    <w:rsid w:val="00ED045F"/>
    <w:rsid w:val="00EE4683"/>
    <w:rsid w:val="00EE5FD4"/>
    <w:rsid w:val="00EF0835"/>
    <w:rsid w:val="00EF2ABA"/>
    <w:rsid w:val="00F01BAF"/>
    <w:rsid w:val="00F256C4"/>
    <w:rsid w:val="00F346CE"/>
    <w:rsid w:val="00F361B1"/>
    <w:rsid w:val="00F414B7"/>
    <w:rsid w:val="00F43B53"/>
    <w:rsid w:val="00F45315"/>
    <w:rsid w:val="00F472DE"/>
    <w:rsid w:val="00F5012E"/>
    <w:rsid w:val="00F55739"/>
    <w:rsid w:val="00F60F29"/>
    <w:rsid w:val="00F75A48"/>
    <w:rsid w:val="00F75F76"/>
    <w:rsid w:val="00F935B3"/>
    <w:rsid w:val="00F941A9"/>
    <w:rsid w:val="00F9528C"/>
    <w:rsid w:val="00F97221"/>
    <w:rsid w:val="00FA05F1"/>
    <w:rsid w:val="00FA50E5"/>
    <w:rsid w:val="00FA53AE"/>
    <w:rsid w:val="00FB35F5"/>
    <w:rsid w:val="00FB7D1A"/>
    <w:rsid w:val="00FC0220"/>
    <w:rsid w:val="00FC430A"/>
    <w:rsid w:val="00FC79EB"/>
    <w:rsid w:val="00FE0CB3"/>
    <w:rsid w:val="00FE1E91"/>
    <w:rsid w:val="00FE2F0F"/>
  </w:rsids>
  <m:mathPr>
    <m:mathFont m:val="Cambria Math"/>
    <m:brkBin m:val="before"/>
    <m:brkBinSub m:val="--"/>
    <m:smallFrac m:val="0"/>
    <m:dispDef/>
    <m:lMargin m:val="0"/>
    <m:rMargin m:val="0"/>
    <m:defJc m:val="centerGroup"/>
    <m:wrapIndent m:val="1440"/>
    <m:intLim m:val="subSup"/>
    <m:naryLim m:val="undOvr"/>
  </m:mathPr>
  <w:themeFontLang w:val="ru-R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5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710435"/>
    <w:pPr>
      <w:spacing w:after="0" w:line="360" w:lineRule="auto"/>
      <w:ind w:firstLine="709"/>
    </w:pPr>
    <w:rPr>
      <w:rFonts w:ascii="Times New Roman" w:hAnsi="Times New Roman"/>
      <w:sz w:val="28"/>
      <w:szCs w:val="28"/>
      <w:lang w:val="en-GB" w:eastAsia="zh-CN"/>
    </w:rPr>
  </w:style>
  <w:style w:type="paragraph" w:styleId="1">
    <w:name w:val="heading 1"/>
    <w:basedOn w:val="a0"/>
    <w:next w:val="a0"/>
    <w:link w:val="10"/>
    <w:qFormat/>
    <w:rsid w:val="004F641F"/>
    <w:pPr>
      <w:keepNext/>
      <w:numPr>
        <w:numId w:val="1"/>
      </w:numPr>
      <w:ind w:left="431" w:hanging="431"/>
      <w:jc w:val="center"/>
      <w:outlineLvl w:val="0"/>
    </w:pPr>
    <w:rPr>
      <w:bCs/>
      <w:szCs w:val="32"/>
    </w:rPr>
  </w:style>
  <w:style w:type="paragraph" w:styleId="2">
    <w:name w:val="heading 2"/>
    <w:basedOn w:val="1"/>
    <w:next w:val="a0"/>
    <w:link w:val="20"/>
    <w:uiPriority w:val="9"/>
    <w:unhideWhenUsed/>
    <w:qFormat/>
    <w:rsid w:val="00435116"/>
    <w:pPr>
      <w:keepLines/>
      <w:spacing w:before="40"/>
      <w:outlineLvl w:val="1"/>
    </w:pPr>
    <w:rPr>
      <w:rFonts w:eastAsiaTheme="majorEastAsia" w:cstheme="majorBidi"/>
      <w:color w:val="000000" w:themeColor="text1"/>
      <w:szCs w:val="26"/>
    </w:rPr>
  </w:style>
  <w:style w:type="paragraph" w:styleId="3">
    <w:name w:val="heading 3"/>
    <w:basedOn w:val="2"/>
    <w:next w:val="a1"/>
    <w:link w:val="30"/>
    <w:qFormat/>
    <w:rsid w:val="00435116"/>
    <w:pPr>
      <w:widowControl w:val="0"/>
      <w:numPr>
        <w:ilvl w:val="2"/>
      </w:numPr>
      <w:suppressAutoHyphens/>
      <w:spacing w:before="0"/>
      <w:outlineLvl w:val="2"/>
    </w:pPr>
    <w:rPr>
      <w:bCs w:val="0"/>
      <w:szCs w:val="28"/>
    </w:rPr>
  </w:style>
  <w:style w:type="paragraph" w:styleId="4">
    <w:name w:val="heading 4"/>
    <w:basedOn w:val="3"/>
    <w:next w:val="a0"/>
    <w:link w:val="40"/>
    <w:uiPriority w:val="9"/>
    <w:unhideWhenUsed/>
    <w:qFormat/>
    <w:rsid w:val="009B62D1"/>
    <w:pPr>
      <w:spacing w:before="40"/>
      <w:outlineLvl w:val="3"/>
    </w:pPr>
    <w:rPr>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96370E"/>
    <w:pPr>
      <w:spacing w:after="120"/>
    </w:pPr>
  </w:style>
  <w:style w:type="character" w:customStyle="1" w:styleId="a5">
    <w:name w:val="Основной текст Знак"/>
    <w:basedOn w:val="a2"/>
    <w:link w:val="a1"/>
    <w:rsid w:val="0096370E"/>
    <w:rPr>
      <w:rFonts w:ascii="Times New Roman" w:eastAsia="SimSun" w:hAnsi="Times New Roman" w:cs="Mangal"/>
      <w:kern w:val="1"/>
      <w:sz w:val="24"/>
      <w:szCs w:val="24"/>
      <w:lang w:eastAsia="hi-IN" w:bidi="hi-IN"/>
    </w:rPr>
  </w:style>
  <w:style w:type="character" w:customStyle="1" w:styleId="10">
    <w:name w:val="Заголовок 1 Знак"/>
    <w:basedOn w:val="a2"/>
    <w:link w:val="1"/>
    <w:uiPriority w:val="9"/>
    <w:rsid w:val="004F641F"/>
    <w:rPr>
      <w:rFonts w:ascii="Times New Roman" w:hAnsi="Times New Roman"/>
      <w:bCs/>
      <w:sz w:val="28"/>
      <w:szCs w:val="32"/>
      <w:lang w:val="en-GB" w:eastAsia="zh-CN"/>
    </w:rPr>
  </w:style>
  <w:style w:type="character" w:customStyle="1" w:styleId="30">
    <w:name w:val="Заголовок 3 Знак"/>
    <w:basedOn w:val="a2"/>
    <w:link w:val="3"/>
    <w:rsid w:val="00435116"/>
    <w:rPr>
      <w:rFonts w:ascii="Times New Roman" w:eastAsiaTheme="majorEastAsia" w:hAnsi="Times New Roman" w:cstheme="majorBidi"/>
      <w:color w:val="000000" w:themeColor="text1"/>
      <w:sz w:val="28"/>
      <w:szCs w:val="28"/>
      <w:lang w:val="en-GB" w:eastAsia="zh-CN"/>
    </w:rPr>
  </w:style>
  <w:style w:type="character" w:customStyle="1" w:styleId="a6">
    <w:name w:val="Символ сноски"/>
    <w:rsid w:val="0096370E"/>
    <w:rPr>
      <w:vertAlign w:val="superscript"/>
    </w:rPr>
  </w:style>
  <w:style w:type="character" w:styleId="a7">
    <w:name w:val="Emphasis"/>
    <w:qFormat/>
    <w:rsid w:val="0096370E"/>
    <w:rPr>
      <w:i/>
      <w:iCs/>
    </w:rPr>
  </w:style>
  <w:style w:type="character" w:customStyle="1" w:styleId="WW-">
    <w:name w:val="WW-Символ сноски"/>
    <w:rsid w:val="0096370E"/>
  </w:style>
  <w:style w:type="paragraph" w:styleId="a8">
    <w:name w:val="footnote text"/>
    <w:basedOn w:val="a0"/>
    <w:link w:val="a9"/>
    <w:rsid w:val="0096370E"/>
    <w:pPr>
      <w:suppressLineNumbers/>
      <w:ind w:left="283" w:hanging="283"/>
    </w:pPr>
    <w:rPr>
      <w:sz w:val="20"/>
      <w:szCs w:val="20"/>
    </w:rPr>
  </w:style>
  <w:style w:type="character" w:customStyle="1" w:styleId="a9">
    <w:name w:val="Текст сноски Знак"/>
    <w:basedOn w:val="a2"/>
    <w:link w:val="a8"/>
    <w:rsid w:val="0096370E"/>
    <w:rPr>
      <w:rFonts w:ascii="Times New Roman" w:eastAsia="SimSun" w:hAnsi="Times New Roman" w:cs="Mangal"/>
      <w:kern w:val="1"/>
      <w:sz w:val="20"/>
      <w:szCs w:val="20"/>
      <w:lang w:eastAsia="hi-IN" w:bidi="hi-IN"/>
    </w:rPr>
  </w:style>
  <w:style w:type="character" w:styleId="aa">
    <w:name w:val="annotation reference"/>
    <w:semiHidden/>
    <w:unhideWhenUsed/>
    <w:rsid w:val="0096370E"/>
    <w:rPr>
      <w:sz w:val="16"/>
      <w:szCs w:val="16"/>
    </w:rPr>
  </w:style>
  <w:style w:type="paragraph" w:styleId="ab">
    <w:name w:val="annotation text"/>
    <w:basedOn w:val="a0"/>
    <w:link w:val="ac"/>
    <w:unhideWhenUsed/>
    <w:rsid w:val="0096370E"/>
    <w:rPr>
      <w:sz w:val="20"/>
      <w:szCs w:val="18"/>
    </w:rPr>
  </w:style>
  <w:style w:type="character" w:customStyle="1" w:styleId="ac">
    <w:name w:val="Текст примечания Знак"/>
    <w:basedOn w:val="a2"/>
    <w:link w:val="ab"/>
    <w:rsid w:val="0096370E"/>
    <w:rPr>
      <w:rFonts w:ascii="Times New Roman" w:eastAsia="SimSun" w:hAnsi="Times New Roman" w:cs="Mangal"/>
      <w:kern w:val="1"/>
      <w:sz w:val="20"/>
      <w:szCs w:val="18"/>
      <w:lang w:eastAsia="hi-IN" w:bidi="hi-IN"/>
    </w:rPr>
  </w:style>
  <w:style w:type="paragraph" w:styleId="ad">
    <w:name w:val="Balloon Text"/>
    <w:basedOn w:val="a0"/>
    <w:link w:val="ae"/>
    <w:uiPriority w:val="99"/>
    <w:semiHidden/>
    <w:unhideWhenUsed/>
    <w:rsid w:val="0096370E"/>
    <w:rPr>
      <w:rFonts w:ascii="Segoe UI" w:hAnsi="Segoe UI"/>
      <w:sz w:val="18"/>
      <w:szCs w:val="16"/>
    </w:rPr>
  </w:style>
  <w:style w:type="character" w:customStyle="1" w:styleId="ae">
    <w:name w:val="Текст выноски Знак"/>
    <w:basedOn w:val="a2"/>
    <w:link w:val="ad"/>
    <w:uiPriority w:val="99"/>
    <w:semiHidden/>
    <w:rsid w:val="0096370E"/>
    <w:rPr>
      <w:rFonts w:ascii="Segoe UI" w:eastAsia="SimSun" w:hAnsi="Segoe UI" w:cs="Mangal"/>
      <w:kern w:val="1"/>
      <w:sz w:val="18"/>
      <w:szCs w:val="16"/>
      <w:lang w:eastAsia="hi-IN" w:bidi="hi-IN"/>
    </w:rPr>
  </w:style>
  <w:style w:type="character" w:styleId="af">
    <w:name w:val="footnote reference"/>
    <w:basedOn w:val="a2"/>
    <w:unhideWhenUsed/>
    <w:rsid w:val="00506E8A"/>
    <w:rPr>
      <w:vertAlign w:val="superscript"/>
    </w:rPr>
  </w:style>
  <w:style w:type="paragraph" w:styleId="af0">
    <w:name w:val="annotation subject"/>
    <w:basedOn w:val="ab"/>
    <w:next w:val="ab"/>
    <w:link w:val="af1"/>
    <w:uiPriority w:val="99"/>
    <w:semiHidden/>
    <w:unhideWhenUsed/>
    <w:rsid w:val="00F9528C"/>
    <w:rPr>
      <w:b/>
      <w:bCs/>
    </w:rPr>
  </w:style>
  <w:style w:type="character" w:customStyle="1" w:styleId="af1">
    <w:name w:val="Тема примечания Знак"/>
    <w:basedOn w:val="ac"/>
    <w:link w:val="af0"/>
    <w:uiPriority w:val="99"/>
    <w:semiHidden/>
    <w:rsid w:val="00F9528C"/>
    <w:rPr>
      <w:rFonts w:ascii="Times New Roman" w:eastAsia="SimSun" w:hAnsi="Times New Roman" w:cs="Mangal"/>
      <w:b/>
      <w:bCs/>
      <w:kern w:val="1"/>
      <w:sz w:val="20"/>
      <w:szCs w:val="18"/>
      <w:lang w:eastAsia="hi-IN" w:bidi="hi-IN"/>
    </w:rPr>
  </w:style>
  <w:style w:type="paragraph" w:styleId="af2">
    <w:name w:val="No Spacing"/>
    <w:uiPriority w:val="1"/>
    <w:qFormat/>
    <w:rsid w:val="00B33956"/>
    <w:pPr>
      <w:spacing w:after="0" w:line="240" w:lineRule="auto"/>
    </w:pPr>
  </w:style>
  <w:style w:type="paragraph" w:styleId="a">
    <w:name w:val="List Paragraph"/>
    <w:basedOn w:val="a0"/>
    <w:uiPriority w:val="34"/>
    <w:qFormat/>
    <w:rsid w:val="00165681"/>
    <w:pPr>
      <w:numPr>
        <w:numId w:val="17"/>
      </w:numPr>
      <w:spacing w:after="160"/>
      <w:contextualSpacing/>
    </w:pPr>
    <w:rPr>
      <w:lang w:eastAsia="ja-JP"/>
    </w:rPr>
  </w:style>
  <w:style w:type="paragraph" w:styleId="af3">
    <w:name w:val="footer"/>
    <w:basedOn w:val="a0"/>
    <w:link w:val="af4"/>
    <w:uiPriority w:val="99"/>
    <w:unhideWhenUsed/>
    <w:rsid w:val="00783DE9"/>
    <w:pPr>
      <w:tabs>
        <w:tab w:val="center" w:pos="4677"/>
        <w:tab w:val="right" w:pos="9355"/>
      </w:tabs>
    </w:pPr>
    <w:rPr>
      <w:szCs w:val="21"/>
    </w:rPr>
  </w:style>
  <w:style w:type="character" w:customStyle="1" w:styleId="af4">
    <w:name w:val="Нижний колонтитул Знак"/>
    <w:basedOn w:val="a2"/>
    <w:link w:val="af3"/>
    <w:uiPriority w:val="99"/>
    <w:rsid w:val="00783DE9"/>
    <w:rPr>
      <w:rFonts w:ascii="Times New Roman" w:eastAsia="SimSun" w:hAnsi="Times New Roman" w:cs="Mangal"/>
      <w:kern w:val="1"/>
      <w:sz w:val="24"/>
      <w:szCs w:val="21"/>
      <w:lang w:eastAsia="hi-IN" w:bidi="hi-IN"/>
    </w:rPr>
  </w:style>
  <w:style w:type="character" w:styleId="af5">
    <w:name w:val="page number"/>
    <w:basedOn w:val="a2"/>
    <w:uiPriority w:val="99"/>
    <w:semiHidden/>
    <w:unhideWhenUsed/>
    <w:rsid w:val="00783DE9"/>
  </w:style>
  <w:style w:type="paragraph" w:styleId="af6">
    <w:name w:val="header"/>
    <w:basedOn w:val="a0"/>
    <w:link w:val="af7"/>
    <w:uiPriority w:val="99"/>
    <w:unhideWhenUsed/>
    <w:rsid w:val="00783DE9"/>
    <w:pPr>
      <w:tabs>
        <w:tab w:val="center" w:pos="4677"/>
        <w:tab w:val="right" w:pos="9355"/>
      </w:tabs>
    </w:pPr>
    <w:rPr>
      <w:szCs w:val="21"/>
    </w:rPr>
  </w:style>
  <w:style w:type="character" w:customStyle="1" w:styleId="af7">
    <w:name w:val="Верхний колонтитул Знак"/>
    <w:basedOn w:val="a2"/>
    <w:link w:val="af6"/>
    <w:uiPriority w:val="99"/>
    <w:rsid w:val="00783DE9"/>
    <w:rPr>
      <w:rFonts w:ascii="Times New Roman" w:eastAsia="SimSun" w:hAnsi="Times New Roman" w:cs="Mangal"/>
      <w:kern w:val="1"/>
      <w:sz w:val="24"/>
      <w:szCs w:val="21"/>
      <w:lang w:eastAsia="hi-IN" w:bidi="hi-IN"/>
    </w:rPr>
  </w:style>
  <w:style w:type="character" w:styleId="af8">
    <w:name w:val="Hyperlink"/>
    <w:basedOn w:val="a2"/>
    <w:uiPriority w:val="99"/>
    <w:unhideWhenUsed/>
    <w:rsid w:val="00213111"/>
    <w:rPr>
      <w:color w:val="0563C1" w:themeColor="hyperlink"/>
      <w:u w:val="single"/>
    </w:rPr>
  </w:style>
  <w:style w:type="character" w:styleId="af9">
    <w:name w:val="FollowedHyperlink"/>
    <w:basedOn w:val="a2"/>
    <w:uiPriority w:val="99"/>
    <w:semiHidden/>
    <w:unhideWhenUsed/>
    <w:rsid w:val="00A31E4F"/>
    <w:rPr>
      <w:color w:val="954F72" w:themeColor="followedHyperlink"/>
      <w:u w:val="single"/>
    </w:rPr>
  </w:style>
  <w:style w:type="table" w:styleId="afa">
    <w:name w:val="Table Grid"/>
    <w:basedOn w:val="a3"/>
    <w:uiPriority w:val="39"/>
    <w:rsid w:val="00DD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rsid w:val="00435116"/>
    <w:rPr>
      <w:rFonts w:ascii="Times New Roman" w:eastAsiaTheme="majorEastAsia" w:hAnsi="Times New Roman" w:cstheme="majorBidi"/>
      <w:bCs/>
      <w:color w:val="000000" w:themeColor="text1"/>
      <w:sz w:val="28"/>
      <w:szCs w:val="26"/>
      <w:lang w:val="en-GB" w:eastAsia="zh-CN"/>
    </w:rPr>
  </w:style>
  <w:style w:type="character" w:customStyle="1" w:styleId="40">
    <w:name w:val="Заголовок 4 Знак"/>
    <w:basedOn w:val="a2"/>
    <w:link w:val="4"/>
    <w:uiPriority w:val="9"/>
    <w:rsid w:val="009B62D1"/>
    <w:rPr>
      <w:rFonts w:ascii="Times New Roman" w:eastAsiaTheme="majorEastAsia" w:hAnsi="Times New Roman" w:cstheme="majorBidi"/>
      <w:iCs/>
      <w:color w:val="000000" w:themeColor="text1"/>
      <w:sz w:val="28"/>
      <w:szCs w:val="28"/>
      <w:lang w:val="en-GB" w:eastAsia="zh-CN"/>
    </w:rPr>
  </w:style>
  <w:style w:type="paragraph" w:styleId="afb">
    <w:name w:val="TOC Heading"/>
    <w:basedOn w:val="1"/>
    <w:next w:val="a0"/>
    <w:uiPriority w:val="39"/>
    <w:unhideWhenUsed/>
    <w:qFormat/>
    <w:rsid w:val="009B62D1"/>
    <w:pPr>
      <w:keepLines/>
      <w:numPr>
        <w:numId w:val="0"/>
      </w:numPr>
      <w:spacing w:before="480" w:line="276" w:lineRule="auto"/>
      <w:jc w:val="left"/>
      <w:outlineLvl w:val="9"/>
    </w:pPr>
    <w:rPr>
      <w:rFonts w:asciiTheme="majorHAnsi" w:eastAsiaTheme="majorEastAsia" w:hAnsiTheme="majorHAnsi" w:cstheme="majorBidi"/>
      <w:b/>
      <w:color w:val="2F5496" w:themeColor="accent1" w:themeShade="BF"/>
      <w:szCs w:val="28"/>
      <w:lang w:val="en-US" w:eastAsia="en-US"/>
    </w:rPr>
  </w:style>
  <w:style w:type="paragraph" w:styleId="31">
    <w:name w:val="toc 3"/>
    <w:basedOn w:val="a0"/>
    <w:next w:val="a0"/>
    <w:autoRedefine/>
    <w:uiPriority w:val="39"/>
    <w:unhideWhenUsed/>
    <w:rsid w:val="009B62D1"/>
    <w:pPr>
      <w:ind w:left="560"/>
    </w:pPr>
    <w:rPr>
      <w:rFonts w:asciiTheme="minorHAnsi" w:hAnsiTheme="minorHAnsi"/>
      <w:sz w:val="22"/>
      <w:szCs w:val="22"/>
    </w:rPr>
  </w:style>
  <w:style w:type="paragraph" w:styleId="11">
    <w:name w:val="toc 1"/>
    <w:basedOn w:val="a0"/>
    <w:next w:val="a0"/>
    <w:autoRedefine/>
    <w:uiPriority w:val="39"/>
    <w:unhideWhenUsed/>
    <w:rsid w:val="00077320"/>
    <w:pPr>
      <w:tabs>
        <w:tab w:val="right" w:leader="dot" w:pos="9061"/>
      </w:tabs>
      <w:spacing w:before="120"/>
      <w:ind w:firstLine="0"/>
    </w:pPr>
    <w:rPr>
      <w:rFonts w:asciiTheme="minorHAnsi" w:hAnsiTheme="minorHAnsi"/>
      <w:b/>
      <w:bCs/>
      <w:sz w:val="24"/>
    </w:rPr>
  </w:style>
  <w:style w:type="paragraph" w:styleId="21">
    <w:name w:val="toc 2"/>
    <w:basedOn w:val="a0"/>
    <w:next w:val="a0"/>
    <w:autoRedefine/>
    <w:uiPriority w:val="39"/>
    <w:unhideWhenUsed/>
    <w:rsid w:val="009B62D1"/>
    <w:pPr>
      <w:ind w:left="280"/>
    </w:pPr>
    <w:rPr>
      <w:rFonts w:asciiTheme="minorHAnsi" w:hAnsiTheme="minorHAnsi"/>
      <w:b/>
      <w:bCs/>
      <w:sz w:val="22"/>
      <w:szCs w:val="22"/>
    </w:rPr>
  </w:style>
  <w:style w:type="paragraph" w:styleId="41">
    <w:name w:val="toc 4"/>
    <w:basedOn w:val="a0"/>
    <w:next w:val="a0"/>
    <w:autoRedefine/>
    <w:uiPriority w:val="39"/>
    <w:semiHidden/>
    <w:unhideWhenUsed/>
    <w:rsid w:val="009B62D1"/>
    <w:pPr>
      <w:ind w:left="840"/>
    </w:pPr>
    <w:rPr>
      <w:rFonts w:asciiTheme="minorHAnsi" w:hAnsiTheme="minorHAnsi"/>
      <w:sz w:val="20"/>
      <w:szCs w:val="20"/>
    </w:rPr>
  </w:style>
  <w:style w:type="paragraph" w:styleId="5">
    <w:name w:val="toc 5"/>
    <w:basedOn w:val="a0"/>
    <w:next w:val="a0"/>
    <w:autoRedefine/>
    <w:uiPriority w:val="39"/>
    <w:semiHidden/>
    <w:unhideWhenUsed/>
    <w:rsid w:val="009B62D1"/>
    <w:pPr>
      <w:ind w:left="1120"/>
    </w:pPr>
    <w:rPr>
      <w:rFonts w:asciiTheme="minorHAnsi" w:hAnsiTheme="minorHAnsi"/>
      <w:sz w:val="20"/>
      <w:szCs w:val="20"/>
    </w:rPr>
  </w:style>
  <w:style w:type="paragraph" w:styleId="6">
    <w:name w:val="toc 6"/>
    <w:basedOn w:val="a0"/>
    <w:next w:val="a0"/>
    <w:autoRedefine/>
    <w:uiPriority w:val="39"/>
    <w:semiHidden/>
    <w:unhideWhenUsed/>
    <w:rsid w:val="009B62D1"/>
    <w:pPr>
      <w:ind w:left="1400"/>
    </w:pPr>
    <w:rPr>
      <w:rFonts w:asciiTheme="minorHAnsi" w:hAnsiTheme="minorHAnsi"/>
      <w:sz w:val="20"/>
      <w:szCs w:val="20"/>
    </w:rPr>
  </w:style>
  <w:style w:type="paragraph" w:styleId="7">
    <w:name w:val="toc 7"/>
    <w:basedOn w:val="a0"/>
    <w:next w:val="a0"/>
    <w:autoRedefine/>
    <w:uiPriority w:val="39"/>
    <w:semiHidden/>
    <w:unhideWhenUsed/>
    <w:rsid w:val="009B62D1"/>
    <w:pPr>
      <w:ind w:left="1680"/>
    </w:pPr>
    <w:rPr>
      <w:rFonts w:asciiTheme="minorHAnsi" w:hAnsiTheme="minorHAnsi"/>
      <w:sz w:val="20"/>
      <w:szCs w:val="20"/>
    </w:rPr>
  </w:style>
  <w:style w:type="paragraph" w:styleId="8">
    <w:name w:val="toc 8"/>
    <w:basedOn w:val="a0"/>
    <w:next w:val="a0"/>
    <w:autoRedefine/>
    <w:uiPriority w:val="39"/>
    <w:semiHidden/>
    <w:unhideWhenUsed/>
    <w:rsid w:val="009B62D1"/>
    <w:pPr>
      <w:ind w:left="1960"/>
    </w:pPr>
    <w:rPr>
      <w:rFonts w:asciiTheme="minorHAnsi" w:hAnsiTheme="minorHAnsi"/>
      <w:sz w:val="20"/>
      <w:szCs w:val="20"/>
    </w:rPr>
  </w:style>
  <w:style w:type="paragraph" w:styleId="9">
    <w:name w:val="toc 9"/>
    <w:basedOn w:val="a0"/>
    <w:next w:val="a0"/>
    <w:autoRedefine/>
    <w:uiPriority w:val="39"/>
    <w:semiHidden/>
    <w:unhideWhenUsed/>
    <w:rsid w:val="009B62D1"/>
    <w:pPr>
      <w:ind w:left="2240"/>
    </w:pPr>
    <w:rPr>
      <w:rFonts w:asciiTheme="minorHAnsi" w:hAnsiTheme="minorHAnsi"/>
      <w:sz w:val="20"/>
      <w:szCs w:val="20"/>
    </w:rPr>
  </w:style>
  <w:style w:type="paragraph" w:customStyle="1" w:styleId="NoSpacing1">
    <w:name w:val="No Spacing1"/>
    <w:rsid w:val="003431B8"/>
    <w:pPr>
      <w:spacing w:after="0" w:line="240" w:lineRule="auto"/>
    </w:pPr>
    <w:rPr>
      <w:rFonts w:ascii="Calibri" w:eastAsia="Yu Mincho" w:hAnsi="Calibri" w:cs="Cordia New"/>
    </w:rPr>
  </w:style>
  <w:style w:type="paragraph" w:customStyle="1" w:styleId="ListParagraph1">
    <w:name w:val="List Paragraph1"/>
    <w:basedOn w:val="a0"/>
    <w:rsid w:val="003431B8"/>
    <w:pPr>
      <w:spacing w:after="160" w:line="259" w:lineRule="auto"/>
      <w:ind w:left="720" w:firstLine="0"/>
      <w:contextualSpacing/>
    </w:pPr>
    <w:rPr>
      <w:rFonts w:ascii="Calibri" w:eastAsia="Yu Mincho" w:hAnsi="Calibri" w:cs="Cordia New"/>
      <w:sz w:val="22"/>
      <w:szCs w:val="22"/>
      <w:lang w:val="ru-RU" w:eastAsia="ja-JP"/>
    </w:rPr>
  </w:style>
  <w:style w:type="paragraph" w:styleId="afc">
    <w:name w:val="Revision"/>
    <w:hidden/>
    <w:uiPriority w:val="99"/>
    <w:semiHidden/>
    <w:rsid w:val="00C56CF0"/>
    <w:pPr>
      <w:spacing w:after="0" w:line="240" w:lineRule="auto"/>
    </w:pPr>
    <w:rPr>
      <w:rFonts w:ascii="Times New Roman" w:hAnsi="Times New Roman"/>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5434">
      <w:bodyDiv w:val="1"/>
      <w:marLeft w:val="0"/>
      <w:marRight w:val="0"/>
      <w:marTop w:val="0"/>
      <w:marBottom w:val="0"/>
      <w:divBdr>
        <w:top w:val="none" w:sz="0" w:space="0" w:color="auto"/>
        <w:left w:val="none" w:sz="0" w:space="0" w:color="auto"/>
        <w:bottom w:val="none" w:sz="0" w:space="0" w:color="auto"/>
        <w:right w:val="none" w:sz="0" w:space="0" w:color="auto"/>
      </w:divBdr>
    </w:div>
    <w:div w:id="135951253">
      <w:bodyDiv w:val="1"/>
      <w:marLeft w:val="0"/>
      <w:marRight w:val="0"/>
      <w:marTop w:val="0"/>
      <w:marBottom w:val="0"/>
      <w:divBdr>
        <w:top w:val="none" w:sz="0" w:space="0" w:color="auto"/>
        <w:left w:val="none" w:sz="0" w:space="0" w:color="auto"/>
        <w:bottom w:val="none" w:sz="0" w:space="0" w:color="auto"/>
        <w:right w:val="none" w:sz="0" w:space="0" w:color="auto"/>
      </w:divBdr>
    </w:div>
    <w:div w:id="196359563">
      <w:bodyDiv w:val="1"/>
      <w:marLeft w:val="0"/>
      <w:marRight w:val="0"/>
      <w:marTop w:val="0"/>
      <w:marBottom w:val="0"/>
      <w:divBdr>
        <w:top w:val="none" w:sz="0" w:space="0" w:color="auto"/>
        <w:left w:val="none" w:sz="0" w:space="0" w:color="auto"/>
        <w:bottom w:val="none" w:sz="0" w:space="0" w:color="auto"/>
        <w:right w:val="none" w:sz="0" w:space="0" w:color="auto"/>
      </w:divBdr>
    </w:div>
    <w:div w:id="270938989">
      <w:bodyDiv w:val="1"/>
      <w:marLeft w:val="0"/>
      <w:marRight w:val="0"/>
      <w:marTop w:val="0"/>
      <w:marBottom w:val="0"/>
      <w:divBdr>
        <w:top w:val="none" w:sz="0" w:space="0" w:color="auto"/>
        <w:left w:val="none" w:sz="0" w:space="0" w:color="auto"/>
        <w:bottom w:val="none" w:sz="0" w:space="0" w:color="auto"/>
        <w:right w:val="none" w:sz="0" w:space="0" w:color="auto"/>
      </w:divBdr>
    </w:div>
    <w:div w:id="287712387">
      <w:bodyDiv w:val="1"/>
      <w:marLeft w:val="0"/>
      <w:marRight w:val="0"/>
      <w:marTop w:val="0"/>
      <w:marBottom w:val="0"/>
      <w:divBdr>
        <w:top w:val="none" w:sz="0" w:space="0" w:color="auto"/>
        <w:left w:val="none" w:sz="0" w:space="0" w:color="auto"/>
        <w:bottom w:val="none" w:sz="0" w:space="0" w:color="auto"/>
        <w:right w:val="none" w:sz="0" w:space="0" w:color="auto"/>
      </w:divBdr>
    </w:div>
    <w:div w:id="298001783">
      <w:bodyDiv w:val="1"/>
      <w:marLeft w:val="0"/>
      <w:marRight w:val="0"/>
      <w:marTop w:val="0"/>
      <w:marBottom w:val="0"/>
      <w:divBdr>
        <w:top w:val="none" w:sz="0" w:space="0" w:color="auto"/>
        <w:left w:val="none" w:sz="0" w:space="0" w:color="auto"/>
        <w:bottom w:val="none" w:sz="0" w:space="0" w:color="auto"/>
        <w:right w:val="none" w:sz="0" w:space="0" w:color="auto"/>
      </w:divBdr>
    </w:div>
    <w:div w:id="305211154">
      <w:bodyDiv w:val="1"/>
      <w:marLeft w:val="0"/>
      <w:marRight w:val="0"/>
      <w:marTop w:val="0"/>
      <w:marBottom w:val="0"/>
      <w:divBdr>
        <w:top w:val="none" w:sz="0" w:space="0" w:color="auto"/>
        <w:left w:val="none" w:sz="0" w:space="0" w:color="auto"/>
        <w:bottom w:val="none" w:sz="0" w:space="0" w:color="auto"/>
        <w:right w:val="none" w:sz="0" w:space="0" w:color="auto"/>
      </w:divBdr>
    </w:div>
    <w:div w:id="362904945">
      <w:bodyDiv w:val="1"/>
      <w:marLeft w:val="0"/>
      <w:marRight w:val="0"/>
      <w:marTop w:val="0"/>
      <w:marBottom w:val="0"/>
      <w:divBdr>
        <w:top w:val="none" w:sz="0" w:space="0" w:color="auto"/>
        <w:left w:val="none" w:sz="0" w:space="0" w:color="auto"/>
        <w:bottom w:val="none" w:sz="0" w:space="0" w:color="auto"/>
        <w:right w:val="none" w:sz="0" w:space="0" w:color="auto"/>
      </w:divBdr>
    </w:div>
    <w:div w:id="385449505">
      <w:bodyDiv w:val="1"/>
      <w:marLeft w:val="0"/>
      <w:marRight w:val="0"/>
      <w:marTop w:val="0"/>
      <w:marBottom w:val="0"/>
      <w:divBdr>
        <w:top w:val="none" w:sz="0" w:space="0" w:color="auto"/>
        <w:left w:val="none" w:sz="0" w:space="0" w:color="auto"/>
        <w:bottom w:val="none" w:sz="0" w:space="0" w:color="auto"/>
        <w:right w:val="none" w:sz="0" w:space="0" w:color="auto"/>
      </w:divBdr>
    </w:div>
    <w:div w:id="411855081">
      <w:bodyDiv w:val="1"/>
      <w:marLeft w:val="0"/>
      <w:marRight w:val="0"/>
      <w:marTop w:val="0"/>
      <w:marBottom w:val="0"/>
      <w:divBdr>
        <w:top w:val="none" w:sz="0" w:space="0" w:color="auto"/>
        <w:left w:val="none" w:sz="0" w:space="0" w:color="auto"/>
        <w:bottom w:val="none" w:sz="0" w:space="0" w:color="auto"/>
        <w:right w:val="none" w:sz="0" w:space="0" w:color="auto"/>
      </w:divBdr>
    </w:div>
    <w:div w:id="424569189">
      <w:bodyDiv w:val="1"/>
      <w:marLeft w:val="0"/>
      <w:marRight w:val="0"/>
      <w:marTop w:val="0"/>
      <w:marBottom w:val="0"/>
      <w:divBdr>
        <w:top w:val="none" w:sz="0" w:space="0" w:color="auto"/>
        <w:left w:val="none" w:sz="0" w:space="0" w:color="auto"/>
        <w:bottom w:val="none" w:sz="0" w:space="0" w:color="auto"/>
        <w:right w:val="none" w:sz="0" w:space="0" w:color="auto"/>
      </w:divBdr>
    </w:div>
    <w:div w:id="440805201">
      <w:bodyDiv w:val="1"/>
      <w:marLeft w:val="0"/>
      <w:marRight w:val="0"/>
      <w:marTop w:val="0"/>
      <w:marBottom w:val="0"/>
      <w:divBdr>
        <w:top w:val="none" w:sz="0" w:space="0" w:color="auto"/>
        <w:left w:val="none" w:sz="0" w:space="0" w:color="auto"/>
        <w:bottom w:val="none" w:sz="0" w:space="0" w:color="auto"/>
        <w:right w:val="none" w:sz="0" w:space="0" w:color="auto"/>
      </w:divBdr>
    </w:div>
    <w:div w:id="453256329">
      <w:bodyDiv w:val="1"/>
      <w:marLeft w:val="0"/>
      <w:marRight w:val="0"/>
      <w:marTop w:val="0"/>
      <w:marBottom w:val="0"/>
      <w:divBdr>
        <w:top w:val="none" w:sz="0" w:space="0" w:color="auto"/>
        <w:left w:val="none" w:sz="0" w:space="0" w:color="auto"/>
        <w:bottom w:val="none" w:sz="0" w:space="0" w:color="auto"/>
        <w:right w:val="none" w:sz="0" w:space="0" w:color="auto"/>
      </w:divBdr>
    </w:div>
    <w:div w:id="461115398">
      <w:bodyDiv w:val="1"/>
      <w:marLeft w:val="0"/>
      <w:marRight w:val="0"/>
      <w:marTop w:val="0"/>
      <w:marBottom w:val="0"/>
      <w:divBdr>
        <w:top w:val="none" w:sz="0" w:space="0" w:color="auto"/>
        <w:left w:val="none" w:sz="0" w:space="0" w:color="auto"/>
        <w:bottom w:val="none" w:sz="0" w:space="0" w:color="auto"/>
        <w:right w:val="none" w:sz="0" w:space="0" w:color="auto"/>
      </w:divBdr>
    </w:div>
    <w:div w:id="523254621">
      <w:bodyDiv w:val="1"/>
      <w:marLeft w:val="0"/>
      <w:marRight w:val="0"/>
      <w:marTop w:val="0"/>
      <w:marBottom w:val="0"/>
      <w:divBdr>
        <w:top w:val="none" w:sz="0" w:space="0" w:color="auto"/>
        <w:left w:val="none" w:sz="0" w:space="0" w:color="auto"/>
        <w:bottom w:val="none" w:sz="0" w:space="0" w:color="auto"/>
        <w:right w:val="none" w:sz="0" w:space="0" w:color="auto"/>
      </w:divBdr>
    </w:div>
    <w:div w:id="527841230">
      <w:bodyDiv w:val="1"/>
      <w:marLeft w:val="0"/>
      <w:marRight w:val="0"/>
      <w:marTop w:val="0"/>
      <w:marBottom w:val="0"/>
      <w:divBdr>
        <w:top w:val="none" w:sz="0" w:space="0" w:color="auto"/>
        <w:left w:val="none" w:sz="0" w:space="0" w:color="auto"/>
        <w:bottom w:val="none" w:sz="0" w:space="0" w:color="auto"/>
        <w:right w:val="none" w:sz="0" w:space="0" w:color="auto"/>
      </w:divBdr>
    </w:div>
    <w:div w:id="567226291">
      <w:bodyDiv w:val="1"/>
      <w:marLeft w:val="0"/>
      <w:marRight w:val="0"/>
      <w:marTop w:val="0"/>
      <w:marBottom w:val="0"/>
      <w:divBdr>
        <w:top w:val="none" w:sz="0" w:space="0" w:color="auto"/>
        <w:left w:val="none" w:sz="0" w:space="0" w:color="auto"/>
        <w:bottom w:val="none" w:sz="0" w:space="0" w:color="auto"/>
        <w:right w:val="none" w:sz="0" w:space="0" w:color="auto"/>
      </w:divBdr>
    </w:div>
    <w:div w:id="571164362">
      <w:bodyDiv w:val="1"/>
      <w:marLeft w:val="0"/>
      <w:marRight w:val="0"/>
      <w:marTop w:val="0"/>
      <w:marBottom w:val="0"/>
      <w:divBdr>
        <w:top w:val="none" w:sz="0" w:space="0" w:color="auto"/>
        <w:left w:val="none" w:sz="0" w:space="0" w:color="auto"/>
        <w:bottom w:val="none" w:sz="0" w:space="0" w:color="auto"/>
        <w:right w:val="none" w:sz="0" w:space="0" w:color="auto"/>
      </w:divBdr>
    </w:div>
    <w:div w:id="594872104">
      <w:bodyDiv w:val="1"/>
      <w:marLeft w:val="0"/>
      <w:marRight w:val="0"/>
      <w:marTop w:val="0"/>
      <w:marBottom w:val="0"/>
      <w:divBdr>
        <w:top w:val="none" w:sz="0" w:space="0" w:color="auto"/>
        <w:left w:val="none" w:sz="0" w:space="0" w:color="auto"/>
        <w:bottom w:val="none" w:sz="0" w:space="0" w:color="auto"/>
        <w:right w:val="none" w:sz="0" w:space="0" w:color="auto"/>
      </w:divBdr>
    </w:div>
    <w:div w:id="603347812">
      <w:bodyDiv w:val="1"/>
      <w:marLeft w:val="0"/>
      <w:marRight w:val="0"/>
      <w:marTop w:val="0"/>
      <w:marBottom w:val="0"/>
      <w:divBdr>
        <w:top w:val="none" w:sz="0" w:space="0" w:color="auto"/>
        <w:left w:val="none" w:sz="0" w:space="0" w:color="auto"/>
        <w:bottom w:val="none" w:sz="0" w:space="0" w:color="auto"/>
        <w:right w:val="none" w:sz="0" w:space="0" w:color="auto"/>
      </w:divBdr>
    </w:div>
    <w:div w:id="604191159">
      <w:bodyDiv w:val="1"/>
      <w:marLeft w:val="0"/>
      <w:marRight w:val="0"/>
      <w:marTop w:val="0"/>
      <w:marBottom w:val="0"/>
      <w:divBdr>
        <w:top w:val="none" w:sz="0" w:space="0" w:color="auto"/>
        <w:left w:val="none" w:sz="0" w:space="0" w:color="auto"/>
        <w:bottom w:val="none" w:sz="0" w:space="0" w:color="auto"/>
        <w:right w:val="none" w:sz="0" w:space="0" w:color="auto"/>
      </w:divBdr>
    </w:div>
    <w:div w:id="615984772">
      <w:bodyDiv w:val="1"/>
      <w:marLeft w:val="0"/>
      <w:marRight w:val="0"/>
      <w:marTop w:val="0"/>
      <w:marBottom w:val="0"/>
      <w:divBdr>
        <w:top w:val="none" w:sz="0" w:space="0" w:color="auto"/>
        <w:left w:val="none" w:sz="0" w:space="0" w:color="auto"/>
        <w:bottom w:val="none" w:sz="0" w:space="0" w:color="auto"/>
        <w:right w:val="none" w:sz="0" w:space="0" w:color="auto"/>
      </w:divBdr>
    </w:div>
    <w:div w:id="640572083">
      <w:bodyDiv w:val="1"/>
      <w:marLeft w:val="0"/>
      <w:marRight w:val="0"/>
      <w:marTop w:val="0"/>
      <w:marBottom w:val="0"/>
      <w:divBdr>
        <w:top w:val="none" w:sz="0" w:space="0" w:color="auto"/>
        <w:left w:val="none" w:sz="0" w:space="0" w:color="auto"/>
        <w:bottom w:val="none" w:sz="0" w:space="0" w:color="auto"/>
        <w:right w:val="none" w:sz="0" w:space="0" w:color="auto"/>
      </w:divBdr>
    </w:div>
    <w:div w:id="641034055">
      <w:bodyDiv w:val="1"/>
      <w:marLeft w:val="0"/>
      <w:marRight w:val="0"/>
      <w:marTop w:val="0"/>
      <w:marBottom w:val="0"/>
      <w:divBdr>
        <w:top w:val="none" w:sz="0" w:space="0" w:color="auto"/>
        <w:left w:val="none" w:sz="0" w:space="0" w:color="auto"/>
        <w:bottom w:val="none" w:sz="0" w:space="0" w:color="auto"/>
        <w:right w:val="none" w:sz="0" w:space="0" w:color="auto"/>
      </w:divBdr>
    </w:div>
    <w:div w:id="643117742">
      <w:bodyDiv w:val="1"/>
      <w:marLeft w:val="0"/>
      <w:marRight w:val="0"/>
      <w:marTop w:val="0"/>
      <w:marBottom w:val="0"/>
      <w:divBdr>
        <w:top w:val="none" w:sz="0" w:space="0" w:color="auto"/>
        <w:left w:val="none" w:sz="0" w:space="0" w:color="auto"/>
        <w:bottom w:val="none" w:sz="0" w:space="0" w:color="auto"/>
        <w:right w:val="none" w:sz="0" w:space="0" w:color="auto"/>
      </w:divBdr>
    </w:div>
    <w:div w:id="663315305">
      <w:bodyDiv w:val="1"/>
      <w:marLeft w:val="0"/>
      <w:marRight w:val="0"/>
      <w:marTop w:val="0"/>
      <w:marBottom w:val="0"/>
      <w:divBdr>
        <w:top w:val="none" w:sz="0" w:space="0" w:color="auto"/>
        <w:left w:val="none" w:sz="0" w:space="0" w:color="auto"/>
        <w:bottom w:val="none" w:sz="0" w:space="0" w:color="auto"/>
        <w:right w:val="none" w:sz="0" w:space="0" w:color="auto"/>
      </w:divBdr>
    </w:div>
    <w:div w:id="675348700">
      <w:bodyDiv w:val="1"/>
      <w:marLeft w:val="0"/>
      <w:marRight w:val="0"/>
      <w:marTop w:val="0"/>
      <w:marBottom w:val="0"/>
      <w:divBdr>
        <w:top w:val="none" w:sz="0" w:space="0" w:color="auto"/>
        <w:left w:val="none" w:sz="0" w:space="0" w:color="auto"/>
        <w:bottom w:val="none" w:sz="0" w:space="0" w:color="auto"/>
        <w:right w:val="none" w:sz="0" w:space="0" w:color="auto"/>
      </w:divBdr>
    </w:div>
    <w:div w:id="691692068">
      <w:bodyDiv w:val="1"/>
      <w:marLeft w:val="0"/>
      <w:marRight w:val="0"/>
      <w:marTop w:val="0"/>
      <w:marBottom w:val="0"/>
      <w:divBdr>
        <w:top w:val="none" w:sz="0" w:space="0" w:color="auto"/>
        <w:left w:val="none" w:sz="0" w:space="0" w:color="auto"/>
        <w:bottom w:val="none" w:sz="0" w:space="0" w:color="auto"/>
        <w:right w:val="none" w:sz="0" w:space="0" w:color="auto"/>
      </w:divBdr>
    </w:div>
    <w:div w:id="695891483">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41373404">
      <w:bodyDiv w:val="1"/>
      <w:marLeft w:val="0"/>
      <w:marRight w:val="0"/>
      <w:marTop w:val="0"/>
      <w:marBottom w:val="0"/>
      <w:divBdr>
        <w:top w:val="none" w:sz="0" w:space="0" w:color="auto"/>
        <w:left w:val="none" w:sz="0" w:space="0" w:color="auto"/>
        <w:bottom w:val="none" w:sz="0" w:space="0" w:color="auto"/>
        <w:right w:val="none" w:sz="0" w:space="0" w:color="auto"/>
      </w:divBdr>
    </w:div>
    <w:div w:id="750469122">
      <w:bodyDiv w:val="1"/>
      <w:marLeft w:val="0"/>
      <w:marRight w:val="0"/>
      <w:marTop w:val="0"/>
      <w:marBottom w:val="0"/>
      <w:divBdr>
        <w:top w:val="none" w:sz="0" w:space="0" w:color="auto"/>
        <w:left w:val="none" w:sz="0" w:space="0" w:color="auto"/>
        <w:bottom w:val="none" w:sz="0" w:space="0" w:color="auto"/>
        <w:right w:val="none" w:sz="0" w:space="0" w:color="auto"/>
      </w:divBdr>
    </w:div>
    <w:div w:id="773593024">
      <w:bodyDiv w:val="1"/>
      <w:marLeft w:val="0"/>
      <w:marRight w:val="0"/>
      <w:marTop w:val="0"/>
      <w:marBottom w:val="0"/>
      <w:divBdr>
        <w:top w:val="none" w:sz="0" w:space="0" w:color="auto"/>
        <w:left w:val="none" w:sz="0" w:space="0" w:color="auto"/>
        <w:bottom w:val="none" w:sz="0" w:space="0" w:color="auto"/>
        <w:right w:val="none" w:sz="0" w:space="0" w:color="auto"/>
      </w:divBdr>
    </w:div>
    <w:div w:id="909854105">
      <w:bodyDiv w:val="1"/>
      <w:marLeft w:val="0"/>
      <w:marRight w:val="0"/>
      <w:marTop w:val="0"/>
      <w:marBottom w:val="0"/>
      <w:divBdr>
        <w:top w:val="none" w:sz="0" w:space="0" w:color="auto"/>
        <w:left w:val="none" w:sz="0" w:space="0" w:color="auto"/>
        <w:bottom w:val="none" w:sz="0" w:space="0" w:color="auto"/>
        <w:right w:val="none" w:sz="0" w:space="0" w:color="auto"/>
      </w:divBdr>
    </w:div>
    <w:div w:id="910045456">
      <w:bodyDiv w:val="1"/>
      <w:marLeft w:val="0"/>
      <w:marRight w:val="0"/>
      <w:marTop w:val="0"/>
      <w:marBottom w:val="0"/>
      <w:divBdr>
        <w:top w:val="none" w:sz="0" w:space="0" w:color="auto"/>
        <w:left w:val="none" w:sz="0" w:space="0" w:color="auto"/>
        <w:bottom w:val="none" w:sz="0" w:space="0" w:color="auto"/>
        <w:right w:val="none" w:sz="0" w:space="0" w:color="auto"/>
      </w:divBdr>
    </w:div>
    <w:div w:id="926890642">
      <w:bodyDiv w:val="1"/>
      <w:marLeft w:val="0"/>
      <w:marRight w:val="0"/>
      <w:marTop w:val="0"/>
      <w:marBottom w:val="0"/>
      <w:divBdr>
        <w:top w:val="none" w:sz="0" w:space="0" w:color="auto"/>
        <w:left w:val="none" w:sz="0" w:space="0" w:color="auto"/>
        <w:bottom w:val="none" w:sz="0" w:space="0" w:color="auto"/>
        <w:right w:val="none" w:sz="0" w:space="0" w:color="auto"/>
      </w:divBdr>
    </w:div>
    <w:div w:id="936714821">
      <w:bodyDiv w:val="1"/>
      <w:marLeft w:val="0"/>
      <w:marRight w:val="0"/>
      <w:marTop w:val="0"/>
      <w:marBottom w:val="0"/>
      <w:divBdr>
        <w:top w:val="none" w:sz="0" w:space="0" w:color="auto"/>
        <w:left w:val="none" w:sz="0" w:space="0" w:color="auto"/>
        <w:bottom w:val="none" w:sz="0" w:space="0" w:color="auto"/>
        <w:right w:val="none" w:sz="0" w:space="0" w:color="auto"/>
      </w:divBdr>
    </w:div>
    <w:div w:id="938412574">
      <w:bodyDiv w:val="1"/>
      <w:marLeft w:val="0"/>
      <w:marRight w:val="0"/>
      <w:marTop w:val="0"/>
      <w:marBottom w:val="0"/>
      <w:divBdr>
        <w:top w:val="none" w:sz="0" w:space="0" w:color="auto"/>
        <w:left w:val="none" w:sz="0" w:space="0" w:color="auto"/>
        <w:bottom w:val="none" w:sz="0" w:space="0" w:color="auto"/>
        <w:right w:val="none" w:sz="0" w:space="0" w:color="auto"/>
      </w:divBdr>
    </w:div>
    <w:div w:id="965308332">
      <w:bodyDiv w:val="1"/>
      <w:marLeft w:val="0"/>
      <w:marRight w:val="0"/>
      <w:marTop w:val="0"/>
      <w:marBottom w:val="0"/>
      <w:divBdr>
        <w:top w:val="none" w:sz="0" w:space="0" w:color="auto"/>
        <w:left w:val="none" w:sz="0" w:space="0" w:color="auto"/>
        <w:bottom w:val="none" w:sz="0" w:space="0" w:color="auto"/>
        <w:right w:val="none" w:sz="0" w:space="0" w:color="auto"/>
      </w:divBdr>
    </w:div>
    <w:div w:id="1011680489">
      <w:bodyDiv w:val="1"/>
      <w:marLeft w:val="0"/>
      <w:marRight w:val="0"/>
      <w:marTop w:val="0"/>
      <w:marBottom w:val="0"/>
      <w:divBdr>
        <w:top w:val="none" w:sz="0" w:space="0" w:color="auto"/>
        <w:left w:val="none" w:sz="0" w:space="0" w:color="auto"/>
        <w:bottom w:val="none" w:sz="0" w:space="0" w:color="auto"/>
        <w:right w:val="none" w:sz="0" w:space="0" w:color="auto"/>
      </w:divBdr>
    </w:div>
    <w:div w:id="1047530442">
      <w:bodyDiv w:val="1"/>
      <w:marLeft w:val="0"/>
      <w:marRight w:val="0"/>
      <w:marTop w:val="0"/>
      <w:marBottom w:val="0"/>
      <w:divBdr>
        <w:top w:val="none" w:sz="0" w:space="0" w:color="auto"/>
        <w:left w:val="none" w:sz="0" w:space="0" w:color="auto"/>
        <w:bottom w:val="none" w:sz="0" w:space="0" w:color="auto"/>
        <w:right w:val="none" w:sz="0" w:space="0" w:color="auto"/>
      </w:divBdr>
    </w:div>
    <w:div w:id="1059011411">
      <w:bodyDiv w:val="1"/>
      <w:marLeft w:val="0"/>
      <w:marRight w:val="0"/>
      <w:marTop w:val="0"/>
      <w:marBottom w:val="0"/>
      <w:divBdr>
        <w:top w:val="none" w:sz="0" w:space="0" w:color="auto"/>
        <w:left w:val="none" w:sz="0" w:space="0" w:color="auto"/>
        <w:bottom w:val="none" w:sz="0" w:space="0" w:color="auto"/>
        <w:right w:val="none" w:sz="0" w:space="0" w:color="auto"/>
      </w:divBdr>
    </w:div>
    <w:div w:id="1078090407">
      <w:bodyDiv w:val="1"/>
      <w:marLeft w:val="0"/>
      <w:marRight w:val="0"/>
      <w:marTop w:val="0"/>
      <w:marBottom w:val="0"/>
      <w:divBdr>
        <w:top w:val="none" w:sz="0" w:space="0" w:color="auto"/>
        <w:left w:val="none" w:sz="0" w:space="0" w:color="auto"/>
        <w:bottom w:val="none" w:sz="0" w:space="0" w:color="auto"/>
        <w:right w:val="none" w:sz="0" w:space="0" w:color="auto"/>
      </w:divBdr>
    </w:div>
    <w:div w:id="1088573855">
      <w:bodyDiv w:val="1"/>
      <w:marLeft w:val="0"/>
      <w:marRight w:val="0"/>
      <w:marTop w:val="0"/>
      <w:marBottom w:val="0"/>
      <w:divBdr>
        <w:top w:val="none" w:sz="0" w:space="0" w:color="auto"/>
        <w:left w:val="none" w:sz="0" w:space="0" w:color="auto"/>
        <w:bottom w:val="none" w:sz="0" w:space="0" w:color="auto"/>
        <w:right w:val="none" w:sz="0" w:space="0" w:color="auto"/>
      </w:divBdr>
    </w:div>
    <w:div w:id="1174493032">
      <w:bodyDiv w:val="1"/>
      <w:marLeft w:val="0"/>
      <w:marRight w:val="0"/>
      <w:marTop w:val="0"/>
      <w:marBottom w:val="0"/>
      <w:divBdr>
        <w:top w:val="none" w:sz="0" w:space="0" w:color="auto"/>
        <w:left w:val="none" w:sz="0" w:space="0" w:color="auto"/>
        <w:bottom w:val="none" w:sz="0" w:space="0" w:color="auto"/>
        <w:right w:val="none" w:sz="0" w:space="0" w:color="auto"/>
      </w:divBdr>
    </w:div>
    <w:div w:id="1176535014">
      <w:bodyDiv w:val="1"/>
      <w:marLeft w:val="0"/>
      <w:marRight w:val="0"/>
      <w:marTop w:val="0"/>
      <w:marBottom w:val="0"/>
      <w:divBdr>
        <w:top w:val="none" w:sz="0" w:space="0" w:color="auto"/>
        <w:left w:val="none" w:sz="0" w:space="0" w:color="auto"/>
        <w:bottom w:val="none" w:sz="0" w:space="0" w:color="auto"/>
        <w:right w:val="none" w:sz="0" w:space="0" w:color="auto"/>
      </w:divBdr>
    </w:div>
    <w:div w:id="1180244460">
      <w:bodyDiv w:val="1"/>
      <w:marLeft w:val="0"/>
      <w:marRight w:val="0"/>
      <w:marTop w:val="0"/>
      <w:marBottom w:val="0"/>
      <w:divBdr>
        <w:top w:val="none" w:sz="0" w:space="0" w:color="auto"/>
        <w:left w:val="none" w:sz="0" w:space="0" w:color="auto"/>
        <w:bottom w:val="none" w:sz="0" w:space="0" w:color="auto"/>
        <w:right w:val="none" w:sz="0" w:space="0" w:color="auto"/>
      </w:divBdr>
    </w:div>
    <w:div w:id="1181774858">
      <w:bodyDiv w:val="1"/>
      <w:marLeft w:val="0"/>
      <w:marRight w:val="0"/>
      <w:marTop w:val="0"/>
      <w:marBottom w:val="0"/>
      <w:divBdr>
        <w:top w:val="none" w:sz="0" w:space="0" w:color="auto"/>
        <w:left w:val="none" w:sz="0" w:space="0" w:color="auto"/>
        <w:bottom w:val="none" w:sz="0" w:space="0" w:color="auto"/>
        <w:right w:val="none" w:sz="0" w:space="0" w:color="auto"/>
      </w:divBdr>
    </w:div>
    <w:div w:id="1201170606">
      <w:bodyDiv w:val="1"/>
      <w:marLeft w:val="0"/>
      <w:marRight w:val="0"/>
      <w:marTop w:val="0"/>
      <w:marBottom w:val="0"/>
      <w:divBdr>
        <w:top w:val="none" w:sz="0" w:space="0" w:color="auto"/>
        <w:left w:val="none" w:sz="0" w:space="0" w:color="auto"/>
        <w:bottom w:val="none" w:sz="0" w:space="0" w:color="auto"/>
        <w:right w:val="none" w:sz="0" w:space="0" w:color="auto"/>
      </w:divBdr>
    </w:div>
    <w:div w:id="1235045697">
      <w:bodyDiv w:val="1"/>
      <w:marLeft w:val="0"/>
      <w:marRight w:val="0"/>
      <w:marTop w:val="0"/>
      <w:marBottom w:val="0"/>
      <w:divBdr>
        <w:top w:val="none" w:sz="0" w:space="0" w:color="auto"/>
        <w:left w:val="none" w:sz="0" w:space="0" w:color="auto"/>
        <w:bottom w:val="none" w:sz="0" w:space="0" w:color="auto"/>
        <w:right w:val="none" w:sz="0" w:space="0" w:color="auto"/>
      </w:divBdr>
    </w:div>
    <w:div w:id="1252616522">
      <w:bodyDiv w:val="1"/>
      <w:marLeft w:val="0"/>
      <w:marRight w:val="0"/>
      <w:marTop w:val="0"/>
      <w:marBottom w:val="0"/>
      <w:divBdr>
        <w:top w:val="none" w:sz="0" w:space="0" w:color="auto"/>
        <w:left w:val="none" w:sz="0" w:space="0" w:color="auto"/>
        <w:bottom w:val="none" w:sz="0" w:space="0" w:color="auto"/>
        <w:right w:val="none" w:sz="0" w:space="0" w:color="auto"/>
      </w:divBdr>
    </w:div>
    <w:div w:id="1284506727">
      <w:bodyDiv w:val="1"/>
      <w:marLeft w:val="0"/>
      <w:marRight w:val="0"/>
      <w:marTop w:val="0"/>
      <w:marBottom w:val="0"/>
      <w:divBdr>
        <w:top w:val="none" w:sz="0" w:space="0" w:color="auto"/>
        <w:left w:val="none" w:sz="0" w:space="0" w:color="auto"/>
        <w:bottom w:val="none" w:sz="0" w:space="0" w:color="auto"/>
        <w:right w:val="none" w:sz="0" w:space="0" w:color="auto"/>
      </w:divBdr>
    </w:div>
    <w:div w:id="1326317829">
      <w:bodyDiv w:val="1"/>
      <w:marLeft w:val="0"/>
      <w:marRight w:val="0"/>
      <w:marTop w:val="0"/>
      <w:marBottom w:val="0"/>
      <w:divBdr>
        <w:top w:val="none" w:sz="0" w:space="0" w:color="auto"/>
        <w:left w:val="none" w:sz="0" w:space="0" w:color="auto"/>
        <w:bottom w:val="none" w:sz="0" w:space="0" w:color="auto"/>
        <w:right w:val="none" w:sz="0" w:space="0" w:color="auto"/>
      </w:divBdr>
    </w:div>
    <w:div w:id="1332489151">
      <w:bodyDiv w:val="1"/>
      <w:marLeft w:val="0"/>
      <w:marRight w:val="0"/>
      <w:marTop w:val="0"/>
      <w:marBottom w:val="0"/>
      <w:divBdr>
        <w:top w:val="none" w:sz="0" w:space="0" w:color="auto"/>
        <w:left w:val="none" w:sz="0" w:space="0" w:color="auto"/>
        <w:bottom w:val="none" w:sz="0" w:space="0" w:color="auto"/>
        <w:right w:val="none" w:sz="0" w:space="0" w:color="auto"/>
      </w:divBdr>
    </w:div>
    <w:div w:id="1352563247">
      <w:bodyDiv w:val="1"/>
      <w:marLeft w:val="0"/>
      <w:marRight w:val="0"/>
      <w:marTop w:val="0"/>
      <w:marBottom w:val="0"/>
      <w:divBdr>
        <w:top w:val="none" w:sz="0" w:space="0" w:color="auto"/>
        <w:left w:val="none" w:sz="0" w:space="0" w:color="auto"/>
        <w:bottom w:val="none" w:sz="0" w:space="0" w:color="auto"/>
        <w:right w:val="none" w:sz="0" w:space="0" w:color="auto"/>
      </w:divBdr>
    </w:div>
    <w:div w:id="1436242540">
      <w:bodyDiv w:val="1"/>
      <w:marLeft w:val="0"/>
      <w:marRight w:val="0"/>
      <w:marTop w:val="0"/>
      <w:marBottom w:val="0"/>
      <w:divBdr>
        <w:top w:val="none" w:sz="0" w:space="0" w:color="auto"/>
        <w:left w:val="none" w:sz="0" w:space="0" w:color="auto"/>
        <w:bottom w:val="none" w:sz="0" w:space="0" w:color="auto"/>
        <w:right w:val="none" w:sz="0" w:space="0" w:color="auto"/>
      </w:divBdr>
    </w:div>
    <w:div w:id="1438989481">
      <w:bodyDiv w:val="1"/>
      <w:marLeft w:val="0"/>
      <w:marRight w:val="0"/>
      <w:marTop w:val="0"/>
      <w:marBottom w:val="0"/>
      <w:divBdr>
        <w:top w:val="none" w:sz="0" w:space="0" w:color="auto"/>
        <w:left w:val="none" w:sz="0" w:space="0" w:color="auto"/>
        <w:bottom w:val="none" w:sz="0" w:space="0" w:color="auto"/>
        <w:right w:val="none" w:sz="0" w:space="0" w:color="auto"/>
      </w:divBdr>
    </w:div>
    <w:div w:id="1443109865">
      <w:bodyDiv w:val="1"/>
      <w:marLeft w:val="0"/>
      <w:marRight w:val="0"/>
      <w:marTop w:val="0"/>
      <w:marBottom w:val="0"/>
      <w:divBdr>
        <w:top w:val="none" w:sz="0" w:space="0" w:color="auto"/>
        <w:left w:val="none" w:sz="0" w:space="0" w:color="auto"/>
        <w:bottom w:val="none" w:sz="0" w:space="0" w:color="auto"/>
        <w:right w:val="none" w:sz="0" w:space="0" w:color="auto"/>
      </w:divBdr>
    </w:div>
    <w:div w:id="1481649926">
      <w:bodyDiv w:val="1"/>
      <w:marLeft w:val="0"/>
      <w:marRight w:val="0"/>
      <w:marTop w:val="0"/>
      <w:marBottom w:val="0"/>
      <w:divBdr>
        <w:top w:val="none" w:sz="0" w:space="0" w:color="auto"/>
        <w:left w:val="none" w:sz="0" w:space="0" w:color="auto"/>
        <w:bottom w:val="none" w:sz="0" w:space="0" w:color="auto"/>
        <w:right w:val="none" w:sz="0" w:space="0" w:color="auto"/>
      </w:divBdr>
    </w:div>
    <w:div w:id="1518696225">
      <w:bodyDiv w:val="1"/>
      <w:marLeft w:val="0"/>
      <w:marRight w:val="0"/>
      <w:marTop w:val="0"/>
      <w:marBottom w:val="0"/>
      <w:divBdr>
        <w:top w:val="none" w:sz="0" w:space="0" w:color="auto"/>
        <w:left w:val="none" w:sz="0" w:space="0" w:color="auto"/>
        <w:bottom w:val="none" w:sz="0" w:space="0" w:color="auto"/>
        <w:right w:val="none" w:sz="0" w:space="0" w:color="auto"/>
      </w:divBdr>
    </w:div>
    <w:div w:id="1565020530">
      <w:bodyDiv w:val="1"/>
      <w:marLeft w:val="0"/>
      <w:marRight w:val="0"/>
      <w:marTop w:val="0"/>
      <w:marBottom w:val="0"/>
      <w:divBdr>
        <w:top w:val="none" w:sz="0" w:space="0" w:color="auto"/>
        <w:left w:val="none" w:sz="0" w:space="0" w:color="auto"/>
        <w:bottom w:val="none" w:sz="0" w:space="0" w:color="auto"/>
        <w:right w:val="none" w:sz="0" w:space="0" w:color="auto"/>
      </w:divBdr>
    </w:div>
    <w:div w:id="1581207764">
      <w:bodyDiv w:val="1"/>
      <w:marLeft w:val="0"/>
      <w:marRight w:val="0"/>
      <w:marTop w:val="0"/>
      <w:marBottom w:val="0"/>
      <w:divBdr>
        <w:top w:val="none" w:sz="0" w:space="0" w:color="auto"/>
        <w:left w:val="none" w:sz="0" w:space="0" w:color="auto"/>
        <w:bottom w:val="none" w:sz="0" w:space="0" w:color="auto"/>
        <w:right w:val="none" w:sz="0" w:space="0" w:color="auto"/>
      </w:divBdr>
    </w:div>
    <w:div w:id="1583031578">
      <w:bodyDiv w:val="1"/>
      <w:marLeft w:val="0"/>
      <w:marRight w:val="0"/>
      <w:marTop w:val="0"/>
      <w:marBottom w:val="0"/>
      <w:divBdr>
        <w:top w:val="none" w:sz="0" w:space="0" w:color="auto"/>
        <w:left w:val="none" w:sz="0" w:space="0" w:color="auto"/>
        <w:bottom w:val="none" w:sz="0" w:space="0" w:color="auto"/>
        <w:right w:val="none" w:sz="0" w:space="0" w:color="auto"/>
      </w:divBdr>
    </w:div>
    <w:div w:id="1609508608">
      <w:bodyDiv w:val="1"/>
      <w:marLeft w:val="0"/>
      <w:marRight w:val="0"/>
      <w:marTop w:val="0"/>
      <w:marBottom w:val="0"/>
      <w:divBdr>
        <w:top w:val="none" w:sz="0" w:space="0" w:color="auto"/>
        <w:left w:val="none" w:sz="0" w:space="0" w:color="auto"/>
        <w:bottom w:val="none" w:sz="0" w:space="0" w:color="auto"/>
        <w:right w:val="none" w:sz="0" w:space="0" w:color="auto"/>
      </w:divBdr>
    </w:div>
    <w:div w:id="1639459907">
      <w:bodyDiv w:val="1"/>
      <w:marLeft w:val="0"/>
      <w:marRight w:val="0"/>
      <w:marTop w:val="0"/>
      <w:marBottom w:val="0"/>
      <w:divBdr>
        <w:top w:val="none" w:sz="0" w:space="0" w:color="auto"/>
        <w:left w:val="none" w:sz="0" w:space="0" w:color="auto"/>
        <w:bottom w:val="none" w:sz="0" w:space="0" w:color="auto"/>
        <w:right w:val="none" w:sz="0" w:space="0" w:color="auto"/>
      </w:divBdr>
    </w:div>
    <w:div w:id="1658266243">
      <w:bodyDiv w:val="1"/>
      <w:marLeft w:val="0"/>
      <w:marRight w:val="0"/>
      <w:marTop w:val="0"/>
      <w:marBottom w:val="0"/>
      <w:divBdr>
        <w:top w:val="none" w:sz="0" w:space="0" w:color="auto"/>
        <w:left w:val="none" w:sz="0" w:space="0" w:color="auto"/>
        <w:bottom w:val="none" w:sz="0" w:space="0" w:color="auto"/>
        <w:right w:val="none" w:sz="0" w:space="0" w:color="auto"/>
      </w:divBdr>
    </w:div>
    <w:div w:id="1660186130">
      <w:bodyDiv w:val="1"/>
      <w:marLeft w:val="0"/>
      <w:marRight w:val="0"/>
      <w:marTop w:val="0"/>
      <w:marBottom w:val="0"/>
      <w:divBdr>
        <w:top w:val="none" w:sz="0" w:space="0" w:color="auto"/>
        <w:left w:val="none" w:sz="0" w:space="0" w:color="auto"/>
        <w:bottom w:val="none" w:sz="0" w:space="0" w:color="auto"/>
        <w:right w:val="none" w:sz="0" w:space="0" w:color="auto"/>
      </w:divBdr>
    </w:div>
    <w:div w:id="1679381418">
      <w:bodyDiv w:val="1"/>
      <w:marLeft w:val="0"/>
      <w:marRight w:val="0"/>
      <w:marTop w:val="0"/>
      <w:marBottom w:val="0"/>
      <w:divBdr>
        <w:top w:val="none" w:sz="0" w:space="0" w:color="auto"/>
        <w:left w:val="none" w:sz="0" w:space="0" w:color="auto"/>
        <w:bottom w:val="none" w:sz="0" w:space="0" w:color="auto"/>
        <w:right w:val="none" w:sz="0" w:space="0" w:color="auto"/>
      </w:divBdr>
    </w:div>
    <w:div w:id="1681814306">
      <w:bodyDiv w:val="1"/>
      <w:marLeft w:val="0"/>
      <w:marRight w:val="0"/>
      <w:marTop w:val="0"/>
      <w:marBottom w:val="0"/>
      <w:divBdr>
        <w:top w:val="none" w:sz="0" w:space="0" w:color="auto"/>
        <w:left w:val="none" w:sz="0" w:space="0" w:color="auto"/>
        <w:bottom w:val="none" w:sz="0" w:space="0" w:color="auto"/>
        <w:right w:val="none" w:sz="0" w:space="0" w:color="auto"/>
      </w:divBdr>
    </w:div>
    <w:div w:id="1707635372">
      <w:bodyDiv w:val="1"/>
      <w:marLeft w:val="0"/>
      <w:marRight w:val="0"/>
      <w:marTop w:val="0"/>
      <w:marBottom w:val="0"/>
      <w:divBdr>
        <w:top w:val="none" w:sz="0" w:space="0" w:color="auto"/>
        <w:left w:val="none" w:sz="0" w:space="0" w:color="auto"/>
        <w:bottom w:val="none" w:sz="0" w:space="0" w:color="auto"/>
        <w:right w:val="none" w:sz="0" w:space="0" w:color="auto"/>
      </w:divBdr>
    </w:div>
    <w:div w:id="1752114664">
      <w:bodyDiv w:val="1"/>
      <w:marLeft w:val="0"/>
      <w:marRight w:val="0"/>
      <w:marTop w:val="0"/>
      <w:marBottom w:val="0"/>
      <w:divBdr>
        <w:top w:val="none" w:sz="0" w:space="0" w:color="auto"/>
        <w:left w:val="none" w:sz="0" w:space="0" w:color="auto"/>
        <w:bottom w:val="none" w:sz="0" w:space="0" w:color="auto"/>
        <w:right w:val="none" w:sz="0" w:space="0" w:color="auto"/>
      </w:divBdr>
    </w:div>
    <w:div w:id="1758093501">
      <w:bodyDiv w:val="1"/>
      <w:marLeft w:val="0"/>
      <w:marRight w:val="0"/>
      <w:marTop w:val="0"/>
      <w:marBottom w:val="0"/>
      <w:divBdr>
        <w:top w:val="none" w:sz="0" w:space="0" w:color="auto"/>
        <w:left w:val="none" w:sz="0" w:space="0" w:color="auto"/>
        <w:bottom w:val="none" w:sz="0" w:space="0" w:color="auto"/>
        <w:right w:val="none" w:sz="0" w:space="0" w:color="auto"/>
      </w:divBdr>
    </w:div>
    <w:div w:id="1774938041">
      <w:bodyDiv w:val="1"/>
      <w:marLeft w:val="0"/>
      <w:marRight w:val="0"/>
      <w:marTop w:val="0"/>
      <w:marBottom w:val="0"/>
      <w:divBdr>
        <w:top w:val="none" w:sz="0" w:space="0" w:color="auto"/>
        <w:left w:val="none" w:sz="0" w:space="0" w:color="auto"/>
        <w:bottom w:val="none" w:sz="0" w:space="0" w:color="auto"/>
        <w:right w:val="none" w:sz="0" w:space="0" w:color="auto"/>
      </w:divBdr>
    </w:div>
    <w:div w:id="1776975229">
      <w:bodyDiv w:val="1"/>
      <w:marLeft w:val="0"/>
      <w:marRight w:val="0"/>
      <w:marTop w:val="0"/>
      <w:marBottom w:val="0"/>
      <w:divBdr>
        <w:top w:val="none" w:sz="0" w:space="0" w:color="auto"/>
        <w:left w:val="none" w:sz="0" w:space="0" w:color="auto"/>
        <w:bottom w:val="none" w:sz="0" w:space="0" w:color="auto"/>
        <w:right w:val="none" w:sz="0" w:space="0" w:color="auto"/>
      </w:divBdr>
    </w:div>
    <w:div w:id="1780759124">
      <w:bodyDiv w:val="1"/>
      <w:marLeft w:val="0"/>
      <w:marRight w:val="0"/>
      <w:marTop w:val="0"/>
      <w:marBottom w:val="0"/>
      <w:divBdr>
        <w:top w:val="none" w:sz="0" w:space="0" w:color="auto"/>
        <w:left w:val="none" w:sz="0" w:space="0" w:color="auto"/>
        <w:bottom w:val="none" w:sz="0" w:space="0" w:color="auto"/>
        <w:right w:val="none" w:sz="0" w:space="0" w:color="auto"/>
      </w:divBdr>
    </w:div>
    <w:div w:id="1814910777">
      <w:bodyDiv w:val="1"/>
      <w:marLeft w:val="0"/>
      <w:marRight w:val="0"/>
      <w:marTop w:val="0"/>
      <w:marBottom w:val="0"/>
      <w:divBdr>
        <w:top w:val="none" w:sz="0" w:space="0" w:color="auto"/>
        <w:left w:val="none" w:sz="0" w:space="0" w:color="auto"/>
        <w:bottom w:val="none" w:sz="0" w:space="0" w:color="auto"/>
        <w:right w:val="none" w:sz="0" w:space="0" w:color="auto"/>
      </w:divBdr>
    </w:div>
    <w:div w:id="1821457055">
      <w:bodyDiv w:val="1"/>
      <w:marLeft w:val="0"/>
      <w:marRight w:val="0"/>
      <w:marTop w:val="0"/>
      <w:marBottom w:val="0"/>
      <w:divBdr>
        <w:top w:val="none" w:sz="0" w:space="0" w:color="auto"/>
        <w:left w:val="none" w:sz="0" w:space="0" w:color="auto"/>
        <w:bottom w:val="none" w:sz="0" w:space="0" w:color="auto"/>
        <w:right w:val="none" w:sz="0" w:space="0" w:color="auto"/>
      </w:divBdr>
    </w:div>
    <w:div w:id="1828588188">
      <w:bodyDiv w:val="1"/>
      <w:marLeft w:val="0"/>
      <w:marRight w:val="0"/>
      <w:marTop w:val="0"/>
      <w:marBottom w:val="0"/>
      <w:divBdr>
        <w:top w:val="none" w:sz="0" w:space="0" w:color="auto"/>
        <w:left w:val="none" w:sz="0" w:space="0" w:color="auto"/>
        <w:bottom w:val="none" w:sz="0" w:space="0" w:color="auto"/>
        <w:right w:val="none" w:sz="0" w:space="0" w:color="auto"/>
      </w:divBdr>
    </w:div>
    <w:div w:id="1874732058">
      <w:bodyDiv w:val="1"/>
      <w:marLeft w:val="0"/>
      <w:marRight w:val="0"/>
      <w:marTop w:val="0"/>
      <w:marBottom w:val="0"/>
      <w:divBdr>
        <w:top w:val="none" w:sz="0" w:space="0" w:color="auto"/>
        <w:left w:val="none" w:sz="0" w:space="0" w:color="auto"/>
        <w:bottom w:val="none" w:sz="0" w:space="0" w:color="auto"/>
        <w:right w:val="none" w:sz="0" w:space="0" w:color="auto"/>
      </w:divBdr>
    </w:div>
    <w:div w:id="1882980647">
      <w:bodyDiv w:val="1"/>
      <w:marLeft w:val="0"/>
      <w:marRight w:val="0"/>
      <w:marTop w:val="0"/>
      <w:marBottom w:val="0"/>
      <w:divBdr>
        <w:top w:val="none" w:sz="0" w:space="0" w:color="auto"/>
        <w:left w:val="none" w:sz="0" w:space="0" w:color="auto"/>
        <w:bottom w:val="none" w:sz="0" w:space="0" w:color="auto"/>
        <w:right w:val="none" w:sz="0" w:space="0" w:color="auto"/>
      </w:divBdr>
    </w:div>
    <w:div w:id="1889952060">
      <w:bodyDiv w:val="1"/>
      <w:marLeft w:val="0"/>
      <w:marRight w:val="0"/>
      <w:marTop w:val="0"/>
      <w:marBottom w:val="0"/>
      <w:divBdr>
        <w:top w:val="none" w:sz="0" w:space="0" w:color="auto"/>
        <w:left w:val="none" w:sz="0" w:space="0" w:color="auto"/>
        <w:bottom w:val="none" w:sz="0" w:space="0" w:color="auto"/>
        <w:right w:val="none" w:sz="0" w:space="0" w:color="auto"/>
      </w:divBdr>
    </w:div>
    <w:div w:id="1910118864">
      <w:bodyDiv w:val="1"/>
      <w:marLeft w:val="0"/>
      <w:marRight w:val="0"/>
      <w:marTop w:val="0"/>
      <w:marBottom w:val="0"/>
      <w:divBdr>
        <w:top w:val="none" w:sz="0" w:space="0" w:color="auto"/>
        <w:left w:val="none" w:sz="0" w:space="0" w:color="auto"/>
        <w:bottom w:val="none" w:sz="0" w:space="0" w:color="auto"/>
        <w:right w:val="none" w:sz="0" w:space="0" w:color="auto"/>
      </w:divBdr>
    </w:div>
    <w:div w:id="1995718792">
      <w:bodyDiv w:val="1"/>
      <w:marLeft w:val="0"/>
      <w:marRight w:val="0"/>
      <w:marTop w:val="0"/>
      <w:marBottom w:val="0"/>
      <w:divBdr>
        <w:top w:val="none" w:sz="0" w:space="0" w:color="auto"/>
        <w:left w:val="none" w:sz="0" w:space="0" w:color="auto"/>
        <w:bottom w:val="none" w:sz="0" w:space="0" w:color="auto"/>
        <w:right w:val="none" w:sz="0" w:space="0" w:color="auto"/>
      </w:divBdr>
    </w:div>
    <w:div w:id="2078817918">
      <w:bodyDiv w:val="1"/>
      <w:marLeft w:val="0"/>
      <w:marRight w:val="0"/>
      <w:marTop w:val="0"/>
      <w:marBottom w:val="0"/>
      <w:divBdr>
        <w:top w:val="none" w:sz="0" w:space="0" w:color="auto"/>
        <w:left w:val="none" w:sz="0" w:space="0" w:color="auto"/>
        <w:bottom w:val="none" w:sz="0" w:space="0" w:color="auto"/>
        <w:right w:val="none" w:sz="0" w:space="0" w:color="auto"/>
      </w:divBdr>
    </w:div>
    <w:div w:id="2105345606">
      <w:bodyDiv w:val="1"/>
      <w:marLeft w:val="0"/>
      <w:marRight w:val="0"/>
      <w:marTop w:val="0"/>
      <w:marBottom w:val="0"/>
      <w:divBdr>
        <w:top w:val="none" w:sz="0" w:space="0" w:color="auto"/>
        <w:left w:val="none" w:sz="0" w:space="0" w:color="auto"/>
        <w:bottom w:val="none" w:sz="0" w:space="0" w:color="auto"/>
        <w:right w:val="none" w:sz="0" w:space="0" w:color="auto"/>
      </w:divBdr>
    </w:div>
    <w:div w:id="21270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cambridg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6408EEF-BE96-4080-8362-799AF2BE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31257</Words>
  <Characters>178171</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85</cp:revision>
  <dcterms:created xsi:type="dcterms:W3CDTF">2017-05-15T06:43:00Z</dcterms:created>
  <dcterms:modified xsi:type="dcterms:W3CDTF">2017-05-22T20:22:00Z</dcterms:modified>
</cp:coreProperties>
</file>