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BA" w:rsidRPr="00210775" w:rsidRDefault="003B65BA" w:rsidP="00210775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210775">
        <w:rPr>
          <w:rFonts w:ascii="Times New Roman" w:hAnsi="Times New Roman" w:cs="Times New Roman"/>
          <w:sz w:val="36"/>
          <w:szCs w:val="36"/>
        </w:rPr>
        <w:t>Отзыв</w:t>
      </w:r>
    </w:p>
    <w:p w:rsidR="003B65BA" w:rsidRPr="00210775" w:rsidRDefault="003B65BA" w:rsidP="00210775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10775">
        <w:rPr>
          <w:rFonts w:ascii="Times New Roman" w:hAnsi="Times New Roman" w:cs="Times New Roman"/>
          <w:sz w:val="36"/>
          <w:szCs w:val="36"/>
        </w:rPr>
        <w:t xml:space="preserve">о выпускной квалификационной работе студентки кафедры мастерства художников кино СПбГУ Зои Дубовой.  </w:t>
      </w:r>
    </w:p>
    <w:p w:rsidR="003B65BA" w:rsidRPr="00210775" w:rsidRDefault="003B65BA" w:rsidP="00210775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3B65BA" w:rsidRPr="00210775" w:rsidRDefault="003B65BA" w:rsidP="00210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75">
        <w:rPr>
          <w:rFonts w:ascii="Times New Roman" w:hAnsi="Times New Roman" w:cs="Times New Roman"/>
          <w:sz w:val="28"/>
          <w:szCs w:val="28"/>
        </w:rPr>
        <w:t xml:space="preserve">Дипломная работа выпускницы творческой мастерской «Мастерство художника кино и телевидения по костюму» Зои Дубовой является проектом изобразительного решения ансамбля костюмов для художественного фильма по научно-фантастической повести советских писателей Аркадия и Бориса Стругацких «Хищные вещи века». </w:t>
      </w:r>
    </w:p>
    <w:p w:rsidR="003B65BA" w:rsidRPr="00210775" w:rsidRDefault="003B65BA" w:rsidP="00210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75">
        <w:rPr>
          <w:rFonts w:ascii="Times New Roman" w:hAnsi="Times New Roman" w:cs="Times New Roman"/>
          <w:sz w:val="28"/>
          <w:szCs w:val="28"/>
        </w:rPr>
        <w:t xml:space="preserve">Диплом состоит из 12 цветовых композиционных эскизов, каждый из которых отображает конкретную контрапунктную сцену произведения. Дипломная работа включает в себя дополнительно 10 цветовых эскизов главных героев, к которым прилагаются таблица занятости и переодеваний, технологические эскизы для пошивочной, «линейка», </w:t>
      </w:r>
      <w:r w:rsidR="00BE1C57" w:rsidRPr="00210775">
        <w:rPr>
          <w:rFonts w:ascii="Times New Roman" w:hAnsi="Times New Roman" w:cs="Times New Roman"/>
          <w:sz w:val="28"/>
          <w:szCs w:val="28"/>
        </w:rPr>
        <w:t xml:space="preserve">значительный изобразительный материал по теме; </w:t>
      </w:r>
      <w:r w:rsidRPr="00210775">
        <w:rPr>
          <w:rFonts w:ascii="Times New Roman" w:hAnsi="Times New Roman" w:cs="Times New Roman"/>
          <w:sz w:val="28"/>
          <w:szCs w:val="28"/>
        </w:rPr>
        <w:t>а также цветовую экспликацию по всему фильму. Портфолио и пояснительная записка выпускницы завершают перечень проделанной ею работы по данному диплому.</w:t>
      </w:r>
    </w:p>
    <w:p w:rsidR="003B65BA" w:rsidRPr="00210775" w:rsidRDefault="003B65BA" w:rsidP="00210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75">
        <w:rPr>
          <w:rFonts w:ascii="Times New Roman" w:hAnsi="Times New Roman" w:cs="Times New Roman"/>
          <w:sz w:val="28"/>
          <w:szCs w:val="28"/>
        </w:rPr>
        <w:t xml:space="preserve">В экспликации показаны наиболее острые моменты произведения, тем самым наглядно представлено цветовое решение будущего фильма. </w:t>
      </w:r>
    </w:p>
    <w:p w:rsidR="00BE1C57" w:rsidRPr="00210775" w:rsidRDefault="003B65BA" w:rsidP="00210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75">
        <w:rPr>
          <w:rFonts w:ascii="Times New Roman" w:hAnsi="Times New Roman" w:cs="Times New Roman"/>
          <w:sz w:val="28"/>
          <w:szCs w:val="28"/>
        </w:rPr>
        <w:t>Чистовые композиционные эскизы построены остро, динамично,</w:t>
      </w:r>
      <w:r w:rsidR="00566215" w:rsidRPr="00210775">
        <w:rPr>
          <w:rFonts w:ascii="Times New Roman" w:hAnsi="Times New Roman" w:cs="Times New Roman"/>
          <w:sz w:val="28"/>
          <w:szCs w:val="28"/>
        </w:rPr>
        <w:t xml:space="preserve"> и</w:t>
      </w:r>
      <w:r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="00633A09" w:rsidRPr="00210775">
        <w:rPr>
          <w:rFonts w:ascii="Times New Roman" w:hAnsi="Times New Roman" w:cs="Times New Roman"/>
          <w:sz w:val="28"/>
          <w:szCs w:val="28"/>
        </w:rPr>
        <w:t>резко отличаются друг от друга формами и форматами</w:t>
      </w:r>
      <w:r w:rsidR="0005489F" w:rsidRPr="00210775">
        <w:rPr>
          <w:rFonts w:ascii="Times New Roman" w:hAnsi="Times New Roman" w:cs="Times New Roman"/>
          <w:sz w:val="28"/>
          <w:szCs w:val="28"/>
        </w:rPr>
        <w:t>. И</w:t>
      </w:r>
      <w:r w:rsidR="00633A09" w:rsidRPr="00210775">
        <w:rPr>
          <w:rFonts w:ascii="Times New Roman" w:hAnsi="Times New Roman" w:cs="Times New Roman"/>
          <w:sz w:val="28"/>
          <w:szCs w:val="28"/>
        </w:rPr>
        <w:t>нтенсивн</w:t>
      </w:r>
      <w:r w:rsidR="0005489F" w:rsidRPr="00210775">
        <w:rPr>
          <w:rFonts w:ascii="Times New Roman" w:hAnsi="Times New Roman" w:cs="Times New Roman"/>
          <w:sz w:val="28"/>
          <w:szCs w:val="28"/>
        </w:rPr>
        <w:t>ость</w:t>
      </w:r>
      <w:r w:rsidR="00633A09"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Pr="00210775">
        <w:rPr>
          <w:rFonts w:ascii="Times New Roman" w:hAnsi="Times New Roman" w:cs="Times New Roman"/>
          <w:sz w:val="28"/>
          <w:szCs w:val="28"/>
        </w:rPr>
        <w:t>цвет</w:t>
      </w:r>
      <w:r w:rsidR="0005489F" w:rsidRPr="00210775">
        <w:rPr>
          <w:rFonts w:ascii="Times New Roman" w:hAnsi="Times New Roman" w:cs="Times New Roman"/>
          <w:sz w:val="28"/>
          <w:szCs w:val="28"/>
        </w:rPr>
        <w:t>а</w:t>
      </w:r>
      <w:r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="0005489F" w:rsidRPr="00210775">
        <w:rPr>
          <w:rFonts w:ascii="Times New Roman" w:hAnsi="Times New Roman" w:cs="Times New Roman"/>
          <w:sz w:val="28"/>
          <w:szCs w:val="28"/>
        </w:rPr>
        <w:t xml:space="preserve">эскизов </w:t>
      </w:r>
      <w:r w:rsidR="00434889" w:rsidRPr="00210775">
        <w:rPr>
          <w:rFonts w:ascii="Times New Roman" w:hAnsi="Times New Roman" w:cs="Times New Roman"/>
          <w:sz w:val="28"/>
          <w:szCs w:val="28"/>
        </w:rPr>
        <w:t xml:space="preserve">дополняет и усиливает динамичность композиций, </w:t>
      </w:r>
      <w:r w:rsidR="0005489F" w:rsidRPr="00210775">
        <w:rPr>
          <w:rFonts w:ascii="Times New Roman" w:hAnsi="Times New Roman" w:cs="Times New Roman"/>
          <w:sz w:val="28"/>
          <w:szCs w:val="28"/>
        </w:rPr>
        <w:t>подчеркивает</w:t>
      </w:r>
      <w:r w:rsidR="00633A09"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="00434889" w:rsidRPr="00210775">
        <w:rPr>
          <w:rFonts w:ascii="Times New Roman" w:hAnsi="Times New Roman" w:cs="Times New Roman"/>
          <w:sz w:val="28"/>
          <w:szCs w:val="28"/>
        </w:rPr>
        <w:t>тот постоянный внутренний дискомфорт жителей страны</w:t>
      </w:r>
      <w:r w:rsidR="00566215" w:rsidRPr="00210775">
        <w:rPr>
          <w:rFonts w:ascii="Times New Roman" w:hAnsi="Times New Roman" w:cs="Times New Roman"/>
          <w:sz w:val="28"/>
          <w:szCs w:val="28"/>
        </w:rPr>
        <w:t>,</w:t>
      </w:r>
      <w:r w:rsidR="0005489F" w:rsidRPr="0021077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34889" w:rsidRPr="00210775">
        <w:rPr>
          <w:rFonts w:ascii="Times New Roman" w:hAnsi="Times New Roman" w:cs="Times New Roman"/>
          <w:sz w:val="28"/>
          <w:szCs w:val="28"/>
        </w:rPr>
        <w:t>ые,</w:t>
      </w:r>
      <w:r w:rsidR="0005489F" w:rsidRPr="00210775">
        <w:rPr>
          <w:rFonts w:ascii="Times New Roman" w:hAnsi="Times New Roman" w:cs="Times New Roman"/>
          <w:sz w:val="28"/>
          <w:szCs w:val="28"/>
        </w:rPr>
        <w:t xml:space="preserve"> реши</w:t>
      </w:r>
      <w:r w:rsidR="00434889" w:rsidRPr="00210775">
        <w:rPr>
          <w:rFonts w:ascii="Times New Roman" w:hAnsi="Times New Roman" w:cs="Times New Roman"/>
          <w:sz w:val="28"/>
          <w:szCs w:val="28"/>
        </w:rPr>
        <w:t>в</w:t>
      </w:r>
      <w:r w:rsidR="0005489F" w:rsidRPr="00210775">
        <w:rPr>
          <w:rFonts w:ascii="Times New Roman" w:hAnsi="Times New Roman" w:cs="Times New Roman"/>
          <w:sz w:val="28"/>
          <w:szCs w:val="28"/>
        </w:rPr>
        <w:t xml:space="preserve"> все</w:t>
      </w:r>
      <w:r w:rsidR="00434889"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="0005489F" w:rsidRPr="00210775">
        <w:rPr>
          <w:rFonts w:ascii="Times New Roman" w:hAnsi="Times New Roman" w:cs="Times New Roman"/>
          <w:sz w:val="28"/>
          <w:szCs w:val="28"/>
        </w:rPr>
        <w:t>материальные проблемы, страдают от духовной опустошённости</w:t>
      </w:r>
      <w:r w:rsidR="00434889" w:rsidRPr="00210775">
        <w:rPr>
          <w:rFonts w:ascii="Times New Roman" w:hAnsi="Times New Roman" w:cs="Times New Roman"/>
          <w:sz w:val="28"/>
          <w:szCs w:val="28"/>
        </w:rPr>
        <w:t>,</w:t>
      </w:r>
      <w:r w:rsidR="0005489F" w:rsidRPr="00210775">
        <w:rPr>
          <w:rFonts w:ascii="Times New Roman" w:hAnsi="Times New Roman" w:cs="Times New Roman"/>
          <w:sz w:val="28"/>
          <w:szCs w:val="28"/>
        </w:rPr>
        <w:t xml:space="preserve"> мучительной скуки</w:t>
      </w:r>
      <w:r w:rsidR="00434889" w:rsidRPr="00210775">
        <w:rPr>
          <w:rFonts w:ascii="Times New Roman" w:hAnsi="Times New Roman" w:cs="Times New Roman"/>
          <w:sz w:val="28"/>
          <w:szCs w:val="28"/>
        </w:rPr>
        <w:t>.</w:t>
      </w:r>
      <w:r w:rsidR="0005489F"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="00434889" w:rsidRPr="00210775">
        <w:rPr>
          <w:rFonts w:ascii="Times New Roman" w:hAnsi="Times New Roman" w:cs="Times New Roman"/>
          <w:sz w:val="28"/>
          <w:szCs w:val="28"/>
        </w:rPr>
        <w:t xml:space="preserve">Отсюда их  </w:t>
      </w:r>
      <w:r w:rsidR="0005489F" w:rsidRPr="00210775">
        <w:rPr>
          <w:rFonts w:ascii="Times New Roman" w:hAnsi="Times New Roman" w:cs="Times New Roman"/>
          <w:sz w:val="28"/>
          <w:szCs w:val="28"/>
        </w:rPr>
        <w:t xml:space="preserve"> увлечен</w:t>
      </w:r>
      <w:r w:rsidR="00434889" w:rsidRPr="00210775">
        <w:rPr>
          <w:rFonts w:ascii="Times New Roman" w:hAnsi="Times New Roman" w:cs="Times New Roman"/>
          <w:sz w:val="28"/>
          <w:szCs w:val="28"/>
        </w:rPr>
        <w:t>ия</w:t>
      </w:r>
      <w:r w:rsidR="0005489F" w:rsidRPr="00210775">
        <w:rPr>
          <w:rFonts w:ascii="Times New Roman" w:hAnsi="Times New Roman" w:cs="Times New Roman"/>
          <w:sz w:val="28"/>
          <w:szCs w:val="28"/>
        </w:rPr>
        <w:t xml:space="preserve"> экстремальными видами </w:t>
      </w:r>
      <w:r w:rsidR="00434889" w:rsidRPr="00210775">
        <w:rPr>
          <w:rFonts w:ascii="Times New Roman" w:hAnsi="Times New Roman" w:cs="Times New Roman"/>
          <w:sz w:val="28"/>
          <w:szCs w:val="28"/>
        </w:rPr>
        <w:t>досуга</w:t>
      </w:r>
      <w:r w:rsidR="0005489F" w:rsidRPr="00210775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05489F" w:rsidRPr="00210775">
        <w:rPr>
          <w:rFonts w:ascii="Times New Roman" w:hAnsi="Times New Roman" w:cs="Times New Roman"/>
          <w:sz w:val="28"/>
          <w:szCs w:val="28"/>
        </w:rPr>
        <w:t>дрожк</w:t>
      </w:r>
      <w:r w:rsidR="00434889" w:rsidRPr="0021077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5489F" w:rsidRPr="00210775">
        <w:rPr>
          <w:rFonts w:ascii="Times New Roman" w:hAnsi="Times New Roman" w:cs="Times New Roman"/>
          <w:sz w:val="28"/>
          <w:szCs w:val="28"/>
        </w:rPr>
        <w:t>", "звуко</w:t>
      </w:r>
      <w:r w:rsidR="004449CF" w:rsidRPr="00210775">
        <w:rPr>
          <w:rFonts w:ascii="Times New Roman" w:hAnsi="Times New Roman" w:cs="Times New Roman"/>
          <w:sz w:val="28"/>
          <w:szCs w:val="28"/>
        </w:rPr>
        <w:t>вым</w:t>
      </w:r>
      <w:r w:rsidR="0005489F" w:rsidRPr="00210775">
        <w:rPr>
          <w:rFonts w:ascii="Times New Roman" w:hAnsi="Times New Roman" w:cs="Times New Roman"/>
          <w:sz w:val="28"/>
          <w:szCs w:val="28"/>
        </w:rPr>
        <w:t xml:space="preserve"> усилител</w:t>
      </w:r>
      <w:r w:rsidR="004449CF" w:rsidRPr="00210775">
        <w:rPr>
          <w:rFonts w:ascii="Times New Roman" w:hAnsi="Times New Roman" w:cs="Times New Roman"/>
          <w:sz w:val="28"/>
          <w:szCs w:val="28"/>
        </w:rPr>
        <w:t>ем</w:t>
      </w:r>
      <w:r w:rsidR="0005489F" w:rsidRPr="00210775">
        <w:rPr>
          <w:rFonts w:ascii="Times New Roman" w:hAnsi="Times New Roman" w:cs="Times New Roman"/>
          <w:sz w:val="28"/>
          <w:szCs w:val="28"/>
        </w:rPr>
        <w:t xml:space="preserve"> чувств" - </w:t>
      </w:r>
      <w:proofErr w:type="spellStart"/>
      <w:r w:rsidR="0005489F" w:rsidRPr="00210775">
        <w:rPr>
          <w:rFonts w:ascii="Times New Roman" w:hAnsi="Times New Roman" w:cs="Times New Roman"/>
          <w:sz w:val="28"/>
          <w:szCs w:val="28"/>
        </w:rPr>
        <w:t>слег</w:t>
      </w:r>
      <w:r w:rsidR="004449CF" w:rsidRPr="0021077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5489F" w:rsidRPr="00210775">
        <w:rPr>
          <w:rFonts w:ascii="Times New Roman" w:hAnsi="Times New Roman" w:cs="Times New Roman"/>
          <w:sz w:val="28"/>
          <w:szCs w:val="28"/>
        </w:rPr>
        <w:t xml:space="preserve">, который в конечном итоге разрушает сознание слушателя. </w:t>
      </w:r>
      <w:r w:rsidR="00434889" w:rsidRPr="00210775">
        <w:rPr>
          <w:rFonts w:ascii="Times New Roman" w:hAnsi="Times New Roman" w:cs="Times New Roman"/>
          <w:sz w:val="28"/>
          <w:szCs w:val="28"/>
        </w:rPr>
        <w:t xml:space="preserve">"Хищные вещи века" - своеобразная и очень яркая ода обществу потребления. </w:t>
      </w:r>
      <w:r w:rsidR="004449CF" w:rsidRPr="0021077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5489F" w:rsidRPr="00210775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="004449CF" w:rsidRPr="00210775">
        <w:rPr>
          <w:rFonts w:ascii="Times New Roman" w:hAnsi="Times New Roman" w:cs="Times New Roman"/>
          <w:sz w:val="28"/>
          <w:szCs w:val="28"/>
        </w:rPr>
        <w:t xml:space="preserve">является почти </w:t>
      </w:r>
      <w:r w:rsidR="0005489F" w:rsidRPr="00210775">
        <w:rPr>
          <w:rFonts w:ascii="Times New Roman" w:hAnsi="Times New Roman" w:cs="Times New Roman"/>
          <w:sz w:val="28"/>
          <w:szCs w:val="28"/>
        </w:rPr>
        <w:t>документальной зарисовкой современного мира.</w:t>
      </w:r>
      <w:r w:rsidR="004449CF" w:rsidRPr="00210775">
        <w:rPr>
          <w:rFonts w:ascii="Times New Roman" w:hAnsi="Times New Roman" w:cs="Times New Roman"/>
          <w:sz w:val="28"/>
          <w:szCs w:val="28"/>
        </w:rPr>
        <w:t xml:space="preserve"> Эта боль авторов книги прочитывается в эскизах Зои, и в самой подаче эскизов:</w:t>
      </w:r>
      <w:r w:rsidR="0005489F"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="004449CF" w:rsidRPr="00210775">
        <w:rPr>
          <w:rFonts w:ascii="Times New Roman" w:hAnsi="Times New Roman" w:cs="Times New Roman"/>
          <w:sz w:val="28"/>
          <w:szCs w:val="28"/>
        </w:rPr>
        <w:t xml:space="preserve">они как бы представляют собой осколки, подобные разбитому зеркалу, мира, в котором </w:t>
      </w:r>
      <w:r w:rsidR="00BE1C57" w:rsidRPr="00210775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4449CF" w:rsidRPr="00210775">
        <w:rPr>
          <w:rFonts w:ascii="Times New Roman" w:hAnsi="Times New Roman" w:cs="Times New Roman"/>
          <w:sz w:val="28"/>
          <w:szCs w:val="28"/>
        </w:rPr>
        <w:t xml:space="preserve">были Любовь, Искусство, </w:t>
      </w:r>
      <w:r w:rsidR="00BE1C57" w:rsidRPr="00210775">
        <w:rPr>
          <w:rFonts w:ascii="Times New Roman" w:hAnsi="Times New Roman" w:cs="Times New Roman"/>
          <w:sz w:val="28"/>
          <w:szCs w:val="28"/>
        </w:rPr>
        <w:t>Дружба. Зоя показывает</w:t>
      </w:r>
      <w:r w:rsidR="00BA4552" w:rsidRPr="00210775">
        <w:rPr>
          <w:rFonts w:ascii="Times New Roman" w:hAnsi="Times New Roman" w:cs="Times New Roman"/>
          <w:sz w:val="28"/>
          <w:szCs w:val="28"/>
        </w:rPr>
        <w:t xml:space="preserve"> этот новый мир, где</w:t>
      </w:r>
      <w:r w:rsidR="00BE1C57"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="00BA4552"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="00BE1C57" w:rsidRPr="00210775">
        <w:rPr>
          <w:rFonts w:ascii="Times New Roman" w:hAnsi="Times New Roman" w:cs="Times New Roman"/>
          <w:sz w:val="28"/>
          <w:szCs w:val="28"/>
        </w:rPr>
        <w:t xml:space="preserve"> все искусственное: и чувства, и деревья, и цветы, и ткани, из которых специальны</w:t>
      </w:r>
      <w:r w:rsidR="00EC7EF2" w:rsidRPr="00210775">
        <w:rPr>
          <w:rFonts w:ascii="Times New Roman" w:hAnsi="Times New Roman" w:cs="Times New Roman"/>
          <w:sz w:val="28"/>
          <w:szCs w:val="28"/>
        </w:rPr>
        <w:t>е</w:t>
      </w:r>
      <w:r w:rsidR="00BE1C57"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="00EC7EF2" w:rsidRPr="00210775">
        <w:rPr>
          <w:rFonts w:ascii="Times New Roman" w:hAnsi="Times New Roman" w:cs="Times New Roman"/>
          <w:sz w:val="28"/>
          <w:szCs w:val="28"/>
        </w:rPr>
        <w:t>устройства</w:t>
      </w:r>
      <w:r w:rsidR="00BE1C57" w:rsidRPr="00210775">
        <w:rPr>
          <w:rFonts w:ascii="Times New Roman" w:hAnsi="Times New Roman" w:cs="Times New Roman"/>
          <w:sz w:val="28"/>
          <w:szCs w:val="28"/>
        </w:rPr>
        <w:t xml:space="preserve"> изготавлива</w:t>
      </w:r>
      <w:r w:rsidR="00EC7EF2" w:rsidRPr="00210775">
        <w:rPr>
          <w:rFonts w:ascii="Times New Roman" w:hAnsi="Times New Roman" w:cs="Times New Roman"/>
          <w:sz w:val="28"/>
          <w:szCs w:val="28"/>
        </w:rPr>
        <w:t>ют</w:t>
      </w:r>
      <w:r w:rsidR="00BE1C57" w:rsidRPr="00210775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EC7EF2" w:rsidRPr="00210775">
        <w:rPr>
          <w:rFonts w:ascii="Times New Roman" w:hAnsi="Times New Roman" w:cs="Times New Roman"/>
          <w:sz w:val="28"/>
          <w:szCs w:val="28"/>
        </w:rPr>
        <w:t>у, и сами люди, которые в этой одежде</w:t>
      </w:r>
      <w:r w:rsidR="00EC7EF2" w:rsidRPr="00210775">
        <w:rPr>
          <w:rFonts w:ascii="Times New Roman" w:hAnsi="Times New Roman" w:cs="Times New Roman"/>
        </w:rPr>
        <w:t xml:space="preserve"> </w:t>
      </w:r>
      <w:r w:rsidR="00EC7EF2" w:rsidRPr="00210775">
        <w:rPr>
          <w:rFonts w:ascii="Times New Roman" w:hAnsi="Times New Roman" w:cs="Times New Roman"/>
          <w:sz w:val="28"/>
          <w:szCs w:val="28"/>
        </w:rPr>
        <w:t xml:space="preserve">  похожи не то </w:t>
      </w:r>
      <w:proofErr w:type="gramStart"/>
      <w:r w:rsidR="00EC7EF2" w:rsidRPr="00210775">
        <w:rPr>
          <w:rFonts w:ascii="Times New Roman" w:hAnsi="Times New Roman" w:cs="Times New Roman"/>
          <w:sz w:val="28"/>
          <w:szCs w:val="28"/>
        </w:rPr>
        <w:t>на</w:t>
      </w:r>
      <w:r w:rsidR="00BA4552"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="00EC7EF2" w:rsidRPr="00210775">
        <w:rPr>
          <w:rFonts w:ascii="Times New Roman" w:hAnsi="Times New Roman" w:cs="Times New Roman"/>
          <w:sz w:val="28"/>
          <w:szCs w:val="28"/>
        </w:rPr>
        <w:t>манекен</w:t>
      </w:r>
      <w:r w:rsidR="00BA4552" w:rsidRPr="00210775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BA4552" w:rsidRPr="00210775">
        <w:rPr>
          <w:rFonts w:ascii="Times New Roman" w:hAnsi="Times New Roman" w:cs="Times New Roman"/>
          <w:sz w:val="28"/>
          <w:szCs w:val="28"/>
        </w:rPr>
        <w:t>,</w:t>
      </w:r>
      <w:r w:rsidR="00EC7EF2" w:rsidRPr="00210775">
        <w:rPr>
          <w:rFonts w:ascii="Times New Roman" w:hAnsi="Times New Roman" w:cs="Times New Roman"/>
          <w:sz w:val="28"/>
          <w:szCs w:val="28"/>
        </w:rPr>
        <w:t xml:space="preserve"> не то на неких </w:t>
      </w:r>
      <w:r w:rsidR="00FC0F5E" w:rsidRPr="00210775">
        <w:rPr>
          <w:rFonts w:ascii="Times New Roman" w:hAnsi="Times New Roman" w:cs="Times New Roman"/>
          <w:sz w:val="28"/>
          <w:szCs w:val="28"/>
        </w:rPr>
        <w:t>фантастических существ.</w:t>
      </w:r>
      <w:r w:rsidR="00EC7EF2" w:rsidRPr="0021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BA" w:rsidRPr="00210775" w:rsidRDefault="00EC7EF2" w:rsidP="00210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5BA" w:rsidRPr="00210775" w:rsidRDefault="003B65BA" w:rsidP="00210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75">
        <w:rPr>
          <w:rFonts w:ascii="Times New Roman" w:hAnsi="Times New Roman" w:cs="Times New Roman"/>
          <w:sz w:val="28"/>
          <w:szCs w:val="28"/>
        </w:rPr>
        <w:t>Материал</w:t>
      </w:r>
      <w:r w:rsidR="006478FF" w:rsidRPr="00210775">
        <w:rPr>
          <w:rFonts w:ascii="Times New Roman" w:hAnsi="Times New Roman" w:cs="Times New Roman"/>
          <w:sz w:val="28"/>
          <w:szCs w:val="28"/>
        </w:rPr>
        <w:t>ы</w:t>
      </w:r>
      <w:r w:rsidR="00FC0F5E"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Pr="00210775">
        <w:rPr>
          <w:rFonts w:ascii="Times New Roman" w:hAnsi="Times New Roman" w:cs="Times New Roman"/>
          <w:sz w:val="28"/>
          <w:szCs w:val="28"/>
        </w:rPr>
        <w:t xml:space="preserve">создания работ – </w:t>
      </w:r>
      <w:r w:rsidR="006478FF" w:rsidRPr="00210775">
        <w:rPr>
          <w:rFonts w:ascii="Times New Roman" w:hAnsi="Times New Roman" w:cs="Times New Roman"/>
          <w:sz w:val="28"/>
          <w:szCs w:val="28"/>
        </w:rPr>
        <w:t xml:space="preserve">акрил, </w:t>
      </w:r>
      <w:r w:rsidR="00FC0F5E" w:rsidRPr="00210775">
        <w:rPr>
          <w:rFonts w:ascii="Times New Roman" w:hAnsi="Times New Roman" w:cs="Times New Roman"/>
          <w:sz w:val="28"/>
          <w:szCs w:val="28"/>
        </w:rPr>
        <w:t xml:space="preserve">масляная </w:t>
      </w:r>
      <w:r w:rsidRPr="00210775">
        <w:rPr>
          <w:rFonts w:ascii="Times New Roman" w:hAnsi="Times New Roman" w:cs="Times New Roman"/>
          <w:sz w:val="28"/>
          <w:szCs w:val="28"/>
        </w:rPr>
        <w:t>пастель</w:t>
      </w:r>
      <w:r w:rsidR="006478FF" w:rsidRPr="00210775">
        <w:rPr>
          <w:rFonts w:ascii="Times New Roman" w:hAnsi="Times New Roman" w:cs="Times New Roman"/>
          <w:sz w:val="28"/>
          <w:szCs w:val="28"/>
        </w:rPr>
        <w:t>, акварель</w:t>
      </w:r>
      <w:r w:rsidR="00BA4552" w:rsidRPr="00210775">
        <w:rPr>
          <w:rFonts w:ascii="Times New Roman" w:hAnsi="Times New Roman" w:cs="Times New Roman"/>
          <w:sz w:val="28"/>
          <w:szCs w:val="28"/>
        </w:rPr>
        <w:t>.</w:t>
      </w:r>
      <w:r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="006478FF" w:rsidRPr="00210775">
        <w:rPr>
          <w:rFonts w:ascii="Times New Roman" w:hAnsi="Times New Roman" w:cs="Times New Roman"/>
          <w:sz w:val="28"/>
          <w:szCs w:val="28"/>
        </w:rPr>
        <w:t>Ими</w:t>
      </w:r>
      <w:r w:rsidRPr="00210775">
        <w:rPr>
          <w:rFonts w:ascii="Times New Roman" w:hAnsi="Times New Roman" w:cs="Times New Roman"/>
          <w:sz w:val="28"/>
          <w:szCs w:val="28"/>
        </w:rPr>
        <w:t xml:space="preserve"> выпускница владеет </w:t>
      </w:r>
      <w:r w:rsidR="00BA4552" w:rsidRPr="00210775">
        <w:rPr>
          <w:rFonts w:ascii="Times New Roman" w:hAnsi="Times New Roman" w:cs="Times New Roman"/>
          <w:sz w:val="28"/>
          <w:szCs w:val="28"/>
        </w:rPr>
        <w:t xml:space="preserve">свободно, </w:t>
      </w:r>
      <w:r w:rsidRPr="00210775">
        <w:rPr>
          <w:rFonts w:ascii="Times New Roman" w:hAnsi="Times New Roman" w:cs="Times New Roman"/>
          <w:sz w:val="28"/>
          <w:szCs w:val="28"/>
        </w:rPr>
        <w:t>профессионально.</w:t>
      </w:r>
    </w:p>
    <w:p w:rsidR="00326D53" w:rsidRPr="00210775" w:rsidRDefault="003B65BA" w:rsidP="00210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75">
        <w:rPr>
          <w:rFonts w:ascii="Times New Roman" w:hAnsi="Times New Roman" w:cs="Times New Roman"/>
          <w:sz w:val="28"/>
          <w:szCs w:val="28"/>
        </w:rPr>
        <w:lastRenderedPageBreak/>
        <w:t xml:space="preserve">Хочется </w:t>
      </w:r>
      <w:r w:rsidR="00FC0F5E" w:rsidRPr="00210775">
        <w:rPr>
          <w:rFonts w:ascii="Times New Roman" w:hAnsi="Times New Roman" w:cs="Times New Roman"/>
          <w:sz w:val="28"/>
          <w:szCs w:val="28"/>
        </w:rPr>
        <w:t xml:space="preserve">все же </w:t>
      </w:r>
      <w:r w:rsidRPr="00210775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FC0F5E" w:rsidRPr="00210775">
        <w:rPr>
          <w:rFonts w:ascii="Times New Roman" w:hAnsi="Times New Roman" w:cs="Times New Roman"/>
          <w:sz w:val="28"/>
          <w:szCs w:val="28"/>
        </w:rPr>
        <w:t>и некоторые недостатки диплома. Прежде всего</w:t>
      </w:r>
      <w:r w:rsidR="00BA4552" w:rsidRPr="00210775">
        <w:rPr>
          <w:rFonts w:ascii="Times New Roman" w:hAnsi="Times New Roman" w:cs="Times New Roman"/>
          <w:sz w:val="28"/>
          <w:szCs w:val="28"/>
        </w:rPr>
        <w:t>,</w:t>
      </w:r>
      <w:r w:rsidR="00FC0F5E" w:rsidRPr="00210775">
        <w:rPr>
          <w:rFonts w:ascii="Times New Roman" w:hAnsi="Times New Roman" w:cs="Times New Roman"/>
          <w:sz w:val="28"/>
          <w:szCs w:val="28"/>
        </w:rPr>
        <w:t xml:space="preserve"> небольшое количество эскизов экспликации. Во-вторых - в экспозиции композиционных эскизов хотелось бы проследить, понять сюжет произведения</w:t>
      </w:r>
      <w:r w:rsidR="00BA4552" w:rsidRPr="00210775">
        <w:rPr>
          <w:rFonts w:ascii="Times New Roman" w:hAnsi="Times New Roman" w:cs="Times New Roman"/>
          <w:sz w:val="28"/>
          <w:szCs w:val="28"/>
        </w:rPr>
        <w:t>, сейчас это практически невозможно</w:t>
      </w:r>
      <w:r w:rsidR="00FC0F5E" w:rsidRPr="00210775">
        <w:rPr>
          <w:rFonts w:ascii="Times New Roman" w:hAnsi="Times New Roman" w:cs="Times New Roman"/>
          <w:sz w:val="28"/>
          <w:szCs w:val="28"/>
        </w:rPr>
        <w:t>.</w:t>
      </w:r>
      <w:r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="00FC0F5E" w:rsidRPr="00210775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BA4552" w:rsidRPr="00210775">
        <w:rPr>
          <w:rFonts w:ascii="Times New Roman" w:hAnsi="Times New Roman" w:cs="Times New Roman"/>
          <w:sz w:val="28"/>
          <w:szCs w:val="28"/>
        </w:rPr>
        <w:t>присутствует</w:t>
      </w:r>
      <w:r w:rsidR="00FC0F5E" w:rsidRPr="00210775">
        <w:rPr>
          <w:rFonts w:ascii="Times New Roman" w:hAnsi="Times New Roman" w:cs="Times New Roman"/>
          <w:sz w:val="28"/>
          <w:szCs w:val="28"/>
        </w:rPr>
        <w:t xml:space="preserve"> некоторое однообразие цветового решения разнообразных по </w:t>
      </w:r>
      <w:r w:rsidR="00326D53" w:rsidRPr="00210775">
        <w:rPr>
          <w:rFonts w:ascii="Times New Roman" w:hAnsi="Times New Roman" w:cs="Times New Roman"/>
          <w:sz w:val="28"/>
          <w:szCs w:val="28"/>
        </w:rPr>
        <w:t xml:space="preserve">настроению сцен. Не совсем точны и </w:t>
      </w:r>
      <w:proofErr w:type="spellStart"/>
      <w:r w:rsidR="00326D53" w:rsidRPr="00210775">
        <w:rPr>
          <w:rFonts w:ascii="Times New Roman" w:hAnsi="Times New Roman" w:cs="Times New Roman"/>
          <w:sz w:val="28"/>
          <w:szCs w:val="28"/>
        </w:rPr>
        <w:t>персонажные</w:t>
      </w:r>
      <w:proofErr w:type="spellEnd"/>
      <w:r w:rsidR="00326D53" w:rsidRPr="00210775">
        <w:rPr>
          <w:rFonts w:ascii="Times New Roman" w:hAnsi="Times New Roman" w:cs="Times New Roman"/>
          <w:sz w:val="28"/>
          <w:szCs w:val="28"/>
        </w:rPr>
        <w:t xml:space="preserve"> характеристики. </w:t>
      </w:r>
    </w:p>
    <w:p w:rsidR="003B65BA" w:rsidRPr="00210775" w:rsidRDefault="00326D53" w:rsidP="00210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75">
        <w:rPr>
          <w:rFonts w:ascii="Times New Roman" w:hAnsi="Times New Roman" w:cs="Times New Roman"/>
          <w:sz w:val="28"/>
          <w:szCs w:val="28"/>
        </w:rPr>
        <w:t xml:space="preserve">Но, в целом, выпускная квалификационная работа сделана на хорошем художественном уровне. </w:t>
      </w:r>
      <w:r w:rsidR="003B65BA" w:rsidRPr="00210775">
        <w:rPr>
          <w:rFonts w:ascii="Times New Roman" w:hAnsi="Times New Roman" w:cs="Times New Roman"/>
          <w:sz w:val="28"/>
          <w:szCs w:val="28"/>
        </w:rPr>
        <w:t xml:space="preserve"> </w:t>
      </w:r>
      <w:r w:rsidRPr="00210775">
        <w:rPr>
          <w:rFonts w:ascii="Times New Roman" w:hAnsi="Times New Roman" w:cs="Times New Roman"/>
          <w:sz w:val="28"/>
          <w:szCs w:val="28"/>
        </w:rPr>
        <w:t>Д</w:t>
      </w:r>
      <w:r w:rsidR="003B65BA" w:rsidRPr="00210775">
        <w:rPr>
          <w:rFonts w:ascii="Times New Roman" w:hAnsi="Times New Roman" w:cs="Times New Roman"/>
          <w:sz w:val="28"/>
          <w:szCs w:val="28"/>
        </w:rPr>
        <w:t>ипломник</w:t>
      </w:r>
      <w:r w:rsidRPr="00210775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3B65BA" w:rsidRPr="00210775">
        <w:rPr>
          <w:rFonts w:ascii="Times New Roman" w:hAnsi="Times New Roman" w:cs="Times New Roman"/>
          <w:sz w:val="28"/>
          <w:szCs w:val="28"/>
        </w:rPr>
        <w:t xml:space="preserve"> к будущей работе в кино, </w:t>
      </w:r>
      <w:r w:rsidRPr="00210775">
        <w:rPr>
          <w:rFonts w:ascii="Times New Roman" w:hAnsi="Times New Roman" w:cs="Times New Roman"/>
          <w:sz w:val="28"/>
          <w:szCs w:val="28"/>
        </w:rPr>
        <w:t>понимает свою роль и ответственность в создании полнометражного художественного фильма.</w:t>
      </w:r>
    </w:p>
    <w:bookmarkEnd w:id="0"/>
    <w:p w:rsidR="00326D53" w:rsidRDefault="00326D53" w:rsidP="003B65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0775" w:rsidRDefault="00210775" w:rsidP="0021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ВКР, </w:t>
      </w:r>
    </w:p>
    <w:p w:rsidR="00210775" w:rsidRDefault="00210775" w:rsidP="0021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художник РФ, </w:t>
      </w:r>
    </w:p>
    <w:p w:rsidR="00210775" w:rsidRDefault="00210775" w:rsidP="0021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СПбГУ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66700"/>
            <wp:effectExtent l="0" t="0" r="0" b="0"/>
            <wp:docPr id="1" name="Рисунок 1" descr="Кон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ннико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Конникова</w:t>
      </w:r>
      <w:proofErr w:type="spellEnd"/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3B65BA" w:rsidRDefault="003B65BA" w:rsidP="003B65BA"/>
    <w:p w:rsidR="003B65BA" w:rsidRDefault="003B65BA"/>
    <w:sectPr w:rsidR="003B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BA"/>
    <w:rsid w:val="0005489F"/>
    <w:rsid w:val="00210775"/>
    <w:rsid w:val="00326D53"/>
    <w:rsid w:val="003B65BA"/>
    <w:rsid w:val="00434889"/>
    <w:rsid w:val="004449CF"/>
    <w:rsid w:val="00566215"/>
    <w:rsid w:val="00633A09"/>
    <w:rsid w:val="006478FF"/>
    <w:rsid w:val="00BA4552"/>
    <w:rsid w:val="00BE1C57"/>
    <w:rsid w:val="00EC7EF2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341B-F6B9-41E3-9EA5-062CF476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B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Бердникова Алла Юрьевна</cp:lastModifiedBy>
  <cp:revision>3</cp:revision>
  <dcterms:created xsi:type="dcterms:W3CDTF">2023-05-29T11:39:00Z</dcterms:created>
  <dcterms:modified xsi:type="dcterms:W3CDTF">2023-06-01T13:32:00Z</dcterms:modified>
</cp:coreProperties>
</file>