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C" w:rsidRPr="00AD17A9" w:rsidRDefault="0059193C" w:rsidP="0059193C">
      <w:pPr>
        <w:pStyle w:val="ae"/>
        <w:spacing w:before="0" w:line="360" w:lineRule="auto"/>
        <w:ind w:firstLine="709"/>
        <w:jc w:val="center"/>
        <w:rPr>
          <w:rFonts w:ascii="Times New Roman" w:eastAsiaTheme="minorHAnsi" w:hAnsi="Times New Roman" w:cs="Times New Roman"/>
          <w:b w:val="0"/>
          <w:bCs w:val="0"/>
          <w:color w:val="auto"/>
        </w:rPr>
      </w:pPr>
      <w:bookmarkStart w:id="0" w:name="_Toc450342710"/>
      <w:bookmarkStart w:id="1" w:name="_Toc450557399"/>
      <w:r w:rsidRPr="00AD17A9">
        <w:rPr>
          <w:rFonts w:ascii="Times New Roman" w:eastAsiaTheme="minorHAnsi" w:hAnsi="Times New Roman" w:cs="Times New Roman"/>
          <w:b w:val="0"/>
          <w:bCs w:val="0"/>
          <w:color w:val="auto"/>
        </w:rPr>
        <w:t>САНКТ-</w:t>
      </w:r>
      <w:r>
        <w:rPr>
          <w:rFonts w:ascii="Times New Roman" w:eastAsiaTheme="minorHAnsi" w:hAnsi="Times New Roman" w:cs="Times New Roman"/>
          <w:b w:val="0"/>
          <w:bCs w:val="0"/>
          <w:color w:val="auto"/>
        </w:rPr>
        <w:t>ПЕТЕРБУРГСКИЙ</w:t>
      </w:r>
    </w:p>
    <w:p w:rsidR="0059193C" w:rsidRDefault="0059193C" w:rsidP="0059193C">
      <w:pPr>
        <w:pStyle w:val="ae"/>
        <w:spacing w:before="0" w:line="360" w:lineRule="auto"/>
        <w:ind w:firstLine="709"/>
        <w:jc w:val="center"/>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ГОСУДАРСТВЕННЫЙ УНИВЕРСИТЕТ</w:t>
      </w:r>
    </w:p>
    <w:p w:rsidR="0059193C" w:rsidRDefault="0059193C" w:rsidP="005919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59193C" w:rsidRDefault="0059193C" w:rsidP="005919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Факультет журналистики</w:t>
      </w:r>
    </w:p>
    <w:p w:rsidR="0059193C" w:rsidRDefault="0059193C" w:rsidP="0059193C">
      <w:pPr>
        <w:spacing w:after="0" w:line="360" w:lineRule="auto"/>
        <w:jc w:val="center"/>
        <w:rPr>
          <w:rFonts w:ascii="Times New Roman" w:hAnsi="Times New Roman" w:cs="Times New Roman"/>
          <w:sz w:val="28"/>
          <w:szCs w:val="28"/>
        </w:rPr>
      </w:pPr>
    </w:p>
    <w:p w:rsidR="0059193C" w:rsidRDefault="0059193C" w:rsidP="0059193C">
      <w:pPr>
        <w:spacing w:after="0" w:line="360" w:lineRule="auto"/>
        <w:jc w:val="center"/>
        <w:rPr>
          <w:rFonts w:ascii="Times New Roman" w:hAnsi="Times New Roman" w:cs="Times New Roman"/>
          <w:sz w:val="28"/>
          <w:szCs w:val="28"/>
        </w:rPr>
      </w:pPr>
    </w:p>
    <w:p w:rsidR="0059193C" w:rsidRDefault="0059193C" w:rsidP="0059193C">
      <w:pPr>
        <w:spacing w:after="0" w:line="360" w:lineRule="auto"/>
        <w:jc w:val="center"/>
        <w:rPr>
          <w:rFonts w:ascii="Times New Roman" w:hAnsi="Times New Roman" w:cs="Times New Roman"/>
          <w:sz w:val="28"/>
          <w:szCs w:val="28"/>
        </w:rPr>
      </w:pPr>
    </w:p>
    <w:p w:rsidR="0059193C" w:rsidRPr="00AD17A9" w:rsidRDefault="0059193C" w:rsidP="0059193C">
      <w:pPr>
        <w:spacing w:after="0" w:line="360" w:lineRule="auto"/>
        <w:jc w:val="center"/>
        <w:rPr>
          <w:rFonts w:ascii="Times New Roman" w:hAnsi="Times New Roman" w:cs="Times New Roman"/>
          <w:b/>
          <w:sz w:val="28"/>
          <w:szCs w:val="28"/>
        </w:rPr>
      </w:pPr>
    </w:p>
    <w:p w:rsidR="0059193C" w:rsidRDefault="0059193C" w:rsidP="0059193C">
      <w:pPr>
        <w:spacing w:after="0" w:line="360" w:lineRule="auto"/>
        <w:jc w:val="center"/>
        <w:rPr>
          <w:rFonts w:ascii="Times New Roman" w:hAnsi="Times New Roman" w:cs="Times New Roman"/>
          <w:b/>
          <w:sz w:val="28"/>
          <w:szCs w:val="28"/>
        </w:rPr>
      </w:pPr>
      <w:r w:rsidRPr="00AD17A9">
        <w:rPr>
          <w:rFonts w:ascii="Times New Roman" w:hAnsi="Times New Roman" w:cs="Times New Roman"/>
          <w:b/>
          <w:sz w:val="28"/>
          <w:szCs w:val="28"/>
        </w:rPr>
        <w:t>СЕМЕИНА Дарья Андреевна</w:t>
      </w:r>
    </w:p>
    <w:p w:rsidR="0059193C" w:rsidRDefault="0059193C" w:rsidP="005919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Проблема речевой презентации научного знания в медиатекстах</w:t>
      </w:r>
    </w:p>
    <w:p w:rsidR="0059193C" w:rsidRDefault="0059193C" w:rsidP="005919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59193C" w:rsidRDefault="0059193C" w:rsidP="005919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направлению «Журналистика»</w:t>
      </w:r>
    </w:p>
    <w:p w:rsidR="0059193C" w:rsidRPr="00AD17A9" w:rsidRDefault="0059193C" w:rsidP="005919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rsidR="0059193C" w:rsidRDefault="0059193C" w:rsidP="0059193C">
      <w:pPr>
        <w:spacing w:after="0" w:line="360" w:lineRule="auto"/>
        <w:jc w:val="both"/>
        <w:rPr>
          <w:rFonts w:ascii="Times New Roman" w:hAnsi="Times New Roman" w:cs="Times New Roman"/>
          <w:sz w:val="28"/>
          <w:szCs w:val="28"/>
        </w:rPr>
      </w:pPr>
    </w:p>
    <w:p w:rsidR="0059193C" w:rsidRDefault="0059193C" w:rsidP="0059193C">
      <w:pPr>
        <w:spacing w:after="0" w:line="360" w:lineRule="auto"/>
        <w:jc w:val="both"/>
        <w:rPr>
          <w:rFonts w:ascii="Times New Roman" w:hAnsi="Times New Roman" w:cs="Times New Roman"/>
          <w:sz w:val="28"/>
          <w:szCs w:val="28"/>
        </w:rPr>
      </w:pPr>
    </w:p>
    <w:p w:rsidR="0059193C" w:rsidRDefault="0059193C" w:rsidP="005919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 –</w:t>
      </w:r>
    </w:p>
    <w:p w:rsidR="0059193C" w:rsidRDefault="0059193C" w:rsidP="005919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кандидат филологических наук, доцент</w:t>
      </w:r>
    </w:p>
    <w:p w:rsidR="0059193C" w:rsidRDefault="0059193C" w:rsidP="005919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В. Васильева</w:t>
      </w:r>
    </w:p>
    <w:p w:rsidR="0059193C" w:rsidRDefault="0059193C" w:rsidP="005919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Кафедра речевой коммуникации</w:t>
      </w:r>
    </w:p>
    <w:p w:rsidR="0059193C" w:rsidRDefault="0059193C" w:rsidP="005919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Очная форма обучения</w:t>
      </w:r>
    </w:p>
    <w:p w:rsidR="0059193C" w:rsidRDefault="0059193C" w:rsidP="0059193C">
      <w:pPr>
        <w:spacing w:after="0" w:line="360" w:lineRule="auto"/>
        <w:jc w:val="right"/>
        <w:rPr>
          <w:rFonts w:ascii="Times New Roman" w:hAnsi="Times New Roman" w:cs="Times New Roman"/>
          <w:sz w:val="28"/>
          <w:szCs w:val="28"/>
        </w:rPr>
      </w:pPr>
    </w:p>
    <w:p w:rsidR="0059193C" w:rsidRDefault="0059193C" w:rsidP="0059193C">
      <w:pPr>
        <w:spacing w:after="0" w:line="360" w:lineRule="auto"/>
        <w:jc w:val="right"/>
        <w:rPr>
          <w:rFonts w:ascii="Times New Roman" w:hAnsi="Times New Roman" w:cs="Times New Roman"/>
          <w:sz w:val="28"/>
          <w:szCs w:val="28"/>
        </w:rPr>
      </w:pPr>
    </w:p>
    <w:p w:rsidR="0059193C" w:rsidRDefault="0059193C" w:rsidP="0059193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Вх. №_____________от _________________________</w:t>
      </w:r>
    </w:p>
    <w:p w:rsidR="0059193C" w:rsidRDefault="0059193C" w:rsidP="0059193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Секретарь ГАК____________________________________</w:t>
      </w:r>
    </w:p>
    <w:p w:rsidR="0059193C" w:rsidRDefault="0059193C" w:rsidP="0059193C">
      <w:pPr>
        <w:spacing w:after="0" w:line="360" w:lineRule="auto"/>
        <w:jc w:val="right"/>
        <w:rPr>
          <w:rFonts w:ascii="Times New Roman" w:hAnsi="Times New Roman" w:cs="Times New Roman"/>
          <w:sz w:val="28"/>
          <w:szCs w:val="28"/>
        </w:rPr>
      </w:pPr>
    </w:p>
    <w:p w:rsidR="0059193C" w:rsidRDefault="0059193C" w:rsidP="0059193C">
      <w:pPr>
        <w:spacing w:after="0" w:line="360" w:lineRule="auto"/>
        <w:jc w:val="right"/>
        <w:rPr>
          <w:rFonts w:ascii="Times New Roman" w:hAnsi="Times New Roman" w:cs="Times New Roman"/>
          <w:sz w:val="28"/>
          <w:szCs w:val="28"/>
        </w:rPr>
      </w:pPr>
    </w:p>
    <w:p w:rsidR="0059193C" w:rsidRDefault="0059193C" w:rsidP="0059193C">
      <w:pPr>
        <w:spacing w:after="0" w:line="360" w:lineRule="auto"/>
        <w:jc w:val="right"/>
        <w:rPr>
          <w:rFonts w:ascii="Times New Roman" w:hAnsi="Times New Roman" w:cs="Times New Roman"/>
          <w:sz w:val="28"/>
          <w:szCs w:val="28"/>
        </w:rPr>
      </w:pPr>
    </w:p>
    <w:p w:rsidR="0059193C" w:rsidRPr="00344E24" w:rsidRDefault="0059193C" w:rsidP="005919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r>
        <w:rPr>
          <w:rFonts w:ascii="Times New Roman" w:hAnsi="Times New Roman" w:cs="Times New Roman"/>
          <w:sz w:val="28"/>
          <w:szCs w:val="28"/>
        </w:rPr>
        <w:br/>
        <w:t>2016</w:t>
      </w:r>
      <w:r>
        <w:br w:type="page"/>
      </w:r>
    </w:p>
    <w:p w:rsidR="0059193C" w:rsidRPr="00ED023A" w:rsidRDefault="0059193C" w:rsidP="0059193C">
      <w:pPr>
        <w:pStyle w:val="1"/>
        <w:spacing w:before="0" w:line="360" w:lineRule="auto"/>
        <w:jc w:val="center"/>
        <w:rPr>
          <w:rFonts w:ascii="Times New Roman" w:eastAsiaTheme="minorHAnsi" w:hAnsi="Times New Roman" w:cs="Times New Roman"/>
          <w:bCs w:val="0"/>
          <w:color w:val="auto"/>
        </w:rPr>
      </w:pPr>
      <w:r w:rsidRPr="00ED023A">
        <w:rPr>
          <w:rFonts w:ascii="Times New Roman" w:eastAsiaTheme="minorHAnsi" w:hAnsi="Times New Roman" w:cs="Times New Roman"/>
          <w:bCs w:val="0"/>
          <w:color w:val="auto"/>
        </w:rPr>
        <w:lastRenderedPageBreak/>
        <w:t>Содержание</w:t>
      </w:r>
    </w:p>
    <w:p w:rsidR="0059193C" w:rsidRPr="00ED023A" w:rsidRDefault="0059193C" w:rsidP="0059193C">
      <w:pPr>
        <w:spacing w:before="240" w:after="240" w:line="240" w:lineRule="auto"/>
        <w:rPr>
          <w:rFonts w:ascii="Times New Roman" w:hAnsi="Times New Roman" w:cs="Times New Roman"/>
          <w:sz w:val="28"/>
          <w:szCs w:val="28"/>
        </w:rPr>
      </w:pPr>
      <w:r w:rsidRPr="00ED023A">
        <w:rPr>
          <w:rFonts w:ascii="Times New Roman" w:hAnsi="Times New Roman" w:cs="Times New Roman"/>
          <w:sz w:val="28"/>
          <w:szCs w:val="28"/>
        </w:rPr>
        <w:t>Введение…………………………………………………………………………</w:t>
      </w:r>
      <w:r>
        <w:rPr>
          <w:rFonts w:ascii="Times New Roman" w:hAnsi="Times New Roman" w:cs="Times New Roman"/>
          <w:sz w:val="28"/>
          <w:szCs w:val="28"/>
        </w:rPr>
        <w:t>...</w:t>
      </w:r>
      <w:r w:rsidRPr="00ED023A">
        <w:rPr>
          <w:rFonts w:ascii="Times New Roman" w:hAnsi="Times New Roman" w:cs="Times New Roman"/>
          <w:sz w:val="28"/>
          <w:szCs w:val="28"/>
        </w:rPr>
        <w:t>3</w:t>
      </w:r>
    </w:p>
    <w:p w:rsidR="0059193C" w:rsidRDefault="0059193C" w:rsidP="0059193C">
      <w:pPr>
        <w:spacing w:before="240" w:after="240" w:line="240" w:lineRule="auto"/>
        <w:ind w:left="851" w:hanging="851"/>
        <w:rPr>
          <w:rFonts w:ascii="Times New Roman" w:hAnsi="Times New Roman" w:cs="Times New Roman"/>
          <w:sz w:val="28"/>
          <w:szCs w:val="28"/>
        </w:rPr>
      </w:pPr>
      <w:r w:rsidRPr="00ED023A">
        <w:rPr>
          <w:rFonts w:ascii="Times New Roman" w:hAnsi="Times New Roman" w:cs="Times New Roman"/>
          <w:sz w:val="28"/>
          <w:szCs w:val="28"/>
        </w:rPr>
        <w:t>Глава 1. МЕСТО Н</w:t>
      </w:r>
      <w:r>
        <w:rPr>
          <w:rFonts w:ascii="Times New Roman" w:hAnsi="Times New Roman" w:cs="Times New Roman"/>
          <w:sz w:val="28"/>
          <w:szCs w:val="28"/>
        </w:rPr>
        <w:t>АУЧНО-ПОПУЛЯРНОЙ ЖУРНАЛИСТИКИ В </w:t>
      </w:r>
      <w:r w:rsidRPr="00ED023A">
        <w:rPr>
          <w:rFonts w:ascii="Times New Roman" w:hAnsi="Times New Roman" w:cs="Times New Roman"/>
          <w:sz w:val="28"/>
          <w:szCs w:val="28"/>
        </w:rPr>
        <w:t>СИСТЕМЕ СОВРЕМЕННЫХ СМИ</w:t>
      </w:r>
      <w:r>
        <w:rPr>
          <w:rFonts w:ascii="Times New Roman" w:hAnsi="Times New Roman" w:cs="Times New Roman"/>
          <w:sz w:val="28"/>
          <w:szCs w:val="28"/>
        </w:rPr>
        <w:t>…………………………………..8</w:t>
      </w:r>
    </w:p>
    <w:p w:rsidR="0059193C" w:rsidRDefault="0059193C" w:rsidP="0059193C">
      <w:pPr>
        <w:spacing w:before="240" w:after="240" w:line="240" w:lineRule="auto"/>
        <w:ind w:left="851"/>
        <w:rPr>
          <w:rFonts w:ascii="Times New Roman" w:hAnsi="Times New Roman" w:cs="Times New Roman"/>
          <w:sz w:val="28"/>
          <w:szCs w:val="28"/>
        </w:rPr>
      </w:pPr>
      <w:r>
        <w:rPr>
          <w:rFonts w:ascii="Times New Roman" w:hAnsi="Times New Roman" w:cs="Times New Roman"/>
          <w:sz w:val="28"/>
          <w:szCs w:val="28"/>
        </w:rPr>
        <w:t xml:space="preserve">1.1. </w:t>
      </w:r>
      <w:r w:rsidRPr="00ED023A">
        <w:rPr>
          <w:rFonts w:ascii="Times New Roman" w:hAnsi="Times New Roman" w:cs="Times New Roman"/>
          <w:sz w:val="28"/>
          <w:szCs w:val="28"/>
        </w:rPr>
        <w:t>Массмедиа и научно-популярное знание</w:t>
      </w:r>
      <w:r>
        <w:rPr>
          <w:rFonts w:ascii="Times New Roman" w:hAnsi="Times New Roman" w:cs="Times New Roman"/>
          <w:sz w:val="28"/>
          <w:szCs w:val="28"/>
        </w:rPr>
        <w:t>…………………………...8</w:t>
      </w:r>
    </w:p>
    <w:p w:rsidR="0059193C" w:rsidRPr="00ED023A" w:rsidRDefault="0059193C" w:rsidP="0059193C">
      <w:pPr>
        <w:spacing w:before="240" w:after="240" w:line="240" w:lineRule="auto"/>
        <w:ind w:left="851"/>
        <w:rPr>
          <w:rFonts w:ascii="Times New Roman" w:hAnsi="Times New Roman" w:cs="Times New Roman"/>
          <w:sz w:val="28"/>
          <w:szCs w:val="28"/>
        </w:rPr>
      </w:pPr>
      <w:r>
        <w:rPr>
          <w:rFonts w:ascii="Times New Roman" w:hAnsi="Times New Roman" w:cs="Times New Roman"/>
          <w:sz w:val="28"/>
          <w:szCs w:val="28"/>
        </w:rPr>
        <w:t xml:space="preserve">1.2. </w:t>
      </w:r>
      <w:r w:rsidRPr="00ED023A">
        <w:rPr>
          <w:rFonts w:ascii="Times New Roman" w:hAnsi="Times New Roman" w:cs="Times New Roman"/>
          <w:sz w:val="28"/>
          <w:szCs w:val="28"/>
        </w:rPr>
        <w:t>Способы взаимодействия журналиста с научным сообщест</w:t>
      </w:r>
      <w:r>
        <w:rPr>
          <w:rFonts w:ascii="Times New Roman" w:hAnsi="Times New Roman" w:cs="Times New Roman"/>
          <w:sz w:val="28"/>
          <w:szCs w:val="28"/>
        </w:rPr>
        <w:t>вом в ходе получения информации………………………………………….14</w:t>
      </w:r>
    </w:p>
    <w:p w:rsidR="0059193C" w:rsidRPr="00ED023A" w:rsidRDefault="0059193C" w:rsidP="0059193C">
      <w:pPr>
        <w:spacing w:before="240" w:after="240" w:line="240" w:lineRule="auto"/>
        <w:ind w:left="851"/>
        <w:rPr>
          <w:rFonts w:ascii="Times New Roman" w:hAnsi="Times New Roman" w:cs="Times New Roman"/>
          <w:sz w:val="28"/>
          <w:szCs w:val="28"/>
        </w:rPr>
      </w:pPr>
      <w:r>
        <w:rPr>
          <w:rFonts w:ascii="Times New Roman" w:hAnsi="Times New Roman" w:cs="Times New Roman"/>
          <w:sz w:val="28"/>
          <w:szCs w:val="28"/>
        </w:rPr>
        <w:t xml:space="preserve">1.3. </w:t>
      </w:r>
      <w:r w:rsidRPr="00ED023A">
        <w:rPr>
          <w:rFonts w:ascii="Times New Roman" w:hAnsi="Times New Roman" w:cs="Times New Roman"/>
          <w:sz w:val="28"/>
          <w:szCs w:val="28"/>
        </w:rPr>
        <w:t xml:space="preserve">Особенности актуализации научного знания </w:t>
      </w:r>
      <w:r>
        <w:rPr>
          <w:rFonts w:ascii="Times New Roman" w:hAnsi="Times New Roman" w:cs="Times New Roman"/>
          <w:sz w:val="28"/>
          <w:szCs w:val="28"/>
        </w:rPr>
        <w:t>для аудитории……19</w:t>
      </w:r>
    </w:p>
    <w:p w:rsidR="0059193C" w:rsidRPr="00ED023A" w:rsidRDefault="0059193C" w:rsidP="0059193C">
      <w:pPr>
        <w:spacing w:before="240" w:after="240" w:line="240" w:lineRule="auto"/>
        <w:ind w:left="851"/>
        <w:rPr>
          <w:rFonts w:ascii="Times New Roman" w:hAnsi="Times New Roman" w:cs="Times New Roman"/>
          <w:sz w:val="28"/>
          <w:szCs w:val="28"/>
        </w:rPr>
      </w:pPr>
      <w:r>
        <w:rPr>
          <w:rFonts w:ascii="Times New Roman" w:hAnsi="Times New Roman" w:cs="Times New Roman"/>
          <w:sz w:val="28"/>
          <w:szCs w:val="28"/>
        </w:rPr>
        <w:t xml:space="preserve">1.4. </w:t>
      </w:r>
      <w:r w:rsidRPr="00ED023A">
        <w:rPr>
          <w:rFonts w:ascii="Times New Roman" w:hAnsi="Times New Roman" w:cs="Times New Roman"/>
          <w:sz w:val="28"/>
          <w:szCs w:val="28"/>
        </w:rPr>
        <w:t>Языковые особенности научно</w:t>
      </w:r>
      <w:r>
        <w:rPr>
          <w:rFonts w:ascii="Times New Roman" w:hAnsi="Times New Roman" w:cs="Times New Roman"/>
          <w:sz w:val="28"/>
          <w:szCs w:val="28"/>
        </w:rPr>
        <w:t>-популярного медиатекста как </w:t>
      </w:r>
      <w:r w:rsidRPr="00ED023A">
        <w:rPr>
          <w:rFonts w:ascii="Times New Roman" w:hAnsi="Times New Roman" w:cs="Times New Roman"/>
          <w:sz w:val="28"/>
          <w:szCs w:val="28"/>
        </w:rPr>
        <w:t>эл</w:t>
      </w:r>
      <w:r>
        <w:rPr>
          <w:rFonts w:ascii="Times New Roman" w:hAnsi="Times New Roman" w:cs="Times New Roman"/>
          <w:sz w:val="28"/>
          <w:szCs w:val="28"/>
        </w:rPr>
        <w:t>емент адаптации научного знания……………………………….23</w:t>
      </w:r>
    </w:p>
    <w:p w:rsidR="0059193C" w:rsidRPr="00ED023A" w:rsidRDefault="0059193C" w:rsidP="0059193C">
      <w:pPr>
        <w:spacing w:before="240" w:after="240" w:line="240" w:lineRule="auto"/>
        <w:ind w:left="851" w:hanging="851"/>
        <w:rPr>
          <w:rFonts w:ascii="Times New Roman" w:hAnsi="Times New Roman" w:cs="Times New Roman"/>
          <w:sz w:val="28"/>
          <w:szCs w:val="28"/>
        </w:rPr>
      </w:pPr>
      <w:r w:rsidRPr="00ED023A">
        <w:rPr>
          <w:rFonts w:ascii="Times New Roman" w:hAnsi="Times New Roman" w:cs="Times New Roman"/>
          <w:sz w:val="28"/>
          <w:szCs w:val="28"/>
        </w:rPr>
        <w:t xml:space="preserve">Глава 2. </w:t>
      </w:r>
      <w:r w:rsidRPr="001F7497">
        <w:rPr>
          <w:rFonts w:ascii="Times New Roman" w:hAnsi="Times New Roman" w:cs="Times New Roman"/>
          <w:sz w:val="28"/>
          <w:szCs w:val="28"/>
        </w:rPr>
        <w:t>ПРЕЗЕНТАЦИЯ НАУЧНОГО ЗНАНИЯ В ХОДЕ СОЗДАНИЯ МЕДИАТЕКСТА</w:t>
      </w:r>
      <w:r>
        <w:rPr>
          <w:rFonts w:ascii="Times New Roman" w:hAnsi="Times New Roman" w:cs="Times New Roman"/>
          <w:sz w:val="28"/>
          <w:szCs w:val="28"/>
        </w:rPr>
        <w:t xml:space="preserve"> …………………….………………………………….30</w:t>
      </w:r>
    </w:p>
    <w:p w:rsidR="0059193C" w:rsidRDefault="0059193C" w:rsidP="0059193C">
      <w:pPr>
        <w:spacing w:before="240" w:after="240" w:line="240" w:lineRule="auto"/>
        <w:ind w:left="851"/>
        <w:rPr>
          <w:rFonts w:ascii="Times New Roman" w:hAnsi="Times New Roman" w:cs="Times New Roman"/>
          <w:sz w:val="28"/>
          <w:szCs w:val="28"/>
        </w:rPr>
      </w:pPr>
      <w:r w:rsidRPr="001F7497">
        <w:rPr>
          <w:rFonts w:ascii="Times New Roman" w:hAnsi="Times New Roman" w:cs="Times New Roman"/>
          <w:sz w:val="28"/>
          <w:szCs w:val="28"/>
        </w:rPr>
        <w:t>2.1. Адаптация научного знания как коммуникативная стратегия научно-популярной журналистики</w:t>
      </w:r>
      <w:r>
        <w:rPr>
          <w:rFonts w:ascii="Times New Roman" w:hAnsi="Times New Roman" w:cs="Times New Roman"/>
          <w:sz w:val="28"/>
          <w:szCs w:val="28"/>
        </w:rPr>
        <w:t>……………………………………..30</w:t>
      </w:r>
    </w:p>
    <w:p w:rsidR="0059193C" w:rsidRPr="003F39DF" w:rsidRDefault="0059193C" w:rsidP="0059193C">
      <w:pPr>
        <w:pStyle w:val="1"/>
        <w:spacing w:before="240" w:after="240" w:line="240" w:lineRule="auto"/>
        <w:ind w:left="851"/>
        <w:rPr>
          <w:rFonts w:ascii="Times New Roman" w:hAnsi="Times New Roman" w:cs="Times New Roman"/>
          <w:color w:val="auto"/>
        </w:rPr>
      </w:pPr>
      <w:r w:rsidRPr="001F7497">
        <w:rPr>
          <w:rFonts w:ascii="Times New Roman" w:hAnsi="Times New Roman" w:cs="Times New Roman"/>
          <w:b w:val="0"/>
          <w:color w:val="auto"/>
        </w:rPr>
        <w:t>2.2. Способы адаптации научного знания в медиатексте</w:t>
      </w:r>
      <w:r w:rsidRPr="003F39DF">
        <w:rPr>
          <w:rFonts w:ascii="Times New Roman" w:hAnsi="Times New Roman" w:cs="Times New Roman"/>
          <w:b w:val="0"/>
          <w:color w:val="auto"/>
        </w:rPr>
        <w:t>…………….</w:t>
      </w:r>
      <w:r>
        <w:rPr>
          <w:rFonts w:ascii="Times New Roman" w:hAnsi="Times New Roman" w:cs="Times New Roman"/>
          <w:b w:val="0"/>
          <w:color w:val="auto"/>
        </w:rPr>
        <w:t>.33</w:t>
      </w:r>
    </w:p>
    <w:p w:rsidR="0059193C" w:rsidRPr="00ED023A" w:rsidRDefault="0059193C" w:rsidP="0059193C">
      <w:pPr>
        <w:spacing w:before="240" w:after="240" w:line="240" w:lineRule="auto"/>
        <w:rPr>
          <w:rFonts w:ascii="Times New Roman" w:hAnsi="Times New Roman" w:cs="Times New Roman"/>
          <w:sz w:val="28"/>
          <w:szCs w:val="28"/>
        </w:rPr>
      </w:pPr>
      <w:r>
        <w:rPr>
          <w:rFonts w:ascii="Times New Roman" w:hAnsi="Times New Roman" w:cs="Times New Roman"/>
          <w:sz w:val="28"/>
          <w:szCs w:val="28"/>
        </w:rPr>
        <w:t>Заключение……………………………………………………………………….59</w:t>
      </w:r>
    </w:p>
    <w:p w:rsidR="0059193C" w:rsidRDefault="0059193C" w:rsidP="0059193C">
      <w:pPr>
        <w:spacing w:before="240" w:after="240" w:line="240" w:lineRule="auto"/>
        <w:rPr>
          <w:rFonts w:ascii="Times New Roman" w:hAnsi="Times New Roman" w:cs="Times New Roman"/>
          <w:sz w:val="28"/>
          <w:szCs w:val="28"/>
        </w:rPr>
      </w:pPr>
      <w:r>
        <w:rPr>
          <w:rFonts w:ascii="Times New Roman" w:hAnsi="Times New Roman" w:cs="Times New Roman"/>
          <w:sz w:val="28"/>
          <w:szCs w:val="28"/>
        </w:rPr>
        <w:t>Л</w:t>
      </w:r>
      <w:r w:rsidRPr="00ED023A">
        <w:rPr>
          <w:rFonts w:ascii="Times New Roman" w:hAnsi="Times New Roman" w:cs="Times New Roman"/>
          <w:sz w:val="28"/>
          <w:szCs w:val="28"/>
        </w:rPr>
        <w:t>итер</w:t>
      </w:r>
      <w:r>
        <w:rPr>
          <w:rFonts w:ascii="Times New Roman" w:hAnsi="Times New Roman" w:cs="Times New Roman"/>
          <w:sz w:val="28"/>
          <w:szCs w:val="28"/>
        </w:rPr>
        <w:t>атура……………………………………………………………………….61</w:t>
      </w:r>
    </w:p>
    <w:p w:rsidR="0059193C" w:rsidRDefault="0059193C" w:rsidP="0059193C">
      <w:pPr>
        <w:spacing w:before="240" w:after="240" w:line="240" w:lineRule="auto"/>
        <w:rPr>
          <w:rFonts w:ascii="Times New Roman" w:hAnsi="Times New Roman" w:cs="Times New Roman"/>
          <w:sz w:val="28"/>
          <w:szCs w:val="28"/>
        </w:rPr>
      </w:pPr>
      <w:r>
        <w:rPr>
          <w:rFonts w:ascii="Times New Roman" w:hAnsi="Times New Roman" w:cs="Times New Roman"/>
          <w:sz w:val="28"/>
          <w:szCs w:val="28"/>
        </w:rPr>
        <w:t>Эмпирическая база………………………………………………………………64</w:t>
      </w:r>
    </w:p>
    <w:p w:rsidR="0059193C" w:rsidRDefault="0059193C" w:rsidP="0059193C">
      <w:pPr>
        <w:spacing w:before="240" w:after="24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Pr="008B058D">
        <w:rPr>
          <w:rFonts w:ascii="Times New Roman" w:hAnsi="Times New Roman" w:cs="Times New Roman"/>
          <w:sz w:val="28"/>
          <w:szCs w:val="28"/>
        </w:rPr>
        <w:t>(сброшюровано в отдельный том)</w:t>
      </w:r>
    </w:p>
    <w:p w:rsidR="0059193C" w:rsidRPr="004B61C2" w:rsidRDefault="0059193C" w:rsidP="0059193C">
      <w:pPr>
        <w:rPr>
          <w:rFonts w:ascii="Times New Roman" w:hAnsi="Times New Roman" w:cs="Times New Roman"/>
          <w:sz w:val="28"/>
          <w:szCs w:val="28"/>
        </w:rPr>
      </w:pPr>
      <w:r>
        <w:rPr>
          <w:rFonts w:ascii="Times New Roman" w:hAnsi="Times New Roman" w:cs="Times New Roman"/>
          <w:sz w:val="28"/>
          <w:szCs w:val="28"/>
        </w:rPr>
        <w:br w:type="page"/>
      </w:r>
    </w:p>
    <w:p w:rsidR="0059193C" w:rsidRDefault="0059193C" w:rsidP="0059193C">
      <w:pPr>
        <w:pStyle w:val="1"/>
        <w:spacing w:before="0" w:line="360" w:lineRule="auto"/>
        <w:ind w:firstLine="709"/>
        <w:jc w:val="center"/>
        <w:rPr>
          <w:rFonts w:ascii="Times New Roman" w:hAnsi="Times New Roman" w:cs="Times New Roman"/>
          <w:color w:val="auto"/>
        </w:rPr>
      </w:pPr>
      <w:r w:rsidRPr="00507C46">
        <w:rPr>
          <w:color w:val="auto"/>
        </w:rPr>
        <w:lastRenderedPageBreak/>
        <w:t>Введение</w:t>
      </w:r>
      <w:bookmarkEnd w:id="0"/>
      <w:bookmarkEnd w:id="1"/>
    </w:p>
    <w:p w:rsidR="0059193C" w:rsidRPr="008B058D" w:rsidRDefault="0059193C" w:rsidP="0059193C">
      <w:pPr>
        <w:spacing w:after="0" w:line="360" w:lineRule="auto"/>
        <w:ind w:firstLine="709"/>
        <w:jc w:val="both"/>
        <w:rPr>
          <w:rFonts w:ascii="Times New Roman" w:hAnsi="Times New Roman" w:cs="Times New Roman"/>
          <w:sz w:val="28"/>
          <w:szCs w:val="28"/>
        </w:rPr>
      </w:pPr>
      <w:r w:rsidRPr="008B058D">
        <w:rPr>
          <w:rFonts w:ascii="Times New Roman" w:hAnsi="Times New Roman" w:cs="Times New Roman"/>
          <w:sz w:val="28"/>
          <w:szCs w:val="28"/>
        </w:rPr>
        <w:t>Научный текст предназначен «для своих» – специалистов в конкретной научной области.</w:t>
      </w:r>
      <w:r>
        <w:rPr>
          <w:rFonts w:ascii="Times New Roman" w:hAnsi="Times New Roman" w:cs="Times New Roman"/>
          <w:sz w:val="28"/>
          <w:szCs w:val="28"/>
        </w:rPr>
        <w:t xml:space="preserve"> Научный стиль речи отличается специфичностью и сложностью. Это связано, во-первых, с наличием в научных текстах таких языковых особенностей, которые зависят от специфики научной области, а во-вторых, с тем, что научный текст призван продемонстрировать читателю логику мышления автора в ходе решения им научной задачи. Последнее, в свою очередь, определяет сложность не только лексической составляющей научного текста, но и сложность его синтаксиса, абстрагированность и </w:t>
      </w:r>
      <w:r w:rsidRPr="008B058D">
        <w:rPr>
          <w:rFonts w:ascii="Times New Roman" w:hAnsi="Times New Roman" w:cs="Times New Roman"/>
          <w:sz w:val="28"/>
          <w:szCs w:val="28"/>
        </w:rPr>
        <w:t xml:space="preserve">обобщенность изложения. </w:t>
      </w:r>
    </w:p>
    <w:p w:rsidR="0059193C" w:rsidRDefault="0059193C" w:rsidP="0059193C">
      <w:pPr>
        <w:spacing w:after="0" w:line="360" w:lineRule="auto"/>
        <w:ind w:firstLine="709"/>
        <w:jc w:val="both"/>
        <w:rPr>
          <w:rFonts w:ascii="Times New Roman" w:hAnsi="Times New Roman" w:cs="Times New Roman"/>
          <w:sz w:val="28"/>
          <w:szCs w:val="28"/>
        </w:rPr>
      </w:pPr>
      <w:r w:rsidRPr="008B058D">
        <w:rPr>
          <w:rFonts w:ascii="Times New Roman" w:hAnsi="Times New Roman" w:cs="Times New Roman"/>
          <w:sz w:val="28"/>
          <w:szCs w:val="28"/>
        </w:rPr>
        <w:t>Потребность</w:t>
      </w:r>
      <w:r>
        <w:rPr>
          <w:rFonts w:ascii="Times New Roman" w:hAnsi="Times New Roman" w:cs="Times New Roman"/>
          <w:sz w:val="28"/>
          <w:szCs w:val="28"/>
        </w:rPr>
        <w:t xml:space="preserve"> в научном знании есть и у неспециалистов, к которым относится бо́льшая часть аудитории массовых изданий. В связи с этим особую злободневность приобретает проблема популяризации научного знания как для узкой аудитории – студентов, молодых ученых и исследователей смежных областей знания, так и для широкого круга читателей с целью повышения уровня образованности общества и дальнейшего его мотивирования к самообразованию. Именно поэтому появляется потребность в изучении возможностей «перевода» того или иного научного знания на язык общедоступных понятий. Такую задачу решает особое направление в журналистской профессиональной деятельности – научная журналистика. </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Pr="006F7222">
        <w:rPr>
          <w:rFonts w:ascii="Times New Roman" w:hAnsi="Times New Roman" w:cs="Times New Roman"/>
          <w:sz w:val="28"/>
          <w:szCs w:val="28"/>
          <w:shd w:val="clear" w:color="auto" w:fill="FFFFFF"/>
        </w:rPr>
        <w:t xml:space="preserve">есмотря на сохранение своего первоначального назначения, научная журналистика претерпела многочисленные изменения практически всех </w:t>
      </w:r>
      <w:r>
        <w:rPr>
          <w:rFonts w:ascii="Times New Roman" w:hAnsi="Times New Roman" w:cs="Times New Roman"/>
          <w:sz w:val="28"/>
          <w:szCs w:val="28"/>
          <w:shd w:val="clear" w:color="auto" w:fill="FFFFFF"/>
        </w:rPr>
        <w:t>своих</w:t>
      </w:r>
      <w:r w:rsidRPr="006F7222">
        <w:rPr>
          <w:rFonts w:ascii="Times New Roman" w:hAnsi="Times New Roman" w:cs="Times New Roman"/>
          <w:sz w:val="28"/>
          <w:szCs w:val="28"/>
          <w:shd w:val="clear" w:color="auto" w:fill="FFFFFF"/>
        </w:rPr>
        <w:t xml:space="preserve"> составляющих. </w:t>
      </w:r>
      <w:r>
        <w:rPr>
          <w:rFonts w:ascii="Times New Roman" w:hAnsi="Times New Roman" w:cs="Times New Roman"/>
          <w:sz w:val="28"/>
          <w:szCs w:val="28"/>
          <w:shd w:val="clear" w:color="auto" w:fill="FFFFFF"/>
        </w:rPr>
        <w:t xml:space="preserve">Так, например, с ростом интереса общественности к результатам деятельности ученых появляется новое направление – более облегченная версия научной журналистики, реализующаяся в научно-популярных изданиях. Вместе с тем, в силу развития технологий, задействованных в работе современных СМИ, </w:t>
      </w:r>
      <w:r w:rsidRPr="006F7222">
        <w:rPr>
          <w:rFonts w:ascii="Times New Roman" w:hAnsi="Times New Roman" w:cs="Times New Roman"/>
          <w:sz w:val="28"/>
          <w:szCs w:val="28"/>
          <w:shd w:val="clear" w:color="auto" w:fill="FFFFFF"/>
        </w:rPr>
        <w:t xml:space="preserve">особую роль играет визуальное сопровождение журналистского текста, а также ориентация автора на читателя, зачастую далекого от науки. В связи с этим, важное </w:t>
      </w:r>
      <w:r w:rsidRPr="006F7222">
        <w:rPr>
          <w:rFonts w:ascii="Times New Roman" w:hAnsi="Times New Roman" w:cs="Times New Roman"/>
          <w:sz w:val="28"/>
          <w:szCs w:val="28"/>
          <w:shd w:val="clear" w:color="auto" w:fill="FFFFFF"/>
        </w:rPr>
        <w:lastRenderedPageBreak/>
        <w:t xml:space="preserve">место занимают языковые средства, способные облегчить восприятие излагаемой автором информации. Кроме того, важно понять, какое место занимает научная </w:t>
      </w:r>
      <w:r>
        <w:rPr>
          <w:rFonts w:ascii="Times New Roman" w:hAnsi="Times New Roman" w:cs="Times New Roman"/>
          <w:sz w:val="28"/>
          <w:szCs w:val="28"/>
          <w:shd w:val="clear" w:color="auto" w:fill="FFFFFF"/>
        </w:rPr>
        <w:t xml:space="preserve">и научно-популярная </w:t>
      </w:r>
      <w:r w:rsidRPr="006F7222">
        <w:rPr>
          <w:rFonts w:ascii="Times New Roman" w:hAnsi="Times New Roman" w:cs="Times New Roman"/>
          <w:sz w:val="28"/>
          <w:szCs w:val="28"/>
          <w:shd w:val="clear" w:color="auto" w:fill="FFFFFF"/>
        </w:rPr>
        <w:t>журналистика в си</w:t>
      </w:r>
      <w:r>
        <w:rPr>
          <w:rFonts w:ascii="Times New Roman" w:hAnsi="Times New Roman" w:cs="Times New Roman"/>
          <w:sz w:val="28"/>
          <w:szCs w:val="28"/>
          <w:shd w:val="clear" w:color="auto" w:fill="FFFFFF"/>
        </w:rPr>
        <w:t>стеме современной российской медиасферы</w:t>
      </w:r>
      <w:r w:rsidRPr="006F7222">
        <w:rPr>
          <w:rFonts w:ascii="Times New Roman" w:hAnsi="Times New Roman" w:cs="Times New Roman"/>
          <w:sz w:val="28"/>
          <w:szCs w:val="28"/>
          <w:shd w:val="clear" w:color="auto" w:fill="FFFFFF"/>
        </w:rPr>
        <w:t>.</w:t>
      </w:r>
    </w:p>
    <w:p w:rsidR="0059193C" w:rsidRPr="002B4731"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исторически популяризация науки тесно связана с историей журналистики, сегодня именно СМИ являются основным вспомогательным элементом в процессе распространения научного знания. </w:t>
      </w:r>
      <w:r w:rsidRPr="006F7222">
        <w:rPr>
          <w:rFonts w:ascii="Times New Roman" w:hAnsi="Times New Roman" w:cs="Times New Roman"/>
          <w:sz w:val="28"/>
          <w:szCs w:val="28"/>
        </w:rPr>
        <w:t>Как</w:t>
      </w:r>
      <w:r>
        <w:rPr>
          <w:rFonts w:ascii="Times New Roman" w:hAnsi="Times New Roman" w:cs="Times New Roman"/>
          <w:sz w:val="28"/>
          <w:szCs w:val="28"/>
        </w:rPr>
        <w:t xml:space="preserve"> </w:t>
      </w:r>
      <w:r w:rsidRPr="006F7222">
        <w:rPr>
          <w:rFonts w:ascii="Times New Roman" w:hAnsi="Times New Roman" w:cs="Times New Roman"/>
          <w:sz w:val="28"/>
          <w:szCs w:val="28"/>
        </w:rPr>
        <w:t>известно, становление научной журналистики начинается с 1755</w:t>
      </w:r>
      <w:r>
        <w:rPr>
          <w:rFonts w:ascii="Times New Roman" w:hAnsi="Times New Roman" w:cs="Times New Roman"/>
          <w:sz w:val="28"/>
          <w:szCs w:val="28"/>
        </w:rPr>
        <w:t xml:space="preserve">  </w:t>
      </w:r>
      <w:r w:rsidRPr="006F7222">
        <w:rPr>
          <w:rFonts w:ascii="Times New Roman" w:hAnsi="Times New Roman" w:cs="Times New Roman"/>
          <w:sz w:val="28"/>
          <w:szCs w:val="28"/>
        </w:rPr>
        <w:t xml:space="preserve">года под влиянием деятельности членов </w:t>
      </w:r>
      <w:r>
        <w:rPr>
          <w:rFonts w:ascii="Times New Roman" w:hAnsi="Times New Roman" w:cs="Times New Roman"/>
          <w:sz w:val="28"/>
          <w:szCs w:val="28"/>
        </w:rPr>
        <w:t xml:space="preserve">Российской </w:t>
      </w:r>
      <w:r w:rsidRPr="006F7222">
        <w:rPr>
          <w:rFonts w:ascii="Times New Roman" w:hAnsi="Times New Roman" w:cs="Times New Roman"/>
          <w:sz w:val="28"/>
          <w:szCs w:val="28"/>
        </w:rPr>
        <w:t xml:space="preserve">Академии наук, которая не только стала центром научного развития России, но и послужила отправной точкой для развития творческой мысли российской интеллигенции. Научная журналистика занимала особое положение в системе направлений деятельности Академии наук. В частности, Академия издавала три журнала: </w:t>
      </w:r>
      <w:r w:rsidRPr="006F7222">
        <w:rPr>
          <w:rFonts w:ascii="Times New Roman" w:hAnsi="Times New Roman" w:cs="Times New Roman"/>
          <w:iCs/>
          <w:sz w:val="28"/>
          <w:szCs w:val="28"/>
          <w:shd w:val="clear" w:color="auto" w:fill="FFFFFF"/>
        </w:rPr>
        <w:t>«Ежемесячные сочинения к поль</w:t>
      </w:r>
      <w:r>
        <w:rPr>
          <w:rFonts w:ascii="Times New Roman" w:hAnsi="Times New Roman" w:cs="Times New Roman"/>
          <w:iCs/>
          <w:sz w:val="28"/>
          <w:szCs w:val="28"/>
          <w:shd w:val="clear" w:color="auto" w:fill="FFFFFF"/>
        </w:rPr>
        <w:t>зе и увеселению служащие» (1755–</w:t>
      </w:r>
      <w:r w:rsidRPr="006F7222">
        <w:rPr>
          <w:rFonts w:ascii="Times New Roman" w:hAnsi="Times New Roman" w:cs="Times New Roman"/>
          <w:iCs/>
          <w:sz w:val="28"/>
          <w:szCs w:val="28"/>
          <w:shd w:val="clear" w:color="auto" w:fill="FFFFFF"/>
        </w:rPr>
        <w:t>1765);</w:t>
      </w:r>
      <w:r>
        <w:rPr>
          <w:rFonts w:ascii="Times New Roman" w:hAnsi="Times New Roman" w:cs="Times New Roman"/>
          <w:iCs/>
          <w:sz w:val="28"/>
          <w:szCs w:val="28"/>
          <w:shd w:val="clear" w:color="auto" w:fill="FFFFFF"/>
        </w:rPr>
        <w:t xml:space="preserve"> «Академические известия» (1779–</w:t>
      </w:r>
      <w:r w:rsidRPr="006F7222">
        <w:rPr>
          <w:rFonts w:ascii="Times New Roman" w:hAnsi="Times New Roman" w:cs="Times New Roman"/>
          <w:iCs/>
          <w:sz w:val="28"/>
          <w:szCs w:val="28"/>
          <w:shd w:val="clear" w:color="auto" w:fill="FFFFFF"/>
        </w:rPr>
        <w:t>1781); «Новые ежемесячные сочинения» (1786-1796).</w:t>
      </w:r>
      <w:r>
        <w:rPr>
          <w:rStyle w:val="apple-converted-space"/>
          <w:rFonts w:ascii="Times New Roman" w:hAnsi="Times New Roman" w:cs="Times New Roman"/>
          <w:sz w:val="28"/>
          <w:szCs w:val="28"/>
          <w:shd w:val="clear" w:color="auto" w:fill="FFFFFF"/>
        </w:rPr>
        <w:t xml:space="preserve"> </w:t>
      </w:r>
      <w:r w:rsidRPr="006F7222">
        <w:rPr>
          <w:rStyle w:val="apple-converted-space"/>
          <w:rFonts w:ascii="Times New Roman" w:hAnsi="Times New Roman" w:cs="Times New Roman"/>
          <w:sz w:val="28"/>
          <w:szCs w:val="28"/>
          <w:shd w:val="clear" w:color="auto" w:fill="FFFFFF"/>
        </w:rPr>
        <w:t>Основное предназначение данных изданий – популяризация науки среди русских читателей.</w:t>
      </w:r>
      <w:r w:rsidRPr="006F7222">
        <w:rPr>
          <w:rFonts w:ascii="Times New Roman" w:hAnsi="Times New Roman" w:cs="Times New Roman"/>
          <w:sz w:val="28"/>
          <w:szCs w:val="28"/>
          <w:shd w:val="clear" w:color="auto" w:fill="FFFFFF"/>
        </w:rPr>
        <w:t xml:space="preserve"> </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Особое место</w:t>
      </w:r>
      <w:r w:rsidRPr="006F7222">
        <w:rPr>
          <w:rFonts w:ascii="Times New Roman" w:hAnsi="Times New Roman" w:cs="Times New Roman"/>
          <w:color w:val="000000"/>
          <w:sz w:val="28"/>
          <w:szCs w:val="28"/>
          <w:shd w:val="clear" w:color="auto" w:fill="FFFFFF"/>
        </w:rPr>
        <w:t xml:space="preserve"> в процесс</w:t>
      </w:r>
      <w:r>
        <w:rPr>
          <w:rFonts w:ascii="Times New Roman" w:hAnsi="Times New Roman" w:cs="Times New Roman"/>
          <w:color w:val="000000"/>
          <w:sz w:val="28"/>
          <w:szCs w:val="28"/>
          <w:shd w:val="clear" w:color="auto" w:fill="FFFFFF"/>
        </w:rPr>
        <w:t>е</w:t>
      </w:r>
      <w:r w:rsidRPr="006F7222">
        <w:rPr>
          <w:rFonts w:ascii="Times New Roman" w:hAnsi="Times New Roman" w:cs="Times New Roman"/>
          <w:color w:val="000000"/>
          <w:sz w:val="28"/>
          <w:szCs w:val="28"/>
          <w:shd w:val="clear" w:color="auto" w:fill="FFFFFF"/>
        </w:rPr>
        <w:t xml:space="preserve"> популя</w:t>
      </w:r>
      <w:r>
        <w:rPr>
          <w:rFonts w:ascii="Times New Roman" w:hAnsi="Times New Roman" w:cs="Times New Roman"/>
          <w:color w:val="000000"/>
          <w:sz w:val="28"/>
          <w:szCs w:val="28"/>
          <w:shd w:val="clear" w:color="auto" w:fill="FFFFFF"/>
        </w:rPr>
        <w:t>ризации и пропаганды науки занимает П. Л. </w:t>
      </w:r>
      <w:r w:rsidRPr="006F7222">
        <w:rPr>
          <w:rFonts w:ascii="Times New Roman" w:hAnsi="Times New Roman" w:cs="Times New Roman"/>
          <w:color w:val="000000"/>
          <w:sz w:val="28"/>
          <w:szCs w:val="28"/>
          <w:shd w:val="clear" w:color="auto" w:fill="FFFFFF"/>
        </w:rPr>
        <w:t>Капиц</w:t>
      </w:r>
      <w:r>
        <w:rPr>
          <w:rFonts w:ascii="Times New Roman" w:hAnsi="Times New Roman" w:cs="Times New Roman"/>
          <w:color w:val="000000"/>
          <w:sz w:val="28"/>
          <w:szCs w:val="28"/>
          <w:shd w:val="clear" w:color="auto" w:fill="FFFFFF"/>
        </w:rPr>
        <w:t>а</w:t>
      </w:r>
      <w:r w:rsidRPr="006F7222">
        <w:rPr>
          <w:rFonts w:ascii="Times New Roman" w:hAnsi="Times New Roman" w:cs="Times New Roman"/>
          <w:color w:val="000000"/>
          <w:sz w:val="28"/>
          <w:szCs w:val="28"/>
          <w:shd w:val="clear" w:color="auto" w:fill="FFFFFF"/>
        </w:rPr>
        <w:t>, лауреат Нобелевской премии по физике и основател</w:t>
      </w:r>
      <w:r>
        <w:rPr>
          <w:rFonts w:ascii="Times New Roman" w:hAnsi="Times New Roman" w:cs="Times New Roman"/>
          <w:color w:val="000000"/>
          <w:sz w:val="28"/>
          <w:szCs w:val="28"/>
          <w:shd w:val="clear" w:color="auto" w:fill="FFFFFF"/>
        </w:rPr>
        <w:t>ь</w:t>
      </w:r>
      <w:r w:rsidRPr="006F7222">
        <w:rPr>
          <w:rFonts w:ascii="Times New Roman" w:hAnsi="Times New Roman" w:cs="Times New Roman"/>
          <w:color w:val="000000"/>
          <w:sz w:val="28"/>
          <w:szCs w:val="28"/>
          <w:shd w:val="clear" w:color="auto" w:fill="FFFFFF"/>
        </w:rPr>
        <w:t xml:space="preserve"> Института физических проблем. Проводя анализ научного творчества, советский физик не только внес большой вклад в область истории науки как таковой, но и определил, что творческая составляющая любой научной работы невозможна без участия широкой культурной аудитории. В </w:t>
      </w:r>
      <w:r>
        <w:rPr>
          <w:rFonts w:ascii="Times New Roman" w:hAnsi="Times New Roman" w:cs="Times New Roman"/>
          <w:color w:val="000000"/>
          <w:sz w:val="28"/>
          <w:szCs w:val="28"/>
          <w:shd w:val="clear" w:color="auto" w:fill="FFFFFF"/>
        </w:rPr>
        <w:t xml:space="preserve">одном из </w:t>
      </w:r>
      <w:r w:rsidRPr="006F7222">
        <w:rPr>
          <w:rFonts w:ascii="Times New Roman" w:hAnsi="Times New Roman" w:cs="Times New Roman"/>
          <w:color w:val="000000"/>
          <w:sz w:val="28"/>
          <w:szCs w:val="28"/>
          <w:shd w:val="clear" w:color="auto" w:fill="FFFFFF"/>
        </w:rPr>
        <w:t>сво</w:t>
      </w:r>
      <w:r>
        <w:rPr>
          <w:rFonts w:ascii="Times New Roman" w:hAnsi="Times New Roman" w:cs="Times New Roman"/>
          <w:color w:val="000000"/>
          <w:sz w:val="28"/>
          <w:szCs w:val="28"/>
          <w:shd w:val="clear" w:color="auto" w:fill="FFFFFF"/>
        </w:rPr>
        <w:t>их</w:t>
      </w:r>
      <w:r w:rsidRPr="006F7222">
        <w:rPr>
          <w:rFonts w:ascii="Times New Roman" w:hAnsi="Times New Roman" w:cs="Times New Roman"/>
          <w:color w:val="000000"/>
          <w:sz w:val="28"/>
          <w:szCs w:val="28"/>
          <w:shd w:val="clear" w:color="auto" w:fill="FFFFFF"/>
        </w:rPr>
        <w:t xml:space="preserve"> исследовани</w:t>
      </w:r>
      <w:r>
        <w:rPr>
          <w:rFonts w:ascii="Times New Roman" w:hAnsi="Times New Roman" w:cs="Times New Roman"/>
          <w:color w:val="000000"/>
          <w:sz w:val="28"/>
          <w:szCs w:val="28"/>
          <w:shd w:val="clear" w:color="auto" w:fill="FFFFFF"/>
        </w:rPr>
        <w:t>й</w:t>
      </w:r>
      <w:r w:rsidRPr="006F72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 Л. </w:t>
      </w:r>
      <w:r w:rsidRPr="006F7222">
        <w:rPr>
          <w:rFonts w:ascii="Times New Roman" w:hAnsi="Times New Roman" w:cs="Times New Roman"/>
          <w:color w:val="000000"/>
          <w:sz w:val="28"/>
          <w:szCs w:val="28"/>
          <w:shd w:val="clear" w:color="auto" w:fill="FFFFFF"/>
        </w:rPr>
        <w:t>Капица приводит</w:t>
      </w:r>
      <w:r>
        <w:rPr>
          <w:rFonts w:ascii="Times New Roman" w:hAnsi="Times New Roman" w:cs="Times New Roman"/>
          <w:color w:val="000000"/>
          <w:sz w:val="28"/>
          <w:szCs w:val="28"/>
          <w:shd w:val="clear" w:color="auto" w:fill="FFFFFF"/>
        </w:rPr>
        <w:t xml:space="preserve"> в пример</w:t>
      </w:r>
      <w:r w:rsidRPr="006F7222">
        <w:rPr>
          <w:rFonts w:ascii="Times New Roman" w:hAnsi="Times New Roman" w:cs="Times New Roman"/>
          <w:color w:val="000000"/>
          <w:sz w:val="28"/>
          <w:szCs w:val="28"/>
          <w:shd w:val="clear" w:color="auto" w:fill="FFFFFF"/>
        </w:rPr>
        <w:t xml:space="preserve"> деятельность ученых Англии, которые в своих разработках опирались на интересы потенциальной аудитории, гарантирующей определенного рода отклик</w:t>
      </w:r>
      <w:r w:rsidRPr="006F7222">
        <w:rPr>
          <w:rStyle w:val="a7"/>
          <w:rFonts w:ascii="Times New Roman" w:hAnsi="Times New Roman" w:cs="Times New Roman"/>
          <w:color w:val="000000"/>
          <w:sz w:val="28"/>
          <w:szCs w:val="28"/>
          <w:shd w:val="clear" w:color="auto" w:fill="FFFFFF"/>
        </w:rPr>
        <w:footnoteReference w:id="1"/>
      </w:r>
      <w:r>
        <w:rPr>
          <w:rFonts w:ascii="Times New Roman" w:hAnsi="Times New Roman" w:cs="Times New Roman"/>
          <w:color w:val="000000"/>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настоящее время большое внимание уделяется анализу научно-популярной журналистики через призму истории развития отечественных </w:t>
      </w:r>
      <w:r>
        <w:rPr>
          <w:rFonts w:ascii="Times New Roman" w:hAnsi="Times New Roman" w:cs="Times New Roman"/>
          <w:sz w:val="28"/>
          <w:szCs w:val="28"/>
          <w:shd w:val="clear" w:color="auto" w:fill="FFFFFF"/>
        </w:rPr>
        <w:lastRenderedPageBreak/>
        <w:t>СМИ. Так, например, Л. П. Громова и М. И. Маевская в работе «Научно-популярная журналистика в России Х</w:t>
      </w:r>
      <w:r>
        <w:rPr>
          <w:rFonts w:ascii="Times New Roman" w:hAnsi="Times New Roman" w:cs="Times New Roman"/>
          <w:sz w:val="28"/>
          <w:szCs w:val="28"/>
          <w:shd w:val="clear" w:color="auto" w:fill="FFFFFF"/>
          <w:lang w:val="en-US"/>
        </w:rPr>
        <w:t>VIII</w:t>
      </w:r>
      <w:r w:rsidRPr="002707D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XIX</w:t>
      </w:r>
      <w:r>
        <w:rPr>
          <w:rFonts w:ascii="Times New Roman" w:hAnsi="Times New Roman" w:cs="Times New Roman"/>
          <w:sz w:val="28"/>
          <w:szCs w:val="28"/>
          <w:shd w:val="clear" w:color="auto" w:fill="FFFFFF"/>
        </w:rPr>
        <w:t xml:space="preserve"> вв.: вехи становления» освещают типологическое и жанровое развитие отечественной журналистики, специализирующейся на популяризации науки.</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Наряду с проблемой «перевода» языка науки </w:t>
      </w:r>
      <w:r w:rsidRPr="008B058D">
        <w:rPr>
          <w:rFonts w:ascii="Times New Roman" w:hAnsi="Times New Roman" w:cs="Times New Roman"/>
          <w:sz w:val="28"/>
          <w:szCs w:val="28"/>
          <w:shd w:val="clear" w:color="auto" w:fill="FFFFFF"/>
        </w:rPr>
        <w:t>на общепонятный</w:t>
      </w:r>
      <w:r>
        <w:rPr>
          <w:rFonts w:ascii="Times New Roman" w:hAnsi="Times New Roman" w:cs="Times New Roman"/>
          <w:sz w:val="28"/>
          <w:szCs w:val="28"/>
          <w:shd w:val="clear" w:color="auto" w:fill="FFFFFF"/>
        </w:rPr>
        <w:t xml:space="preserve"> перед журналистом встает проблема правильной интерпретации полученной информации. К сожалению, с ростом популярности научной тематики в системе современных СМИ качество публикуемых материалов снижается: автор зачастую либо неясно себе представляет то, о чем пишет, либо попросту не задумывается о точности и ясности в силу своей слабой осведомленности в освещаемом вопросе.</w:t>
      </w:r>
    </w:p>
    <w:p w:rsidR="0059193C" w:rsidRDefault="0059193C" w:rsidP="0059193C">
      <w:pPr>
        <w:spacing w:after="0" w:line="360" w:lineRule="auto"/>
        <w:ind w:firstLine="709"/>
        <w:jc w:val="both"/>
        <w:rPr>
          <w:rFonts w:ascii="Times New Roman" w:hAnsi="Times New Roman" w:cs="Times New Roman"/>
          <w:sz w:val="28"/>
          <w:szCs w:val="28"/>
        </w:rPr>
      </w:pPr>
      <w:r w:rsidRPr="00724054">
        <w:rPr>
          <w:rFonts w:ascii="Times New Roman" w:hAnsi="Times New Roman" w:cs="Times New Roman"/>
          <w:b/>
          <w:sz w:val="28"/>
          <w:szCs w:val="28"/>
        </w:rPr>
        <w:t xml:space="preserve">Актуальность </w:t>
      </w:r>
      <w:r>
        <w:rPr>
          <w:rFonts w:ascii="Times New Roman" w:hAnsi="Times New Roman" w:cs="Times New Roman"/>
          <w:sz w:val="28"/>
          <w:szCs w:val="28"/>
        </w:rPr>
        <w:t>нашего исследования заключается в необходимости повышения уровня профессионализма журналистов, пишущих о научной сфере, поскольку д</w:t>
      </w:r>
      <w:r w:rsidRPr="007E59DF">
        <w:rPr>
          <w:rFonts w:ascii="Times New Roman" w:hAnsi="Times New Roman" w:cs="Times New Roman"/>
          <w:sz w:val="28"/>
          <w:szCs w:val="28"/>
        </w:rPr>
        <w:t>ля удовлетворения запросов аудитории СМИ особенно важным становится</w:t>
      </w:r>
      <w:r>
        <w:rPr>
          <w:rFonts w:ascii="Times New Roman" w:hAnsi="Times New Roman" w:cs="Times New Roman"/>
          <w:sz w:val="28"/>
          <w:szCs w:val="28"/>
        </w:rPr>
        <w:t xml:space="preserve"> </w:t>
      </w:r>
      <w:r w:rsidRPr="007E59DF">
        <w:rPr>
          <w:rFonts w:ascii="Times New Roman" w:hAnsi="Times New Roman" w:cs="Times New Roman"/>
          <w:sz w:val="28"/>
          <w:szCs w:val="28"/>
        </w:rPr>
        <w:t xml:space="preserve">получение информации от надежных источников, </w:t>
      </w:r>
      <w:r>
        <w:rPr>
          <w:rFonts w:ascii="Times New Roman" w:hAnsi="Times New Roman" w:cs="Times New Roman"/>
          <w:sz w:val="28"/>
          <w:szCs w:val="28"/>
        </w:rPr>
        <w:t xml:space="preserve">в чьей </w:t>
      </w:r>
      <w:r w:rsidRPr="007E59DF">
        <w:rPr>
          <w:rFonts w:ascii="Times New Roman" w:hAnsi="Times New Roman" w:cs="Times New Roman"/>
          <w:sz w:val="28"/>
          <w:szCs w:val="28"/>
        </w:rPr>
        <w:t>компетенции и осведомленности в поднимаемой теме нельзя усомниться</w:t>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sidRPr="00E03B2B">
        <w:rPr>
          <w:rFonts w:ascii="Times New Roman" w:hAnsi="Times New Roman" w:cs="Times New Roman"/>
          <w:b/>
          <w:sz w:val="28"/>
          <w:szCs w:val="28"/>
        </w:rPr>
        <w:t>Новизна</w:t>
      </w:r>
      <w:r>
        <w:rPr>
          <w:rFonts w:ascii="Times New Roman" w:hAnsi="Times New Roman" w:cs="Times New Roman"/>
          <w:sz w:val="28"/>
          <w:szCs w:val="28"/>
        </w:rPr>
        <w:t xml:space="preserve"> исследовательской работы обусловлена тем, что, несмотря на большое количество работ, посвященных научной и научно-популярной журналистике, а также учебных пособий, направленных на повышение языковой грамотности журналиста, вопрос о </w:t>
      </w:r>
      <w:r>
        <w:rPr>
          <w:rFonts w:ascii="Times New Roman" w:hAnsi="Times New Roman" w:cs="Times New Roman"/>
          <w:color w:val="000000"/>
          <w:sz w:val="28"/>
          <w:szCs w:val="28"/>
          <w:shd w:val="clear" w:color="auto" w:fill="FFFFFF"/>
        </w:rPr>
        <w:t xml:space="preserve">наиболее эффективных способах изложения научного знания остается важным для практики. Работа вводит в научный оборот новый эмпирический материал, который может быть использован для практических занятий. </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w:t>
      </w:r>
      <w:r w:rsidRPr="00724054">
        <w:rPr>
          <w:rFonts w:ascii="Times New Roman" w:hAnsi="Times New Roman" w:cs="Times New Roman"/>
          <w:b/>
          <w:color w:val="000000"/>
          <w:sz w:val="28"/>
          <w:szCs w:val="28"/>
          <w:shd w:val="clear" w:color="auto" w:fill="FFFFFF"/>
        </w:rPr>
        <w:t>елью</w:t>
      </w:r>
      <w:r>
        <w:rPr>
          <w:rFonts w:ascii="Times New Roman" w:hAnsi="Times New Roman" w:cs="Times New Roman"/>
          <w:color w:val="000000"/>
          <w:sz w:val="28"/>
          <w:szCs w:val="28"/>
          <w:shd w:val="clear" w:color="auto" w:fill="FFFFFF"/>
        </w:rPr>
        <w:t xml:space="preserve"> нашего исследования является выявление и анализ алгоритмов построения журналистского текста, представляющего читателю научное знание.</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достижения поставленной цели необходимо решить следующие </w:t>
      </w:r>
      <w:r w:rsidRPr="00724054">
        <w:rPr>
          <w:rFonts w:ascii="Times New Roman" w:hAnsi="Times New Roman" w:cs="Times New Roman"/>
          <w:b/>
          <w:color w:val="000000"/>
          <w:sz w:val="28"/>
          <w:szCs w:val="28"/>
          <w:shd w:val="clear" w:color="auto" w:fill="FFFFFF"/>
        </w:rPr>
        <w:t>задачи</w:t>
      </w:r>
      <w:r>
        <w:rPr>
          <w:rFonts w:ascii="Times New Roman" w:hAnsi="Times New Roman" w:cs="Times New Roman"/>
          <w:color w:val="000000"/>
          <w:sz w:val="28"/>
          <w:szCs w:val="28"/>
          <w:shd w:val="clear" w:color="auto" w:fill="FFFFFF"/>
        </w:rPr>
        <w:t>:</w:t>
      </w:r>
    </w:p>
    <w:p w:rsidR="0059193C" w:rsidRDefault="0059193C" w:rsidP="0059193C">
      <w:pPr>
        <w:pStyle w:val="a8"/>
        <w:numPr>
          <w:ilvl w:val="0"/>
          <w:numId w:val="1"/>
        </w:num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определить место научной и научно-популярной журналистики в системе современных российских медиа;</w:t>
      </w:r>
    </w:p>
    <w:p w:rsidR="0059193C" w:rsidRDefault="0059193C" w:rsidP="0059193C">
      <w:pPr>
        <w:pStyle w:val="a8"/>
        <w:numPr>
          <w:ilvl w:val="0"/>
          <w:numId w:val="1"/>
        </w:num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lastRenderedPageBreak/>
        <w:t>проанализировать используемые журналистами способы получения информации с точки зрения их релевантности для читательской аудитории;</w:t>
      </w:r>
    </w:p>
    <w:p w:rsidR="0059193C" w:rsidRDefault="0059193C" w:rsidP="0059193C">
      <w:pPr>
        <w:pStyle w:val="a8"/>
        <w:numPr>
          <w:ilvl w:val="0"/>
          <w:numId w:val="1"/>
        </w:numPr>
        <w:spacing w:after="0" w:line="36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изучить жанровые, стилистические и языковые особенности построения журналистских текстов о научных достижениях в специализированной прессе и в общественно-политических изданиях;</w:t>
      </w:r>
    </w:p>
    <w:p w:rsidR="0059193C" w:rsidRPr="00555025" w:rsidRDefault="0059193C" w:rsidP="0059193C">
      <w:pPr>
        <w:pStyle w:val="a8"/>
        <w:numPr>
          <w:ilvl w:val="0"/>
          <w:numId w:val="1"/>
        </w:num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555025">
        <w:rPr>
          <w:rFonts w:ascii="Times New Roman" w:hAnsi="Times New Roman" w:cs="Times New Roman"/>
          <w:sz w:val="28"/>
          <w:szCs w:val="28"/>
        </w:rPr>
        <w:t>проанализирова</w:t>
      </w:r>
      <w:r>
        <w:rPr>
          <w:rFonts w:ascii="Times New Roman" w:hAnsi="Times New Roman" w:cs="Times New Roman"/>
          <w:sz w:val="28"/>
          <w:szCs w:val="28"/>
        </w:rPr>
        <w:t>ть</w:t>
      </w:r>
      <w:r w:rsidRPr="00555025">
        <w:rPr>
          <w:rFonts w:ascii="Times New Roman" w:hAnsi="Times New Roman" w:cs="Times New Roman"/>
          <w:sz w:val="28"/>
          <w:szCs w:val="28"/>
        </w:rPr>
        <w:t xml:space="preserve"> способы актуализации информации научного характера для массовой аудитории;</w:t>
      </w:r>
    </w:p>
    <w:p w:rsidR="0059193C" w:rsidRPr="00555025" w:rsidRDefault="0059193C" w:rsidP="0059193C">
      <w:pPr>
        <w:pStyle w:val="a8"/>
        <w:numPr>
          <w:ilvl w:val="0"/>
          <w:numId w:val="1"/>
        </w:numPr>
        <w:spacing w:after="0" w:line="360" w:lineRule="auto"/>
        <w:ind w:firstLine="709"/>
        <w:jc w:val="both"/>
        <w:rPr>
          <w:rFonts w:ascii="Times New Roman" w:hAnsi="Times New Roman" w:cs="Times New Roman"/>
          <w:color w:val="000000"/>
          <w:sz w:val="28"/>
          <w:szCs w:val="28"/>
          <w:shd w:val="clear" w:color="auto" w:fill="FFFFFF"/>
        </w:rPr>
      </w:pPr>
      <w:r w:rsidRPr="00555025">
        <w:rPr>
          <w:rStyle w:val="apple-converted-space"/>
          <w:rFonts w:ascii="Times New Roman" w:hAnsi="Times New Roman" w:cs="Times New Roman"/>
          <w:color w:val="000000"/>
          <w:sz w:val="28"/>
          <w:szCs w:val="28"/>
          <w:shd w:val="clear" w:color="auto" w:fill="FFFFFF"/>
        </w:rPr>
        <w:t>выявить наиболее эффективные способы речевой репрезентации научного знания в медиатекстах.</w:t>
      </w:r>
    </w:p>
    <w:p w:rsidR="0059193C" w:rsidRDefault="0059193C" w:rsidP="0059193C">
      <w:pPr>
        <w:pStyle w:val="a8"/>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качестве о</w:t>
      </w:r>
      <w:r w:rsidRPr="004651F7">
        <w:rPr>
          <w:rStyle w:val="apple-converted-space"/>
          <w:rFonts w:ascii="Times New Roman" w:hAnsi="Times New Roman" w:cs="Times New Roman"/>
          <w:b/>
          <w:color w:val="000000"/>
          <w:sz w:val="28"/>
          <w:szCs w:val="28"/>
          <w:shd w:val="clear" w:color="auto" w:fill="FFFFFF"/>
        </w:rPr>
        <w:t>бъект</w:t>
      </w:r>
      <w:r>
        <w:rPr>
          <w:rStyle w:val="apple-converted-space"/>
          <w:rFonts w:ascii="Times New Roman" w:hAnsi="Times New Roman" w:cs="Times New Roman"/>
          <w:b/>
          <w:color w:val="000000"/>
          <w:sz w:val="28"/>
          <w:szCs w:val="28"/>
          <w:shd w:val="clear" w:color="auto" w:fill="FFFFFF"/>
        </w:rPr>
        <w:t xml:space="preserve">а </w:t>
      </w:r>
      <w:r>
        <w:rPr>
          <w:rStyle w:val="apple-converted-space"/>
          <w:rFonts w:ascii="Times New Roman" w:hAnsi="Times New Roman" w:cs="Times New Roman"/>
          <w:color w:val="000000"/>
          <w:sz w:val="28"/>
          <w:szCs w:val="28"/>
          <w:shd w:val="clear" w:color="auto" w:fill="FFFFFF"/>
        </w:rPr>
        <w:t xml:space="preserve">исследования выступают аналитические и информационные журналистские тексты, посвященные проблемам науки и публикуемые на страницах как научно-популярных, так и общественно-политических изданий, ориентированных на различные группы целевой аудитории. </w:t>
      </w:r>
      <w:r>
        <w:rPr>
          <w:rStyle w:val="apple-converted-space"/>
          <w:rFonts w:ascii="Times New Roman" w:hAnsi="Times New Roman" w:cs="Times New Roman"/>
          <w:b/>
          <w:color w:val="000000"/>
          <w:sz w:val="28"/>
          <w:szCs w:val="28"/>
          <w:shd w:val="clear" w:color="auto" w:fill="FFFFFF"/>
        </w:rPr>
        <w:t>П</w:t>
      </w:r>
      <w:r w:rsidRPr="00C00F3F">
        <w:rPr>
          <w:rStyle w:val="apple-converted-space"/>
          <w:rFonts w:ascii="Times New Roman" w:hAnsi="Times New Roman" w:cs="Times New Roman"/>
          <w:b/>
          <w:color w:val="000000"/>
          <w:sz w:val="28"/>
          <w:szCs w:val="28"/>
          <w:shd w:val="clear" w:color="auto" w:fill="FFFFFF"/>
        </w:rPr>
        <w:t>редмет</w:t>
      </w:r>
      <w:r>
        <w:rPr>
          <w:rStyle w:val="apple-converted-space"/>
          <w:rFonts w:ascii="Times New Roman" w:hAnsi="Times New Roman" w:cs="Times New Roman"/>
          <w:b/>
          <w:color w:val="000000"/>
          <w:sz w:val="28"/>
          <w:szCs w:val="28"/>
          <w:shd w:val="clear" w:color="auto" w:fill="FFFFFF"/>
        </w:rPr>
        <w:t>ом</w:t>
      </w:r>
      <w:r>
        <w:rPr>
          <w:rStyle w:val="apple-converted-space"/>
          <w:rFonts w:ascii="Times New Roman" w:hAnsi="Times New Roman" w:cs="Times New Roman"/>
          <w:color w:val="000000"/>
          <w:sz w:val="28"/>
          <w:szCs w:val="28"/>
          <w:shd w:val="clear" w:color="auto" w:fill="FFFFFF"/>
        </w:rPr>
        <w:t xml:space="preserve"> исследования являются особенности репрезентации научной информации.</w:t>
      </w:r>
    </w:p>
    <w:p w:rsidR="0059193C" w:rsidRDefault="0059193C" w:rsidP="0059193C">
      <w:pPr>
        <w:pStyle w:val="a8"/>
        <w:spacing w:after="0" w:line="360" w:lineRule="auto"/>
        <w:ind w:left="0" w:firstLine="709"/>
        <w:jc w:val="both"/>
        <w:rPr>
          <w:rFonts w:ascii="Times New Roman" w:hAnsi="Times New Roman" w:cs="Times New Roman"/>
          <w:sz w:val="28"/>
          <w:szCs w:val="28"/>
        </w:rPr>
      </w:pPr>
      <w:r w:rsidRPr="008B058D">
        <w:rPr>
          <w:rFonts w:ascii="Times New Roman" w:hAnsi="Times New Roman" w:cs="Times New Roman"/>
          <w:b/>
          <w:sz w:val="28"/>
          <w:szCs w:val="28"/>
          <w:shd w:val="clear" w:color="auto" w:fill="FFFFFF"/>
        </w:rPr>
        <w:t>Теоретическую базу</w:t>
      </w:r>
      <w:r w:rsidRPr="008B058D">
        <w:rPr>
          <w:rFonts w:ascii="Times New Roman" w:hAnsi="Times New Roman" w:cs="Times New Roman"/>
          <w:sz w:val="28"/>
          <w:szCs w:val="28"/>
          <w:shd w:val="clear" w:color="auto" w:fill="FFFFFF"/>
        </w:rPr>
        <w:t xml:space="preserve"> исследования составили труды, посвященные журналистским видам деятельности. В частности, книга «Основы творческой деятельности журналиста» под редакцией С. Г. Корконосенко, в которой рассматривается жанровая специфика журналистики, рассматривает методы получения информации.</w:t>
      </w:r>
      <w:r>
        <w:rPr>
          <w:rFonts w:ascii="Times New Roman" w:hAnsi="Times New Roman" w:cs="Times New Roman"/>
          <w:sz w:val="28"/>
          <w:szCs w:val="28"/>
          <w:shd w:val="clear" w:color="auto" w:fill="FFFFFF"/>
        </w:rPr>
        <w:t xml:space="preserve"> Поскольку научное знание относится к категории культурных ценностей, </w:t>
      </w:r>
      <w:r w:rsidRPr="008B058D">
        <w:rPr>
          <w:rFonts w:ascii="Times New Roman" w:hAnsi="Times New Roman" w:cs="Times New Roman"/>
          <w:sz w:val="28"/>
          <w:szCs w:val="28"/>
          <w:shd w:val="clear" w:color="auto" w:fill="FFFFFF"/>
        </w:rPr>
        <w:t>актуальной для нас</w:t>
      </w:r>
      <w:r>
        <w:rPr>
          <w:rFonts w:ascii="Times New Roman" w:hAnsi="Times New Roman" w:cs="Times New Roman"/>
          <w:sz w:val="28"/>
          <w:szCs w:val="28"/>
          <w:shd w:val="clear" w:color="auto" w:fill="FFFFFF"/>
        </w:rPr>
        <w:t xml:space="preserve"> является работа И. В. Ерофеевой «Аксиология медиатекста в российской культуре», где автор рассматривает средства и особенности репрезентации национальных ценностей в медиатексте. Рассматривая стилистический аспект научного текста, мы опирались на классический учебник М. Н. Кожиной, Л. Р. Дускаевой и В. А. Салимовского «Стилистика русского языка», в котором авторы дают основные понятия, категории и описывают основные направления исследований стилистики современного русского языка. С принципами работы с узкоспециальными терминами и проблемами их классификации мы </w:t>
      </w:r>
      <w:r>
        <w:rPr>
          <w:rFonts w:ascii="Times New Roman" w:hAnsi="Times New Roman" w:cs="Times New Roman"/>
          <w:sz w:val="28"/>
          <w:szCs w:val="28"/>
          <w:shd w:val="clear" w:color="auto" w:fill="FFFFFF"/>
        </w:rPr>
        <w:lastRenderedPageBreak/>
        <w:t xml:space="preserve">знакомились в </w:t>
      </w:r>
      <w:r>
        <w:rPr>
          <w:rFonts w:ascii="Times New Roman" w:hAnsi="Times New Roman" w:cs="Times New Roman"/>
          <w:sz w:val="28"/>
          <w:szCs w:val="28"/>
        </w:rPr>
        <w:t>исследовательской работе</w:t>
      </w:r>
      <w:r w:rsidRPr="00B168DA">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 В. </w:t>
      </w:r>
      <w:r>
        <w:rPr>
          <w:rFonts w:ascii="Times New Roman" w:hAnsi="Times New Roman" w:cs="Times New Roman"/>
          <w:sz w:val="28"/>
          <w:szCs w:val="28"/>
        </w:rPr>
        <w:t>Гринев-Гриневича «</w:t>
      </w:r>
      <w:r w:rsidRPr="00B168DA">
        <w:rPr>
          <w:rFonts w:ascii="Times New Roman" w:hAnsi="Times New Roman" w:cs="Times New Roman"/>
          <w:sz w:val="28"/>
          <w:szCs w:val="28"/>
        </w:rPr>
        <w:t>Терминоведение</w:t>
      </w:r>
      <w:r>
        <w:rPr>
          <w:rFonts w:ascii="Times New Roman" w:hAnsi="Times New Roman" w:cs="Times New Roman"/>
          <w:sz w:val="28"/>
          <w:szCs w:val="28"/>
        </w:rPr>
        <w:t>».</w:t>
      </w:r>
    </w:p>
    <w:p w:rsidR="0059193C" w:rsidRDefault="0059193C" w:rsidP="0059193C">
      <w:pPr>
        <w:pStyle w:val="a8"/>
        <w:spacing w:after="0" w:line="360" w:lineRule="auto"/>
        <w:ind w:left="0" w:firstLine="709"/>
        <w:jc w:val="both"/>
        <w:rPr>
          <w:rFonts w:ascii="Times New Roman" w:hAnsi="Times New Roman" w:cs="Times New Roman"/>
          <w:sz w:val="28"/>
          <w:szCs w:val="28"/>
        </w:rPr>
      </w:pPr>
      <w:r w:rsidRPr="00556356">
        <w:rPr>
          <w:rFonts w:ascii="Times New Roman" w:hAnsi="Times New Roman" w:cs="Times New Roman"/>
          <w:b/>
          <w:sz w:val="28"/>
          <w:szCs w:val="28"/>
        </w:rPr>
        <w:t>Структура</w:t>
      </w:r>
      <w:r>
        <w:rPr>
          <w:rFonts w:ascii="Times New Roman" w:hAnsi="Times New Roman" w:cs="Times New Roman"/>
          <w:sz w:val="28"/>
          <w:szCs w:val="28"/>
        </w:rPr>
        <w:t xml:space="preserve"> ввыпускной квалификационной работы отражает логику решения исследовательских задач. Работа состоит из двух глав. Первая имеет теоретический характер, в ней </w:t>
      </w:r>
      <w:r w:rsidRPr="00E03B2B">
        <w:rPr>
          <w:rFonts w:ascii="Times New Roman" w:hAnsi="Times New Roman" w:cs="Times New Roman"/>
          <w:sz w:val="28"/>
          <w:szCs w:val="28"/>
          <w:lang w:eastAsia="ru-RU"/>
        </w:rPr>
        <w:t xml:space="preserve"> раскры</w:t>
      </w:r>
      <w:r>
        <w:rPr>
          <w:rFonts w:ascii="Times New Roman" w:hAnsi="Times New Roman" w:cs="Times New Roman"/>
          <w:sz w:val="28"/>
          <w:szCs w:val="28"/>
          <w:lang w:eastAsia="ru-RU"/>
        </w:rPr>
        <w:t>вается</w:t>
      </w:r>
      <w:r w:rsidRPr="00E03B2B">
        <w:rPr>
          <w:rFonts w:ascii="Times New Roman" w:hAnsi="Times New Roman" w:cs="Times New Roman"/>
          <w:sz w:val="28"/>
          <w:szCs w:val="28"/>
          <w:lang w:eastAsia="ru-RU"/>
        </w:rPr>
        <w:t xml:space="preserve"> вопрос о </w:t>
      </w:r>
      <w:r w:rsidRPr="00E03B2B">
        <w:rPr>
          <w:rFonts w:ascii="Times New Roman" w:hAnsi="Times New Roman" w:cs="Times New Roman"/>
          <w:sz w:val="28"/>
          <w:szCs w:val="28"/>
        </w:rPr>
        <w:t>положении научно-популярной прессы в системе российских медиа</w:t>
      </w:r>
      <w:r>
        <w:rPr>
          <w:rFonts w:ascii="Times New Roman" w:hAnsi="Times New Roman" w:cs="Times New Roman"/>
          <w:sz w:val="28"/>
          <w:szCs w:val="28"/>
        </w:rPr>
        <w:t xml:space="preserve">; </w:t>
      </w:r>
      <w:r w:rsidRPr="00E03B2B">
        <w:rPr>
          <w:rFonts w:ascii="Times New Roman" w:hAnsi="Times New Roman" w:cs="Times New Roman"/>
          <w:sz w:val="28"/>
          <w:szCs w:val="28"/>
        </w:rPr>
        <w:t>анализируются способы получения и обработки информации о научном знании, а также языковые особенности научно-познавательного медиатекста как вспомогательного элемента в процессе адаптации научного знания</w:t>
      </w:r>
      <w:r>
        <w:rPr>
          <w:rFonts w:ascii="Times New Roman" w:hAnsi="Times New Roman" w:cs="Times New Roman"/>
          <w:sz w:val="28"/>
          <w:szCs w:val="28"/>
        </w:rPr>
        <w:t xml:space="preserve">. Вторая глава посвящена анализу </w:t>
      </w:r>
      <w:r w:rsidRPr="00E03B2B">
        <w:rPr>
          <w:rFonts w:ascii="Times New Roman" w:hAnsi="Times New Roman" w:cs="Times New Roman"/>
          <w:sz w:val="28"/>
          <w:szCs w:val="28"/>
        </w:rPr>
        <w:t>журналистских материалов о научных достижениях</w:t>
      </w:r>
      <w:r>
        <w:rPr>
          <w:rFonts w:ascii="Times New Roman" w:hAnsi="Times New Roman" w:cs="Times New Roman"/>
          <w:sz w:val="28"/>
          <w:szCs w:val="28"/>
        </w:rPr>
        <w:t>; здесь</w:t>
      </w:r>
      <w:r w:rsidRPr="00E03B2B">
        <w:rPr>
          <w:rFonts w:ascii="Times New Roman" w:hAnsi="Times New Roman" w:cs="Times New Roman"/>
          <w:sz w:val="28"/>
          <w:szCs w:val="28"/>
        </w:rPr>
        <w:t xml:space="preserve"> определяется полезность и доступность публикуемой информации</w:t>
      </w:r>
      <w:r>
        <w:rPr>
          <w:rFonts w:ascii="Times New Roman" w:hAnsi="Times New Roman" w:cs="Times New Roman"/>
          <w:sz w:val="28"/>
          <w:szCs w:val="28"/>
        </w:rPr>
        <w:t xml:space="preserve">; </w:t>
      </w:r>
      <w:r w:rsidRPr="00E03B2B">
        <w:rPr>
          <w:rFonts w:ascii="Times New Roman" w:hAnsi="Times New Roman" w:cs="Times New Roman"/>
          <w:sz w:val="28"/>
          <w:szCs w:val="28"/>
        </w:rPr>
        <w:t>предлагаются наиболее эффективные стратегии по решению проблемы репрезентации общественно важной информации в области науки, анализируются особенности современного российского медиарынка, специализирующегося на распространении научно-популярной информации.</w:t>
      </w:r>
    </w:p>
    <w:p w:rsidR="0059193C" w:rsidRDefault="0059193C" w:rsidP="0059193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67F72">
        <w:rPr>
          <w:rFonts w:ascii="Times New Roman" w:hAnsi="Times New Roman" w:cs="Times New Roman"/>
          <w:b/>
          <w:sz w:val="28"/>
          <w:szCs w:val="28"/>
        </w:rPr>
        <w:t>заключении</w:t>
      </w:r>
      <w:r>
        <w:rPr>
          <w:rFonts w:ascii="Times New Roman" w:hAnsi="Times New Roman" w:cs="Times New Roman"/>
          <w:sz w:val="28"/>
          <w:szCs w:val="28"/>
        </w:rPr>
        <w:t xml:space="preserve"> приводятся итоги исследования и </w:t>
      </w:r>
      <w:r w:rsidRPr="008B058D">
        <w:rPr>
          <w:rFonts w:ascii="Times New Roman" w:hAnsi="Times New Roman" w:cs="Times New Roman"/>
          <w:sz w:val="28"/>
          <w:szCs w:val="28"/>
        </w:rPr>
        <w:t>формулируются</w:t>
      </w:r>
      <w:r>
        <w:rPr>
          <w:rFonts w:ascii="Times New Roman" w:hAnsi="Times New Roman" w:cs="Times New Roman"/>
          <w:sz w:val="28"/>
          <w:szCs w:val="28"/>
        </w:rPr>
        <w:t xml:space="preserve"> основные выводы по результатам проведенной работы. </w:t>
      </w:r>
    </w:p>
    <w:p w:rsidR="0059193C" w:rsidRPr="00F4113A" w:rsidRDefault="0059193C" w:rsidP="0059193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включает 38 наименований. В Приложении </w:t>
      </w:r>
      <w:r w:rsidRPr="008B058D">
        <w:rPr>
          <w:rFonts w:ascii="Times New Roman" w:hAnsi="Times New Roman" w:cs="Times New Roman"/>
          <w:sz w:val="28"/>
          <w:szCs w:val="28"/>
        </w:rPr>
        <w:t>(сброшюровано в отдельный том)</w:t>
      </w:r>
      <w:r>
        <w:rPr>
          <w:rFonts w:ascii="Times New Roman" w:hAnsi="Times New Roman" w:cs="Times New Roman"/>
          <w:sz w:val="28"/>
          <w:szCs w:val="28"/>
        </w:rPr>
        <w:t xml:space="preserve"> представлены журналистские материалы, вошедшие в эмпирическую базу исследования.</w:t>
      </w:r>
    </w:p>
    <w:p w:rsidR="0059193C" w:rsidRDefault="0059193C" w:rsidP="0059193C">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bookmarkStart w:id="2" w:name="_Toc447281099"/>
    </w:p>
    <w:p w:rsidR="0059193C" w:rsidRDefault="0059193C" w:rsidP="0059193C">
      <w:pPr>
        <w:pStyle w:val="1"/>
        <w:spacing w:before="0"/>
        <w:jc w:val="center"/>
        <w:rPr>
          <w:rFonts w:ascii="Times New Roman" w:eastAsia="Times New Roman" w:hAnsi="Times New Roman" w:cs="Times New Roman"/>
          <w:color w:val="auto"/>
          <w:lang w:eastAsia="ru-RU"/>
        </w:rPr>
      </w:pPr>
      <w:bookmarkStart w:id="3" w:name="_Toc450342711"/>
      <w:bookmarkStart w:id="4" w:name="_Toc450557400"/>
      <w:r>
        <w:rPr>
          <w:rFonts w:ascii="Times New Roman" w:eastAsia="Times New Roman" w:hAnsi="Times New Roman" w:cs="Times New Roman"/>
          <w:color w:val="auto"/>
          <w:lang w:eastAsia="ru-RU"/>
        </w:rPr>
        <w:lastRenderedPageBreak/>
        <w:t>Глава 1. МЕСТО НАУЧНО-ПОПУЛЯРНОЙ ЖУРНАЛИСТИКИ В СИСТЕМЕ СОВРЕМЕННЫХ СМИ</w:t>
      </w:r>
      <w:bookmarkStart w:id="5" w:name="_Toc450342712"/>
      <w:bookmarkStart w:id="6" w:name="_Toc450557401"/>
      <w:bookmarkEnd w:id="3"/>
      <w:bookmarkEnd w:id="4"/>
    </w:p>
    <w:p w:rsidR="0059193C" w:rsidRPr="00966F2F" w:rsidRDefault="0059193C" w:rsidP="0059193C">
      <w:pPr>
        <w:rPr>
          <w:rFonts w:ascii="Times New Roman" w:hAnsi="Times New Roman" w:cs="Times New Roman"/>
          <w:lang w:eastAsia="ru-RU"/>
        </w:rPr>
      </w:pPr>
    </w:p>
    <w:p w:rsidR="0059193C" w:rsidRPr="00966F2F" w:rsidRDefault="0059193C" w:rsidP="0059193C">
      <w:pPr>
        <w:pStyle w:val="1"/>
        <w:spacing w:before="0" w:line="360" w:lineRule="auto"/>
        <w:jc w:val="center"/>
        <w:rPr>
          <w:rFonts w:ascii="Times New Roman" w:hAnsi="Times New Roman" w:cs="Times New Roman"/>
          <w:color w:val="auto"/>
          <w:lang w:eastAsia="ru-RU"/>
        </w:rPr>
      </w:pPr>
      <w:r w:rsidRPr="00966F2F">
        <w:rPr>
          <w:rFonts w:ascii="Times New Roman" w:hAnsi="Times New Roman" w:cs="Times New Roman"/>
          <w:color w:val="auto"/>
          <w:lang w:eastAsia="ru-RU"/>
        </w:rPr>
        <w:t>1.1. Массмедиа и научно-популярное знание</w:t>
      </w:r>
      <w:bookmarkEnd w:id="5"/>
      <w:bookmarkEnd w:id="6"/>
    </w:p>
    <w:bookmarkEnd w:id="2"/>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Научно-популярная литература – самый широко распространенный вид информации о научном знании, способствующий процессу самообразования общества и вместе с тем развитию культуры. Особое место в процессе адаптации научного знания для широкой аудитории занимает развитие самой русской журналистики.</w:t>
      </w:r>
    </w:p>
    <w:p w:rsidR="0059193C" w:rsidRDefault="0059193C" w:rsidP="0059193C">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Российская журналистика сферы научного знания начала развиваться одновременно с появлением науки, и решающим «толчком» в ее развитии стало открытие Петром </w:t>
      </w:r>
      <w:r>
        <w:rPr>
          <w:rFonts w:ascii="Times New Roman" w:hAnsi="Times New Roman" w:cs="Times New Roman"/>
          <w:sz w:val="28"/>
          <w:szCs w:val="28"/>
          <w:lang w:val="en-US"/>
        </w:rPr>
        <w:t>I</w:t>
      </w:r>
      <w:r>
        <w:rPr>
          <w:rFonts w:ascii="Times New Roman" w:hAnsi="Times New Roman" w:cs="Times New Roman"/>
          <w:sz w:val="28"/>
          <w:szCs w:val="28"/>
        </w:rPr>
        <w:t xml:space="preserve"> 27 декабря 1725 года Академии наук в Петербурге. Основная цель создания Академии, по мнению Петра, − научно-исследовательская работа, а также «систематическое чтение академиками публичных лекций, издание учебников, научно-популярных книг и журналов»</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Так, Академия, среди прочих изданий, выпускала три узконаправленных журнала: </w:t>
      </w:r>
      <w:r w:rsidRPr="007E59DF">
        <w:rPr>
          <w:rFonts w:ascii="Times New Roman" w:hAnsi="Times New Roman" w:cs="Times New Roman"/>
          <w:iCs/>
          <w:sz w:val="28"/>
          <w:szCs w:val="28"/>
          <w:shd w:val="clear" w:color="auto" w:fill="FFFFFF"/>
        </w:rPr>
        <w:t>«Ежемесячные сочинения к пользе и увеселению служащие» (1755</w:t>
      </w:r>
      <w:r>
        <w:rPr>
          <w:rFonts w:ascii="Times New Roman" w:hAnsi="Times New Roman" w:cs="Times New Roman"/>
          <w:iCs/>
          <w:sz w:val="28"/>
          <w:szCs w:val="28"/>
          <w:shd w:val="clear" w:color="auto" w:fill="FFFFFF"/>
        </w:rPr>
        <w:t>–</w:t>
      </w:r>
      <w:r w:rsidRPr="007E59DF">
        <w:rPr>
          <w:rFonts w:ascii="Times New Roman" w:hAnsi="Times New Roman" w:cs="Times New Roman"/>
          <w:iCs/>
          <w:sz w:val="28"/>
          <w:szCs w:val="28"/>
          <w:shd w:val="clear" w:color="auto" w:fill="FFFFFF"/>
        </w:rPr>
        <w:t>1765); «Акад</w:t>
      </w:r>
      <w:r>
        <w:rPr>
          <w:rFonts w:ascii="Times New Roman" w:hAnsi="Times New Roman" w:cs="Times New Roman"/>
          <w:iCs/>
          <w:sz w:val="28"/>
          <w:szCs w:val="28"/>
          <w:shd w:val="clear" w:color="auto" w:fill="FFFFFF"/>
        </w:rPr>
        <w:t>емические известия» (1779–</w:t>
      </w:r>
      <w:r w:rsidRPr="007E59DF">
        <w:rPr>
          <w:rFonts w:ascii="Times New Roman" w:hAnsi="Times New Roman" w:cs="Times New Roman"/>
          <w:iCs/>
          <w:sz w:val="28"/>
          <w:szCs w:val="28"/>
          <w:shd w:val="clear" w:color="auto" w:fill="FFFFFF"/>
        </w:rPr>
        <w:t>1781); «Новые ежемесячные сочинения» (1786</w:t>
      </w:r>
      <w:r>
        <w:rPr>
          <w:rFonts w:ascii="Times New Roman" w:hAnsi="Times New Roman" w:cs="Times New Roman"/>
          <w:iCs/>
          <w:sz w:val="28"/>
          <w:szCs w:val="28"/>
          <w:shd w:val="clear" w:color="auto" w:fill="FFFFFF"/>
        </w:rPr>
        <w:t>–</w:t>
      </w:r>
      <w:r w:rsidRPr="007E59DF">
        <w:rPr>
          <w:rFonts w:ascii="Times New Roman" w:hAnsi="Times New Roman" w:cs="Times New Roman"/>
          <w:iCs/>
          <w:sz w:val="28"/>
          <w:szCs w:val="28"/>
          <w:shd w:val="clear" w:color="auto" w:fill="FFFFFF"/>
        </w:rPr>
        <w:t>1796).</w:t>
      </w:r>
      <w:r>
        <w:rPr>
          <w:rStyle w:val="apple-converted-space"/>
          <w:rFonts w:ascii="Times New Roman" w:hAnsi="Times New Roman" w:cs="Times New Roman"/>
          <w:sz w:val="28"/>
          <w:szCs w:val="28"/>
          <w:shd w:val="clear" w:color="auto" w:fill="FFFFFF"/>
        </w:rPr>
        <w:t xml:space="preserve"> Именно эти издания легли в основу популяризаторской деятельности Петербургской Академии наук. Как позже отметил А. Н. Неустроев: «Ежемесячные сочинения» с жадностью читались русскою публикою, несмотря на то, что изящная словесность занимала в них не видное место сравнительно с другими родами литературы: тем виднее в них философия, медицина, история и этнография России, камеральные, политические, естественные и другие науки»</w:t>
      </w:r>
      <w:r>
        <w:rPr>
          <w:rStyle w:val="a7"/>
          <w:rFonts w:ascii="Times New Roman" w:hAnsi="Times New Roman" w:cs="Times New Roman"/>
          <w:sz w:val="28"/>
          <w:szCs w:val="28"/>
          <w:shd w:val="clear" w:color="auto" w:fill="FFFFFF"/>
        </w:rPr>
        <w:footnoteReference w:id="3"/>
      </w:r>
      <w:r>
        <w:rPr>
          <w:rStyle w:val="apple-converted-space"/>
          <w:rFonts w:ascii="Times New Roman" w:hAnsi="Times New Roman" w:cs="Times New Roman"/>
          <w:sz w:val="28"/>
          <w:szCs w:val="28"/>
          <w:shd w:val="clear" w:color="auto" w:fill="FFFFFF"/>
        </w:rPr>
        <w:t xml:space="preserve">. </w:t>
      </w:r>
    </w:p>
    <w:p w:rsidR="0059193C" w:rsidRDefault="0059193C" w:rsidP="0059193C">
      <w:pPr>
        <w:spacing w:after="0" w:line="360" w:lineRule="auto"/>
        <w:ind w:firstLine="709"/>
        <w:jc w:val="both"/>
        <w:rPr>
          <w:rStyle w:val="apple-converted-space"/>
          <w:rFonts w:ascii="Times New Roman" w:hAnsi="Times New Roman" w:cs="Times New Roman"/>
          <w:sz w:val="28"/>
          <w:szCs w:val="28"/>
          <w:shd w:val="clear" w:color="auto" w:fill="FFFFFF"/>
        </w:rPr>
      </w:pPr>
      <w:r w:rsidRPr="008B058D">
        <w:rPr>
          <w:rStyle w:val="apple-converted-space"/>
          <w:rFonts w:ascii="Times New Roman" w:hAnsi="Times New Roman" w:cs="Times New Roman"/>
          <w:sz w:val="28"/>
          <w:szCs w:val="28"/>
          <w:shd w:val="clear" w:color="auto" w:fill="FFFFFF"/>
        </w:rPr>
        <w:lastRenderedPageBreak/>
        <w:t>Интересно, что непонятные простому обывателю термины не влияли на стремление общества к постижению</w:t>
      </w:r>
      <w:r>
        <w:rPr>
          <w:rStyle w:val="apple-converted-space"/>
          <w:rFonts w:ascii="Times New Roman" w:hAnsi="Times New Roman" w:cs="Times New Roman"/>
          <w:sz w:val="28"/>
          <w:szCs w:val="28"/>
          <w:shd w:val="clear" w:color="auto" w:fill="FFFFFF"/>
        </w:rPr>
        <w:t xml:space="preserve"> научных сведений о математике, физике, геологии, пусть и поверхностных. Исследователи отмечают вклад «Санкт-Петербургских ведомостей» в процесс формирования жанра научно популярной статьи. В частности, научное знание становится в центре интересов «Примечаний» (1728–1742), издания, выходившего в качестве приложения к «Ведомостям»: в ходе работы редакции были определены основные методы подачи материала – способы представления и интерпретации терминологии. Являясь первым русским журналом, «Примечания» ставят на первый план распространение знаний и информации научного характера. Таким образом, утверждают исследователи, </w:t>
      </w:r>
      <w:r w:rsidRPr="00330ACC">
        <w:rPr>
          <w:rStyle w:val="apple-converted-space"/>
          <w:rFonts w:ascii="Times New Roman" w:hAnsi="Times New Roman" w:cs="Times New Roman"/>
          <w:b/>
          <w:sz w:val="28"/>
          <w:szCs w:val="28"/>
          <w:shd w:val="clear" w:color="auto" w:fill="FFFFFF"/>
        </w:rPr>
        <w:t>журналистика в России началась с изданий научно-популярного характера.</w:t>
      </w:r>
    </w:p>
    <w:p w:rsidR="0059193C" w:rsidRDefault="0059193C" w:rsidP="0059193C">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 развитием общества и появлением новых научных достижений развивалась и научная журналистика: появляются новые имена – В. И. Даль, Н. Е. Жуковский, А. Г. Столетов и др., – усложняется система научного познание и, следовательно, для журналистского сообщества становится актуальным поиск новых способов адаптации научного знания для неосведомленного читателя. Так, например, в 1802 году появляется «Технологический журнал», в котором печатались тексты представителей различных научных сообществ, пользующихся большой популярностью в тот период времени. Несмотря на то, что издание имело специальный характер, это была попытка более наглядного и широкого способа распространения научного знания и обмена научной информацией</w:t>
      </w:r>
      <w:r>
        <w:rPr>
          <w:rStyle w:val="a7"/>
          <w:rFonts w:ascii="Times New Roman" w:hAnsi="Times New Roman" w:cs="Times New Roman"/>
          <w:sz w:val="28"/>
          <w:szCs w:val="28"/>
          <w:shd w:val="clear" w:color="auto" w:fill="FFFFFF"/>
        </w:rPr>
        <w:footnoteReference w:id="4"/>
      </w:r>
      <w:r>
        <w:rPr>
          <w:rStyle w:val="apple-converted-space"/>
          <w:rFonts w:ascii="Times New Roman" w:hAnsi="Times New Roman" w:cs="Times New Roman"/>
          <w:sz w:val="28"/>
          <w:szCs w:val="28"/>
          <w:shd w:val="clear" w:color="auto" w:fill="FFFFFF"/>
        </w:rPr>
        <w:t>.</w:t>
      </w:r>
    </w:p>
    <w:p w:rsidR="0059193C" w:rsidRPr="00CF42A6" w:rsidRDefault="0059193C" w:rsidP="0059193C">
      <w:pPr>
        <w:pStyle w:val="a9"/>
        <w:spacing w:before="0" w:beforeAutospacing="0" w:after="0" w:afterAutospacing="0" w:line="360" w:lineRule="auto"/>
        <w:ind w:firstLine="709"/>
        <w:jc w:val="both"/>
        <w:textAlignment w:val="top"/>
        <w:rPr>
          <w:sz w:val="28"/>
          <w:szCs w:val="28"/>
        </w:rPr>
      </w:pPr>
      <w:r w:rsidRPr="0064303F">
        <w:rPr>
          <w:rStyle w:val="apple-converted-space"/>
          <w:sz w:val="28"/>
          <w:szCs w:val="28"/>
          <w:shd w:val="clear" w:color="auto" w:fill="FFFFFF"/>
        </w:rPr>
        <w:t xml:space="preserve">Наряду с вопросом распространения информации о достижениях научного сообщества становится актуальным вопрос о положении научной и научно-популярной журналистики в системе отечественных СМИ, и прежде чем </w:t>
      </w:r>
      <w:r>
        <w:rPr>
          <w:rStyle w:val="apple-converted-space"/>
          <w:sz w:val="28"/>
          <w:szCs w:val="28"/>
          <w:shd w:val="clear" w:color="auto" w:fill="FFFFFF"/>
        </w:rPr>
        <w:t>обратиться к</w:t>
      </w:r>
      <w:r w:rsidRPr="0064303F">
        <w:rPr>
          <w:rStyle w:val="apple-converted-space"/>
          <w:sz w:val="28"/>
          <w:szCs w:val="28"/>
          <w:shd w:val="clear" w:color="auto" w:fill="FFFFFF"/>
        </w:rPr>
        <w:t xml:space="preserve"> это</w:t>
      </w:r>
      <w:r>
        <w:rPr>
          <w:rStyle w:val="apple-converted-space"/>
          <w:sz w:val="28"/>
          <w:szCs w:val="28"/>
          <w:shd w:val="clear" w:color="auto" w:fill="FFFFFF"/>
        </w:rPr>
        <w:t>му</w:t>
      </w:r>
      <w:r w:rsidRPr="0064303F">
        <w:rPr>
          <w:rStyle w:val="apple-converted-space"/>
          <w:sz w:val="28"/>
          <w:szCs w:val="28"/>
          <w:shd w:val="clear" w:color="auto" w:fill="FFFFFF"/>
        </w:rPr>
        <w:t xml:space="preserve"> вопрос</w:t>
      </w:r>
      <w:r>
        <w:rPr>
          <w:rStyle w:val="apple-converted-space"/>
          <w:sz w:val="28"/>
          <w:szCs w:val="28"/>
          <w:shd w:val="clear" w:color="auto" w:fill="FFFFFF"/>
        </w:rPr>
        <w:t>у</w:t>
      </w:r>
      <w:r w:rsidRPr="0064303F">
        <w:rPr>
          <w:rStyle w:val="apple-converted-space"/>
          <w:sz w:val="28"/>
          <w:szCs w:val="28"/>
          <w:shd w:val="clear" w:color="auto" w:fill="FFFFFF"/>
        </w:rPr>
        <w:t xml:space="preserve">, </w:t>
      </w:r>
      <w:r>
        <w:rPr>
          <w:rStyle w:val="apple-converted-space"/>
          <w:sz w:val="28"/>
          <w:szCs w:val="28"/>
          <w:shd w:val="clear" w:color="auto" w:fill="FFFFFF"/>
        </w:rPr>
        <w:t>нужно</w:t>
      </w:r>
      <w:r w:rsidRPr="0064303F">
        <w:rPr>
          <w:rStyle w:val="apple-converted-space"/>
          <w:sz w:val="28"/>
          <w:szCs w:val="28"/>
          <w:shd w:val="clear" w:color="auto" w:fill="FFFFFF"/>
        </w:rPr>
        <w:t xml:space="preserve"> выявить принципиальные отличия </w:t>
      </w:r>
      <w:r>
        <w:rPr>
          <w:rStyle w:val="apple-converted-space"/>
          <w:sz w:val="28"/>
          <w:szCs w:val="28"/>
          <w:shd w:val="clear" w:color="auto" w:fill="FFFFFF"/>
        </w:rPr>
        <w:t xml:space="preserve">в деятельности </w:t>
      </w:r>
      <w:r w:rsidRPr="0064303F">
        <w:rPr>
          <w:rStyle w:val="apple-converted-space"/>
          <w:sz w:val="28"/>
          <w:szCs w:val="28"/>
          <w:shd w:val="clear" w:color="auto" w:fill="FFFFFF"/>
        </w:rPr>
        <w:t xml:space="preserve">журналиста общественно-политического издания </w:t>
      </w:r>
      <w:r>
        <w:rPr>
          <w:rStyle w:val="apple-converted-space"/>
          <w:sz w:val="28"/>
          <w:szCs w:val="28"/>
          <w:shd w:val="clear" w:color="auto" w:fill="FFFFFF"/>
        </w:rPr>
        <w:t>и</w:t>
      </w:r>
      <w:r w:rsidRPr="0064303F">
        <w:rPr>
          <w:rStyle w:val="apple-converted-space"/>
          <w:sz w:val="28"/>
          <w:szCs w:val="28"/>
          <w:shd w:val="clear" w:color="auto" w:fill="FFFFFF"/>
        </w:rPr>
        <w:t xml:space="preserve"> сотрудника научно-популярного СМИ. Так</w:t>
      </w:r>
      <w:r>
        <w:rPr>
          <w:rStyle w:val="apple-converted-space"/>
          <w:sz w:val="28"/>
          <w:szCs w:val="28"/>
          <w:shd w:val="clear" w:color="auto" w:fill="FFFFFF"/>
        </w:rPr>
        <w:t>, социолог Р. </w:t>
      </w:r>
      <w:r w:rsidRPr="0064303F">
        <w:rPr>
          <w:rStyle w:val="apple-converted-space"/>
          <w:sz w:val="28"/>
          <w:szCs w:val="28"/>
          <w:shd w:val="clear" w:color="auto" w:fill="FFFFFF"/>
        </w:rPr>
        <w:t xml:space="preserve">Абрамов в статье </w:t>
      </w:r>
      <w:r w:rsidRPr="00CF42A6">
        <w:rPr>
          <w:rStyle w:val="apple-converted-space"/>
          <w:sz w:val="28"/>
          <w:szCs w:val="28"/>
          <w:shd w:val="clear" w:color="auto" w:fill="FFFFFF"/>
        </w:rPr>
        <w:t>«</w:t>
      </w:r>
      <w:r w:rsidRPr="00CF42A6">
        <w:rPr>
          <w:bCs/>
          <w:sz w:val="28"/>
          <w:szCs w:val="28"/>
        </w:rPr>
        <w:t>Профессионализация научной журналистики в России: сообщество, знание, медиа» говорит о т</w:t>
      </w:r>
      <w:r w:rsidRPr="00CF42A6">
        <w:rPr>
          <w:sz w:val="28"/>
          <w:szCs w:val="28"/>
        </w:rPr>
        <w:t xml:space="preserve">рансформации мира профессий: появляются занятия, которые находятся на так называемом пересечении интересов, экспертной власти и различием статусов различных профессиональных групп. </w:t>
      </w:r>
      <w:r>
        <w:rPr>
          <w:sz w:val="28"/>
          <w:szCs w:val="28"/>
        </w:rPr>
        <w:t>Р. </w:t>
      </w:r>
      <w:r w:rsidRPr="00CF42A6">
        <w:rPr>
          <w:sz w:val="28"/>
          <w:szCs w:val="28"/>
        </w:rPr>
        <w:t>Абрамов определяет деятельность научного журналиста как яркий</w:t>
      </w:r>
      <w:r>
        <w:rPr>
          <w:sz w:val="28"/>
          <w:szCs w:val="28"/>
        </w:rPr>
        <w:t xml:space="preserve"> </w:t>
      </w:r>
      <w:r w:rsidRPr="00CF42A6">
        <w:rPr>
          <w:sz w:val="28"/>
          <w:szCs w:val="28"/>
        </w:rPr>
        <w:t>пример этого явления: «Во-первых, она связана с научным знанием и принципами его транслирования, во-вторых, она включена в нормативное и практическое поле журналистики как профессии, в-третьих, научные журналисты выполняют функции посредников между научным сообществом и широкой общественностью»</w:t>
      </w:r>
      <w:r w:rsidRPr="00CF42A6">
        <w:rPr>
          <w:rStyle w:val="a7"/>
          <w:sz w:val="28"/>
          <w:szCs w:val="28"/>
        </w:rPr>
        <w:footnoteReference w:id="5"/>
      </w:r>
      <w:r w:rsidRPr="00CF42A6">
        <w:rPr>
          <w:sz w:val="28"/>
          <w:szCs w:val="28"/>
        </w:rPr>
        <w:t xml:space="preserve">. </w:t>
      </w:r>
    </w:p>
    <w:p w:rsidR="0059193C" w:rsidRPr="00CF42A6" w:rsidRDefault="0059193C" w:rsidP="0059193C">
      <w:pPr>
        <w:pStyle w:val="a9"/>
        <w:spacing w:before="0" w:beforeAutospacing="0" w:after="0" w:afterAutospacing="0" w:line="360" w:lineRule="auto"/>
        <w:ind w:firstLine="709"/>
        <w:jc w:val="both"/>
        <w:textAlignment w:val="top"/>
        <w:rPr>
          <w:sz w:val="28"/>
          <w:szCs w:val="28"/>
        </w:rPr>
      </w:pPr>
      <w:r w:rsidRPr="00CF42A6">
        <w:rPr>
          <w:sz w:val="28"/>
          <w:szCs w:val="28"/>
        </w:rPr>
        <w:t xml:space="preserve">Здесь актуальной становится проблема идентификации статуса научного журналиста: с одной стороны, редакции научно-популярной прессы заинтересованы в привлечении ученых в качестве авторов в силу необходимости определенного уровня осведомленности в той или иной научной области, а с другой стороны – журналистская деятельность подразумевает наличие набора </w:t>
      </w:r>
      <w:r>
        <w:rPr>
          <w:sz w:val="28"/>
          <w:szCs w:val="28"/>
        </w:rPr>
        <w:t xml:space="preserve">особых </w:t>
      </w:r>
      <w:r w:rsidRPr="00CF42A6">
        <w:rPr>
          <w:sz w:val="28"/>
          <w:szCs w:val="28"/>
        </w:rPr>
        <w:t xml:space="preserve">профессиональных навыков и знаний, и здесь возникает противоречие.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отмечалось выше, перед научным журналистом при подготовке материала к публикации появляется проблема доступной интерпретации полученной информации: большое количество узкоспециализированных терминов и обилие информации, непонятной для массовой аудитории, порождают необходимость поиска языковых средств и стилистических приемов, способствующих упрощению повествования. Так, в одном из своих материалов на страницах «Огонька» Дмитрий Губин приводит в пример деятельность зарубежных коллег: «</w:t>
      </w:r>
      <w:r w:rsidRPr="00F15CF6">
        <w:rPr>
          <w:rFonts w:ascii="Times New Roman" w:hAnsi="Times New Roman" w:cs="Times New Roman"/>
          <w:sz w:val="28"/>
          <w:szCs w:val="28"/>
        </w:rPr>
        <w:t>Один из колоссальных пробелов нынешнего российского</w:t>
      </w:r>
      <w:r>
        <w:rPr>
          <w:rFonts w:ascii="Times New Roman" w:hAnsi="Times New Roman" w:cs="Times New Roman"/>
          <w:sz w:val="28"/>
          <w:szCs w:val="28"/>
        </w:rPr>
        <w:t xml:space="preserve"> знания – это прошедший мимо нас</w:t>
      </w:r>
      <w:r w:rsidRPr="00F15CF6">
        <w:rPr>
          <w:rFonts w:ascii="Times New Roman" w:hAnsi="Times New Roman" w:cs="Times New Roman"/>
          <w:sz w:val="28"/>
          <w:szCs w:val="28"/>
        </w:rPr>
        <w:t xml:space="preserve"> пласт современных западных исследований в области общественных и естественных дисциплин. Граница его отмечена 1962-м, </w:t>
      </w:r>
      <w:r>
        <w:rPr>
          <w:rFonts w:ascii="Times New Roman" w:hAnsi="Times New Roman" w:cs="Times New Roman"/>
          <w:sz w:val="28"/>
          <w:szCs w:val="28"/>
        </w:rPr>
        <w:t>когда американский ученый Томас </w:t>
      </w:r>
      <w:r w:rsidRPr="00F15CF6">
        <w:rPr>
          <w:rFonts w:ascii="Times New Roman" w:hAnsi="Times New Roman" w:cs="Times New Roman"/>
          <w:sz w:val="28"/>
          <w:szCs w:val="28"/>
        </w:rPr>
        <w:t>Кун написал книгу «Структура научных революций», введшую в оборот понятие парадигмы, то есть упрощающей, но объясняющей концепции. С тех пор все книги, касайся они генетики или политики, футурологии или психологии, экономики или струнного устройства вселенной, описывают не явление, а парадигмы»</w:t>
      </w:r>
      <w:r w:rsidRPr="00F15CF6">
        <w:rPr>
          <w:rStyle w:val="a7"/>
          <w:rFonts w:ascii="Times New Roman" w:hAnsi="Times New Roman" w:cs="Times New Roman"/>
          <w:sz w:val="28"/>
          <w:szCs w:val="28"/>
        </w:rPr>
        <w:footnoteReference w:id="6"/>
      </w:r>
      <w:r w:rsidRPr="00F15CF6">
        <w:rPr>
          <w:rFonts w:ascii="Times New Roman" w:hAnsi="Times New Roman" w:cs="Times New Roman"/>
          <w:sz w:val="28"/>
          <w:szCs w:val="28"/>
        </w:rPr>
        <w:t>.</w:t>
      </w:r>
    </w:p>
    <w:p w:rsidR="0059193C" w:rsidRDefault="0059193C" w:rsidP="0059193C">
      <w:pPr>
        <w:spacing w:after="0" w:line="360" w:lineRule="auto"/>
        <w:ind w:firstLine="709"/>
        <w:jc w:val="both"/>
        <w:rPr>
          <w:color w:val="333333"/>
          <w:sz w:val="28"/>
          <w:szCs w:val="28"/>
        </w:rPr>
      </w:pPr>
      <w:r>
        <w:rPr>
          <w:rFonts w:ascii="Times New Roman" w:hAnsi="Times New Roman" w:cs="Times New Roman"/>
          <w:sz w:val="28"/>
          <w:szCs w:val="28"/>
        </w:rPr>
        <w:t>Действительно, в силу особенностей менталитета и отношения к науке в целом, отношения между журналистом и представителем научного сообщества в России и Европе кардинально отличаются: человек, пишущий о науке на Западе – представитель элитной журналистики, и его работа оплачивается выше. Второе отличие – отношение корреспондента к собственной работе и заинтересованность в повышении квалификации не только у сотрудника, но и у работодателя: редакторы большинства изданий понимают, что чем выше уровень знаний их подчиненных, тем полезнее их тексты, и следовательно – тем более востребованы их издания</w:t>
      </w:r>
      <w:r>
        <w:rPr>
          <w:rStyle w:val="a7"/>
          <w:rFonts w:ascii="Times New Roman" w:hAnsi="Times New Roman" w:cs="Times New Roman"/>
          <w:sz w:val="28"/>
          <w:szCs w:val="28"/>
        </w:rPr>
        <w:footnoteReference w:id="7"/>
      </w:r>
      <w:r>
        <w:rPr>
          <w:rFonts w:ascii="Times New Roman" w:hAnsi="Times New Roman" w:cs="Times New Roman"/>
          <w:sz w:val="28"/>
          <w:szCs w:val="28"/>
        </w:rPr>
        <w:t xml:space="preserve">. В Российской медийной практике, к сожалению, </w:t>
      </w:r>
      <w:r w:rsidRPr="005B2F9B">
        <w:rPr>
          <w:rFonts w:ascii="Times New Roman" w:hAnsi="Times New Roman" w:cs="Times New Roman"/>
          <w:b/>
          <w:sz w:val="28"/>
          <w:szCs w:val="28"/>
        </w:rPr>
        <w:t>нет необходимой заинтересованности сотрудника и руководителя редакции</w:t>
      </w:r>
      <w:r>
        <w:rPr>
          <w:rFonts w:ascii="Times New Roman" w:hAnsi="Times New Roman" w:cs="Times New Roman"/>
          <w:b/>
          <w:sz w:val="28"/>
          <w:szCs w:val="28"/>
        </w:rPr>
        <w:t xml:space="preserve"> в повышении качества публикуемых материалов</w:t>
      </w:r>
      <w:r w:rsidRPr="005B2F9B">
        <w:rPr>
          <w:rFonts w:ascii="Times New Roman" w:hAnsi="Times New Roman" w:cs="Times New Roman"/>
          <w:b/>
          <w:sz w:val="28"/>
          <w:szCs w:val="28"/>
        </w:rPr>
        <w:t>.</w:t>
      </w:r>
    </w:p>
    <w:p w:rsidR="0059193C" w:rsidRDefault="0059193C" w:rsidP="0059193C">
      <w:pPr>
        <w:spacing w:after="0" w:line="360" w:lineRule="auto"/>
        <w:ind w:firstLine="709"/>
        <w:jc w:val="both"/>
        <w:rPr>
          <w:rStyle w:val="apple-style-span"/>
          <w:rFonts w:ascii="Times New Roman" w:hAnsi="Times New Roman" w:cs="Times New Roman"/>
          <w:color w:val="000000"/>
          <w:sz w:val="28"/>
          <w:szCs w:val="20"/>
        </w:rPr>
      </w:pPr>
      <w:r>
        <w:rPr>
          <w:rStyle w:val="apple-style-span"/>
          <w:rFonts w:ascii="Times New Roman" w:hAnsi="Times New Roman" w:cs="Times New Roman"/>
          <w:color w:val="000000"/>
          <w:sz w:val="28"/>
          <w:szCs w:val="20"/>
        </w:rPr>
        <w:t>Сегодня научно-популярные материалы занимают далеко не первое место в рейтинге публикаций российских медиа, что связано как с отсутствием должного внимания государства к научной сфере и, следовательно – с падением интереса общества к тем или иным научным достижениям, так и с серьезной трудоемкостью и интеллектуальной затратностью в процессе сбора и обработки информации при подготовке журналистского материала исследуемого типа. «</w:t>
      </w:r>
      <w:r w:rsidRPr="00F15CF6">
        <w:rPr>
          <w:rStyle w:val="apple-style-span"/>
          <w:rFonts w:ascii="Times New Roman" w:hAnsi="Times New Roman" w:cs="Times New Roman"/>
          <w:color w:val="000000"/>
          <w:sz w:val="28"/>
          <w:szCs w:val="20"/>
        </w:rPr>
        <w:t>Научно-популярные журналы становятся «маргиналами» в издательском бизнесе, а возможность их распространения ограничивается все той же скудостью финансирования, несмотря на наличие потенциальных читателей</w:t>
      </w:r>
      <w:r>
        <w:rPr>
          <w:rStyle w:val="apple-style-span"/>
          <w:rFonts w:ascii="Times New Roman" w:hAnsi="Times New Roman" w:cs="Times New Roman"/>
          <w:color w:val="000000"/>
          <w:sz w:val="28"/>
          <w:szCs w:val="20"/>
        </w:rPr>
        <w:t>»</w:t>
      </w:r>
      <w:r>
        <w:rPr>
          <w:rStyle w:val="a7"/>
          <w:rFonts w:ascii="Times New Roman" w:hAnsi="Times New Roman" w:cs="Times New Roman"/>
          <w:color w:val="000000"/>
          <w:sz w:val="28"/>
          <w:szCs w:val="20"/>
        </w:rPr>
        <w:footnoteReference w:id="8"/>
      </w:r>
      <w:r>
        <w:rPr>
          <w:rStyle w:val="apple-style-span"/>
          <w:rFonts w:ascii="Times New Roman" w:hAnsi="Times New Roman" w:cs="Times New Roman"/>
          <w:color w:val="000000"/>
          <w:sz w:val="28"/>
          <w:szCs w:val="20"/>
        </w:rPr>
        <w:t>.</w:t>
      </w:r>
    </w:p>
    <w:p w:rsidR="0059193C" w:rsidRDefault="0059193C" w:rsidP="0059193C">
      <w:pPr>
        <w:spacing w:after="0" w:line="360" w:lineRule="auto"/>
        <w:ind w:firstLine="709"/>
        <w:jc w:val="both"/>
        <w:rPr>
          <w:rFonts w:ascii="Times New Roman" w:hAnsi="Times New Roman" w:cs="Times New Roman"/>
          <w:sz w:val="28"/>
          <w:szCs w:val="28"/>
        </w:rPr>
      </w:pPr>
      <w:r>
        <w:rPr>
          <w:rStyle w:val="apple-style-span"/>
          <w:rFonts w:ascii="Times New Roman" w:hAnsi="Times New Roman" w:cs="Times New Roman"/>
          <w:color w:val="000000"/>
          <w:sz w:val="28"/>
          <w:szCs w:val="20"/>
        </w:rPr>
        <w:t>Еще один фактор, оказывающий негативное влияние на развитие научно-популярной журналистики – господство рыночного принципа «предложение рождает спрос, а спрос – предложение». Результат – информационный рынок заполняется контентом без учета его реальной полезности и значимости для общества</w:t>
      </w:r>
      <w:r>
        <w:rPr>
          <w:rFonts w:ascii="Times New Roman" w:hAnsi="Times New Roman" w:cs="Times New Roman"/>
          <w:sz w:val="28"/>
          <w:szCs w:val="28"/>
        </w:rPr>
        <w:t>. А. А. Тертычный определяет следующие причины развала системы научной популяризации в России:</w:t>
      </w:r>
    </w:p>
    <w:p w:rsidR="0059193C" w:rsidRPr="00B35F15" w:rsidRDefault="0059193C" w:rsidP="0059193C">
      <w:pPr>
        <w:pStyle w:val="a8"/>
        <w:numPr>
          <w:ilvl w:val="0"/>
          <w:numId w:val="12"/>
        </w:numPr>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sz w:val="28"/>
          <w:szCs w:val="28"/>
        </w:rPr>
        <w:t>профессия ученого перестает считаться престижной;</w:t>
      </w:r>
    </w:p>
    <w:p w:rsidR="0059193C" w:rsidRPr="00EB5CBE" w:rsidRDefault="0059193C" w:rsidP="0059193C">
      <w:pPr>
        <w:pStyle w:val="a8"/>
        <w:numPr>
          <w:ilvl w:val="0"/>
          <w:numId w:val="12"/>
        </w:numPr>
        <w:spacing w:after="0" w:line="360" w:lineRule="auto"/>
        <w:ind w:firstLine="709"/>
        <w:jc w:val="both"/>
        <w:rPr>
          <w:rFonts w:ascii="Times New Roman" w:hAnsi="Times New Roman" w:cs="Times New Roman"/>
          <w:color w:val="000000"/>
          <w:sz w:val="28"/>
          <w:szCs w:val="20"/>
        </w:rPr>
      </w:pPr>
      <w:r w:rsidRPr="00EB5CBE">
        <w:rPr>
          <w:rFonts w:ascii="Times New Roman" w:hAnsi="Times New Roman" w:cs="Times New Roman"/>
          <w:sz w:val="28"/>
          <w:szCs w:val="28"/>
        </w:rPr>
        <w:t>отсутствие заинтересованности государства в проектах по научной популяризации;</w:t>
      </w:r>
    </w:p>
    <w:p w:rsidR="0059193C" w:rsidRPr="00EB5CBE" w:rsidRDefault="0059193C" w:rsidP="0059193C">
      <w:pPr>
        <w:pStyle w:val="a8"/>
        <w:numPr>
          <w:ilvl w:val="0"/>
          <w:numId w:val="12"/>
        </w:numPr>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sz w:val="28"/>
          <w:szCs w:val="28"/>
        </w:rPr>
        <w:t>с</w:t>
      </w:r>
      <w:r w:rsidRPr="00EB5CBE">
        <w:rPr>
          <w:rFonts w:ascii="Times New Roman" w:hAnsi="Times New Roman" w:cs="Times New Roman"/>
          <w:sz w:val="28"/>
          <w:szCs w:val="28"/>
        </w:rPr>
        <w:t>нижение уровня покупательской способности населения;</w:t>
      </w:r>
    </w:p>
    <w:p w:rsidR="0059193C" w:rsidRPr="00EB5CBE" w:rsidRDefault="0059193C" w:rsidP="0059193C">
      <w:pPr>
        <w:pStyle w:val="a8"/>
        <w:numPr>
          <w:ilvl w:val="0"/>
          <w:numId w:val="12"/>
        </w:numPr>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sz w:val="28"/>
          <w:szCs w:val="28"/>
        </w:rPr>
        <w:t>о</w:t>
      </w:r>
      <w:r w:rsidRPr="00EB5CBE">
        <w:rPr>
          <w:rFonts w:ascii="Times New Roman" w:hAnsi="Times New Roman" w:cs="Times New Roman"/>
          <w:sz w:val="28"/>
          <w:szCs w:val="28"/>
        </w:rPr>
        <w:t>тсутствие рекламных кампаний;</w:t>
      </w:r>
    </w:p>
    <w:p w:rsidR="0059193C" w:rsidRPr="00EB5CBE" w:rsidRDefault="0059193C" w:rsidP="0059193C">
      <w:pPr>
        <w:pStyle w:val="a8"/>
        <w:numPr>
          <w:ilvl w:val="0"/>
          <w:numId w:val="12"/>
        </w:numPr>
        <w:spacing w:after="0" w:line="360" w:lineRule="auto"/>
        <w:ind w:firstLine="709"/>
        <w:jc w:val="both"/>
        <w:rPr>
          <w:rFonts w:ascii="Times New Roman" w:hAnsi="Times New Roman" w:cs="Times New Roman"/>
          <w:color w:val="000000"/>
          <w:sz w:val="28"/>
          <w:szCs w:val="20"/>
        </w:rPr>
      </w:pPr>
      <w:r>
        <w:rPr>
          <w:rFonts w:ascii="Times New Roman" w:hAnsi="Times New Roman" w:cs="Times New Roman"/>
          <w:sz w:val="28"/>
          <w:szCs w:val="28"/>
        </w:rPr>
        <w:t>с</w:t>
      </w:r>
      <w:r w:rsidRPr="00EB5CBE">
        <w:rPr>
          <w:rFonts w:ascii="Times New Roman" w:hAnsi="Times New Roman" w:cs="Times New Roman"/>
          <w:sz w:val="28"/>
          <w:szCs w:val="28"/>
        </w:rPr>
        <w:t>нижение уровня образования аудитории и подмена ценностных представлений об окружающей действительности;</w:t>
      </w:r>
    </w:p>
    <w:p w:rsidR="0059193C" w:rsidRDefault="0059193C" w:rsidP="0059193C">
      <w:pPr>
        <w:pStyle w:val="a8"/>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B5CBE">
        <w:rPr>
          <w:rFonts w:ascii="Times New Roman" w:hAnsi="Times New Roman" w:cs="Times New Roman"/>
          <w:sz w:val="28"/>
          <w:szCs w:val="28"/>
        </w:rPr>
        <w:t>тсутствие медиа-холдингов научно-популярных СМИ, способных</w:t>
      </w:r>
      <w:r>
        <w:rPr>
          <w:rFonts w:ascii="Times New Roman" w:hAnsi="Times New Roman" w:cs="Times New Roman"/>
          <w:sz w:val="28"/>
          <w:szCs w:val="28"/>
        </w:rPr>
        <w:t xml:space="preserve"> к сплоченному взаимодействию в процессе научной популяризации</w:t>
      </w:r>
      <w:r>
        <w:rPr>
          <w:rStyle w:val="a7"/>
          <w:rFonts w:ascii="Times New Roman" w:hAnsi="Times New Roman" w:cs="Times New Roman"/>
          <w:sz w:val="28"/>
          <w:szCs w:val="28"/>
        </w:rPr>
        <w:footnoteReference w:id="9"/>
      </w:r>
      <w:r>
        <w:rPr>
          <w:rFonts w:ascii="Times New Roman" w:hAnsi="Times New Roman" w:cs="Times New Roman"/>
          <w:sz w:val="28"/>
          <w:szCs w:val="28"/>
        </w:rPr>
        <w:t>.</w:t>
      </w:r>
    </w:p>
    <w:p w:rsidR="0059193C" w:rsidRDefault="0059193C" w:rsidP="0059193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актуальным является не только вопрос анализа своеобразия журналистской деятельности в аспекте репрезентации научного знания, но и само осмысление функций научно-познавательной журналистики. Кроме того, становится необходимым поиск оптимальной стратегии для мотивации читательской аудитории к самообразованию, к изучению достижений современной науки и определению ее роли в общественно-политическом и социокультурном контексте эпохи. Именно этим вопросам посвящен анализ собранного нами эмпирического материала (гл. 2 настоящей ВКР).</w:t>
      </w:r>
    </w:p>
    <w:p w:rsidR="0059193C" w:rsidRDefault="0059193C" w:rsidP="0059193C">
      <w:pPr>
        <w:rPr>
          <w:rFonts w:ascii="Times New Roman" w:hAnsi="Times New Roman" w:cs="Times New Roman"/>
          <w:sz w:val="28"/>
          <w:szCs w:val="28"/>
        </w:rPr>
      </w:pPr>
      <w:r>
        <w:rPr>
          <w:rFonts w:ascii="Times New Roman" w:hAnsi="Times New Roman" w:cs="Times New Roman"/>
          <w:sz w:val="28"/>
          <w:szCs w:val="28"/>
        </w:rPr>
        <w:br w:type="page"/>
      </w:r>
    </w:p>
    <w:p w:rsidR="0059193C" w:rsidRDefault="0059193C" w:rsidP="0059193C">
      <w:pPr>
        <w:pStyle w:val="1"/>
        <w:spacing w:before="0" w:line="240" w:lineRule="auto"/>
        <w:jc w:val="center"/>
        <w:rPr>
          <w:rFonts w:ascii="Times New Roman" w:hAnsi="Times New Roman" w:cs="Times New Roman"/>
          <w:color w:val="auto"/>
        </w:rPr>
      </w:pPr>
      <w:bookmarkStart w:id="7" w:name="_Toc450342713"/>
      <w:bookmarkStart w:id="8" w:name="_Toc450557402"/>
      <w:r>
        <w:rPr>
          <w:rFonts w:ascii="Times New Roman" w:hAnsi="Times New Roman" w:cs="Times New Roman"/>
          <w:color w:val="auto"/>
        </w:rPr>
        <w:t xml:space="preserve">1.2. </w:t>
      </w:r>
      <w:r w:rsidRPr="00F01B60">
        <w:rPr>
          <w:rFonts w:ascii="Times New Roman" w:hAnsi="Times New Roman" w:cs="Times New Roman"/>
          <w:color w:val="auto"/>
        </w:rPr>
        <w:t>Способы взаимодействия журналиста с</w:t>
      </w:r>
      <w:r>
        <w:rPr>
          <w:rFonts w:ascii="Times New Roman" w:hAnsi="Times New Roman" w:cs="Times New Roman"/>
          <w:color w:val="auto"/>
        </w:rPr>
        <w:t> </w:t>
      </w:r>
      <w:r w:rsidRPr="00F01B60">
        <w:rPr>
          <w:rFonts w:ascii="Times New Roman" w:hAnsi="Times New Roman" w:cs="Times New Roman"/>
          <w:color w:val="auto"/>
        </w:rPr>
        <w:t>научным сообществом в</w:t>
      </w:r>
      <w:r>
        <w:rPr>
          <w:rFonts w:ascii="Times New Roman" w:hAnsi="Times New Roman" w:cs="Times New Roman"/>
          <w:color w:val="auto"/>
        </w:rPr>
        <w:t> </w:t>
      </w:r>
      <w:r w:rsidRPr="00F01B60">
        <w:rPr>
          <w:rFonts w:ascii="Times New Roman" w:hAnsi="Times New Roman" w:cs="Times New Roman"/>
          <w:color w:val="auto"/>
        </w:rPr>
        <w:t>ходе</w:t>
      </w:r>
      <w:r>
        <w:rPr>
          <w:rFonts w:ascii="Times New Roman" w:hAnsi="Times New Roman" w:cs="Times New Roman"/>
          <w:color w:val="auto"/>
        </w:rPr>
        <w:t> </w:t>
      </w:r>
      <w:r w:rsidRPr="00F01B60">
        <w:rPr>
          <w:rFonts w:ascii="Times New Roman" w:hAnsi="Times New Roman" w:cs="Times New Roman"/>
          <w:color w:val="auto"/>
        </w:rPr>
        <w:t>получения информации</w:t>
      </w:r>
      <w:bookmarkEnd w:id="7"/>
      <w:bookmarkEnd w:id="8"/>
    </w:p>
    <w:p w:rsidR="0059193C" w:rsidRPr="00F01B60" w:rsidRDefault="0059193C" w:rsidP="0059193C"/>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Приступая к работе над материалом научно-популярного характера, журналист изучает предмет будущего медиатекста, обращаясь к первоисточникам: научным публикациям, материалам научных мероприятий, к непосредственной деятельности ученых (например – в эксперименте, в НИИ и пр.). На следующем этапе работы журналиста появляется необходимость обратиться к экспертному мнению, к представителю научного сообщества.</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того, в каком жанре готовится тот или иной материал, журналист использует определенные пути взаимодействия с экспертами с целью подкрепления собственного понимания сути вопроса, собственных суждений, оценок, а также с целью предоставления читателю более точной информации. </w:t>
      </w:r>
    </w:p>
    <w:p w:rsidR="0059193C"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Исследователи определяют жанры журналистики как «устойчивые формы журналистских произведений»</w:t>
      </w:r>
      <w:r w:rsidRPr="003868D3">
        <w:rPr>
          <w:rFonts w:ascii="Times New Roman" w:eastAsia="Times New Roman" w:hAnsi="Times New Roman" w:cs="Times New Roman"/>
          <w:color w:val="000000"/>
          <w:sz w:val="28"/>
          <w:szCs w:val="28"/>
          <w:lang w:eastAsia="ru-RU"/>
        </w:rPr>
        <w:t>.</w:t>
      </w:r>
      <w:r>
        <w:rPr>
          <w:rStyle w:val="a7"/>
          <w:rFonts w:ascii="Times New Roman" w:eastAsia="Times New Roman" w:hAnsi="Times New Roman" w:cs="Times New Roman"/>
          <w:color w:val="000000"/>
          <w:sz w:val="28"/>
          <w:szCs w:val="28"/>
          <w:lang w:eastAsia="ru-RU"/>
        </w:rPr>
        <w:footnoteReference w:id="10"/>
      </w:r>
      <w:r w:rsidRPr="003868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Необходимость жанровой классификации журналистских текстов обусловлена стремлением к удобству журналистской работы: при подготовке той или иной публикации автору достаточно выбрать наиболее подходящую форму для своего материала. Кроме того, привычные жанровые формы упрощают восприятие адресатом излагаемой информации: идентифицировав жанр, читатель может сразу понять, какой тип информации ему будет предложен.</w:t>
      </w:r>
    </w:p>
    <w:p w:rsidR="0059193C"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sidRPr="003868D3">
        <w:rPr>
          <w:rFonts w:ascii="Times New Roman" w:eastAsia="Times New Roman" w:hAnsi="Times New Roman" w:cs="Times New Roman"/>
          <w:color w:val="000000"/>
          <w:sz w:val="28"/>
          <w:szCs w:val="28"/>
          <w:lang w:eastAsia="ru-RU"/>
        </w:rPr>
        <w:t>Литературовед Виктор Шкловский определял жанр как «установленный обычай</w:t>
      </w:r>
      <w:r>
        <w:rPr>
          <w:rFonts w:ascii="Times New Roman" w:eastAsia="Times New Roman" w:hAnsi="Times New Roman" w:cs="Times New Roman"/>
          <w:color w:val="000000"/>
          <w:sz w:val="28"/>
          <w:szCs w:val="28"/>
          <w:lang w:eastAsia="ru-RU"/>
        </w:rPr>
        <w:t>»</w:t>
      </w:r>
      <w:r w:rsidRPr="003868D3">
        <w:rPr>
          <w:rFonts w:ascii="Times New Roman" w:eastAsia="Times New Roman" w:hAnsi="Times New Roman" w:cs="Times New Roman"/>
          <w:color w:val="000000"/>
          <w:sz w:val="28"/>
          <w:szCs w:val="28"/>
          <w:lang w:eastAsia="ru-RU"/>
        </w:rPr>
        <w:t xml:space="preserve">, этикет порядка </w:t>
      </w:r>
      <w:r>
        <w:rPr>
          <w:rFonts w:ascii="Times New Roman" w:eastAsia="Times New Roman" w:hAnsi="Times New Roman" w:cs="Times New Roman"/>
          <w:color w:val="000000"/>
          <w:sz w:val="28"/>
          <w:szCs w:val="28"/>
          <w:lang w:eastAsia="ru-RU"/>
        </w:rPr>
        <w:t>«</w:t>
      </w:r>
      <w:r w:rsidRPr="003868D3">
        <w:rPr>
          <w:rFonts w:ascii="Times New Roman" w:eastAsia="Times New Roman" w:hAnsi="Times New Roman" w:cs="Times New Roman"/>
          <w:color w:val="000000"/>
          <w:sz w:val="28"/>
          <w:szCs w:val="28"/>
          <w:lang w:eastAsia="ru-RU"/>
        </w:rPr>
        <w:t>осмотра мира</w:t>
      </w:r>
      <w:r>
        <w:rPr>
          <w:rFonts w:ascii="Times New Roman" w:eastAsia="Times New Roman" w:hAnsi="Times New Roman" w:cs="Times New Roman"/>
          <w:color w:val="000000"/>
          <w:sz w:val="28"/>
          <w:szCs w:val="28"/>
          <w:lang w:eastAsia="ru-RU"/>
        </w:rPr>
        <w:t>»</w:t>
      </w:r>
      <w:r w:rsidRPr="003868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как </w:t>
      </w:r>
      <w:r w:rsidRPr="003868D3">
        <w:rPr>
          <w:rFonts w:ascii="Times New Roman" w:eastAsia="Times New Roman" w:hAnsi="Times New Roman" w:cs="Times New Roman"/>
          <w:color w:val="000000"/>
          <w:sz w:val="28"/>
          <w:szCs w:val="28"/>
          <w:lang w:eastAsia="ru-RU"/>
        </w:rPr>
        <w:t>негласный договор между авторами и читателями о том, в какой системе расположены подвергнуты</w:t>
      </w:r>
      <w:r>
        <w:rPr>
          <w:rFonts w:ascii="Times New Roman" w:eastAsia="Times New Roman" w:hAnsi="Times New Roman" w:cs="Times New Roman"/>
          <w:color w:val="000000"/>
          <w:sz w:val="28"/>
          <w:szCs w:val="28"/>
          <w:lang w:eastAsia="ru-RU"/>
        </w:rPr>
        <w:t>е</w:t>
      </w:r>
      <w:r w:rsidRPr="003868D3">
        <w:rPr>
          <w:rFonts w:ascii="Times New Roman" w:eastAsia="Times New Roman" w:hAnsi="Times New Roman" w:cs="Times New Roman"/>
          <w:color w:val="000000"/>
          <w:sz w:val="28"/>
          <w:szCs w:val="28"/>
          <w:lang w:eastAsia="ru-RU"/>
        </w:rPr>
        <w:t xml:space="preserve"> анализу явления. При этом</w:t>
      </w:r>
      <w:r>
        <w:rPr>
          <w:rFonts w:ascii="Times New Roman" w:eastAsia="Times New Roman" w:hAnsi="Times New Roman" w:cs="Times New Roman"/>
          <w:color w:val="000000"/>
          <w:sz w:val="28"/>
          <w:szCs w:val="28"/>
          <w:lang w:eastAsia="ru-RU"/>
        </w:rPr>
        <w:t xml:space="preserve">, по мнению ученого, </w:t>
      </w:r>
      <w:r w:rsidRPr="003868D3">
        <w:rPr>
          <w:rFonts w:ascii="Times New Roman" w:eastAsia="Times New Roman" w:hAnsi="Times New Roman" w:cs="Times New Roman"/>
          <w:color w:val="000000"/>
          <w:sz w:val="28"/>
          <w:szCs w:val="28"/>
          <w:lang w:eastAsia="ru-RU"/>
        </w:rPr>
        <w:t xml:space="preserve">каждый жанр связан с определенным типом </w:t>
      </w:r>
      <w:r>
        <w:rPr>
          <w:rFonts w:ascii="Times New Roman" w:eastAsia="Times New Roman" w:hAnsi="Times New Roman" w:cs="Times New Roman"/>
          <w:color w:val="000000"/>
          <w:sz w:val="28"/>
          <w:szCs w:val="28"/>
          <w:lang w:eastAsia="ru-RU"/>
        </w:rPr>
        <w:t>«</w:t>
      </w:r>
      <w:r w:rsidRPr="003868D3">
        <w:rPr>
          <w:rFonts w:ascii="Times New Roman" w:eastAsia="Times New Roman" w:hAnsi="Times New Roman" w:cs="Times New Roman"/>
          <w:color w:val="000000"/>
          <w:sz w:val="28"/>
          <w:szCs w:val="28"/>
          <w:lang w:eastAsia="ru-RU"/>
        </w:rPr>
        <w:t>жизненного материала» и каждый жанр предназначен для решения опреде</w:t>
      </w:r>
      <w:r>
        <w:rPr>
          <w:rFonts w:ascii="Times New Roman" w:eastAsia="Times New Roman" w:hAnsi="Times New Roman" w:cs="Times New Roman"/>
          <w:color w:val="000000"/>
          <w:sz w:val="28"/>
          <w:szCs w:val="28"/>
          <w:lang w:eastAsia="ru-RU"/>
        </w:rPr>
        <w:t>ленной информационной задачи</w:t>
      </w:r>
      <w:r w:rsidRPr="003868D3">
        <w:rPr>
          <w:rFonts w:ascii="Times New Roman" w:eastAsia="Times New Roman" w:hAnsi="Times New Roman" w:cs="Times New Roman"/>
          <w:color w:val="000000"/>
          <w:sz w:val="28"/>
          <w:szCs w:val="28"/>
          <w:lang w:eastAsia="ru-RU"/>
        </w:rPr>
        <w:t>.</w:t>
      </w:r>
      <w:r>
        <w:rPr>
          <w:rStyle w:val="a7"/>
          <w:rFonts w:ascii="Times New Roman" w:eastAsia="Times New Roman" w:hAnsi="Times New Roman" w:cs="Times New Roman"/>
          <w:color w:val="000000"/>
          <w:sz w:val="28"/>
          <w:szCs w:val="28"/>
          <w:lang w:eastAsia="ru-RU"/>
        </w:rPr>
        <w:footnoteReference w:id="11"/>
      </w:r>
    </w:p>
    <w:p w:rsidR="0059193C"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решения той или иной информационной задачи журналист выбирает определенные пути взаимодействия с экспертами, ориентируясь на жанровую специфику будущего текста. </w:t>
      </w:r>
    </w:p>
    <w:p w:rsidR="0059193C"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рамках информационных жанров журналистики (заметка, информационная корреспонденция, информационный отчет, блиц-опрос, информационное интервью) становится возможным получить информацию от экспертного сообщества </w:t>
      </w:r>
      <w:r w:rsidRPr="005F7300">
        <w:rPr>
          <w:rFonts w:ascii="Times New Roman" w:eastAsia="Times New Roman" w:hAnsi="Times New Roman" w:cs="Times New Roman"/>
          <w:b/>
          <w:color w:val="000000"/>
          <w:sz w:val="28"/>
          <w:szCs w:val="28"/>
          <w:lang w:eastAsia="ru-RU"/>
        </w:rPr>
        <w:t>двумя способами</w:t>
      </w:r>
      <w:r>
        <w:rPr>
          <w:rFonts w:ascii="Times New Roman" w:eastAsia="Times New Roman" w:hAnsi="Times New Roman" w:cs="Times New Roman"/>
          <w:color w:val="000000"/>
          <w:sz w:val="28"/>
          <w:szCs w:val="28"/>
          <w:lang w:eastAsia="ru-RU"/>
        </w:rPr>
        <w:t>.</w:t>
      </w:r>
    </w:p>
    <w:p w:rsidR="0059193C"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sidRPr="000E2FBE">
        <w:rPr>
          <w:rFonts w:ascii="Times New Roman" w:eastAsia="Times New Roman" w:hAnsi="Times New Roman" w:cs="Times New Roman"/>
          <w:b/>
          <w:color w:val="000000"/>
          <w:sz w:val="28"/>
          <w:szCs w:val="28"/>
          <w:lang w:eastAsia="ru-RU"/>
        </w:rPr>
        <w:t>Первый способ</w:t>
      </w:r>
      <w:r>
        <w:rPr>
          <w:rFonts w:ascii="Times New Roman" w:eastAsia="Times New Roman" w:hAnsi="Times New Roman" w:cs="Times New Roman"/>
          <w:color w:val="000000"/>
          <w:sz w:val="28"/>
          <w:szCs w:val="28"/>
          <w:lang w:eastAsia="ru-RU"/>
        </w:rPr>
        <w:t xml:space="preserve"> – непосредственное общение с представителями экспертного сообщества. Сюда относят следующее</w:t>
      </w:r>
    </w:p>
    <w:p w:rsidR="0059193C" w:rsidRDefault="0059193C" w:rsidP="0059193C">
      <w:pPr>
        <w:pStyle w:val="a8"/>
        <w:numPr>
          <w:ilvl w:val="0"/>
          <w:numId w:val="15"/>
        </w:num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rPr>
        <w:t>Б</w:t>
      </w:r>
      <w:r w:rsidRPr="002061DA">
        <w:rPr>
          <w:rFonts w:ascii="Times New Roman" w:eastAsia="Calibri" w:hAnsi="Times New Roman" w:cs="Times New Roman"/>
          <w:bCs/>
          <w:sz w:val="28"/>
          <w:szCs w:val="28"/>
        </w:rPr>
        <w:t>рифинги</w:t>
      </w:r>
      <w:r w:rsidRPr="002061DA">
        <w:rPr>
          <w:rFonts w:ascii="Times New Roman" w:eastAsia="Calibri" w:hAnsi="Times New Roman" w:cs="Times New Roman"/>
          <w:sz w:val="28"/>
          <w:szCs w:val="28"/>
        </w:rPr>
        <w:t xml:space="preserve"> – короткие совещания, на которых происходит ознакомление работн</w:t>
      </w:r>
      <w:r w:rsidRPr="002061DA">
        <w:rPr>
          <w:rFonts w:ascii="Times New Roman" w:hAnsi="Times New Roman" w:cs="Times New Roman"/>
          <w:sz w:val="28"/>
          <w:szCs w:val="28"/>
        </w:rPr>
        <w:t>иков СМИ с позицией организаторов</w:t>
      </w:r>
      <w:r w:rsidRPr="002061DA">
        <w:rPr>
          <w:rFonts w:ascii="Times New Roman" w:eastAsia="Calibri" w:hAnsi="Times New Roman" w:cs="Times New Roman"/>
          <w:sz w:val="28"/>
          <w:szCs w:val="28"/>
        </w:rPr>
        <w:t xml:space="preserve"> встречи (чаще всего это представители властных структур) </w:t>
      </w:r>
      <w:r w:rsidRPr="002061DA">
        <w:rPr>
          <w:rFonts w:ascii="Times New Roman" w:hAnsi="Times New Roman" w:cs="Times New Roman"/>
          <w:sz w:val="28"/>
          <w:szCs w:val="28"/>
        </w:rPr>
        <w:t>относительно того или иного вопроса</w:t>
      </w:r>
      <w:r>
        <w:rPr>
          <w:rFonts w:ascii="Times New Roman" w:eastAsia="Calibri" w:hAnsi="Times New Roman" w:cs="Times New Roman"/>
          <w:sz w:val="28"/>
          <w:szCs w:val="28"/>
        </w:rPr>
        <w:t>.</w:t>
      </w:r>
    </w:p>
    <w:p w:rsidR="0059193C" w:rsidRPr="00E21FF6"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sidRPr="00E21FF6">
        <w:rPr>
          <w:rFonts w:ascii="Times New Roman" w:eastAsia="Calibri" w:hAnsi="Times New Roman" w:cs="Times New Roman"/>
          <w:sz w:val="28"/>
          <w:szCs w:val="28"/>
        </w:rPr>
        <w:t>Так, например, археолог Дм</w:t>
      </w:r>
      <w:r>
        <w:rPr>
          <w:rFonts w:ascii="Times New Roman" w:eastAsia="Calibri" w:hAnsi="Times New Roman" w:cs="Times New Roman"/>
          <w:sz w:val="28"/>
          <w:szCs w:val="28"/>
        </w:rPr>
        <w:t>итрий </w:t>
      </w:r>
      <w:r w:rsidRPr="00E21FF6">
        <w:rPr>
          <w:rFonts w:ascii="Times New Roman" w:eastAsia="Calibri" w:hAnsi="Times New Roman" w:cs="Times New Roman"/>
          <w:sz w:val="28"/>
          <w:szCs w:val="28"/>
        </w:rPr>
        <w:t>Кубанкин провел брифинг в Саратовском областном музее краеведения по р</w:t>
      </w:r>
      <w:r>
        <w:rPr>
          <w:rFonts w:ascii="Times New Roman" w:eastAsia="Calibri" w:hAnsi="Times New Roman" w:cs="Times New Roman"/>
          <w:sz w:val="28"/>
          <w:szCs w:val="28"/>
        </w:rPr>
        <w:t>езультатам общения с Владимиром </w:t>
      </w:r>
      <w:r w:rsidRPr="00E21FF6">
        <w:rPr>
          <w:rFonts w:ascii="Times New Roman" w:eastAsia="Calibri" w:hAnsi="Times New Roman" w:cs="Times New Roman"/>
          <w:sz w:val="28"/>
          <w:szCs w:val="28"/>
        </w:rPr>
        <w:t>Путиным с целью получения грантовой поддержки фестиваля «</w:t>
      </w:r>
      <w:r w:rsidRPr="00E21FF6">
        <w:rPr>
          <w:rFonts w:ascii="Times New Roman" w:hAnsi="Times New Roman" w:cs="Times New Roman"/>
          <w:sz w:val="28"/>
          <w:szCs w:val="28"/>
          <w:shd w:val="clear" w:color="auto" w:fill="FFFFFF"/>
        </w:rPr>
        <w:t>Укек. Один день из жизни средневекового города», после чего информационное агентство «Регион 64» опубликовало информационную заметку, в которой через цитирование научного сотрудника была продемонстрирована связь визита президента с продолжением развития культурного центра Саратовской области, а также возобновлению археологических раскопок: «На краеведческие музеи возложено очень много</w:t>
      </w:r>
      <w:r>
        <w:rPr>
          <w:rFonts w:ascii="Times New Roman" w:hAnsi="Times New Roman" w:cs="Times New Roman"/>
          <w:sz w:val="28"/>
          <w:szCs w:val="28"/>
          <w:shd w:val="clear" w:color="auto" w:fill="FFFFFF"/>
        </w:rPr>
        <w:t xml:space="preserve"> функций. Будет налажен диалог −</w:t>
      </w:r>
      <w:r w:rsidRPr="00E21FF6">
        <w:rPr>
          <w:rFonts w:ascii="Times New Roman" w:hAnsi="Times New Roman" w:cs="Times New Roman"/>
          <w:sz w:val="28"/>
          <w:szCs w:val="28"/>
          <w:shd w:val="clear" w:color="auto" w:fill="FFFFFF"/>
        </w:rPr>
        <w:t xml:space="preserve"> будет развитие. Когда ОНФ проводит свои засе</w:t>
      </w:r>
      <w:r>
        <w:rPr>
          <w:rFonts w:ascii="Times New Roman" w:hAnsi="Times New Roman" w:cs="Times New Roman"/>
          <w:sz w:val="28"/>
          <w:szCs w:val="28"/>
          <w:shd w:val="clear" w:color="auto" w:fill="FFFFFF"/>
        </w:rPr>
        <w:t>дания, там говорят: критикуешь −</w:t>
      </w:r>
      <w:r w:rsidRPr="00E21FF6">
        <w:rPr>
          <w:rFonts w:ascii="Times New Roman" w:hAnsi="Times New Roman" w:cs="Times New Roman"/>
          <w:sz w:val="28"/>
          <w:szCs w:val="28"/>
          <w:shd w:val="clear" w:color="auto" w:fill="FFFFFF"/>
        </w:rPr>
        <w:t xml:space="preserve"> предлагай. Очень важна грантовая поддержка»</w:t>
      </w:r>
      <w:r>
        <w:rPr>
          <w:rStyle w:val="a7"/>
          <w:rFonts w:ascii="Times New Roman" w:hAnsi="Times New Roman" w:cs="Times New Roman"/>
          <w:sz w:val="28"/>
          <w:szCs w:val="28"/>
          <w:shd w:val="clear" w:color="auto" w:fill="FFFFFF"/>
        </w:rPr>
        <w:footnoteReference w:id="12"/>
      </w:r>
      <w:r w:rsidRPr="00E21FF6">
        <w:rPr>
          <w:rFonts w:ascii="Times New Roman" w:hAnsi="Times New Roman" w:cs="Times New Roman"/>
          <w:sz w:val="28"/>
          <w:szCs w:val="28"/>
          <w:shd w:val="clear" w:color="auto" w:fill="FFFFFF"/>
        </w:rPr>
        <w:t>.</w:t>
      </w:r>
    </w:p>
    <w:p w:rsidR="0059193C" w:rsidRPr="000E2FBE" w:rsidRDefault="0059193C" w:rsidP="0059193C">
      <w:pPr>
        <w:pStyle w:val="a8"/>
        <w:numPr>
          <w:ilvl w:val="0"/>
          <w:numId w:val="15"/>
        </w:num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rPr>
        <w:t>П</w:t>
      </w:r>
      <w:r w:rsidRPr="002061DA">
        <w:rPr>
          <w:rFonts w:ascii="Times New Roman" w:eastAsia="Calibri" w:hAnsi="Times New Roman" w:cs="Times New Roman"/>
          <w:bCs/>
          <w:sz w:val="28"/>
          <w:szCs w:val="28"/>
        </w:rPr>
        <w:t>резентации</w:t>
      </w:r>
      <w:r w:rsidRPr="002061DA">
        <w:rPr>
          <w:rFonts w:ascii="Times New Roman" w:eastAsia="Calibri" w:hAnsi="Times New Roman" w:cs="Times New Roman"/>
          <w:sz w:val="28"/>
          <w:szCs w:val="28"/>
        </w:rPr>
        <w:t xml:space="preserve"> – торжественные встречи представителей государственных, общественных или </w:t>
      </w:r>
      <w:r w:rsidRPr="002061DA">
        <w:rPr>
          <w:rFonts w:ascii="Times New Roman" w:hAnsi="Times New Roman" w:cs="Times New Roman"/>
          <w:sz w:val="28"/>
          <w:szCs w:val="28"/>
        </w:rPr>
        <w:t xml:space="preserve">каких-либо других структур и организаций как с представителями СМИ, так и с общественностью для </w:t>
      </w:r>
      <w:r w:rsidRPr="002061DA">
        <w:rPr>
          <w:rFonts w:ascii="Times New Roman" w:eastAsia="Calibri" w:hAnsi="Times New Roman" w:cs="Times New Roman"/>
          <w:sz w:val="28"/>
          <w:szCs w:val="28"/>
        </w:rPr>
        <w:t>ознакомления с новым предприятием, новой продукцией, новыми результатами деятельности</w:t>
      </w:r>
      <w:r w:rsidRPr="002061DA">
        <w:rPr>
          <w:rFonts w:ascii="Times New Roman" w:hAnsi="Times New Roman" w:cs="Times New Roman"/>
          <w:sz w:val="28"/>
          <w:szCs w:val="28"/>
        </w:rPr>
        <w:t xml:space="preserve"> и т.д.</w:t>
      </w:r>
    </w:p>
    <w:p w:rsidR="0059193C"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Такой вид получения информации является наиболее эффективным в том случае, когда освещаемое событие или явление имеет практическую направленность, поскольку именно во время презентации у корреспондента есть возможность увидеть объект информационного повода собственными глазами, что способствует более детальной передаче полученных данных.</w:t>
      </w:r>
    </w:p>
    <w:p w:rsidR="0059193C" w:rsidRPr="00235312"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Примером использования результатов презентации в качестве основного источника получения информации выступает информационная заметка «Самолет на солнечных батареях перелетел с Гавайев в Калифорнию», опубликованная на информационном портале «</w:t>
      </w:r>
      <w:r>
        <w:rPr>
          <w:rFonts w:ascii="Times New Roman" w:eastAsia="Times New Roman" w:hAnsi="Times New Roman" w:cs="Times New Roman"/>
          <w:color w:val="000000"/>
          <w:sz w:val="28"/>
          <w:szCs w:val="28"/>
          <w:lang w:val="en-US" w:eastAsia="ru-RU"/>
        </w:rPr>
        <w:t>Lenta</w:t>
      </w:r>
      <w:r w:rsidRPr="002353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ru</w:t>
      </w:r>
      <w:r>
        <w:rPr>
          <w:rFonts w:ascii="Times New Roman" w:eastAsia="Times New Roman" w:hAnsi="Times New Roman" w:cs="Times New Roman"/>
          <w:color w:val="000000"/>
          <w:sz w:val="28"/>
          <w:szCs w:val="28"/>
          <w:lang w:eastAsia="ru-RU"/>
        </w:rPr>
        <w:t>»</w:t>
      </w:r>
      <w:r w:rsidRPr="002353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Корреспондентом были освещены не только детали проведения мероприятия, но и дополнительная информация: «</w:t>
      </w:r>
      <w:r w:rsidRPr="00E10F5E">
        <w:rPr>
          <w:rFonts w:ascii="Times New Roman" w:hAnsi="Times New Roman" w:cs="Times New Roman"/>
          <w:sz w:val="28"/>
          <w:szCs w:val="28"/>
        </w:rPr>
        <w:t>Управ</w:t>
      </w:r>
      <w:r>
        <w:rPr>
          <w:rFonts w:ascii="Times New Roman" w:hAnsi="Times New Roman" w:cs="Times New Roman"/>
          <w:sz w:val="28"/>
          <w:szCs w:val="28"/>
        </w:rPr>
        <w:t>ляют Solar Impulse пилоты Андре Боршберг и Бертран </w:t>
      </w:r>
      <w:r w:rsidRPr="00E10F5E">
        <w:rPr>
          <w:rFonts w:ascii="Times New Roman" w:hAnsi="Times New Roman" w:cs="Times New Roman"/>
          <w:sz w:val="28"/>
          <w:szCs w:val="28"/>
        </w:rPr>
        <w:t>Пикар, попеременно сменяя друг друга. Пилот в ходе перелета делает в течение суток десять 20-минутных перерывов для сна</w:t>
      </w:r>
      <w:r>
        <w:rPr>
          <w:rFonts w:ascii="Times New Roman" w:hAnsi="Times New Roman" w:cs="Times New Roman"/>
          <w:sz w:val="28"/>
          <w:szCs w:val="28"/>
        </w:rPr>
        <w:t>»</w:t>
      </w:r>
      <w:r>
        <w:rPr>
          <w:rStyle w:val="a7"/>
          <w:rFonts w:ascii="Times New Roman" w:hAnsi="Times New Roman" w:cs="Times New Roman"/>
          <w:sz w:val="28"/>
          <w:szCs w:val="28"/>
        </w:rPr>
        <w:footnoteReference w:id="13"/>
      </w:r>
      <w:r>
        <w:rPr>
          <w:rFonts w:ascii="Georgia" w:hAnsi="Georgia"/>
          <w:color w:val="444444"/>
          <w:shd w:val="clear" w:color="auto" w:fill="FFFFFF"/>
        </w:rPr>
        <w:t>.</w:t>
      </w:r>
    </w:p>
    <w:p w:rsidR="0059193C" w:rsidRPr="000B7121" w:rsidRDefault="0059193C" w:rsidP="0059193C">
      <w:pPr>
        <w:pStyle w:val="a8"/>
        <w:numPr>
          <w:ilvl w:val="0"/>
          <w:numId w:val="15"/>
        </w:num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rPr>
        <w:t>П</w:t>
      </w:r>
      <w:r w:rsidRPr="002061DA">
        <w:rPr>
          <w:rFonts w:ascii="Times New Roman" w:eastAsia="Calibri" w:hAnsi="Times New Roman" w:cs="Times New Roman"/>
          <w:bCs/>
          <w:sz w:val="28"/>
          <w:szCs w:val="28"/>
        </w:rPr>
        <w:t>ресс-конференции</w:t>
      </w:r>
      <w:r w:rsidRPr="002061DA">
        <w:rPr>
          <w:rFonts w:ascii="Times New Roman" w:eastAsia="Calibri" w:hAnsi="Times New Roman" w:cs="Times New Roman"/>
          <w:sz w:val="28"/>
          <w:szCs w:val="28"/>
        </w:rPr>
        <w:t xml:space="preserve"> – встречи</w:t>
      </w:r>
      <w:r w:rsidRPr="002061DA">
        <w:rPr>
          <w:rFonts w:ascii="Times New Roman" w:hAnsi="Times New Roman" w:cs="Times New Roman"/>
          <w:sz w:val="28"/>
          <w:szCs w:val="28"/>
        </w:rPr>
        <w:t xml:space="preserve"> представителей</w:t>
      </w:r>
      <w:r w:rsidRPr="002061DA">
        <w:rPr>
          <w:rFonts w:ascii="Times New Roman" w:eastAsia="Calibri" w:hAnsi="Times New Roman" w:cs="Times New Roman"/>
          <w:sz w:val="28"/>
          <w:szCs w:val="28"/>
        </w:rPr>
        <w:t xml:space="preserve"> государственных и общественных </w:t>
      </w:r>
      <w:r w:rsidRPr="002061DA">
        <w:rPr>
          <w:rFonts w:ascii="Times New Roman" w:hAnsi="Times New Roman" w:cs="Times New Roman"/>
          <w:sz w:val="28"/>
          <w:szCs w:val="28"/>
        </w:rPr>
        <w:t>органов</w:t>
      </w:r>
      <w:r w:rsidRPr="002061DA">
        <w:rPr>
          <w:rFonts w:ascii="Times New Roman" w:eastAsia="Calibri" w:hAnsi="Times New Roman" w:cs="Times New Roman"/>
          <w:sz w:val="28"/>
          <w:szCs w:val="28"/>
        </w:rPr>
        <w:t xml:space="preserve">, </w:t>
      </w:r>
      <w:r w:rsidRPr="002061DA">
        <w:rPr>
          <w:rFonts w:ascii="Times New Roman" w:hAnsi="Times New Roman" w:cs="Times New Roman"/>
          <w:sz w:val="28"/>
          <w:szCs w:val="28"/>
        </w:rPr>
        <w:t>деятелей</w:t>
      </w:r>
      <w:r w:rsidRPr="002061DA">
        <w:rPr>
          <w:rFonts w:ascii="Times New Roman" w:eastAsia="Calibri" w:hAnsi="Times New Roman" w:cs="Times New Roman"/>
          <w:sz w:val="28"/>
          <w:szCs w:val="28"/>
        </w:rPr>
        <w:t xml:space="preserve"> науки, культуры с журналистами для информирования их в связи с актуальными событиями или для ответов на их вопросы</w:t>
      </w:r>
      <w:r>
        <w:rPr>
          <w:rStyle w:val="a7"/>
          <w:rFonts w:ascii="Times New Roman" w:hAnsi="Times New Roman" w:cs="Times New Roman"/>
          <w:sz w:val="28"/>
          <w:szCs w:val="28"/>
        </w:rPr>
        <w:footnoteReference w:id="14"/>
      </w:r>
      <w:r>
        <w:rPr>
          <w:rFonts w:ascii="Times New Roman" w:eastAsia="Calibri" w:hAnsi="Times New Roman" w:cs="Times New Roman"/>
          <w:sz w:val="28"/>
          <w:szCs w:val="28"/>
        </w:rPr>
        <w:t>.</w:t>
      </w:r>
    </w:p>
    <w:p w:rsidR="0059193C" w:rsidRPr="000B7121" w:rsidRDefault="0059193C" w:rsidP="0059193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Так, издание «Газета.</w:t>
      </w:r>
      <w:r>
        <w:rPr>
          <w:rFonts w:ascii="Times New Roman" w:eastAsia="Calibri" w:hAnsi="Times New Roman" w:cs="Times New Roman"/>
          <w:sz w:val="28"/>
          <w:szCs w:val="28"/>
          <w:lang w:val="en-US"/>
        </w:rPr>
        <w:t>RU</w:t>
      </w:r>
      <w:r>
        <w:rPr>
          <w:rFonts w:ascii="Times New Roman" w:eastAsia="Calibri" w:hAnsi="Times New Roman" w:cs="Times New Roman"/>
          <w:sz w:val="28"/>
          <w:szCs w:val="28"/>
        </w:rPr>
        <w:t>» провела пресс-конференцию, приуроченную к оглашению результатов научной премии «</w:t>
      </w:r>
      <w:r>
        <w:rPr>
          <w:rFonts w:ascii="Times New Roman" w:eastAsia="Calibri" w:hAnsi="Times New Roman" w:cs="Times New Roman"/>
          <w:sz w:val="28"/>
          <w:szCs w:val="28"/>
          <w:lang w:val="en-US"/>
        </w:rPr>
        <w:t>Breakthrough</w:t>
      </w:r>
      <w:r w:rsidRPr="005252E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Prize</w:t>
      </w:r>
      <w:r w:rsidRPr="005252E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in</w:t>
      </w:r>
      <w:r w:rsidRPr="005252E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Fundamental</w:t>
      </w:r>
      <w:r w:rsidRPr="005252E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Physics</w:t>
      </w:r>
      <w:r>
        <w:rPr>
          <w:rFonts w:ascii="Times New Roman" w:eastAsia="Calibri" w:hAnsi="Times New Roman" w:cs="Times New Roman"/>
          <w:sz w:val="28"/>
          <w:szCs w:val="28"/>
        </w:rPr>
        <w:t>» на площадке «</w:t>
      </w:r>
      <w:r>
        <w:rPr>
          <w:rFonts w:ascii="Times New Roman" w:eastAsia="Calibri" w:hAnsi="Times New Roman" w:cs="Times New Roman"/>
          <w:sz w:val="28"/>
          <w:szCs w:val="28"/>
          <w:lang w:val="en-US"/>
        </w:rPr>
        <w:t>Rambler</w:t>
      </w:r>
      <w:r w:rsidRPr="000B7121">
        <w:rPr>
          <w:rFonts w:ascii="Times New Roman" w:eastAsia="Calibri" w:hAnsi="Times New Roman" w:cs="Times New Roman"/>
          <w:sz w:val="28"/>
          <w:szCs w:val="28"/>
        </w:rPr>
        <w:t xml:space="preserve"> &amp; </w:t>
      </w:r>
      <w:r>
        <w:rPr>
          <w:rFonts w:ascii="Times New Roman" w:eastAsia="Calibri" w:hAnsi="Times New Roman" w:cs="Times New Roman"/>
          <w:sz w:val="28"/>
          <w:szCs w:val="28"/>
          <w:lang w:val="en-US"/>
        </w:rPr>
        <w:t>Co</w:t>
      </w:r>
      <w:r>
        <w:rPr>
          <w:rFonts w:ascii="Times New Roman" w:eastAsia="Calibri" w:hAnsi="Times New Roman" w:cs="Times New Roman"/>
          <w:sz w:val="28"/>
          <w:szCs w:val="28"/>
        </w:rPr>
        <w:t>». Информационный портал занимался не только активным освещением информации о номинантах премии, принимающих участие в пресс-конференции, но и параллельно вел онлайн-трансляцию мероприятия</w:t>
      </w:r>
      <w:r>
        <w:rPr>
          <w:rStyle w:val="a7"/>
          <w:rFonts w:ascii="Times New Roman" w:eastAsia="Calibri" w:hAnsi="Times New Roman" w:cs="Times New Roman"/>
          <w:sz w:val="28"/>
          <w:szCs w:val="28"/>
        </w:rPr>
        <w:footnoteReference w:id="15"/>
      </w:r>
    </w:p>
    <w:p w:rsidR="0059193C" w:rsidRDefault="0059193C" w:rsidP="0059193C">
      <w:pPr>
        <w:pStyle w:val="a8"/>
        <w:spacing w:after="0" w:line="360" w:lineRule="auto"/>
        <w:ind w:left="0" w:firstLine="709"/>
        <w:jc w:val="both"/>
        <w:rPr>
          <w:rFonts w:ascii="Times New Roman" w:hAnsi="Times New Roman" w:cs="Times New Roman"/>
          <w:sz w:val="28"/>
          <w:szCs w:val="28"/>
        </w:rPr>
      </w:pPr>
      <w:r w:rsidRPr="000E2FBE">
        <w:rPr>
          <w:rFonts w:ascii="Times New Roman" w:hAnsi="Times New Roman" w:cs="Times New Roman"/>
          <w:b/>
          <w:sz w:val="28"/>
          <w:szCs w:val="28"/>
        </w:rPr>
        <w:t>Второй способ</w:t>
      </w:r>
      <w:r>
        <w:rPr>
          <w:rFonts w:ascii="Times New Roman" w:hAnsi="Times New Roman" w:cs="Times New Roman"/>
          <w:sz w:val="28"/>
          <w:szCs w:val="28"/>
        </w:rPr>
        <w:t xml:space="preserve"> взаимодействия сотрудников средств массовой информации в рамках подготовки материала информационного жанра – через невербальный канал коммуникации. Сюда относят:</w:t>
      </w:r>
    </w:p>
    <w:p w:rsidR="0059193C" w:rsidRDefault="0059193C" w:rsidP="0059193C">
      <w:pPr>
        <w:pStyle w:val="a8"/>
        <w:numPr>
          <w:ilvl w:val="0"/>
          <w:numId w:val="16"/>
        </w:num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п</w:t>
      </w:r>
      <w:r w:rsidRPr="0015323A">
        <w:rPr>
          <w:rFonts w:ascii="Times New Roman" w:eastAsia="Calibri" w:hAnsi="Times New Roman" w:cs="Times New Roman"/>
          <w:bCs/>
          <w:sz w:val="28"/>
          <w:szCs w:val="28"/>
        </w:rPr>
        <w:t>ресс-релизы</w:t>
      </w:r>
      <w:r>
        <w:rPr>
          <w:rFonts w:ascii="Times New Roman" w:hAnsi="Times New Roman" w:cs="Times New Roman"/>
          <w:sz w:val="28"/>
          <w:szCs w:val="28"/>
        </w:rPr>
        <w:t xml:space="preserve"> – </w:t>
      </w:r>
      <w:r w:rsidRPr="0015323A">
        <w:rPr>
          <w:rFonts w:ascii="Times New Roman" w:eastAsia="Calibri" w:hAnsi="Times New Roman" w:cs="Times New Roman"/>
          <w:sz w:val="28"/>
          <w:szCs w:val="28"/>
        </w:rPr>
        <w:t>сводки сообщений для прессы о существенных фактах,</w:t>
      </w:r>
      <w:r>
        <w:rPr>
          <w:rFonts w:ascii="Times New Roman" w:hAnsi="Times New Roman" w:cs="Times New Roman"/>
          <w:sz w:val="28"/>
          <w:szCs w:val="28"/>
        </w:rPr>
        <w:t xml:space="preserve"> подготовленные</w:t>
      </w:r>
      <w:r w:rsidRPr="0015323A">
        <w:rPr>
          <w:rFonts w:ascii="Times New Roman" w:eastAsia="Calibri" w:hAnsi="Times New Roman" w:cs="Times New Roman"/>
          <w:sz w:val="28"/>
          <w:szCs w:val="28"/>
        </w:rPr>
        <w:t xml:space="preserve"> пресс-службами</w:t>
      </w:r>
      <w:r>
        <w:rPr>
          <w:rFonts w:ascii="Times New Roman" w:hAnsi="Times New Roman" w:cs="Times New Roman"/>
          <w:sz w:val="28"/>
          <w:szCs w:val="28"/>
        </w:rPr>
        <w:t xml:space="preserve"> организаций или компаний</w:t>
      </w:r>
      <w:r w:rsidRPr="0015323A">
        <w:rPr>
          <w:rFonts w:ascii="Times New Roman" w:eastAsia="Calibri" w:hAnsi="Times New Roman" w:cs="Times New Roman"/>
          <w:sz w:val="28"/>
          <w:szCs w:val="28"/>
        </w:rPr>
        <w:t>;</w:t>
      </w:r>
    </w:p>
    <w:p w:rsidR="0059193C" w:rsidRDefault="0059193C" w:rsidP="0059193C">
      <w:pPr>
        <w:pStyle w:val="a8"/>
        <w:numPr>
          <w:ilvl w:val="0"/>
          <w:numId w:val="16"/>
        </w:num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и</w:t>
      </w:r>
      <w:r w:rsidRPr="002061DA">
        <w:rPr>
          <w:rFonts w:ascii="Times New Roman" w:hAnsi="Times New Roman" w:cs="Times New Roman"/>
          <w:bCs/>
          <w:sz w:val="28"/>
          <w:szCs w:val="28"/>
        </w:rPr>
        <w:t>нформационные бюллетени</w:t>
      </w:r>
      <w:r w:rsidRPr="002061DA">
        <w:rPr>
          <w:rFonts w:ascii="Times New Roman" w:eastAsia="Calibri" w:hAnsi="Times New Roman" w:cs="Times New Roman"/>
          <w:sz w:val="28"/>
          <w:szCs w:val="28"/>
        </w:rPr>
        <w:t>, издаваемые корпоративными информационными агентствами;</w:t>
      </w:r>
    </w:p>
    <w:p w:rsidR="0059193C" w:rsidRPr="002061DA" w:rsidRDefault="0059193C" w:rsidP="0059193C">
      <w:pPr>
        <w:pStyle w:val="a8"/>
        <w:numPr>
          <w:ilvl w:val="0"/>
          <w:numId w:val="16"/>
        </w:num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э</w:t>
      </w:r>
      <w:r w:rsidRPr="002061DA">
        <w:rPr>
          <w:rFonts w:ascii="Times New Roman" w:eastAsia="Calibri" w:hAnsi="Times New Roman" w:cs="Times New Roman"/>
          <w:bCs/>
          <w:sz w:val="28"/>
          <w:szCs w:val="28"/>
        </w:rPr>
        <w:t>кстренные сообщения</w:t>
      </w:r>
      <w:r w:rsidRPr="002061DA">
        <w:rPr>
          <w:rFonts w:ascii="Times New Roman" w:eastAsia="Calibri" w:hAnsi="Times New Roman" w:cs="Times New Roman"/>
          <w:sz w:val="28"/>
          <w:szCs w:val="28"/>
        </w:rPr>
        <w:t xml:space="preserve"> по факсу или электронной почте, поступающие в редакции от пресс-секретарей, пресс-служб, пресс-центров различных ведомств и общественных объединений, иногда – непосредственно от участников событий</w:t>
      </w:r>
      <w:r>
        <w:rPr>
          <w:rStyle w:val="a7"/>
          <w:rFonts w:ascii="Times New Roman" w:hAnsi="Times New Roman" w:cs="Times New Roman"/>
          <w:sz w:val="28"/>
          <w:szCs w:val="28"/>
        </w:rPr>
        <w:footnoteReference w:id="16"/>
      </w:r>
      <w:r>
        <w:rPr>
          <w:rFonts w:ascii="Times New Roman" w:eastAsia="Calibri" w:hAnsi="Times New Roman" w:cs="Times New Roman"/>
          <w:sz w:val="28"/>
          <w:szCs w:val="28"/>
        </w:rPr>
        <w:t>.</w:t>
      </w:r>
    </w:p>
    <w:p w:rsidR="0059193C" w:rsidRDefault="0059193C" w:rsidP="0059193C">
      <w:pPr>
        <w:pStyle w:val="a9"/>
        <w:shd w:val="clear" w:color="auto" w:fill="FFFFFF"/>
        <w:spacing w:before="0" w:beforeAutospacing="0" w:after="0" w:afterAutospacing="0" w:line="360" w:lineRule="auto"/>
        <w:ind w:firstLine="709"/>
        <w:jc w:val="both"/>
        <w:rPr>
          <w:color w:val="000000"/>
          <w:sz w:val="28"/>
          <w:szCs w:val="28"/>
        </w:rPr>
      </w:pPr>
      <w:r>
        <w:rPr>
          <w:sz w:val="28"/>
          <w:szCs w:val="28"/>
        </w:rPr>
        <w:t>При работе над аналитическими жанрами журналистики, тексты которых «</w:t>
      </w:r>
      <w:r w:rsidRPr="00EB79A7">
        <w:rPr>
          <w:color w:val="000000"/>
          <w:sz w:val="28"/>
          <w:szCs w:val="28"/>
          <w:shd w:val="clear" w:color="auto" w:fill="FFFFFF"/>
        </w:rPr>
        <w:t>являются реализацией рационально-теоретического отображения предмета, заинтересовавшего журналиста</w:t>
      </w:r>
      <w:r>
        <w:rPr>
          <w:sz w:val="28"/>
          <w:szCs w:val="28"/>
        </w:rPr>
        <w:t>»</w:t>
      </w:r>
      <w:r>
        <w:rPr>
          <w:rStyle w:val="a7"/>
          <w:sz w:val="28"/>
          <w:szCs w:val="28"/>
        </w:rPr>
        <w:footnoteReference w:id="17"/>
      </w:r>
      <w:r>
        <w:rPr>
          <w:sz w:val="28"/>
          <w:szCs w:val="28"/>
        </w:rPr>
        <w:t xml:space="preserve">, также возможно применение этих способов получения информации, однако на первом месте для журналиста оказываются </w:t>
      </w:r>
      <w:r w:rsidRPr="005F7300">
        <w:rPr>
          <w:b/>
          <w:sz w:val="28"/>
          <w:szCs w:val="28"/>
        </w:rPr>
        <w:t>методы познавательной деятельности</w:t>
      </w:r>
      <w:r>
        <w:rPr>
          <w:sz w:val="28"/>
          <w:szCs w:val="28"/>
        </w:rPr>
        <w:t xml:space="preserve">, включающие в себя две микрогруппы: традиционные для журналистики и нетрадициюнные. </w:t>
      </w:r>
      <w:r>
        <w:rPr>
          <w:color w:val="000000"/>
          <w:sz w:val="28"/>
          <w:szCs w:val="28"/>
        </w:rPr>
        <w:t xml:space="preserve">Под традиционными методами понимается проработка документов, беседа или наблюдение. </w:t>
      </w:r>
      <w:r>
        <w:rPr>
          <w:sz w:val="28"/>
          <w:szCs w:val="28"/>
        </w:rPr>
        <w:t>К нетрадиционным относят методы, разработанные в социологии, психологии, этике и в других конкретных науках:</w:t>
      </w:r>
      <w:r w:rsidRPr="005F7300">
        <w:rPr>
          <w:color w:val="000000"/>
          <w:sz w:val="28"/>
          <w:szCs w:val="28"/>
        </w:rPr>
        <w:t xml:space="preserve"> </w:t>
      </w:r>
      <w:r>
        <w:rPr>
          <w:color w:val="000000"/>
          <w:sz w:val="28"/>
          <w:szCs w:val="28"/>
        </w:rPr>
        <w:t>опрос, фокус-группа, статистика, контент-анализ и эксперимент.</w:t>
      </w:r>
    </w:p>
    <w:p w:rsidR="0059193C" w:rsidRPr="008B058D" w:rsidRDefault="0059193C" w:rsidP="0059193C">
      <w:pPr>
        <w:rPr>
          <w:rFonts w:ascii="Times New Roman" w:eastAsia="Times New Roman" w:hAnsi="Times New Roman" w:cs="Times New Roman"/>
          <w:color w:val="000000"/>
          <w:sz w:val="28"/>
          <w:szCs w:val="28"/>
          <w:lang w:eastAsia="ru-RU"/>
        </w:rPr>
      </w:pPr>
      <w:r>
        <w:rPr>
          <w:color w:val="000000"/>
          <w:sz w:val="28"/>
          <w:szCs w:val="28"/>
        </w:rPr>
        <w:br w:type="page"/>
      </w:r>
    </w:p>
    <w:p w:rsidR="0059193C" w:rsidRDefault="0059193C" w:rsidP="0059193C">
      <w:pPr>
        <w:pStyle w:val="1"/>
        <w:spacing w:before="0" w:line="240" w:lineRule="auto"/>
        <w:jc w:val="center"/>
        <w:rPr>
          <w:rFonts w:ascii="Times New Roman" w:hAnsi="Times New Roman" w:cs="Times New Roman"/>
          <w:color w:val="auto"/>
        </w:rPr>
      </w:pPr>
      <w:bookmarkStart w:id="9" w:name="_Toc450342714"/>
      <w:bookmarkStart w:id="10" w:name="_Toc450557403"/>
      <w:r>
        <w:rPr>
          <w:rFonts w:ascii="Times New Roman" w:hAnsi="Times New Roman" w:cs="Times New Roman"/>
          <w:color w:val="auto"/>
        </w:rPr>
        <w:t xml:space="preserve">1.3. </w:t>
      </w:r>
      <w:r w:rsidRPr="0024435F">
        <w:rPr>
          <w:rFonts w:ascii="Times New Roman" w:hAnsi="Times New Roman" w:cs="Times New Roman"/>
          <w:color w:val="auto"/>
        </w:rPr>
        <w:t>Особенности актуализации научного знания для аудитории</w:t>
      </w:r>
      <w:bookmarkEnd w:id="9"/>
      <w:bookmarkEnd w:id="10"/>
    </w:p>
    <w:p w:rsidR="0059193C" w:rsidRDefault="0059193C" w:rsidP="0059193C">
      <w:pPr>
        <w:spacing w:after="0" w:line="240" w:lineRule="auto"/>
        <w:rPr>
          <w:rFonts w:ascii="Times New Roman" w:hAnsi="Times New Roman" w:cs="Times New Roman"/>
        </w:rPr>
      </w:pP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Социологические опросы и рост научно-популярных изданий показывают, что в российском обществе растет интерес к научным открытиям. Печатные СМИ активно освещают проблемы, связанные с вопросами научного характера, особенно такими, которые обещают человеку изменить привычный уклад его жизни.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силу размытости концепции целевой аудитории смысловая нагрузка и прагматическая направленность журналистского текста в общественно-политическом издании значительно видоизменяется по сравнению с узкоспециализированной прессой: информация о тех или иных научных достижениях подается в форме сенсации, зачастую простым (достаточно примитивным) способом – путем использования интригующих заголовков – «Обнаружены артефакты, рассказывающие о пристрастии буддистов к алкоголю»</w:t>
      </w:r>
      <w:r>
        <w:rPr>
          <w:rStyle w:val="a7"/>
          <w:rFonts w:ascii="Times New Roman" w:hAnsi="Times New Roman" w:cs="Times New Roman"/>
          <w:sz w:val="28"/>
          <w:szCs w:val="28"/>
        </w:rPr>
        <w:footnoteReference w:id="18"/>
      </w:r>
      <w:r>
        <w:rPr>
          <w:rFonts w:ascii="Times New Roman" w:hAnsi="Times New Roman" w:cs="Times New Roman"/>
          <w:sz w:val="28"/>
          <w:szCs w:val="28"/>
        </w:rPr>
        <w:t>, «Хорек вывел из строя большой адронный коллайдер»</w:t>
      </w:r>
      <w:r>
        <w:rPr>
          <w:rStyle w:val="a7"/>
          <w:rFonts w:ascii="Times New Roman" w:hAnsi="Times New Roman" w:cs="Times New Roman"/>
          <w:sz w:val="28"/>
          <w:szCs w:val="28"/>
        </w:rPr>
        <w:footnoteReference w:id="19"/>
      </w:r>
      <w:r>
        <w:rPr>
          <w:rFonts w:ascii="Times New Roman" w:hAnsi="Times New Roman" w:cs="Times New Roman"/>
          <w:sz w:val="28"/>
          <w:szCs w:val="28"/>
        </w:rPr>
        <w:t xml:space="preserve"> и др.</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одной из основных функций научно-популярного медиатекста является просветительская функция, журналист становится средством трансляции того или иного знания об окружающей действительности и, следовательно, его цель – донести новую информацию, вне зависимости от уровня сложности, таким образом, чтобы она была принята и усвоена каждым представителем целевой аудитории издания.</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основная задача журналиста заключается в том, чтобы </w:t>
      </w:r>
      <w:r w:rsidRPr="00D51BF9">
        <w:rPr>
          <w:rFonts w:ascii="Times New Roman" w:hAnsi="Times New Roman" w:cs="Times New Roman"/>
          <w:sz w:val="28"/>
          <w:szCs w:val="28"/>
        </w:rPr>
        <w:t>«найти такие образы и формы освещения научных фактов, которые объяснят ма</w:t>
      </w:r>
      <w:r>
        <w:rPr>
          <w:rFonts w:ascii="Times New Roman" w:hAnsi="Times New Roman" w:cs="Times New Roman"/>
          <w:sz w:val="28"/>
          <w:szCs w:val="28"/>
        </w:rPr>
        <w:t>ссовому читателю сущность науч</w:t>
      </w:r>
      <w:r w:rsidRPr="00D51BF9">
        <w:rPr>
          <w:rFonts w:ascii="Times New Roman" w:hAnsi="Times New Roman" w:cs="Times New Roman"/>
          <w:sz w:val="28"/>
          <w:szCs w:val="28"/>
        </w:rPr>
        <w:t>ного открытия»</w:t>
      </w:r>
      <w:r>
        <w:rPr>
          <w:rStyle w:val="a7"/>
          <w:rFonts w:ascii="Times New Roman" w:hAnsi="Times New Roman" w:cs="Times New Roman"/>
          <w:sz w:val="28"/>
          <w:szCs w:val="28"/>
        </w:rPr>
        <w:footnoteReference w:id="20"/>
      </w:r>
      <w:r>
        <w:rPr>
          <w:rFonts w:ascii="Times New Roman" w:hAnsi="Times New Roman" w:cs="Times New Roman"/>
          <w:sz w:val="28"/>
          <w:szCs w:val="28"/>
        </w:rPr>
        <w:t>.</w:t>
      </w:r>
      <w:r w:rsidRPr="00D51BF9">
        <w:rPr>
          <w:rFonts w:ascii="Times New Roman" w:hAnsi="Times New Roman" w:cs="Times New Roman"/>
          <w:sz w:val="28"/>
          <w:szCs w:val="28"/>
        </w:rPr>
        <w:t xml:space="preserve">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процессах речевой презентации научного знания и его актуализации современными СМИ, Л. П. Лобанова разграничивает </w:t>
      </w:r>
      <w:r w:rsidRPr="00E03B2B">
        <w:rPr>
          <w:rFonts w:ascii="Times New Roman" w:hAnsi="Times New Roman" w:cs="Times New Roman"/>
          <w:i/>
          <w:sz w:val="28"/>
          <w:szCs w:val="28"/>
        </w:rPr>
        <w:t>языковое и научное знания</w:t>
      </w:r>
      <w:r>
        <w:rPr>
          <w:rFonts w:ascii="Times New Roman" w:hAnsi="Times New Roman" w:cs="Times New Roman"/>
          <w:sz w:val="28"/>
          <w:szCs w:val="28"/>
        </w:rPr>
        <w:t>: «Те знания, которыми человек овладевает по мере того, как он овладевает языком, незаметно переходят в науку, в то знание, которое является сферой ученых. Вместе с тем, то, что еще недавно было особым достоянием какой-либо науки, т.е. научным знанием, скоро переходит в общенациональный язык и становится просто языковым знанием, т.</w:t>
      </w:r>
      <w:r>
        <w:rPr>
          <w:rFonts w:ascii="Times New Roman" w:hAnsi="Times New Roman" w:cs="Times New Roman"/>
          <w:sz w:val="28"/>
          <w:szCs w:val="28"/>
          <w:lang w:val="en-US"/>
        </w:rPr>
        <w:t> </w:t>
      </w:r>
      <w:r>
        <w:rPr>
          <w:rFonts w:ascii="Times New Roman" w:hAnsi="Times New Roman" w:cs="Times New Roman"/>
          <w:sz w:val="28"/>
          <w:szCs w:val="28"/>
        </w:rPr>
        <w:t>е. знанием данной языковой общности в ее языке и играющим опять-таки существенную роль во всякой научной деятельности»</w:t>
      </w:r>
      <w:r>
        <w:rPr>
          <w:rStyle w:val="a7"/>
          <w:rFonts w:ascii="Times New Roman" w:hAnsi="Times New Roman" w:cs="Times New Roman"/>
          <w:sz w:val="28"/>
          <w:szCs w:val="28"/>
        </w:rPr>
        <w:footnoteReference w:id="21"/>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Учитывая наличие воспитательной функции в журналистских текстах, становится возможным проведение параллели между журналистикой и педагогической деятельностью. Поскольку полноценное развитие личности включает в себя целенаправленную учебно-воспитательскую работу обучающего, а также самообразование самого обучающегося и влияние на этот процесс системы определенных социальных условий, в рамках которых происходит образование, можно утверждать, что «обучение и воспитание по своей сущности есть системно-синергетический процесс»</w:t>
      </w:r>
      <w:r>
        <w:rPr>
          <w:rStyle w:val="a7"/>
          <w:rFonts w:ascii="Times New Roman" w:hAnsi="Times New Roman" w:cs="Times New Roman"/>
          <w:color w:val="000000"/>
          <w:sz w:val="28"/>
          <w:szCs w:val="28"/>
          <w:shd w:val="clear" w:color="auto" w:fill="FFFFFF"/>
        </w:rPr>
        <w:footnoteReference w:id="22"/>
      </w:r>
      <w:r>
        <w:rPr>
          <w:rFonts w:ascii="Times New Roman" w:hAnsi="Times New Roman" w:cs="Times New Roman"/>
          <w:color w:val="000000"/>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Следует отметить, что журналист, выступающий в качестве педагога, не принимает участия в формировании личности; он лишь создает необходимые условия для включения читателя в процесс самообразования и самосовершенствования. Так, например, результаты исследований И. Б. Ханиной</w:t>
      </w:r>
      <w:r w:rsidRPr="00C13D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ряда других ученых позволяют определить процесс обучения как инструмент построения смысловых систем, основанных на субъективном опыте и активно изменяющих и перестраивающих его</w:t>
      </w:r>
      <w:r>
        <w:rPr>
          <w:rStyle w:val="a7"/>
          <w:rFonts w:ascii="Times New Roman" w:hAnsi="Times New Roman" w:cs="Times New Roman"/>
          <w:color w:val="000000"/>
          <w:sz w:val="28"/>
          <w:szCs w:val="28"/>
          <w:shd w:val="clear" w:color="auto" w:fill="FFFFFF"/>
        </w:rPr>
        <w:footnoteReference w:id="23"/>
      </w:r>
      <w:r>
        <w:rPr>
          <w:rFonts w:ascii="Times New Roman" w:hAnsi="Times New Roman" w:cs="Times New Roman"/>
          <w:color w:val="000000"/>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Вместе с тем, получая информацию об опыте других людей, присваивая себе этот опыт, человек превращает его в собственный потенциал, что делает возможным последующее саморазвитие. </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связи с особенностями экономического, политического и культурного положения современного российского общества, журналистские тексты могут не только информировать население о тех или иных событиях, но и нести в себе как эксплицитную, так и имплицитную оценку описываемых событий. Таким образом, читатель одновременно с общественно важной информацией получает множество подтекстовой информации, скрытых между строк смыслов. Сложность выделения в тексте языковых средств, отвечающих за передачу имплицитной информации, заключается в том, что их характеристика возможна только в контексте общеязыкового содержания медиатекста и экстралингвистических факторов.</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sidRPr="000653C9">
        <w:rPr>
          <w:rFonts w:ascii="Times New Roman" w:hAnsi="Times New Roman" w:cs="Times New Roman"/>
          <w:color w:val="000000"/>
          <w:sz w:val="28"/>
          <w:szCs w:val="28"/>
          <w:shd w:val="clear" w:color="auto" w:fill="FFFFFF"/>
        </w:rPr>
        <w:t>Для</w:t>
      </w:r>
      <w:r>
        <w:rPr>
          <w:rFonts w:ascii="Times New Roman" w:hAnsi="Times New Roman" w:cs="Times New Roman"/>
          <w:color w:val="000000"/>
          <w:sz w:val="28"/>
          <w:szCs w:val="28"/>
          <w:shd w:val="clear" w:color="auto" w:fill="FFFFFF"/>
        </w:rPr>
        <w:t xml:space="preserve"> иллюстрации эксплицитной оценки приведем в пример отрывок из биографического очерка Александра Никонова «Феномен Хокинга»: «Теперь понятно, почему я усомнился в везении Хокинга, умудрившегося дожить в таком состоянии до такого возраста? По мне, так лучше смерть»</w:t>
      </w:r>
      <w:r>
        <w:rPr>
          <w:rStyle w:val="a7"/>
          <w:rFonts w:ascii="Times New Roman" w:hAnsi="Times New Roman" w:cs="Times New Roman"/>
          <w:color w:val="000000"/>
          <w:shd w:val="clear" w:color="auto" w:fill="FFFFFF"/>
        </w:rPr>
        <w:footnoteReference w:id="24"/>
      </w:r>
      <w:r>
        <w:rPr>
          <w:rFonts w:ascii="Times New Roman" w:hAnsi="Times New Roman" w:cs="Times New Roman"/>
          <w:color w:val="000000"/>
          <w:sz w:val="28"/>
          <w:szCs w:val="28"/>
          <w:shd w:val="clear" w:color="auto" w:fill="FFFFFF"/>
        </w:rPr>
        <w:t>. Приводя в качестве аргумента собственные эмоции, автор выражает прямое отношение к персонажу своего материала. Наряду с передачей ярко выраженной позиции авторского «Я» А. Никонов использует в своем тексте элементы имплицитной оценки: «При этом в большинстве случаев, по мнению Хокинга, планеты заселены бактериальными организмами, а в меньшинстве жизнь прогрессирует до разумности, до хокингов, обдумывающих бытие. Но и этого «меньшинства» − триллионы»</w:t>
      </w:r>
      <w:r>
        <w:rPr>
          <w:rStyle w:val="a7"/>
          <w:rFonts w:ascii="Times New Roman" w:hAnsi="Times New Roman" w:cs="Times New Roman"/>
          <w:color w:val="000000"/>
          <w:shd w:val="clear" w:color="auto" w:fill="FFFFFF"/>
        </w:rPr>
        <w:footnoteReference w:id="25"/>
      </w:r>
      <w:r>
        <w:rPr>
          <w:rFonts w:ascii="Times New Roman" w:hAnsi="Times New Roman" w:cs="Times New Roman"/>
          <w:color w:val="000000"/>
          <w:sz w:val="28"/>
          <w:szCs w:val="28"/>
          <w:shd w:val="clear" w:color="auto" w:fill="FFFFFF"/>
        </w:rPr>
        <w:t>. Таким образом, превращая фамилию физика из имени собственного в нарицательное («… до хокингов, обдумывающих бытие»), журналист демонстрирует собственное ироничное отношение к герою публикации и подкрепляет свою позицию указанием того, что таких, как Хокинг – «триллионы».</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Поскольку элементы подтекстовой информации могут быть использованы также и в передаче эксплицитной оценки, необходимо выявить набор приемов, участвующих в переводе эксплицитной информации в разряд импликатур. К этим приемам Е. М. Рожкова относит:</w:t>
      </w:r>
      <w:r w:rsidRPr="00A77772">
        <w:rPr>
          <w:rFonts w:ascii="Times New Roman" w:hAnsi="Times New Roman" w:cs="Times New Roman"/>
          <w:color w:val="000000"/>
          <w:sz w:val="28"/>
          <w:szCs w:val="28"/>
          <w:shd w:val="clear" w:color="auto" w:fill="FFFFFF"/>
        </w:rPr>
        <w:t xml:space="preserve"> </w:t>
      </w:r>
    </w:p>
    <w:p w:rsidR="0059193C" w:rsidRPr="00417D6F" w:rsidRDefault="0059193C" w:rsidP="0059193C">
      <w:pPr>
        <w:pStyle w:val="a8"/>
        <w:numPr>
          <w:ilvl w:val="0"/>
          <w:numId w:val="18"/>
        </w:numPr>
        <w:spacing w:after="0" w:line="360" w:lineRule="auto"/>
        <w:ind w:firstLine="709"/>
        <w:jc w:val="both"/>
        <w:rPr>
          <w:rFonts w:ascii="Times New Roman" w:hAnsi="Times New Roman" w:cs="Times New Roman"/>
          <w:color w:val="000000"/>
          <w:sz w:val="28"/>
          <w:szCs w:val="28"/>
          <w:shd w:val="clear" w:color="auto" w:fill="FFFFFF"/>
        </w:rPr>
      </w:pPr>
      <w:r w:rsidRPr="00417D6F">
        <w:rPr>
          <w:rFonts w:ascii="Times New Roman" w:hAnsi="Times New Roman" w:cs="Times New Roman"/>
          <w:color w:val="000000"/>
          <w:sz w:val="28"/>
          <w:szCs w:val="28"/>
          <w:shd w:val="clear" w:color="auto" w:fill="FFFFFF"/>
        </w:rPr>
        <w:t>использование языковых средств в нестандартных позициях;</w:t>
      </w:r>
      <w:r w:rsidRPr="00417D6F">
        <w:rPr>
          <w:rStyle w:val="apple-converted-space"/>
          <w:rFonts w:ascii="Times New Roman" w:hAnsi="Times New Roman" w:cs="Times New Roman"/>
          <w:color w:val="000000"/>
          <w:sz w:val="28"/>
          <w:szCs w:val="28"/>
          <w:shd w:val="clear" w:color="auto" w:fill="FFFFFF"/>
        </w:rPr>
        <w:t> </w:t>
      </w:r>
    </w:p>
    <w:p w:rsidR="0059193C" w:rsidRPr="00417D6F" w:rsidRDefault="0059193C" w:rsidP="0059193C">
      <w:pPr>
        <w:pStyle w:val="a8"/>
        <w:numPr>
          <w:ilvl w:val="0"/>
          <w:numId w:val="18"/>
        </w:numPr>
        <w:spacing w:after="0" w:line="360" w:lineRule="auto"/>
        <w:ind w:firstLine="709"/>
        <w:jc w:val="both"/>
        <w:rPr>
          <w:rFonts w:ascii="Times New Roman" w:hAnsi="Times New Roman" w:cs="Times New Roman"/>
          <w:color w:val="000000"/>
          <w:sz w:val="28"/>
          <w:szCs w:val="28"/>
          <w:shd w:val="clear" w:color="auto" w:fill="FFFFFF"/>
        </w:rPr>
      </w:pPr>
      <w:r w:rsidRPr="00417D6F">
        <w:rPr>
          <w:rFonts w:ascii="Times New Roman" w:hAnsi="Times New Roman" w:cs="Times New Roman"/>
          <w:color w:val="000000"/>
          <w:sz w:val="28"/>
          <w:szCs w:val="28"/>
          <w:shd w:val="clear" w:color="auto" w:fill="FFFFFF"/>
        </w:rPr>
        <w:t>использование языковых средств, ведущее к речевой компрессии;</w:t>
      </w:r>
      <w:r w:rsidRPr="00417D6F">
        <w:rPr>
          <w:rStyle w:val="apple-converted-space"/>
          <w:rFonts w:ascii="Times New Roman" w:hAnsi="Times New Roman" w:cs="Times New Roman"/>
          <w:color w:val="000000"/>
          <w:sz w:val="28"/>
          <w:szCs w:val="28"/>
          <w:shd w:val="clear" w:color="auto" w:fill="FFFFFF"/>
        </w:rPr>
        <w:t> </w:t>
      </w:r>
    </w:p>
    <w:p w:rsidR="0059193C" w:rsidRPr="00241051" w:rsidRDefault="0059193C" w:rsidP="0059193C">
      <w:pPr>
        <w:pStyle w:val="a8"/>
        <w:numPr>
          <w:ilvl w:val="0"/>
          <w:numId w:val="18"/>
        </w:numPr>
        <w:spacing w:after="0" w:line="360" w:lineRule="auto"/>
        <w:ind w:firstLine="709"/>
        <w:jc w:val="both"/>
        <w:rPr>
          <w:rFonts w:ascii="Times New Roman" w:hAnsi="Times New Roman" w:cs="Times New Roman"/>
          <w:color w:val="000000"/>
          <w:sz w:val="28"/>
          <w:szCs w:val="28"/>
          <w:shd w:val="clear" w:color="auto" w:fill="FFFFFF"/>
        </w:rPr>
      </w:pPr>
      <w:r w:rsidRPr="00D1409B">
        <w:rPr>
          <w:rFonts w:ascii="Times New Roman" w:hAnsi="Times New Roman" w:cs="Times New Roman"/>
          <w:color w:val="000000"/>
          <w:sz w:val="28"/>
          <w:szCs w:val="28"/>
          <w:shd w:val="clear" w:color="auto" w:fill="FFFFFF"/>
        </w:rPr>
        <w:t>использование языковых средств, ведущее к коммуникативной избыточности</w:t>
      </w:r>
      <w:r>
        <w:rPr>
          <w:rStyle w:val="a7"/>
          <w:rFonts w:ascii="Times New Roman" w:hAnsi="Times New Roman" w:cs="Times New Roman"/>
          <w:color w:val="000000"/>
          <w:sz w:val="28"/>
          <w:szCs w:val="28"/>
          <w:shd w:val="clear" w:color="auto" w:fill="FFFFFF"/>
        </w:rPr>
        <w:footnoteReference w:id="26"/>
      </w:r>
      <w:r w:rsidRPr="00D1409B">
        <w:rPr>
          <w:rFonts w:ascii="Times New Roman" w:hAnsi="Times New Roman" w:cs="Times New Roman"/>
          <w:color w:val="000000"/>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Каждое современное СМИ, вне зависимости от его типологических характеристик, оказывает воздействие на процесс актуализации общественно важной информации. При этом каждая компания использует для достижения этой цели собственные техники и стратегии. Поскольку печатные издания до сих пор представляют собой важный источник информации, появление на полосе материала, посвященного тому или иному вопросу, особенно на страницах популярной прессы, влечет за собой рост интереса к данной проблеме. </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sidRPr="00D1409B">
        <w:rPr>
          <w:rFonts w:ascii="Times New Roman" w:hAnsi="Times New Roman" w:cs="Times New Roman"/>
          <w:color w:val="000000"/>
          <w:sz w:val="28"/>
          <w:szCs w:val="28"/>
          <w:shd w:val="clear" w:color="auto" w:fill="FFFFFF"/>
        </w:rPr>
        <w:t>Говоря о возможнос</w:t>
      </w:r>
      <w:r>
        <w:rPr>
          <w:rFonts w:ascii="Times New Roman" w:hAnsi="Times New Roman" w:cs="Times New Roman"/>
          <w:color w:val="000000"/>
          <w:sz w:val="28"/>
          <w:szCs w:val="28"/>
          <w:shd w:val="clear" w:color="auto" w:fill="FFFFFF"/>
        </w:rPr>
        <w:t>тях актуализации информации</w:t>
      </w:r>
      <w:r w:rsidRPr="00D140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 А. Акопов указывает на роль телевидения, поскольку  печатные СМИ формируют исключительно вербальный образ проблемы, в то время как телевидению доступны каналы распространения информации, относящейся и к визуальному образу проблемы, что повышает эффективность</w:t>
      </w:r>
      <w:r>
        <w:rPr>
          <w:rStyle w:val="a7"/>
          <w:rFonts w:ascii="Times New Roman" w:hAnsi="Times New Roman" w:cs="Times New Roman"/>
          <w:color w:val="000000"/>
          <w:sz w:val="28"/>
          <w:szCs w:val="28"/>
          <w:shd w:val="clear" w:color="auto" w:fill="FFFFFF"/>
        </w:rPr>
        <w:footnoteReference w:id="27"/>
      </w:r>
      <w:r w:rsidRPr="00D140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Добавим к этому, что сегодня электронные версии печатных изданий, размещенных на сетевых платформах, позволяют публикацию и аудиовизуальных материалов.</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Актуализация общественно важной информации напрямую зависит от количества времени и объема внимания, уделяемого этой информации в СМИ: чем чаще поднимается тот или иной вопрос, тем более мощное впечатление складывается о его значимости у читательской аудитории.</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американский политолог Дж. Браун представил основные методы, используемые СМИ в процессе актуализации информации:</w:t>
      </w:r>
    </w:p>
    <w:p w:rsidR="0059193C" w:rsidRPr="008B058D" w:rsidRDefault="0059193C" w:rsidP="0059193C">
      <w:pPr>
        <w:pStyle w:val="a8"/>
        <w:numPr>
          <w:ilvl w:val="0"/>
          <w:numId w:val="19"/>
        </w:numPr>
        <w:spacing w:after="0" w:line="360" w:lineRule="auto"/>
        <w:ind w:firstLine="709"/>
        <w:jc w:val="both"/>
        <w:rPr>
          <w:rFonts w:ascii="Times New Roman" w:hAnsi="Times New Roman" w:cs="Times New Roman"/>
          <w:color w:val="000000"/>
          <w:sz w:val="28"/>
          <w:szCs w:val="28"/>
          <w:shd w:val="clear" w:color="auto" w:fill="FFFFFF"/>
        </w:rPr>
      </w:pPr>
      <w:r w:rsidRPr="008B058D">
        <w:rPr>
          <w:rFonts w:ascii="Times New Roman" w:hAnsi="Times New Roman" w:cs="Times New Roman"/>
          <w:color w:val="000000"/>
          <w:sz w:val="28"/>
          <w:szCs w:val="28"/>
          <w:shd w:val="clear" w:color="auto" w:fill="FFFFFF"/>
        </w:rPr>
        <w:t>намеренное утаивание фактов;</w:t>
      </w:r>
    </w:p>
    <w:p w:rsidR="0059193C" w:rsidRPr="008B058D" w:rsidRDefault="0059193C" w:rsidP="0059193C">
      <w:pPr>
        <w:pStyle w:val="a8"/>
        <w:numPr>
          <w:ilvl w:val="0"/>
          <w:numId w:val="19"/>
        </w:numPr>
        <w:spacing w:after="0" w:line="360" w:lineRule="auto"/>
        <w:ind w:firstLine="709"/>
        <w:jc w:val="both"/>
        <w:rPr>
          <w:rFonts w:ascii="Times New Roman" w:hAnsi="Times New Roman" w:cs="Times New Roman"/>
          <w:color w:val="000000"/>
          <w:sz w:val="28"/>
          <w:szCs w:val="28"/>
          <w:shd w:val="clear" w:color="auto" w:fill="FFFFFF"/>
        </w:rPr>
      </w:pPr>
      <w:r w:rsidRPr="008B058D">
        <w:rPr>
          <w:rFonts w:ascii="Times New Roman" w:hAnsi="Times New Roman" w:cs="Times New Roman"/>
          <w:color w:val="000000"/>
          <w:sz w:val="28"/>
          <w:szCs w:val="28"/>
          <w:shd w:val="clear" w:color="auto" w:fill="FFFFFF"/>
        </w:rPr>
        <w:t>акцентирование внимания на той или иной информации с целью завоевания доверия аудитории</w:t>
      </w:r>
      <w:r w:rsidRPr="008B058D">
        <w:rPr>
          <w:rStyle w:val="a7"/>
          <w:rFonts w:ascii="Times New Roman" w:hAnsi="Times New Roman" w:cs="Times New Roman"/>
          <w:color w:val="000000"/>
          <w:sz w:val="28"/>
          <w:szCs w:val="28"/>
          <w:shd w:val="clear" w:color="auto" w:fill="FFFFFF"/>
        </w:rPr>
        <w:footnoteReference w:id="28"/>
      </w:r>
      <w:r w:rsidRPr="008B058D">
        <w:rPr>
          <w:rFonts w:ascii="Times New Roman" w:hAnsi="Times New Roman" w:cs="Times New Roman"/>
          <w:color w:val="000000"/>
          <w:sz w:val="28"/>
          <w:szCs w:val="28"/>
          <w:shd w:val="clear" w:color="auto" w:fill="FFFFFF"/>
        </w:rPr>
        <w:t>.</w:t>
      </w:r>
    </w:p>
    <w:p w:rsidR="0059193C" w:rsidRDefault="0059193C" w:rsidP="0059193C">
      <w:pPr>
        <w:pStyle w:val="a8"/>
        <w:spacing w:after="0" w:line="360" w:lineRule="auto"/>
        <w:ind w:left="0" w:firstLine="709"/>
        <w:jc w:val="both"/>
        <w:rPr>
          <w:rFonts w:ascii="Times New Roman" w:hAnsi="Times New Roman" w:cs="Times New Roman"/>
          <w:color w:val="000000"/>
          <w:sz w:val="28"/>
          <w:szCs w:val="28"/>
          <w:shd w:val="clear" w:color="auto" w:fill="FFFFFF"/>
        </w:rPr>
      </w:pPr>
      <w:r w:rsidRPr="008B058D">
        <w:rPr>
          <w:rFonts w:ascii="Times New Roman" w:hAnsi="Times New Roman" w:cs="Times New Roman"/>
          <w:color w:val="000000"/>
          <w:sz w:val="28"/>
          <w:szCs w:val="28"/>
          <w:shd w:val="clear" w:color="auto" w:fill="FFFFFF"/>
        </w:rPr>
        <w:t>Г. А. Акопов дополняет этот список следующими методами:</w:t>
      </w:r>
    </w:p>
    <w:p w:rsidR="0059193C" w:rsidRDefault="0059193C" w:rsidP="0059193C">
      <w:pPr>
        <w:pStyle w:val="a8"/>
        <w:numPr>
          <w:ilvl w:val="0"/>
          <w:numId w:val="19"/>
        </w:num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дублирование информации из номера в номер;</w:t>
      </w:r>
    </w:p>
    <w:p w:rsidR="0059193C" w:rsidRDefault="0059193C" w:rsidP="0059193C">
      <w:pPr>
        <w:pStyle w:val="a8"/>
        <w:numPr>
          <w:ilvl w:val="0"/>
          <w:numId w:val="19"/>
        </w:num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обращение к авторитетам и представителям экспертного сообщества</w:t>
      </w:r>
      <w:r>
        <w:rPr>
          <w:rStyle w:val="a7"/>
          <w:rFonts w:ascii="Times New Roman" w:hAnsi="Times New Roman" w:cs="Times New Roman"/>
          <w:color w:val="000000"/>
          <w:sz w:val="28"/>
          <w:szCs w:val="28"/>
          <w:shd w:val="clear" w:color="auto" w:fill="FFFFFF"/>
        </w:rPr>
        <w:footnoteReference w:id="29"/>
      </w:r>
      <w:r>
        <w:rPr>
          <w:rFonts w:ascii="Times New Roman" w:hAnsi="Times New Roman" w:cs="Times New Roman"/>
          <w:color w:val="000000"/>
          <w:sz w:val="28"/>
          <w:szCs w:val="28"/>
          <w:shd w:val="clear" w:color="auto" w:fill="FFFFFF"/>
        </w:rPr>
        <w:t>.</w:t>
      </w:r>
    </w:p>
    <w:p w:rsidR="0059193C" w:rsidRDefault="0059193C" w:rsidP="0059193C">
      <w:pPr>
        <w:pStyle w:val="a8"/>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актуализация общественно важной информации для читателя представляет собой сложный процесс, включающий как использование приемов манипулирования массовой аудиторией, так и стилистические приемы, направленные на достижение «многослойности» публикуемого материала, что обеспечивает повышение внимания к журналистскому тексту.</w:t>
      </w:r>
    </w:p>
    <w:p w:rsidR="0059193C" w:rsidRPr="00F66E93" w:rsidRDefault="0059193C" w:rsidP="0059193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59193C" w:rsidRDefault="0059193C" w:rsidP="0059193C">
      <w:pPr>
        <w:pStyle w:val="1"/>
        <w:spacing w:before="0" w:line="240" w:lineRule="auto"/>
        <w:jc w:val="center"/>
        <w:rPr>
          <w:rFonts w:ascii="Times New Roman" w:hAnsi="Times New Roman" w:cs="Times New Roman"/>
          <w:color w:val="auto"/>
        </w:rPr>
      </w:pPr>
      <w:bookmarkStart w:id="11" w:name="_Toc450342715"/>
      <w:bookmarkStart w:id="12" w:name="_Toc450557404"/>
      <w:r>
        <w:rPr>
          <w:rFonts w:ascii="Times New Roman" w:hAnsi="Times New Roman" w:cs="Times New Roman"/>
          <w:color w:val="auto"/>
        </w:rPr>
        <w:t xml:space="preserve">1.4. </w:t>
      </w:r>
      <w:r w:rsidRPr="00AD200D">
        <w:rPr>
          <w:rFonts w:ascii="Times New Roman" w:hAnsi="Times New Roman" w:cs="Times New Roman"/>
          <w:color w:val="auto"/>
        </w:rPr>
        <w:t>Языковые особенности научно-популярного медиатекста как</w:t>
      </w:r>
      <w:r>
        <w:rPr>
          <w:rFonts w:ascii="Times New Roman" w:hAnsi="Times New Roman" w:cs="Times New Roman"/>
          <w:color w:val="auto"/>
        </w:rPr>
        <w:t> </w:t>
      </w:r>
      <w:r w:rsidRPr="00AD200D">
        <w:rPr>
          <w:rFonts w:ascii="Times New Roman" w:hAnsi="Times New Roman" w:cs="Times New Roman"/>
          <w:color w:val="auto"/>
        </w:rPr>
        <w:t>элемент адаптации научного знания</w:t>
      </w:r>
      <w:bookmarkEnd w:id="11"/>
      <w:bookmarkEnd w:id="12"/>
    </w:p>
    <w:p w:rsidR="0059193C" w:rsidRDefault="0059193C" w:rsidP="0059193C">
      <w:pPr>
        <w:rPr>
          <w:rFonts w:ascii="Times New Roman" w:hAnsi="Times New Roman" w:cs="Times New Roman"/>
        </w:rPr>
      </w:pPr>
    </w:p>
    <w:p w:rsidR="0059193C" w:rsidRDefault="0059193C" w:rsidP="0059193C">
      <w:pPr>
        <w:spacing w:after="0" w:line="360" w:lineRule="auto"/>
        <w:ind w:firstLine="709"/>
        <w:jc w:val="both"/>
        <w:rPr>
          <w:rFonts w:ascii="Times New Roman" w:hAnsi="Times New Roman" w:cs="Times New Roman"/>
          <w:sz w:val="28"/>
          <w:szCs w:val="28"/>
        </w:rPr>
      </w:pPr>
      <w:r w:rsidRPr="00BF21C5">
        <w:rPr>
          <w:rFonts w:ascii="Times New Roman" w:hAnsi="Times New Roman" w:cs="Times New Roman"/>
          <w:sz w:val="28"/>
          <w:szCs w:val="28"/>
        </w:rPr>
        <w:t xml:space="preserve">При </w:t>
      </w:r>
      <w:r>
        <w:rPr>
          <w:rFonts w:ascii="Times New Roman" w:hAnsi="Times New Roman" w:cs="Times New Roman"/>
          <w:sz w:val="28"/>
          <w:szCs w:val="28"/>
        </w:rPr>
        <w:t>создании журналистского текста</w:t>
      </w:r>
      <w:r w:rsidRPr="00BF21C5">
        <w:rPr>
          <w:rFonts w:ascii="Times New Roman" w:hAnsi="Times New Roman" w:cs="Times New Roman"/>
          <w:sz w:val="28"/>
          <w:szCs w:val="28"/>
        </w:rPr>
        <w:t xml:space="preserve"> одной из основных целей </w:t>
      </w:r>
      <w:r>
        <w:rPr>
          <w:rFonts w:ascii="Times New Roman" w:hAnsi="Times New Roman" w:cs="Times New Roman"/>
          <w:sz w:val="28"/>
          <w:szCs w:val="28"/>
        </w:rPr>
        <w:t xml:space="preserve">автора </w:t>
      </w:r>
      <w:r w:rsidRPr="00BF21C5">
        <w:rPr>
          <w:rFonts w:ascii="Times New Roman" w:hAnsi="Times New Roman" w:cs="Times New Roman"/>
          <w:sz w:val="28"/>
          <w:szCs w:val="28"/>
        </w:rPr>
        <w:t xml:space="preserve">является получение обратной связи с аудиторией. </w:t>
      </w:r>
      <w:r>
        <w:rPr>
          <w:rFonts w:ascii="Times New Roman" w:hAnsi="Times New Roman" w:cs="Times New Roman"/>
          <w:sz w:val="28"/>
          <w:szCs w:val="28"/>
        </w:rPr>
        <w:t>Благодаря постоянному развитию технологий, сегодня коммуникативный процесс между журналистом и читателем начинается непосредственно с публикации материала: практически каждое сетевое СМИ – информационный портал, электронная версия печатного издания, информационное агентство – обладает возможностью комментирования пользователями опубликованных текстов. Кроме того, остаются широко используемыми в качестве публикаций писем в редакцию: на страницах издания происходит диалог между читателем и автором того или иного материала. Каким бы ни был способ получения ответной реакции журналистским сообществом от аудитории, процесс такого взаимодействия всегда имеет одну цель – привлечение внимания общественности и удовлетворение интересов целевой аудитории.</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цель д</w:t>
      </w:r>
      <w:r w:rsidRPr="00BF21C5">
        <w:rPr>
          <w:rFonts w:ascii="Times New Roman" w:hAnsi="Times New Roman" w:cs="Times New Roman"/>
          <w:sz w:val="28"/>
          <w:szCs w:val="28"/>
        </w:rPr>
        <w:t>остигается разными способами, но самым эффективным можно считать доступность изложения информации, которая заключается в выборе определенных языковых и стилистических средств: легкость восприятия текстового материала зависит не только от того, насколько подробно автор передае</w:t>
      </w:r>
      <w:r>
        <w:rPr>
          <w:rFonts w:ascii="Times New Roman" w:hAnsi="Times New Roman" w:cs="Times New Roman"/>
          <w:sz w:val="28"/>
          <w:szCs w:val="28"/>
        </w:rPr>
        <w:t>т полученную информацию, но и от</w:t>
      </w:r>
      <w:r w:rsidRPr="00BF21C5">
        <w:rPr>
          <w:rFonts w:ascii="Times New Roman" w:hAnsi="Times New Roman" w:cs="Times New Roman"/>
          <w:sz w:val="28"/>
          <w:szCs w:val="28"/>
        </w:rPr>
        <w:t xml:space="preserve"> того, насколько удачно он ее интерпретирует для массовой аудитории.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специфику лингвомедийных технологий, современные исследователи определяют журналистские и рекламные тексты как территорию особого языка СМИ. Так, Т. Г. Добросклонская объединила исследования подобного рода в </w:t>
      </w:r>
      <w:r w:rsidRPr="008B058D">
        <w:rPr>
          <w:rFonts w:ascii="Times New Roman" w:hAnsi="Times New Roman" w:cs="Times New Roman"/>
          <w:sz w:val="28"/>
          <w:szCs w:val="28"/>
        </w:rPr>
        <w:t>новое языковедческое направление</w:t>
      </w:r>
      <w:r>
        <w:rPr>
          <w:rFonts w:ascii="Times New Roman" w:hAnsi="Times New Roman" w:cs="Times New Roman"/>
          <w:sz w:val="28"/>
          <w:szCs w:val="28"/>
        </w:rPr>
        <w:t xml:space="preserve"> «медиалингвистика», что подразумевает формирование системного научного подхода к изучению языка средств массовой информации. Основной категорией в этой системе становится медиатекст</w:t>
      </w:r>
      <w:r>
        <w:rPr>
          <w:rStyle w:val="a7"/>
          <w:rFonts w:ascii="Times New Roman" w:hAnsi="Times New Roman" w:cs="Times New Roman"/>
          <w:sz w:val="28"/>
          <w:szCs w:val="28"/>
        </w:rPr>
        <w:footnoteReference w:id="30"/>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фиксируют перестройку медиасферы, вызванную изменениями политической, культурной и социальной жизни российского общества; в ходе исследования преобразований медиастилистики появляются новые решения ранее выявленных проблем, а также ставятся вопросы о соотношении экстралингвистической  и лингвистической составляющей медиатекста в зависимости от его речевых свойств, которые принимают участие в процессе усиления воздействия на читателя.</w:t>
      </w:r>
    </w:p>
    <w:p w:rsidR="0059193C" w:rsidRPr="008F4FED"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подобных </w:t>
      </w:r>
      <w:r w:rsidRPr="008B058D">
        <w:rPr>
          <w:rFonts w:ascii="Times New Roman" w:hAnsi="Times New Roman" w:cs="Times New Roman"/>
          <w:sz w:val="28"/>
          <w:szCs w:val="28"/>
        </w:rPr>
        <w:t>исследований Л. Р.Дускаева выявила, что «развертывание» медиатекста осуществляется в процессе</w:t>
      </w:r>
      <w:r w:rsidRPr="008B058D">
        <w:rPr>
          <w:rFonts w:ascii="Times New Roman" w:hAnsi="Times New Roman" w:cs="Times New Roman"/>
          <w:b/>
          <w:sz w:val="28"/>
          <w:szCs w:val="28"/>
        </w:rPr>
        <w:t xml:space="preserve"> взаимодействия смысловых позиций автора и адресата </w:t>
      </w:r>
      <w:r w:rsidRPr="008B058D">
        <w:rPr>
          <w:rFonts w:ascii="Times New Roman" w:hAnsi="Times New Roman" w:cs="Times New Roman"/>
          <w:sz w:val="28"/>
          <w:szCs w:val="28"/>
        </w:rPr>
        <w:t>и указала на три способа такого взаимодействия:</w:t>
      </w:r>
      <w:r w:rsidRPr="008F4FED">
        <w:rPr>
          <w:rFonts w:ascii="Times New Roman" w:hAnsi="Times New Roman" w:cs="Times New Roman"/>
          <w:sz w:val="28"/>
          <w:szCs w:val="28"/>
        </w:rPr>
        <w:t xml:space="preserve">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A54B1">
        <w:rPr>
          <w:rFonts w:ascii="Times New Roman" w:hAnsi="Times New Roman" w:cs="Times New Roman"/>
          <w:sz w:val="28"/>
          <w:szCs w:val="28"/>
        </w:rPr>
        <w:t>с целью предупреждения возможного недопонимания каких-либо фрагментов содержания текста производятся корректировки «ответов-сообщений»;</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54B1">
        <w:rPr>
          <w:rFonts w:ascii="Times New Roman" w:hAnsi="Times New Roman" w:cs="Times New Roman"/>
          <w:sz w:val="28"/>
          <w:szCs w:val="28"/>
        </w:rPr>
        <w:t xml:space="preserve">с целью предупреждения возможного несогласия адресата целесообразна аргументация оценок;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A54B1">
        <w:rPr>
          <w:rFonts w:ascii="Times New Roman" w:hAnsi="Times New Roman" w:cs="Times New Roman"/>
          <w:sz w:val="28"/>
          <w:szCs w:val="28"/>
        </w:rPr>
        <w:t xml:space="preserve">побуждение </w:t>
      </w:r>
      <w:r w:rsidRPr="00E03B2B">
        <w:rPr>
          <w:rFonts w:ascii="Times New Roman" w:hAnsi="Times New Roman" w:cs="Times New Roman"/>
          <w:sz w:val="28"/>
          <w:szCs w:val="28"/>
        </w:rPr>
        <w:t>к действию происходит после обоснования его значимости для социума</w:t>
      </w:r>
      <w:r>
        <w:rPr>
          <w:rStyle w:val="a7"/>
          <w:rFonts w:ascii="Times New Roman" w:hAnsi="Times New Roman" w:cs="Times New Roman"/>
          <w:sz w:val="28"/>
          <w:szCs w:val="28"/>
        </w:rPr>
        <w:footnoteReference w:id="31"/>
      </w:r>
      <w:r w:rsidRPr="00E03B2B">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 А. Кузьмина выявила условия существования медиатекста, в рамках которых определяется его специфика:</w:t>
      </w:r>
    </w:p>
    <w:p w:rsidR="0059193C" w:rsidRPr="004611C8" w:rsidRDefault="0059193C" w:rsidP="0059193C">
      <w:pPr>
        <w:pStyle w:val="a8"/>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611C8">
        <w:rPr>
          <w:rFonts w:ascii="Times New Roman" w:hAnsi="Times New Roman" w:cs="Times New Roman"/>
          <w:sz w:val="28"/>
          <w:szCs w:val="28"/>
        </w:rPr>
        <w:t>собый тип и характер информации, отображаемой СМИ;</w:t>
      </w:r>
    </w:p>
    <w:p w:rsidR="0059193C" w:rsidRPr="004611C8" w:rsidRDefault="0059193C" w:rsidP="0059193C">
      <w:pPr>
        <w:pStyle w:val="a8"/>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611C8">
        <w:rPr>
          <w:rFonts w:ascii="Times New Roman" w:hAnsi="Times New Roman" w:cs="Times New Roman"/>
          <w:sz w:val="28"/>
          <w:szCs w:val="28"/>
        </w:rPr>
        <w:t>дноразовость, невоспроизводимость, «конвейерное производство»;</w:t>
      </w:r>
    </w:p>
    <w:p w:rsidR="0059193C" w:rsidRPr="004611C8" w:rsidRDefault="0059193C" w:rsidP="0059193C">
      <w:pPr>
        <w:pStyle w:val="a8"/>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611C8">
        <w:rPr>
          <w:rFonts w:ascii="Times New Roman" w:hAnsi="Times New Roman" w:cs="Times New Roman"/>
          <w:sz w:val="28"/>
          <w:szCs w:val="28"/>
        </w:rPr>
        <w:t>оллективное производство медиапродукта;</w:t>
      </w:r>
    </w:p>
    <w:p w:rsidR="0059193C" w:rsidRPr="004611C8" w:rsidRDefault="0059193C" w:rsidP="0059193C">
      <w:pPr>
        <w:pStyle w:val="a8"/>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611C8">
        <w:rPr>
          <w:rFonts w:ascii="Times New Roman" w:hAnsi="Times New Roman" w:cs="Times New Roman"/>
          <w:sz w:val="28"/>
          <w:szCs w:val="28"/>
        </w:rPr>
        <w:t>братная связь носит ограниченный и минимизированный характер;</w:t>
      </w:r>
    </w:p>
    <w:p w:rsidR="0059193C" w:rsidRPr="004611C8" w:rsidRDefault="0059193C" w:rsidP="0059193C">
      <w:pPr>
        <w:pStyle w:val="a8"/>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611C8">
        <w:rPr>
          <w:rFonts w:ascii="Times New Roman" w:hAnsi="Times New Roman" w:cs="Times New Roman"/>
          <w:sz w:val="28"/>
          <w:szCs w:val="28"/>
        </w:rPr>
        <w:t xml:space="preserve"> основе лежат возможности технических средств редакции;</w:t>
      </w:r>
    </w:p>
    <w:p w:rsidR="0059193C" w:rsidRPr="004611C8" w:rsidRDefault="0059193C" w:rsidP="0059193C">
      <w:pPr>
        <w:pStyle w:val="a8"/>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611C8">
        <w:rPr>
          <w:rFonts w:ascii="Times New Roman" w:hAnsi="Times New Roman" w:cs="Times New Roman"/>
          <w:sz w:val="28"/>
          <w:szCs w:val="28"/>
        </w:rPr>
        <w:t>собенности ведения экономической политики редакцией</w:t>
      </w:r>
      <w:r w:rsidRPr="004611C8">
        <w:rPr>
          <w:rStyle w:val="a7"/>
          <w:rFonts w:ascii="Times New Roman" w:hAnsi="Times New Roman" w:cs="Times New Roman"/>
          <w:sz w:val="28"/>
          <w:szCs w:val="28"/>
        </w:rPr>
        <w:footnoteReference w:id="32"/>
      </w:r>
      <w:r w:rsidRPr="004611C8">
        <w:rPr>
          <w:rFonts w:ascii="Times New Roman" w:hAnsi="Times New Roman" w:cs="Times New Roman"/>
          <w:sz w:val="28"/>
          <w:szCs w:val="28"/>
        </w:rPr>
        <w:t>.</w:t>
      </w:r>
    </w:p>
    <w:p w:rsidR="0059193C" w:rsidRPr="00591BD9"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утверждает А. А. Леонтьев, современные СМИ имеют «как бы двойной субъект». С одной стороны, субъектом является непосредственно автор журналистского продукта, а с другой – «субъектом такого общения всегда является тот или иной коллектив или общество в целом: в социально ориентированном общении коммуникатор всегда представляет, репрезентирует мнения, убеждения, информацию социального коллектива или общества»</w:t>
      </w:r>
      <w:r>
        <w:rPr>
          <w:rStyle w:val="a7"/>
          <w:rFonts w:ascii="Times New Roman" w:hAnsi="Times New Roman" w:cs="Times New Roman"/>
          <w:sz w:val="28"/>
          <w:szCs w:val="28"/>
        </w:rPr>
        <w:footnoteReference w:id="33"/>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журналистики особое значение имеет не только категория автора, но и категория персонажа – человека, поскольку л</w:t>
      </w:r>
      <w:r w:rsidRPr="00BF21C5">
        <w:rPr>
          <w:rFonts w:ascii="Times New Roman" w:hAnsi="Times New Roman" w:cs="Times New Roman"/>
          <w:sz w:val="28"/>
          <w:szCs w:val="28"/>
        </w:rPr>
        <w:t>юбое общественно-важное событие в той или иной степени связано с человеком, и, следовательно, изображение человека является центральным в журналистском тексте.</w:t>
      </w:r>
      <w:r>
        <w:rPr>
          <w:rFonts w:ascii="Times New Roman" w:hAnsi="Times New Roman" w:cs="Times New Roman"/>
          <w:sz w:val="28"/>
          <w:szCs w:val="28"/>
        </w:rPr>
        <w:t xml:space="preserve"> Г. Г. </w:t>
      </w:r>
      <w:r w:rsidRPr="00BF21C5">
        <w:rPr>
          <w:rFonts w:ascii="Times New Roman" w:hAnsi="Times New Roman" w:cs="Times New Roman"/>
          <w:sz w:val="28"/>
          <w:szCs w:val="28"/>
        </w:rPr>
        <w:t>Хазагеров, оценивая состояние современной русской культуры, вводит понятие персоносферы – сферы человеческих образов в сознании носителя культуры: «Национальное видение мира далеко не в последнюю очередь определяется характером персоносферы, но при этом именно персоносфера – самая изменчивая часть картины мира. Национальные открытия и переосмысления происходят, прежде всего, через изменения персоносферы, где все культурные потрясения сопровождаются великим переселением народов – персоналий»</w:t>
      </w:r>
      <w:r>
        <w:rPr>
          <w:rStyle w:val="a7"/>
          <w:rFonts w:ascii="Times New Roman" w:hAnsi="Times New Roman" w:cs="Times New Roman"/>
          <w:sz w:val="28"/>
          <w:szCs w:val="28"/>
        </w:rPr>
        <w:footnoteReference w:id="34"/>
      </w:r>
      <w:r>
        <w:rPr>
          <w:rFonts w:ascii="Times New Roman" w:hAnsi="Times New Roman" w:cs="Times New Roman"/>
          <w:sz w:val="28"/>
          <w:szCs w:val="28"/>
        </w:rPr>
        <w:t>.</w:t>
      </w:r>
    </w:p>
    <w:p w:rsidR="0059193C" w:rsidRPr="00855373"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приемов адаптации научного знания является </w:t>
      </w:r>
      <w:r w:rsidRPr="00855373">
        <w:rPr>
          <w:rFonts w:ascii="Times New Roman" w:hAnsi="Times New Roman" w:cs="Times New Roman"/>
          <w:b/>
          <w:sz w:val="28"/>
          <w:szCs w:val="28"/>
        </w:rPr>
        <w:t>введение самого ученого как центрального персонажа публикации</w:t>
      </w:r>
      <w:r>
        <w:rPr>
          <w:rFonts w:ascii="Times New Roman" w:hAnsi="Times New Roman" w:cs="Times New Roman"/>
          <w:sz w:val="28"/>
          <w:szCs w:val="28"/>
        </w:rPr>
        <w:t>. В этом случае задача презентации информации решается путем передачи речи героя, которая, естественно, может поддаваться обработке в соответствии с нормами письменной речи, сохраняя при этом ряд индивидуальных черт говорящего.</w:t>
      </w:r>
      <w:r w:rsidRPr="00BF21C5">
        <w:rPr>
          <w:rFonts w:ascii="Times New Roman" w:hAnsi="Times New Roman" w:cs="Times New Roman"/>
          <w:color w:val="FFC000"/>
          <w:sz w:val="28"/>
          <w:szCs w:val="28"/>
        </w:rPr>
        <w:t xml:space="preserve"> </w:t>
      </w:r>
    </w:p>
    <w:p w:rsidR="0059193C" w:rsidRPr="005D432A" w:rsidRDefault="0059193C" w:rsidP="0059193C">
      <w:pPr>
        <w:spacing w:after="0" w:line="360" w:lineRule="auto"/>
        <w:ind w:firstLine="709"/>
        <w:jc w:val="both"/>
        <w:rPr>
          <w:rFonts w:ascii="Times New Roman" w:hAnsi="Times New Roman" w:cs="Times New Roman"/>
          <w:sz w:val="28"/>
          <w:szCs w:val="28"/>
        </w:rPr>
      </w:pPr>
      <w:r w:rsidRPr="005D432A">
        <w:rPr>
          <w:rFonts w:ascii="Times New Roman" w:hAnsi="Times New Roman" w:cs="Times New Roman"/>
          <w:sz w:val="28"/>
          <w:szCs w:val="28"/>
        </w:rPr>
        <w:t>Так, речевая структура характеристики персонажа может быть поделена на три уровня.</w:t>
      </w:r>
    </w:p>
    <w:p w:rsidR="0059193C" w:rsidRPr="00BF21C5" w:rsidRDefault="0059193C" w:rsidP="0059193C">
      <w:pPr>
        <w:spacing w:after="0" w:line="360" w:lineRule="auto"/>
        <w:ind w:firstLine="709"/>
        <w:jc w:val="both"/>
        <w:rPr>
          <w:rFonts w:ascii="Times New Roman" w:hAnsi="Times New Roman" w:cs="Times New Roman"/>
          <w:sz w:val="28"/>
          <w:szCs w:val="28"/>
        </w:rPr>
      </w:pPr>
      <w:r w:rsidRPr="00BF21C5">
        <w:rPr>
          <w:rFonts w:ascii="Times New Roman" w:hAnsi="Times New Roman" w:cs="Times New Roman"/>
          <w:sz w:val="28"/>
          <w:szCs w:val="28"/>
        </w:rPr>
        <w:t>Начальный уровень составляют тексты с информационной доминантой. Их назначение – констатация факта или сообщение о событии. В этих т</w:t>
      </w:r>
      <w:r>
        <w:rPr>
          <w:rFonts w:ascii="Times New Roman" w:hAnsi="Times New Roman" w:cs="Times New Roman"/>
          <w:sz w:val="28"/>
          <w:szCs w:val="28"/>
        </w:rPr>
        <w:t>екстах речь персонажа</w:t>
      </w:r>
      <w:r w:rsidRPr="00BF21C5">
        <w:rPr>
          <w:rFonts w:ascii="Times New Roman" w:hAnsi="Times New Roman" w:cs="Times New Roman"/>
          <w:sz w:val="28"/>
          <w:szCs w:val="28"/>
        </w:rPr>
        <w:t xml:space="preserve"> свернута, сведена к</w:t>
      </w:r>
      <w:r>
        <w:rPr>
          <w:rFonts w:ascii="Times New Roman" w:hAnsi="Times New Roman" w:cs="Times New Roman"/>
          <w:sz w:val="28"/>
          <w:szCs w:val="28"/>
        </w:rPr>
        <w:t xml:space="preserve"> </w:t>
      </w:r>
      <w:r w:rsidRPr="00BF21C5">
        <w:rPr>
          <w:rFonts w:ascii="Times New Roman" w:hAnsi="Times New Roman" w:cs="Times New Roman"/>
          <w:sz w:val="28"/>
          <w:szCs w:val="28"/>
        </w:rPr>
        <w:t>необходимому</w:t>
      </w:r>
      <w:r>
        <w:rPr>
          <w:rFonts w:ascii="Times New Roman" w:hAnsi="Times New Roman" w:cs="Times New Roman"/>
          <w:sz w:val="28"/>
          <w:szCs w:val="28"/>
        </w:rPr>
        <w:t xml:space="preserve"> минимуму характеристик; герой</w:t>
      </w:r>
      <w:r w:rsidRPr="00BF21C5">
        <w:rPr>
          <w:rFonts w:ascii="Times New Roman" w:hAnsi="Times New Roman" w:cs="Times New Roman"/>
          <w:sz w:val="28"/>
          <w:szCs w:val="28"/>
        </w:rPr>
        <w:t xml:space="preserve"> здесь лишен индивидуальности и наделяется определенной характеристикой, существенной для содержания текста.</w:t>
      </w:r>
    </w:p>
    <w:p w:rsidR="0059193C" w:rsidRPr="00BF21C5" w:rsidRDefault="0059193C" w:rsidP="0059193C">
      <w:pPr>
        <w:spacing w:after="0" w:line="360" w:lineRule="auto"/>
        <w:ind w:firstLine="709"/>
        <w:jc w:val="both"/>
        <w:rPr>
          <w:rFonts w:ascii="Times New Roman" w:hAnsi="Times New Roman" w:cs="Times New Roman"/>
          <w:sz w:val="28"/>
          <w:szCs w:val="28"/>
        </w:rPr>
      </w:pPr>
      <w:r w:rsidRPr="00BF21C5">
        <w:rPr>
          <w:rFonts w:ascii="Times New Roman" w:hAnsi="Times New Roman" w:cs="Times New Roman"/>
          <w:sz w:val="28"/>
          <w:szCs w:val="28"/>
        </w:rPr>
        <w:t>Второй ступенью усложнения речевой структуры персонажа являются аналитические тексты. В них язык более разнообразен, а повествование -</w:t>
      </w:r>
      <w:r>
        <w:rPr>
          <w:rFonts w:ascii="Times New Roman" w:hAnsi="Times New Roman" w:cs="Times New Roman"/>
          <w:sz w:val="28"/>
          <w:szCs w:val="28"/>
        </w:rPr>
        <w:t xml:space="preserve"> </w:t>
      </w:r>
      <w:r w:rsidRPr="00BF21C5">
        <w:rPr>
          <w:rFonts w:ascii="Times New Roman" w:hAnsi="Times New Roman" w:cs="Times New Roman"/>
          <w:sz w:val="28"/>
          <w:szCs w:val="28"/>
        </w:rPr>
        <w:t>боле</w:t>
      </w:r>
      <w:r>
        <w:rPr>
          <w:rFonts w:ascii="Times New Roman" w:hAnsi="Times New Roman" w:cs="Times New Roman"/>
          <w:sz w:val="28"/>
          <w:szCs w:val="28"/>
        </w:rPr>
        <w:t xml:space="preserve">е развернуто, но </w:t>
      </w:r>
      <w:r w:rsidRPr="00BF21C5">
        <w:rPr>
          <w:rFonts w:ascii="Times New Roman" w:hAnsi="Times New Roman" w:cs="Times New Roman"/>
          <w:sz w:val="28"/>
          <w:szCs w:val="28"/>
        </w:rPr>
        <w:t>представление лица остается второстепенной целью. К этой группе жанров можно отнести репортаж, отчет, рецензию, корреспонденцию и статью</w:t>
      </w:r>
      <w:r>
        <w:rPr>
          <w:rFonts w:ascii="Times New Roman" w:hAnsi="Times New Roman" w:cs="Times New Roman"/>
          <w:sz w:val="28"/>
          <w:szCs w:val="28"/>
        </w:rPr>
        <w:t>. Именно в них чужая речь</w:t>
      </w:r>
      <w:r w:rsidRPr="00BF21C5">
        <w:rPr>
          <w:rFonts w:ascii="Times New Roman" w:hAnsi="Times New Roman" w:cs="Times New Roman"/>
          <w:sz w:val="28"/>
          <w:szCs w:val="28"/>
        </w:rPr>
        <w:t xml:space="preserve"> получает множественные характеристики, которые могли бы выделить его среди других людей, каким-либо образом вплетенных в нить повествования. </w:t>
      </w:r>
    </w:p>
    <w:p w:rsidR="0059193C" w:rsidRPr="00BF21C5" w:rsidRDefault="0059193C" w:rsidP="0059193C">
      <w:pPr>
        <w:spacing w:after="0" w:line="360" w:lineRule="auto"/>
        <w:ind w:firstLine="709"/>
        <w:jc w:val="both"/>
        <w:rPr>
          <w:rFonts w:ascii="Times New Roman" w:hAnsi="Times New Roman" w:cs="Times New Roman"/>
          <w:sz w:val="28"/>
          <w:szCs w:val="28"/>
        </w:rPr>
      </w:pPr>
      <w:r w:rsidRPr="00BF21C5">
        <w:rPr>
          <w:rFonts w:ascii="Times New Roman" w:hAnsi="Times New Roman" w:cs="Times New Roman"/>
          <w:sz w:val="28"/>
          <w:szCs w:val="28"/>
        </w:rPr>
        <w:t>К третьей группе материалов средств массовой информации относятся тексты с ярко выраженным образным началом, в которых на первом месте оказывается личность. Сюда относится очерк, интервью-беседа или портретное интервью</w:t>
      </w:r>
      <w:r>
        <w:rPr>
          <w:rStyle w:val="a7"/>
          <w:rFonts w:ascii="Times New Roman" w:hAnsi="Times New Roman" w:cs="Times New Roman"/>
          <w:sz w:val="28"/>
          <w:szCs w:val="28"/>
        </w:rPr>
        <w:footnoteReference w:id="35"/>
      </w:r>
      <w:r>
        <w:rPr>
          <w:rFonts w:ascii="Times New Roman" w:hAnsi="Times New Roman" w:cs="Times New Roman"/>
          <w:sz w:val="28"/>
          <w:szCs w:val="28"/>
        </w:rPr>
        <w:t>.</w:t>
      </w:r>
      <w:r w:rsidRPr="00BF21C5">
        <w:rPr>
          <w:rFonts w:ascii="Times New Roman" w:hAnsi="Times New Roman" w:cs="Times New Roman"/>
          <w:sz w:val="28"/>
          <w:szCs w:val="28"/>
        </w:rPr>
        <w:t xml:space="preserve"> </w:t>
      </w:r>
    </w:p>
    <w:p w:rsidR="0059193C" w:rsidRPr="00BF21C5" w:rsidRDefault="0059193C" w:rsidP="0059193C">
      <w:pPr>
        <w:spacing w:after="0" w:line="360" w:lineRule="auto"/>
        <w:ind w:firstLine="709"/>
        <w:jc w:val="both"/>
        <w:rPr>
          <w:rFonts w:ascii="Times New Roman" w:hAnsi="Times New Roman" w:cs="Times New Roman"/>
          <w:sz w:val="28"/>
          <w:szCs w:val="28"/>
        </w:rPr>
      </w:pPr>
      <w:r w:rsidRPr="00BF21C5">
        <w:rPr>
          <w:rFonts w:ascii="Times New Roman" w:hAnsi="Times New Roman" w:cs="Times New Roman"/>
          <w:sz w:val="28"/>
          <w:szCs w:val="28"/>
        </w:rPr>
        <w:t>Речь представителя экспертного научного сообщества базируется на основах научного стиля, связанного с реализацией науки как формы общественного сознания. Целью научного общения является наиболее лог</w:t>
      </w:r>
      <w:r>
        <w:rPr>
          <w:rFonts w:ascii="Times New Roman" w:hAnsi="Times New Roman" w:cs="Times New Roman"/>
          <w:sz w:val="28"/>
          <w:szCs w:val="28"/>
        </w:rPr>
        <w:t>ичное и точное изложение мысли, подкрепляющееся</w:t>
      </w:r>
      <w:r w:rsidRPr="00BF21C5">
        <w:rPr>
          <w:rFonts w:ascii="Times New Roman" w:hAnsi="Times New Roman" w:cs="Times New Roman"/>
          <w:sz w:val="28"/>
          <w:szCs w:val="28"/>
        </w:rPr>
        <w:t xml:space="preserve"> рядом</w:t>
      </w:r>
      <w:r>
        <w:rPr>
          <w:rFonts w:ascii="Times New Roman" w:hAnsi="Times New Roman" w:cs="Times New Roman"/>
          <w:sz w:val="28"/>
          <w:szCs w:val="28"/>
        </w:rPr>
        <w:t xml:space="preserve"> аргументов. Х</w:t>
      </w:r>
      <w:r w:rsidRPr="00BF21C5">
        <w:rPr>
          <w:rFonts w:ascii="Times New Roman" w:hAnsi="Times New Roman" w:cs="Times New Roman"/>
          <w:sz w:val="28"/>
          <w:szCs w:val="28"/>
        </w:rPr>
        <w:t>арактер мышления обусловлен обобщ</w:t>
      </w:r>
      <w:r>
        <w:rPr>
          <w:rFonts w:ascii="Times New Roman" w:hAnsi="Times New Roman" w:cs="Times New Roman"/>
          <w:sz w:val="28"/>
          <w:szCs w:val="28"/>
        </w:rPr>
        <w:t>енностью</w:t>
      </w:r>
      <w:r w:rsidRPr="00BF21C5">
        <w:rPr>
          <w:rFonts w:ascii="Times New Roman" w:hAnsi="Times New Roman" w:cs="Times New Roman"/>
          <w:sz w:val="28"/>
          <w:szCs w:val="28"/>
        </w:rPr>
        <w:t xml:space="preserve"> и абстрагированностью изложения, но в то же время логической доказательностью.</w:t>
      </w:r>
      <w:r>
        <w:rPr>
          <w:rStyle w:val="a7"/>
          <w:rFonts w:ascii="Times New Roman" w:hAnsi="Times New Roman" w:cs="Times New Roman"/>
          <w:sz w:val="28"/>
          <w:szCs w:val="28"/>
        </w:rPr>
        <w:footnoteReference w:id="36"/>
      </w:r>
      <w:r>
        <w:rPr>
          <w:rFonts w:ascii="Times New Roman" w:hAnsi="Times New Roman" w:cs="Times New Roman"/>
          <w:sz w:val="28"/>
          <w:szCs w:val="28"/>
        </w:rPr>
        <w:t xml:space="preserve"> Представляя персону ученого аудитории, журналист вынужден адаптировать его речь.</w:t>
      </w:r>
    </w:p>
    <w:p w:rsidR="0059193C" w:rsidRDefault="0059193C" w:rsidP="0059193C">
      <w:pPr>
        <w:spacing w:after="0" w:line="360" w:lineRule="auto"/>
        <w:ind w:firstLine="709"/>
        <w:jc w:val="both"/>
        <w:rPr>
          <w:rFonts w:ascii="Times New Roman" w:hAnsi="Times New Roman" w:cs="Times New Roman"/>
          <w:sz w:val="28"/>
          <w:szCs w:val="28"/>
        </w:rPr>
      </w:pPr>
      <w:r w:rsidRPr="00342E40">
        <w:rPr>
          <w:rFonts w:ascii="Times New Roman" w:hAnsi="Times New Roman" w:cs="Times New Roman"/>
          <w:sz w:val="28"/>
          <w:szCs w:val="28"/>
        </w:rPr>
        <w:t>Еще одной отличительной чертой научно-популярного</w:t>
      </w:r>
      <w:r>
        <w:rPr>
          <w:rFonts w:ascii="Times New Roman" w:hAnsi="Times New Roman" w:cs="Times New Roman"/>
          <w:sz w:val="28"/>
          <w:szCs w:val="28"/>
        </w:rPr>
        <w:t xml:space="preserve"> медиатекста </w:t>
      </w:r>
      <w:r w:rsidRPr="00BF21C5">
        <w:rPr>
          <w:rFonts w:ascii="Times New Roman" w:hAnsi="Times New Roman" w:cs="Times New Roman"/>
          <w:sz w:val="28"/>
          <w:szCs w:val="28"/>
        </w:rPr>
        <w:t>является частое использование узкоспециализированных терминов. Однако</w:t>
      </w:r>
      <w:r>
        <w:rPr>
          <w:rFonts w:ascii="Times New Roman" w:hAnsi="Times New Roman" w:cs="Times New Roman"/>
          <w:sz w:val="28"/>
          <w:szCs w:val="28"/>
        </w:rPr>
        <w:t xml:space="preserve"> заметим,</w:t>
      </w:r>
      <w:r w:rsidRPr="00BF21C5">
        <w:rPr>
          <w:rFonts w:ascii="Times New Roman" w:hAnsi="Times New Roman" w:cs="Times New Roman"/>
          <w:sz w:val="28"/>
          <w:szCs w:val="28"/>
        </w:rPr>
        <w:t xml:space="preserve"> что в любой области терминологии существует определенное количество лексических единиц, которые можно встретить как в повседневной, обыденной</w:t>
      </w:r>
      <w:r>
        <w:rPr>
          <w:rFonts w:ascii="Times New Roman" w:hAnsi="Times New Roman" w:cs="Times New Roman"/>
          <w:sz w:val="28"/>
          <w:szCs w:val="28"/>
        </w:rPr>
        <w:t xml:space="preserve"> речи, так и в профессиональной, что говорит о внедрении научной среды в повседневную жизнь человека, а следовательно, о стремлении научного знания к массовому распространению и уходу от статуса обособленной сферы деятельности.</w:t>
      </w:r>
      <w:r w:rsidRPr="00BF21C5">
        <w:rPr>
          <w:rFonts w:ascii="Times New Roman" w:hAnsi="Times New Roman" w:cs="Times New Roman"/>
          <w:sz w:val="28"/>
          <w:szCs w:val="28"/>
        </w:rPr>
        <w:t xml:space="preserve"> Такие группы терминов получили название «консубстациональные»</w:t>
      </w:r>
      <w:r>
        <w:rPr>
          <w:rStyle w:val="a7"/>
          <w:rFonts w:ascii="Times New Roman" w:hAnsi="Times New Roman" w:cs="Times New Roman"/>
          <w:sz w:val="28"/>
          <w:szCs w:val="28"/>
        </w:rPr>
        <w:footnoteReference w:id="37"/>
      </w:r>
      <w:r>
        <w:rPr>
          <w:rFonts w:ascii="Times New Roman" w:hAnsi="Times New Roman" w:cs="Times New Roman"/>
          <w:sz w:val="28"/>
          <w:szCs w:val="28"/>
        </w:rPr>
        <w:t xml:space="preserve">, </w:t>
      </w:r>
      <w:r w:rsidRPr="00BF21C5">
        <w:rPr>
          <w:rFonts w:ascii="Times New Roman" w:hAnsi="Times New Roman" w:cs="Times New Roman"/>
          <w:sz w:val="28"/>
          <w:szCs w:val="28"/>
        </w:rPr>
        <w:t>т.</w:t>
      </w:r>
      <w:r>
        <w:t> </w:t>
      </w:r>
      <w:r w:rsidRPr="00BF21C5">
        <w:rPr>
          <w:rFonts w:ascii="Times New Roman" w:hAnsi="Times New Roman" w:cs="Times New Roman"/>
          <w:sz w:val="28"/>
          <w:szCs w:val="28"/>
        </w:rPr>
        <w:t xml:space="preserve">е. </w:t>
      </w:r>
      <w:r>
        <w:rPr>
          <w:rFonts w:ascii="Times New Roman" w:hAnsi="Times New Roman" w:cs="Times New Roman"/>
          <w:sz w:val="28"/>
          <w:szCs w:val="28"/>
        </w:rPr>
        <w:t>это такие</w:t>
      </w:r>
      <w:r w:rsidRPr="00BF21C5">
        <w:rPr>
          <w:rFonts w:ascii="Times New Roman" w:hAnsi="Times New Roman" w:cs="Times New Roman"/>
          <w:sz w:val="28"/>
          <w:szCs w:val="28"/>
        </w:rPr>
        <w:t xml:space="preserve"> термины, которые вызывают ряд трудностей при выделении терминологической лекс</w:t>
      </w:r>
      <w:r>
        <w:rPr>
          <w:rFonts w:ascii="Times New Roman" w:hAnsi="Times New Roman" w:cs="Times New Roman"/>
          <w:sz w:val="28"/>
          <w:szCs w:val="28"/>
        </w:rPr>
        <w:t>ики из словарного состава языка, что вызывает ряд сложностей при написании журналистского текста, поскольку центральным становится вопрос о том, какая информация нуждается в дополнительном разъяснении.</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научно-популярная журналистика представляет собой сложную, многослойную структуру. С одной стороны, принципиально важно понимание места медиатекстов научно-просветительского характера в современной системе СМИ: сегодня научное знание содержат в себе не только тексты узкоспециализированной прессы; научная информация проникает во все сферы жизни общества, что сказывается на содержании журналистских текстов.</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несмотря на особое положение журналистики научной направленности в медиасреде, принцип получения и обработки информации о научных достижениях ничем не отличается от способов взаимодействия журналиста с представителями экспертного сообщества иных направленностей. Однако, используя традиционные способы получения информации, важно помнить о специфике научно-популярного медиатекста и текста, содержащего в себе научное знание: при подготовке публикации на первом месте оказывается ориентация на особенности, интересы и информационные запросы целевой аудитории издания и, вместе с тем, вопрос выбора стилистических и языковых средств, удовлетворяющих читательские потребности.</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Примечательны также способы актуализации научного знания для непросвещенной аудитории: журналист должен не только предоставлять читателю информацию о научных достижениях в доступной форме, но и выбрать необходимый для обеспечения</w:t>
      </w:r>
      <w:r w:rsidRPr="00AE7648">
        <w:rPr>
          <w:rFonts w:ascii="Times New Roman" w:hAnsi="Times New Roman" w:cs="Times New Roman"/>
          <w:sz w:val="28"/>
          <w:szCs w:val="28"/>
        </w:rPr>
        <w:t xml:space="preserve"> </w:t>
      </w:r>
      <w:r>
        <w:rPr>
          <w:rFonts w:ascii="Times New Roman" w:hAnsi="Times New Roman" w:cs="Times New Roman"/>
          <w:sz w:val="28"/>
          <w:szCs w:val="28"/>
        </w:rPr>
        <w:t>повышения востребованности публикации среди общественности прием, доказывающий важность передаваемого знания.</w:t>
      </w:r>
    </w:p>
    <w:p w:rsidR="0059193C" w:rsidRDefault="0059193C" w:rsidP="0059193C">
      <w:pPr>
        <w:rPr>
          <w:rFonts w:ascii="Times New Roman" w:hAnsi="Times New Roman" w:cs="Times New Roman"/>
          <w:sz w:val="28"/>
          <w:szCs w:val="28"/>
        </w:rPr>
      </w:pPr>
      <w:r>
        <w:rPr>
          <w:rFonts w:ascii="Times New Roman" w:hAnsi="Times New Roman" w:cs="Times New Roman"/>
          <w:sz w:val="28"/>
          <w:szCs w:val="28"/>
        </w:rPr>
        <w:br w:type="page"/>
      </w:r>
    </w:p>
    <w:p w:rsidR="0059193C" w:rsidRDefault="0059193C" w:rsidP="0059193C">
      <w:pPr>
        <w:pStyle w:val="1"/>
        <w:spacing w:before="0"/>
        <w:jc w:val="center"/>
        <w:rPr>
          <w:rFonts w:ascii="Times New Roman" w:hAnsi="Times New Roman" w:cs="Times New Roman"/>
          <w:color w:val="auto"/>
        </w:rPr>
      </w:pPr>
      <w:bookmarkStart w:id="13" w:name="_Toc450342716"/>
      <w:bookmarkStart w:id="14" w:name="_Toc450557405"/>
      <w:r w:rsidRPr="00E03B2B">
        <w:rPr>
          <w:rFonts w:ascii="Times New Roman" w:hAnsi="Times New Roman" w:cs="Times New Roman"/>
          <w:color w:val="auto"/>
        </w:rPr>
        <w:t>Глава 2</w:t>
      </w:r>
      <w:r w:rsidRPr="00540D78">
        <w:rPr>
          <w:rFonts w:ascii="Times New Roman" w:hAnsi="Times New Roman" w:cs="Times New Roman"/>
          <w:color w:val="auto"/>
        </w:rPr>
        <w:t xml:space="preserve">. </w:t>
      </w:r>
      <w:r>
        <w:rPr>
          <w:rFonts w:ascii="Times New Roman" w:hAnsi="Times New Roman" w:cs="Times New Roman"/>
          <w:color w:val="auto"/>
        </w:rPr>
        <w:t>ПРЕЗЕНТАЦИЯ НАУЧНОГО ЗНАНИЯ В ХОДЕ СОЗДАНИЯ МЕДИАТЕКСТА</w:t>
      </w:r>
      <w:bookmarkEnd w:id="13"/>
      <w:bookmarkEnd w:id="14"/>
    </w:p>
    <w:p w:rsidR="0059193C" w:rsidRPr="008F4FED" w:rsidRDefault="0059193C" w:rsidP="0059193C"/>
    <w:p w:rsidR="0059193C" w:rsidRDefault="0059193C" w:rsidP="0059193C">
      <w:pPr>
        <w:spacing w:after="0" w:line="240" w:lineRule="auto"/>
        <w:jc w:val="center"/>
        <w:rPr>
          <w:rFonts w:ascii="Times New Roman" w:hAnsi="Times New Roman" w:cs="Times New Roman"/>
          <w:b/>
          <w:sz w:val="28"/>
          <w:szCs w:val="28"/>
        </w:rPr>
      </w:pPr>
      <w:r w:rsidRPr="00E03B2B">
        <w:rPr>
          <w:rFonts w:ascii="Times New Roman" w:hAnsi="Times New Roman" w:cs="Times New Roman"/>
          <w:b/>
          <w:sz w:val="28"/>
          <w:szCs w:val="28"/>
        </w:rPr>
        <w:t>2.1. Адаптация научного знания как коммуникативная стратегия</w:t>
      </w:r>
      <w:r>
        <w:rPr>
          <w:rFonts w:ascii="Times New Roman" w:hAnsi="Times New Roman" w:cs="Times New Roman"/>
          <w:b/>
          <w:sz w:val="28"/>
          <w:szCs w:val="28"/>
        </w:rPr>
        <w:t xml:space="preserve"> научно-популярной журналистики</w:t>
      </w:r>
    </w:p>
    <w:p w:rsidR="0059193C" w:rsidRPr="00062DD7" w:rsidRDefault="0059193C" w:rsidP="0059193C">
      <w:pPr>
        <w:spacing w:after="0" w:line="240" w:lineRule="auto"/>
        <w:jc w:val="center"/>
        <w:rPr>
          <w:rFonts w:ascii="Times New Roman" w:hAnsi="Times New Roman" w:cs="Times New Roman"/>
          <w:b/>
          <w:sz w:val="28"/>
          <w:szCs w:val="28"/>
        </w:rPr>
      </w:pP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сфере научной коммуникации, американский исследователь Варен Хагстром выделяет две формы признания, элементарное и институциональное</w:t>
      </w:r>
      <w:r>
        <w:rPr>
          <w:rStyle w:val="a7"/>
          <w:rFonts w:ascii="Times New Roman" w:hAnsi="Times New Roman" w:cs="Times New Roman"/>
          <w:sz w:val="28"/>
          <w:szCs w:val="28"/>
        </w:rPr>
        <w:footnoteReference w:id="38"/>
      </w:r>
      <w:r>
        <w:rPr>
          <w:rFonts w:ascii="Times New Roman" w:hAnsi="Times New Roman" w:cs="Times New Roman"/>
          <w:sz w:val="28"/>
          <w:szCs w:val="28"/>
        </w:rPr>
        <w:t>, принимающие участие в формальном и неформальном взаимодействии представителей научного сообщества. При этом основной целью научной коммуникации является легитимация – «борьба за утверждение собственного видения истины» − определенной научной практики</w:t>
      </w:r>
      <w:r>
        <w:rPr>
          <w:rStyle w:val="a7"/>
          <w:rFonts w:ascii="Times New Roman" w:hAnsi="Times New Roman" w:cs="Times New Roman"/>
          <w:sz w:val="28"/>
          <w:szCs w:val="28"/>
        </w:rPr>
        <w:footnoteReference w:id="39"/>
      </w:r>
      <w:r>
        <w:rPr>
          <w:rFonts w:ascii="Times New Roman" w:hAnsi="Times New Roman" w:cs="Times New Roman"/>
          <w:sz w:val="28"/>
          <w:szCs w:val="28"/>
        </w:rPr>
        <w:t xml:space="preserve">, направленной на утверждение и поддержание господствующего убеждения.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случае (учитывая задачи популяризации научного знания) основным инструментом как коммуникативного акта, так и преследуемых целей и задач коммуникатора выступает публикация в СМИ – медиатекст. Журналист в этом процессе выступает в качестве переводчика полученной им информации для не вовлеченного в научный процесс читателя с целью распространения научного знания. Инструментальная база такого «перевода» строится с ориентацией на интересы и потребности аудитории, что подразумевает наличие особых требований к языку изложения.</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выборе набора языковых и стилистических средств, используемых при подготовке публикации, заключается одна из основных проблем адаптации научного знания, поскольку научная сфера представляет собой постоянный поиск решения определенных проблем и непрерывный процесс усовершенствования тех или иных технологий. Кроме того, журналист должен учитывать не только особенности структуры социального пространства, но и соотношение практики ученого с той средой социального пространства научного сообщества, с которым он себя идентифицирует.</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особую актуальность приобретает разработка набора речевых приемов, способов создания научно-популярного журналистского текста, которые бы работали не только на удовлетворение интересов читательской аудитории, но и в полной мере отражали тенденции развития науки, а также способствовали росту заинтересованности общества в информации о научных достижениях. Иными словами – работали бы на реализацию коммуникативной стратегии научно-популярной журналистики.</w:t>
      </w:r>
    </w:p>
    <w:p w:rsidR="0059193C" w:rsidRPr="007426D3"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стратегия научно-популярного текста заключается в адаптации </w:t>
      </w:r>
      <w:r w:rsidRPr="005826D6">
        <w:rPr>
          <w:rFonts w:ascii="Times New Roman" w:hAnsi="Times New Roman" w:cs="Times New Roman"/>
          <w:sz w:val="28"/>
          <w:szCs w:val="28"/>
        </w:rPr>
        <w:t>научного знания</w:t>
      </w:r>
      <w:r>
        <w:rPr>
          <w:rFonts w:ascii="Times New Roman" w:hAnsi="Times New Roman" w:cs="Times New Roman"/>
          <w:sz w:val="28"/>
          <w:szCs w:val="28"/>
        </w:rPr>
        <w:t xml:space="preserve">. </w:t>
      </w:r>
      <w:r w:rsidRPr="00E03B2B">
        <w:rPr>
          <w:rFonts w:ascii="Times New Roman" w:hAnsi="Times New Roman" w:cs="Times New Roman"/>
          <w:sz w:val="28"/>
          <w:szCs w:val="28"/>
        </w:rPr>
        <w:t>В нашей работе мы по</w:t>
      </w:r>
      <w:r>
        <w:rPr>
          <w:rFonts w:ascii="Times New Roman" w:hAnsi="Times New Roman" w:cs="Times New Roman"/>
          <w:sz w:val="28"/>
          <w:szCs w:val="28"/>
        </w:rPr>
        <w:t>дразумеваем под понятием коммуникативной стратегии</w:t>
      </w:r>
      <w:r w:rsidRPr="00E03B2B">
        <w:rPr>
          <w:rFonts w:ascii="Times New Roman" w:hAnsi="Times New Roman" w:cs="Times New Roman"/>
          <w:sz w:val="28"/>
          <w:szCs w:val="28"/>
        </w:rPr>
        <w:t xml:space="preserve"> способ реализации в тексте авторского замысла: «она предполагает отбор фактов и их подачу в определенном освещении с целью воздействия на интеллектуальную, волевую и эмоциональную сферу адресата»</w:t>
      </w:r>
      <w:r>
        <w:rPr>
          <w:rStyle w:val="a7"/>
          <w:rFonts w:ascii="Times New Roman" w:hAnsi="Times New Roman" w:cs="Times New Roman"/>
          <w:sz w:val="28"/>
          <w:szCs w:val="28"/>
        </w:rPr>
        <w:footnoteReference w:id="40"/>
      </w:r>
      <w:r>
        <w:rPr>
          <w:rFonts w:ascii="Times New Roman" w:hAnsi="Times New Roman" w:cs="Times New Roman"/>
          <w:sz w:val="28"/>
          <w:szCs w:val="28"/>
        </w:rPr>
        <w:t xml:space="preserve">. Эта адаптация может осуществляться разными способами, но все они должны </w:t>
      </w:r>
      <w:r w:rsidRPr="00E03B2B">
        <w:rPr>
          <w:rFonts w:ascii="Times New Roman" w:hAnsi="Times New Roman" w:cs="Times New Roman"/>
          <w:sz w:val="28"/>
          <w:szCs w:val="28"/>
        </w:rPr>
        <w:t>помо</w:t>
      </w:r>
      <w:r>
        <w:rPr>
          <w:rFonts w:ascii="Times New Roman" w:hAnsi="Times New Roman" w:cs="Times New Roman"/>
          <w:sz w:val="28"/>
          <w:szCs w:val="28"/>
        </w:rPr>
        <w:t>чь</w:t>
      </w:r>
      <w:r w:rsidRPr="00E03B2B">
        <w:rPr>
          <w:rFonts w:ascii="Times New Roman" w:hAnsi="Times New Roman" w:cs="Times New Roman"/>
          <w:sz w:val="28"/>
          <w:szCs w:val="28"/>
        </w:rPr>
        <w:t xml:space="preserve"> читателю понять научный факт, оценить его важность, вызвать </w:t>
      </w:r>
      <w:r>
        <w:rPr>
          <w:rFonts w:ascii="Times New Roman" w:hAnsi="Times New Roman" w:cs="Times New Roman"/>
          <w:sz w:val="28"/>
          <w:szCs w:val="28"/>
        </w:rPr>
        <w:t xml:space="preserve">у адресата </w:t>
      </w:r>
      <w:r w:rsidRPr="00E03B2B">
        <w:rPr>
          <w:rFonts w:ascii="Times New Roman" w:hAnsi="Times New Roman" w:cs="Times New Roman"/>
          <w:sz w:val="28"/>
          <w:szCs w:val="28"/>
        </w:rPr>
        <w:t xml:space="preserve">интерес к научному знанию.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параграфе настоящей главы анализируются приемы, которыми пользуется журналист при написании научно-популярного медиатекста, направленного на распространение достижений научного сообщества и содержащего их трактовку, доступную для далекого от науки читателя . В ходе анализа эмпирического материала мы выделили ряд таких приемов:</w:t>
      </w:r>
    </w:p>
    <w:p w:rsidR="0059193C" w:rsidRDefault="0059193C" w:rsidP="005919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w:t>
      </w:r>
      <w:r w:rsidRPr="00ED023A">
        <w:rPr>
          <w:rFonts w:ascii="Times New Roman" w:hAnsi="Times New Roman" w:cs="Times New Roman"/>
          <w:sz w:val="28"/>
          <w:szCs w:val="28"/>
        </w:rPr>
        <w:t>едение повествования по принцип</w:t>
      </w:r>
      <w:r>
        <w:rPr>
          <w:rFonts w:ascii="Times New Roman" w:hAnsi="Times New Roman" w:cs="Times New Roman"/>
          <w:sz w:val="28"/>
          <w:szCs w:val="28"/>
        </w:rPr>
        <w:t>у перехода от общего к частному,</w:t>
      </w:r>
    </w:p>
    <w:p w:rsidR="0059193C" w:rsidRDefault="0059193C" w:rsidP="005919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актуализация</w:t>
      </w:r>
      <w:r w:rsidRPr="00ED023A">
        <w:rPr>
          <w:rFonts w:ascii="Times New Roman" w:hAnsi="Times New Roman" w:cs="Times New Roman"/>
          <w:sz w:val="28"/>
          <w:szCs w:val="28"/>
        </w:rPr>
        <w:t xml:space="preserve"> полезности </w:t>
      </w:r>
      <w:r>
        <w:rPr>
          <w:rFonts w:ascii="Times New Roman" w:hAnsi="Times New Roman" w:cs="Times New Roman"/>
          <w:sz w:val="28"/>
          <w:szCs w:val="28"/>
        </w:rPr>
        <w:t>для читателя</w:t>
      </w:r>
      <w:r w:rsidRPr="00ED023A">
        <w:rPr>
          <w:rFonts w:ascii="Times New Roman" w:hAnsi="Times New Roman" w:cs="Times New Roman"/>
          <w:sz w:val="28"/>
          <w:szCs w:val="28"/>
        </w:rPr>
        <w:t xml:space="preserve"> публ</w:t>
      </w:r>
      <w:r>
        <w:rPr>
          <w:rFonts w:ascii="Times New Roman" w:hAnsi="Times New Roman" w:cs="Times New Roman"/>
          <w:sz w:val="28"/>
          <w:szCs w:val="28"/>
        </w:rPr>
        <w:t xml:space="preserve">икуемой информации, </w:t>
      </w:r>
    </w:p>
    <w:p w:rsidR="0059193C" w:rsidRDefault="0059193C" w:rsidP="005919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подмена коммуникативной цели,</w:t>
      </w:r>
    </w:p>
    <w:p w:rsidR="0059193C" w:rsidRDefault="0059193C" w:rsidP="005919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н</w:t>
      </w:r>
      <w:r w:rsidRPr="00ED023A">
        <w:rPr>
          <w:rFonts w:ascii="Times New Roman" w:hAnsi="Times New Roman" w:cs="Times New Roman"/>
          <w:sz w:val="28"/>
          <w:szCs w:val="28"/>
        </w:rPr>
        <w:t>ам</w:t>
      </w:r>
      <w:r>
        <w:rPr>
          <w:rFonts w:ascii="Times New Roman" w:hAnsi="Times New Roman" w:cs="Times New Roman"/>
          <w:sz w:val="28"/>
          <w:szCs w:val="28"/>
        </w:rPr>
        <w:t>еренное упрощение повествования,</w:t>
      </w:r>
    </w:p>
    <w:p w:rsidR="0059193C" w:rsidRDefault="0059193C" w:rsidP="005919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w:t>
      </w:r>
      <w:r w:rsidRPr="00ED023A">
        <w:rPr>
          <w:rFonts w:ascii="Times New Roman" w:hAnsi="Times New Roman" w:cs="Times New Roman"/>
          <w:sz w:val="28"/>
          <w:szCs w:val="28"/>
        </w:rPr>
        <w:t>ведение образа научного деятеля</w:t>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ED023A">
        <w:rPr>
          <w:rFonts w:ascii="Times New Roman" w:hAnsi="Times New Roman" w:cs="Times New Roman"/>
          <w:sz w:val="28"/>
          <w:szCs w:val="28"/>
        </w:rPr>
        <w:t>ступле</w:t>
      </w:r>
      <w:r>
        <w:rPr>
          <w:rFonts w:ascii="Times New Roman" w:hAnsi="Times New Roman" w:cs="Times New Roman"/>
          <w:sz w:val="28"/>
          <w:szCs w:val="28"/>
        </w:rPr>
        <w:t>ние в диалог с читателем,</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каждый прием и покажем на конкретных примерах его использование.</w:t>
      </w:r>
    </w:p>
    <w:p w:rsidR="0059193C" w:rsidRPr="008E1CA7" w:rsidRDefault="0059193C" w:rsidP="0059193C">
      <w:pPr>
        <w:rPr>
          <w:rFonts w:ascii="Times New Roman" w:hAnsi="Times New Roman" w:cs="Times New Roman"/>
          <w:sz w:val="28"/>
          <w:szCs w:val="28"/>
        </w:rPr>
      </w:pPr>
      <w:r>
        <w:rPr>
          <w:rFonts w:ascii="Times New Roman" w:hAnsi="Times New Roman" w:cs="Times New Roman"/>
          <w:sz w:val="28"/>
          <w:szCs w:val="28"/>
        </w:rPr>
        <w:br w:type="page"/>
      </w:r>
    </w:p>
    <w:p w:rsidR="0059193C" w:rsidRDefault="0059193C" w:rsidP="0059193C">
      <w:pPr>
        <w:pStyle w:val="1"/>
        <w:spacing w:before="0" w:line="240" w:lineRule="auto"/>
        <w:jc w:val="center"/>
        <w:rPr>
          <w:rFonts w:ascii="Times New Roman" w:hAnsi="Times New Roman" w:cs="Times New Roman"/>
          <w:color w:val="auto"/>
        </w:rPr>
      </w:pPr>
      <w:bookmarkStart w:id="15" w:name="_Toc450342717"/>
      <w:bookmarkStart w:id="16" w:name="_Toc450557406"/>
      <w:r>
        <w:rPr>
          <w:rFonts w:ascii="Times New Roman" w:hAnsi="Times New Roman" w:cs="Times New Roman"/>
          <w:color w:val="auto"/>
        </w:rPr>
        <w:t>2.2. Способы адаптации научного знания в медиатексте</w:t>
      </w:r>
    </w:p>
    <w:p w:rsidR="0059193C" w:rsidRPr="009B326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sidRPr="009B326C">
        <w:rPr>
          <w:rFonts w:ascii="Times New Roman" w:hAnsi="Times New Roman" w:cs="Times New Roman"/>
          <w:b/>
          <w:color w:val="000000"/>
          <w:sz w:val="28"/>
          <w:szCs w:val="28"/>
          <w:shd w:val="clear" w:color="auto" w:fill="FFFFFF"/>
        </w:rPr>
        <w:t>1. Ведение повествования по принципу перехода от общего к частному</w:t>
      </w:r>
      <w:bookmarkEnd w:id="15"/>
      <w:bookmarkEnd w:id="16"/>
      <w:r w:rsidRPr="009B326C">
        <w:rPr>
          <w:rFonts w:ascii="Times New Roman" w:hAnsi="Times New Roman" w:cs="Times New Roman"/>
          <w:b/>
          <w:color w:val="000000"/>
          <w:sz w:val="28"/>
          <w:szCs w:val="28"/>
          <w:shd w:val="clear" w:color="auto" w:fill="FFFFFF"/>
        </w:rPr>
        <w:t>.</w:t>
      </w:r>
      <w:r w:rsidRPr="009B326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Основная особенность современной науки заключается в междисциплинарном взаимодействии. В центре исследования оказываются объекты, изучение которых требует поиска новых способов обработки, хранения и использования полученной информации</w:t>
      </w:r>
      <w:r>
        <w:rPr>
          <w:rStyle w:val="a7"/>
          <w:rFonts w:ascii="Times New Roman" w:hAnsi="Times New Roman" w:cs="Times New Roman"/>
          <w:color w:val="000000"/>
          <w:sz w:val="28"/>
          <w:szCs w:val="28"/>
          <w:shd w:val="clear" w:color="auto" w:fill="FFFFFF"/>
        </w:rPr>
        <w:footnoteReference w:id="41"/>
      </w:r>
      <w:r>
        <w:rPr>
          <w:rFonts w:ascii="Times New Roman" w:hAnsi="Times New Roman" w:cs="Times New Roman"/>
          <w:color w:val="000000"/>
          <w:sz w:val="28"/>
          <w:szCs w:val="28"/>
          <w:shd w:val="clear" w:color="auto" w:fill="FFFFFF"/>
        </w:rPr>
        <w:t>. В связи с этим научное сообщество признает, что подобного рода взаимодействие основано на «парадигмальных прививках»</w:t>
      </w:r>
      <w:r w:rsidRPr="00235EFB">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color w:val="000000"/>
          <w:sz w:val="28"/>
          <w:szCs w:val="28"/>
          <w:shd w:val="clear" w:color="auto" w:fill="FFFFFF"/>
        </w:rPr>
        <w:footnoteReference w:id="42"/>
      </w:r>
      <w:r>
        <w:rPr>
          <w:rFonts w:ascii="Times New Roman" w:hAnsi="Times New Roman" w:cs="Times New Roman"/>
          <w:color w:val="000000"/>
          <w:sz w:val="28"/>
          <w:szCs w:val="28"/>
          <w:shd w:val="clear" w:color="auto" w:fill="FFFFFF"/>
        </w:rPr>
        <w:t xml:space="preserve"> − переносе представлений о научной картине мира, идеалов и норм из одной научной дисциплины в другую, что влечет за собой существенные изменения как исследовательского поля, так и способов обмена информацией.</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ведение повествования по принципу перехода от общего к частному подразумевает перенос информации о том или ином научном достижении в среду, где оно также может найти свое практическое применение, через трансляцию проведения (или перспективе) дальнейшего использования полученной информации.</w:t>
      </w:r>
    </w:p>
    <w:p w:rsidR="0059193C" w:rsidRPr="002A4403" w:rsidRDefault="0059193C" w:rsidP="0059193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Подводя итоги 2015 года, журналисты «Русского репортера» подготовили к публикации статью, содержащую описание важнейших достижений науки и прогнозирование их последующего применения. При этом в качестве примеров приводятся факты из новостной журналистики (в данном случае – известные допинговые скандалы в спорте). Изложение строится на общих номинациях научных направлений: </w:t>
      </w:r>
      <w:r w:rsidRPr="00E03B2B">
        <w:rPr>
          <w:rFonts w:ascii="Times New Roman" w:hAnsi="Times New Roman" w:cs="Times New Roman"/>
          <w:i/>
          <w:sz w:val="28"/>
          <w:szCs w:val="28"/>
        </w:rPr>
        <w:t xml:space="preserve">Стали использоваться </w:t>
      </w:r>
      <w:r w:rsidRPr="00E03B2B">
        <w:rPr>
          <w:rFonts w:ascii="Times New Roman" w:hAnsi="Times New Roman" w:cs="Times New Roman"/>
          <w:b/>
          <w:i/>
          <w:sz w:val="28"/>
          <w:szCs w:val="28"/>
        </w:rPr>
        <w:t>генетическая селекция</w:t>
      </w:r>
      <w:r w:rsidRPr="00E03B2B">
        <w:rPr>
          <w:rFonts w:ascii="Times New Roman" w:hAnsi="Times New Roman" w:cs="Times New Roman"/>
          <w:i/>
          <w:sz w:val="28"/>
          <w:szCs w:val="28"/>
        </w:rPr>
        <w:t xml:space="preserve"> и генетические изменения организма человека, причем этот тренд берет начало в спорте</w:t>
      </w:r>
      <w:r>
        <w:rPr>
          <w:rFonts w:ascii="Times New Roman" w:hAnsi="Times New Roman" w:cs="Times New Roman"/>
          <w:sz w:val="28"/>
          <w:szCs w:val="28"/>
        </w:rPr>
        <w:t>. Затем приводится новостной факт (</w:t>
      </w:r>
      <w:r w:rsidRPr="00E03B2B">
        <w:rPr>
          <w:rFonts w:ascii="Times New Roman" w:hAnsi="Times New Roman" w:cs="Times New Roman"/>
          <w:i/>
          <w:sz w:val="28"/>
          <w:szCs w:val="28"/>
        </w:rPr>
        <w:t>В феврале этого года истекает срок дисквалификации олимпийской чемпионки Лондона в спортивной борьбе Елены Лашмановой. Девушку отстранили от</w:t>
      </w:r>
      <w:r w:rsidRPr="002D5A0A">
        <w:rPr>
          <w:rFonts w:ascii="Times New Roman" w:hAnsi="Times New Roman" w:cs="Times New Roman"/>
          <w:sz w:val="28"/>
          <w:szCs w:val="28"/>
        </w:rPr>
        <w:t xml:space="preserve"> </w:t>
      </w:r>
      <w:r w:rsidRPr="00E03B2B">
        <w:rPr>
          <w:rFonts w:ascii="Times New Roman" w:hAnsi="Times New Roman" w:cs="Times New Roman"/>
          <w:i/>
          <w:sz w:val="28"/>
          <w:szCs w:val="28"/>
        </w:rPr>
        <w:t xml:space="preserve">соревнований на два года из-за применения запрещенного препарата </w:t>
      </w:r>
      <w:r w:rsidRPr="00E03B2B">
        <w:rPr>
          <w:rFonts w:ascii="Times New Roman" w:hAnsi="Times New Roman" w:cs="Times New Roman"/>
          <w:i/>
          <w:sz w:val="28"/>
          <w:szCs w:val="28"/>
          <w:lang w:val="en-US"/>
        </w:rPr>
        <w:t>GW</w:t>
      </w:r>
      <w:r w:rsidRPr="00E03B2B">
        <w:rPr>
          <w:rFonts w:ascii="Times New Roman" w:hAnsi="Times New Roman" w:cs="Times New Roman"/>
          <w:i/>
          <w:sz w:val="28"/>
          <w:szCs w:val="28"/>
        </w:rPr>
        <w:t>1516</w:t>
      </w:r>
      <w:r>
        <w:rPr>
          <w:rFonts w:ascii="Times New Roman" w:hAnsi="Times New Roman" w:cs="Times New Roman"/>
          <w:sz w:val="28"/>
          <w:szCs w:val="28"/>
        </w:rPr>
        <w:t>)</w:t>
      </w:r>
      <w:r w:rsidRPr="00E03B2B">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Далее дается разъяснение научного факта </w:t>
      </w:r>
      <w:r w:rsidRPr="002A4403">
        <w:rPr>
          <w:rFonts w:ascii="Times New Roman" w:hAnsi="Times New Roman" w:cs="Times New Roman"/>
          <w:color w:val="000000" w:themeColor="text1"/>
          <w:sz w:val="28"/>
          <w:szCs w:val="28"/>
        </w:rPr>
        <w:t>из указанного ранее направления:</w:t>
      </w:r>
      <w:r w:rsidRPr="002A4403">
        <w:rPr>
          <w:rFonts w:ascii="Times New Roman" w:hAnsi="Times New Roman" w:cs="Times New Roman"/>
          <w:i/>
          <w:color w:val="000000" w:themeColor="text1"/>
          <w:sz w:val="28"/>
          <w:szCs w:val="28"/>
        </w:rPr>
        <w:t xml:space="preserve"> Его</w:t>
      </w:r>
      <w:r w:rsidRPr="002A4403">
        <w:rPr>
          <w:rFonts w:ascii="Times New Roman" w:hAnsi="Times New Roman" w:cs="Times New Roman"/>
          <w:color w:val="000000" w:themeColor="text1"/>
          <w:sz w:val="28"/>
          <w:szCs w:val="28"/>
        </w:rPr>
        <w:t xml:space="preserve"> [GW1516]</w:t>
      </w:r>
      <w:r w:rsidRPr="002A4403">
        <w:rPr>
          <w:rFonts w:ascii="Times New Roman" w:hAnsi="Times New Roman" w:cs="Times New Roman"/>
          <w:i/>
          <w:color w:val="000000" w:themeColor="text1"/>
          <w:sz w:val="28"/>
          <w:szCs w:val="28"/>
        </w:rPr>
        <w:t xml:space="preserve"> принято называть генным допингом, хотя это не совсем верно. </w:t>
      </w:r>
      <w:r w:rsidRPr="002A4403">
        <w:rPr>
          <w:rFonts w:ascii="Times New Roman" w:hAnsi="Times New Roman" w:cs="Times New Roman"/>
          <w:i/>
          <w:color w:val="000000" w:themeColor="text1"/>
          <w:sz w:val="28"/>
          <w:szCs w:val="28"/>
          <w:lang w:val="en-US"/>
        </w:rPr>
        <w:t>GW</w:t>
      </w:r>
      <w:r w:rsidRPr="002A4403">
        <w:rPr>
          <w:rFonts w:ascii="Times New Roman" w:hAnsi="Times New Roman" w:cs="Times New Roman"/>
          <w:i/>
          <w:color w:val="000000" w:themeColor="text1"/>
          <w:sz w:val="28"/>
          <w:szCs w:val="28"/>
        </w:rPr>
        <w:t>1516 не предполагает вмешательства в генетический код человека – скорее, он регулирует работу генов</w:t>
      </w:r>
      <w:r w:rsidRPr="002A4403">
        <w:rPr>
          <w:rStyle w:val="a7"/>
          <w:rFonts w:ascii="Times New Roman" w:hAnsi="Times New Roman" w:cs="Times New Roman"/>
          <w:color w:val="000000" w:themeColor="text1"/>
          <w:sz w:val="28"/>
          <w:szCs w:val="28"/>
        </w:rPr>
        <w:footnoteReference w:id="43"/>
      </w:r>
      <w:r w:rsidRPr="002A4403">
        <w:rPr>
          <w:rFonts w:ascii="Times New Roman" w:hAnsi="Times New Roman" w:cs="Times New Roman"/>
          <w:color w:val="000000" w:themeColor="text1"/>
          <w:sz w:val="28"/>
          <w:szCs w:val="28"/>
        </w:rPr>
        <w:t>. Такой способ введения научной информации – от общего к частному – позволяет выстроить логичное повествование.</w:t>
      </w:r>
    </w:p>
    <w:p w:rsidR="0059193C" w:rsidRPr="002A4403" w:rsidRDefault="0059193C" w:rsidP="0059193C">
      <w:pPr>
        <w:spacing w:after="0" w:line="360" w:lineRule="auto"/>
        <w:ind w:firstLine="709"/>
        <w:jc w:val="both"/>
        <w:rPr>
          <w:rFonts w:ascii="Times New Roman" w:hAnsi="Times New Roman" w:cs="Times New Roman"/>
          <w:color w:val="000000" w:themeColor="text1"/>
          <w:sz w:val="28"/>
          <w:szCs w:val="28"/>
        </w:rPr>
      </w:pPr>
      <w:r w:rsidRPr="002A4403">
        <w:rPr>
          <w:rFonts w:ascii="Times New Roman" w:hAnsi="Times New Roman" w:cs="Times New Roman"/>
          <w:color w:val="000000" w:themeColor="text1"/>
          <w:sz w:val="28"/>
          <w:szCs w:val="28"/>
        </w:rPr>
        <w:t>В сравнение приведем пример неудачного, на наш взгляд, использования данной коммуникативной стратегии – фрагмент информационной заметки информационного портала «</w:t>
      </w:r>
      <w:r w:rsidRPr="002A4403">
        <w:rPr>
          <w:rFonts w:ascii="Times New Roman" w:hAnsi="Times New Roman" w:cs="Times New Roman"/>
          <w:color w:val="000000" w:themeColor="text1"/>
          <w:sz w:val="28"/>
          <w:szCs w:val="28"/>
          <w:lang w:val="en-US"/>
        </w:rPr>
        <w:t>Hi</w:t>
      </w:r>
      <w:r w:rsidRPr="002A4403">
        <w:rPr>
          <w:rFonts w:ascii="Times New Roman" w:hAnsi="Times New Roman" w:cs="Times New Roman"/>
          <w:color w:val="000000" w:themeColor="text1"/>
          <w:sz w:val="28"/>
          <w:szCs w:val="28"/>
        </w:rPr>
        <w:t>-</w:t>
      </w:r>
      <w:r w:rsidRPr="002A4403">
        <w:rPr>
          <w:rFonts w:ascii="Times New Roman" w:hAnsi="Times New Roman" w:cs="Times New Roman"/>
          <w:color w:val="000000" w:themeColor="text1"/>
          <w:sz w:val="28"/>
          <w:szCs w:val="28"/>
          <w:lang w:val="en-US"/>
        </w:rPr>
        <w:t>News</w:t>
      </w:r>
      <w:r w:rsidRPr="002A4403">
        <w:rPr>
          <w:rFonts w:ascii="Times New Roman" w:hAnsi="Times New Roman" w:cs="Times New Roman"/>
          <w:color w:val="000000" w:themeColor="text1"/>
          <w:sz w:val="28"/>
          <w:szCs w:val="28"/>
        </w:rPr>
        <w:t>.</w:t>
      </w:r>
      <w:r w:rsidRPr="002A4403">
        <w:rPr>
          <w:rFonts w:ascii="Times New Roman" w:hAnsi="Times New Roman" w:cs="Times New Roman"/>
          <w:color w:val="000000" w:themeColor="text1"/>
          <w:sz w:val="28"/>
          <w:szCs w:val="28"/>
          <w:lang w:val="en-US"/>
        </w:rPr>
        <w:t>ru</w:t>
      </w:r>
      <w:r w:rsidRPr="002A4403">
        <w:rPr>
          <w:rFonts w:ascii="Times New Roman" w:hAnsi="Times New Roman" w:cs="Times New Roman"/>
          <w:color w:val="000000" w:themeColor="text1"/>
          <w:sz w:val="28"/>
          <w:szCs w:val="28"/>
        </w:rPr>
        <w:t xml:space="preserve">» о проведении экспериментов над ДНК Леонардо да Винчи. Журналист дает общие сведения из теории о наследственности: </w:t>
      </w:r>
      <w:r w:rsidRPr="002A4403">
        <w:rPr>
          <w:rFonts w:ascii="Times New Roman" w:hAnsi="Times New Roman" w:cs="Times New Roman"/>
          <w:i/>
          <w:color w:val="000000" w:themeColor="text1"/>
          <w:sz w:val="28"/>
          <w:szCs w:val="28"/>
        </w:rPr>
        <w:t xml:space="preserve">Так как </w:t>
      </w:r>
      <w:r w:rsidRPr="002A4403">
        <w:rPr>
          <w:rFonts w:ascii="Times New Roman" w:hAnsi="Times New Roman" w:cs="Times New Roman"/>
          <w:b/>
          <w:i/>
          <w:color w:val="000000" w:themeColor="text1"/>
          <w:sz w:val="28"/>
          <w:szCs w:val="28"/>
        </w:rPr>
        <w:t>сыновья всегда наследуют Y-хромосому отца</w:t>
      </w:r>
      <w:r w:rsidRPr="002A4403">
        <w:rPr>
          <w:rFonts w:ascii="Times New Roman" w:hAnsi="Times New Roman" w:cs="Times New Roman"/>
          <w:i/>
          <w:color w:val="000000" w:themeColor="text1"/>
          <w:sz w:val="28"/>
          <w:szCs w:val="28"/>
        </w:rPr>
        <w:t>, отцовская линия может привести нас к людям, которые имеют точную копию собственной Y Леонардо. Между тем, митохондриальная ДНК передается через мать</w:t>
      </w:r>
      <w:r w:rsidRPr="002A4403">
        <w:rPr>
          <w:rFonts w:ascii="Times New Roman" w:hAnsi="Times New Roman" w:cs="Times New Roman"/>
          <w:color w:val="000000" w:themeColor="text1"/>
          <w:sz w:val="28"/>
          <w:szCs w:val="28"/>
        </w:rPr>
        <w:t>. Далее описываются возможности экспериментов с ДНК:</w:t>
      </w:r>
      <w:r w:rsidRPr="002A4403">
        <w:rPr>
          <w:rFonts w:ascii="Times New Roman" w:hAnsi="Times New Roman" w:cs="Times New Roman"/>
          <w:i/>
          <w:color w:val="000000" w:themeColor="text1"/>
          <w:sz w:val="28"/>
          <w:szCs w:val="28"/>
        </w:rPr>
        <w:t>. Изучая материнскую родословную, мы можем найти потомков, которые унаследовали эту часть. ДНК современных родственников можно сравнить с древними образцами и тем самым подтвердить их идентичность</w:t>
      </w:r>
      <w:r w:rsidRPr="002A4403">
        <w:rPr>
          <w:rStyle w:val="a7"/>
          <w:rFonts w:ascii="Times New Roman" w:hAnsi="Times New Roman" w:cs="Times New Roman"/>
          <w:color w:val="000000" w:themeColor="text1"/>
          <w:sz w:val="28"/>
          <w:szCs w:val="28"/>
        </w:rPr>
        <w:footnoteReference w:id="44"/>
      </w:r>
      <w:r w:rsidRPr="002A4403">
        <w:rPr>
          <w:rFonts w:ascii="Times New Roman" w:hAnsi="Times New Roman" w:cs="Times New Roman"/>
          <w:color w:val="000000" w:themeColor="text1"/>
          <w:sz w:val="28"/>
          <w:szCs w:val="28"/>
        </w:rPr>
        <w:t xml:space="preserve">. Через описание теоретических особенностей проведения подобного рода экспериментов автор пытается аргументировать актуальность информации: </w:t>
      </w:r>
      <w:r w:rsidRPr="002A4403">
        <w:rPr>
          <w:rFonts w:ascii="Times New Roman" w:hAnsi="Times New Roman" w:cs="Times New Roman"/>
          <w:i/>
          <w:color w:val="000000" w:themeColor="text1"/>
          <w:sz w:val="28"/>
          <w:szCs w:val="28"/>
        </w:rPr>
        <w:t>Есть миллион вариантов, как ДНК Леонардо может пролить свет на его жизнь. Цвет глаз, цвет волос, вес, рост, предрасположенность к заболеваниям и даже прославленная острота зрения изобретателя</w:t>
      </w:r>
      <w:r w:rsidRPr="002A4403">
        <w:rPr>
          <w:rStyle w:val="a7"/>
          <w:rFonts w:ascii="Times New Roman" w:hAnsi="Times New Roman" w:cs="Times New Roman"/>
          <w:color w:val="000000" w:themeColor="text1"/>
          <w:sz w:val="28"/>
          <w:szCs w:val="28"/>
        </w:rPr>
        <w:footnoteReference w:id="45"/>
      </w:r>
      <w:r w:rsidRPr="002A4403">
        <w:rPr>
          <w:rFonts w:ascii="Times New Roman" w:hAnsi="Times New Roman" w:cs="Times New Roman"/>
          <w:color w:val="000000" w:themeColor="text1"/>
          <w:sz w:val="28"/>
          <w:szCs w:val="28"/>
        </w:rPr>
        <w:t>. Однако смешивая воедино тонкости генетического декодирования и культурологической значимости данного исследования, автор теряет логику рассуждения, и тема сводится к вопросу о внешних данных знаменитого Леонардо. Таким образом, автору не удается достичь как доступности изложения фактов, так и доказательности значимости презентуемой им информации.</w:t>
      </w:r>
    </w:p>
    <w:p w:rsidR="0059193C" w:rsidRPr="002A4403" w:rsidRDefault="0059193C" w:rsidP="0059193C">
      <w:pPr>
        <w:spacing w:after="0" w:line="360" w:lineRule="auto"/>
        <w:ind w:firstLine="709"/>
        <w:jc w:val="both"/>
        <w:rPr>
          <w:rFonts w:ascii="Times New Roman" w:hAnsi="Times New Roman" w:cs="Times New Roman"/>
          <w:i/>
          <w:color w:val="000000" w:themeColor="text1"/>
          <w:sz w:val="28"/>
          <w:szCs w:val="28"/>
          <w:shd w:val="clear" w:color="auto" w:fill="FFFFFF"/>
        </w:rPr>
      </w:pPr>
      <w:r w:rsidRPr="002A4403">
        <w:rPr>
          <w:rFonts w:ascii="Times New Roman" w:hAnsi="Times New Roman" w:cs="Times New Roman"/>
          <w:color w:val="000000" w:themeColor="text1"/>
          <w:sz w:val="28"/>
          <w:szCs w:val="28"/>
        </w:rPr>
        <w:t xml:space="preserve">Для более подробного раскрытия темы </w:t>
      </w:r>
      <w:r>
        <w:rPr>
          <w:rFonts w:ascii="Times New Roman" w:hAnsi="Times New Roman" w:cs="Times New Roman"/>
          <w:color w:val="000000" w:themeColor="text1"/>
          <w:sz w:val="28"/>
          <w:szCs w:val="28"/>
        </w:rPr>
        <w:t xml:space="preserve">материала о результатах геологической экспедиции, посвященной изучению древних осадочных пород </w:t>
      </w:r>
      <w:r w:rsidRPr="002A4403">
        <w:rPr>
          <w:rFonts w:ascii="Times New Roman" w:hAnsi="Times New Roman" w:cs="Times New Roman"/>
          <w:color w:val="000000" w:themeColor="text1"/>
          <w:sz w:val="28"/>
          <w:szCs w:val="28"/>
        </w:rPr>
        <w:t>корреспондент «Московского комсомольца</w:t>
      </w:r>
      <w:r>
        <w:rPr>
          <w:rFonts w:ascii="Times New Roman" w:hAnsi="Times New Roman" w:cs="Times New Roman"/>
          <w:color w:val="000000" w:themeColor="text1"/>
          <w:sz w:val="28"/>
          <w:szCs w:val="28"/>
        </w:rPr>
        <w:t>»</w:t>
      </w:r>
      <w:r w:rsidRPr="002A4403">
        <w:rPr>
          <w:rFonts w:ascii="Times New Roman" w:hAnsi="Times New Roman" w:cs="Times New Roman"/>
          <w:color w:val="000000" w:themeColor="text1"/>
          <w:sz w:val="28"/>
          <w:szCs w:val="28"/>
          <w:shd w:val="clear" w:color="auto" w:fill="FFFFFF"/>
        </w:rPr>
        <w:t xml:space="preserve"> подчеркивает важность полученных учеными данных путем введения в текст исторической справки:</w:t>
      </w:r>
      <w:r w:rsidRPr="002A4403">
        <w:rPr>
          <w:rFonts w:ascii="Times New Roman" w:hAnsi="Times New Roman" w:cs="Times New Roman"/>
          <w:i/>
          <w:color w:val="000000" w:themeColor="text1"/>
          <w:sz w:val="28"/>
          <w:szCs w:val="28"/>
          <w:shd w:val="clear" w:color="auto" w:fill="FFFFFF"/>
        </w:rPr>
        <w:t xml:space="preserve"> Как напоминают геологи, опубликовавшие своё исследование в журнале Precambrian Research, на ранних этапах своего существования Земля, как многие другие планеты и спутники в Солнечной системе, подверглась масштабной «астероидной бомбардировке», в результате которой на планету была занесена вода и различные химические соединения, которые впоследствии позволили зародиться на Земле жизни.</w:t>
      </w:r>
      <w:r w:rsidRPr="002A4403">
        <w:rPr>
          <w:rStyle w:val="a7"/>
          <w:rFonts w:ascii="Times New Roman" w:hAnsi="Times New Roman" w:cs="Times New Roman"/>
          <w:i/>
          <w:color w:val="000000" w:themeColor="text1"/>
          <w:sz w:val="28"/>
          <w:szCs w:val="28"/>
          <w:shd w:val="clear" w:color="auto" w:fill="FFFFFF"/>
        </w:rPr>
        <w:footnoteReference w:id="46"/>
      </w:r>
      <w:r w:rsidRPr="002A4403">
        <w:rPr>
          <w:rFonts w:ascii="Times New Roman" w:hAnsi="Times New Roman" w:cs="Times New Roman"/>
          <w:i/>
          <w:color w:val="000000" w:themeColor="text1"/>
          <w:sz w:val="28"/>
          <w:szCs w:val="28"/>
          <w:shd w:val="clear" w:color="auto" w:fill="FFFFFF"/>
        </w:rPr>
        <w:t xml:space="preserve"> </w:t>
      </w:r>
      <w:r w:rsidRPr="002A4403">
        <w:rPr>
          <w:rFonts w:ascii="Times New Roman" w:hAnsi="Times New Roman" w:cs="Times New Roman"/>
          <w:color w:val="000000" w:themeColor="text1"/>
          <w:sz w:val="28"/>
          <w:szCs w:val="28"/>
          <w:shd w:val="clear" w:color="auto" w:fill="FFFFFF"/>
        </w:rPr>
        <w:t>Далее журналист приводит детали проведенного учеными исследования через косвенное цитирование, подкрепляя таким образом уверенность читателя в достоверности информации:</w:t>
      </w:r>
      <w:r w:rsidRPr="002A4403">
        <w:rPr>
          <w:rFonts w:ascii="Times New Roman" w:hAnsi="Times New Roman" w:cs="Times New Roman"/>
          <w:i/>
          <w:color w:val="000000" w:themeColor="text1"/>
          <w:sz w:val="28"/>
          <w:szCs w:val="28"/>
          <w:shd w:val="clear" w:color="auto" w:fill="FFFFFF"/>
        </w:rPr>
        <w:t xml:space="preserve"> Геологи предполагают, что астероид при падении вызвал более мощные землетрясения и цунами, чем могли бы произойти на планете из-за внутренних процессов, а также были сдвинуты горные породы, а на поверхность попала магма</w:t>
      </w:r>
      <w:r w:rsidRPr="002A4403">
        <w:rPr>
          <w:rStyle w:val="a7"/>
          <w:rFonts w:ascii="Times New Roman" w:hAnsi="Times New Roman" w:cs="Times New Roman"/>
          <w:i/>
          <w:color w:val="000000" w:themeColor="text1"/>
          <w:sz w:val="28"/>
          <w:szCs w:val="28"/>
          <w:shd w:val="clear" w:color="auto" w:fill="FFFFFF"/>
        </w:rPr>
        <w:footnoteReference w:id="47"/>
      </w:r>
      <w:r w:rsidRPr="002A4403">
        <w:rPr>
          <w:rFonts w:ascii="Times New Roman" w:hAnsi="Times New Roman" w:cs="Times New Roman"/>
          <w:i/>
          <w:color w:val="000000" w:themeColor="text1"/>
          <w:sz w:val="28"/>
          <w:szCs w:val="28"/>
          <w:shd w:val="clear" w:color="auto" w:fill="FFFFFF"/>
        </w:rPr>
        <w:t>.</w:t>
      </w:r>
    </w:p>
    <w:p w:rsidR="0059193C" w:rsidRPr="002A4403" w:rsidRDefault="0059193C" w:rsidP="0059193C">
      <w:pPr>
        <w:spacing w:after="0" w:line="360" w:lineRule="auto"/>
        <w:ind w:firstLine="709"/>
        <w:jc w:val="both"/>
        <w:rPr>
          <w:rFonts w:ascii="Times New Roman" w:hAnsi="Times New Roman" w:cs="Times New Roman"/>
          <w:color w:val="000000" w:themeColor="text1"/>
          <w:sz w:val="28"/>
          <w:szCs w:val="28"/>
        </w:rPr>
      </w:pPr>
      <w:r w:rsidRPr="002A4403">
        <w:rPr>
          <w:rFonts w:ascii="Times New Roman" w:hAnsi="Times New Roman" w:cs="Times New Roman"/>
          <w:color w:val="000000" w:themeColor="text1"/>
          <w:sz w:val="28"/>
          <w:szCs w:val="28"/>
          <w:shd w:val="clear" w:color="auto" w:fill="FFFFFF"/>
        </w:rPr>
        <w:t>Похожий принцип ведения повествования имеет материал, посвященный вопросу научного понятия человеческой расы. Для введения читателя в суть вопроса авторы приводят несколько фактов теоретического характера:</w:t>
      </w:r>
      <w:r w:rsidRPr="002A4403">
        <w:rPr>
          <w:rFonts w:ascii="Times New Roman" w:hAnsi="Times New Roman" w:cs="Times New Roman"/>
          <w:color w:val="000000" w:themeColor="text1"/>
          <w:sz w:val="28"/>
          <w:szCs w:val="28"/>
        </w:rPr>
        <w:t xml:space="preserve"> </w:t>
      </w:r>
      <w:r w:rsidRPr="002A4403">
        <w:rPr>
          <w:rFonts w:ascii="Times New Roman" w:hAnsi="Times New Roman" w:cs="Times New Roman"/>
          <w:i/>
          <w:color w:val="000000" w:themeColor="text1"/>
          <w:sz w:val="28"/>
          <w:szCs w:val="28"/>
          <w:shd w:val="clear" w:color="auto" w:fill="FFFFFF"/>
        </w:rPr>
        <w:t>Исторически понятие «раса» ввели для обозначения и описания фенотипических различий разных людей (цвет кожи и прочие признаки). В наше время часть биологов продолжает рассматривать расы как адекватный инструмент для характеристики генетического разнообразия человеческих популяций</w:t>
      </w:r>
      <w:r w:rsidRPr="002A4403">
        <w:rPr>
          <w:rStyle w:val="a7"/>
          <w:rFonts w:ascii="Times New Roman" w:hAnsi="Times New Roman" w:cs="Times New Roman"/>
          <w:i/>
          <w:color w:val="000000" w:themeColor="text1"/>
          <w:sz w:val="28"/>
          <w:szCs w:val="28"/>
          <w:shd w:val="clear" w:color="auto" w:fill="FFFFFF"/>
        </w:rPr>
        <w:footnoteReference w:id="48"/>
      </w:r>
      <w:r w:rsidRPr="002A4403">
        <w:rPr>
          <w:rFonts w:ascii="Times New Roman" w:hAnsi="Times New Roman" w:cs="Times New Roman"/>
          <w:i/>
          <w:color w:val="000000" w:themeColor="text1"/>
          <w:sz w:val="28"/>
          <w:szCs w:val="28"/>
          <w:shd w:val="clear" w:color="auto" w:fill="FFFFFF"/>
        </w:rPr>
        <w:t xml:space="preserve">. </w:t>
      </w:r>
      <w:r w:rsidRPr="002A4403">
        <w:rPr>
          <w:rFonts w:ascii="Times New Roman" w:hAnsi="Times New Roman" w:cs="Times New Roman"/>
          <w:color w:val="000000" w:themeColor="text1"/>
          <w:sz w:val="28"/>
          <w:szCs w:val="28"/>
          <w:shd w:val="clear" w:color="auto" w:fill="FFFFFF"/>
        </w:rPr>
        <w:t xml:space="preserve">После передачи основных нюансов теории рас журналисты сужают круг вопросов относительного данного знания до описания особенностей гипотезы конкретных представителей научного сообщества, тем самым подчеркивая значимость изложенной информации: </w:t>
      </w:r>
      <w:r w:rsidRPr="002A4403">
        <w:rPr>
          <w:rFonts w:ascii="Times New Roman" w:hAnsi="Times New Roman" w:cs="Times New Roman"/>
          <w:i/>
          <w:color w:val="000000" w:themeColor="text1"/>
          <w:sz w:val="28"/>
          <w:szCs w:val="28"/>
          <w:shd w:val="clear" w:color="auto" w:fill="FFFFFF"/>
        </w:rPr>
        <w:t>Но Майкл Юделл и его коллеги убеждены, что на сегодняшнем уровне развития молекулярной генетики термин «раса» не может точно отражать генетическое разнообразие. По их мнению, так мы искусственно делим человечество на иерархически организованные группы. Раса же не является четким биологическим маркером, так как расы гетерогенны, и между ними отсутствуют выраженные барьеры</w:t>
      </w:r>
      <w:r w:rsidRPr="002A4403">
        <w:rPr>
          <w:rStyle w:val="a7"/>
          <w:rFonts w:ascii="Times New Roman" w:hAnsi="Times New Roman" w:cs="Times New Roman"/>
          <w:i/>
          <w:color w:val="000000" w:themeColor="text1"/>
          <w:sz w:val="28"/>
          <w:szCs w:val="28"/>
          <w:shd w:val="clear" w:color="auto" w:fill="FFFFFF"/>
        </w:rPr>
        <w:footnoteReference w:id="49"/>
      </w:r>
      <w:r w:rsidRPr="002A4403">
        <w:rPr>
          <w:rFonts w:ascii="Times New Roman" w:hAnsi="Times New Roman" w:cs="Times New Roman"/>
          <w:i/>
          <w:color w:val="000000" w:themeColor="text1"/>
          <w:sz w:val="28"/>
          <w:szCs w:val="28"/>
          <w:shd w:val="clear" w:color="auto" w:fill="FFFFFF"/>
        </w:rPr>
        <w:t>.</w:t>
      </w:r>
    </w:p>
    <w:p w:rsidR="0059193C" w:rsidRPr="002A4403" w:rsidRDefault="0059193C" w:rsidP="0059193C">
      <w:pPr>
        <w:spacing w:after="0" w:line="360" w:lineRule="auto"/>
        <w:ind w:firstLine="709"/>
        <w:jc w:val="both"/>
        <w:rPr>
          <w:rFonts w:ascii="Times New Roman" w:hAnsi="Times New Roman" w:cs="Times New Roman"/>
          <w:color w:val="000000" w:themeColor="text1"/>
          <w:sz w:val="28"/>
          <w:szCs w:val="28"/>
        </w:rPr>
      </w:pPr>
      <w:r w:rsidRPr="002A4403">
        <w:rPr>
          <w:rFonts w:ascii="Times New Roman" w:hAnsi="Times New Roman" w:cs="Times New Roman"/>
          <w:color w:val="000000" w:themeColor="text1"/>
          <w:sz w:val="28"/>
          <w:szCs w:val="28"/>
        </w:rPr>
        <w:t>Интересным на наш взгляд является пример ведения повествования о</w:t>
      </w:r>
      <w:r>
        <w:rPr>
          <w:rFonts w:ascii="Times New Roman" w:hAnsi="Times New Roman" w:cs="Times New Roman"/>
          <w:color w:val="000000" w:themeColor="text1"/>
          <w:sz w:val="28"/>
          <w:szCs w:val="28"/>
        </w:rPr>
        <w:t>т</w:t>
      </w:r>
      <w:r w:rsidRPr="002A4403">
        <w:rPr>
          <w:rFonts w:ascii="Times New Roman" w:hAnsi="Times New Roman" w:cs="Times New Roman"/>
          <w:color w:val="000000" w:themeColor="text1"/>
          <w:sz w:val="28"/>
          <w:szCs w:val="28"/>
        </w:rPr>
        <w:t xml:space="preserve"> общего к частному из публикации «В старости виновато накопительство» журнала «Наука и жизнь». Автор выстраивает текст</w:t>
      </w:r>
      <w:r>
        <w:rPr>
          <w:rFonts w:ascii="Times New Roman" w:hAnsi="Times New Roman" w:cs="Times New Roman"/>
          <w:color w:val="000000" w:themeColor="text1"/>
          <w:sz w:val="28"/>
          <w:szCs w:val="28"/>
        </w:rPr>
        <w:t>,</w:t>
      </w:r>
      <w:r w:rsidRPr="002A4403">
        <w:rPr>
          <w:rFonts w:ascii="Times New Roman" w:hAnsi="Times New Roman" w:cs="Times New Roman"/>
          <w:color w:val="000000" w:themeColor="text1"/>
          <w:sz w:val="28"/>
          <w:szCs w:val="28"/>
        </w:rPr>
        <w:t xml:space="preserve"> используя описания того или иного явления с последующим дополнением его конкретными примерами. Так, например, начинается текст: </w:t>
      </w:r>
      <w:r w:rsidRPr="002A4403">
        <w:rPr>
          <w:rFonts w:ascii="Times New Roman" w:hAnsi="Times New Roman" w:cs="Times New Roman"/>
          <w:i/>
          <w:color w:val="000000" w:themeColor="text1"/>
          <w:sz w:val="28"/>
          <w:szCs w:val="28"/>
        </w:rPr>
        <w:t>Недавно мы писали о том, что</w:t>
      </w:r>
      <w:r>
        <w:rPr>
          <w:rFonts w:ascii="Times New Roman" w:hAnsi="Times New Roman" w:cs="Times New Roman"/>
          <w:i/>
          <w:color w:val="000000" w:themeColor="text1"/>
          <w:sz w:val="28"/>
          <w:szCs w:val="28"/>
        </w:rPr>
        <w:t xml:space="preserve"> </w:t>
      </w:r>
      <w:hyperlink r:id="rId7" w:tgtFrame="_blank" w:history="1">
        <w:r w:rsidRPr="002A4403">
          <w:rPr>
            <w:rStyle w:val="a4"/>
            <w:rFonts w:ascii="Times New Roman" w:hAnsi="Times New Roman" w:cs="Times New Roman"/>
            <w:i/>
            <w:color w:val="000000" w:themeColor="text1"/>
          </w:rPr>
          <w:t>некрасивых животных</w:t>
        </w:r>
      </w:hyperlink>
      <w:r w:rsidRPr="002A4403">
        <w:rPr>
          <w:rFonts w:ascii="Times New Roman" w:hAnsi="Times New Roman" w:cs="Times New Roman"/>
          <w:i/>
          <w:color w:val="000000" w:themeColor="text1"/>
          <w:sz w:val="28"/>
          <w:szCs w:val="28"/>
        </w:rPr>
        <w:t xml:space="preserve"> изучают меньше. Со всей уверенностью можно заявить, что голые землекопы при всей своей специфической внешности вниманием ученых-геронтологов не обделены</w:t>
      </w:r>
      <w:r w:rsidRPr="002A4403">
        <w:rPr>
          <w:rStyle w:val="a7"/>
          <w:rFonts w:ascii="Times New Roman" w:hAnsi="Times New Roman" w:cs="Times New Roman"/>
          <w:i/>
          <w:color w:val="000000" w:themeColor="text1"/>
          <w:sz w:val="28"/>
          <w:szCs w:val="28"/>
        </w:rPr>
        <w:footnoteReference w:id="50"/>
      </w:r>
      <w:r w:rsidRPr="002A4403">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2A4403">
        <w:rPr>
          <w:rFonts w:ascii="Times New Roman" w:hAnsi="Times New Roman" w:cs="Times New Roman"/>
          <w:color w:val="000000" w:themeColor="text1"/>
          <w:sz w:val="28"/>
          <w:szCs w:val="28"/>
        </w:rPr>
        <w:t xml:space="preserve">Далее автор приводит ряд научных фактов: </w:t>
      </w:r>
      <w:r w:rsidRPr="002A4403">
        <w:rPr>
          <w:rFonts w:ascii="Times New Roman" w:hAnsi="Times New Roman" w:cs="Times New Roman"/>
          <w:i/>
          <w:color w:val="000000" w:themeColor="text1"/>
          <w:sz w:val="28"/>
          <w:szCs w:val="28"/>
        </w:rPr>
        <w:t>Существует закономерность, согласно которой чем животное крупнее, тем оно дольше живет. Голый землекоп из этого довольно стройного ряда выбивается – будучи размером с мышь и массой всего 30 грамм, он умудряется доживать до 32 лет, причем мало меняясь с возрастом, то есть, всячески демонстрируя феномен так называемого пренебрежимого старения</w:t>
      </w:r>
      <w:r w:rsidRPr="002A4403">
        <w:rPr>
          <w:rStyle w:val="a7"/>
          <w:rFonts w:ascii="Times New Roman" w:hAnsi="Times New Roman" w:cs="Times New Roman"/>
          <w:i/>
          <w:color w:val="000000" w:themeColor="text1"/>
          <w:sz w:val="28"/>
          <w:szCs w:val="28"/>
        </w:rPr>
        <w:footnoteReference w:id="51"/>
      </w:r>
      <w:r w:rsidRPr="002A4403">
        <w:rPr>
          <w:rFonts w:ascii="Times New Roman" w:hAnsi="Times New Roman" w:cs="Times New Roman"/>
          <w:i/>
          <w:color w:val="000000" w:themeColor="text1"/>
          <w:sz w:val="28"/>
          <w:szCs w:val="28"/>
        </w:rPr>
        <w:t xml:space="preserve">. </w:t>
      </w:r>
      <w:r w:rsidRPr="002A4403">
        <w:rPr>
          <w:rFonts w:ascii="Times New Roman" w:hAnsi="Times New Roman" w:cs="Times New Roman"/>
          <w:color w:val="000000" w:themeColor="text1"/>
          <w:sz w:val="28"/>
          <w:szCs w:val="28"/>
        </w:rPr>
        <w:t xml:space="preserve">Подобного рода конкретизация не только облегчает процесс усваивания информации, но и привлекает читательское внимание, поскольку текст не загружен узкоспециализированной терминологией и  теоретическими данными. Данный прием автор использует не только для передачи информации, но и в процессе собственных рассуждений над поставленной проблемой, что подчеркивает его осведомленность в вопросе: </w:t>
      </w:r>
      <w:r w:rsidRPr="002A4403">
        <w:rPr>
          <w:rFonts w:ascii="Times New Roman" w:hAnsi="Times New Roman" w:cs="Times New Roman"/>
          <w:i/>
          <w:color w:val="000000" w:themeColor="text1"/>
          <w:sz w:val="28"/>
          <w:szCs w:val="28"/>
        </w:rPr>
        <w:t>С другой стороны, чем организм крупнее, тем в нем больше клеток, а значит, больше шансов на то, что в какой-то момент начнет развиваться рак (а это одно из главных возраст-зависимых заболеваний не только у человека, но и у млекопитающих), ну, или вообще что-то пойдет не так. Но, что удивительно, самые крупные млекопитающие, такие как</w:t>
      </w:r>
      <w:r>
        <w:rPr>
          <w:rFonts w:ascii="Times New Roman" w:hAnsi="Times New Roman" w:cs="Times New Roman"/>
          <w:i/>
          <w:color w:val="000000" w:themeColor="text1"/>
          <w:sz w:val="28"/>
          <w:szCs w:val="28"/>
        </w:rPr>
        <w:t xml:space="preserve"> </w:t>
      </w:r>
      <w:hyperlink r:id="rId8" w:tgtFrame="_blank" w:history="1">
        <w:r w:rsidRPr="002A4403">
          <w:rPr>
            <w:rStyle w:val="a4"/>
            <w:rFonts w:ascii="Times New Roman" w:hAnsi="Times New Roman" w:cs="Times New Roman"/>
            <w:i/>
            <w:color w:val="000000" w:themeColor="text1"/>
          </w:rPr>
          <w:t>киты</w:t>
        </w:r>
      </w:hyperlink>
      <w:r>
        <w:rPr>
          <w:rFonts w:ascii="Times New Roman" w:hAnsi="Times New Roman" w:cs="Times New Roman"/>
          <w:i/>
          <w:color w:val="000000" w:themeColor="text1"/>
          <w:sz w:val="28"/>
          <w:szCs w:val="28"/>
        </w:rPr>
        <w:t xml:space="preserve"> </w:t>
      </w:r>
      <w:r w:rsidRPr="002A4403">
        <w:rPr>
          <w:rFonts w:ascii="Times New Roman" w:hAnsi="Times New Roman" w:cs="Times New Roman"/>
          <w:i/>
          <w:color w:val="000000" w:themeColor="text1"/>
          <w:sz w:val="28"/>
          <w:szCs w:val="28"/>
        </w:rPr>
        <w:t>или</w:t>
      </w:r>
      <w:r>
        <w:rPr>
          <w:rFonts w:ascii="Times New Roman" w:hAnsi="Times New Roman" w:cs="Times New Roman"/>
          <w:i/>
          <w:color w:val="000000" w:themeColor="text1"/>
          <w:sz w:val="28"/>
          <w:szCs w:val="28"/>
        </w:rPr>
        <w:t xml:space="preserve"> </w:t>
      </w:r>
      <w:hyperlink r:id="rId9" w:history="1">
        <w:r w:rsidRPr="002A4403">
          <w:rPr>
            <w:rStyle w:val="a4"/>
            <w:rFonts w:ascii="Times New Roman" w:hAnsi="Times New Roman" w:cs="Times New Roman"/>
            <w:i/>
            <w:color w:val="000000" w:themeColor="text1"/>
          </w:rPr>
          <w:t>слоны</w:t>
        </w:r>
      </w:hyperlink>
      <w:r w:rsidRPr="002A4403">
        <w:rPr>
          <w:rFonts w:ascii="Times New Roman" w:hAnsi="Times New Roman" w:cs="Times New Roman"/>
          <w:i/>
          <w:color w:val="000000" w:themeColor="text1"/>
          <w:sz w:val="28"/>
          <w:szCs w:val="28"/>
        </w:rPr>
        <w:t>, живут долго, например, один гренландский кит дожил до 211 лет. Этот феномен известен как парадокс Пето</w:t>
      </w:r>
      <w:r w:rsidRPr="002A4403">
        <w:rPr>
          <w:rStyle w:val="a7"/>
          <w:rFonts w:ascii="Times New Roman" w:hAnsi="Times New Roman" w:cs="Times New Roman"/>
          <w:i/>
          <w:color w:val="000000" w:themeColor="text1"/>
          <w:sz w:val="28"/>
          <w:szCs w:val="28"/>
        </w:rPr>
        <w:footnoteReference w:id="52"/>
      </w:r>
      <w:r w:rsidRPr="002A4403">
        <w:rPr>
          <w:rFonts w:ascii="Times New Roman" w:hAnsi="Times New Roman" w:cs="Times New Roman"/>
          <w:i/>
          <w:color w:val="000000" w:themeColor="text1"/>
          <w:sz w:val="28"/>
          <w:szCs w:val="28"/>
        </w:rPr>
        <w:t>.</w:t>
      </w:r>
    </w:p>
    <w:p w:rsidR="0059193C" w:rsidRDefault="0059193C" w:rsidP="0059193C">
      <w:pPr>
        <w:spacing w:after="0" w:line="360" w:lineRule="auto"/>
        <w:ind w:firstLine="709"/>
        <w:jc w:val="both"/>
        <w:rPr>
          <w:rFonts w:ascii="Times New Roman" w:hAnsi="Times New Roman" w:cs="Times New Roman"/>
          <w:color w:val="000000"/>
          <w:sz w:val="28"/>
          <w:szCs w:val="28"/>
        </w:rPr>
      </w:pPr>
      <w:r w:rsidRPr="002A4403">
        <w:rPr>
          <w:rFonts w:ascii="Times New Roman" w:hAnsi="Times New Roman" w:cs="Times New Roman"/>
          <w:color w:val="000000" w:themeColor="text1"/>
          <w:sz w:val="28"/>
          <w:szCs w:val="28"/>
        </w:rPr>
        <w:t>Конкретизация полученной журналистом информации</w:t>
      </w:r>
      <w:r>
        <w:rPr>
          <w:rFonts w:ascii="Times New Roman" w:hAnsi="Times New Roman" w:cs="Times New Roman"/>
          <w:color w:val="000000"/>
          <w:sz w:val="28"/>
          <w:szCs w:val="28"/>
        </w:rPr>
        <w:t xml:space="preserve"> через приведение в качестве примеров случаев, иллюстрирующих использование результатов того или иного научного достижения, является самым широко используемым приемом актуализации научного знания. Однако (к сожалению) такой принцип построения журналистского текста не всегда способствует выполнению заданной автором коммуникативной цели в силу неэффективного способа структурирования текста, либо недостаточного количества используемых данных для подтверждения актуальности и значимости той или иной темы.</w:t>
      </w:r>
      <w:bookmarkStart w:id="17" w:name="_Toc450557407"/>
    </w:p>
    <w:p w:rsidR="0059193C" w:rsidRPr="00732415" w:rsidRDefault="0059193C" w:rsidP="0059193C">
      <w:pPr>
        <w:spacing w:after="0" w:line="360" w:lineRule="auto"/>
        <w:ind w:firstLine="709"/>
        <w:jc w:val="both"/>
        <w:rPr>
          <w:rFonts w:ascii="Times New Roman" w:hAnsi="Times New Roman" w:cs="Times New Roman"/>
          <w:sz w:val="28"/>
          <w:szCs w:val="28"/>
        </w:rPr>
      </w:pPr>
      <w:r w:rsidRPr="008F6222">
        <w:rPr>
          <w:rFonts w:ascii="Times New Roman" w:hAnsi="Times New Roman" w:cs="Times New Roman"/>
          <w:b/>
          <w:sz w:val="28"/>
          <w:szCs w:val="28"/>
        </w:rPr>
        <w:t>2</w:t>
      </w:r>
      <w:r>
        <w:rPr>
          <w:rFonts w:ascii="Times New Roman" w:hAnsi="Times New Roman" w:cs="Times New Roman"/>
          <w:b/>
          <w:sz w:val="28"/>
          <w:szCs w:val="28"/>
        </w:rPr>
        <w:t xml:space="preserve">. </w:t>
      </w:r>
      <w:r w:rsidRPr="008F6222">
        <w:rPr>
          <w:rFonts w:ascii="Times New Roman" w:hAnsi="Times New Roman" w:cs="Times New Roman"/>
          <w:b/>
          <w:sz w:val="28"/>
          <w:szCs w:val="28"/>
        </w:rPr>
        <w:t>Выявление уровня полезности публикуемой информации для читателя</w:t>
      </w:r>
      <w:bookmarkEnd w:id="17"/>
      <w:r w:rsidRPr="008F6222">
        <w:rPr>
          <w:rFonts w:ascii="Times New Roman" w:hAnsi="Times New Roman" w:cs="Times New Roman"/>
          <w:b/>
          <w:sz w:val="28"/>
          <w:szCs w:val="28"/>
        </w:rPr>
        <w:t>.</w:t>
      </w:r>
      <w:r w:rsidRPr="00732415">
        <w:rPr>
          <w:rFonts w:ascii="Times New Roman" w:hAnsi="Times New Roman" w:cs="Times New Roman"/>
          <w:sz w:val="28"/>
          <w:szCs w:val="28"/>
        </w:rPr>
        <w:t xml:space="preserve"> Научное знание проникает во все сферы жизни современного общества, и уровень развития науки является одним из основных показателей развитости государства. С ростом количества научных достижений наблюдается рост влияния научной сферы на общественную жизнь, что формирует ее особый статус в ценностной системе. В связи с этим особо важным становится вопрос соотношения научного знания с другими формами познавательной деятельности. В частности, несмотря на освещаемость достижений научного сообщества, для журналиста – как для ретранслятора научного знания – становится актуальным вопрос доказательства общественной значимости того или иного открытия с целью обеспечения популяризации науки и повышения уровня осведомленности аудитории.</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конкретном научном достижении, важно не только доступно передать информацию, но и показать, насколько эта информация важна для каждого читателя. Преследуя такую коммуникативную цель, журналист может построить свой текст на выявлении степени полезности для читателя публикуемой информации.</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Журналисты «Русского репортера» часто публикуют на страницах номеров тексты научно-популярного характера, используя информационные и аналитические жанры. Обзор «10 главных достижений науки. Прорваться в будущее» является ярким примером того, как демонстрация важности научного открытия влияет не только на качество материла, но и на актуализацию информации: </w:t>
      </w:r>
      <w:r w:rsidRPr="00E03B2B">
        <w:rPr>
          <w:rFonts w:ascii="Times New Roman" w:hAnsi="Times New Roman" w:cs="Times New Roman"/>
          <w:i/>
          <w:sz w:val="28"/>
          <w:szCs w:val="28"/>
        </w:rPr>
        <w:t>Нейрофизиологи из Университета Дьюка объединили мозги четырех взрослых крыс, причем получившийся «брейнет» (</w:t>
      </w:r>
      <w:r w:rsidRPr="00E03B2B">
        <w:rPr>
          <w:rFonts w:ascii="Times New Roman" w:hAnsi="Times New Roman" w:cs="Times New Roman"/>
          <w:i/>
          <w:sz w:val="28"/>
          <w:szCs w:val="28"/>
          <w:lang w:val="en-US"/>
        </w:rPr>
        <w:t>brained</w:t>
      </w:r>
      <w:r w:rsidRPr="00E03B2B">
        <w:rPr>
          <w:rFonts w:ascii="Times New Roman" w:hAnsi="Times New Roman" w:cs="Times New Roman"/>
          <w:i/>
          <w:sz w:val="28"/>
          <w:szCs w:val="28"/>
        </w:rPr>
        <w:t xml:space="preserve"> – мозговая сеть) решал вполне жизненные задачи &lt;…&gt; Исследования Николесиаса способствуют развитию нейрокомпьютерных интерфейсов и методов реабилитации людей с нарушенными двигательными функциями</w:t>
      </w:r>
      <w:r>
        <w:rPr>
          <w:rStyle w:val="a7"/>
          <w:rFonts w:ascii="Times New Roman" w:hAnsi="Times New Roman" w:cs="Times New Roman"/>
          <w:sz w:val="28"/>
          <w:szCs w:val="28"/>
        </w:rPr>
        <w:footnoteReference w:id="53"/>
      </w:r>
      <w:r>
        <w:rPr>
          <w:rFonts w:ascii="Times New Roman" w:hAnsi="Times New Roman" w:cs="Times New Roman"/>
          <w:sz w:val="28"/>
          <w:szCs w:val="28"/>
        </w:rPr>
        <w:t>.</w:t>
      </w:r>
    </w:p>
    <w:p w:rsidR="0059193C" w:rsidRPr="001160E1"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весь текст строится по принципу описания явления и его дальнейшей трактовки с точки зрения ее значимости для рядового читателя: </w:t>
      </w:r>
      <w:r w:rsidRPr="00E03B2B">
        <w:rPr>
          <w:rFonts w:ascii="Times New Roman" w:hAnsi="Times New Roman" w:cs="Times New Roman"/>
          <w:i/>
          <w:sz w:val="28"/>
          <w:szCs w:val="28"/>
        </w:rPr>
        <w:t xml:space="preserve">Ученые наконец выяснили, почему опухоль метастазирует в определенные органы и как формируются эти новые образования. Оказывается, раковые клетки выделяют миллионы экзосом – крошечных шариков с жидкостью, содержащих образцы белков и генетическую информацию &lt;…&gt; Определив количество этих белков в организме и комбинацию интегринов в экзосомах, </w:t>
      </w:r>
      <w:r w:rsidRPr="00E03B2B">
        <w:rPr>
          <w:rFonts w:ascii="Times New Roman" w:hAnsi="Times New Roman" w:cs="Times New Roman"/>
          <w:b/>
          <w:i/>
          <w:sz w:val="28"/>
          <w:szCs w:val="28"/>
        </w:rPr>
        <w:t>врачи смогут узнать</w:t>
      </w:r>
      <w:r w:rsidRPr="00E03B2B">
        <w:rPr>
          <w:rFonts w:ascii="Times New Roman" w:hAnsi="Times New Roman" w:cs="Times New Roman"/>
          <w:i/>
          <w:sz w:val="28"/>
          <w:szCs w:val="28"/>
        </w:rPr>
        <w:t>, куда будет метастазировать опухоль</w:t>
      </w:r>
      <w:r>
        <w:rPr>
          <w:rStyle w:val="a7"/>
          <w:rFonts w:ascii="Times New Roman" w:hAnsi="Times New Roman" w:cs="Times New Roman"/>
          <w:sz w:val="28"/>
          <w:szCs w:val="28"/>
        </w:rPr>
        <w:footnoteReference w:id="54"/>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сравнение приведем пример недостаточной доказательности аргументов, призванных подтвердить значимость научного достижения. На портале «</w:t>
      </w:r>
      <w:r>
        <w:rPr>
          <w:rFonts w:ascii="Times New Roman" w:hAnsi="Times New Roman" w:cs="Times New Roman"/>
          <w:sz w:val="28"/>
          <w:szCs w:val="28"/>
          <w:shd w:val="clear" w:color="auto" w:fill="FFFFFF"/>
          <w:lang w:val="en-US"/>
        </w:rPr>
        <w:t>N</w:t>
      </w:r>
      <w:r w:rsidRPr="00A115FF">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была опубликована заметка о результате эксперимента биологов над эмбрионом человека. Этот материал содержит подробное описание проводимых исследований, однако аргументация их полезности представлена размыто, с использованием ссылок на теоретически возможное его применение без указания конкретных путей решения заявленной проблемы: </w:t>
      </w:r>
      <w:r w:rsidRPr="00E03B2B">
        <w:rPr>
          <w:rFonts w:ascii="Times New Roman" w:hAnsi="Times New Roman" w:cs="Times New Roman"/>
          <w:i/>
          <w:sz w:val="28"/>
          <w:szCs w:val="28"/>
          <w:shd w:val="clear" w:color="auto" w:fill="FFFFFF"/>
        </w:rPr>
        <w:t xml:space="preserve">По мнению исследователей, разработанная ими методика </w:t>
      </w:r>
      <w:r w:rsidRPr="00E03B2B">
        <w:rPr>
          <w:rFonts w:ascii="Times New Roman" w:hAnsi="Times New Roman" w:cs="Times New Roman"/>
          <w:b/>
          <w:i/>
          <w:sz w:val="28"/>
          <w:szCs w:val="28"/>
          <w:shd w:val="clear" w:color="auto" w:fill="FFFFFF"/>
        </w:rPr>
        <w:t>могла бы обеспечить и непродолжительный дальнейший рост</w:t>
      </w:r>
      <w:r w:rsidRPr="00E03B2B">
        <w:rPr>
          <w:rFonts w:ascii="Times New Roman" w:hAnsi="Times New Roman" w:cs="Times New Roman"/>
          <w:i/>
          <w:sz w:val="28"/>
          <w:szCs w:val="28"/>
          <w:shd w:val="clear" w:color="auto" w:fill="FFFFFF"/>
        </w:rPr>
        <w:t xml:space="preserve">, однако эксперимент прекратили, поскольку в большинстве стран запрещено выращивать человеческие эмбрионы более чем до 14 дня развития. Тем не менее, </w:t>
      </w:r>
      <w:r w:rsidRPr="00E03B2B">
        <w:rPr>
          <w:rFonts w:ascii="Times New Roman" w:hAnsi="Times New Roman" w:cs="Times New Roman"/>
          <w:b/>
          <w:i/>
          <w:sz w:val="28"/>
          <w:szCs w:val="28"/>
          <w:shd w:val="clear" w:color="auto" w:fill="FFFFFF"/>
        </w:rPr>
        <w:t>технология открывает путь к разнообразным исследованиям</w:t>
      </w:r>
      <w:r w:rsidRPr="00E03B2B">
        <w:rPr>
          <w:rFonts w:ascii="Times New Roman" w:hAnsi="Times New Roman" w:cs="Times New Roman"/>
          <w:i/>
          <w:sz w:val="28"/>
          <w:szCs w:val="28"/>
          <w:shd w:val="clear" w:color="auto" w:fill="FFFFFF"/>
        </w:rPr>
        <w:t>, посвященным вопросам раннего невынашивания беременности, формирования дефектов развития, действия на эмбрион лекарств и токсинов, а также успешного проведения ЭКО</w:t>
      </w:r>
      <w:r w:rsidRPr="00137B8B">
        <w:rPr>
          <w:rStyle w:val="a7"/>
          <w:rFonts w:ascii="Times New Roman" w:hAnsi="Times New Roman" w:cs="Times New Roman"/>
          <w:sz w:val="28"/>
          <w:szCs w:val="28"/>
          <w:shd w:val="clear" w:color="auto" w:fill="FFFFFF"/>
        </w:rPr>
        <w:footnoteReference w:id="55"/>
      </w:r>
      <w:r w:rsidRPr="00137B8B">
        <w:rPr>
          <w:rFonts w:ascii="Times New Roman" w:hAnsi="Times New Roman" w:cs="Times New Roman"/>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широкое распространение стремление к доказательству важности того или иного научного достижения получает в информационных заметках и коротких новостных сообщениях. Так, на сайте информационного агентства ТАСС была опубликована новость о нововведениях в одном из учебных учреждений Томска. После описания достижения ученых Томского политехнического университета – разработке робота-учителя – журналист указывает на дальнейшее применение изобретения: </w:t>
      </w:r>
      <w:r w:rsidRPr="004A1686">
        <w:rPr>
          <w:rFonts w:ascii="Times New Roman" w:hAnsi="Times New Roman" w:cs="Times New Roman"/>
          <w:i/>
          <w:color w:val="000000"/>
          <w:sz w:val="28"/>
          <w:szCs w:val="28"/>
        </w:rPr>
        <w:t>Благодаря мобильной платформе робот-учитель будет многофункциональным, а система его уникальных датчиков позволит школьникам на практике познакомиться с законами оптики, лазерной физики, механики, термодинамики и ряда других разделов физики, отметили в вузе</w:t>
      </w:r>
      <w:r w:rsidRPr="004A1686">
        <w:rPr>
          <w:rStyle w:val="a7"/>
          <w:rFonts w:ascii="Times New Roman" w:hAnsi="Times New Roman" w:cs="Times New Roman"/>
          <w:i/>
          <w:color w:val="000000"/>
          <w:sz w:val="28"/>
          <w:szCs w:val="28"/>
        </w:rPr>
        <w:footnoteReference w:id="56"/>
      </w:r>
      <w:r w:rsidRPr="00FD2F66">
        <w:rPr>
          <w:rFonts w:ascii="Times New Roman" w:hAnsi="Times New Roman" w:cs="Times New Roman"/>
          <w:color w:val="000000"/>
          <w:sz w:val="28"/>
          <w:szCs w:val="28"/>
        </w:rPr>
        <w:t>.</w:t>
      </w:r>
    </w:p>
    <w:p w:rsidR="0059193C" w:rsidRPr="00985072" w:rsidRDefault="0059193C" w:rsidP="0059193C">
      <w:pPr>
        <w:spacing w:after="0" w:line="360" w:lineRule="auto"/>
        <w:ind w:firstLine="709"/>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Предостерегающий характер имеет публикация на информационном портале «</w:t>
      </w:r>
      <w:r>
        <w:rPr>
          <w:rFonts w:ascii="Times New Roman" w:hAnsi="Times New Roman" w:cs="Times New Roman"/>
          <w:color w:val="000000" w:themeColor="text1"/>
          <w:sz w:val="28"/>
          <w:szCs w:val="28"/>
          <w:shd w:val="clear" w:color="auto" w:fill="FFFFFF"/>
          <w:lang w:val="en-US"/>
        </w:rPr>
        <w:t>Lenta</w:t>
      </w:r>
      <w:r w:rsidRPr="0098507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ru</w:t>
      </w:r>
      <w:r>
        <w:rPr>
          <w:rFonts w:ascii="Times New Roman" w:hAnsi="Times New Roman" w:cs="Times New Roman"/>
          <w:color w:val="000000" w:themeColor="text1"/>
          <w:sz w:val="28"/>
          <w:szCs w:val="28"/>
          <w:shd w:val="clear" w:color="auto" w:fill="FFFFFF"/>
        </w:rPr>
        <w:t xml:space="preserve">»: </w:t>
      </w:r>
      <w:r w:rsidRPr="00985072">
        <w:rPr>
          <w:rFonts w:ascii="Times New Roman" w:hAnsi="Times New Roman" w:cs="Times New Roman"/>
          <w:i/>
          <w:color w:val="000000" w:themeColor="text1"/>
          <w:sz w:val="28"/>
          <w:szCs w:val="28"/>
          <w:shd w:val="clear" w:color="auto" w:fill="FFFFFF"/>
        </w:rPr>
        <w:t>Химическое соединение</w:t>
      </w:r>
      <w:r>
        <w:rPr>
          <w:rStyle w:val="apple-converted-space"/>
          <w:rFonts w:ascii="Times New Roman" w:hAnsi="Times New Roman" w:cs="Times New Roman"/>
          <w:i/>
          <w:color w:val="000000" w:themeColor="text1"/>
          <w:sz w:val="28"/>
          <w:szCs w:val="28"/>
          <w:shd w:val="clear" w:color="auto" w:fill="FFFFFF"/>
        </w:rPr>
        <w:t xml:space="preserve"> </w:t>
      </w:r>
      <w:hyperlink r:id="rId10" w:tgtFrame="_blank" w:history="1">
        <w:r w:rsidRPr="00985072">
          <w:rPr>
            <w:rStyle w:val="a4"/>
            <w:rFonts w:ascii="Times New Roman" w:hAnsi="Times New Roman" w:cs="Times New Roman"/>
            <w:i/>
            <w:color w:val="000000" w:themeColor="text1"/>
            <w:shd w:val="clear" w:color="auto" w:fill="FFFFFF"/>
          </w:rPr>
          <w:t>Бисфенол А</w:t>
        </w:r>
      </w:hyperlink>
      <w:r w:rsidRPr="00985072">
        <w:rPr>
          <w:rFonts w:ascii="Times New Roman" w:hAnsi="Times New Roman" w:cs="Times New Roman"/>
          <w:i/>
          <w:color w:val="000000" w:themeColor="text1"/>
          <w:sz w:val="28"/>
          <w:szCs w:val="28"/>
          <w:shd w:val="clear" w:color="auto" w:fill="FFFFFF"/>
        </w:rPr>
        <w:t xml:space="preserve">, используемое в пластиковых бутылках с водой, консервных банках и бумажных квитанциях, </w:t>
      </w:r>
      <w:r w:rsidRPr="00985072">
        <w:rPr>
          <w:rFonts w:ascii="Times New Roman" w:hAnsi="Times New Roman" w:cs="Times New Roman"/>
          <w:b/>
          <w:i/>
          <w:color w:val="000000" w:themeColor="text1"/>
          <w:sz w:val="28"/>
          <w:szCs w:val="28"/>
          <w:shd w:val="clear" w:color="auto" w:fill="FFFFFF"/>
        </w:rPr>
        <w:t>повышает риск развития ожирения у будущих детей беременных мам</w:t>
      </w:r>
      <w:r w:rsidRPr="00985072">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Изложенная информация также подкрепляется ссылкой на научный труд, посвященный данному вопросу: </w:t>
      </w:r>
      <w:r w:rsidRPr="00985072">
        <w:rPr>
          <w:rFonts w:ascii="Times New Roman" w:hAnsi="Times New Roman" w:cs="Times New Roman"/>
          <w:i/>
          <w:color w:val="000000" w:themeColor="text1"/>
          <w:sz w:val="28"/>
          <w:szCs w:val="28"/>
          <w:shd w:val="clear" w:color="auto" w:fill="FFFFFF"/>
        </w:rPr>
        <w:t>Посвященное этому исследование медиков из Колумбийского университета (США) опубликовано в журнале Environmental Health Perspectives</w:t>
      </w:r>
      <w:r w:rsidRPr="00985072">
        <w:rPr>
          <w:rStyle w:val="a7"/>
          <w:rFonts w:ascii="Times New Roman" w:hAnsi="Times New Roman" w:cs="Times New Roman"/>
          <w:i/>
          <w:color w:val="000000" w:themeColor="text1"/>
          <w:sz w:val="28"/>
          <w:szCs w:val="28"/>
          <w:shd w:val="clear" w:color="auto" w:fill="FFFFFF"/>
        </w:rPr>
        <w:footnoteReference w:id="57"/>
      </w:r>
      <w:r w:rsidRPr="00985072">
        <w:rPr>
          <w:rFonts w:ascii="Times New Roman" w:hAnsi="Times New Roman" w:cs="Times New Roman"/>
          <w:i/>
          <w:color w:val="000000" w:themeColor="text1"/>
          <w:sz w:val="28"/>
          <w:szCs w:val="28"/>
          <w:shd w:val="clear" w:color="auto" w:fill="FFFFFF"/>
        </w:rPr>
        <w:t>.</w:t>
      </w:r>
      <w:r>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Далее автор акцентирует читательское внимание на практических рекомендациях для представительниц целевой аудитории публикуемой информации − обеспечении безопасного развития плода и сохранении здоровья: </w:t>
      </w:r>
      <w:r w:rsidRPr="00985072">
        <w:rPr>
          <w:rFonts w:ascii="Times New Roman" w:hAnsi="Times New Roman" w:cs="Times New Roman"/>
          <w:b/>
          <w:i/>
          <w:color w:val="000000" w:themeColor="text1"/>
          <w:sz w:val="28"/>
          <w:szCs w:val="28"/>
          <w:shd w:val="clear" w:color="auto" w:fill="FFFFFF"/>
        </w:rPr>
        <w:t>Медики рекомендуют беременным женщинам в период с трех до семи месяцев ограничить использование консервированных продуктов и пластиковой посуды.</w:t>
      </w:r>
      <w:r w:rsidRPr="00985072">
        <w:rPr>
          <w:rFonts w:ascii="Times New Roman" w:hAnsi="Times New Roman" w:cs="Times New Roman"/>
          <w:i/>
          <w:color w:val="000000" w:themeColor="text1"/>
          <w:sz w:val="28"/>
          <w:szCs w:val="28"/>
          <w:shd w:val="clear" w:color="auto" w:fill="FFFFFF"/>
        </w:rPr>
        <w:t xml:space="preserve"> Лучше готовить пишу самостоятельно, пользуясь фарфоровой посудой или контейнерами из нержавеющей стали</w:t>
      </w:r>
      <w:r w:rsidRPr="00985072">
        <w:rPr>
          <w:rStyle w:val="a7"/>
          <w:rFonts w:ascii="Times New Roman" w:hAnsi="Times New Roman" w:cs="Times New Roman"/>
          <w:i/>
          <w:color w:val="000000" w:themeColor="text1"/>
          <w:sz w:val="28"/>
          <w:szCs w:val="28"/>
          <w:shd w:val="clear" w:color="auto" w:fill="FFFFFF"/>
        </w:rPr>
        <w:footnoteReference w:id="58"/>
      </w:r>
      <w:r w:rsidRPr="00985072">
        <w:rPr>
          <w:rFonts w:ascii="Times New Roman" w:hAnsi="Times New Roman" w:cs="Times New Roman"/>
          <w:i/>
          <w:color w:val="000000" w:themeColor="text1"/>
          <w:sz w:val="28"/>
          <w:szCs w:val="28"/>
          <w:shd w:val="clear" w:color="auto" w:fill="FFFFFF"/>
        </w:rPr>
        <w:t>.</w:t>
      </w:r>
    </w:p>
    <w:p w:rsidR="0059193C" w:rsidRPr="00985072" w:rsidRDefault="0059193C" w:rsidP="0059193C">
      <w:pPr>
        <w:spacing w:after="0" w:line="360" w:lineRule="auto"/>
        <w:ind w:firstLine="709"/>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Очень часто на страницах печатных и электронных СМИ можно встретить информационные заметки о выдающихся достижениях науки в области информационных технологий. Однако, несмотря на уникальность предоставляемой информации, недостаточная аргументация важности того или иного открытия способствует снижению оценки значимости открытия. Так, корреспондент «</w:t>
      </w:r>
      <w:r>
        <w:rPr>
          <w:rFonts w:ascii="Times New Roman" w:hAnsi="Times New Roman" w:cs="Times New Roman"/>
          <w:color w:val="000000" w:themeColor="text1"/>
          <w:sz w:val="28"/>
          <w:szCs w:val="28"/>
          <w:shd w:val="clear" w:color="auto" w:fill="FFFFFF"/>
          <w:lang w:val="en-US"/>
        </w:rPr>
        <w:t>Lenta</w:t>
      </w:r>
      <w:r w:rsidRPr="00327D5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ru</w:t>
      </w:r>
      <w:r>
        <w:rPr>
          <w:rFonts w:ascii="Times New Roman" w:hAnsi="Times New Roman" w:cs="Times New Roman"/>
          <w:color w:val="000000" w:themeColor="text1"/>
          <w:sz w:val="28"/>
          <w:szCs w:val="28"/>
          <w:shd w:val="clear" w:color="auto" w:fill="FFFFFF"/>
        </w:rPr>
        <w:t xml:space="preserve">» начинает свой материал с описания достижения американских ученых в области кодировки информационных сообщений: </w:t>
      </w:r>
      <w:r w:rsidRPr="00985072">
        <w:rPr>
          <w:rFonts w:ascii="Times New Roman" w:hAnsi="Times New Roman" w:cs="Times New Roman"/>
          <w:i/>
          <w:color w:val="000000" w:themeColor="text1"/>
          <w:sz w:val="28"/>
          <w:szCs w:val="28"/>
          <w:shd w:val="clear" w:color="auto" w:fill="FFFFFF"/>
        </w:rPr>
        <w:t>Американские химики представили новую технологию невидимых чернил, позволяющую зашифровывать сообщения с помощью обычных бытовых материалов</w:t>
      </w:r>
      <w:r w:rsidRPr="00985072">
        <w:rPr>
          <w:rStyle w:val="a7"/>
          <w:rFonts w:ascii="Times New Roman" w:hAnsi="Times New Roman" w:cs="Times New Roman"/>
          <w:i/>
          <w:color w:val="000000" w:themeColor="text1"/>
          <w:sz w:val="28"/>
          <w:szCs w:val="28"/>
          <w:shd w:val="clear" w:color="auto" w:fill="FFFFFF"/>
        </w:rPr>
        <w:footnoteReference w:id="59"/>
      </w:r>
      <w:r w:rsidRPr="00985072">
        <w:rPr>
          <w:rFonts w:ascii="Times New Roman" w:hAnsi="Times New Roman" w:cs="Times New Roman"/>
          <w:i/>
          <w:color w:val="000000" w:themeColor="text1"/>
          <w:sz w:val="28"/>
          <w:szCs w:val="28"/>
          <w:shd w:val="clear" w:color="auto" w:fill="FFFFFF"/>
        </w:rPr>
        <w:t>.</w:t>
      </w:r>
      <w:r>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Приведенное в тексте открытие носит исключительно практическую направленность, однако в качестве аргумента, подчеркивающего значимость данной информации, автор выбирает лишь передачу комментария самих разработчиков, игнорируя вопрос возможности применения данной технологии в конкретных сферах человеческой деятельности (например − работа спецслужб): </w:t>
      </w:r>
      <w:r w:rsidRPr="00985072">
        <w:rPr>
          <w:rFonts w:ascii="Times New Roman" w:hAnsi="Times New Roman" w:cs="Times New Roman"/>
          <w:i/>
          <w:color w:val="000000" w:themeColor="text1"/>
          <w:sz w:val="28"/>
          <w:szCs w:val="28"/>
          <w:shd w:val="clear" w:color="auto" w:fill="FFFFFF"/>
        </w:rPr>
        <w:t>Ученые утверждают, что их метод шифрования сочетает лучшие качества криптографии и</w:t>
      </w:r>
      <w:r>
        <w:rPr>
          <w:rStyle w:val="apple-converted-space"/>
          <w:rFonts w:ascii="Times New Roman" w:hAnsi="Times New Roman" w:cs="Times New Roman"/>
          <w:i/>
          <w:color w:val="000000" w:themeColor="text1"/>
          <w:sz w:val="28"/>
          <w:szCs w:val="28"/>
          <w:shd w:val="clear" w:color="auto" w:fill="FFFFFF"/>
        </w:rPr>
        <w:t xml:space="preserve"> </w:t>
      </w:r>
      <w:hyperlink r:id="rId11" w:tgtFrame="_blank" w:history="1">
        <w:r w:rsidRPr="00985072">
          <w:rPr>
            <w:rStyle w:val="a4"/>
            <w:rFonts w:ascii="Times New Roman" w:hAnsi="Times New Roman" w:cs="Times New Roman"/>
            <w:i/>
            <w:color w:val="000000" w:themeColor="text1"/>
            <w:shd w:val="clear" w:color="auto" w:fill="FFFFFF"/>
          </w:rPr>
          <w:t>стеганографии</w:t>
        </w:r>
      </w:hyperlink>
      <w:r>
        <w:rPr>
          <w:rStyle w:val="apple-converted-space"/>
          <w:rFonts w:ascii="Times New Roman" w:hAnsi="Times New Roman" w:cs="Times New Roman"/>
          <w:i/>
          <w:color w:val="000000" w:themeColor="text1"/>
          <w:sz w:val="28"/>
          <w:szCs w:val="28"/>
          <w:shd w:val="clear" w:color="auto" w:fill="FFFFFF"/>
        </w:rPr>
        <w:t xml:space="preserve"> </w:t>
      </w:r>
      <w:r w:rsidRPr="00985072">
        <w:rPr>
          <w:rFonts w:ascii="Times New Roman" w:hAnsi="Times New Roman" w:cs="Times New Roman"/>
          <w:i/>
          <w:color w:val="000000" w:themeColor="text1"/>
          <w:sz w:val="28"/>
          <w:szCs w:val="28"/>
          <w:shd w:val="clear" w:color="auto" w:fill="FFFFFF"/>
        </w:rPr>
        <w:t>(техник, скрывающих сам факт зашифровки сообщения), а также защищен от взлома с помощью компьютерных технологий</w:t>
      </w:r>
      <w:r w:rsidRPr="00985072">
        <w:rPr>
          <w:rStyle w:val="a7"/>
          <w:rFonts w:ascii="Times New Roman" w:hAnsi="Times New Roman" w:cs="Times New Roman"/>
          <w:i/>
          <w:color w:val="000000" w:themeColor="text1"/>
          <w:sz w:val="28"/>
          <w:szCs w:val="28"/>
          <w:shd w:val="clear" w:color="auto" w:fill="FFFFFF"/>
        </w:rPr>
        <w:footnoteReference w:id="60"/>
      </w:r>
      <w:r w:rsidRPr="00985072">
        <w:rPr>
          <w:rFonts w:ascii="Times New Roman" w:hAnsi="Times New Roman" w:cs="Times New Roman"/>
          <w:i/>
          <w:color w:val="000000" w:themeColor="text1"/>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3. </w:t>
      </w:r>
      <w:bookmarkStart w:id="18" w:name="_Toc450557408"/>
      <w:r w:rsidRPr="00E03B2B">
        <w:rPr>
          <w:rFonts w:ascii="Times New Roman" w:hAnsi="Times New Roman" w:cs="Times New Roman"/>
          <w:b/>
          <w:sz w:val="28"/>
          <w:szCs w:val="28"/>
        </w:rPr>
        <w:t>Подмена коммуникативной цели</w:t>
      </w:r>
      <w:bookmarkEnd w:id="18"/>
      <w:r>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Сегодня сложно найти человека, в чьей жизни вообще не было бы места СМИ. Ежедневно публикуются тысячи материалов и выходят в эфир тысячи теле- и радиопередач. Современные СМИ не только информируют население о тех или иных событиях, они также являются мощным средством воздействия на общественное сознание. Как оперативно реагируют издания на те или иные события, так и языковая специфика медиатекста имеет свойство изменяться вместе со средствами массовой информации: по своей сути журналистский текст динамичен и оперативен в своей реакции на все изменения в состоянии общества, отражая настроения последнего и влияя на его формирование.</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sidRPr="00964813">
        <w:rPr>
          <w:rFonts w:ascii="Times New Roman" w:hAnsi="Times New Roman" w:cs="Times New Roman"/>
          <w:color w:val="000000"/>
          <w:sz w:val="28"/>
          <w:szCs w:val="28"/>
          <w:shd w:val="clear" w:color="auto" w:fill="FFFFFF"/>
        </w:rPr>
        <w:t xml:space="preserve">Информация </w:t>
      </w:r>
      <w:r>
        <w:rPr>
          <w:rFonts w:ascii="Times New Roman" w:hAnsi="Times New Roman" w:cs="Times New Roman"/>
          <w:color w:val="000000"/>
          <w:sz w:val="28"/>
          <w:szCs w:val="28"/>
          <w:shd w:val="clear" w:color="auto" w:fill="FFFFFF"/>
        </w:rPr>
        <w:t>– одна из основных ценностей, оказывающая влияние на качество жизни человека, а потребность в ней – не только стремление к удовлетворению природного любопытства, но и потребность в расширении социальных и культурных форм бытия человека</w:t>
      </w:r>
      <w:r>
        <w:rPr>
          <w:rStyle w:val="a7"/>
          <w:rFonts w:ascii="Times New Roman" w:hAnsi="Times New Roman" w:cs="Times New Roman"/>
          <w:color w:val="000000"/>
          <w:sz w:val="28"/>
          <w:szCs w:val="28"/>
          <w:shd w:val="clear" w:color="auto" w:fill="FFFFFF"/>
        </w:rPr>
        <w:footnoteReference w:id="61"/>
      </w:r>
      <w:r>
        <w:rPr>
          <w:rFonts w:ascii="Times New Roman" w:hAnsi="Times New Roman" w:cs="Times New Roman"/>
          <w:color w:val="000000"/>
          <w:sz w:val="28"/>
          <w:szCs w:val="28"/>
          <w:shd w:val="clear" w:color="auto" w:fill="FFFFFF"/>
        </w:rPr>
        <w:t xml:space="preserve">. Вместе с тем, наблюдается рост значимости медийной коммуникации. Это связано со стремлением человека к осмыслению окружающей действительности для последующего принятия решения о своих дальнейших действиях. </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Работая над материалом, журналист, так или иначе, преследует определенную коммуникативную цель. Причем достигаться она может как прямым путем, непосредственно через изложение фактов, используя собственную оценку полученной информации, так и опосредовано – через введение имплицитной информации, упоминание информации из посторонней сферы или же через прямую замену коммуникативной цели. Таким образом, через призму научно-популярной темы на страницах общественно политических изданий освещаются вопросы экономического и политического характера. В данном случае освещение информации научной сферы чаще всего выступает в качестве аргумента, подтверждающего наличие проблемы в иной, не собственно научной среде.</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Такой способ реализации коммуникативной стратегии занимает не центральное место в процессе популяризации науки, однако именно те тексты, в которых научный деятель выступает в качестве ретранслятора тех или иных позиций и нравственных ценностей, получают наибольший отклик среди читательской аудитории относительно материалов, построенных по такому же принципу, но содержащих в себе речь экспертов из других областей.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Ярким примером, иллюстрирующим построение медиатекста на основе замены коммуникативной цели, является материал «Эксперта», посвященный развитию бизнеса в области биотехнологий и фармацевтики. Автором не только были освещены последние тенденции развития науки в области биологии и медицины, но была также установлена прямая зависимость науки от предпринимательской сферы и проанализирован коэффициент положительного влияния последней на повышение качества медицины: </w:t>
      </w:r>
      <w:r w:rsidRPr="00E03B2B">
        <w:rPr>
          <w:rFonts w:ascii="Times New Roman" w:hAnsi="Times New Roman" w:cs="Times New Roman"/>
          <w:i/>
          <w:sz w:val="28"/>
          <w:szCs w:val="28"/>
        </w:rPr>
        <w:t xml:space="preserve">Петербургские бизнесмены активно устремились в биофарму более десяти лет назад &lt;…&gt; При этом Андрей Фоменко ищет новые формы привлечений инвестиций в проекты, связанные с биотехом, медициной и активным долголетием. Им создана новая компания </w:t>
      </w:r>
      <w:r w:rsidRPr="00E03B2B">
        <w:rPr>
          <w:rFonts w:ascii="Times New Roman" w:hAnsi="Times New Roman" w:cs="Times New Roman"/>
          <w:i/>
          <w:sz w:val="28"/>
          <w:szCs w:val="28"/>
          <w:lang w:val="en-US"/>
        </w:rPr>
        <w:t>IVAO</w:t>
      </w:r>
      <w:r>
        <w:rPr>
          <w:rFonts w:ascii="Times New Roman" w:hAnsi="Times New Roman" w:cs="Times New Roman"/>
          <w:sz w:val="28"/>
          <w:szCs w:val="28"/>
        </w:rPr>
        <w:t>»</w:t>
      </w:r>
      <w:r>
        <w:rPr>
          <w:rStyle w:val="a7"/>
          <w:rFonts w:ascii="Times New Roman" w:hAnsi="Times New Roman" w:cs="Times New Roman"/>
          <w:sz w:val="28"/>
          <w:szCs w:val="28"/>
        </w:rPr>
        <w:footnoteReference w:id="62"/>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автор акцентирует внимание на актуальности поднимаемой проблемы и затрагивает вопрос межгосударственной конкуренции: </w:t>
      </w:r>
      <w:r w:rsidRPr="00E03B2B">
        <w:rPr>
          <w:rFonts w:ascii="Times New Roman" w:hAnsi="Times New Roman" w:cs="Times New Roman"/>
          <w:i/>
          <w:sz w:val="28"/>
          <w:szCs w:val="28"/>
        </w:rPr>
        <w:t>Продление жизни и активное долголетие – важный фактор, стимулирующий инновации в биотехе и фармацевтике &lt;…&gt; Наука вовсю изучает биологические механизмы старения с целью продления жизни, анализирует геном человека, чтобы изучить его предрасположенность к тем или иным заболеваниям &lt;…&gt; Движение за долголетие даже приобретает политическую окраску. В России, Франции и Израиле начинаются появляться партийные проекты в области продолжительности жизни</w:t>
      </w:r>
      <w:r>
        <w:rPr>
          <w:rStyle w:val="a7"/>
          <w:rFonts w:ascii="Times New Roman" w:hAnsi="Times New Roman" w:cs="Times New Roman"/>
          <w:sz w:val="28"/>
          <w:szCs w:val="28"/>
        </w:rPr>
        <w:footnoteReference w:id="63"/>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видим, анализ экономических и политических вопросов, а также информирование аудитории о стремительно набирающих обороты тенденциях через презентацию научного знания не только подтверждает тезис о взаимозависимости сфер жизни общества, но и способствует привлечению внимания общества к научной деятельности.</w:t>
      </w:r>
    </w:p>
    <w:p w:rsidR="0059193C" w:rsidRPr="00F077D5"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Стоит отметить, что данный способ не всегда положительно сказывается на качестве медиатекста. Обратимся, например, к публикации на страницах «Русского репортера» – интервью Андрея Константинова с кристаллографом-теоретиком Артемом Огановым. Первые строки материала перечисляют многочисленные заслуги русского ученого и его вклад в развитие науки: </w:t>
      </w:r>
      <w:r w:rsidRPr="00E03B2B">
        <w:rPr>
          <w:rFonts w:ascii="Times New Roman" w:hAnsi="Times New Roman" w:cs="Times New Roman"/>
          <w:i/>
          <w:sz w:val="28"/>
          <w:szCs w:val="28"/>
          <w:shd w:val="clear" w:color="auto" w:fill="FFFFFF"/>
        </w:rPr>
        <w:t>Артем Оганов – кристаллограф-теоретик, создатель ряда новых материалов, а главное – методов, которые позволяют открыть новые материалы…</w:t>
      </w:r>
      <w:r>
        <w:rPr>
          <w:rStyle w:val="a7"/>
          <w:rFonts w:ascii="Times New Roman" w:hAnsi="Times New Roman" w:cs="Times New Roman"/>
          <w:sz w:val="28"/>
          <w:szCs w:val="28"/>
          <w:shd w:val="clear" w:color="auto" w:fill="FFFFFF"/>
        </w:rPr>
        <w:footnoteReference w:id="64"/>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Однако само содержание интервью представляет собой беседу об эмиграции российских ученых за границу, и далее – перечисление мест жительства и работы ученого с последующим описанием преимущества занятия научной деятельностью не в России. К слову, инициатива беседы в данном ключе исходит от интервьюера: </w:t>
      </w:r>
      <w:r w:rsidRPr="00E03B2B">
        <w:rPr>
          <w:rFonts w:ascii="Times New Roman" w:hAnsi="Times New Roman" w:cs="Times New Roman"/>
          <w:i/>
          <w:sz w:val="28"/>
          <w:szCs w:val="28"/>
          <w:shd w:val="clear" w:color="auto" w:fill="FFFFFF"/>
        </w:rPr>
        <w:t>Расскажите о вашей жизни за границей</w:t>
      </w:r>
      <w:r>
        <w:rPr>
          <w:rFonts w:ascii="Times New Roman" w:hAnsi="Times New Roman" w:cs="Times New Roman"/>
          <w:sz w:val="28"/>
          <w:szCs w:val="28"/>
          <w:shd w:val="clear" w:color="auto" w:fill="FFFFFF"/>
        </w:rPr>
        <w:t xml:space="preserve">, </w:t>
      </w:r>
      <w:r w:rsidRPr="00E03B2B">
        <w:rPr>
          <w:rFonts w:ascii="Times New Roman" w:hAnsi="Times New Roman" w:cs="Times New Roman"/>
          <w:i/>
          <w:sz w:val="28"/>
          <w:szCs w:val="28"/>
          <w:shd w:val="clear" w:color="auto" w:fill="FFFFFF"/>
        </w:rPr>
        <w:t>Как вам Лондон?</w:t>
      </w:r>
      <w:r>
        <w:rPr>
          <w:rFonts w:ascii="Times New Roman" w:hAnsi="Times New Roman" w:cs="Times New Roman"/>
          <w:sz w:val="28"/>
          <w:szCs w:val="28"/>
          <w:shd w:val="clear" w:color="auto" w:fill="FFFFFF"/>
        </w:rPr>
        <w:t xml:space="preserve">, </w:t>
      </w:r>
      <w:r w:rsidRPr="00E03B2B">
        <w:rPr>
          <w:rFonts w:ascii="Times New Roman" w:hAnsi="Times New Roman" w:cs="Times New Roman"/>
          <w:i/>
          <w:sz w:val="28"/>
          <w:szCs w:val="28"/>
          <w:shd w:val="clear" w:color="auto" w:fill="FFFFFF"/>
        </w:rPr>
        <w:t>Какие у вас от Швейцарии впечатления?</w:t>
      </w:r>
      <w:r>
        <w:rPr>
          <w:rFonts w:ascii="Times New Roman" w:hAnsi="Times New Roman" w:cs="Times New Roman"/>
          <w:sz w:val="28"/>
          <w:szCs w:val="28"/>
          <w:shd w:val="clear" w:color="auto" w:fill="FFFFFF"/>
        </w:rPr>
        <w:t xml:space="preserve">, </w:t>
      </w:r>
      <w:r w:rsidRPr="00E03B2B">
        <w:rPr>
          <w:rFonts w:ascii="Times New Roman" w:hAnsi="Times New Roman" w:cs="Times New Roman"/>
          <w:i/>
          <w:sz w:val="28"/>
          <w:szCs w:val="28"/>
          <w:shd w:val="clear" w:color="auto" w:fill="FFFFFF"/>
        </w:rPr>
        <w:t>В США вам тоже понравилось?</w:t>
      </w:r>
      <w:r>
        <w:rPr>
          <w:rStyle w:val="a7"/>
          <w:rFonts w:ascii="Times New Roman" w:hAnsi="Times New Roman" w:cs="Times New Roman"/>
          <w:sz w:val="28"/>
          <w:szCs w:val="28"/>
          <w:shd w:val="clear" w:color="auto" w:fill="FFFFFF"/>
        </w:rPr>
        <w:footnoteReference w:id="65"/>
      </w:r>
      <w:r>
        <w:rPr>
          <w:rFonts w:ascii="Times New Roman" w:hAnsi="Times New Roman" w:cs="Times New Roman"/>
          <w:sz w:val="28"/>
          <w:szCs w:val="28"/>
          <w:shd w:val="clear" w:color="auto" w:fill="FFFFFF"/>
        </w:rPr>
        <w:t xml:space="preserve"> и т. п. В конечном итоге, ожидаемый материал о проблемах современной науки и деталях научной деятельности кристаллографа превращаются в рассказ ученого о своих перемещениях.</w:t>
      </w:r>
    </w:p>
    <w:p w:rsidR="0059193C" w:rsidRPr="009A2DED"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во время проведения интервью журналисту сложно удержать своего собеседника в рамках обозначенной в начале беседы темы. Так, например, приводя в качестве примера деятельность интервьюируемого в рамках факультета биоинформатики при МГУ им. Ломоносова, Андрей Константинов преследует цель концентрирования внимания на тенденциях развития биотехнологий. Однако собеседник переключается с основной темы интервью на рекламную презентацию достижений факультета: </w:t>
      </w:r>
      <w:r w:rsidRPr="0086475A">
        <w:rPr>
          <w:rFonts w:ascii="Times New Roman" w:hAnsi="Times New Roman" w:cs="Times New Roman"/>
          <w:i/>
          <w:sz w:val="28"/>
          <w:szCs w:val="28"/>
        </w:rPr>
        <w:t xml:space="preserve">Не просто биоинформатики, а факультет биоинженерии и биоинформатики. Биоинженерия в нашем понимании — это попытка сынженерить что-то лучше, чем природа. Это очень важно! Проект SkQ ведь тоже про это. Я очень горжусь этим факультетом. </w:t>
      </w:r>
      <w:r w:rsidRPr="009A2DED">
        <w:rPr>
          <w:rFonts w:ascii="Times New Roman" w:hAnsi="Times New Roman" w:cs="Times New Roman"/>
          <w:b/>
          <w:i/>
          <w:sz w:val="28"/>
          <w:szCs w:val="28"/>
        </w:rPr>
        <w:t>В прошлом году у нас был самый высокий проходной бал в МГУ, труднее было всего поступить к нам</w:t>
      </w:r>
      <w:r w:rsidRPr="0086475A">
        <w:rPr>
          <w:rFonts w:ascii="Times New Roman" w:hAnsi="Times New Roman" w:cs="Times New Roman"/>
          <w:i/>
          <w:sz w:val="28"/>
          <w:szCs w:val="28"/>
        </w:rPr>
        <w:t>. Очень сильные ребята идут — из тридцати мест в этом году пять заняли победители Всероссийской олимпиады по биологии</w:t>
      </w:r>
      <w:r w:rsidRPr="0086475A">
        <w:rPr>
          <w:rStyle w:val="a7"/>
          <w:rFonts w:ascii="Times New Roman" w:hAnsi="Times New Roman" w:cs="Times New Roman"/>
          <w:i/>
          <w:sz w:val="28"/>
          <w:szCs w:val="28"/>
        </w:rPr>
        <w:footnoteReference w:id="66"/>
      </w:r>
      <w:r w:rsidRPr="0086475A">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На наш взгляд, целесообразным в таких случаях является исключение подобного рода информации из текста материала при расшифровке и обработке диктофонной записи беседы. В данном же случае автор использует для публикации всю полученную информацию от собеседника: </w:t>
      </w:r>
      <w:r w:rsidRPr="00B2430F">
        <w:rPr>
          <w:rFonts w:ascii="Times New Roman" w:hAnsi="Times New Roman" w:cs="Times New Roman"/>
          <w:i/>
          <w:sz w:val="28"/>
          <w:szCs w:val="28"/>
        </w:rPr>
        <w:t>И я не знаю другого такого факультета, где бы популяризировались идеи борьбы со старением. Я как декан первую лекцию для студентов-первокурсников всегда посвящаю этому. Да я по большому счету ни о чем другом и говорить не могу — это называется доминантой. Павлов говорил: «Все настоящие ученые — больные люди. Они больны доминантой». Я человек науки, а декан в общем-то негодный</w:t>
      </w:r>
      <w:r>
        <w:rPr>
          <w:rStyle w:val="a7"/>
          <w:rFonts w:ascii="Times New Roman" w:hAnsi="Times New Roman" w:cs="Times New Roman"/>
          <w:i/>
          <w:sz w:val="28"/>
          <w:szCs w:val="28"/>
        </w:rPr>
        <w:footnoteReference w:id="67"/>
      </w:r>
    </w:p>
    <w:p w:rsidR="0059193C" w:rsidRDefault="0059193C" w:rsidP="0059193C">
      <w:pPr>
        <w:spacing w:after="0" w:line="360" w:lineRule="auto"/>
        <w:ind w:firstLine="709"/>
        <w:jc w:val="both"/>
        <w:rPr>
          <w:rFonts w:ascii="Times New Roman" w:hAnsi="Times New Roman" w:cs="Times New Roman"/>
          <w:color w:val="000000" w:themeColor="text1"/>
          <w:sz w:val="28"/>
          <w:szCs w:val="28"/>
        </w:rPr>
      </w:pPr>
      <w:r w:rsidRPr="00D05DDE">
        <w:rPr>
          <w:rFonts w:ascii="Times New Roman" w:hAnsi="Times New Roman" w:cs="Times New Roman"/>
          <w:color w:val="000000" w:themeColor="text1"/>
          <w:sz w:val="28"/>
          <w:szCs w:val="28"/>
        </w:rPr>
        <w:t>Таким образом, подмена коммуникативной цели может иметь как положительную, так и негативную окрашенность. Кроме того, для использования данной коммуникативной стратегии принципиально важна четкость определения концепции, в рамках которой будет стоиться публикация.</w:t>
      </w:r>
    </w:p>
    <w:p w:rsidR="0059193C" w:rsidRPr="00D05DDE" w:rsidRDefault="0059193C" w:rsidP="0059193C">
      <w:pPr>
        <w:spacing w:after="0" w:line="360" w:lineRule="auto"/>
        <w:ind w:firstLine="709"/>
        <w:jc w:val="both"/>
        <w:rPr>
          <w:rFonts w:ascii="Times New Roman" w:hAnsi="Times New Roman" w:cs="Times New Roman"/>
          <w:sz w:val="28"/>
          <w:szCs w:val="28"/>
          <w:shd w:val="clear" w:color="auto" w:fill="FFFFFF"/>
        </w:rPr>
      </w:pPr>
      <w:r w:rsidRPr="00D05DDE">
        <w:rPr>
          <w:rFonts w:ascii="Times New Roman" w:hAnsi="Times New Roman" w:cs="Times New Roman"/>
          <w:b/>
          <w:sz w:val="28"/>
          <w:szCs w:val="28"/>
        </w:rPr>
        <w:t xml:space="preserve">4. </w:t>
      </w:r>
      <w:bookmarkStart w:id="19" w:name="_Toc450557409"/>
      <w:r w:rsidRPr="00D05DDE">
        <w:rPr>
          <w:rFonts w:ascii="Times New Roman" w:hAnsi="Times New Roman" w:cs="Times New Roman"/>
          <w:b/>
          <w:sz w:val="28"/>
          <w:szCs w:val="28"/>
        </w:rPr>
        <w:t>Намеренное упрощение повествования</w:t>
      </w:r>
      <w:bookmarkEnd w:id="19"/>
      <w:r w:rsidRPr="00D05DDE">
        <w:rPr>
          <w:rFonts w:ascii="Times New Roman" w:hAnsi="Times New Roman" w:cs="Times New Roman"/>
          <w:b/>
          <w:sz w:val="28"/>
          <w:szCs w:val="28"/>
        </w:rPr>
        <w:t>.</w:t>
      </w:r>
      <w:r w:rsidRPr="00D05DDE">
        <w:rPr>
          <w:rFonts w:ascii="Times New Roman" w:hAnsi="Times New Roman" w:cs="Times New Roman"/>
          <w:sz w:val="28"/>
          <w:szCs w:val="28"/>
        </w:rPr>
        <w:t xml:space="preserve"> Изучая психологию масс, Г. Лебон писал: «Каковы бы ни были идеи, внушенные толпе, они могут сделаться преобладающими не иначе как при условии быть облеченными в самую категорическую и простую форму. В таком случае эти идеи представляются в виде образов, и только в такой форме они доступны толпе. Такие идеи-образы не соединяются между собой никакой логической связью аналогии или последовательности и могут заменять одна другую»</w:t>
      </w:r>
      <w:r w:rsidRPr="00D05DDE">
        <w:rPr>
          <w:rStyle w:val="a7"/>
          <w:rFonts w:ascii="Times New Roman" w:hAnsi="Times New Roman" w:cs="Times New Roman"/>
          <w:sz w:val="28"/>
          <w:szCs w:val="28"/>
        </w:rPr>
        <w:footnoteReference w:id="68"/>
      </w:r>
      <w:r w:rsidRPr="00D05DDE">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Применив это суждение к научно-популярной журналистике, можно сказать, что самым простым способом речевой презентации научного знания является упрощение языка через использование языковых и стилистических средств, максимально отдаленных от научного стиля языка. Здесь можно выделить:</w:t>
      </w:r>
    </w:p>
    <w:p w:rsidR="0059193C" w:rsidRDefault="0059193C" w:rsidP="0059193C">
      <w:pPr>
        <w:pStyle w:val="a8"/>
        <w:numPr>
          <w:ilvl w:val="0"/>
          <w:numId w:val="42"/>
        </w:num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объяснение того или иного явления путем приведения примера из повседневной жизни;</w:t>
      </w:r>
    </w:p>
    <w:p w:rsidR="0059193C" w:rsidRDefault="0059193C" w:rsidP="0059193C">
      <w:pPr>
        <w:pStyle w:val="a8"/>
        <w:numPr>
          <w:ilvl w:val="0"/>
          <w:numId w:val="42"/>
        </w:num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придание текстовому материалу образности через введение средств выразительности и элементов разговорного стиля речи;</w:t>
      </w:r>
    </w:p>
    <w:p w:rsidR="0059193C" w:rsidRDefault="0059193C" w:rsidP="0059193C">
      <w:pPr>
        <w:pStyle w:val="a8"/>
        <w:numPr>
          <w:ilvl w:val="0"/>
          <w:numId w:val="42"/>
        </w:num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построение текста в игровом ключе;</w:t>
      </w:r>
    </w:p>
    <w:p w:rsidR="0059193C" w:rsidRPr="00BB4653" w:rsidRDefault="0059193C" w:rsidP="0059193C">
      <w:pPr>
        <w:pStyle w:val="a8"/>
        <w:numPr>
          <w:ilvl w:val="0"/>
          <w:numId w:val="42"/>
        </w:num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тезисное представление информации.</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Особой экспрессией обладают обзоры автомобилей Дмитрия Великовского на страницах «Русского репортера». Так, в одном из номеров был проведен «тест-драйв» </w:t>
      </w:r>
      <w:r>
        <w:rPr>
          <w:rFonts w:ascii="Times New Roman" w:hAnsi="Times New Roman" w:cs="Times New Roman"/>
          <w:sz w:val="28"/>
          <w:szCs w:val="28"/>
          <w:lang w:val="en-US"/>
        </w:rPr>
        <w:t>Lexus</w:t>
      </w:r>
      <w:r w:rsidRPr="000519E9">
        <w:rPr>
          <w:rFonts w:ascii="Times New Roman" w:hAnsi="Times New Roman" w:cs="Times New Roman"/>
          <w:sz w:val="28"/>
          <w:szCs w:val="28"/>
        </w:rPr>
        <w:t xml:space="preserve"> </w:t>
      </w:r>
      <w:r>
        <w:rPr>
          <w:rFonts w:ascii="Times New Roman" w:hAnsi="Times New Roman" w:cs="Times New Roman"/>
          <w:sz w:val="28"/>
          <w:szCs w:val="28"/>
          <w:lang w:val="en-US"/>
        </w:rPr>
        <w:t>RX</w:t>
      </w:r>
      <w:r w:rsidRPr="000519E9">
        <w:rPr>
          <w:rFonts w:ascii="Times New Roman" w:hAnsi="Times New Roman" w:cs="Times New Roman"/>
          <w:sz w:val="28"/>
          <w:szCs w:val="28"/>
        </w:rPr>
        <w:t xml:space="preserve"> </w:t>
      </w:r>
      <w:r>
        <w:rPr>
          <w:rFonts w:ascii="Times New Roman" w:hAnsi="Times New Roman" w:cs="Times New Roman"/>
          <w:sz w:val="28"/>
          <w:szCs w:val="28"/>
        </w:rPr>
        <w:t xml:space="preserve">четвертого поколения. Автор уделяет внимание не только технической составляющей, но и собственным эмоциям от машины, прибегая к легкой, незагруженной узкоспециализированной терминологией манере повествования: </w:t>
      </w:r>
      <w:r w:rsidRPr="00E03B2B">
        <w:rPr>
          <w:rFonts w:ascii="Times New Roman" w:hAnsi="Times New Roman" w:cs="Times New Roman"/>
          <w:i/>
          <w:sz w:val="28"/>
          <w:szCs w:val="28"/>
        </w:rPr>
        <w:t>«Младшенький» 200</w:t>
      </w:r>
      <w:r w:rsidRPr="00E03B2B">
        <w:rPr>
          <w:rFonts w:ascii="Times New Roman" w:hAnsi="Times New Roman" w:cs="Times New Roman"/>
          <w:i/>
          <w:sz w:val="28"/>
          <w:szCs w:val="28"/>
          <w:lang w:val="en-US"/>
        </w:rPr>
        <w:t>t</w:t>
      </w:r>
      <w:r w:rsidRPr="00E03B2B">
        <w:rPr>
          <w:rFonts w:ascii="Times New Roman" w:hAnsi="Times New Roman" w:cs="Times New Roman"/>
          <w:i/>
          <w:sz w:val="28"/>
          <w:szCs w:val="28"/>
        </w:rPr>
        <w:t xml:space="preserve"> не то чтобы задохлик, нет: 238 «лошадок» − вполне пристойно. Однако малыш этот визглив и при необходимости быстро разогнать двухтонную машину неизменно дает петуха</w:t>
      </w:r>
      <w:r>
        <w:rPr>
          <w:rFonts w:ascii="Times New Roman" w:hAnsi="Times New Roman" w:cs="Times New Roman"/>
          <w:sz w:val="28"/>
          <w:szCs w:val="28"/>
        </w:rPr>
        <w:t xml:space="preserve">. Олицетворение автомобиля с животным призвано расслабить читателя и заставить его визуализировать читаемый текст: </w:t>
      </w:r>
      <w:r w:rsidRPr="00E03B2B">
        <w:rPr>
          <w:rFonts w:ascii="Times New Roman" w:hAnsi="Times New Roman" w:cs="Times New Roman"/>
          <w:i/>
          <w:sz w:val="28"/>
          <w:szCs w:val="28"/>
        </w:rPr>
        <w:t xml:space="preserve">Достаточно переключиться из «Спорт+» в один из более спокойных режимов, и </w:t>
      </w:r>
      <w:r w:rsidRPr="00E03B2B">
        <w:rPr>
          <w:rFonts w:ascii="Times New Roman" w:hAnsi="Times New Roman" w:cs="Times New Roman"/>
          <w:i/>
          <w:sz w:val="28"/>
          <w:szCs w:val="28"/>
          <w:lang w:val="en-US"/>
        </w:rPr>
        <w:t>RX</w:t>
      </w:r>
      <w:r w:rsidRPr="00E03B2B">
        <w:rPr>
          <w:rFonts w:ascii="Times New Roman" w:hAnsi="Times New Roman" w:cs="Times New Roman"/>
          <w:i/>
          <w:sz w:val="28"/>
          <w:szCs w:val="28"/>
        </w:rPr>
        <w:t xml:space="preserve"> 350 превращается в покладистую котяру, нежно мурлыкающего что-то успокоительное</w:t>
      </w:r>
      <w:r>
        <w:rPr>
          <w:rStyle w:val="a7"/>
          <w:rFonts w:ascii="Times New Roman" w:hAnsi="Times New Roman" w:cs="Times New Roman"/>
          <w:sz w:val="28"/>
          <w:szCs w:val="28"/>
        </w:rPr>
        <w:footnoteReference w:id="69"/>
      </w:r>
      <w:r>
        <w:rPr>
          <w:rFonts w:ascii="Times New Roman" w:hAnsi="Times New Roman" w:cs="Times New Roman"/>
          <w:sz w:val="28"/>
          <w:szCs w:val="28"/>
        </w:rPr>
        <w:t>.</w:t>
      </w:r>
    </w:p>
    <w:p w:rsidR="0059193C" w:rsidRPr="00313FA8"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упрощения информации о научном знании использует Григорий Тарасевич в материале об особенностях человеческого мозга «10 ловушек в нашей голове». Автор структурирует информацию по пунктам </w:t>
      </w:r>
      <w:r w:rsidRPr="004D5B4F">
        <w:rPr>
          <w:rFonts w:ascii="Times New Roman" w:hAnsi="Times New Roman" w:cs="Times New Roman"/>
          <w:i/>
          <w:sz w:val="28"/>
          <w:szCs w:val="28"/>
        </w:rPr>
        <w:t>Как называется</w:t>
      </w:r>
      <w:r>
        <w:rPr>
          <w:rFonts w:ascii="Times New Roman" w:hAnsi="Times New Roman" w:cs="Times New Roman"/>
          <w:i/>
          <w:sz w:val="28"/>
          <w:szCs w:val="28"/>
        </w:rPr>
        <w:t xml:space="preserve">, </w:t>
      </w:r>
      <w:r w:rsidRPr="004D5B4F">
        <w:rPr>
          <w:rFonts w:ascii="Times New Roman" w:hAnsi="Times New Roman" w:cs="Times New Roman"/>
          <w:i/>
          <w:sz w:val="28"/>
          <w:szCs w:val="28"/>
        </w:rPr>
        <w:t>Примеры</w:t>
      </w:r>
      <w:r>
        <w:rPr>
          <w:rFonts w:ascii="Times New Roman" w:hAnsi="Times New Roman" w:cs="Times New Roman"/>
          <w:i/>
          <w:sz w:val="28"/>
          <w:szCs w:val="28"/>
        </w:rPr>
        <w:t xml:space="preserve">, </w:t>
      </w:r>
      <w:r w:rsidRPr="004D5B4F">
        <w:rPr>
          <w:rFonts w:ascii="Times New Roman" w:hAnsi="Times New Roman" w:cs="Times New Roman"/>
          <w:i/>
          <w:sz w:val="28"/>
          <w:szCs w:val="28"/>
        </w:rPr>
        <w:t>Как работает</w:t>
      </w:r>
      <w:r>
        <w:rPr>
          <w:rStyle w:val="a7"/>
          <w:rFonts w:ascii="Times New Roman" w:hAnsi="Times New Roman" w:cs="Times New Roman"/>
          <w:i/>
          <w:sz w:val="28"/>
          <w:szCs w:val="28"/>
        </w:rPr>
        <w:footnoteReference w:id="70"/>
      </w:r>
      <w:r>
        <w:rPr>
          <w:rFonts w:ascii="Times New Roman" w:hAnsi="Times New Roman" w:cs="Times New Roman"/>
          <w:i/>
          <w:sz w:val="28"/>
          <w:szCs w:val="28"/>
        </w:rPr>
        <w:t xml:space="preserve">, </w:t>
      </w:r>
      <w:r>
        <w:rPr>
          <w:rFonts w:ascii="Times New Roman" w:hAnsi="Times New Roman" w:cs="Times New Roman"/>
          <w:sz w:val="28"/>
          <w:szCs w:val="28"/>
        </w:rPr>
        <w:t xml:space="preserve">после чего раскрывает суть того или иного явления через приведение примеров из научной практики на доступном для аудитории языке. Так, например, описывается принцип действия эффекта гомогенности аутгруппы: </w:t>
      </w:r>
      <w:r w:rsidRPr="004D5B4F">
        <w:rPr>
          <w:rFonts w:ascii="Times New Roman" w:hAnsi="Times New Roman" w:cs="Times New Roman"/>
          <w:i/>
          <w:sz w:val="28"/>
          <w:szCs w:val="28"/>
        </w:rPr>
        <w:t>Разделение мира на «своих» и «чужих» выработалось еще в давние времена. Палеонтолог Александр Марков в своей книге «Эволюция человека» ссылается на эксперимент с обезьянами, которым показывали фотографии разных зверей — как обезьян того же вида, так и слонов, бегемотов, жирафов</w:t>
      </w:r>
      <w:r>
        <w:rPr>
          <w:rFonts w:ascii="Times New Roman" w:hAnsi="Times New Roman" w:cs="Times New Roman"/>
          <w:i/>
          <w:sz w:val="28"/>
          <w:szCs w:val="28"/>
        </w:rPr>
        <w:t xml:space="preserve">. </w:t>
      </w:r>
      <w:r w:rsidRPr="004D5B4F">
        <w:rPr>
          <w:rFonts w:ascii="Times New Roman" w:hAnsi="Times New Roman" w:cs="Times New Roman"/>
          <w:i/>
          <w:sz w:val="28"/>
          <w:szCs w:val="28"/>
        </w:rPr>
        <w:t>У человека к этому врожденному механизму добавляется так называемый принцип когнитивной экономии. Наш мозг очень ленив и всячески стремится сократить об</w:t>
      </w:r>
      <w:r>
        <w:rPr>
          <w:rFonts w:ascii="Times New Roman" w:hAnsi="Times New Roman" w:cs="Times New Roman"/>
          <w:i/>
          <w:sz w:val="28"/>
          <w:szCs w:val="28"/>
        </w:rPr>
        <w:t>ъем перерабатываемой информации</w:t>
      </w:r>
      <w:r>
        <w:rPr>
          <w:rStyle w:val="a7"/>
          <w:rFonts w:ascii="Times New Roman" w:hAnsi="Times New Roman" w:cs="Times New Roman"/>
          <w:i/>
          <w:sz w:val="28"/>
          <w:szCs w:val="28"/>
        </w:rPr>
        <w:footnoteReference w:id="71"/>
      </w:r>
      <w:r w:rsidRPr="004D5B4F">
        <w:rPr>
          <w:rFonts w:ascii="Times New Roman" w:hAnsi="Times New Roman" w:cs="Times New Roman"/>
          <w:i/>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репрезентации научной информации через приведение примеров бытового характера также является материал Д. Кузнецова. «Эффект вагона с оркестром» о взаимозависимости психологии и смены модных течений. Прежде чем приступить к трактовке теорий из области психологии, автор погружает читателя в воспоминания, тем самым обеспечивая в дальнейшем более точное понимание темы для аудитории, поскольку читающий будет постоянно вспоминать приведенные в начале текста примеры, проецируя их на новую информацию: </w:t>
      </w:r>
      <w:r w:rsidRPr="00E03B2B">
        <w:rPr>
          <w:rFonts w:ascii="Times New Roman" w:hAnsi="Times New Roman" w:cs="Times New Roman"/>
          <w:i/>
          <w:sz w:val="28"/>
          <w:szCs w:val="28"/>
        </w:rPr>
        <w:t>Еще лет 20 назад анекдоты про даму за рулем казались смешнее, потому что само явление было необычным. Сейчас женщин-водителей не меньше, чем водителей-мужчин. В конце 1980-х годов комсомольские отряды еще ловили в вузах и ПТУ «неформалов», заставляя их состригать длинные волосы и переодеваться из джинсов-варенок в нормальную одежду. Через несколько лет бывшие «неформалы» сами постриглись и массово переоделись в кожаные куртки и спортивные костюмы</w:t>
      </w:r>
      <w:r>
        <w:rPr>
          <w:rStyle w:val="a7"/>
          <w:rFonts w:ascii="Times New Roman" w:hAnsi="Times New Roman" w:cs="Times New Roman"/>
          <w:sz w:val="28"/>
          <w:szCs w:val="28"/>
        </w:rPr>
        <w:footnoteReference w:id="72"/>
      </w:r>
      <w:r>
        <w:rPr>
          <w:rFonts w:ascii="Times New Roman" w:hAnsi="Times New Roman" w:cs="Times New Roman"/>
          <w:sz w:val="28"/>
          <w:szCs w:val="28"/>
        </w:rPr>
        <w:t>.</w:t>
      </w:r>
    </w:p>
    <w:p w:rsidR="0059193C" w:rsidRPr="0016138D"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тезисного построения текста служит текст А. </w:t>
      </w:r>
      <w:r w:rsidRPr="0016138D">
        <w:rPr>
          <w:rFonts w:ascii="Times New Roman" w:hAnsi="Times New Roman" w:cs="Times New Roman"/>
          <w:sz w:val="28"/>
          <w:szCs w:val="28"/>
        </w:rPr>
        <w:t>Максут</w:t>
      </w:r>
      <w:r>
        <w:rPr>
          <w:rFonts w:ascii="Times New Roman" w:hAnsi="Times New Roman" w:cs="Times New Roman"/>
          <w:sz w:val="28"/>
          <w:szCs w:val="28"/>
        </w:rPr>
        <w:t>овой</w:t>
      </w:r>
      <w:r w:rsidRPr="0016138D">
        <w:rPr>
          <w:rFonts w:ascii="Times New Roman" w:hAnsi="Times New Roman" w:cs="Times New Roman"/>
          <w:sz w:val="28"/>
          <w:szCs w:val="28"/>
        </w:rPr>
        <w:t xml:space="preserve"> </w:t>
      </w:r>
      <w:r>
        <w:rPr>
          <w:rFonts w:ascii="Times New Roman" w:hAnsi="Times New Roman" w:cs="Times New Roman"/>
          <w:sz w:val="28"/>
          <w:szCs w:val="28"/>
        </w:rPr>
        <w:t>«</w:t>
      </w:r>
      <w:r w:rsidRPr="0016138D">
        <w:rPr>
          <w:rFonts w:ascii="Times New Roman" w:hAnsi="Times New Roman" w:cs="Times New Roman"/>
          <w:sz w:val="28"/>
          <w:szCs w:val="28"/>
        </w:rPr>
        <w:t>Все на Марс! Когда земляне станут марсианами</w:t>
      </w:r>
      <w:r>
        <w:rPr>
          <w:rFonts w:ascii="Times New Roman" w:hAnsi="Times New Roman" w:cs="Times New Roman"/>
          <w:sz w:val="28"/>
          <w:szCs w:val="28"/>
        </w:rPr>
        <w:t>». Публикация представляет собой большое количество иллюстративного материала, где текст выступает скорее в качестве сопроводительного элемента. Журналистка раскрывает возникающие по ходу повествования вопросы в формате конспекта, избегая использования сложных для понимания широкой аудитории терминов:</w:t>
      </w:r>
    </w:p>
    <w:p w:rsidR="0059193C" w:rsidRPr="00E637EB" w:rsidRDefault="0059193C" w:rsidP="0059193C">
      <w:pPr>
        <w:spacing w:after="0" w:line="360" w:lineRule="auto"/>
        <w:ind w:firstLine="709"/>
        <w:jc w:val="both"/>
        <w:rPr>
          <w:rFonts w:ascii="Times New Roman" w:hAnsi="Times New Roman" w:cs="Times New Roman"/>
          <w:i/>
          <w:sz w:val="28"/>
          <w:szCs w:val="28"/>
        </w:rPr>
      </w:pPr>
      <w:r w:rsidRPr="00E03B2B">
        <w:rPr>
          <w:rFonts w:ascii="Times New Roman" w:hAnsi="Times New Roman" w:cs="Times New Roman"/>
          <w:i/>
          <w:sz w:val="28"/>
          <w:szCs w:val="28"/>
        </w:rPr>
        <w:t>Как сделать красную планету теплой</w:t>
      </w:r>
    </w:p>
    <w:p w:rsidR="0059193C" w:rsidRPr="00E637EB" w:rsidRDefault="0059193C" w:rsidP="0059193C">
      <w:pPr>
        <w:pStyle w:val="a8"/>
        <w:numPr>
          <w:ilvl w:val="0"/>
          <w:numId w:val="25"/>
        </w:numPr>
        <w:spacing w:after="0" w:line="360" w:lineRule="auto"/>
        <w:jc w:val="both"/>
        <w:rPr>
          <w:rFonts w:ascii="Times New Roman" w:hAnsi="Times New Roman" w:cs="Times New Roman"/>
          <w:i/>
          <w:sz w:val="28"/>
          <w:szCs w:val="28"/>
        </w:rPr>
      </w:pPr>
      <w:r w:rsidRPr="00E03B2B">
        <w:rPr>
          <w:rFonts w:ascii="Times New Roman" w:hAnsi="Times New Roman" w:cs="Times New Roman"/>
          <w:i/>
          <w:sz w:val="28"/>
          <w:szCs w:val="28"/>
        </w:rPr>
        <w:t>Нагреть поверхность Марса зеркалами, отражающими солнечный свет &lt;…&gt;</w:t>
      </w:r>
    </w:p>
    <w:p w:rsidR="0059193C" w:rsidRPr="00E637EB" w:rsidRDefault="0059193C" w:rsidP="0059193C">
      <w:pPr>
        <w:pStyle w:val="a8"/>
        <w:numPr>
          <w:ilvl w:val="0"/>
          <w:numId w:val="25"/>
        </w:numPr>
        <w:spacing w:after="0" w:line="360" w:lineRule="auto"/>
        <w:jc w:val="both"/>
        <w:rPr>
          <w:rFonts w:ascii="Times New Roman" w:hAnsi="Times New Roman" w:cs="Times New Roman"/>
          <w:i/>
          <w:sz w:val="28"/>
          <w:szCs w:val="28"/>
        </w:rPr>
      </w:pPr>
      <w:r w:rsidRPr="00E03B2B">
        <w:rPr>
          <w:rFonts w:ascii="Times New Roman" w:hAnsi="Times New Roman" w:cs="Times New Roman"/>
          <w:i/>
          <w:sz w:val="28"/>
          <w:szCs w:val="28"/>
        </w:rPr>
        <w:t>Разместить на планете парниковые фабрики &lt;…&gt;</w:t>
      </w:r>
    </w:p>
    <w:p w:rsidR="0059193C" w:rsidRPr="00E637EB" w:rsidRDefault="0059193C" w:rsidP="0059193C">
      <w:pPr>
        <w:pStyle w:val="a8"/>
        <w:numPr>
          <w:ilvl w:val="0"/>
          <w:numId w:val="25"/>
        </w:numPr>
        <w:spacing w:after="0" w:line="360" w:lineRule="auto"/>
        <w:jc w:val="both"/>
        <w:rPr>
          <w:rFonts w:ascii="Times New Roman" w:hAnsi="Times New Roman" w:cs="Times New Roman"/>
          <w:i/>
          <w:sz w:val="28"/>
          <w:szCs w:val="28"/>
        </w:rPr>
      </w:pPr>
      <w:r w:rsidRPr="00E03B2B">
        <w:rPr>
          <w:rFonts w:ascii="Times New Roman" w:hAnsi="Times New Roman" w:cs="Times New Roman"/>
          <w:i/>
          <w:sz w:val="28"/>
          <w:szCs w:val="28"/>
        </w:rPr>
        <w:t>Сбросить на планеты астероиды, содержащие в огромных количествах аммиак &lt;…&gt;</w:t>
      </w:r>
    </w:p>
    <w:p w:rsidR="0059193C" w:rsidRDefault="0059193C" w:rsidP="0059193C">
      <w:pPr>
        <w:pStyle w:val="a8"/>
        <w:numPr>
          <w:ilvl w:val="0"/>
          <w:numId w:val="25"/>
        </w:numPr>
        <w:spacing w:after="0" w:line="360" w:lineRule="auto"/>
        <w:jc w:val="both"/>
        <w:rPr>
          <w:rFonts w:ascii="Times New Roman" w:hAnsi="Times New Roman" w:cs="Times New Roman"/>
          <w:sz w:val="28"/>
          <w:szCs w:val="28"/>
        </w:rPr>
      </w:pPr>
      <w:r w:rsidRPr="00E03B2B">
        <w:rPr>
          <w:rFonts w:ascii="Times New Roman" w:hAnsi="Times New Roman" w:cs="Times New Roman"/>
          <w:i/>
          <w:sz w:val="28"/>
          <w:szCs w:val="28"/>
        </w:rPr>
        <w:t>Сбросить на орбиту планеты несколько ядерных бомб &lt;…&gt;</w:t>
      </w:r>
      <w:r>
        <w:rPr>
          <w:rStyle w:val="a7"/>
          <w:rFonts w:ascii="Times New Roman" w:hAnsi="Times New Roman" w:cs="Times New Roman"/>
          <w:sz w:val="28"/>
          <w:szCs w:val="28"/>
        </w:rPr>
        <w:footnoteReference w:id="73"/>
      </w:r>
      <w:r>
        <w:rPr>
          <w:rFonts w:ascii="Times New Roman" w:hAnsi="Times New Roman" w:cs="Times New Roman"/>
          <w:sz w:val="28"/>
          <w:szCs w:val="28"/>
        </w:rPr>
        <w:t>.</w:t>
      </w:r>
    </w:p>
    <w:p w:rsidR="0059193C" w:rsidRDefault="0059193C" w:rsidP="0059193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Удачей для журналиста является сотрудничество с научным экспертом, речь которого не перегружена элементами научного стиля речи. Это не только облегчает последующую обработку полученной информации, но и обеспечивает наилучшее понимание журналистом того или иного вопроса и, следовательно, способствует более подробному освещению проблемы.</w:t>
      </w:r>
    </w:p>
    <w:p w:rsidR="0059193C" w:rsidRPr="00313FA8" w:rsidRDefault="0059193C" w:rsidP="0059193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интервью Ольги Шалаевой с врачом Эдуардом Безугловым представлен пример коммуникации журналиста и научного эксперта как расслабленной беседы «на равных»:</w:t>
      </w:r>
    </w:p>
    <w:p w:rsidR="0059193C" w:rsidRPr="00E957F4" w:rsidRDefault="0059193C" w:rsidP="0059193C">
      <w:pPr>
        <w:pStyle w:val="a8"/>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Pr="00E957F4">
        <w:rPr>
          <w:rFonts w:ascii="Times New Roman" w:hAnsi="Times New Roman" w:cs="Times New Roman"/>
          <w:i/>
          <w:sz w:val="28"/>
          <w:szCs w:val="28"/>
        </w:rPr>
        <w:t>Человек решил бегать. С чего начать, не считая медицинского обследования?</w:t>
      </w:r>
    </w:p>
    <w:p w:rsidR="0059193C" w:rsidRPr="00E957F4" w:rsidRDefault="0059193C" w:rsidP="0059193C">
      <w:pPr>
        <w:pStyle w:val="a8"/>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w:t>
      </w:r>
      <w:r w:rsidRPr="00E957F4">
        <w:rPr>
          <w:rFonts w:ascii="Times New Roman" w:hAnsi="Times New Roman" w:cs="Times New Roman"/>
          <w:i/>
          <w:sz w:val="28"/>
          <w:szCs w:val="28"/>
        </w:rPr>
        <w:t xml:space="preserve"> Нужно правильно подобрать подходящие именно ему беговые кроссовки. Определить пульсовые зоны, купить самый простой пульсометр и первые несколько месяцев нагружать себя только на низком пульсе, а параллельно укреплять связочный аппарат специальными упражнениями и выполнять силовую работу с собственным весом. Это будет вашей базой: вы «раскачаете» сердце, увеличите локальную мышечную выносливость и сделаете свои суставы устойчивыми к ударным нагрузкам. А потом уже решите, куда и с кем двигаться дальше</w:t>
      </w:r>
      <w:r>
        <w:rPr>
          <w:rStyle w:val="a7"/>
          <w:rFonts w:ascii="Times New Roman" w:hAnsi="Times New Roman" w:cs="Times New Roman"/>
          <w:i/>
          <w:sz w:val="28"/>
          <w:szCs w:val="28"/>
        </w:rPr>
        <w:footnoteReference w:id="74"/>
      </w:r>
      <w:r w:rsidRPr="00E957F4">
        <w:rPr>
          <w:rFonts w:ascii="Times New Roman" w:hAnsi="Times New Roman" w:cs="Times New Roman"/>
          <w:i/>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выборе данного способа адаптации научного знания нужно помнить о риске превращения научно-популярного материала в псевдонаучный текст, поскольку нехватка знаний в освещаемой области может повлечь за собой дальнейшую «обработку» научной информации в неверном, а порой и ложном ключе. Тем не менее, этот прием является самым широко используемым в российской журналистской практике при обращении к научной проблематике.</w:t>
      </w:r>
    </w:p>
    <w:p w:rsidR="0059193C" w:rsidRPr="0086450B" w:rsidRDefault="0059193C" w:rsidP="0059193C">
      <w:pPr>
        <w:spacing w:after="0" w:line="360" w:lineRule="auto"/>
        <w:ind w:firstLine="709"/>
        <w:jc w:val="both"/>
        <w:rPr>
          <w:rFonts w:ascii="Times New Roman" w:hAnsi="Times New Roman" w:cs="Times New Roman"/>
          <w:sz w:val="28"/>
          <w:szCs w:val="28"/>
        </w:rPr>
      </w:pPr>
      <w:r w:rsidRPr="0086450B">
        <w:rPr>
          <w:rFonts w:ascii="Times New Roman" w:hAnsi="Times New Roman" w:cs="Times New Roman"/>
          <w:b/>
          <w:sz w:val="28"/>
          <w:szCs w:val="28"/>
        </w:rPr>
        <w:t xml:space="preserve">5. </w:t>
      </w:r>
      <w:bookmarkStart w:id="20" w:name="_Toc450557410"/>
      <w:r w:rsidRPr="0086450B">
        <w:rPr>
          <w:rFonts w:ascii="Times New Roman" w:hAnsi="Times New Roman" w:cs="Times New Roman"/>
          <w:b/>
          <w:sz w:val="28"/>
          <w:szCs w:val="28"/>
        </w:rPr>
        <w:t>Введение образа научного деятеля</w:t>
      </w:r>
      <w:bookmarkEnd w:id="20"/>
      <w:r w:rsidRPr="0086450B">
        <w:rPr>
          <w:rFonts w:ascii="Times New Roman" w:hAnsi="Times New Roman" w:cs="Times New Roman"/>
          <w:b/>
          <w:sz w:val="28"/>
          <w:szCs w:val="28"/>
        </w:rPr>
        <w:t>.</w:t>
      </w:r>
      <w:r w:rsidRPr="0086450B">
        <w:rPr>
          <w:rFonts w:ascii="Times New Roman" w:hAnsi="Times New Roman" w:cs="Times New Roman"/>
          <w:sz w:val="28"/>
          <w:szCs w:val="28"/>
        </w:rPr>
        <w:t xml:space="preserve"> </w:t>
      </w:r>
      <w:r w:rsidRPr="0086450B">
        <w:rPr>
          <w:rFonts w:ascii="Times New Roman" w:hAnsi="Times New Roman" w:cs="Times New Roman"/>
          <w:color w:val="000000"/>
          <w:sz w:val="28"/>
          <w:szCs w:val="28"/>
          <w:shd w:val="clear" w:color="auto" w:fill="FFFFFF"/>
        </w:rPr>
        <w:t xml:space="preserve">На страницах общественно-политических и научно-популярных изданий можно часто встретить интервью с представителями научного сообщества, цитирование экспертов в той или иной области, а также репортажные элементы, включенные в журналистское повествование о науке. Создавая в своих текстах образ научного сотрудника, журналист не только демонстрирует достоверность передаваемой им информации, но и обеспечивает читателю более глубокое погружение в научную действительность. Такой способ реализации коммуникативной стратегии построения текста способствует привлечению внимания читательской аудитории к поднимаемому в публикации кругу проблем. </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Исследователь Е. В. Вохрышева, говоря об аспектах освещения функционирования коммуникативных стратегий (когнитивного и дискутивного), выделяет ключевые моменты, определяющие признаки данных стратегий как «компоненты коммуникативной интеракции»:</w:t>
      </w:r>
    </w:p>
    <w:p w:rsidR="0059193C" w:rsidRDefault="0059193C" w:rsidP="0059193C">
      <w:pPr>
        <w:pStyle w:val="a8"/>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стратегии представляют собой синтагаматический образец</w:t>
      </w:r>
      <w:r w:rsidRPr="00F70B95">
        <w:rPr>
          <w:rFonts w:ascii="Times New Roman" w:hAnsi="Times New Roman" w:cs="Times New Roman"/>
          <w:color w:val="000000"/>
          <w:sz w:val="28"/>
          <w:szCs w:val="28"/>
          <w:shd w:val="clear" w:color="auto" w:fill="FFFFFF"/>
        </w:rPr>
        <w:t xml:space="preserve"> организации дискурса</w:t>
      </w:r>
      <w:r>
        <w:rPr>
          <w:rFonts w:ascii="Times New Roman" w:hAnsi="Times New Roman" w:cs="Times New Roman"/>
          <w:color w:val="000000"/>
          <w:sz w:val="28"/>
          <w:szCs w:val="28"/>
          <w:shd w:val="clear" w:color="auto" w:fill="FFFFFF"/>
        </w:rPr>
        <w:t xml:space="preserve"> (момент его открытия, продолжения и завершения);</w:t>
      </w:r>
    </w:p>
    <w:p w:rsidR="0059193C" w:rsidRDefault="0059193C" w:rsidP="0059193C">
      <w:pPr>
        <w:pStyle w:val="a8"/>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стратегии неразрывно связаны с социокультуными факторами, поскольку достижение коммуникативного успеха возможно лишь при учете ориентации одного субъекта коммуникации на особенности социальной стратификации языковой группы, к которой принадлежит собеседник;</w:t>
      </w:r>
    </w:p>
    <w:p w:rsidR="0059193C" w:rsidRDefault="0059193C" w:rsidP="0059193C">
      <w:pPr>
        <w:pStyle w:val="a8"/>
        <w:numPr>
          <w:ilvl w:val="0"/>
          <w:numId w:val="32"/>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2B4BDB">
        <w:rPr>
          <w:rFonts w:ascii="Times New Roman" w:hAnsi="Times New Roman" w:cs="Times New Roman"/>
          <w:color w:val="000000"/>
          <w:sz w:val="28"/>
          <w:szCs w:val="28"/>
          <w:shd w:val="clear" w:color="auto" w:fill="FFFFFF"/>
        </w:rPr>
        <w:t>тратегии</w:t>
      </w:r>
      <w:r>
        <w:rPr>
          <w:rFonts w:ascii="Times New Roman" w:hAnsi="Times New Roman" w:cs="Times New Roman"/>
          <w:color w:val="000000"/>
          <w:sz w:val="28"/>
          <w:szCs w:val="28"/>
          <w:shd w:val="clear" w:color="auto" w:fill="FFFFFF"/>
        </w:rPr>
        <w:t xml:space="preserve"> как набор коммуникативных ходов, в силу наличия «отпечатка личности человека», приобретают индивидуальную окраску</w:t>
      </w:r>
      <w:r>
        <w:rPr>
          <w:rStyle w:val="a7"/>
          <w:rFonts w:ascii="Times New Roman" w:hAnsi="Times New Roman" w:cs="Times New Roman"/>
          <w:color w:val="000000"/>
          <w:sz w:val="28"/>
          <w:szCs w:val="28"/>
          <w:shd w:val="clear" w:color="auto" w:fill="FFFFFF"/>
        </w:rPr>
        <w:footnoteReference w:id="75"/>
      </w:r>
      <w:r>
        <w:rPr>
          <w:rFonts w:ascii="Times New Roman" w:hAnsi="Times New Roman" w:cs="Times New Roman"/>
          <w:color w:val="000000"/>
          <w:sz w:val="28"/>
          <w:szCs w:val="28"/>
          <w:shd w:val="clear" w:color="auto" w:fill="FFFFFF"/>
        </w:rPr>
        <w:t>.</w:t>
      </w:r>
    </w:p>
    <w:p w:rsidR="0059193C" w:rsidRPr="00B661BB"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основе данных признаков Н. Н. Кошкарова выделяет следующие стратегии получения информации: а) стратегия сближения; б) стратегия демонстрации сдержанного отношения к собеседнику; в) </w:t>
      </w:r>
      <w:r w:rsidRPr="00374FA9">
        <w:rPr>
          <w:rFonts w:ascii="Times New Roman" w:hAnsi="Times New Roman" w:cs="Times New Roman"/>
          <w:color w:val="000000"/>
          <w:sz w:val="28"/>
          <w:szCs w:val="28"/>
          <w:shd w:val="clear" w:color="auto" w:fill="FFFFFF"/>
        </w:rPr>
        <w:t>стратегия отказа от предрассудков и условностей, которые одновременно являются средствами репрезентации толерантного диалога</w:t>
      </w:r>
      <w:r>
        <w:rPr>
          <w:rStyle w:val="a7"/>
          <w:rFonts w:ascii="Times New Roman" w:hAnsi="Times New Roman" w:cs="Times New Roman"/>
          <w:color w:val="000000"/>
          <w:sz w:val="28"/>
          <w:szCs w:val="28"/>
          <w:shd w:val="clear" w:color="auto" w:fill="FFFFFF"/>
        </w:rPr>
        <w:footnoteReference w:id="76"/>
      </w:r>
      <w:r>
        <w:rPr>
          <w:rFonts w:ascii="Times New Roman" w:hAnsi="Times New Roman" w:cs="Times New Roman"/>
          <w:color w:val="000000"/>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Поскольку самый распространенный жанр научно-популярного текста, подразумевающий непосредственное присутствие персоны ученого, − интервью, особую важность приобретает согласование ведения тактики построения диалога, направленного на получение информации с вышеперечисленными коммуникативными стратегиями и их принципами. </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интервью Виктории Лобановой с биологом и научным журналистом Асей Казанцевой иллюстрирует нам пример интервью, построенного на стратегии сближения интервьюера и интервьюируемого. В частности, на это указывает эмоциональная тональность вопросов и реплик журналистки: </w:t>
      </w:r>
      <w:r w:rsidRPr="00E03B2B">
        <w:rPr>
          <w:rFonts w:ascii="Times New Roman" w:hAnsi="Times New Roman" w:cs="Times New Roman"/>
          <w:i/>
          <w:color w:val="000000"/>
          <w:sz w:val="28"/>
          <w:szCs w:val="28"/>
          <w:shd w:val="clear" w:color="auto" w:fill="FFFFFF"/>
        </w:rPr>
        <w:t>Давайте представим: вот читатель приходит в магазин и видит вашу книжку</w:t>
      </w:r>
      <w:r>
        <w:rPr>
          <w:rFonts w:ascii="Times New Roman" w:hAnsi="Times New Roman" w:cs="Times New Roman"/>
          <w:i/>
          <w:color w:val="000000"/>
          <w:sz w:val="28"/>
          <w:szCs w:val="28"/>
          <w:shd w:val="clear" w:color="auto" w:fill="FFFFFF"/>
        </w:rPr>
        <w:t>;</w:t>
      </w:r>
      <w:r w:rsidRPr="00E03B2B">
        <w:rPr>
          <w:rFonts w:ascii="Times New Roman" w:hAnsi="Times New Roman" w:cs="Times New Roman"/>
          <w:i/>
          <w:color w:val="000000"/>
          <w:sz w:val="28"/>
          <w:szCs w:val="28"/>
          <w:shd w:val="clear" w:color="auto" w:fill="FFFFFF"/>
        </w:rPr>
        <w:t xml:space="preserve"> Видит книжку, но про вас ничего не знает. Что бы вы хотели, чтобы ему было о вас заранее известно?</w:t>
      </w:r>
      <w:r>
        <w:rPr>
          <w:rFonts w:ascii="Times New Roman" w:hAnsi="Times New Roman" w:cs="Times New Roman"/>
          <w:i/>
          <w:color w:val="000000"/>
          <w:sz w:val="28"/>
          <w:szCs w:val="28"/>
          <w:shd w:val="clear" w:color="auto" w:fill="FFFFFF"/>
        </w:rPr>
        <w:t>;</w:t>
      </w:r>
      <w:r w:rsidRPr="00E03B2B">
        <w:rPr>
          <w:rFonts w:ascii="Times New Roman" w:hAnsi="Times New Roman" w:cs="Times New Roman"/>
          <w:i/>
          <w:color w:val="000000"/>
          <w:sz w:val="28"/>
          <w:szCs w:val="28"/>
          <w:shd w:val="clear" w:color="auto" w:fill="FFFFFF"/>
        </w:rPr>
        <w:t xml:space="preserve"> Вы и в жизни, и в интернете тоже в так называемые холивары без конца вступаете. И вообще кажетесь человеком очень категоричным</w:t>
      </w:r>
      <w:r>
        <w:rPr>
          <w:rStyle w:val="a7"/>
          <w:rFonts w:ascii="Times New Roman" w:hAnsi="Times New Roman" w:cs="Times New Roman"/>
          <w:color w:val="000000"/>
          <w:sz w:val="28"/>
          <w:szCs w:val="28"/>
          <w:shd w:val="clear" w:color="auto" w:fill="FFFFFF"/>
        </w:rPr>
        <w:footnoteReference w:id="77"/>
      </w:r>
      <w:r>
        <w:rPr>
          <w:rFonts w:ascii="Times New Roman" w:hAnsi="Times New Roman" w:cs="Times New Roman"/>
          <w:color w:val="000000"/>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Информационным поводом для публикации является выход книги Аси Казанцевой «В интернете кто-то не прав!», содержащей опровержения мифов о прививках, вегетарианстве и др. Однако в центре внимания оказываются проблемы актуализации научного знания и его правильной интерпретации журналистским сообществом: </w:t>
      </w:r>
      <w:r w:rsidRPr="00E03B2B">
        <w:rPr>
          <w:rFonts w:ascii="Times New Roman" w:hAnsi="Times New Roman" w:cs="Times New Roman"/>
          <w:i/>
          <w:color w:val="000000"/>
          <w:sz w:val="28"/>
          <w:szCs w:val="28"/>
          <w:shd w:val="clear" w:color="auto" w:fill="FFFFFF"/>
        </w:rPr>
        <w:t>Я лично, с одной стороны, обладаю достаточными компетенциями, чтобы воспринять научную статью и понять, что в ней написано, а с другой стороны — работаю для нормальных людей. И хорошо бы делать это так, чтобы они не чувствовали себя дураками, хорошо бы просто по-человечески разговаривать. Знаете, биологию популяризовывать гораздо проще, чем физику</w:t>
      </w:r>
      <w:r>
        <w:rPr>
          <w:rStyle w:val="a7"/>
          <w:rFonts w:ascii="Times New Roman" w:hAnsi="Times New Roman" w:cs="Times New Roman"/>
          <w:color w:val="000000"/>
          <w:sz w:val="28"/>
          <w:szCs w:val="28"/>
          <w:shd w:val="clear" w:color="auto" w:fill="FFFFFF"/>
        </w:rPr>
        <w:footnoteReference w:id="78"/>
      </w:r>
      <w:r>
        <w:rPr>
          <w:rFonts w:ascii="Times New Roman" w:hAnsi="Times New Roman" w:cs="Times New Roman"/>
          <w:color w:val="000000"/>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сдержанной стратегии ведения диалога придерживается Наталия Лескова в интервью с зоологом Ольгой Филатовой. В данном материале журналист избегает выражения собственной позиции. Однако текст отвечает всем возможным информационным запросам аудитории: от особенностей профессии зоолога, до вопросов об интересных случаях из исследовательской практики и бытовых нюансах. В частности, через беседу об изучении морских животных в публикации поднимается проблема содержания зоо- и аквапарков в России, а также недостаточной эффективности ветеринарии:</w:t>
      </w:r>
    </w:p>
    <w:p w:rsidR="0059193C" w:rsidRPr="00861A78" w:rsidRDefault="0059193C" w:rsidP="0059193C">
      <w:pPr>
        <w:spacing w:after="0" w:line="360" w:lineRule="auto"/>
        <w:ind w:firstLine="709"/>
        <w:jc w:val="both"/>
        <w:rPr>
          <w:rStyle w:val="af4"/>
          <w:rFonts w:ascii="Times New Roman" w:hAnsi="Times New Roman" w:cs="Times New Roman"/>
          <w:b w:val="0"/>
          <w:i/>
          <w:sz w:val="28"/>
          <w:szCs w:val="28"/>
        </w:rPr>
      </w:pPr>
      <w:r>
        <w:rPr>
          <w:rStyle w:val="af4"/>
          <w:rFonts w:ascii="Times New Roman" w:hAnsi="Times New Roman" w:cs="Times New Roman"/>
          <w:sz w:val="28"/>
          <w:szCs w:val="28"/>
        </w:rPr>
        <w:t>–-</w:t>
      </w:r>
      <w:r w:rsidRPr="00275278">
        <w:rPr>
          <w:rStyle w:val="af4"/>
          <w:rFonts w:ascii="Times New Roman" w:hAnsi="Times New Roman" w:cs="Times New Roman"/>
          <w:sz w:val="28"/>
          <w:szCs w:val="28"/>
        </w:rPr>
        <w:t xml:space="preserve"> </w:t>
      </w:r>
      <w:r w:rsidRPr="00E03B2B">
        <w:rPr>
          <w:rStyle w:val="af4"/>
          <w:rFonts w:ascii="Times New Roman" w:hAnsi="Times New Roman" w:cs="Times New Roman"/>
          <w:sz w:val="28"/>
          <w:szCs w:val="28"/>
        </w:rPr>
        <w:t>Как вы считаете, насколько это вообще нужно – показывать шоу с дельфинами?</w:t>
      </w:r>
    </w:p>
    <w:p w:rsidR="0059193C" w:rsidRPr="00046745" w:rsidRDefault="0059193C" w:rsidP="0059193C">
      <w:pPr>
        <w:spacing w:after="0" w:line="360" w:lineRule="auto"/>
        <w:ind w:firstLine="709"/>
        <w:jc w:val="both"/>
        <w:rPr>
          <w:rFonts w:ascii="Times New Roman" w:hAnsi="Times New Roman" w:cs="Times New Roman"/>
          <w:sz w:val="28"/>
          <w:szCs w:val="28"/>
        </w:rPr>
      </w:pPr>
      <w:r w:rsidRPr="00E03B2B">
        <w:rPr>
          <w:rStyle w:val="af4"/>
          <w:rFonts w:ascii="Times New Roman" w:hAnsi="Times New Roman" w:cs="Times New Roman"/>
          <w:sz w:val="28"/>
          <w:szCs w:val="28"/>
        </w:rPr>
        <w:t xml:space="preserve">– </w:t>
      </w:r>
      <w:r w:rsidRPr="00E03B2B">
        <w:rPr>
          <w:rFonts w:ascii="Times New Roman" w:hAnsi="Times New Roman" w:cs="Times New Roman"/>
          <w:i/>
          <w:sz w:val="28"/>
          <w:szCs w:val="28"/>
        </w:rPr>
        <w:t>Считаю, что не нужно. Это развлечение, как коррида или петушиные бои. Публика любит зверинцы, но каково там животным, мало кто задумывается. Я бывала в Канаде, там есть Ванкуверский аквариум, и там, по крайней мере, хотя бы рассказывают о морских животных. А у нас – просто шоу. Кстати, про купание с дельфинами &lt;…&gt; поскольку в России должного ветеринарного контроля во многих дельфинариях нет, то в некоторых бассейнах можно и заразиться</w:t>
      </w:r>
      <w:r>
        <w:rPr>
          <w:rStyle w:val="a7"/>
          <w:rFonts w:ascii="Times New Roman" w:hAnsi="Times New Roman" w:cs="Times New Roman"/>
          <w:sz w:val="28"/>
          <w:szCs w:val="28"/>
        </w:rPr>
        <w:footnoteReference w:id="79"/>
      </w:r>
      <w:r w:rsidRPr="00275278">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загруженностью информации о научном знании узкоспециализированной терминологией в текстовых источниках получения информации (научные труды, информационные сообщения, отчеты конференций и т. д.), а также в речи научного сотрудника при общении с представителем СМИ, для журналиста, пишущего о научной сфере, особенно важным становится использование языковых средств и приемов, способствующих облегчению восприятия текста для читателя. В связи с этим, при подготовке к интервью с представителем научного сообщества целесообразным является формулировка вопросов и дальнейшее построение диалога в расслабленной, неформальной форме. </w:t>
      </w:r>
    </w:p>
    <w:p w:rsidR="0059193C" w:rsidRPr="00862AFC" w:rsidRDefault="0059193C" w:rsidP="0059193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Однако часто интервью с ученым имеет официальный, сдержанный характер, а язык лишен всяческой выразительности, что зачастую происходит из-за неопытности журналиста. Так, например, материал «О больших данных и хакатонах», опубликованный в журнале «Наука и жизнь» (без указания авторства) содержит интервью с представителями </w:t>
      </w:r>
      <w:r>
        <w:rPr>
          <w:rFonts w:ascii="Times New Roman" w:hAnsi="Times New Roman" w:cs="Times New Roman"/>
          <w:sz w:val="28"/>
          <w:szCs w:val="28"/>
          <w:lang w:val="en-US"/>
        </w:rPr>
        <w:t>IT</w:t>
      </w:r>
      <w:r>
        <w:rPr>
          <w:rFonts w:ascii="Times New Roman" w:hAnsi="Times New Roman" w:cs="Times New Roman"/>
          <w:sz w:val="28"/>
          <w:szCs w:val="28"/>
        </w:rPr>
        <w:t>-сферы. Формулировка вопросов интервьюера кардинально отличается от повседневной речи, что создает некую искусственность диалога</w:t>
      </w:r>
      <w:r w:rsidRPr="00862AFC">
        <w:rPr>
          <w:rFonts w:ascii="Times New Roman" w:hAnsi="Times New Roman" w:cs="Times New Roman"/>
          <w:color w:val="000000" w:themeColor="text1"/>
          <w:sz w:val="28"/>
          <w:szCs w:val="28"/>
        </w:rPr>
        <w:t xml:space="preserve">: </w:t>
      </w:r>
      <w:r w:rsidRPr="00862AFC">
        <w:rPr>
          <w:rFonts w:ascii="Times New Roman" w:hAnsi="Times New Roman" w:cs="Times New Roman"/>
          <w:bCs/>
          <w:i/>
          <w:color w:val="000000" w:themeColor="text1"/>
          <w:sz w:val="28"/>
          <w:szCs w:val="28"/>
        </w:rPr>
        <w:t>Крупные компании всё больше обращают внимание на поддержку школьных и студенческих проектов. Означает ли это, что «легкоизвлекаемые» интеллектуальные ресурсы закончились и фирмам нужно начинать готовить будущих сотрудников уже со школьной скамьи?</w:t>
      </w:r>
      <w:r w:rsidRPr="00862AFC">
        <w:rPr>
          <w:rStyle w:val="a7"/>
          <w:rFonts w:ascii="Times New Roman" w:hAnsi="Times New Roman" w:cs="Times New Roman"/>
          <w:bCs/>
          <w:i/>
          <w:color w:val="000000" w:themeColor="text1"/>
          <w:sz w:val="28"/>
          <w:szCs w:val="28"/>
        </w:rPr>
        <w:footnoteReference w:id="80"/>
      </w:r>
      <w:r w:rsidRPr="00862AFC">
        <w:rPr>
          <w:rFonts w:ascii="Times New Roman" w:hAnsi="Times New Roman" w:cs="Times New Roman"/>
          <w:bCs/>
          <w:i/>
          <w:color w:val="000000" w:themeColor="text1"/>
          <w:sz w:val="28"/>
          <w:szCs w:val="28"/>
        </w:rPr>
        <w:t xml:space="preserve"> </w:t>
      </w:r>
      <w:r w:rsidRPr="00862AFC">
        <w:rPr>
          <w:rFonts w:ascii="Times New Roman" w:hAnsi="Times New Roman" w:cs="Times New Roman"/>
          <w:bCs/>
          <w:color w:val="000000" w:themeColor="text1"/>
          <w:sz w:val="28"/>
          <w:szCs w:val="28"/>
        </w:rPr>
        <w:t xml:space="preserve">Из-за отсутствия элементов разговорной речи текст сложно воспринимается, что влечет за собой снижение читательского интереса к полученной им информации: </w:t>
      </w:r>
      <w:r w:rsidRPr="00862AFC">
        <w:rPr>
          <w:rFonts w:ascii="Times New Roman" w:hAnsi="Times New Roman" w:cs="Times New Roman"/>
          <w:i/>
          <w:color w:val="000000" w:themeColor="text1"/>
          <w:sz w:val="28"/>
          <w:szCs w:val="28"/>
          <w:shd w:val="clear" w:color="auto" w:fill="FFFFFF"/>
        </w:rPr>
        <w:t>Когда у нас появился свободный доступ к интернету, мы стали массово переносить в сеть свою жизнь: появилась удалённая работа, форумы и соцсети для общения. Однако сейчас можно заметить обратный процесс – для многих становится принципиально важным личное  участие. Мы пока не умеем правильно пользоваться виртуальные ресурсами или же из творчества всё-таки невозможно «вырвать» живое общение?</w:t>
      </w:r>
      <w:r w:rsidRPr="00862AFC">
        <w:rPr>
          <w:rStyle w:val="a7"/>
          <w:rFonts w:ascii="Times New Roman" w:hAnsi="Times New Roman" w:cs="Times New Roman"/>
          <w:i/>
          <w:color w:val="000000" w:themeColor="text1"/>
          <w:sz w:val="28"/>
          <w:szCs w:val="28"/>
          <w:shd w:val="clear" w:color="auto" w:fill="FFFFFF"/>
        </w:rPr>
        <w:footnoteReference w:id="81"/>
      </w:r>
    </w:p>
    <w:p w:rsidR="0059193C" w:rsidRDefault="0059193C" w:rsidP="0059193C">
      <w:pPr>
        <w:spacing w:after="0" w:line="360" w:lineRule="auto"/>
        <w:ind w:firstLine="709"/>
        <w:jc w:val="both"/>
        <w:rPr>
          <w:rFonts w:ascii="Times New Roman" w:hAnsi="Times New Roman" w:cs="Times New Roman"/>
          <w:sz w:val="28"/>
          <w:szCs w:val="28"/>
        </w:rPr>
      </w:pPr>
      <w:r w:rsidRPr="00862AFC">
        <w:rPr>
          <w:rFonts w:ascii="Times New Roman" w:hAnsi="Times New Roman" w:cs="Times New Roman"/>
          <w:color w:val="000000" w:themeColor="text1"/>
          <w:sz w:val="28"/>
          <w:szCs w:val="28"/>
        </w:rPr>
        <w:t>Следующим жанром, подразумевающим присутствие персоны ученого,</w:t>
      </w:r>
      <w:r>
        <w:rPr>
          <w:rFonts w:ascii="Times New Roman" w:hAnsi="Times New Roman" w:cs="Times New Roman"/>
          <w:sz w:val="28"/>
          <w:szCs w:val="28"/>
        </w:rPr>
        <w:t xml:space="preserve"> является репортаж. Именно репортаж позволяет читателю окунуться в научную среду, а журналисту дает возможность передачи той информации, которая не допустима в других информационных текстах. Кроме того, репортажный текст подразумевает наличие художественной, образной составляющей в тексте, что облегчает восприятие информации для аудитории.</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репортаж Ольги Тимофеевой </w:t>
      </w:r>
      <w:r w:rsidRPr="00723A36">
        <w:rPr>
          <w:rFonts w:ascii="Times New Roman" w:hAnsi="Times New Roman" w:cs="Times New Roman"/>
          <w:sz w:val="28"/>
          <w:szCs w:val="28"/>
        </w:rPr>
        <w:t>«Анти-Илья. Что нужно сделать современному физику, чтобы привлечь интерес к науке»</w:t>
      </w:r>
      <w:r>
        <w:rPr>
          <w:rFonts w:ascii="Times New Roman" w:hAnsi="Times New Roman" w:cs="Times New Roman"/>
          <w:sz w:val="28"/>
          <w:szCs w:val="28"/>
        </w:rPr>
        <w:t xml:space="preserve"> соединяет в себе актуализацию проблемы межличностных отношений научных деятелей через противопоставление двух образов (</w:t>
      </w:r>
      <w:r w:rsidRPr="00E03B2B">
        <w:rPr>
          <w:rFonts w:ascii="Times New Roman" w:hAnsi="Times New Roman" w:cs="Times New Roman"/>
          <w:i/>
          <w:sz w:val="28"/>
          <w:szCs w:val="28"/>
        </w:rPr>
        <w:t>У Ильи здесь свой интерес. Он хотел бы загрузить на зонд кремниевые детекторы, которые создает у себя в НИИ ядерной физики, и поймать космическую радиацию. У Владимира Вячеславовича тоже есть идея. Он хочет, чтобы Илья взял группу первокурсников, которые «ходят и что-то паяют», чтобы они «врубились и заболели этим делом</w:t>
      </w:r>
      <w:r>
        <w:rPr>
          <w:rStyle w:val="a7"/>
          <w:rFonts w:ascii="Times New Roman" w:hAnsi="Times New Roman" w:cs="Times New Roman"/>
          <w:sz w:val="28"/>
          <w:szCs w:val="28"/>
        </w:rPr>
        <w:footnoteReference w:id="82"/>
      </w:r>
      <w:r>
        <w:rPr>
          <w:rFonts w:ascii="Times New Roman" w:hAnsi="Times New Roman" w:cs="Times New Roman"/>
          <w:sz w:val="28"/>
          <w:szCs w:val="28"/>
        </w:rPr>
        <w:t>), описательные элементы цехов и лабораторий, завлекающие читательское внимание (</w:t>
      </w:r>
      <w:r w:rsidRPr="00E03B2B">
        <w:rPr>
          <w:rFonts w:ascii="Times New Roman" w:hAnsi="Times New Roman" w:cs="Times New Roman"/>
          <w:i/>
          <w:sz w:val="28"/>
          <w:szCs w:val="28"/>
        </w:rPr>
        <w:t>Офисы большинства коммерческих космических предприятий выглядят так: молодые люди в джинсах и толстовках со стильными прическами и в больших наушниках сидят за серебристыми компьютерами. На разноцветных стенах – плакаты со слоганами типа: «Свой галстук можешь оставить здесь!</w:t>
      </w:r>
      <w:r>
        <w:rPr>
          <w:rStyle w:val="a7"/>
          <w:rFonts w:ascii="Times New Roman" w:hAnsi="Times New Roman" w:cs="Times New Roman"/>
          <w:sz w:val="28"/>
          <w:szCs w:val="28"/>
        </w:rPr>
        <w:footnoteReference w:id="83"/>
      </w:r>
      <w:r>
        <w:rPr>
          <w:rFonts w:ascii="Times New Roman" w:hAnsi="Times New Roman" w:cs="Times New Roman"/>
          <w:sz w:val="28"/>
          <w:szCs w:val="28"/>
        </w:rPr>
        <w:t>) и психологическая характеристика главного героя, способствующая раскрытию образа и развенчиванию стереотипов о том, каким должен быть научный сотрудник (</w:t>
      </w:r>
      <w:r w:rsidRPr="00E03B2B">
        <w:rPr>
          <w:rFonts w:ascii="Times New Roman" w:hAnsi="Times New Roman" w:cs="Times New Roman"/>
          <w:i/>
          <w:sz w:val="28"/>
          <w:szCs w:val="28"/>
        </w:rPr>
        <w:t>В голове его вращаются такие массивы данных, что иногда он «зависает» во время разговора. Когда вместе с коллегами по НИИего в одиннадцать вечера выгоняет из лаборатории охрана, они идут обсуждать свои графики в соседний «Ашан»</w:t>
      </w:r>
      <w:r>
        <w:rPr>
          <w:rStyle w:val="a7"/>
          <w:rFonts w:ascii="Times New Roman" w:hAnsi="Times New Roman" w:cs="Times New Roman"/>
          <w:sz w:val="28"/>
          <w:szCs w:val="28"/>
        </w:rPr>
        <w:footnoteReference w:id="84"/>
      </w:r>
      <w:r>
        <w:rPr>
          <w:rFonts w:ascii="Times New Roman" w:hAnsi="Times New Roman" w:cs="Times New Roman"/>
          <w:sz w:val="28"/>
          <w:szCs w:val="28"/>
        </w:rPr>
        <w:t>)</w:t>
      </w:r>
      <w:r w:rsidRPr="002D5A0A">
        <w:rPr>
          <w:rFonts w:ascii="Times New Roman" w:hAnsi="Times New Roman" w:cs="Times New Roman"/>
          <w:sz w:val="28"/>
          <w:szCs w:val="28"/>
        </w:rPr>
        <w:t>.</w:t>
      </w:r>
    </w:p>
    <w:p w:rsidR="0059193C" w:rsidRPr="00BA7C2D" w:rsidRDefault="0059193C" w:rsidP="0059193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Примечателен материал Ольги Ивановой «Планета обезьян» о жизни Колтушского антропоидника. Журналистке с первых строк удалось добиться максимального вовлечения читательского внимания в чтение материала благодаря введению описания «главных героев» публикации: </w:t>
      </w:r>
      <w:r w:rsidRPr="00E03B2B">
        <w:rPr>
          <w:rFonts w:ascii="Times New Roman" w:hAnsi="Times New Roman" w:cs="Times New Roman"/>
          <w:i/>
          <w:sz w:val="28"/>
          <w:szCs w:val="28"/>
        </w:rPr>
        <w:t>Тамара Георгиевна – «директор» антропоидника и главная «мама» обезьян. Макаке Крохе 9 лет, шимпанзе Джине – 22. Кроха любит картошку, Джина – «читать», бузить и дегустировать хорошие вина. На Новый Год, само собой.</w:t>
      </w:r>
    </w:p>
    <w:p w:rsidR="0059193C" w:rsidRPr="00BA7C2D" w:rsidRDefault="0059193C" w:rsidP="0059193C">
      <w:pPr>
        <w:spacing w:after="0" w:line="360" w:lineRule="auto"/>
        <w:ind w:firstLine="709"/>
        <w:jc w:val="both"/>
        <w:rPr>
          <w:rFonts w:ascii="Times New Roman" w:hAnsi="Times New Roman" w:cs="Times New Roman"/>
          <w:i/>
          <w:sz w:val="28"/>
          <w:szCs w:val="28"/>
        </w:rPr>
      </w:pPr>
      <w:r w:rsidRPr="00E03B2B">
        <w:rPr>
          <w:rFonts w:ascii="Times New Roman" w:hAnsi="Times New Roman" w:cs="Times New Roman"/>
          <w:i/>
          <w:sz w:val="28"/>
          <w:szCs w:val="28"/>
        </w:rPr>
        <w:t>− Когда Кроха попала сюда – была размером с ладошку, − рассказывает «мама».</w:t>
      </w:r>
    </w:p>
    <w:p w:rsidR="0059193C" w:rsidRPr="00BA7C2D" w:rsidRDefault="0059193C" w:rsidP="0059193C">
      <w:pPr>
        <w:spacing w:after="0" w:line="360" w:lineRule="auto"/>
        <w:ind w:firstLine="709"/>
        <w:jc w:val="both"/>
        <w:rPr>
          <w:rFonts w:ascii="Times New Roman" w:hAnsi="Times New Roman" w:cs="Times New Roman"/>
          <w:i/>
          <w:sz w:val="28"/>
          <w:szCs w:val="28"/>
        </w:rPr>
      </w:pPr>
      <w:r w:rsidRPr="00E03B2B">
        <w:rPr>
          <w:rFonts w:ascii="Times New Roman" w:hAnsi="Times New Roman" w:cs="Times New Roman"/>
          <w:i/>
          <w:sz w:val="28"/>
          <w:szCs w:val="28"/>
        </w:rPr>
        <w:t>Сейчас Кроха разрослась – вверх и особенно – вширь. В начале 90-х ее и товарищей было 13, потом население антропоидника резко сократилось.</w:t>
      </w:r>
    </w:p>
    <w:p w:rsidR="0059193C" w:rsidRDefault="0059193C" w:rsidP="0059193C">
      <w:pPr>
        <w:spacing w:after="0" w:line="360" w:lineRule="auto"/>
        <w:ind w:firstLine="709"/>
        <w:jc w:val="both"/>
        <w:rPr>
          <w:rFonts w:ascii="Times New Roman" w:hAnsi="Times New Roman" w:cs="Times New Roman"/>
          <w:sz w:val="28"/>
          <w:szCs w:val="28"/>
        </w:rPr>
      </w:pPr>
      <w:r w:rsidRPr="00E03B2B">
        <w:rPr>
          <w:rFonts w:ascii="Times New Roman" w:hAnsi="Times New Roman" w:cs="Times New Roman"/>
          <w:i/>
          <w:sz w:val="28"/>
          <w:szCs w:val="28"/>
        </w:rPr>
        <w:t>− Всех распродали. Бездарно. В цирки, в зоопарк, − с горечью говорит Тамара Георгиевна</w:t>
      </w:r>
      <w:r>
        <w:rPr>
          <w:rStyle w:val="a7"/>
          <w:rFonts w:ascii="Times New Roman" w:hAnsi="Times New Roman" w:cs="Times New Roman"/>
          <w:sz w:val="28"/>
          <w:szCs w:val="28"/>
        </w:rPr>
        <w:footnoteReference w:id="85"/>
      </w:r>
      <w:r>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введение персоны научного эксперта и создание образа ученого не только подтверждает заявленные журналистом тезисы, но и способствует обогащению медиатекста средствами выразительности (в репортаже, очерке) и более детальному описанию тех или иных явлений.</w:t>
      </w:r>
    </w:p>
    <w:p w:rsidR="0059193C" w:rsidRPr="00335FFF" w:rsidRDefault="0059193C" w:rsidP="0059193C">
      <w:pPr>
        <w:spacing w:after="0" w:line="360" w:lineRule="auto"/>
        <w:ind w:firstLine="709"/>
        <w:jc w:val="both"/>
        <w:rPr>
          <w:rFonts w:ascii="Times New Roman" w:hAnsi="Times New Roman" w:cs="Times New Roman"/>
          <w:sz w:val="28"/>
          <w:szCs w:val="28"/>
        </w:rPr>
      </w:pPr>
      <w:r w:rsidRPr="00335FFF">
        <w:rPr>
          <w:rFonts w:ascii="Times New Roman" w:hAnsi="Times New Roman" w:cs="Times New Roman"/>
          <w:b/>
          <w:sz w:val="28"/>
          <w:szCs w:val="28"/>
        </w:rPr>
        <w:t xml:space="preserve">6. </w:t>
      </w:r>
      <w:bookmarkStart w:id="21" w:name="_Toc450557411"/>
      <w:r w:rsidRPr="00335FFF">
        <w:rPr>
          <w:rFonts w:ascii="Times New Roman" w:hAnsi="Times New Roman" w:cs="Times New Roman"/>
          <w:b/>
          <w:sz w:val="28"/>
          <w:szCs w:val="28"/>
        </w:rPr>
        <w:t>Вступление в диалог с читателем</w:t>
      </w:r>
      <w:bookmarkEnd w:id="21"/>
      <w:r w:rsidRPr="00335FFF">
        <w:rPr>
          <w:rFonts w:ascii="Times New Roman" w:hAnsi="Times New Roman" w:cs="Times New Roman"/>
          <w:b/>
          <w:sz w:val="28"/>
          <w:szCs w:val="28"/>
        </w:rPr>
        <w:t>.</w:t>
      </w:r>
      <w:r w:rsidRPr="00335FFF">
        <w:rPr>
          <w:rFonts w:ascii="Times New Roman" w:hAnsi="Times New Roman" w:cs="Times New Roman"/>
          <w:sz w:val="28"/>
          <w:szCs w:val="28"/>
        </w:rPr>
        <w:t xml:space="preserve"> </w:t>
      </w:r>
      <w:r w:rsidRPr="00335FFF">
        <w:rPr>
          <w:rFonts w:ascii="Times New Roman" w:hAnsi="Times New Roman" w:cs="Times New Roman"/>
          <w:sz w:val="28"/>
          <w:szCs w:val="28"/>
          <w:shd w:val="clear" w:color="auto" w:fill="FFFFFF"/>
        </w:rPr>
        <w:t>Любая речь подразумевает наличие адресата, и, следовательно, на первом месте в коммуникации оказывается стремление к поиску коммуникативного контакта. В рамках медиатекста этот контакт устанавливается в результате тех или иных авторских стилистических приемов, основанных на сознательном выборе «нетипичных для письменной речи языковых средств, способствующих установлению с читателем обратной связи путем активизации его внимания»</w:t>
      </w:r>
      <w:r w:rsidRPr="00335FFF">
        <w:rPr>
          <w:rStyle w:val="a7"/>
          <w:rFonts w:ascii="Times New Roman" w:hAnsi="Times New Roman" w:cs="Times New Roman"/>
          <w:sz w:val="28"/>
          <w:szCs w:val="28"/>
          <w:shd w:val="clear" w:color="auto" w:fill="FFFFFF"/>
        </w:rPr>
        <w:footnoteReference w:id="86"/>
      </w:r>
      <w:r w:rsidRPr="00335FFF">
        <w:rPr>
          <w:rFonts w:ascii="Times New Roman" w:hAnsi="Times New Roman" w:cs="Times New Roman"/>
          <w:sz w:val="28"/>
          <w:szCs w:val="28"/>
          <w:shd w:val="clear" w:color="auto" w:fill="FFFFFF"/>
        </w:rPr>
        <w:t>, что в конечном итоге обеспечивает усвоение читателем полученной информации.</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наиболее продуктивным способом выражения речевого контакта в медиатексте является вопросно-ответный комплекс (далее – ВОК), т. к. наличие вопросительных предложений в монологическом тексте подразумевает имитацию диалога между журналистом и его аудиторией.</w:t>
      </w:r>
    </w:p>
    <w:p w:rsidR="0059193C" w:rsidRDefault="0059193C" w:rsidP="0059193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Существует много исследований, посвященных изучению и анализу ВОК. Выделим  два ключевых направления:</w:t>
      </w:r>
    </w:p>
    <w:p w:rsidR="0059193C" w:rsidRDefault="0059193C" w:rsidP="0059193C">
      <w:pPr>
        <w:pStyle w:val="a8"/>
        <w:numPr>
          <w:ilvl w:val="0"/>
          <w:numId w:val="40"/>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Исследования процессов и путей развития синтаксиса современного русского языка, решение проблем соотношения устной и письменной речи, а также описание конструкций экспрессивно окрашенных синтаксических конструкций</w:t>
      </w:r>
      <w:r w:rsidRPr="008B1D89">
        <w:rPr>
          <w:rStyle w:val="a7"/>
          <w:rFonts w:ascii="Times New Roman" w:hAnsi="Times New Roman" w:cs="Times New Roman"/>
          <w:sz w:val="28"/>
          <w:szCs w:val="28"/>
          <w:shd w:val="clear" w:color="auto" w:fill="FFFFFF"/>
        </w:rPr>
        <w:footnoteReference w:id="87"/>
      </w:r>
      <w:r>
        <w:rPr>
          <w:rFonts w:ascii="Times New Roman" w:hAnsi="Times New Roman" w:cs="Times New Roman"/>
          <w:sz w:val="28"/>
          <w:szCs w:val="28"/>
          <w:shd w:val="clear" w:color="auto" w:fill="FFFFFF"/>
        </w:rPr>
        <w:t>;</w:t>
      </w:r>
    </w:p>
    <w:p w:rsidR="0059193C" w:rsidRPr="006952BD" w:rsidRDefault="0059193C" w:rsidP="0059193C">
      <w:pPr>
        <w:pStyle w:val="a8"/>
        <w:numPr>
          <w:ilvl w:val="0"/>
          <w:numId w:val="40"/>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Исследования возможности ВОК с точки зрения стилистического приема, направленного на решение экстралингвистических задач в различных сферах</w:t>
      </w:r>
      <w:r w:rsidRPr="006952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общения</w:t>
      </w:r>
      <w:r w:rsidRPr="008B1D89">
        <w:rPr>
          <w:rStyle w:val="a7"/>
          <w:rFonts w:ascii="Times New Roman" w:hAnsi="Times New Roman" w:cs="Times New Roman"/>
          <w:sz w:val="28"/>
          <w:szCs w:val="28"/>
          <w:shd w:val="clear" w:color="auto" w:fill="FFFFFF"/>
        </w:rPr>
        <w:footnoteReference w:id="88"/>
      </w:r>
      <w:r w:rsidRPr="006952BD">
        <w:rPr>
          <w:rFonts w:ascii="Times New Roman" w:hAnsi="Times New Roman" w:cs="Times New Roman"/>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исследованиях ВОК сформулировано понятие диалогичности, учитывающее важность не только авторской активности:  в процессе продуцирования медиатекста особую роль играет  и адресат. Именно интересы аудитории задают строй речи журналиста.</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 Р. Дускаева уделяет особое внимание понятию ответности, вызванной внешними и внутренними экстралингвистическими причинами. По мнению исследователя, это обусловлено, «с</w:t>
      </w:r>
      <w:r w:rsidRPr="00654233">
        <w:rPr>
          <w:rFonts w:ascii="Times New Roman" w:hAnsi="Times New Roman" w:cs="Times New Roman"/>
          <w:sz w:val="28"/>
          <w:szCs w:val="28"/>
        </w:rPr>
        <w:t xml:space="preserve"> одной стороны, встроенностью этих текстов в публицистический дискурс, промежуточным положением всякого текста (всякий текст – реакция на прежде высказанное и стимул для последующего ответа), с другой стороны, нацеленностью всякого текста на предвосхищение возможных реакций адресата</w:t>
      </w:r>
      <w:r>
        <w:rPr>
          <w:rFonts w:ascii="Times New Roman" w:hAnsi="Times New Roman" w:cs="Times New Roman"/>
          <w:sz w:val="28"/>
          <w:szCs w:val="28"/>
        </w:rPr>
        <w:t>»</w:t>
      </w:r>
      <w:r>
        <w:rPr>
          <w:rStyle w:val="a7"/>
          <w:rFonts w:ascii="Times New Roman" w:hAnsi="Times New Roman" w:cs="Times New Roman"/>
          <w:sz w:val="28"/>
          <w:szCs w:val="28"/>
        </w:rPr>
        <w:footnoteReference w:id="89"/>
      </w:r>
      <w:r w:rsidRPr="00654233">
        <w:rPr>
          <w:rFonts w:ascii="Times New Roman" w:hAnsi="Times New Roman" w:cs="Times New Roman"/>
          <w:sz w:val="28"/>
          <w:szCs w:val="28"/>
        </w:rPr>
        <w:t>.</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роль диалогичность играет в процессе презентации научного знания, поскольку журналистом преследуется цель максимально упростить для аудитории процесс усвоения информации. Это может достигаться через введение риторических вопросов и восклицаний или через непосредственное обращение автора к потенциальному собеседнику, и здесь основной трудностью для журналиста является уловить именно тот момент, в который у читателя могут возникнуть вопросы или любая другая реакция на прочитанный им материал.</w:t>
      </w:r>
    </w:p>
    <w:p w:rsidR="0059193C" w:rsidRPr="00862AFC" w:rsidRDefault="0059193C" w:rsidP="0059193C">
      <w:pPr>
        <w:spacing w:after="0" w:line="360" w:lineRule="auto"/>
        <w:ind w:firstLine="709"/>
        <w:jc w:val="both"/>
        <w:rPr>
          <w:rFonts w:ascii="Times New Roman" w:hAnsi="Times New Roman" w:cs="Times New Roman"/>
          <w:color w:val="000000" w:themeColor="text1"/>
          <w:sz w:val="28"/>
          <w:szCs w:val="28"/>
        </w:rPr>
      </w:pPr>
      <w:r w:rsidRPr="00862AFC">
        <w:rPr>
          <w:rFonts w:ascii="Times New Roman" w:hAnsi="Times New Roman" w:cs="Times New Roman"/>
          <w:color w:val="000000" w:themeColor="text1"/>
          <w:sz w:val="28"/>
          <w:szCs w:val="28"/>
        </w:rPr>
        <w:t xml:space="preserve">Примером вовлечения читателя в процесс повествования служит ситуативная инсценировка, вошедшая в рубрику «Механизм номера» научно-популярного журнала «Машины и механизмы»: </w:t>
      </w:r>
      <w:r w:rsidRPr="00862AFC">
        <w:rPr>
          <w:rFonts w:ascii="Times New Roman" w:hAnsi="Times New Roman" w:cs="Times New Roman"/>
          <w:i/>
          <w:color w:val="000000" w:themeColor="text1"/>
          <w:sz w:val="28"/>
          <w:szCs w:val="28"/>
        </w:rPr>
        <w:t xml:space="preserve">Если вы за целый вечер осилите больше половины вопросов – вас, вероятно, зовут Анатолий Вассерман. Если дадите один-два правильных ответа (а то и вовсе – ни одного), вы – обычный человек. Ну, вот хотя бы. Если </w:t>
      </w:r>
      <w:r w:rsidRPr="00862AFC">
        <w:rPr>
          <w:rFonts w:ascii="Times New Roman" w:hAnsi="Times New Roman" w:cs="Times New Roman"/>
          <w:i/>
          <w:color w:val="000000" w:themeColor="text1"/>
          <w:sz w:val="28"/>
          <w:szCs w:val="28"/>
          <w:lang w:val="en-US"/>
        </w:rPr>
        <w:t>CIBE</w:t>
      </w:r>
      <w:r w:rsidRPr="00862AFC">
        <w:rPr>
          <w:rFonts w:ascii="Times New Roman" w:hAnsi="Times New Roman" w:cs="Times New Roman"/>
          <w:i/>
          <w:color w:val="000000" w:themeColor="text1"/>
          <w:sz w:val="28"/>
          <w:szCs w:val="28"/>
        </w:rPr>
        <w:t xml:space="preserve"> – </w:t>
      </w:r>
      <w:r w:rsidRPr="00862AFC">
        <w:rPr>
          <w:rFonts w:ascii="Times New Roman" w:hAnsi="Times New Roman" w:cs="Times New Roman"/>
          <w:i/>
          <w:color w:val="000000" w:themeColor="text1"/>
          <w:sz w:val="28"/>
          <w:szCs w:val="28"/>
          <w:lang w:val="en-US"/>
        </w:rPr>
        <w:t>FADE</w:t>
      </w:r>
      <w:r w:rsidRPr="00862AFC">
        <w:rPr>
          <w:rFonts w:ascii="Times New Roman" w:hAnsi="Times New Roman" w:cs="Times New Roman"/>
          <w:i/>
          <w:color w:val="000000" w:themeColor="text1"/>
          <w:sz w:val="28"/>
          <w:szCs w:val="28"/>
        </w:rPr>
        <w:t xml:space="preserve"> = 81, то </w:t>
      </w:r>
      <w:r w:rsidRPr="00862AFC">
        <w:rPr>
          <w:rFonts w:ascii="Times New Roman" w:hAnsi="Times New Roman" w:cs="Times New Roman"/>
          <w:i/>
          <w:color w:val="000000" w:themeColor="text1"/>
          <w:sz w:val="28"/>
          <w:szCs w:val="28"/>
          <w:lang w:val="en-US"/>
        </w:rPr>
        <w:t>DIE</w:t>
      </w:r>
      <w:r w:rsidRPr="00862AFC">
        <w:rPr>
          <w:rFonts w:ascii="Times New Roman" w:hAnsi="Times New Roman" w:cs="Times New Roman"/>
          <w:i/>
          <w:color w:val="000000" w:themeColor="text1"/>
          <w:sz w:val="28"/>
          <w:szCs w:val="28"/>
        </w:rPr>
        <w:t xml:space="preserve"> – </w:t>
      </w:r>
      <w:r w:rsidRPr="00862AFC">
        <w:rPr>
          <w:rFonts w:ascii="Times New Roman" w:hAnsi="Times New Roman" w:cs="Times New Roman"/>
          <w:i/>
          <w:color w:val="000000" w:themeColor="text1"/>
          <w:sz w:val="28"/>
          <w:szCs w:val="28"/>
          <w:lang w:val="en-US"/>
        </w:rPr>
        <w:t>CEDE</w:t>
      </w:r>
      <w:r w:rsidRPr="00862AFC">
        <w:rPr>
          <w:rFonts w:ascii="Times New Roman" w:hAnsi="Times New Roman" w:cs="Times New Roman"/>
          <w:i/>
          <w:color w:val="000000" w:themeColor="text1"/>
          <w:sz w:val="28"/>
          <w:szCs w:val="28"/>
        </w:rPr>
        <w:t xml:space="preserve"> = ? (равно скольки) – как вы считаете? Уже страшно? Это и понятно. Методика британского психолога Джона Равена (совместно с Л. Пенроузом) – «Стандартные прогрессивные матрицы для определения интеллекта» − вещь серьезная</w:t>
      </w:r>
      <w:r w:rsidRPr="00862AFC">
        <w:rPr>
          <w:rStyle w:val="a7"/>
          <w:rFonts w:ascii="Times New Roman" w:hAnsi="Times New Roman" w:cs="Times New Roman"/>
          <w:color w:val="000000" w:themeColor="text1"/>
          <w:sz w:val="28"/>
          <w:szCs w:val="28"/>
        </w:rPr>
        <w:footnoteReference w:id="90"/>
      </w:r>
    </w:p>
    <w:p w:rsidR="0059193C" w:rsidRPr="00862AFC" w:rsidRDefault="0059193C" w:rsidP="0059193C">
      <w:pPr>
        <w:spacing w:after="0" w:line="360" w:lineRule="auto"/>
        <w:ind w:firstLine="709"/>
        <w:jc w:val="both"/>
        <w:rPr>
          <w:rFonts w:ascii="Times New Roman" w:hAnsi="Times New Roman" w:cs="Times New Roman"/>
          <w:color w:val="000000" w:themeColor="text1"/>
          <w:sz w:val="28"/>
          <w:szCs w:val="28"/>
        </w:rPr>
      </w:pPr>
      <w:r w:rsidRPr="00862AFC">
        <w:rPr>
          <w:rFonts w:ascii="Times New Roman" w:hAnsi="Times New Roman" w:cs="Times New Roman"/>
          <w:color w:val="000000" w:themeColor="text1"/>
          <w:sz w:val="28"/>
          <w:szCs w:val="28"/>
        </w:rPr>
        <w:t xml:space="preserve">Авторское отождествление себя с читателем также способствует привлечению внимания аудитории. Данный прием удачно использовал Ким Александров в материале «Волшебный фонарь гуманизма»: </w:t>
      </w:r>
      <w:r w:rsidRPr="00862AFC">
        <w:rPr>
          <w:rFonts w:ascii="Times New Roman" w:hAnsi="Times New Roman" w:cs="Times New Roman"/>
          <w:i/>
          <w:color w:val="000000" w:themeColor="text1"/>
          <w:sz w:val="28"/>
          <w:szCs w:val="28"/>
        </w:rPr>
        <w:t>В идеализации недавнего советского прошлого есть толика ностальгии по самим себе. По тем нам, перед которыми были открыты все дороги, которые колобродили сутками напролет без малейшего ущерба здоровью, которых жизнь еще не заставляла идти на подленькие компромиссы. Но как бы ни была субъективна эта точка зрения, она довольно точно отражает общественную мораль той эпохи: «Думай прежде о Родине, а потом – о себе». И что же в этом плохого? Пожалуй, только коллективизм – принципиальный антагонист культивируемым сейчас цинизму и эгоизму</w:t>
      </w:r>
      <w:r w:rsidRPr="00862AFC">
        <w:rPr>
          <w:rStyle w:val="a7"/>
          <w:rFonts w:ascii="Times New Roman" w:hAnsi="Times New Roman" w:cs="Times New Roman"/>
          <w:color w:val="000000" w:themeColor="text1"/>
          <w:sz w:val="28"/>
          <w:szCs w:val="28"/>
        </w:rPr>
        <w:footnoteReference w:id="91"/>
      </w:r>
      <w:r w:rsidRPr="00862AFC">
        <w:rPr>
          <w:rFonts w:ascii="Times New Roman" w:hAnsi="Times New Roman" w:cs="Times New Roman"/>
          <w:color w:val="000000" w:themeColor="text1"/>
          <w:sz w:val="28"/>
          <w:szCs w:val="28"/>
        </w:rPr>
        <w:t>. Постоянное акцентирование внимания на общности воспоминаний представителей одной эпохи помогает автору добиться «ностальгии по самим себе» у читателя, приковав его внимание к публикации.</w:t>
      </w:r>
    </w:p>
    <w:p w:rsidR="0059193C" w:rsidRPr="00862AFC" w:rsidRDefault="0059193C" w:rsidP="0059193C">
      <w:pPr>
        <w:spacing w:after="0" w:line="360" w:lineRule="auto"/>
        <w:ind w:firstLine="709"/>
        <w:jc w:val="both"/>
        <w:rPr>
          <w:rFonts w:ascii="Times New Roman" w:hAnsi="Times New Roman" w:cs="Times New Roman"/>
          <w:i/>
          <w:color w:val="000000" w:themeColor="text1"/>
          <w:sz w:val="28"/>
          <w:szCs w:val="28"/>
        </w:rPr>
      </w:pPr>
      <w:r w:rsidRPr="00862AFC">
        <w:rPr>
          <w:rFonts w:ascii="Times New Roman" w:hAnsi="Times New Roman" w:cs="Times New Roman"/>
          <w:color w:val="000000" w:themeColor="text1"/>
          <w:sz w:val="28"/>
          <w:szCs w:val="28"/>
        </w:rPr>
        <w:t>Прямое обращение к читателю уместно в том случае, когда после этого приводится в</w:t>
      </w:r>
      <w:r>
        <w:rPr>
          <w:rFonts w:ascii="Times New Roman" w:hAnsi="Times New Roman" w:cs="Times New Roman"/>
          <w:color w:val="000000" w:themeColor="text1"/>
          <w:sz w:val="28"/>
          <w:szCs w:val="28"/>
        </w:rPr>
        <w:t>ажный факт. Так, например, Илья </w:t>
      </w:r>
      <w:r w:rsidRPr="00862AFC">
        <w:rPr>
          <w:rFonts w:ascii="Times New Roman" w:hAnsi="Times New Roman" w:cs="Times New Roman"/>
          <w:color w:val="000000" w:themeColor="text1"/>
          <w:sz w:val="28"/>
          <w:szCs w:val="28"/>
        </w:rPr>
        <w:t xml:space="preserve">Иванов начинает свой материал о двухфотонном пике: </w:t>
      </w:r>
      <w:r w:rsidRPr="00862AFC">
        <w:rPr>
          <w:rFonts w:ascii="Times New Roman" w:hAnsi="Times New Roman" w:cs="Times New Roman"/>
          <w:i/>
          <w:color w:val="000000" w:themeColor="text1"/>
          <w:sz w:val="28"/>
          <w:szCs w:val="28"/>
          <w:shd w:val="clear" w:color="auto" w:fill="FFFFFF"/>
        </w:rPr>
        <w:t>Для тех, кто пока не обращал особого внимания: тут у нас в физике элементарных частиц всё яснее проступают намёки на нечто, что может стать крупнейшим открытием в ФЭЧ за последние десятилетия — либо самым сильным разочарованием. Это двухфотонный пик при 750 ГэВ</w:t>
      </w:r>
      <w:r w:rsidRPr="00862AFC">
        <w:rPr>
          <w:rStyle w:val="a7"/>
          <w:rFonts w:ascii="Times New Roman" w:hAnsi="Times New Roman" w:cs="Times New Roman"/>
          <w:color w:val="000000" w:themeColor="text1"/>
          <w:sz w:val="28"/>
          <w:szCs w:val="28"/>
          <w:shd w:val="clear" w:color="auto" w:fill="FFFFFF"/>
        </w:rPr>
        <w:footnoteReference w:id="92"/>
      </w:r>
      <w:r w:rsidRPr="00862AFC">
        <w:rPr>
          <w:rFonts w:ascii="Times New Roman" w:hAnsi="Times New Roman" w:cs="Times New Roman"/>
          <w:color w:val="000000" w:themeColor="text1"/>
          <w:sz w:val="28"/>
          <w:szCs w:val="28"/>
          <w:shd w:val="clear" w:color="auto" w:fill="FFFFFF"/>
        </w:rPr>
        <w:t xml:space="preserve">. Однако далее автор ссылается на свои ранние материалы на эту тему, приводя лишь гиперссылки в формате небольшого перечня с пояснениями, что кажется нецелесообразным, поскольку осведомленный в вопросе читатель предпочитает получать информацию из научных источников, а человек, далекий от науки не воспользуется приведенными в тексте ссылками: </w:t>
      </w:r>
      <w:r w:rsidRPr="00862AFC">
        <w:rPr>
          <w:rFonts w:ascii="Times New Roman" w:hAnsi="Times New Roman" w:cs="Times New Roman"/>
          <w:i/>
          <w:color w:val="000000" w:themeColor="text1"/>
          <w:sz w:val="28"/>
          <w:szCs w:val="28"/>
          <w:shd w:val="clear" w:color="auto" w:fill="FFFFFF"/>
        </w:rPr>
        <w:t xml:space="preserve">Для тех, кто хочет погрузиться в эту тему, очень пока туманную, но исключительно горячую, я написал две больших материала на </w:t>
      </w:r>
      <w:r w:rsidRPr="00862AFC">
        <w:rPr>
          <w:rFonts w:ascii="Times New Roman" w:hAnsi="Times New Roman" w:cs="Times New Roman"/>
          <w:b/>
          <w:i/>
          <w:color w:val="000000" w:themeColor="text1"/>
          <w:sz w:val="28"/>
          <w:szCs w:val="28"/>
          <w:shd w:val="clear" w:color="auto" w:fill="FFFFFF"/>
        </w:rPr>
        <w:t>Элементах</w:t>
      </w:r>
      <w:r w:rsidRPr="00862AFC">
        <w:rPr>
          <w:rFonts w:ascii="Times New Roman" w:hAnsi="Times New Roman" w:cs="Times New Roman"/>
          <w:i/>
          <w:color w:val="000000" w:themeColor="text1"/>
          <w:sz w:val="28"/>
          <w:szCs w:val="28"/>
          <w:shd w:val="clear" w:color="auto" w:fill="FFFFFF"/>
        </w:rPr>
        <w:t>:</w:t>
      </w:r>
    </w:p>
    <w:p w:rsidR="0059193C" w:rsidRPr="00862AFC" w:rsidRDefault="0059193C" w:rsidP="0059193C">
      <w:pPr>
        <w:pStyle w:val="a8"/>
        <w:spacing w:after="0" w:line="360" w:lineRule="auto"/>
        <w:ind w:left="0"/>
        <w:jc w:val="both"/>
        <w:rPr>
          <w:rFonts w:ascii="Times New Roman" w:hAnsi="Times New Roman" w:cs="Times New Roman"/>
          <w:i/>
          <w:color w:val="000000" w:themeColor="text1"/>
          <w:sz w:val="28"/>
          <w:szCs w:val="28"/>
          <w:shd w:val="clear" w:color="auto" w:fill="FFFFFF"/>
        </w:rPr>
      </w:pPr>
      <w:r w:rsidRPr="00862AFC">
        <w:rPr>
          <w:rFonts w:ascii="Times New Roman" w:hAnsi="Times New Roman" w:cs="Times New Roman"/>
          <w:i/>
          <w:color w:val="000000" w:themeColor="text1"/>
          <w:sz w:val="28"/>
          <w:szCs w:val="28"/>
          <w:shd w:val="clear" w:color="auto" w:fill="FFFFFF"/>
        </w:rPr>
        <w:t>•</w:t>
      </w:r>
      <w:r w:rsidRPr="00862AFC">
        <w:rPr>
          <w:rFonts w:ascii="Times New Roman" w:hAnsi="Times New Roman" w:cs="Times New Roman"/>
          <w:i/>
          <w:color w:val="000000" w:themeColor="text1"/>
          <w:sz w:val="28"/>
          <w:szCs w:val="28"/>
          <w:shd w:val="clear" w:color="auto" w:fill="FFFFFF"/>
        </w:rPr>
        <w:tab/>
      </w:r>
      <w:r w:rsidRPr="00862AFC">
        <w:rPr>
          <w:rFonts w:ascii="Times New Roman" w:hAnsi="Times New Roman" w:cs="Times New Roman"/>
          <w:b/>
          <w:i/>
          <w:color w:val="000000" w:themeColor="text1"/>
          <w:sz w:val="28"/>
          <w:szCs w:val="28"/>
          <w:shd w:val="clear" w:color="auto" w:fill="FFFFFF"/>
        </w:rPr>
        <w:t xml:space="preserve">Загадочный двухфотонный пик проступает всё сильнее </w:t>
      </w:r>
      <w:r w:rsidRPr="00862AFC">
        <w:rPr>
          <w:rFonts w:ascii="Times New Roman" w:hAnsi="Times New Roman" w:cs="Times New Roman"/>
          <w:i/>
          <w:color w:val="000000" w:themeColor="text1"/>
          <w:sz w:val="28"/>
          <w:szCs w:val="28"/>
          <w:shd w:val="clear" w:color="auto" w:fill="FFFFFF"/>
        </w:rPr>
        <w:t>— про текущие данные после мартовской конференции Moriond,</w:t>
      </w:r>
    </w:p>
    <w:p w:rsidR="0059193C" w:rsidRPr="00862AFC" w:rsidRDefault="0059193C" w:rsidP="0059193C">
      <w:pPr>
        <w:spacing w:after="0"/>
        <w:rPr>
          <w:rFonts w:ascii="Times New Roman" w:hAnsi="Times New Roman" w:cs="Times New Roman"/>
          <w:color w:val="000000" w:themeColor="text1"/>
          <w:sz w:val="28"/>
          <w:szCs w:val="28"/>
          <w:shd w:val="clear" w:color="auto" w:fill="FFFFFF"/>
        </w:rPr>
      </w:pPr>
      <w:r w:rsidRPr="00862AFC">
        <w:rPr>
          <w:rFonts w:ascii="Times New Roman" w:hAnsi="Times New Roman" w:cs="Times New Roman"/>
          <w:i/>
          <w:color w:val="000000" w:themeColor="text1"/>
          <w:sz w:val="28"/>
          <w:szCs w:val="28"/>
          <w:shd w:val="clear" w:color="auto" w:fill="FFFFFF"/>
        </w:rPr>
        <w:t>•</w:t>
      </w:r>
      <w:r w:rsidRPr="00862AFC">
        <w:rPr>
          <w:rFonts w:ascii="Times New Roman" w:hAnsi="Times New Roman" w:cs="Times New Roman"/>
          <w:i/>
          <w:color w:val="000000" w:themeColor="text1"/>
          <w:sz w:val="28"/>
          <w:szCs w:val="28"/>
          <w:shd w:val="clear" w:color="auto" w:fill="FFFFFF"/>
        </w:rPr>
        <w:tab/>
      </w:r>
      <w:r w:rsidRPr="00862AFC">
        <w:rPr>
          <w:rFonts w:ascii="Times New Roman" w:hAnsi="Times New Roman" w:cs="Times New Roman"/>
          <w:b/>
          <w:i/>
          <w:color w:val="000000" w:themeColor="text1"/>
          <w:sz w:val="28"/>
          <w:szCs w:val="28"/>
          <w:shd w:val="clear" w:color="auto" w:fill="FFFFFF"/>
        </w:rPr>
        <w:t>Теоретики продолжают искать объяснения двухфотонному</w:t>
      </w:r>
      <w:r w:rsidRPr="00862AFC">
        <w:rPr>
          <w:rFonts w:ascii="Times New Roman" w:hAnsi="Times New Roman" w:cs="Times New Roman"/>
          <w:i/>
          <w:color w:val="000000" w:themeColor="text1"/>
          <w:sz w:val="28"/>
          <w:szCs w:val="28"/>
          <w:shd w:val="clear" w:color="auto" w:fill="FFFFFF"/>
        </w:rPr>
        <w:t xml:space="preserve"> пику — обзор теоретических интерпретаций</w:t>
      </w:r>
      <w:r w:rsidRPr="00862AFC">
        <w:rPr>
          <w:rStyle w:val="a7"/>
          <w:rFonts w:ascii="Times New Roman" w:hAnsi="Times New Roman" w:cs="Times New Roman"/>
          <w:color w:val="000000" w:themeColor="text1"/>
          <w:sz w:val="28"/>
          <w:szCs w:val="28"/>
          <w:shd w:val="clear" w:color="auto" w:fill="FFFFFF"/>
        </w:rPr>
        <w:footnoteReference w:id="93"/>
      </w:r>
      <w:r w:rsidRPr="00862AFC">
        <w:rPr>
          <w:rFonts w:ascii="Times New Roman" w:hAnsi="Times New Roman" w:cs="Times New Roman"/>
          <w:color w:val="000000" w:themeColor="text1"/>
          <w:sz w:val="28"/>
          <w:szCs w:val="28"/>
          <w:shd w:val="clear" w:color="auto" w:fill="FFFFFF"/>
        </w:rPr>
        <w:t>.</w:t>
      </w:r>
    </w:p>
    <w:p w:rsidR="0059193C"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отметим, что иногда авторское обращение к аудитории может носить иронический характер. Этот прием так же призван к установлению контакта с аудиторией, поскольку создается имитация дружеской беседы. Ключевым моментом здесь является построение композиции материала: наиболее эффективной оказывается шутка, использованная в начале текста для привлечения читательского внимания, либо в середине – для его удержания. Нередко встречаются тексты с введением иронии в конце текста, но в этом случае элементы юмора чаще всего призывают читателя задуматься над проблемой, поднимаемой в тексте. </w:t>
      </w:r>
    </w:p>
    <w:p w:rsidR="0059193C" w:rsidRDefault="0059193C" w:rsidP="0059193C">
      <w:pPr>
        <w:spacing w:after="0" w:line="360" w:lineRule="auto"/>
        <w:ind w:firstLine="709"/>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В данном контексте не совсем удачным, на наш взгляд, является обращение к читателю через иронию в тексте о потенциальной угрозе человечества для Солнечной системы. Говоря о вероятности катастрофы на ускорителе элементарных частиц, журналист указывает на риск сбоя работы Большого адронного коллайдера (в тексте – БАК): </w:t>
      </w:r>
      <w:r w:rsidRPr="00487627">
        <w:rPr>
          <w:rFonts w:ascii="Times New Roman" w:hAnsi="Times New Roman" w:cs="Times New Roman"/>
          <w:b/>
          <w:color w:val="000000"/>
          <w:sz w:val="28"/>
          <w:szCs w:val="28"/>
          <w:shd w:val="clear" w:color="auto" w:fill="FFFFFF"/>
        </w:rPr>
        <w:t>У</w:t>
      </w:r>
      <w:r w:rsidRPr="00487627">
        <w:rPr>
          <w:rFonts w:ascii="Times New Roman" w:hAnsi="Times New Roman" w:cs="Times New Roman"/>
          <w:b/>
          <w:i/>
          <w:color w:val="000000"/>
          <w:sz w:val="28"/>
          <w:szCs w:val="28"/>
          <w:shd w:val="clear" w:color="auto" w:fill="FFFFFF"/>
        </w:rPr>
        <w:t>спокоим читателей</w:t>
      </w:r>
      <w:r>
        <w:rPr>
          <w:rFonts w:ascii="Times New Roman" w:hAnsi="Times New Roman" w:cs="Times New Roman"/>
          <w:i/>
          <w:color w:val="000000"/>
          <w:sz w:val="28"/>
          <w:szCs w:val="28"/>
          <w:shd w:val="clear" w:color="auto" w:fill="FFFFFF"/>
        </w:rPr>
        <w:t xml:space="preserve">: конечно же, БАК не </w:t>
      </w:r>
      <w:r w:rsidRPr="0086450B">
        <w:rPr>
          <w:rFonts w:ascii="Times New Roman" w:hAnsi="Times New Roman" w:cs="Times New Roman"/>
          <w:i/>
          <w:color w:val="000000"/>
          <w:sz w:val="28"/>
          <w:szCs w:val="28"/>
          <w:shd w:val="clear" w:color="auto" w:fill="FFFFFF"/>
        </w:rPr>
        <w:t xml:space="preserve">способен произвести странную материю. Однако, вполне возможно, что </w:t>
      </w:r>
      <w:r>
        <w:rPr>
          <w:rFonts w:ascii="Times New Roman" w:hAnsi="Times New Roman" w:cs="Times New Roman"/>
          <w:i/>
          <w:color w:val="000000"/>
          <w:sz w:val="28"/>
          <w:szCs w:val="28"/>
          <w:shd w:val="clear" w:color="auto" w:fill="FFFFFF"/>
        </w:rPr>
        <w:t xml:space="preserve">это может произойти в будущем в </w:t>
      </w:r>
      <w:r w:rsidRPr="0086450B">
        <w:rPr>
          <w:rFonts w:ascii="Times New Roman" w:hAnsi="Times New Roman" w:cs="Times New Roman"/>
          <w:i/>
          <w:color w:val="000000"/>
          <w:sz w:val="28"/>
          <w:szCs w:val="28"/>
          <w:shd w:val="clear" w:color="auto" w:fill="FFFFFF"/>
        </w:rPr>
        <w:t>ход</w:t>
      </w:r>
      <w:r>
        <w:rPr>
          <w:rFonts w:ascii="Times New Roman" w:hAnsi="Times New Roman" w:cs="Times New Roman"/>
          <w:i/>
          <w:color w:val="000000"/>
          <w:sz w:val="28"/>
          <w:szCs w:val="28"/>
          <w:shd w:val="clear" w:color="auto" w:fill="FFFFFF"/>
        </w:rPr>
        <w:t xml:space="preserve">е какого-нибудь эксперимента на </w:t>
      </w:r>
      <w:r w:rsidRPr="0086450B">
        <w:rPr>
          <w:rFonts w:ascii="Times New Roman" w:hAnsi="Times New Roman" w:cs="Times New Roman"/>
          <w:i/>
          <w:color w:val="000000"/>
          <w:sz w:val="28"/>
          <w:szCs w:val="28"/>
          <w:shd w:val="clear" w:color="auto" w:fill="FFFFFF"/>
        </w:rPr>
        <w:t>Земле и</w:t>
      </w:r>
      <w:r>
        <w:rPr>
          <w:rFonts w:ascii="Times New Roman" w:hAnsi="Times New Roman" w:cs="Times New Roman"/>
          <w:i/>
          <w:color w:val="000000"/>
          <w:sz w:val="28"/>
          <w:szCs w:val="28"/>
          <w:shd w:val="clear" w:color="auto" w:fill="FFFFFF"/>
        </w:rPr>
        <w:t xml:space="preserve">ли в космосе. Согласно одной из </w:t>
      </w:r>
      <w:r w:rsidRPr="0086450B">
        <w:rPr>
          <w:rFonts w:ascii="Times New Roman" w:hAnsi="Times New Roman" w:cs="Times New Roman"/>
          <w:i/>
          <w:color w:val="000000"/>
          <w:sz w:val="28"/>
          <w:szCs w:val="28"/>
          <w:shd w:val="clear" w:color="auto" w:fill="FFFFFF"/>
        </w:rPr>
        <w:t xml:space="preserve">гипотез, странная материя существует </w:t>
      </w:r>
      <w:r>
        <w:rPr>
          <w:rFonts w:ascii="Times New Roman" w:hAnsi="Times New Roman" w:cs="Times New Roman"/>
          <w:i/>
          <w:color w:val="000000"/>
          <w:sz w:val="28"/>
          <w:szCs w:val="28"/>
          <w:shd w:val="clear" w:color="auto" w:fill="FFFFFF"/>
        </w:rPr>
        <w:t xml:space="preserve">под </w:t>
      </w:r>
      <w:r w:rsidRPr="0086450B">
        <w:rPr>
          <w:rFonts w:ascii="Times New Roman" w:hAnsi="Times New Roman" w:cs="Times New Roman"/>
          <w:i/>
          <w:color w:val="000000"/>
          <w:sz w:val="28"/>
          <w:szCs w:val="28"/>
          <w:shd w:val="clear" w:color="auto" w:fill="FFFFFF"/>
        </w:rPr>
        <w:t xml:space="preserve">высоким давлением внутри нейтронных звезд. </w:t>
      </w:r>
      <w:r w:rsidRPr="00487627">
        <w:rPr>
          <w:rFonts w:ascii="Times New Roman" w:hAnsi="Times New Roman" w:cs="Times New Roman"/>
          <w:b/>
          <w:i/>
          <w:color w:val="000000"/>
          <w:sz w:val="28"/>
          <w:szCs w:val="28"/>
          <w:shd w:val="clear" w:color="auto" w:fill="FFFFFF"/>
        </w:rPr>
        <w:t>Если удастся искусственно создать такие условия, то конец наступит очень скоро</w:t>
      </w:r>
      <w:r w:rsidRPr="0086450B">
        <w:rPr>
          <w:rFonts w:ascii="Times New Roman" w:hAnsi="Times New Roman" w:cs="Times New Roman"/>
          <w:i/>
          <w:color w:val="000000"/>
          <w:sz w:val="28"/>
          <w:szCs w:val="28"/>
          <w:shd w:val="clear" w:color="auto" w:fill="FFFFFF"/>
        </w:rPr>
        <w:t>.</w:t>
      </w:r>
      <w:r w:rsidRPr="0086450B">
        <w:rPr>
          <w:rStyle w:val="a7"/>
          <w:rFonts w:ascii="Times New Roman" w:hAnsi="Times New Roman" w:cs="Times New Roman"/>
          <w:i/>
          <w:color w:val="000000" w:themeColor="text1"/>
          <w:sz w:val="28"/>
          <w:szCs w:val="28"/>
          <w:shd w:val="clear" w:color="auto" w:fill="FFFFFF"/>
        </w:rPr>
        <w:footnoteReference w:id="94"/>
      </w:r>
      <w:r w:rsidRPr="0086450B">
        <w:rPr>
          <w:rFonts w:ascii="Times New Roman" w:hAnsi="Times New Roman" w:cs="Times New Roman"/>
          <w:i/>
          <w:color w:val="000000" w:themeColor="text1"/>
          <w:sz w:val="28"/>
          <w:szCs w:val="28"/>
          <w:shd w:val="clear" w:color="auto" w:fill="FFFFFF"/>
        </w:rPr>
        <w:t>.</w:t>
      </w:r>
    </w:p>
    <w:p w:rsidR="0059193C" w:rsidRPr="004E3BFD" w:rsidRDefault="0059193C" w:rsidP="0059193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на сегодняшний день существует большое количество способов адаптации научного знания в медиатекстах. Журналист волен самостоятельно выбирать наиболее близкие для него приемы репрезентации научной информации для массовой аудитории. Однако при подготовке материала к публикации особенно важно учитывать не только специфику издания и его соотношение с публикуемой информацией, но и особенности аудитории и коммуникативной цели, преследуемой автором.</w:t>
      </w:r>
      <w:r>
        <w:rPr>
          <w:rFonts w:ascii="Times New Roman" w:hAnsi="Times New Roman" w:cs="Times New Roman"/>
          <w:i/>
          <w:color w:val="000000" w:themeColor="text1"/>
          <w:sz w:val="28"/>
          <w:szCs w:val="28"/>
          <w:shd w:val="clear" w:color="auto" w:fill="FFFFFF"/>
        </w:rPr>
        <w:br w:type="page"/>
      </w:r>
    </w:p>
    <w:p w:rsidR="0059193C" w:rsidRDefault="0059193C" w:rsidP="0059193C">
      <w:pPr>
        <w:pStyle w:val="1"/>
        <w:spacing w:before="0" w:line="360" w:lineRule="auto"/>
        <w:jc w:val="center"/>
        <w:rPr>
          <w:rFonts w:ascii="Times New Roman" w:hAnsi="Times New Roman" w:cs="Times New Roman"/>
          <w:b w:val="0"/>
          <w:color w:val="auto"/>
          <w:shd w:val="clear" w:color="auto" w:fill="FFFFFF"/>
        </w:rPr>
      </w:pPr>
      <w:bookmarkStart w:id="22" w:name="_Toc450557412"/>
      <w:r w:rsidRPr="00E03B2B">
        <w:rPr>
          <w:rFonts w:ascii="Times New Roman" w:hAnsi="Times New Roman" w:cs="Times New Roman"/>
          <w:color w:val="000000" w:themeColor="text1"/>
          <w:shd w:val="clear" w:color="auto" w:fill="FFFFFF"/>
        </w:rPr>
        <w:t>Заключение</w:t>
      </w:r>
      <w:bookmarkEnd w:id="22"/>
    </w:p>
    <w:p w:rsidR="0059193C" w:rsidRDefault="0059193C" w:rsidP="0059193C">
      <w:pPr>
        <w:pStyle w:val="1"/>
        <w:spacing w:before="0" w:line="360" w:lineRule="auto"/>
        <w:ind w:firstLine="709"/>
        <w:jc w:val="both"/>
        <w:rPr>
          <w:rFonts w:ascii="Times New Roman" w:hAnsi="Times New Roman" w:cs="Times New Roman"/>
          <w:b w:val="0"/>
          <w:color w:val="auto"/>
        </w:rPr>
      </w:pPr>
      <w:r w:rsidRPr="00E03B2B">
        <w:rPr>
          <w:rFonts w:ascii="Times New Roman" w:hAnsi="Times New Roman" w:cs="Times New Roman"/>
          <w:b w:val="0"/>
          <w:color w:val="auto"/>
        </w:rPr>
        <w:t xml:space="preserve">В </w:t>
      </w:r>
      <w:r>
        <w:rPr>
          <w:rFonts w:ascii="Times New Roman" w:hAnsi="Times New Roman" w:cs="Times New Roman"/>
          <w:b w:val="0"/>
          <w:color w:val="auto"/>
        </w:rPr>
        <w:t>результате изучения проблемы, сформулированной в названии</w:t>
      </w:r>
      <w:r w:rsidRPr="00E03B2B">
        <w:rPr>
          <w:rFonts w:ascii="Times New Roman" w:hAnsi="Times New Roman" w:cs="Times New Roman"/>
          <w:b w:val="0"/>
          <w:color w:val="auto"/>
        </w:rPr>
        <w:t xml:space="preserve"> выпускной квалификационной работы</w:t>
      </w:r>
      <w:r>
        <w:rPr>
          <w:rFonts w:ascii="Times New Roman" w:hAnsi="Times New Roman" w:cs="Times New Roman"/>
          <w:b w:val="0"/>
          <w:color w:val="auto"/>
        </w:rPr>
        <w:t>,</w:t>
      </w:r>
      <w:r w:rsidRPr="00E03B2B">
        <w:rPr>
          <w:rFonts w:ascii="Times New Roman" w:hAnsi="Times New Roman" w:cs="Times New Roman"/>
          <w:b w:val="0"/>
          <w:color w:val="auto"/>
        </w:rPr>
        <w:t xml:space="preserve"> </w:t>
      </w:r>
      <w:r>
        <w:rPr>
          <w:rFonts w:ascii="Times New Roman" w:hAnsi="Times New Roman" w:cs="Times New Roman"/>
          <w:b w:val="0"/>
          <w:color w:val="auto"/>
        </w:rPr>
        <w:t>мы пришли</w:t>
      </w:r>
      <w:r w:rsidRPr="00E03B2B">
        <w:rPr>
          <w:rFonts w:ascii="Times New Roman" w:hAnsi="Times New Roman" w:cs="Times New Roman"/>
          <w:b w:val="0"/>
          <w:color w:val="auto"/>
        </w:rPr>
        <w:t xml:space="preserve"> к следующим выводам</w:t>
      </w:r>
      <w:r>
        <w:rPr>
          <w:rFonts w:ascii="Times New Roman" w:hAnsi="Times New Roman" w:cs="Times New Roman"/>
          <w:b w:val="0"/>
          <w:color w:val="auto"/>
        </w:rPr>
        <w:t xml:space="preserve">. </w:t>
      </w:r>
    </w:p>
    <w:p w:rsidR="0059193C" w:rsidRDefault="0059193C" w:rsidP="0059193C">
      <w:pPr>
        <w:pStyle w:val="1"/>
        <w:spacing w:before="0" w:line="360" w:lineRule="auto"/>
        <w:ind w:firstLine="709"/>
        <w:jc w:val="both"/>
        <w:rPr>
          <w:rFonts w:ascii="Times New Roman" w:hAnsi="Times New Roman" w:cs="Times New Roman"/>
          <w:b w:val="0"/>
          <w:color w:val="auto"/>
        </w:rPr>
      </w:pPr>
      <w:r>
        <w:rPr>
          <w:rFonts w:ascii="Times New Roman" w:hAnsi="Times New Roman" w:cs="Times New Roman"/>
          <w:b w:val="0"/>
          <w:color w:val="auto"/>
        </w:rPr>
        <w:t>В</w:t>
      </w:r>
      <w:r w:rsidRPr="00E03B2B">
        <w:rPr>
          <w:rFonts w:ascii="Times New Roman" w:hAnsi="Times New Roman" w:cs="Times New Roman"/>
          <w:b w:val="0"/>
          <w:color w:val="auto"/>
        </w:rPr>
        <w:t xml:space="preserve"> той или иной </w:t>
      </w:r>
      <w:r>
        <w:rPr>
          <w:rFonts w:ascii="Times New Roman" w:hAnsi="Times New Roman" w:cs="Times New Roman"/>
          <w:b w:val="0"/>
          <w:color w:val="auto"/>
        </w:rPr>
        <w:t>степени</w:t>
      </w:r>
      <w:r w:rsidRPr="00E03B2B">
        <w:rPr>
          <w:rFonts w:ascii="Times New Roman" w:hAnsi="Times New Roman" w:cs="Times New Roman"/>
          <w:b w:val="0"/>
          <w:color w:val="auto"/>
        </w:rPr>
        <w:t xml:space="preserve"> область научного знания проникает во все сферы жизни общества и находит отражение не только в прессе узкоспециализированной направленности</w:t>
      </w:r>
      <w:r>
        <w:rPr>
          <w:rFonts w:ascii="Times New Roman" w:hAnsi="Times New Roman" w:cs="Times New Roman"/>
          <w:b w:val="0"/>
          <w:color w:val="auto"/>
        </w:rPr>
        <w:t>, но и в общественно-политических и экономических изданиях, в детской и молодежной прессе</w:t>
      </w:r>
      <w:r w:rsidRPr="00E03B2B">
        <w:rPr>
          <w:rFonts w:ascii="Times New Roman" w:hAnsi="Times New Roman" w:cs="Times New Roman"/>
          <w:b w:val="0"/>
          <w:color w:val="auto"/>
        </w:rPr>
        <w:t xml:space="preserve">. Медиатексты о научных достижениях могут включать в себя как четко обозначенную коммуникативную цель, заключающуюся в просветительской деятельности и адаптации научного знания для массовой аудитории, так и иметь множество явных и скрытых </w:t>
      </w:r>
      <w:r>
        <w:rPr>
          <w:rFonts w:ascii="Times New Roman" w:hAnsi="Times New Roman" w:cs="Times New Roman"/>
          <w:b w:val="0"/>
          <w:color w:val="auto"/>
        </w:rPr>
        <w:t xml:space="preserve">коммуникативных целей. </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научно-популярного журналистского текста, помимо определения коммуникативной цели, необходимо учитывать специфику издания, в котором будет опубликован материал, а также характер и интересы читательской аудитории, опираясь на которые журналист оперирует определенными способами построения текста, используя при этом стилистические и языковые средства в зависимости от уровня их эффективности в процессе достижения преследуемых автором целей и интересов.</w:t>
      </w:r>
    </w:p>
    <w:p w:rsidR="0059193C" w:rsidRDefault="0059193C" w:rsidP="00591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данной научно-исследовательской работы были решены следующие задачи:</w:t>
      </w:r>
    </w:p>
    <w:p w:rsidR="0059193C" w:rsidRDefault="0059193C" w:rsidP="0059193C">
      <w:pPr>
        <w:pStyle w:val="a8"/>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изучено место научно-популярной журналистики в системе российских медиа;</w:t>
      </w:r>
    </w:p>
    <w:p w:rsidR="0059193C" w:rsidRDefault="0059193C" w:rsidP="0059193C">
      <w:pPr>
        <w:pStyle w:val="a8"/>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выявлены способы получения информации в рамках научно-популярного медиатекста;</w:t>
      </w:r>
    </w:p>
    <w:p w:rsidR="0059193C" w:rsidRDefault="0059193C" w:rsidP="0059193C">
      <w:pPr>
        <w:pStyle w:val="a8"/>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проанализированы способы актуализации информации научного характера для массовой аудитории;</w:t>
      </w:r>
    </w:p>
    <w:p w:rsidR="0059193C" w:rsidRDefault="0059193C" w:rsidP="0059193C">
      <w:pPr>
        <w:pStyle w:val="a8"/>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изучены языковые и стилистические средства адаптации научного знания для непросвещенного читателя;</w:t>
      </w:r>
    </w:p>
    <w:p w:rsidR="0059193C" w:rsidRDefault="0059193C" w:rsidP="0059193C">
      <w:pPr>
        <w:pStyle w:val="a8"/>
        <w:numPr>
          <w:ilvl w:val="0"/>
          <w:numId w:val="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выявлены способы адаптации научного знания, список которых можно считать рекомендацией для практической журналистской деятельности.</w:t>
      </w:r>
    </w:p>
    <w:p w:rsidR="0059193C" w:rsidRDefault="0059193C" w:rsidP="0059193C">
      <w:pPr>
        <w:spacing w:line="360" w:lineRule="auto"/>
        <w:ind w:firstLine="709"/>
        <w:jc w:val="both"/>
        <w:rPr>
          <w:rFonts w:ascii="Times New Roman" w:hAnsi="Times New Roman" w:cs="Times New Roman"/>
          <w:sz w:val="28"/>
          <w:szCs w:val="28"/>
          <w:shd w:val="clear" w:color="auto" w:fill="FFFFFF"/>
        </w:rPr>
      </w:pPr>
      <w:r w:rsidRPr="004E3BFD">
        <w:rPr>
          <w:rFonts w:ascii="Times New Roman" w:hAnsi="Times New Roman" w:cs="Times New Roman"/>
          <w:sz w:val="28"/>
          <w:szCs w:val="28"/>
          <w:shd w:val="clear" w:color="auto" w:fill="FFFFFF"/>
        </w:rPr>
        <w:t>Надеемся, что выпускная квалификационная работа может послужить основой для дальнейших исследований вопроса адаптации научного знания в системе средств массовой информации с точки зрения используемых языковых средств и стилистических особенностей построения текстов. Исследования, направленные на изучение процесса популяризации науки, призваны, на наш взгляд, мотивировать представителей журналистского сообщества, работающих в рамках научно-популярной прессы, на повышение уровня осведомленности в вопросах современной научной действительности.</w:t>
      </w:r>
      <w:r>
        <w:rPr>
          <w:rFonts w:ascii="Times New Roman" w:hAnsi="Times New Roman" w:cs="Times New Roman"/>
          <w:sz w:val="28"/>
          <w:szCs w:val="28"/>
          <w:shd w:val="clear" w:color="auto" w:fill="FFFFFF"/>
        </w:rPr>
        <w:t xml:space="preserve"> </w:t>
      </w:r>
    </w:p>
    <w:p w:rsidR="0059193C" w:rsidRDefault="0059193C" w:rsidP="0059193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59193C" w:rsidRPr="00447E18" w:rsidRDefault="0059193C" w:rsidP="0059193C">
      <w:pPr>
        <w:pStyle w:val="1"/>
        <w:spacing w:before="240" w:after="240" w:line="240" w:lineRule="auto"/>
        <w:ind w:firstLine="709"/>
        <w:jc w:val="cente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Литература</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Абрамов Р. Профессионализация научной журналистики в России: сообщество, знания, медиа // Гефтер. 2015. 15 апреля.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12" w:history="1">
        <w:r w:rsidRPr="0059193C">
          <w:rPr>
            <w:rStyle w:val="a4"/>
            <w:rFonts w:ascii="Times New Roman" w:hAnsi="Times New Roman" w:cs="Times New Roman"/>
            <w:sz w:val="28"/>
            <w:szCs w:val="28"/>
          </w:rPr>
          <w:t>http://gefter.ru/archive/14848</w:t>
        </w:r>
      </w:hyperlink>
      <w:r w:rsidRPr="0059193C">
        <w:rPr>
          <w:rFonts w:ascii="Times New Roman" w:hAnsi="Times New Roman" w:cs="Times New Roman"/>
          <w:sz w:val="28"/>
          <w:szCs w:val="28"/>
        </w:rPr>
        <w:t xml:space="preserve"> (Дата обращения 14.11.2016)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Акимова Г. Н. Развитие конструкций экспрессивного синтаксиса в русском языке // Вопросы языкознания, 1981. № 6. с. 109–120.</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Акопов А. И. Научная популяризация как важнейшее звено в пропаганде и продвижении научных исследований // relga.ru. № 3. 01.02.2011.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13" w:history="1">
        <w:r w:rsidRPr="0059193C">
          <w:rPr>
            <w:rStyle w:val="a4"/>
            <w:rFonts w:ascii="Times New Roman" w:hAnsi="Times New Roman" w:cs="Times New Roman"/>
            <w:sz w:val="28"/>
            <w:szCs w:val="28"/>
            <w:lang w:val="en-US"/>
          </w:rPr>
          <w:t>http</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www</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relga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Environ</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WebObjects</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tgu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www</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woa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wa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Main</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level</w:t>
        </w:r>
        <w:r w:rsidRPr="0059193C">
          <w:rPr>
            <w:rStyle w:val="a4"/>
            <w:rFonts w:ascii="Times New Roman" w:hAnsi="Times New Roman" w:cs="Times New Roman"/>
            <w:sz w:val="28"/>
            <w:szCs w:val="28"/>
          </w:rPr>
          <w:t>1=</w:t>
        </w:r>
        <w:r w:rsidRPr="0059193C">
          <w:rPr>
            <w:rStyle w:val="a4"/>
            <w:rFonts w:ascii="Times New Roman" w:hAnsi="Times New Roman" w:cs="Times New Roman"/>
            <w:sz w:val="28"/>
            <w:szCs w:val="28"/>
            <w:lang w:val="en-US"/>
          </w:rPr>
          <w:t>main</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level</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articles</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textid</w:t>
        </w:r>
        <w:r w:rsidRPr="0059193C">
          <w:rPr>
            <w:rStyle w:val="a4"/>
            <w:rFonts w:ascii="Times New Roman" w:hAnsi="Times New Roman" w:cs="Times New Roman"/>
            <w:sz w:val="28"/>
            <w:szCs w:val="28"/>
          </w:rPr>
          <w:t>=2844</w:t>
        </w:r>
      </w:hyperlink>
      <w:r w:rsidRPr="0059193C">
        <w:rPr>
          <w:rFonts w:ascii="Times New Roman" w:hAnsi="Times New Roman" w:cs="Times New Roman"/>
          <w:sz w:val="28"/>
          <w:szCs w:val="28"/>
        </w:rPr>
        <w:t xml:space="preserve"> (Дата обращения: 26.03.2016)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Акопов Г. А. Средства массовой информации как инструмент актуализации политических проблем. // Теория и практика общественного развития. Массовая коммуникация. Журналистика. Средства массовой информации (СМИ).  2014. №10. С. 185–187.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w:t>
      </w:r>
      <w:r w:rsidRPr="0059193C">
        <w:rPr>
          <w:rFonts w:ascii="Times New Roman" w:hAnsi="Times New Roman" w:cs="Times New Roman"/>
          <w:sz w:val="28"/>
          <w:szCs w:val="28"/>
          <w:lang w:val="en-US"/>
        </w:rPr>
        <w:t> </w:t>
      </w:r>
      <w:hyperlink r:id="rId14" w:history="1">
        <w:r w:rsidRPr="0059193C">
          <w:rPr>
            <w:rStyle w:val="a4"/>
            <w:rFonts w:ascii="Times New Roman" w:hAnsi="Times New Roman" w:cs="Times New Roman"/>
            <w:sz w:val="28"/>
            <w:szCs w:val="28"/>
            <w:lang w:val="en-US"/>
          </w:rPr>
          <w:t>http</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cyberleninka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article</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n</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sredstva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massovoy</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informatsii</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kak</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instrument</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aktualizatsii</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politicheskih</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problem</w:t>
        </w:r>
      </w:hyperlink>
      <w:r w:rsidRPr="0059193C">
        <w:rPr>
          <w:rFonts w:ascii="Times New Roman" w:hAnsi="Times New Roman" w:cs="Times New Roman"/>
          <w:sz w:val="28"/>
          <w:szCs w:val="28"/>
        </w:rPr>
        <w:t xml:space="preserve"> (Дата обращения 20.01. 2016)</w:t>
      </w:r>
    </w:p>
    <w:p w:rsidR="0059193C" w:rsidRPr="0059193C" w:rsidRDefault="0059193C" w:rsidP="0059193C">
      <w:pPr>
        <w:pStyle w:val="a8"/>
        <w:numPr>
          <w:ilvl w:val="0"/>
          <w:numId w:val="41"/>
        </w:numPr>
        <w:spacing w:before="240" w:after="240" w:line="240" w:lineRule="auto"/>
        <w:ind w:left="0" w:firstLine="709"/>
        <w:rPr>
          <w:rFonts w:ascii="Times New Roman" w:hAnsi="Times New Roman" w:cs="Times New Roman"/>
          <w:sz w:val="28"/>
          <w:szCs w:val="28"/>
        </w:rPr>
      </w:pPr>
      <w:r w:rsidRPr="0059193C">
        <w:rPr>
          <w:rFonts w:ascii="Times New Roman" w:hAnsi="Times New Roman" w:cs="Times New Roman"/>
          <w:sz w:val="28"/>
          <w:szCs w:val="28"/>
        </w:rPr>
        <w:t>Борисова И. Н. Категория цели и аспекты текстового анализа // Жанры речи. Вып.2. Саратов: Колледж, 1999. С.81–96.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color w:val="000000"/>
          <w:sz w:val="28"/>
          <w:szCs w:val="28"/>
          <w:shd w:val="clear" w:color="auto" w:fill="FFFFFF"/>
        </w:rPr>
        <w:t xml:space="preserve">Вохрышева Е. В. Коммуникативные стратегии диалогического взаимодействия в новоанглийском языке : СПб., 2001. </w:t>
      </w:r>
      <w:r w:rsidRPr="0059193C">
        <w:rPr>
          <w:rFonts w:ascii="Times New Roman" w:hAnsi="Times New Roman" w:cs="Times New Roman"/>
          <w:color w:val="000000"/>
          <w:sz w:val="28"/>
          <w:szCs w:val="28"/>
          <w:shd w:val="clear" w:color="auto" w:fill="FFFFFF"/>
          <w:lang w:val="en-US"/>
        </w:rPr>
        <w:t>URL</w:t>
      </w:r>
      <w:r w:rsidRPr="0059193C">
        <w:rPr>
          <w:rFonts w:ascii="Times New Roman" w:hAnsi="Times New Roman" w:cs="Times New Roman"/>
          <w:color w:val="000000"/>
          <w:sz w:val="28"/>
          <w:szCs w:val="28"/>
          <w:shd w:val="clear" w:color="auto" w:fill="FFFFFF"/>
        </w:rPr>
        <w:t>: </w:t>
      </w:r>
      <w:hyperlink r:id="rId15" w:history="1">
        <w:r w:rsidRPr="0059193C">
          <w:rPr>
            <w:rStyle w:val="a4"/>
            <w:rFonts w:ascii="Times New Roman" w:hAnsi="Times New Roman" w:cs="Times New Roman"/>
            <w:sz w:val="28"/>
            <w:szCs w:val="28"/>
            <w:shd w:val="clear" w:color="auto" w:fill="FFFFFF"/>
          </w:rPr>
          <w:t>http://www.dslib.net/germanskie-jazyki/kommunikativnye-strategii-dialogicheskogo-vzaimodejstvija-v-novoanglijskom-jazyke.html</w:t>
        </w:r>
      </w:hyperlink>
      <w:r w:rsidRPr="0059193C">
        <w:rPr>
          <w:rFonts w:ascii="Times New Roman" w:hAnsi="Times New Roman" w:cs="Times New Roman"/>
          <w:color w:val="000000"/>
          <w:sz w:val="28"/>
          <w:szCs w:val="28"/>
          <w:shd w:val="clear" w:color="auto" w:fill="FFFFFF"/>
        </w:rPr>
        <w:t xml:space="preserve"> (Дата обращения 28.03.2016)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Гринев-Гриневич С. В. Терминоведение: учеб. пособие для студ. высш. учеб. заведений. М.: Издательский центр «Академия», 2008. </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Громова Л. П. Научно-популярная журналистика в России </w:t>
      </w:r>
      <w:r w:rsidRPr="0059193C">
        <w:rPr>
          <w:rFonts w:ascii="Times New Roman" w:hAnsi="Times New Roman" w:cs="Times New Roman"/>
          <w:sz w:val="28"/>
          <w:szCs w:val="28"/>
          <w:lang w:val="en-US"/>
        </w:rPr>
        <w:t>XVIII</w:t>
      </w:r>
      <w:r w:rsidRPr="0059193C">
        <w:rPr>
          <w:rFonts w:ascii="Times New Roman" w:hAnsi="Times New Roman" w:cs="Times New Roman"/>
          <w:sz w:val="28"/>
          <w:szCs w:val="28"/>
        </w:rPr>
        <w:t>-</w:t>
      </w:r>
      <w:r w:rsidRPr="0059193C">
        <w:rPr>
          <w:rFonts w:ascii="Times New Roman" w:hAnsi="Times New Roman" w:cs="Times New Roman"/>
          <w:sz w:val="28"/>
          <w:szCs w:val="28"/>
          <w:lang w:val="en-US"/>
        </w:rPr>
        <w:t>XIX</w:t>
      </w:r>
      <w:r w:rsidRPr="0059193C">
        <w:rPr>
          <w:rFonts w:ascii="Times New Roman" w:hAnsi="Times New Roman" w:cs="Times New Roman"/>
          <w:sz w:val="28"/>
          <w:szCs w:val="28"/>
        </w:rPr>
        <w:t xml:space="preserve"> вв.: вехи становления / учеб. пособие. СПб. Филологический ф-т СПбГУ, 2012.</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Добросклонская Т. Г. Медиалингвистика: системный подход к изучению языка СМИ (Современная английская медиаречь). М.: Флинта: Наука, 2008.</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Л. Р. Дускаева. Диалогическая природа газетных речевых жанров. Под ред. М.Н.Кожиной. СПб.: Изд. 2-е, доп., испр.  СПбГУ: Филол. факультет, 2012.</w:t>
      </w:r>
    </w:p>
    <w:p w:rsidR="0059193C" w:rsidRPr="0059193C" w:rsidRDefault="0059193C" w:rsidP="0059193C">
      <w:pPr>
        <w:pStyle w:val="a5"/>
        <w:numPr>
          <w:ilvl w:val="0"/>
          <w:numId w:val="41"/>
        </w:numPr>
        <w:spacing w:before="240" w:after="240"/>
        <w:ind w:left="0" w:firstLine="709"/>
        <w:rPr>
          <w:rFonts w:ascii="Times New Roman" w:eastAsia="Times New Roman" w:hAnsi="Times New Roman" w:cs="Times New Roman"/>
          <w:color w:val="000000"/>
          <w:sz w:val="28"/>
          <w:szCs w:val="28"/>
          <w:lang w:eastAsia="ru-RU"/>
        </w:rPr>
      </w:pPr>
      <w:r w:rsidRPr="0059193C">
        <w:rPr>
          <w:rFonts w:ascii="Times New Roman" w:hAnsi="Times New Roman" w:cs="Times New Roman"/>
          <w:sz w:val="28"/>
          <w:szCs w:val="28"/>
        </w:rPr>
        <w:t xml:space="preserve">Дускаева Л. Р. Стилистика медиатекста. Избранные статьи 2010–2012 гг. Электронный сборник. СПб. 2012.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xml:space="preserve">: </w:t>
      </w:r>
      <w:hyperlink r:id="rId16" w:history="1">
        <w:r w:rsidRPr="0059193C">
          <w:rPr>
            <w:rStyle w:val="a4"/>
            <w:rFonts w:ascii="Times New Roman" w:hAnsi="Times New Roman" w:cs="Times New Roman"/>
            <w:sz w:val="28"/>
            <w:szCs w:val="28"/>
            <w:lang w:val="en-US"/>
          </w:rPr>
          <w:t>https</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docviewer</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yandex</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url</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http</w:t>
        </w:r>
        <w:r w:rsidRPr="0059193C">
          <w:rPr>
            <w:rStyle w:val="a4"/>
            <w:rFonts w:ascii="Times New Roman" w:hAnsi="Times New Roman" w:cs="Times New Roman"/>
            <w:sz w:val="28"/>
            <w:szCs w:val="28"/>
          </w:rPr>
          <w:t>%3</w:t>
        </w:r>
        <w:r w:rsidRPr="0059193C">
          <w:rPr>
            <w:rStyle w:val="a4"/>
            <w:rFonts w:ascii="Times New Roman" w:hAnsi="Times New Roman" w:cs="Times New Roman"/>
            <w:sz w:val="28"/>
            <w:szCs w:val="28"/>
            <w:lang w:val="en-US"/>
          </w:rPr>
          <w:t>A</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Fjf</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spbu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Fupload</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Ffiles</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Ffile</w:t>
        </w:r>
        <w:r w:rsidRPr="0059193C">
          <w:rPr>
            <w:rStyle w:val="a4"/>
            <w:rFonts w:ascii="Times New Roman" w:hAnsi="Times New Roman" w:cs="Times New Roman"/>
            <w:sz w:val="28"/>
            <w:szCs w:val="28"/>
          </w:rPr>
          <w:t>_1354569906_8832.</w:t>
        </w:r>
        <w:r w:rsidRPr="0059193C">
          <w:rPr>
            <w:rStyle w:val="a4"/>
            <w:rFonts w:ascii="Times New Roman" w:hAnsi="Times New Roman" w:cs="Times New Roman"/>
            <w:sz w:val="28"/>
            <w:szCs w:val="28"/>
            <w:lang w:val="en-US"/>
          </w:rPr>
          <w:t>pdf</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name</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file</w:t>
        </w:r>
        <w:r w:rsidRPr="0059193C">
          <w:rPr>
            <w:rStyle w:val="a4"/>
            <w:rFonts w:ascii="Times New Roman" w:hAnsi="Times New Roman" w:cs="Times New Roman"/>
            <w:sz w:val="28"/>
            <w:szCs w:val="28"/>
          </w:rPr>
          <w:t>_1354569906_8832.</w:t>
        </w:r>
        <w:r w:rsidRPr="0059193C">
          <w:rPr>
            <w:rStyle w:val="a4"/>
            <w:rFonts w:ascii="Times New Roman" w:hAnsi="Times New Roman" w:cs="Times New Roman"/>
            <w:sz w:val="28"/>
            <w:szCs w:val="28"/>
            <w:lang w:val="en-US"/>
          </w:rPr>
          <w:t>pdf</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lang</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c</w:t>
        </w:r>
        <w:r w:rsidRPr="0059193C">
          <w:rPr>
            <w:rStyle w:val="a4"/>
            <w:rFonts w:ascii="Times New Roman" w:hAnsi="Times New Roman" w:cs="Times New Roman"/>
            <w:sz w:val="28"/>
            <w:szCs w:val="28"/>
          </w:rPr>
          <w:t>=57293</w:t>
        </w:r>
        <w:r w:rsidRPr="0059193C">
          <w:rPr>
            <w:rStyle w:val="a4"/>
            <w:rFonts w:ascii="Times New Roman" w:hAnsi="Times New Roman" w:cs="Times New Roman"/>
            <w:sz w:val="28"/>
            <w:szCs w:val="28"/>
            <w:lang w:val="en-US"/>
          </w:rPr>
          <w:t>babce</w:t>
        </w:r>
        <w:r w:rsidRPr="0059193C">
          <w:rPr>
            <w:rStyle w:val="a4"/>
            <w:rFonts w:ascii="Times New Roman" w:hAnsi="Times New Roman" w:cs="Times New Roman"/>
            <w:sz w:val="28"/>
            <w:szCs w:val="28"/>
          </w:rPr>
          <w:t>0</w:t>
        </w:r>
        <w:r w:rsidRPr="0059193C">
          <w:rPr>
            <w:rStyle w:val="a4"/>
            <w:rFonts w:ascii="Times New Roman" w:hAnsi="Times New Roman" w:cs="Times New Roman"/>
            <w:sz w:val="28"/>
            <w:szCs w:val="28"/>
            <w:lang w:val="en-US"/>
          </w:rPr>
          <w:t>d</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page</w:t>
        </w:r>
        <w:r w:rsidRPr="0059193C">
          <w:rPr>
            <w:rStyle w:val="a4"/>
            <w:rFonts w:ascii="Times New Roman" w:hAnsi="Times New Roman" w:cs="Times New Roman"/>
            <w:sz w:val="28"/>
            <w:szCs w:val="28"/>
          </w:rPr>
          <w:t>=1</w:t>
        </w:r>
      </w:hyperlink>
      <w:r w:rsidRPr="0059193C">
        <w:rPr>
          <w:rFonts w:ascii="Times New Roman" w:hAnsi="Times New Roman" w:cs="Times New Roman"/>
          <w:sz w:val="28"/>
          <w:szCs w:val="28"/>
        </w:rPr>
        <w:t xml:space="preserve">(Дата обращения 14.02.2016) </w:t>
      </w:r>
    </w:p>
    <w:p w:rsidR="0059193C" w:rsidRPr="0059193C" w:rsidRDefault="0059193C" w:rsidP="0059193C">
      <w:pPr>
        <w:pStyle w:val="a5"/>
        <w:numPr>
          <w:ilvl w:val="0"/>
          <w:numId w:val="41"/>
        </w:numPr>
        <w:spacing w:before="240" w:after="240"/>
        <w:ind w:left="0" w:firstLine="709"/>
        <w:rPr>
          <w:rFonts w:ascii="Times New Roman" w:eastAsia="Times New Roman" w:hAnsi="Times New Roman" w:cs="Times New Roman"/>
          <w:color w:val="000000"/>
          <w:sz w:val="28"/>
          <w:szCs w:val="28"/>
          <w:lang w:val="en-US" w:eastAsia="ru-RU"/>
        </w:rPr>
      </w:pPr>
      <w:r w:rsidRPr="0059193C">
        <w:rPr>
          <w:rFonts w:ascii="Times New Roman" w:hAnsi="Times New Roman" w:cs="Times New Roman"/>
          <w:sz w:val="28"/>
          <w:szCs w:val="28"/>
        </w:rPr>
        <w:t>Кантор Ю. З. Научно</w:t>
      </w:r>
      <w:r w:rsidRPr="0059193C">
        <w:rPr>
          <w:rFonts w:ascii="Times New Roman" w:hAnsi="Times New Roman" w:cs="Times New Roman"/>
          <w:color w:val="000000"/>
          <w:sz w:val="28"/>
          <w:szCs w:val="28"/>
        </w:rPr>
        <w:t>-популярная журналистика: к вопросу об актуальности жанра в России // Средства массовой информации в современном мире. Петербургские чтения : матер. 52-й междунар. науч.-практ. конф. 17–19 апреля 2013 г. / отв. ред.-сост. С. Г. Корконосенко.  СПб. : С.-Петерб. гос. ун-т, Филол. ф-т СПбГУ, 2013. С</w:t>
      </w:r>
      <w:r w:rsidRPr="0059193C">
        <w:rPr>
          <w:rFonts w:ascii="Times New Roman" w:hAnsi="Times New Roman" w:cs="Times New Roman"/>
          <w:color w:val="000000"/>
          <w:sz w:val="28"/>
          <w:szCs w:val="28"/>
          <w:lang w:val="en-US"/>
        </w:rPr>
        <w:t xml:space="preserve">. 204–205. URL: </w:t>
      </w:r>
      <w:hyperlink r:id="rId17" w:history="1">
        <w:r w:rsidRPr="0059193C">
          <w:rPr>
            <w:rFonts w:ascii="Times New Roman" w:hAnsi="Times New Roman" w:cs="Times New Roman"/>
            <w:color w:val="000000"/>
            <w:sz w:val="28"/>
            <w:szCs w:val="28"/>
            <w:lang w:val="en-US"/>
          </w:rPr>
          <w:t>http://www.russcomm.ru/rca_biblio/issue/SMI_2013_book.pdf</w:t>
        </w:r>
      </w:hyperlink>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color w:val="000000"/>
          <w:sz w:val="28"/>
          <w:szCs w:val="28"/>
        </w:rPr>
        <w:t>Капица П. Л. Эксперимент. Теория. Практика / Статьи, выступления. М.: 1987.</w:t>
      </w:r>
      <w:r w:rsidRPr="0059193C">
        <w:rPr>
          <w:rStyle w:val="apple-converted-space"/>
          <w:rFonts w:ascii="Times New Roman" w:hAnsi="Times New Roman" w:cs="Times New Roman"/>
          <w:color w:val="000000"/>
          <w:sz w:val="28"/>
          <w:szCs w:val="28"/>
        </w:rPr>
        <w:t> </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Кожина М. Н., Дускаева Л. Р., Салимовский В. А. Стилистика русского языка: учебник. 4 изд., стереотип. М.: ФЛИНТА: Наука, 2014.</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Кожина М. Н. Диалогичность письменной речи как проявление социальной сущности языка // Методика и лингвистика. М., 1986. с. 187–214.</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color w:val="000000"/>
          <w:sz w:val="28"/>
          <w:szCs w:val="28"/>
        </w:rPr>
        <w:t>Колесниченко А. В.</w:t>
      </w:r>
      <w:r w:rsidRPr="0059193C">
        <w:rPr>
          <w:rStyle w:val="apple-converted-space"/>
          <w:rFonts w:ascii="Times New Roman" w:hAnsi="Times New Roman" w:cs="Times New Roman"/>
          <w:b/>
          <w:bCs/>
          <w:color w:val="000000"/>
          <w:sz w:val="28"/>
          <w:szCs w:val="28"/>
        </w:rPr>
        <w:t xml:space="preserve"> </w:t>
      </w:r>
      <w:r w:rsidRPr="0059193C">
        <w:rPr>
          <w:rFonts w:ascii="Times New Roman" w:hAnsi="Times New Roman" w:cs="Times New Roman"/>
          <w:color w:val="000000"/>
          <w:sz w:val="28"/>
          <w:szCs w:val="28"/>
        </w:rPr>
        <w:t>Прикладная журналистика. Учебное пособие.  М.: Изд-во Моск. ун-та, 2008.</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Коньков В. И., Потсар А. Н. Русская речь в средствах массовой информации: Речевые системы и речевые структуры. СПб.: Изд-во С.-Петерб. ун-та, 2011.</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eastAsia="Calibri" w:hAnsi="Times New Roman" w:cs="Times New Roman"/>
          <w:bCs/>
          <w:sz w:val="28"/>
          <w:szCs w:val="28"/>
        </w:rPr>
        <w:t xml:space="preserve">Корконосенко С. Г. Основы творческой деятельности журналиста. СПб.: Знание, СПбИВЭСЭП, 2000 г. </w:t>
      </w:r>
      <w:r w:rsidRPr="0059193C">
        <w:rPr>
          <w:rFonts w:ascii="Times New Roman" w:hAnsi="Times New Roman" w:cs="Times New Roman"/>
          <w:bCs/>
          <w:sz w:val="28"/>
          <w:szCs w:val="28"/>
          <w:lang w:val="en-US"/>
        </w:rPr>
        <w:t>URL</w:t>
      </w:r>
      <w:r w:rsidRPr="0059193C">
        <w:rPr>
          <w:rFonts w:ascii="Times New Roman" w:hAnsi="Times New Roman" w:cs="Times New Roman"/>
          <w:bCs/>
          <w:sz w:val="28"/>
          <w:szCs w:val="28"/>
        </w:rPr>
        <w:t xml:space="preserve">: </w:t>
      </w:r>
      <w:hyperlink r:id="rId18" w:history="1">
        <w:r w:rsidRPr="0059193C">
          <w:rPr>
            <w:rStyle w:val="a4"/>
            <w:rFonts w:ascii="Times New Roman" w:hAnsi="Times New Roman" w:cs="Times New Roman"/>
            <w:sz w:val="28"/>
            <w:szCs w:val="28"/>
          </w:rPr>
          <w:t>http://evartist.narod.ru/text5/58.htm</w:t>
        </w:r>
      </w:hyperlink>
      <w:r w:rsidRPr="0059193C">
        <w:rPr>
          <w:rFonts w:ascii="Times New Roman" w:hAnsi="Times New Roman" w:cs="Times New Roman"/>
          <w:bCs/>
          <w:sz w:val="28"/>
          <w:szCs w:val="28"/>
        </w:rPr>
        <w:t xml:space="preserve"> (Дата обращения 25.03.2016)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Кошкарова Н. Н. </w:t>
      </w:r>
      <w:r w:rsidRPr="0059193C">
        <w:rPr>
          <w:rFonts w:ascii="Times New Roman" w:hAnsi="Times New Roman" w:cs="Times New Roman"/>
          <w:color w:val="000000"/>
          <w:sz w:val="28"/>
          <w:szCs w:val="28"/>
        </w:rPr>
        <w:t>Коммуникативные стратегии и тактики интервьюера и интервьюируемого в гармоничном дискурсе: специфика политического интервью</w:t>
      </w:r>
      <w:r w:rsidRPr="0059193C">
        <w:rPr>
          <w:rStyle w:val="apple-converted-space"/>
          <w:rFonts w:ascii="Times New Roman" w:hAnsi="Times New Roman" w:cs="Times New Roman"/>
          <w:color w:val="000000"/>
          <w:sz w:val="28"/>
          <w:szCs w:val="28"/>
        </w:rPr>
        <w:t xml:space="preserve"> // </w:t>
      </w:r>
      <w:hyperlink r:id="rId19" w:history="1">
        <w:r w:rsidRPr="0059193C">
          <w:rPr>
            <w:rStyle w:val="a4"/>
            <w:rFonts w:ascii="Times New Roman" w:hAnsi="Times New Roman" w:cs="Times New Roman"/>
            <w:color w:val="000000"/>
            <w:sz w:val="28"/>
            <w:szCs w:val="28"/>
          </w:rPr>
          <w:t>Ученые записки Забайкальского государственного университета. Серия: Филология, история, востоковедение</w:t>
        </w:r>
      </w:hyperlink>
      <w:r w:rsidRPr="0059193C">
        <w:rPr>
          <w:rFonts w:ascii="Times New Roman" w:hAnsi="Times New Roman" w:cs="Times New Roman"/>
          <w:color w:val="000000"/>
          <w:sz w:val="28"/>
          <w:szCs w:val="28"/>
        </w:rPr>
        <w:t xml:space="preserve">. № 3/2010. С. 88–94. </w:t>
      </w:r>
      <w:r w:rsidRPr="0059193C">
        <w:rPr>
          <w:rFonts w:ascii="Times New Roman" w:hAnsi="Times New Roman" w:cs="Times New Roman"/>
          <w:color w:val="000000"/>
          <w:sz w:val="28"/>
          <w:szCs w:val="28"/>
          <w:lang w:val="en-US"/>
        </w:rPr>
        <w:t>URL</w:t>
      </w:r>
      <w:r w:rsidRPr="0059193C">
        <w:rPr>
          <w:rFonts w:ascii="Times New Roman" w:hAnsi="Times New Roman" w:cs="Times New Roman"/>
          <w:color w:val="000000"/>
          <w:sz w:val="28"/>
          <w:szCs w:val="28"/>
        </w:rPr>
        <w:t xml:space="preserve">: </w:t>
      </w:r>
      <w:hyperlink r:id="rId20" w:history="1">
        <w:r w:rsidRPr="0059193C">
          <w:rPr>
            <w:rStyle w:val="a4"/>
            <w:rFonts w:ascii="Times New Roman" w:hAnsi="Times New Roman" w:cs="Times New Roman"/>
            <w:sz w:val="28"/>
            <w:szCs w:val="28"/>
          </w:rPr>
          <w:t>http://cyberleninka.ru/article/n/kommunikativnye-strategii-i-taktiki-intervyuera-i-intervyuiruemogo-v-garmonichnom-diskurse-spetsifika-politicheskogo-intervyu</w:t>
        </w:r>
      </w:hyperlink>
      <w:r w:rsidRPr="0059193C">
        <w:rPr>
          <w:rFonts w:ascii="Times New Roman" w:hAnsi="Times New Roman" w:cs="Times New Roman"/>
          <w:color w:val="000000"/>
          <w:sz w:val="28"/>
          <w:szCs w:val="28"/>
        </w:rPr>
        <w:t xml:space="preserve"> (Дата обращения 29.03.2016)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Кузьмина Н. А. Современный медиатекст: учеб. пособие / отв. ред. 2-е изд., испр. М.: Флинта: Наука, 2013.</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Лебон Г. Психология народов и масс. Изд-во Ф. Павленкова, СПб., 1898.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21" w:history="1">
        <w:r w:rsidRPr="0059193C">
          <w:rPr>
            <w:rStyle w:val="a4"/>
            <w:rFonts w:ascii="Times New Roman" w:hAnsi="Times New Roman" w:cs="Times New Roman"/>
            <w:sz w:val="28"/>
            <w:szCs w:val="28"/>
          </w:rPr>
          <w:t>http://uf.kgsu.ru/lib/doc.php?path=Kafedra+Sociologii+i+SR/Psihologiya+massovogo+soznaniya/Gyustav+Lebon.+Psihologiya+Tolp.doc.htm&amp;name=%C3%FE%F1%F2%E0%E2+%CB%E5%E1%EE%ED.+%CF%F1%E8%F5%EE%EB%EE%E3%E8%FF+%D2%EE%EB%EF</w:t>
        </w:r>
      </w:hyperlink>
      <w:r w:rsidRPr="0059193C">
        <w:rPr>
          <w:rFonts w:ascii="Times New Roman" w:hAnsi="Times New Roman" w:cs="Times New Roman"/>
          <w:sz w:val="28"/>
          <w:szCs w:val="28"/>
        </w:rPr>
        <w:t xml:space="preserve"> (Дата обращения 18.04.2016)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Лобанова Л. П. Концепция языковой картины мира Л. Вайсгербера в статическом и энергетическом описании. М.: Ленанд, 2015.</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Леонтьев А. А. Психология воздействия в массовой коммуникации // Язык средств массовой информации: учеб. пособие для вузов / под. ред. М. Н. Володиной. М.: Академический проект: Альма Матер, 2008.</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Мамаева С. А. Коммуникативные стратегии ученых // Научная периодика: проблемы и решения. № 3/2011. С. 6-13.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22" w:history="1">
        <w:r w:rsidRPr="0059193C">
          <w:rPr>
            <w:rStyle w:val="a4"/>
            <w:rFonts w:ascii="Times New Roman" w:hAnsi="Times New Roman" w:cs="Times New Roman"/>
            <w:sz w:val="28"/>
            <w:szCs w:val="28"/>
          </w:rPr>
          <w:t>http://cyberleninka.ru/article/n/kommunikativnye-strategii-uchenyh</w:t>
        </w:r>
      </w:hyperlink>
      <w:r w:rsidRPr="0059193C">
        <w:rPr>
          <w:rFonts w:ascii="Times New Roman" w:hAnsi="Times New Roman" w:cs="Times New Roman"/>
          <w:sz w:val="28"/>
          <w:szCs w:val="28"/>
        </w:rPr>
        <w:t xml:space="preserve"> (Дата обращения 06.04.2016)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Милевская Т. Е. Средства выражения речевого контакта в русском языке (вопросно-ответный комплекс в научно-популярных произведениях). СПб., 1985.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23" w:history="1">
        <w:r w:rsidRPr="0059193C">
          <w:rPr>
            <w:rStyle w:val="a4"/>
            <w:rFonts w:ascii="Times New Roman" w:hAnsi="Times New Roman" w:cs="Times New Roman"/>
            <w:sz w:val="28"/>
            <w:szCs w:val="28"/>
          </w:rPr>
          <w:t>http://www.dissercat.com/content/sredstva-vyrazheniya-rechevogo-kontakta-v-russkom-yazyke-voprosno-otvetnyi-kompleks-v-nauchn</w:t>
        </w:r>
      </w:hyperlink>
      <w:r w:rsidRPr="0059193C">
        <w:rPr>
          <w:rFonts w:ascii="Times New Roman" w:hAnsi="Times New Roman" w:cs="Times New Roman"/>
          <w:sz w:val="28"/>
          <w:szCs w:val="28"/>
        </w:rPr>
        <w:t xml:space="preserve"> (Дата обращения 11.04.2016)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Неустроев А. Н.  Историческое розыскание о русских повременных изысканиях и сборниках за 1703–1802 гг. СПб., 1874.</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color w:val="000000"/>
          <w:sz w:val="28"/>
          <w:szCs w:val="28"/>
        </w:rPr>
        <w:t xml:space="preserve">Основы лингвистического мониторинга медиапространства региона. Волгоград: Волгоград. науч. изд-во, 2011. </w:t>
      </w:r>
      <w:r w:rsidRPr="0059193C">
        <w:rPr>
          <w:rFonts w:ascii="Times New Roman" w:hAnsi="Times New Roman" w:cs="Times New Roman"/>
          <w:color w:val="000000"/>
          <w:sz w:val="28"/>
          <w:szCs w:val="28"/>
          <w:lang w:val="en-US"/>
        </w:rPr>
        <w:t>URL</w:t>
      </w:r>
      <w:r w:rsidRPr="0059193C">
        <w:rPr>
          <w:rFonts w:ascii="Times New Roman" w:hAnsi="Times New Roman" w:cs="Times New Roman"/>
          <w:color w:val="000000"/>
          <w:sz w:val="28"/>
          <w:szCs w:val="28"/>
        </w:rPr>
        <w:t xml:space="preserve">: </w:t>
      </w:r>
      <w:hyperlink r:id="rId24" w:history="1">
        <w:r w:rsidRPr="0059193C">
          <w:rPr>
            <w:rStyle w:val="a4"/>
            <w:rFonts w:ascii="Times New Roman" w:hAnsi="Times New Roman" w:cs="Times New Roman"/>
            <w:sz w:val="28"/>
            <w:szCs w:val="28"/>
            <w:lang w:val="en-US"/>
          </w:rPr>
          <w:t>https</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docviewer</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yandex</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url</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http</w:t>
        </w:r>
        <w:r w:rsidRPr="0059193C">
          <w:rPr>
            <w:rStyle w:val="a4"/>
            <w:rFonts w:ascii="Times New Roman" w:hAnsi="Times New Roman" w:cs="Times New Roman"/>
            <w:sz w:val="28"/>
            <w:szCs w:val="28"/>
          </w:rPr>
          <w:t>%3</w:t>
        </w:r>
        <w:r w:rsidRPr="0059193C">
          <w:rPr>
            <w:rStyle w:val="a4"/>
            <w:rFonts w:ascii="Times New Roman" w:hAnsi="Times New Roman" w:cs="Times New Roman"/>
            <w:sz w:val="28"/>
            <w:szCs w:val="28"/>
            <w:lang w:val="en-US"/>
          </w:rPr>
          <w:t>A</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Flingva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volsu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Fwp</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content</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Fuploads</w:t>
        </w:r>
        <w:r w:rsidRPr="0059193C">
          <w:rPr>
            <w:rStyle w:val="a4"/>
            <w:rFonts w:ascii="Times New Roman" w:hAnsi="Times New Roman" w:cs="Times New Roman"/>
            <w:sz w:val="28"/>
            <w:szCs w:val="28"/>
          </w:rPr>
          <w:t>%2</w:t>
        </w:r>
        <w:r w:rsidRPr="0059193C">
          <w:rPr>
            <w:rStyle w:val="a4"/>
            <w:rFonts w:ascii="Times New Roman" w:hAnsi="Times New Roman" w:cs="Times New Roman"/>
            <w:sz w:val="28"/>
            <w:szCs w:val="28"/>
            <w:lang w:val="en-US"/>
          </w:rPr>
          <w:t>Feco</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ling</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monitoring</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intro</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pdf</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name</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eco</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ling</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monitoring</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intro</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pdf</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lang</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&amp;</w:t>
        </w:r>
        <w:r w:rsidRPr="0059193C">
          <w:rPr>
            <w:rStyle w:val="a4"/>
            <w:rFonts w:ascii="Times New Roman" w:hAnsi="Times New Roman" w:cs="Times New Roman"/>
            <w:sz w:val="28"/>
            <w:szCs w:val="28"/>
            <w:lang w:val="en-US"/>
          </w:rPr>
          <w:t>c</w:t>
        </w:r>
        <w:r w:rsidRPr="0059193C">
          <w:rPr>
            <w:rStyle w:val="a4"/>
            <w:rFonts w:ascii="Times New Roman" w:hAnsi="Times New Roman" w:cs="Times New Roman"/>
            <w:sz w:val="28"/>
            <w:szCs w:val="28"/>
          </w:rPr>
          <w:t>=572</w:t>
        </w:r>
        <w:r w:rsidRPr="0059193C">
          <w:rPr>
            <w:rStyle w:val="a4"/>
            <w:rFonts w:ascii="Times New Roman" w:hAnsi="Times New Roman" w:cs="Times New Roman"/>
            <w:sz w:val="28"/>
            <w:szCs w:val="28"/>
            <w:lang w:val="en-US"/>
          </w:rPr>
          <w:t>d</w:t>
        </w:r>
        <w:r w:rsidRPr="0059193C">
          <w:rPr>
            <w:rStyle w:val="a4"/>
            <w:rFonts w:ascii="Times New Roman" w:hAnsi="Times New Roman" w:cs="Times New Roman"/>
            <w:sz w:val="28"/>
            <w:szCs w:val="28"/>
          </w:rPr>
          <w:t>20</w:t>
        </w:r>
        <w:r w:rsidRPr="0059193C">
          <w:rPr>
            <w:rStyle w:val="a4"/>
            <w:rFonts w:ascii="Times New Roman" w:hAnsi="Times New Roman" w:cs="Times New Roman"/>
            <w:sz w:val="28"/>
            <w:szCs w:val="28"/>
            <w:lang w:val="en-US"/>
          </w:rPr>
          <w:t>baa</w:t>
        </w:r>
        <w:r w:rsidRPr="0059193C">
          <w:rPr>
            <w:rStyle w:val="a4"/>
            <w:rFonts w:ascii="Times New Roman" w:hAnsi="Times New Roman" w:cs="Times New Roman"/>
            <w:sz w:val="28"/>
            <w:szCs w:val="28"/>
          </w:rPr>
          <w:t>601</w:t>
        </w:r>
      </w:hyperlink>
      <w:r w:rsidRPr="0059193C">
        <w:rPr>
          <w:rFonts w:ascii="Times New Roman" w:hAnsi="Times New Roman" w:cs="Times New Roman"/>
          <w:sz w:val="28"/>
          <w:szCs w:val="28"/>
        </w:rPr>
        <w:t xml:space="preserve"> </w:t>
      </w:r>
      <w:r w:rsidRPr="0059193C">
        <w:rPr>
          <w:rFonts w:ascii="Times New Roman" w:hAnsi="Times New Roman" w:cs="Times New Roman"/>
          <w:color w:val="000000"/>
          <w:sz w:val="28"/>
          <w:szCs w:val="28"/>
        </w:rPr>
        <w:t>(Дата обращения 10.05.2016)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Рожкова Е. М. Приемы актуализации подтекстовой информации. // Наука и современность. Языкознание. 2010. № 6-2.  С. 235–245.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25" w:history="1">
        <w:r w:rsidRPr="0059193C">
          <w:rPr>
            <w:rStyle w:val="a4"/>
            <w:rFonts w:ascii="Times New Roman" w:hAnsi="Times New Roman" w:cs="Times New Roman"/>
            <w:sz w:val="28"/>
            <w:szCs w:val="28"/>
          </w:rPr>
          <w:t>http://cyberleninka.ru/article/n/priemy-aktualizatsii-podtekstovoy-informatsii</w:t>
        </w:r>
      </w:hyperlink>
      <w:r w:rsidRPr="0059193C">
        <w:rPr>
          <w:rFonts w:ascii="Times New Roman" w:hAnsi="Times New Roman" w:cs="Times New Roman"/>
          <w:sz w:val="28"/>
          <w:szCs w:val="28"/>
        </w:rPr>
        <w:t xml:space="preserve"> (Дата обращения 17.12.2016) </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color w:val="000000"/>
          <w:sz w:val="28"/>
          <w:szCs w:val="28"/>
        </w:rPr>
        <w:t>Степин В. С. Теоретическое знание. М., 1999.</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Тертычный А. А. Аналитическая журналистика. М., 1998.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xml:space="preserve">.: </w:t>
      </w:r>
      <w:hyperlink r:id="rId26" w:history="1">
        <w:r w:rsidRPr="0059193C">
          <w:rPr>
            <w:rStyle w:val="a4"/>
            <w:rFonts w:ascii="Times New Roman" w:hAnsi="Times New Roman" w:cs="Times New Roman"/>
            <w:sz w:val="28"/>
            <w:szCs w:val="28"/>
          </w:rPr>
          <w:t>http://www.studfiles.ru/preview/3195796/</w:t>
        </w:r>
      </w:hyperlink>
      <w:r w:rsidRPr="0059193C">
        <w:rPr>
          <w:rFonts w:ascii="Times New Roman" w:hAnsi="Times New Roman" w:cs="Times New Roman"/>
          <w:sz w:val="28"/>
          <w:szCs w:val="28"/>
        </w:rPr>
        <w:t xml:space="preserve"> </w:t>
      </w:r>
      <w:r w:rsidRPr="0059193C">
        <w:rPr>
          <w:rFonts w:ascii="Times New Roman" w:hAnsi="Times New Roman" w:cs="Times New Roman"/>
          <w:bCs/>
          <w:sz w:val="28"/>
          <w:szCs w:val="28"/>
        </w:rPr>
        <w:t>(Дата обращения 25.03.2016)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Тертычный А. А. Быть ли научно-популярной журналистике? // Вестник ВГУ. Серия: Филология. Журналистика. 2013. № 2. С. 212–217.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27" w:history="1">
        <w:r w:rsidRPr="0059193C">
          <w:rPr>
            <w:rStyle w:val="a4"/>
            <w:rFonts w:ascii="Times New Roman" w:hAnsi="Times New Roman" w:cs="Times New Roman"/>
            <w:sz w:val="28"/>
            <w:szCs w:val="28"/>
          </w:rPr>
          <w:t>http://www.vestnik.vsu.ru/pdf/phylolog/2013/02/2013-02-49.pdf</w:t>
        </w:r>
      </w:hyperlink>
      <w:r w:rsidRPr="0059193C">
        <w:rPr>
          <w:rFonts w:ascii="Times New Roman" w:hAnsi="Times New Roman" w:cs="Times New Roman"/>
          <w:sz w:val="28"/>
          <w:szCs w:val="28"/>
        </w:rPr>
        <w:t xml:space="preserve">  (дата обращения 17.10.2016)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Хазагеров Г. Г. Политическая риторика. М., 2002.</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color w:val="000000"/>
          <w:sz w:val="28"/>
          <w:szCs w:val="28"/>
          <w:shd w:val="clear" w:color="auto" w:fill="FFFFFF"/>
        </w:rPr>
        <w:t xml:space="preserve">Ханина И. Б. Семантические факторы обучающего общения. М., 1986. </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Черницова М. А. Механизмы и условия формирования научного мировоззрения у студентов вуза // Научные проблемы гуманитарных исследований. 2011. №7. С. 193-199.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28" w:history="1">
        <w:r w:rsidRPr="0059193C">
          <w:rPr>
            <w:rStyle w:val="a4"/>
            <w:rFonts w:ascii="Times New Roman" w:hAnsi="Times New Roman" w:cs="Times New Roman"/>
            <w:sz w:val="28"/>
            <w:szCs w:val="28"/>
          </w:rPr>
          <w:t>http://cyberleninka.ru/article/n/mehanizmy-i-usloviya-formirovaniya-nauchnogo-mirovozzreniya-u-studentov-vuza</w:t>
        </w:r>
      </w:hyperlink>
      <w:r w:rsidRPr="0059193C">
        <w:rPr>
          <w:rFonts w:ascii="Times New Roman" w:hAnsi="Times New Roman" w:cs="Times New Roman"/>
          <w:sz w:val="28"/>
          <w:szCs w:val="28"/>
        </w:rPr>
        <w:t xml:space="preserve"> (Дата обращения 17.12.2016)  </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 xml:space="preserve">Шкловский В. Б. О несходстве сходного. М., 1974. Собр. Соч. Т. 3. / URL: </w:t>
      </w:r>
      <w:hyperlink r:id="rId29" w:history="1">
        <w:r w:rsidRPr="0059193C">
          <w:rPr>
            <w:rStyle w:val="a4"/>
            <w:rFonts w:ascii="Times New Roman" w:hAnsi="Times New Roman" w:cs="Times New Roman"/>
            <w:sz w:val="28"/>
            <w:szCs w:val="28"/>
            <w:shd w:val="clear" w:color="auto" w:fill="FFFFFF"/>
          </w:rPr>
          <w:t>http://philologos.narod.ru/shklovsky/tetiva.htm</w:t>
        </w:r>
      </w:hyperlink>
      <w:r w:rsidRPr="0059193C">
        <w:rPr>
          <w:rFonts w:ascii="Times New Roman" w:hAnsi="Times New Roman" w:cs="Times New Roman"/>
          <w:sz w:val="28"/>
          <w:szCs w:val="28"/>
        </w:rPr>
        <w:t xml:space="preserve"> (Дата обращения 15.02.2016)</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Штепа В. И. Научно-популярная журналистика в сегодняшнем мире // Научно-культурологический журнал. 2007,, № 5.</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sz w:val="28"/>
          <w:szCs w:val="28"/>
        </w:rPr>
        <w:t>Шубина Н. Л. Научная коммуникация: поиски разумного компромисса// Известия Российского государственного педагогического университета им. А. И. Герцена. 2009, № 104..</w:t>
      </w:r>
    </w:p>
    <w:p w:rsidR="0059193C" w:rsidRPr="0059193C" w:rsidRDefault="0059193C" w:rsidP="0059193C">
      <w:pPr>
        <w:pStyle w:val="a5"/>
        <w:numPr>
          <w:ilvl w:val="0"/>
          <w:numId w:val="41"/>
        </w:numPr>
        <w:spacing w:before="240" w:after="240"/>
        <w:ind w:left="0" w:firstLine="709"/>
        <w:rPr>
          <w:rFonts w:ascii="Times New Roman" w:hAnsi="Times New Roman" w:cs="Times New Roman"/>
          <w:sz w:val="28"/>
          <w:szCs w:val="28"/>
        </w:rPr>
      </w:pPr>
      <w:r w:rsidRPr="0059193C">
        <w:rPr>
          <w:rFonts w:ascii="Times New Roman" w:hAnsi="Times New Roman" w:cs="Times New Roman"/>
          <w:color w:val="000000"/>
          <w:sz w:val="28"/>
          <w:szCs w:val="28"/>
          <w:lang w:val="en-US"/>
        </w:rPr>
        <w:t>Brown J. A. C. Techniques of persuasion. From propaganda to brainwashing. Harmondworth, 1963.</w:t>
      </w:r>
      <w:r w:rsidRPr="0059193C">
        <w:rPr>
          <w:rStyle w:val="apple-converted-space"/>
          <w:rFonts w:ascii="Times New Roman" w:hAnsi="Times New Roman" w:cs="Times New Roman"/>
          <w:color w:val="000000"/>
          <w:sz w:val="28"/>
          <w:szCs w:val="28"/>
          <w:lang w:val="en-US"/>
        </w:rPr>
        <w:t xml:space="preserve"> URL</w:t>
      </w:r>
      <w:r w:rsidRPr="0059193C">
        <w:rPr>
          <w:rStyle w:val="apple-converted-space"/>
          <w:rFonts w:ascii="Times New Roman" w:hAnsi="Times New Roman" w:cs="Times New Roman"/>
          <w:color w:val="000000"/>
          <w:sz w:val="28"/>
          <w:szCs w:val="28"/>
        </w:rPr>
        <w:t xml:space="preserve">: </w:t>
      </w:r>
      <w:hyperlink r:id="rId30" w:history="1">
        <w:r w:rsidRPr="0059193C">
          <w:rPr>
            <w:rStyle w:val="a4"/>
            <w:rFonts w:ascii="Times New Roman" w:hAnsi="Times New Roman" w:cs="Times New Roman"/>
            <w:sz w:val="28"/>
            <w:szCs w:val="28"/>
            <w:lang w:val="en-US"/>
          </w:rPr>
          <w:t>http</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www</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abebooks</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co</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uk</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Techniques</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Persuasion</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Propaganda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Brainwashing</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Brown</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J</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A</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C</w:t>
        </w:r>
        <w:r w:rsidRPr="0059193C">
          <w:rPr>
            <w:rStyle w:val="a4"/>
            <w:rFonts w:ascii="Times New Roman" w:hAnsi="Times New Roman" w:cs="Times New Roman"/>
            <w:sz w:val="28"/>
            <w:szCs w:val="28"/>
          </w:rPr>
          <w:t>/6838387056/</w:t>
        </w:r>
        <w:r w:rsidRPr="0059193C">
          <w:rPr>
            <w:rStyle w:val="a4"/>
            <w:rFonts w:ascii="Times New Roman" w:hAnsi="Times New Roman" w:cs="Times New Roman"/>
            <w:sz w:val="28"/>
            <w:szCs w:val="28"/>
            <w:lang w:val="en-US"/>
          </w:rPr>
          <w:t>bd</w:t>
        </w:r>
      </w:hyperlink>
      <w:r w:rsidRPr="0059193C">
        <w:rPr>
          <w:rFonts w:ascii="Times New Roman" w:hAnsi="Times New Roman" w:cs="Times New Roman"/>
          <w:sz w:val="28"/>
          <w:szCs w:val="28"/>
        </w:rPr>
        <w:t xml:space="preserve"> (</w:t>
      </w:r>
      <w:r w:rsidRPr="0059193C">
        <w:rPr>
          <w:rStyle w:val="apple-converted-space"/>
          <w:rFonts w:ascii="Times New Roman" w:hAnsi="Times New Roman" w:cs="Times New Roman"/>
          <w:color w:val="000000"/>
          <w:sz w:val="28"/>
          <w:szCs w:val="28"/>
        </w:rPr>
        <w:t>Дата обращения: 26.03.2016)</w:t>
      </w:r>
    </w:p>
    <w:p w:rsidR="0059193C" w:rsidRPr="0059193C" w:rsidRDefault="0059193C" w:rsidP="0059193C">
      <w:pPr>
        <w:pStyle w:val="a5"/>
        <w:numPr>
          <w:ilvl w:val="0"/>
          <w:numId w:val="41"/>
        </w:numPr>
        <w:spacing w:before="240" w:after="240"/>
        <w:ind w:left="0" w:firstLine="709"/>
        <w:rPr>
          <w:rFonts w:ascii="Times New Roman" w:hAnsi="Times New Roman" w:cs="Times New Roman"/>
          <w:color w:val="000000"/>
          <w:sz w:val="28"/>
          <w:szCs w:val="28"/>
        </w:rPr>
      </w:pPr>
      <w:r w:rsidRPr="0059193C">
        <w:rPr>
          <w:rFonts w:ascii="Times New Roman" w:hAnsi="Times New Roman" w:cs="Times New Roman"/>
          <w:color w:val="000000"/>
          <w:sz w:val="28"/>
          <w:szCs w:val="28"/>
          <w:lang w:val="en-US"/>
        </w:rPr>
        <w:t>Hagstrom W. O. The scientific community. Cardonale, 1965.</w:t>
      </w:r>
    </w:p>
    <w:p w:rsidR="0059193C" w:rsidRPr="0059193C" w:rsidRDefault="0059193C" w:rsidP="0059193C">
      <w:pPr>
        <w:jc w:val="center"/>
        <w:rPr>
          <w:rFonts w:ascii="Times New Roman" w:hAnsi="Times New Roman" w:cs="Times New Roman"/>
          <w:b/>
          <w:color w:val="000000" w:themeColor="text1"/>
          <w:sz w:val="28"/>
          <w:szCs w:val="28"/>
        </w:rPr>
      </w:pPr>
    </w:p>
    <w:p w:rsidR="0059193C" w:rsidRPr="0059193C" w:rsidRDefault="0059193C" w:rsidP="0059193C">
      <w:pPr>
        <w:jc w:val="center"/>
        <w:rPr>
          <w:rFonts w:ascii="Times New Roman" w:hAnsi="Times New Roman" w:cs="Times New Roman"/>
          <w:color w:val="000000"/>
          <w:sz w:val="28"/>
          <w:szCs w:val="28"/>
        </w:rPr>
      </w:pPr>
      <w:r w:rsidRPr="0059193C">
        <w:rPr>
          <w:rFonts w:ascii="Times New Roman" w:hAnsi="Times New Roman" w:cs="Times New Roman"/>
          <w:b/>
          <w:color w:val="000000" w:themeColor="text1"/>
          <w:sz w:val="28"/>
          <w:szCs w:val="28"/>
        </w:rPr>
        <w:t>Эмпирическая база</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eastAsia="Calibri" w:hAnsi="Times New Roman" w:cs="Times New Roman"/>
          <w:sz w:val="28"/>
          <w:szCs w:val="28"/>
        </w:rPr>
        <w:t>Газета.</w:t>
      </w:r>
      <w:r w:rsidRPr="0059193C">
        <w:rPr>
          <w:rFonts w:ascii="Times New Roman" w:eastAsia="Calibri" w:hAnsi="Times New Roman" w:cs="Times New Roman"/>
          <w:sz w:val="28"/>
          <w:szCs w:val="28"/>
          <w:lang w:val="en-US"/>
        </w:rPr>
        <w:t>RU</w:t>
      </w:r>
      <w:r w:rsidRPr="0059193C">
        <w:rPr>
          <w:rFonts w:ascii="Times New Roman" w:eastAsia="Calibri" w:hAnsi="Times New Roman" w:cs="Times New Roman"/>
          <w:sz w:val="28"/>
          <w:szCs w:val="28"/>
        </w:rPr>
        <w:t xml:space="preserve">. 03.05.2016. </w:t>
      </w:r>
      <w:r w:rsidRPr="0059193C">
        <w:rPr>
          <w:rFonts w:ascii="Times New Roman" w:eastAsia="Calibri" w:hAnsi="Times New Roman" w:cs="Times New Roman"/>
          <w:sz w:val="28"/>
          <w:szCs w:val="28"/>
          <w:lang w:val="en-US"/>
        </w:rPr>
        <w:t>URL</w:t>
      </w:r>
      <w:r w:rsidRPr="0059193C">
        <w:rPr>
          <w:rFonts w:ascii="Times New Roman" w:eastAsia="Calibri" w:hAnsi="Times New Roman" w:cs="Times New Roman"/>
          <w:sz w:val="28"/>
          <w:szCs w:val="28"/>
        </w:rPr>
        <w:t xml:space="preserve">: </w:t>
      </w:r>
      <w:hyperlink r:id="rId31" w:history="1">
        <w:r w:rsidRPr="0059193C">
          <w:rPr>
            <w:rStyle w:val="a4"/>
            <w:rFonts w:ascii="Times New Roman" w:eastAsia="Calibri" w:hAnsi="Times New Roman" w:cs="Times New Roman"/>
            <w:sz w:val="28"/>
            <w:szCs w:val="28"/>
            <w:lang w:val="en-US"/>
          </w:rPr>
          <w:t>http</w:t>
        </w:r>
        <w:r w:rsidRPr="0059193C">
          <w:rPr>
            <w:rStyle w:val="a4"/>
            <w:rFonts w:ascii="Times New Roman" w:eastAsia="Calibri" w:hAnsi="Times New Roman" w:cs="Times New Roman"/>
            <w:sz w:val="28"/>
            <w:szCs w:val="28"/>
          </w:rPr>
          <w:t>://</w:t>
        </w:r>
        <w:r w:rsidRPr="0059193C">
          <w:rPr>
            <w:rStyle w:val="a4"/>
            <w:rFonts w:ascii="Times New Roman" w:eastAsia="Calibri" w:hAnsi="Times New Roman" w:cs="Times New Roman"/>
            <w:sz w:val="28"/>
            <w:szCs w:val="28"/>
            <w:lang w:val="en-US"/>
          </w:rPr>
          <w:t>www</w:t>
        </w:r>
        <w:r w:rsidRPr="0059193C">
          <w:rPr>
            <w:rStyle w:val="a4"/>
            <w:rFonts w:ascii="Times New Roman" w:eastAsia="Calibri" w:hAnsi="Times New Roman" w:cs="Times New Roman"/>
            <w:sz w:val="28"/>
            <w:szCs w:val="28"/>
          </w:rPr>
          <w:t>.</w:t>
        </w:r>
        <w:r w:rsidRPr="0059193C">
          <w:rPr>
            <w:rStyle w:val="a4"/>
            <w:rFonts w:ascii="Times New Roman" w:eastAsia="Calibri" w:hAnsi="Times New Roman" w:cs="Times New Roman"/>
            <w:sz w:val="28"/>
            <w:szCs w:val="28"/>
            <w:lang w:val="en-US"/>
          </w:rPr>
          <w:t>gazeta</w:t>
        </w:r>
        <w:r w:rsidRPr="0059193C">
          <w:rPr>
            <w:rStyle w:val="a4"/>
            <w:rFonts w:ascii="Times New Roman" w:eastAsia="Calibri" w:hAnsi="Times New Roman" w:cs="Times New Roman"/>
            <w:sz w:val="28"/>
            <w:szCs w:val="28"/>
          </w:rPr>
          <w:t>.</w:t>
        </w:r>
        <w:r w:rsidRPr="0059193C">
          <w:rPr>
            <w:rStyle w:val="a4"/>
            <w:rFonts w:ascii="Times New Roman" w:eastAsia="Calibri" w:hAnsi="Times New Roman" w:cs="Times New Roman"/>
            <w:sz w:val="28"/>
            <w:szCs w:val="28"/>
            <w:lang w:val="en-US"/>
          </w:rPr>
          <w:t>ru</w:t>
        </w:r>
      </w:hyperlink>
    </w:p>
    <w:p w:rsidR="0059193C" w:rsidRPr="0059193C" w:rsidRDefault="0059193C" w:rsidP="0059193C">
      <w:pPr>
        <w:pStyle w:val="a5"/>
        <w:numPr>
          <w:ilvl w:val="0"/>
          <w:numId w:val="44"/>
        </w:numPr>
        <w:spacing w:line="360" w:lineRule="auto"/>
        <w:rPr>
          <w:rFonts w:ascii="Times New Roman" w:hAnsi="Times New Roman" w:cs="Times New Roman"/>
          <w:sz w:val="28"/>
          <w:szCs w:val="28"/>
        </w:rPr>
      </w:pPr>
      <w:r w:rsidRPr="0059193C">
        <w:rPr>
          <w:rFonts w:ascii="Times New Roman" w:hAnsi="Times New Roman" w:cs="Times New Roman"/>
          <w:sz w:val="28"/>
          <w:szCs w:val="28"/>
        </w:rPr>
        <w:t>ИНОСМИ.РУ. 17.05.2016 URL:</w:t>
      </w:r>
      <w:hyperlink r:id="rId32" w:history="1">
        <w:r w:rsidRPr="0059193C">
          <w:rPr>
            <w:rStyle w:val="a4"/>
            <w:rFonts w:ascii="Times New Roman" w:hAnsi="Times New Roman" w:cs="Times New Roman"/>
            <w:sz w:val="28"/>
            <w:szCs w:val="28"/>
          </w:rPr>
          <w:t>http://inosmi.ru/science/20160517/236544864.html</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rPr>
          <w:rFonts w:ascii="Times New Roman" w:hAnsi="Times New Roman" w:cs="Times New Roman"/>
          <w:sz w:val="28"/>
          <w:szCs w:val="28"/>
        </w:rPr>
      </w:pPr>
      <w:r w:rsidRPr="0059193C">
        <w:rPr>
          <w:rFonts w:ascii="Times New Roman" w:hAnsi="Times New Roman" w:cs="Times New Roman"/>
          <w:sz w:val="28"/>
          <w:szCs w:val="28"/>
        </w:rPr>
        <w:t>МК.RU. 17 Май 2016  URL: </w:t>
      </w:r>
      <w:hyperlink r:id="rId33" w:history="1">
        <w:r w:rsidRPr="0059193C">
          <w:rPr>
            <w:rStyle w:val="a4"/>
            <w:rFonts w:ascii="Times New Roman" w:hAnsi="Times New Roman" w:cs="Times New Roman"/>
            <w:sz w:val="28"/>
            <w:szCs w:val="28"/>
          </w:rPr>
          <w:t>http://www.mk.ru/scienc</w:t>
        </w:r>
        <w:bookmarkStart w:id="23" w:name="_GoBack"/>
        <w:bookmarkEnd w:id="23"/>
        <w:r w:rsidRPr="0059193C">
          <w:rPr>
            <w:rStyle w:val="a4"/>
            <w:rFonts w:ascii="Times New Roman" w:hAnsi="Times New Roman" w:cs="Times New Roman"/>
            <w:sz w:val="28"/>
            <w:szCs w:val="28"/>
          </w:rPr>
          <w:t>e/2016/05/17/obnaruzheny-sledy-moshhneyshego-padeniya-meteorita-v-istorii.html</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 xml:space="preserve">Наука и жизнь. 19 Февраль 2016 URL: </w:t>
      </w:r>
      <w:hyperlink r:id="rId34" w:history="1">
        <w:r w:rsidRPr="0059193C">
          <w:rPr>
            <w:rStyle w:val="a4"/>
            <w:rFonts w:ascii="Times New Roman" w:hAnsi="Times New Roman" w:cs="Times New Roman"/>
            <w:sz w:val="28"/>
            <w:szCs w:val="28"/>
          </w:rPr>
          <w:t>https://www.nkj.ru/open/28222/</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 xml:space="preserve">Наука и жизнь. 22 апрель 2016 URL: </w:t>
      </w:r>
      <w:hyperlink r:id="rId35" w:history="1">
        <w:r w:rsidRPr="0059193C">
          <w:rPr>
            <w:rStyle w:val="a4"/>
            <w:rFonts w:ascii="Times New Roman" w:hAnsi="Times New Roman" w:cs="Times New Roman"/>
            <w:sz w:val="28"/>
            <w:szCs w:val="28"/>
          </w:rPr>
          <w:t>https://www.nkj.ru/open/28597/</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 xml:space="preserve">Наука и жизнь. 5 Май 2016 URL: </w:t>
      </w:r>
      <w:hyperlink r:id="rId36" w:history="1">
        <w:r w:rsidRPr="0059193C">
          <w:rPr>
            <w:rStyle w:val="a4"/>
            <w:rFonts w:ascii="Times New Roman" w:hAnsi="Times New Roman" w:cs="Times New Roman"/>
            <w:sz w:val="28"/>
            <w:szCs w:val="28"/>
          </w:rPr>
          <w:t>https://www.nkj.ru/open/28766/</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 xml:space="preserve">Научная Россия. 17 марта 2016.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37" w:history="1">
        <w:r w:rsidRPr="0059193C">
          <w:rPr>
            <w:rStyle w:val="a4"/>
            <w:rFonts w:ascii="Times New Roman" w:hAnsi="Times New Roman" w:cs="Times New Roman"/>
            <w:sz w:val="28"/>
            <w:szCs w:val="28"/>
          </w:rPr>
          <w:t>http://scientificrussia.ru</w:t>
        </w:r>
      </w:hyperlink>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Огонек. 2011. 27 июня, № 25.</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 xml:space="preserve">Популярная механика. 5 мая 2016.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38" w:history="1">
        <w:r w:rsidRPr="0059193C">
          <w:rPr>
            <w:rStyle w:val="a4"/>
            <w:rFonts w:ascii="Times New Roman" w:hAnsi="Times New Roman" w:cs="Times New Roman"/>
            <w:sz w:val="28"/>
            <w:szCs w:val="28"/>
          </w:rPr>
          <w:t>http://www.popmech.ru</w:t>
        </w:r>
      </w:hyperlink>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 xml:space="preserve">Регион 64. 02.05.2016.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xml:space="preserve">: </w:t>
      </w:r>
      <w:hyperlink r:id="rId39" w:history="1">
        <w:r w:rsidRPr="0059193C">
          <w:rPr>
            <w:rStyle w:val="a4"/>
            <w:rFonts w:ascii="Times New Roman" w:hAnsi="Times New Roman" w:cs="Times New Roman"/>
            <w:sz w:val="28"/>
            <w:szCs w:val="28"/>
            <w:lang w:val="en-US"/>
          </w:rPr>
          <w:t>http</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sarnovosti</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hyperlink>
    </w:p>
    <w:p w:rsidR="0059193C" w:rsidRPr="0059193C" w:rsidRDefault="0059193C" w:rsidP="0059193C">
      <w:pPr>
        <w:pStyle w:val="a5"/>
        <w:numPr>
          <w:ilvl w:val="0"/>
          <w:numId w:val="44"/>
        </w:numPr>
        <w:spacing w:line="360" w:lineRule="auto"/>
        <w:rPr>
          <w:rFonts w:ascii="Times New Roman" w:hAnsi="Times New Roman" w:cs="Times New Roman"/>
          <w:sz w:val="28"/>
          <w:szCs w:val="28"/>
        </w:rPr>
      </w:pPr>
      <w:r w:rsidRPr="0059193C">
        <w:rPr>
          <w:rFonts w:ascii="Times New Roman" w:hAnsi="Times New Roman" w:cs="Times New Roman"/>
          <w:sz w:val="28"/>
          <w:szCs w:val="28"/>
        </w:rPr>
        <w:t xml:space="preserve">Русский репортер. 22 августа 2014.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40" w:history="1">
        <w:r w:rsidRPr="0059193C">
          <w:rPr>
            <w:rStyle w:val="a4"/>
            <w:rFonts w:ascii="Times New Roman" w:hAnsi="Times New Roman" w:cs="Times New Roman"/>
            <w:sz w:val="28"/>
            <w:szCs w:val="28"/>
            <w:lang w:val="en-US"/>
          </w:rPr>
          <w:t>http</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rusrep</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ru</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article</w:t>
        </w:r>
        <w:r w:rsidRPr="0059193C">
          <w:rPr>
            <w:rStyle w:val="a4"/>
            <w:rFonts w:ascii="Times New Roman" w:hAnsi="Times New Roman" w:cs="Times New Roman"/>
            <w:sz w:val="28"/>
            <w:szCs w:val="28"/>
          </w:rPr>
          <w:t>/2014/08/22/10-</w:t>
        </w:r>
        <w:r w:rsidRPr="0059193C">
          <w:rPr>
            <w:rStyle w:val="a4"/>
            <w:rFonts w:ascii="Times New Roman" w:hAnsi="Times New Roman" w:cs="Times New Roman"/>
            <w:sz w:val="28"/>
            <w:szCs w:val="28"/>
            <w:lang w:val="en-US"/>
          </w:rPr>
          <w:t>lovushek</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vnashej</w:t>
        </w:r>
        <w:r w:rsidRPr="0059193C">
          <w:rPr>
            <w:rStyle w:val="a4"/>
            <w:rFonts w:ascii="Times New Roman" w:hAnsi="Times New Roman" w:cs="Times New Roman"/>
            <w:sz w:val="28"/>
            <w:szCs w:val="28"/>
          </w:rPr>
          <w:t>-</w:t>
        </w:r>
        <w:r w:rsidRPr="0059193C">
          <w:rPr>
            <w:rStyle w:val="a4"/>
            <w:rFonts w:ascii="Times New Roman" w:hAnsi="Times New Roman" w:cs="Times New Roman"/>
            <w:sz w:val="28"/>
            <w:szCs w:val="28"/>
            <w:lang w:val="en-US"/>
          </w:rPr>
          <w:t>golove</w:t>
        </w:r>
        <w:r w:rsidRPr="0059193C">
          <w:rPr>
            <w:rStyle w:val="a4"/>
            <w:rFonts w:ascii="Times New Roman" w:hAnsi="Times New Roman" w:cs="Times New Roman"/>
            <w:sz w:val="28"/>
            <w:szCs w:val="28"/>
          </w:rPr>
          <w:t>/</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rPr>
          <w:rFonts w:ascii="Times New Roman" w:hAnsi="Times New Roman" w:cs="Times New Roman"/>
          <w:sz w:val="28"/>
          <w:szCs w:val="28"/>
        </w:rPr>
      </w:pPr>
      <w:r w:rsidRPr="0059193C">
        <w:rPr>
          <w:rFonts w:ascii="Times New Roman" w:hAnsi="Times New Roman" w:cs="Times New Roman"/>
          <w:sz w:val="28"/>
          <w:szCs w:val="28"/>
        </w:rPr>
        <w:t>Русский репортер. 2 октября 2014 URL: </w:t>
      </w:r>
      <w:hyperlink r:id="rId41" w:history="1">
        <w:r w:rsidRPr="0059193C">
          <w:rPr>
            <w:rStyle w:val="a4"/>
            <w:rFonts w:ascii="Times New Roman" w:hAnsi="Times New Roman" w:cs="Times New Roman"/>
            <w:sz w:val="28"/>
            <w:szCs w:val="28"/>
          </w:rPr>
          <w:t>http://rusrep.ru/article/2014/10/02/chelovek-razumnyij-osvobozhdennyij/</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rPr>
          <w:rFonts w:ascii="Times New Roman" w:hAnsi="Times New Roman" w:cs="Times New Roman"/>
          <w:sz w:val="28"/>
          <w:szCs w:val="28"/>
        </w:rPr>
      </w:pPr>
      <w:r w:rsidRPr="0059193C">
        <w:rPr>
          <w:rFonts w:ascii="Times New Roman" w:hAnsi="Times New Roman" w:cs="Times New Roman"/>
          <w:sz w:val="28"/>
          <w:szCs w:val="28"/>
        </w:rPr>
        <w:t>Русский репортер. 29 марта 2016 URL: </w:t>
      </w:r>
      <w:hyperlink r:id="rId42" w:history="1">
        <w:r w:rsidRPr="0059193C">
          <w:rPr>
            <w:rStyle w:val="a4"/>
            <w:rFonts w:ascii="Times New Roman" w:hAnsi="Times New Roman" w:cs="Times New Roman"/>
            <w:sz w:val="28"/>
            <w:szCs w:val="28"/>
          </w:rPr>
          <w:t>http://rusrep.ru/article/2016/03/29/na_nizkom_pulse/</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Русский репортер. № 1-2 (403-404) 24 декабря 2015 – 21 января 2016.</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Русский репортер. № 3 (405). 21 января-4 февраля 2016.</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Русский репортер. № 9 (411) 14-28 апрель 2016.</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Русский репортер. №21 (397) 1-15 октябрь 2015.</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Русский репортер. № 24 (400). 12-26 ноябрь 2015.</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 xml:space="preserve">ТАСС. 16 Май 2016 URL: </w:t>
      </w:r>
      <w:hyperlink r:id="rId43" w:history="1">
        <w:r w:rsidRPr="0059193C">
          <w:rPr>
            <w:rStyle w:val="a4"/>
            <w:rFonts w:ascii="Times New Roman" w:hAnsi="Times New Roman" w:cs="Times New Roman"/>
            <w:sz w:val="28"/>
            <w:szCs w:val="28"/>
          </w:rPr>
          <w:t>http://tass.ru/nauka/3285416</w:t>
        </w:r>
      </w:hyperlink>
      <w:r w:rsidRPr="0059193C">
        <w:rPr>
          <w:rFonts w:ascii="Times New Roman" w:hAnsi="Times New Roman" w:cs="Times New Roman"/>
          <w:sz w:val="28"/>
          <w:szCs w:val="28"/>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rPr>
        <w:t>Эксперт Северо-Запад. № 41-42 (716). 5 октября 2015.</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lang w:val="en-US"/>
        </w:rPr>
      </w:pPr>
      <w:r w:rsidRPr="0059193C">
        <w:rPr>
          <w:rFonts w:ascii="Times New Roman" w:hAnsi="Times New Roman" w:cs="Times New Roman"/>
          <w:sz w:val="28"/>
          <w:szCs w:val="28"/>
          <w:lang w:val="en-US"/>
        </w:rPr>
        <w:t xml:space="preserve">Interview. 15 </w:t>
      </w:r>
      <w:r w:rsidRPr="0059193C">
        <w:rPr>
          <w:rFonts w:ascii="Times New Roman" w:hAnsi="Times New Roman" w:cs="Times New Roman"/>
          <w:sz w:val="28"/>
          <w:szCs w:val="28"/>
        </w:rPr>
        <w:t>февраль</w:t>
      </w:r>
      <w:r w:rsidRPr="0059193C">
        <w:rPr>
          <w:rFonts w:ascii="Times New Roman" w:hAnsi="Times New Roman" w:cs="Times New Roman"/>
          <w:sz w:val="28"/>
          <w:szCs w:val="28"/>
          <w:lang w:val="en-US"/>
        </w:rPr>
        <w:t xml:space="preserve"> 2016. URL: </w:t>
      </w:r>
      <w:hyperlink r:id="rId44" w:history="1">
        <w:r w:rsidRPr="0059193C">
          <w:rPr>
            <w:rStyle w:val="a4"/>
            <w:rFonts w:ascii="Times New Roman" w:hAnsi="Times New Roman" w:cs="Times New Roman"/>
            <w:sz w:val="28"/>
            <w:szCs w:val="28"/>
            <w:lang w:val="en-US"/>
          </w:rPr>
          <w:t>http://www.interviewrussia.ru</w:t>
        </w:r>
      </w:hyperlink>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lang w:val="en-US"/>
        </w:rPr>
      </w:pPr>
      <w:r w:rsidRPr="0059193C">
        <w:rPr>
          <w:rFonts w:ascii="Times New Roman" w:hAnsi="Times New Roman" w:cs="Times New Roman"/>
          <w:sz w:val="28"/>
          <w:szCs w:val="28"/>
          <w:lang w:val="en-US"/>
        </w:rPr>
        <w:t xml:space="preserve">Lenta.ru. 24.04.2016. URL: </w:t>
      </w:r>
      <w:hyperlink r:id="rId45" w:history="1">
        <w:r w:rsidRPr="0059193C">
          <w:rPr>
            <w:rStyle w:val="a4"/>
            <w:rFonts w:ascii="Times New Roman" w:hAnsi="Times New Roman" w:cs="Times New Roman"/>
            <w:sz w:val="28"/>
            <w:szCs w:val="28"/>
            <w:lang w:val="en-US"/>
          </w:rPr>
          <w:t>https://lenta.ru</w:t>
        </w:r>
      </w:hyperlink>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lang w:val="en-US"/>
        </w:rPr>
      </w:pPr>
      <w:r w:rsidRPr="0059193C">
        <w:rPr>
          <w:rFonts w:ascii="Times New Roman" w:hAnsi="Times New Roman" w:cs="Times New Roman"/>
          <w:sz w:val="28"/>
          <w:szCs w:val="28"/>
          <w:lang w:val="en-US"/>
        </w:rPr>
        <w:t xml:space="preserve">Lenta.ru. 17 </w:t>
      </w:r>
      <w:r w:rsidRPr="0059193C">
        <w:rPr>
          <w:rFonts w:ascii="Times New Roman" w:hAnsi="Times New Roman" w:cs="Times New Roman"/>
          <w:sz w:val="28"/>
          <w:szCs w:val="28"/>
        </w:rPr>
        <w:t>Май</w:t>
      </w:r>
      <w:r w:rsidRPr="0059193C">
        <w:rPr>
          <w:rFonts w:ascii="Times New Roman" w:hAnsi="Times New Roman" w:cs="Times New Roman"/>
          <w:sz w:val="28"/>
          <w:szCs w:val="28"/>
          <w:lang w:val="en-US"/>
        </w:rPr>
        <w:t xml:space="preserve"> 2016 URL: </w:t>
      </w:r>
      <w:hyperlink r:id="rId46" w:history="1">
        <w:r w:rsidRPr="0059193C">
          <w:rPr>
            <w:rStyle w:val="a4"/>
            <w:rFonts w:ascii="Times New Roman" w:hAnsi="Times New Roman" w:cs="Times New Roman"/>
            <w:sz w:val="28"/>
            <w:szCs w:val="28"/>
            <w:lang w:val="en-US"/>
          </w:rPr>
          <w:t>https://lenta.ru/news/2016/05/17/cipher/</w:t>
        </w:r>
      </w:hyperlink>
      <w:r w:rsidRPr="0059193C">
        <w:rPr>
          <w:rFonts w:ascii="Times New Roman" w:hAnsi="Times New Roman" w:cs="Times New Roman"/>
          <w:sz w:val="28"/>
          <w:szCs w:val="28"/>
          <w:lang w:val="en-US"/>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lang w:val="en-US"/>
        </w:rPr>
      </w:pPr>
      <w:r w:rsidRPr="0059193C">
        <w:rPr>
          <w:rFonts w:ascii="Times New Roman" w:hAnsi="Times New Roman" w:cs="Times New Roman"/>
          <w:sz w:val="28"/>
          <w:szCs w:val="28"/>
          <w:lang w:val="en-US"/>
        </w:rPr>
        <w:t xml:space="preserve">Lenta.ru. 18 </w:t>
      </w:r>
      <w:r w:rsidRPr="0059193C">
        <w:rPr>
          <w:rFonts w:ascii="Times New Roman" w:hAnsi="Times New Roman" w:cs="Times New Roman"/>
          <w:sz w:val="28"/>
          <w:szCs w:val="28"/>
        </w:rPr>
        <w:t>Май</w:t>
      </w:r>
      <w:r w:rsidRPr="0059193C">
        <w:rPr>
          <w:rFonts w:ascii="Times New Roman" w:hAnsi="Times New Roman" w:cs="Times New Roman"/>
          <w:sz w:val="28"/>
          <w:szCs w:val="28"/>
          <w:lang w:val="en-US"/>
        </w:rPr>
        <w:t xml:space="preserve"> 2016 URL: </w:t>
      </w:r>
      <w:hyperlink r:id="rId47" w:history="1">
        <w:r w:rsidRPr="0059193C">
          <w:rPr>
            <w:rStyle w:val="a4"/>
            <w:rFonts w:ascii="Times New Roman" w:hAnsi="Times New Roman" w:cs="Times New Roman"/>
            <w:sz w:val="28"/>
            <w:szCs w:val="28"/>
            <w:lang w:val="en-US"/>
          </w:rPr>
          <w:t>https://lenta.ru/news/2016/05/18/bpa/</w:t>
        </w:r>
      </w:hyperlink>
      <w:r w:rsidRPr="0059193C">
        <w:rPr>
          <w:rFonts w:ascii="Times New Roman" w:hAnsi="Times New Roman" w:cs="Times New Roman"/>
          <w:sz w:val="28"/>
          <w:szCs w:val="28"/>
          <w:lang w:val="en-US"/>
        </w:rPr>
        <w:t xml:space="preserve"> </w:t>
      </w:r>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lang w:val="en-US"/>
        </w:rPr>
        <w:t>N</w:t>
      </w:r>
      <w:r w:rsidRPr="0059193C">
        <w:rPr>
          <w:rFonts w:ascii="Times New Roman" w:hAnsi="Times New Roman" w:cs="Times New Roman"/>
          <w:sz w:val="28"/>
          <w:szCs w:val="28"/>
        </w:rPr>
        <w:t xml:space="preserve">+1. 5 Май 2016 </w:t>
      </w:r>
      <w:r w:rsidRPr="0059193C">
        <w:rPr>
          <w:rFonts w:ascii="Times New Roman" w:hAnsi="Times New Roman" w:cs="Times New Roman"/>
          <w:sz w:val="28"/>
          <w:szCs w:val="28"/>
          <w:lang w:val="en-US"/>
        </w:rPr>
        <w:t>URL</w:t>
      </w:r>
      <w:r w:rsidRPr="0059193C">
        <w:rPr>
          <w:rFonts w:ascii="Times New Roman" w:hAnsi="Times New Roman" w:cs="Times New Roman"/>
          <w:sz w:val="28"/>
          <w:szCs w:val="28"/>
        </w:rPr>
        <w:t>: </w:t>
      </w:r>
      <w:hyperlink r:id="rId48" w:history="1">
        <w:r w:rsidRPr="0059193C">
          <w:rPr>
            <w:rStyle w:val="a4"/>
            <w:rFonts w:ascii="Times New Roman" w:hAnsi="Times New Roman" w:cs="Times New Roman"/>
            <w:sz w:val="28"/>
            <w:szCs w:val="28"/>
          </w:rPr>
          <w:t>https://nplus1.ru</w:t>
        </w:r>
      </w:hyperlink>
    </w:p>
    <w:p w:rsidR="0059193C" w:rsidRPr="0059193C" w:rsidRDefault="0059193C" w:rsidP="0059193C">
      <w:pPr>
        <w:pStyle w:val="a5"/>
        <w:numPr>
          <w:ilvl w:val="0"/>
          <w:numId w:val="44"/>
        </w:numPr>
        <w:spacing w:line="360" w:lineRule="auto"/>
        <w:jc w:val="both"/>
        <w:rPr>
          <w:rFonts w:ascii="Times New Roman" w:hAnsi="Times New Roman" w:cs="Times New Roman"/>
          <w:sz w:val="28"/>
          <w:szCs w:val="28"/>
        </w:rPr>
      </w:pPr>
      <w:r w:rsidRPr="0059193C">
        <w:rPr>
          <w:rFonts w:ascii="Times New Roman" w:hAnsi="Times New Roman" w:cs="Times New Roman"/>
          <w:sz w:val="28"/>
          <w:szCs w:val="28"/>
          <w:lang w:val="en-US"/>
        </w:rPr>
        <w:t>Story</w:t>
      </w:r>
      <w:r w:rsidRPr="0059193C">
        <w:rPr>
          <w:rFonts w:ascii="Times New Roman" w:hAnsi="Times New Roman" w:cs="Times New Roman"/>
          <w:sz w:val="28"/>
          <w:szCs w:val="28"/>
        </w:rPr>
        <w:t>. Обыкновенные судьбы необыкновенных людей. № 10 (85). Октябрь 2015.</w:t>
      </w:r>
    </w:p>
    <w:p w:rsidR="009004A4" w:rsidRDefault="009004A4"/>
    <w:sectPr w:rsidR="009004A4" w:rsidSect="0059193C">
      <w:headerReference w:type="default" r:id="rId49"/>
      <w:footerReference w:type="default" r:id="rId50"/>
      <w:headerReference w:type="first" r:id="rId51"/>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2F" w:rsidRDefault="00EA292F" w:rsidP="0059193C">
      <w:pPr>
        <w:spacing w:after="0" w:line="240" w:lineRule="auto"/>
      </w:pPr>
      <w:r>
        <w:separator/>
      </w:r>
    </w:p>
  </w:endnote>
  <w:endnote w:type="continuationSeparator" w:id="0">
    <w:p w:rsidR="00EA292F" w:rsidRDefault="00EA292F" w:rsidP="00591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8D" w:rsidRDefault="00EA292F">
    <w:pPr>
      <w:pStyle w:val="ac"/>
      <w:jc w:val="center"/>
    </w:pPr>
  </w:p>
  <w:p w:rsidR="008B058D" w:rsidRDefault="00EA29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2F" w:rsidRDefault="00EA292F" w:rsidP="0059193C">
      <w:pPr>
        <w:spacing w:after="0" w:line="240" w:lineRule="auto"/>
      </w:pPr>
      <w:r>
        <w:separator/>
      </w:r>
    </w:p>
  </w:footnote>
  <w:footnote w:type="continuationSeparator" w:id="0">
    <w:p w:rsidR="00EA292F" w:rsidRDefault="00EA292F" w:rsidP="0059193C">
      <w:pPr>
        <w:spacing w:after="0" w:line="240" w:lineRule="auto"/>
      </w:pPr>
      <w:r>
        <w:continuationSeparator/>
      </w:r>
    </w:p>
  </w:footnote>
  <w:footnote w:id="1">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hAnsi="Times New Roman" w:cs="Times New Roman"/>
          <w:i/>
          <w:color w:val="000000"/>
          <w:sz w:val="24"/>
          <w:szCs w:val="24"/>
        </w:rPr>
        <w:t>Капица П. Л.</w:t>
      </w:r>
      <w:r>
        <w:rPr>
          <w:rFonts w:ascii="Times New Roman" w:hAnsi="Times New Roman" w:cs="Times New Roman"/>
          <w:color w:val="000000"/>
          <w:sz w:val="24"/>
          <w:szCs w:val="24"/>
        </w:rPr>
        <w:t> </w:t>
      </w:r>
      <w:r w:rsidRPr="00724054">
        <w:rPr>
          <w:rFonts w:ascii="Times New Roman" w:hAnsi="Times New Roman" w:cs="Times New Roman"/>
          <w:color w:val="000000"/>
          <w:sz w:val="24"/>
          <w:szCs w:val="24"/>
        </w:rPr>
        <w:t>Эксперимент. Теория. Практика / Статьи, выступления</w:t>
      </w:r>
      <w:r>
        <w:rPr>
          <w:rFonts w:ascii="Times New Roman" w:hAnsi="Times New Roman" w:cs="Times New Roman"/>
          <w:color w:val="000000"/>
          <w:sz w:val="24"/>
          <w:szCs w:val="24"/>
        </w:rPr>
        <w:t>.</w:t>
      </w:r>
      <w:r w:rsidRPr="00724054">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 xml:space="preserve"> </w:t>
      </w:r>
      <w:r w:rsidRPr="00724054">
        <w:rPr>
          <w:rFonts w:ascii="Times New Roman" w:hAnsi="Times New Roman" w:cs="Times New Roman"/>
          <w:color w:val="000000"/>
          <w:sz w:val="24"/>
          <w:szCs w:val="24"/>
        </w:rPr>
        <w:t>1987.</w:t>
      </w:r>
    </w:p>
  </w:footnote>
  <w:footnote w:id="2">
    <w:p w:rsidR="0059193C" w:rsidRPr="00724054" w:rsidRDefault="0059193C" w:rsidP="0059193C">
      <w:pPr>
        <w:pStyle w:val="a5"/>
        <w:rPr>
          <w:rFonts w:ascii="Times New Roman" w:hAnsi="Times New Roman" w:cs="Times New Roman"/>
          <w:sz w:val="24"/>
          <w:szCs w:val="24"/>
        </w:rPr>
      </w:pPr>
      <w:r>
        <w:rPr>
          <w:rStyle w:val="a7"/>
        </w:rPr>
        <w:footnoteRef/>
      </w:r>
      <w:r>
        <w:t xml:space="preserve"> </w:t>
      </w:r>
      <w:r>
        <w:rPr>
          <w:rFonts w:ascii="Times New Roman" w:hAnsi="Times New Roman" w:cs="Times New Roman"/>
          <w:i/>
          <w:sz w:val="24"/>
          <w:szCs w:val="24"/>
        </w:rPr>
        <w:t>Громова Л. </w:t>
      </w:r>
      <w:r w:rsidRPr="00724054">
        <w:rPr>
          <w:rFonts w:ascii="Times New Roman" w:hAnsi="Times New Roman" w:cs="Times New Roman"/>
          <w:i/>
          <w:sz w:val="24"/>
          <w:szCs w:val="24"/>
        </w:rPr>
        <w:t>П</w:t>
      </w:r>
      <w:r w:rsidRPr="00724054">
        <w:rPr>
          <w:rFonts w:ascii="Times New Roman" w:hAnsi="Times New Roman" w:cs="Times New Roman"/>
          <w:sz w:val="24"/>
          <w:szCs w:val="24"/>
        </w:rPr>
        <w:t xml:space="preserve">. Научно-популярная журналистика в России </w:t>
      </w:r>
      <w:r w:rsidRPr="00724054">
        <w:rPr>
          <w:rFonts w:ascii="Times New Roman" w:hAnsi="Times New Roman" w:cs="Times New Roman"/>
          <w:sz w:val="24"/>
          <w:szCs w:val="24"/>
          <w:lang w:val="en-US"/>
        </w:rPr>
        <w:t>XVIII</w:t>
      </w:r>
      <w:r w:rsidRPr="00724054">
        <w:rPr>
          <w:rFonts w:ascii="Times New Roman" w:hAnsi="Times New Roman" w:cs="Times New Roman"/>
          <w:sz w:val="24"/>
          <w:szCs w:val="24"/>
        </w:rPr>
        <w:t>-</w:t>
      </w:r>
      <w:r w:rsidRPr="00724054">
        <w:rPr>
          <w:rFonts w:ascii="Times New Roman" w:hAnsi="Times New Roman" w:cs="Times New Roman"/>
          <w:sz w:val="24"/>
          <w:szCs w:val="24"/>
          <w:lang w:val="en-US"/>
        </w:rPr>
        <w:t>XIX</w:t>
      </w:r>
      <w:r w:rsidRPr="00724054">
        <w:rPr>
          <w:rFonts w:ascii="Times New Roman" w:hAnsi="Times New Roman" w:cs="Times New Roman"/>
          <w:sz w:val="24"/>
          <w:szCs w:val="24"/>
        </w:rPr>
        <w:t xml:space="preserve"> вв.: вехи становления / учеб. пособие. СПб. Филологический ф-т СПбГУ, 2012. С. 12.</w:t>
      </w:r>
    </w:p>
  </w:footnote>
  <w:footnote w:id="3">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Pr>
          <w:rFonts w:ascii="Times New Roman" w:hAnsi="Times New Roman" w:cs="Times New Roman"/>
          <w:sz w:val="24"/>
          <w:szCs w:val="24"/>
        </w:rPr>
        <w:t xml:space="preserve">Цит. по: </w:t>
      </w:r>
      <w:r>
        <w:rPr>
          <w:rFonts w:ascii="Times New Roman" w:hAnsi="Times New Roman" w:cs="Times New Roman"/>
          <w:i/>
          <w:sz w:val="24"/>
          <w:szCs w:val="24"/>
        </w:rPr>
        <w:t>Громова Л. </w:t>
      </w:r>
      <w:r w:rsidRPr="00724054">
        <w:rPr>
          <w:rFonts w:ascii="Times New Roman" w:hAnsi="Times New Roman" w:cs="Times New Roman"/>
          <w:i/>
          <w:sz w:val="24"/>
          <w:szCs w:val="24"/>
        </w:rPr>
        <w:t>П</w:t>
      </w:r>
      <w:r w:rsidRPr="00724054">
        <w:rPr>
          <w:rFonts w:ascii="Times New Roman" w:hAnsi="Times New Roman" w:cs="Times New Roman"/>
          <w:sz w:val="24"/>
          <w:szCs w:val="24"/>
        </w:rPr>
        <w:t xml:space="preserve">. Научно-популярная журналистика в России </w:t>
      </w:r>
      <w:r w:rsidRPr="00724054">
        <w:rPr>
          <w:rFonts w:ascii="Times New Roman" w:hAnsi="Times New Roman" w:cs="Times New Roman"/>
          <w:sz w:val="24"/>
          <w:szCs w:val="24"/>
          <w:lang w:val="en-US"/>
        </w:rPr>
        <w:t>XVIII</w:t>
      </w:r>
      <w:r w:rsidRPr="00724054">
        <w:rPr>
          <w:rFonts w:ascii="Times New Roman" w:hAnsi="Times New Roman" w:cs="Times New Roman"/>
          <w:sz w:val="24"/>
          <w:szCs w:val="24"/>
        </w:rPr>
        <w:t>-</w:t>
      </w:r>
      <w:r w:rsidRPr="00724054">
        <w:rPr>
          <w:rFonts w:ascii="Times New Roman" w:hAnsi="Times New Roman" w:cs="Times New Roman"/>
          <w:sz w:val="24"/>
          <w:szCs w:val="24"/>
          <w:lang w:val="en-US"/>
        </w:rPr>
        <w:t>XIX</w:t>
      </w:r>
      <w:r w:rsidRPr="00724054">
        <w:rPr>
          <w:rFonts w:ascii="Times New Roman" w:hAnsi="Times New Roman" w:cs="Times New Roman"/>
          <w:sz w:val="24"/>
          <w:szCs w:val="24"/>
        </w:rPr>
        <w:t xml:space="preserve"> вв.: вехи становления / учеб. пособие. СПб. Филологический ф-т СПбГУ, 2012. </w:t>
      </w:r>
      <w:r w:rsidRPr="00724054">
        <w:rPr>
          <w:rFonts w:ascii="Times New Roman" w:hAnsi="Times New Roman" w:cs="Times New Roman"/>
          <w:i/>
          <w:sz w:val="24"/>
          <w:szCs w:val="24"/>
        </w:rPr>
        <w:t>Неустроев</w:t>
      </w:r>
      <w:r>
        <w:rPr>
          <w:rFonts w:ascii="Times New Roman" w:hAnsi="Times New Roman" w:cs="Times New Roman"/>
          <w:i/>
          <w:sz w:val="24"/>
          <w:szCs w:val="24"/>
        </w:rPr>
        <w:t> </w:t>
      </w:r>
      <w:r w:rsidRPr="00724054">
        <w:rPr>
          <w:rFonts w:ascii="Times New Roman" w:hAnsi="Times New Roman" w:cs="Times New Roman"/>
          <w:i/>
          <w:sz w:val="24"/>
          <w:szCs w:val="24"/>
        </w:rPr>
        <w:t>А. Н.</w:t>
      </w:r>
      <w:r w:rsidRPr="00724054">
        <w:rPr>
          <w:rFonts w:ascii="Times New Roman" w:hAnsi="Times New Roman" w:cs="Times New Roman"/>
          <w:sz w:val="24"/>
          <w:szCs w:val="24"/>
        </w:rPr>
        <w:t xml:space="preserve">  Историческое розыскание о русских повременных изысканиях и сборниках за 1703</w:t>
      </w:r>
      <w:r>
        <w:rPr>
          <w:rFonts w:ascii="Times New Roman" w:hAnsi="Times New Roman" w:cs="Times New Roman"/>
          <w:sz w:val="24"/>
          <w:szCs w:val="24"/>
        </w:rPr>
        <w:t xml:space="preserve">–1802 гг. </w:t>
      </w:r>
      <w:r w:rsidRPr="00724054">
        <w:rPr>
          <w:rFonts w:ascii="Times New Roman" w:hAnsi="Times New Roman" w:cs="Times New Roman"/>
          <w:sz w:val="24"/>
          <w:szCs w:val="24"/>
        </w:rPr>
        <w:t>СПб., 1874. С. 48</w:t>
      </w:r>
      <w:r>
        <w:rPr>
          <w:rFonts w:ascii="Times New Roman" w:hAnsi="Times New Roman" w:cs="Times New Roman"/>
          <w:sz w:val="24"/>
          <w:szCs w:val="24"/>
        </w:rPr>
        <w:t>–</w:t>
      </w:r>
      <w:r w:rsidRPr="00724054">
        <w:rPr>
          <w:rFonts w:ascii="Times New Roman" w:hAnsi="Times New Roman" w:cs="Times New Roman"/>
          <w:sz w:val="24"/>
          <w:szCs w:val="24"/>
        </w:rPr>
        <w:t>49.</w:t>
      </w:r>
    </w:p>
  </w:footnote>
  <w:footnote w:id="4">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Громова Л. П.</w:t>
      </w:r>
      <w:r w:rsidRPr="00724054">
        <w:rPr>
          <w:rFonts w:ascii="Times New Roman" w:hAnsi="Times New Roman" w:cs="Times New Roman"/>
          <w:sz w:val="24"/>
          <w:szCs w:val="24"/>
        </w:rPr>
        <w:t xml:space="preserve"> Научно-популярная журналистика в России </w:t>
      </w:r>
      <w:r w:rsidRPr="00724054">
        <w:rPr>
          <w:rFonts w:ascii="Times New Roman" w:hAnsi="Times New Roman" w:cs="Times New Roman"/>
          <w:sz w:val="24"/>
          <w:szCs w:val="24"/>
          <w:lang w:val="en-US"/>
        </w:rPr>
        <w:t>XVIII</w:t>
      </w:r>
      <w:r w:rsidRPr="00724054">
        <w:rPr>
          <w:rFonts w:ascii="Times New Roman" w:hAnsi="Times New Roman" w:cs="Times New Roman"/>
          <w:sz w:val="24"/>
          <w:szCs w:val="24"/>
        </w:rPr>
        <w:t>-</w:t>
      </w:r>
      <w:r w:rsidRPr="00724054">
        <w:rPr>
          <w:rFonts w:ascii="Times New Roman" w:hAnsi="Times New Roman" w:cs="Times New Roman"/>
          <w:sz w:val="24"/>
          <w:szCs w:val="24"/>
          <w:lang w:val="en-US"/>
        </w:rPr>
        <w:t>XIX</w:t>
      </w:r>
      <w:r w:rsidRPr="00724054">
        <w:rPr>
          <w:rFonts w:ascii="Times New Roman" w:hAnsi="Times New Roman" w:cs="Times New Roman"/>
          <w:sz w:val="24"/>
          <w:szCs w:val="24"/>
        </w:rPr>
        <w:t xml:space="preserve"> вв.: вех</w:t>
      </w:r>
      <w:r>
        <w:rPr>
          <w:rFonts w:ascii="Times New Roman" w:hAnsi="Times New Roman" w:cs="Times New Roman"/>
          <w:sz w:val="24"/>
          <w:szCs w:val="24"/>
        </w:rPr>
        <w:t>и становления / учеб. пособие.</w:t>
      </w:r>
      <w:r w:rsidRPr="00724054">
        <w:rPr>
          <w:rFonts w:ascii="Times New Roman" w:hAnsi="Times New Roman" w:cs="Times New Roman"/>
          <w:sz w:val="24"/>
          <w:szCs w:val="24"/>
        </w:rPr>
        <w:t xml:space="preserve"> СПб.: Филологический ф-т СПбГУ, 2012. С. 27.</w:t>
      </w:r>
    </w:p>
  </w:footnote>
  <w:footnote w:id="5">
    <w:p w:rsidR="0059193C" w:rsidRPr="00233A5F"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Абрамов Р.</w:t>
      </w:r>
      <w:r w:rsidRPr="00724054">
        <w:rPr>
          <w:rFonts w:ascii="Times New Roman" w:hAnsi="Times New Roman" w:cs="Times New Roman"/>
          <w:sz w:val="24"/>
          <w:szCs w:val="24"/>
        </w:rPr>
        <w:t xml:space="preserve"> Профессионализация научной журналистики в России: сообщество, знания, ме</w:t>
      </w:r>
      <w:r>
        <w:rPr>
          <w:rFonts w:ascii="Times New Roman" w:hAnsi="Times New Roman" w:cs="Times New Roman"/>
          <w:sz w:val="24"/>
          <w:szCs w:val="24"/>
        </w:rPr>
        <w:t xml:space="preserve">диа // Гефтер. 2015. 15 апреля. </w:t>
      </w:r>
      <w:r>
        <w:rPr>
          <w:rFonts w:ascii="Times New Roman" w:hAnsi="Times New Roman" w:cs="Times New Roman"/>
          <w:sz w:val="24"/>
          <w:szCs w:val="24"/>
          <w:lang w:val="en-US"/>
        </w:rPr>
        <w:t>URL</w:t>
      </w:r>
      <w:r>
        <w:rPr>
          <w:rFonts w:ascii="Times New Roman" w:hAnsi="Times New Roman" w:cs="Times New Roman"/>
          <w:sz w:val="24"/>
          <w:szCs w:val="24"/>
        </w:rPr>
        <w:t>: </w:t>
      </w:r>
      <w:hyperlink r:id="rId1" w:history="1">
        <w:r w:rsidRPr="00C3281D">
          <w:rPr>
            <w:rStyle w:val="a4"/>
            <w:rFonts w:ascii="Times New Roman" w:hAnsi="Times New Roman" w:cs="Times New Roman"/>
            <w:sz w:val="24"/>
            <w:szCs w:val="24"/>
          </w:rPr>
          <w:t>http://gefter.ru/archive/14848</w:t>
        </w:r>
      </w:hyperlink>
      <w:r>
        <w:rPr>
          <w:rFonts w:ascii="Times New Roman" w:hAnsi="Times New Roman" w:cs="Times New Roman"/>
          <w:sz w:val="24"/>
          <w:szCs w:val="24"/>
        </w:rPr>
        <w:t xml:space="preserve"> (Дата обращения 14.11.2016)</w:t>
      </w:r>
    </w:p>
  </w:footnote>
  <w:footnote w:id="6">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Губин Д.</w:t>
      </w:r>
      <w:r w:rsidRPr="00724054">
        <w:rPr>
          <w:rFonts w:ascii="Times New Roman" w:hAnsi="Times New Roman" w:cs="Times New Roman"/>
          <w:sz w:val="24"/>
          <w:szCs w:val="24"/>
        </w:rPr>
        <w:t xml:space="preserve"> По моему хотению // Огонек. 2011. 27 июня, № 25. С. 45.</w:t>
      </w:r>
    </w:p>
  </w:footnote>
  <w:footnote w:id="7">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Штепа В. И.</w:t>
      </w:r>
      <w:r w:rsidRPr="00724054">
        <w:rPr>
          <w:rFonts w:ascii="Times New Roman" w:hAnsi="Times New Roman" w:cs="Times New Roman"/>
          <w:sz w:val="24"/>
          <w:szCs w:val="24"/>
        </w:rPr>
        <w:t xml:space="preserve"> Научно-популярная журналистика в сегодняшнем мире // Научно-культурологический журнал. 2007. 15 апреля, № 5 [150]</w:t>
      </w:r>
    </w:p>
  </w:footnote>
  <w:footnote w:id="8">
    <w:p w:rsidR="0059193C" w:rsidRPr="00AE5019"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8B058D">
        <w:rPr>
          <w:rFonts w:ascii="Times New Roman" w:hAnsi="Times New Roman" w:cs="Times New Roman"/>
          <w:i/>
          <w:sz w:val="24"/>
          <w:szCs w:val="24"/>
        </w:rPr>
        <w:t>Кантор Ю. З.</w:t>
      </w:r>
      <w:r w:rsidRPr="008B058D">
        <w:rPr>
          <w:rFonts w:ascii="Times New Roman" w:hAnsi="Times New Roman" w:cs="Times New Roman"/>
          <w:sz w:val="24"/>
          <w:szCs w:val="24"/>
        </w:rPr>
        <w:t xml:space="preserve"> Научно-популярная журналистика: к вопросу об актуальности жанра в России // Средства массовой информации в современном мире. Петербургские чтения : матер. 52-й междунар. науч.-практ. конф. 17–19 апреля 2013 г. / отв. ред.-сост. С. Г. Корконосенко.  СПб. : С.-Петерб. гос. ун-т, Филол. ф-т СПбГУ, 2013. С. 204–205. URL: </w:t>
      </w:r>
      <w:hyperlink r:id="rId2" w:history="1">
        <w:r w:rsidRPr="008B058D">
          <w:rPr>
            <w:rStyle w:val="a4"/>
            <w:rFonts w:ascii="Times New Roman" w:hAnsi="Times New Roman" w:cs="Times New Roman"/>
            <w:sz w:val="24"/>
            <w:szCs w:val="24"/>
          </w:rPr>
          <w:t>http://www.russcomm.ru/rca_biblio/issue/SMI_2013_book.pdf</w:t>
        </w:r>
      </w:hyperlink>
      <w:r w:rsidRPr="008B058D">
        <w:rPr>
          <w:rFonts w:ascii="Times New Roman" w:hAnsi="Times New Roman" w:cs="Times New Roman"/>
          <w:sz w:val="24"/>
          <w:szCs w:val="24"/>
        </w:rPr>
        <w:t xml:space="preserve"> (Дата обращения 23.03.2016)</w:t>
      </w:r>
    </w:p>
  </w:footnote>
  <w:footnote w:id="9">
    <w:p w:rsidR="0059193C" w:rsidRPr="00F410B4" w:rsidRDefault="0059193C" w:rsidP="0059193C">
      <w:pPr>
        <w:pStyle w:val="a5"/>
        <w:rPr>
          <w:rFonts w:ascii="Times New Roman" w:hAnsi="Times New Roman" w:cs="Times New Roman"/>
          <w:sz w:val="24"/>
          <w:szCs w:val="24"/>
        </w:rPr>
      </w:pPr>
      <w:r w:rsidRPr="00AE5019">
        <w:rPr>
          <w:rStyle w:val="a7"/>
          <w:rFonts w:ascii="Times New Roman" w:hAnsi="Times New Roman" w:cs="Times New Roman"/>
          <w:sz w:val="24"/>
          <w:szCs w:val="24"/>
        </w:rPr>
        <w:footnoteRef/>
      </w:r>
      <w:r w:rsidRPr="00AE5019">
        <w:rPr>
          <w:rFonts w:ascii="Times New Roman" w:hAnsi="Times New Roman" w:cs="Times New Roman"/>
          <w:sz w:val="24"/>
          <w:szCs w:val="24"/>
        </w:rPr>
        <w:t xml:space="preserve"> </w:t>
      </w:r>
      <w:r w:rsidRPr="00AE5019">
        <w:rPr>
          <w:rFonts w:ascii="Times New Roman" w:hAnsi="Times New Roman" w:cs="Times New Roman"/>
          <w:i/>
          <w:sz w:val="24"/>
          <w:szCs w:val="24"/>
        </w:rPr>
        <w:t>Тертычный А. А.</w:t>
      </w:r>
      <w:r w:rsidRPr="00AE5019">
        <w:rPr>
          <w:rFonts w:ascii="Times New Roman" w:hAnsi="Times New Roman" w:cs="Times New Roman"/>
          <w:sz w:val="24"/>
          <w:szCs w:val="24"/>
        </w:rPr>
        <w:t xml:space="preserve"> Быть ли научно-популярной</w:t>
      </w:r>
      <w:r w:rsidRPr="00724054">
        <w:rPr>
          <w:rFonts w:ascii="Times New Roman" w:hAnsi="Times New Roman" w:cs="Times New Roman"/>
          <w:sz w:val="24"/>
          <w:szCs w:val="24"/>
        </w:rPr>
        <w:t xml:space="preserve"> журналистике? // Вестник ВГУ. Серия: Филология. Журналистика. 2013. № 2. С. 214.</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w:t>
      </w:r>
      <w:hyperlink r:id="rId3" w:history="1">
        <w:r w:rsidRPr="00C3281D">
          <w:rPr>
            <w:rStyle w:val="a4"/>
            <w:rFonts w:ascii="Times New Roman" w:hAnsi="Times New Roman" w:cs="Times New Roman"/>
            <w:sz w:val="24"/>
            <w:szCs w:val="24"/>
          </w:rPr>
          <w:t>http://www.vestnik.vsu.ru/pdf/phylolog/2013/02/2013-02-49.pdf</w:t>
        </w:r>
      </w:hyperlink>
      <w:r>
        <w:rPr>
          <w:rFonts w:ascii="Times New Roman" w:hAnsi="Times New Roman" w:cs="Times New Roman"/>
          <w:sz w:val="24"/>
          <w:szCs w:val="24"/>
        </w:rPr>
        <w:t xml:space="preserve"> (Дата обращения 17.10.2016)</w:t>
      </w:r>
    </w:p>
  </w:footnote>
  <w:footnote w:id="10">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Pr>
          <w:rFonts w:ascii="Times New Roman" w:hAnsi="Times New Roman" w:cs="Times New Roman"/>
          <w:sz w:val="24"/>
          <w:szCs w:val="24"/>
        </w:rPr>
        <w:t xml:space="preserve">См., напр.: </w:t>
      </w:r>
      <w:r w:rsidRPr="00D6462D">
        <w:rPr>
          <w:rFonts w:ascii="Times New Roman" w:hAnsi="Times New Roman" w:cs="Times New Roman"/>
          <w:i/>
          <w:color w:val="000000"/>
          <w:sz w:val="24"/>
          <w:szCs w:val="24"/>
        </w:rPr>
        <w:t>Колесниченко А. В.</w:t>
      </w:r>
      <w:r>
        <w:rPr>
          <w:rStyle w:val="apple-converted-space"/>
          <w:rFonts w:ascii="Times New Roman" w:hAnsi="Times New Roman" w:cs="Times New Roman"/>
          <w:b/>
          <w:bCs/>
          <w:color w:val="000000"/>
          <w:sz w:val="24"/>
          <w:szCs w:val="24"/>
        </w:rPr>
        <w:t xml:space="preserve"> </w:t>
      </w:r>
      <w:r w:rsidRPr="00724054">
        <w:rPr>
          <w:rFonts w:ascii="Times New Roman" w:hAnsi="Times New Roman" w:cs="Times New Roman"/>
          <w:color w:val="000000"/>
          <w:sz w:val="24"/>
          <w:szCs w:val="24"/>
        </w:rPr>
        <w:t>Прикладная журналистика. Учебное пособие. М.: Изд-во Моск. ун-та, 2008.</w:t>
      </w:r>
    </w:p>
  </w:footnote>
  <w:footnote w:id="11">
    <w:p w:rsidR="0059193C" w:rsidRPr="00B14116"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hAnsi="Times New Roman" w:cs="Times New Roman"/>
          <w:i/>
          <w:color w:val="222222"/>
          <w:sz w:val="24"/>
          <w:szCs w:val="24"/>
          <w:shd w:val="clear" w:color="auto" w:fill="FFFFFF"/>
        </w:rPr>
        <w:t>Шкловский В. Б.</w:t>
      </w:r>
      <w:r w:rsidRPr="00724054">
        <w:rPr>
          <w:rFonts w:ascii="Times New Roman" w:hAnsi="Times New Roman" w:cs="Times New Roman"/>
          <w:color w:val="222222"/>
          <w:sz w:val="24"/>
          <w:szCs w:val="24"/>
          <w:shd w:val="clear" w:color="auto" w:fill="FFFFFF"/>
        </w:rPr>
        <w:t xml:space="preserve"> О несходстве сходного. М., 1974. Собр. Соч. Т. 3.</w:t>
      </w:r>
      <w:r>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lang w:val="en-US"/>
        </w:rPr>
        <w:t>URL</w:t>
      </w:r>
      <w:r>
        <w:rPr>
          <w:rFonts w:ascii="Times New Roman" w:hAnsi="Times New Roman" w:cs="Times New Roman"/>
          <w:color w:val="222222"/>
          <w:sz w:val="24"/>
          <w:szCs w:val="24"/>
          <w:shd w:val="clear" w:color="auto" w:fill="FFFFFF"/>
        </w:rPr>
        <w:t xml:space="preserve">: </w:t>
      </w:r>
      <w:hyperlink r:id="rId4" w:history="1">
        <w:r w:rsidRPr="006A7C8B">
          <w:rPr>
            <w:rStyle w:val="a4"/>
            <w:rFonts w:ascii="Times New Roman" w:hAnsi="Times New Roman" w:cs="Times New Roman"/>
            <w:sz w:val="24"/>
            <w:szCs w:val="24"/>
            <w:shd w:val="clear" w:color="auto" w:fill="FFFFFF"/>
          </w:rPr>
          <w:t>http://philologos.narod.ru/shklovsky/tetiva.htm</w:t>
        </w:r>
      </w:hyperlink>
      <w:r>
        <w:rPr>
          <w:rFonts w:ascii="Times New Roman" w:hAnsi="Times New Roman" w:cs="Times New Roman"/>
          <w:color w:val="222222"/>
          <w:sz w:val="24"/>
          <w:szCs w:val="24"/>
          <w:shd w:val="clear" w:color="auto" w:fill="FFFFFF"/>
        </w:rPr>
        <w:t xml:space="preserve"> (Дата обращения: 15.02.2016)</w:t>
      </w:r>
    </w:p>
  </w:footnote>
  <w:footnote w:id="12">
    <w:p w:rsidR="0059193C" w:rsidRPr="0024435F" w:rsidRDefault="0059193C" w:rsidP="0059193C">
      <w:pPr>
        <w:pStyle w:val="a5"/>
        <w:rPr>
          <w:rFonts w:ascii="Times New Roman" w:hAnsi="Times New Roman" w:cs="Times New Roman"/>
          <w:sz w:val="24"/>
          <w:szCs w:val="24"/>
        </w:rPr>
      </w:pPr>
      <w:r>
        <w:rPr>
          <w:rStyle w:val="a7"/>
          <w:rFonts w:ascii="Times New Roman" w:hAnsi="Times New Roman" w:cs="Times New Roman"/>
          <w:sz w:val="24"/>
          <w:szCs w:val="24"/>
        </w:rPr>
        <w:footnoteRef/>
      </w:r>
      <w:r w:rsidRPr="00E03B2B">
        <w:rPr>
          <w:rFonts w:ascii="Times New Roman" w:hAnsi="Times New Roman" w:cs="Times New Roman"/>
          <w:sz w:val="24"/>
          <w:szCs w:val="24"/>
        </w:rPr>
        <w:t xml:space="preserve"> Визит Путина на реконструкцию в Укек повысит престиж саратовского фестиваля. Регион 64. 02.05.2016. </w:t>
      </w:r>
      <w:r w:rsidRPr="00E03B2B">
        <w:rPr>
          <w:rFonts w:ascii="Times New Roman" w:hAnsi="Times New Roman" w:cs="Times New Roman"/>
          <w:sz w:val="24"/>
          <w:szCs w:val="24"/>
          <w:lang w:val="en-US"/>
        </w:rPr>
        <w:t>URL</w:t>
      </w:r>
      <w:r w:rsidRPr="00E03B2B">
        <w:rPr>
          <w:rFonts w:ascii="Times New Roman" w:hAnsi="Times New Roman" w:cs="Times New Roman"/>
          <w:sz w:val="24"/>
          <w:szCs w:val="24"/>
        </w:rPr>
        <w:t xml:space="preserve">: </w:t>
      </w:r>
      <w:hyperlink r:id="rId5" w:history="1">
        <w:r>
          <w:rPr>
            <w:rStyle w:val="a4"/>
            <w:rFonts w:ascii="Times New Roman" w:hAnsi="Times New Roman" w:cs="Times New Roman"/>
            <w:sz w:val="24"/>
            <w:szCs w:val="24"/>
            <w:lang w:val="en-US"/>
          </w:rPr>
          <w:t>http</w:t>
        </w:r>
        <w:r>
          <w:rPr>
            <w:rStyle w:val="a4"/>
            <w:rFonts w:ascii="Times New Roman" w:hAnsi="Times New Roman" w:cs="Times New Roman"/>
            <w:sz w:val="24"/>
            <w:szCs w:val="24"/>
          </w:rPr>
          <w:t>://</w:t>
        </w:r>
        <w:r>
          <w:rPr>
            <w:rStyle w:val="a4"/>
            <w:rFonts w:ascii="Times New Roman" w:hAnsi="Times New Roman" w:cs="Times New Roman"/>
            <w:sz w:val="24"/>
            <w:szCs w:val="24"/>
            <w:lang w:val="en-US"/>
          </w:rPr>
          <w:t>sarnovosti</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r>
          <w:rPr>
            <w:rStyle w:val="a4"/>
            <w:rFonts w:ascii="Times New Roman" w:hAnsi="Times New Roman" w:cs="Times New Roman"/>
            <w:sz w:val="24"/>
            <w:szCs w:val="24"/>
          </w:rPr>
          <w:t>/</w:t>
        </w:r>
        <w:r>
          <w:rPr>
            <w:rStyle w:val="a4"/>
            <w:rFonts w:ascii="Times New Roman" w:hAnsi="Times New Roman" w:cs="Times New Roman"/>
            <w:sz w:val="24"/>
            <w:szCs w:val="24"/>
            <w:lang w:val="en-US"/>
          </w:rPr>
          <w:t>news</w:t>
        </w:r>
        <w:r>
          <w:rPr>
            <w:rStyle w:val="a4"/>
            <w:rFonts w:ascii="Times New Roman" w:hAnsi="Times New Roman" w:cs="Times New Roman"/>
            <w:sz w:val="24"/>
            <w:szCs w:val="24"/>
          </w:rPr>
          <w:t>.</w:t>
        </w:r>
        <w:r>
          <w:rPr>
            <w:rStyle w:val="a4"/>
            <w:rFonts w:ascii="Times New Roman" w:hAnsi="Times New Roman" w:cs="Times New Roman"/>
            <w:sz w:val="24"/>
            <w:szCs w:val="24"/>
            <w:lang w:val="en-US"/>
          </w:rPr>
          <w:t>php</w:t>
        </w:r>
        <w:r>
          <w:rPr>
            <w:rStyle w:val="a4"/>
            <w:rFonts w:ascii="Times New Roman" w:hAnsi="Times New Roman" w:cs="Times New Roman"/>
            <w:sz w:val="24"/>
            <w:szCs w:val="24"/>
          </w:rPr>
          <w:t>?</w:t>
        </w:r>
        <w:r>
          <w:rPr>
            <w:rStyle w:val="a4"/>
            <w:rFonts w:ascii="Times New Roman" w:hAnsi="Times New Roman" w:cs="Times New Roman"/>
            <w:sz w:val="24"/>
            <w:szCs w:val="24"/>
            <w:lang w:val="en-US"/>
          </w:rPr>
          <w:t>ID</w:t>
        </w:r>
        <w:r>
          <w:rPr>
            <w:rStyle w:val="a4"/>
            <w:rFonts w:ascii="Times New Roman" w:hAnsi="Times New Roman" w:cs="Times New Roman"/>
            <w:sz w:val="24"/>
            <w:szCs w:val="24"/>
          </w:rPr>
          <w:t>=44205</w:t>
        </w:r>
      </w:hyperlink>
      <w:r w:rsidRPr="00E03B2B">
        <w:rPr>
          <w:rFonts w:ascii="Times New Roman" w:hAnsi="Times New Roman" w:cs="Times New Roman"/>
          <w:sz w:val="24"/>
          <w:szCs w:val="24"/>
        </w:rPr>
        <w:t xml:space="preserve"> (Дата обращения 02.05.2016)</w:t>
      </w:r>
    </w:p>
  </w:footnote>
  <w:footnote w:id="13">
    <w:p w:rsidR="0059193C" w:rsidRPr="0024435F" w:rsidRDefault="0059193C" w:rsidP="0059193C">
      <w:pPr>
        <w:pStyle w:val="a5"/>
        <w:rPr>
          <w:rFonts w:ascii="Times New Roman" w:hAnsi="Times New Roman" w:cs="Times New Roman"/>
          <w:sz w:val="24"/>
          <w:szCs w:val="24"/>
        </w:rPr>
      </w:pPr>
      <w:r>
        <w:rPr>
          <w:rStyle w:val="a7"/>
          <w:rFonts w:ascii="Times New Roman" w:hAnsi="Times New Roman" w:cs="Times New Roman"/>
          <w:sz w:val="24"/>
          <w:szCs w:val="24"/>
        </w:rPr>
        <w:footnoteRef/>
      </w:r>
      <w:r w:rsidRPr="00E03B2B">
        <w:rPr>
          <w:rFonts w:ascii="Times New Roman" w:hAnsi="Times New Roman" w:cs="Times New Roman"/>
          <w:sz w:val="24"/>
          <w:szCs w:val="24"/>
        </w:rPr>
        <w:t xml:space="preserve"> Самолет на солнечных батареях перелетел с Гавайев в Калифорнию. </w:t>
      </w:r>
      <w:r w:rsidRPr="00E03B2B">
        <w:rPr>
          <w:rFonts w:ascii="Times New Roman" w:hAnsi="Times New Roman" w:cs="Times New Roman"/>
          <w:sz w:val="24"/>
          <w:szCs w:val="24"/>
          <w:lang w:val="en-US"/>
        </w:rPr>
        <w:t>Lenta</w:t>
      </w:r>
      <w:r w:rsidRPr="00E03B2B">
        <w:rPr>
          <w:rFonts w:ascii="Times New Roman" w:hAnsi="Times New Roman" w:cs="Times New Roman"/>
          <w:sz w:val="24"/>
          <w:szCs w:val="24"/>
        </w:rPr>
        <w:t>.</w:t>
      </w:r>
      <w:r w:rsidRPr="00E03B2B">
        <w:rPr>
          <w:rFonts w:ascii="Times New Roman" w:hAnsi="Times New Roman" w:cs="Times New Roman"/>
          <w:sz w:val="24"/>
          <w:szCs w:val="24"/>
          <w:lang w:val="en-US"/>
        </w:rPr>
        <w:t>ru</w:t>
      </w:r>
      <w:r w:rsidRPr="00E03B2B">
        <w:rPr>
          <w:rFonts w:ascii="Times New Roman" w:hAnsi="Times New Roman" w:cs="Times New Roman"/>
          <w:sz w:val="24"/>
          <w:szCs w:val="24"/>
        </w:rPr>
        <w:t xml:space="preserve">. 24.04.2016. </w:t>
      </w:r>
      <w:r w:rsidRPr="00E03B2B">
        <w:rPr>
          <w:rFonts w:ascii="Times New Roman" w:hAnsi="Times New Roman" w:cs="Times New Roman"/>
          <w:sz w:val="24"/>
          <w:szCs w:val="24"/>
          <w:lang w:val="en-US"/>
        </w:rPr>
        <w:t>URL</w:t>
      </w:r>
      <w:r w:rsidRPr="00E03B2B">
        <w:rPr>
          <w:rFonts w:ascii="Times New Roman" w:hAnsi="Times New Roman" w:cs="Times New Roman"/>
          <w:sz w:val="24"/>
          <w:szCs w:val="24"/>
        </w:rPr>
        <w:t xml:space="preserve">: </w:t>
      </w:r>
      <w:hyperlink r:id="rId6" w:history="1">
        <w:r>
          <w:rPr>
            <w:rStyle w:val="a4"/>
            <w:rFonts w:ascii="Times New Roman" w:hAnsi="Times New Roman" w:cs="Times New Roman"/>
            <w:sz w:val="24"/>
            <w:szCs w:val="24"/>
          </w:rPr>
          <w:t>https://lenta.ru/news/2016/04/24/plane/</w:t>
        </w:r>
      </w:hyperlink>
      <w:r w:rsidRPr="00E03B2B">
        <w:rPr>
          <w:rFonts w:ascii="Times New Roman" w:hAnsi="Times New Roman" w:cs="Times New Roman"/>
          <w:sz w:val="24"/>
          <w:szCs w:val="24"/>
        </w:rPr>
        <w:t xml:space="preserve"> (Дата обращения 27.04.2016)</w:t>
      </w:r>
    </w:p>
  </w:footnote>
  <w:footnote w:id="14">
    <w:p w:rsidR="0059193C" w:rsidRPr="0024435F" w:rsidRDefault="0059193C" w:rsidP="0059193C">
      <w:pPr>
        <w:spacing w:after="0"/>
        <w:rPr>
          <w:rFonts w:ascii="Times New Roman" w:eastAsia="Calibri" w:hAnsi="Times New Roman" w:cs="Times New Roman"/>
          <w:b/>
          <w:bCs/>
          <w:sz w:val="24"/>
          <w:szCs w:val="24"/>
        </w:rPr>
      </w:pPr>
      <w:r>
        <w:rPr>
          <w:rStyle w:val="a7"/>
          <w:rFonts w:ascii="Times New Roman" w:hAnsi="Times New Roman" w:cs="Times New Roman"/>
          <w:sz w:val="24"/>
          <w:szCs w:val="24"/>
        </w:rPr>
        <w:footnoteRef/>
      </w:r>
      <w:r w:rsidRPr="00E03B2B">
        <w:rPr>
          <w:rFonts w:ascii="Times New Roman" w:hAnsi="Times New Roman" w:cs="Times New Roman"/>
          <w:sz w:val="24"/>
          <w:szCs w:val="24"/>
        </w:rPr>
        <w:t xml:space="preserve"> </w:t>
      </w:r>
      <w:r w:rsidRPr="00E03B2B">
        <w:rPr>
          <w:rFonts w:ascii="Times New Roman" w:eastAsia="Calibri" w:hAnsi="Times New Roman" w:cs="Times New Roman"/>
          <w:bCs/>
          <w:i/>
          <w:sz w:val="24"/>
          <w:szCs w:val="24"/>
        </w:rPr>
        <w:t>Корконосенко С. Г.</w:t>
      </w:r>
      <w:r w:rsidRPr="00E03B2B">
        <w:rPr>
          <w:rFonts w:ascii="Times New Roman" w:eastAsia="Calibri" w:hAnsi="Times New Roman" w:cs="Times New Roman"/>
          <w:bCs/>
          <w:sz w:val="24"/>
          <w:szCs w:val="24"/>
        </w:rPr>
        <w:t xml:space="preserve"> Основы творческой деятельности журналиста. СПб.: Знание, СПбИВЭСЭП, 2000 г. </w:t>
      </w:r>
      <w:r w:rsidRPr="00E03B2B">
        <w:rPr>
          <w:rFonts w:ascii="Times New Roman" w:eastAsia="Calibri" w:hAnsi="Times New Roman" w:cs="Times New Roman"/>
          <w:bCs/>
          <w:sz w:val="24"/>
          <w:szCs w:val="24"/>
          <w:lang w:val="en-US"/>
        </w:rPr>
        <w:t>URL</w:t>
      </w:r>
      <w:r w:rsidRPr="00E03B2B">
        <w:rPr>
          <w:rFonts w:ascii="Times New Roman" w:eastAsia="Calibri" w:hAnsi="Times New Roman" w:cs="Times New Roman"/>
          <w:bCs/>
          <w:sz w:val="24"/>
          <w:szCs w:val="24"/>
        </w:rPr>
        <w:t xml:space="preserve">.: </w:t>
      </w:r>
      <w:hyperlink r:id="rId7" w:history="1">
        <w:r>
          <w:rPr>
            <w:rStyle w:val="a4"/>
            <w:rFonts w:ascii="Times New Roman" w:eastAsia="Calibri" w:hAnsi="Times New Roman" w:cs="Times New Roman"/>
            <w:sz w:val="24"/>
            <w:szCs w:val="24"/>
          </w:rPr>
          <w:t>http://evartist.narod.ru/text5/58.htm</w:t>
        </w:r>
      </w:hyperlink>
      <w:r w:rsidRPr="00E03B2B">
        <w:rPr>
          <w:rFonts w:ascii="Times New Roman" w:eastAsia="Calibri" w:hAnsi="Times New Roman" w:cs="Times New Roman"/>
          <w:bCs/>
          <w:sz w:val="24"/>
          <w:szCs w:val="24"/>
        </w:rPr>
        <w:t xml:space="preserve"> (Дата обращения 15.02.2016)</w:t>
      </w:r>
    </w:p>
  </w:footnote>
  <w:footnote w:id="15">
    <w:p w:rsidR="0059193C" w:rsidRPr="00601622" w:rsidRDefault="0059193C" w:rsidP="0059193C">
      <w:pPr>
        <w:pStyle w:val="a5"/>
        <w:rPr>
          <w:rFonts w:ascii="Times New Roman" w:hAnsi="Times New Roman" w:cs="Times New Roman"/>
          <w:sz w:val="24"/>
          <w:szCs w:val="24"/>
        </w:rPr>
      </w:pPr>
      <w:r>
        <w:rPr>
          <w:rStyle w:val="a7"/>
        </w:rPr>
        <w:footnoteRef/>
      </w:r>
      <w:r>
        <w:t xml:space="preserve"> </w:t>
      </w:r>
      <w:r>
        <w:rPr>
          <w:sz w:val="24"/>
          <w:szCs w:val="24"/>
        </w:rPr>
        <w:t xml:space="preserve"> </w:t>
      </w:r>
      <w:r>
        <w:rPr>
          <w:rFonts w:ascii="Times New Roman" w:hAnsi="Times New Roman" w:cs="Times New Roman"/>
          <w:sz w:val="24"/>
          <w:szCs w:val="24"/>
        </w:rPr>
        <w:t xml:space="preserve">Ученые, открывшие гравитационные волны, получили премию </w:t>
      </w:r>
      <w:r w:rsidRPr="005252EC">
        <w:rPr>
          <w:rFonts w:ascii="Times New Roman" w:eastAsia="Calibri" w:hAnsi="Times New Roman" w:cs="Times New Roman"/>
          <w:sz w:val="24"/>
          <w:szCs w:val="24"/>
          <w:lang w:val="en-US"/>
        </w:rPr>
        <w:t>Breakthrough</w:t>
      </w:r>
      <w:r w:rsidRPr="00601622">
        <w:rPr>
          <w:rFonts w:ascii="Times New Roman" w:eastAsia="Calibri" w:hAnsi="Times New Roman" w:cs="Times New Roman"/>
          <w:sz w:val="24"/>
          <w:szCs w:val="24"/>
          <w:lang w:val="en-US"/>
        </w:rPr>
        <w:t xml:space="preserve"> </w:t>
      </w:r>
      <w:r w:rsidRPr="005252EC">
        <w:rPr>
          <w:rFonts w:ascii="Times New Roman" w:eastAsia="Calibri" w:hAnsi="Times New Roman" w:cs="Times New Roman"/>
          <w:sz w:val="24"/>
          <w:szCs w:val="24"/>
          <w:lang w:val="en-US"/>
        </w:rPr>
        <w:t>Prize</w:t>
      </w:r>
      <w:r w:rsidRPr="00601622">
        <w:rPr>
          <w:rFonts w:ascii="Times New Roman" w:eastAsia="Calibri" w:hAnsi="Times New Roman" w:cs="Times New Roman"/>
          <w:sz w:val="24"/>
          <w:szCs w:val="24"/>
          <w:lang w:val="en-US"/>
        </w:rPr>
        <w:t xml:space="preserve"> </w:t>
      </w:r>
      <w:r w:rsidRPr="005252EC">
        <w:rPr>
          <w:rFonts w:ascii="Times New Roman" w:eastAsia="Calibri" w:hAnsi="Times New Roman" w:cs="Times New Roman"/>
          <w:sz w:val="24"/>
          <w:szCs w:val="24"/>
          <w:lang w:val="en-US"/>
        </w:rPr>
        <w:t>in</w:t>
      </w:r>
      <w:r w:rsidRPr="00601622">
        <w:rPr>
          <w:rFonts w:ascii="Times New Roman" w:eastAsia="Calibri" w:hAnsi="Times New Roman" w:cs="Times New Roman"/>
          <w:sz w:val="24"/>
          <w:szCs w:val="24"/>
          <w:lang w:val="en-US"/>
        </w:rPr>
        <w:t xml:space="preserve"> </w:t>
      </w:r>
      <w:r w:rsidRPr="005252EC">
        <w:rPr>
          <w:rFonts w:ascii="Times New Roman" w:eastAsia="Calibri" w:hAnsi="Times New Roman" w:cs="Times New Roman"/>
          <w:sz w:val="24"/>
          <w:szCs w:val="24"/>
          <w:lang w:val="en-US"/>
        </w:rPr>
        <w:t>Fundamental</w:t>
      </w:r>
      <w:r w:rsidRPr="00601622">
        <w:rPr>
          <w:rFonts w:ascii="Times New Roman" w:eastAsia="Calibri" w:hAnsi="Times New Roman" w:cs="Times New Roman"/>
          <w:sz w:val="24"/>
          <w:szCs w:val="24"/>
          <w:lang w:val="en-US"/>
        </w:rPr>
        <w:t xml:space="preserve"> </w:t>
      </w:r>
      <w:r w:rsidRPr="005252EC">
        <w:rPr>
          <w:rFonts w:ascii="Times New Roman" w:eastAsia="Calibri" w:hAnsi="Times New Roman" w:cs="Times New Roman"/>
          <w:sz w:val="24"/>
          <w:szCs w:val="24"/>
          <w:lang w:val="en-US"/>
        </w:rPr>
        <w:t>Physics</w:t>
      </w:r>
      <w:r w:rsidRPr="0060162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w:t>
      </w:r>
      <w:r w:rsidRPr="0060162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размере</w:t>
      </w:r>
      <w:r w:rsidRPr="0060162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601622">
        <w:rPr>
          <w:rFonts w:ascii="Times New Roman" w:eastAsia="Calibri" w:hAnsi="Times New Roman" w:cs="Times New Roman"/>
          <w:sz w:val="24"/>
          <w:szCs w:val="24"/>
          <w:lang w:val="en-US"/>
        </w:rPr>
        <w:t xml:space="preserve">3 </w:t>
      </w:r>
      <w:r>
        <w:rPr>
          <w:rFonts w:ascii="Times New Roman" w:eastAsia="Calibri" w:hAnsi="Times New Roman" w:cs="Times New Roman"/>
          <w:sz w:val="24"/>
          <w:szCs w:val="24"/>
        </w:rPr>
        <w:t>млн</w:t>
      </w:r>
      <w:r w:rsidRPr="0060162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Газета.</w:t>
      </w:r>
      <w:r>
        <w:rPr>
          <w:rFonts w:ascii="Times New Roman" w:eastAsia="Calibri" w:hAnsi="Times New Roman" w:cs="Times New Roman"/>
          <w:sz w:val="24"/>
          <w:szCs w:val="24"/>
          <w:lang w:val="en-US"/>
        </w:rPr>
        <w:t>RU</w:t>
      </w:r>
      <w:r w:rsidRPr="00601622">
        <w:rPr>
          <w:rFonts w:ascii="Times New Roman" w:eastAsia="Calibri" w:hAnsi="Times New Roman" w:cs="Times New Roman"/>
          <w:sz w:val="24"/>
          <w:szCs w:val="24"/>
        </w:rPr>
        <w:t>.</w:t>
      </w:r>
      <w:r>
        <w:rPr>
          <w:rFonts w:ascii="Times New Roman" w:eastAsia="Calibri" w:hAnsi="Times New Roman" w:cs="Times New Roman"/>
          <w:sz w:val="24"/>
          <w:szCs w:val="24"/>
        </w:rPr>
        <w:t xml:space="preserve"> 03.05.2016. </w:t>
      </w:r>
      <w:r>
        <w:rPr>
          <w:rFonts w:ascii="Times New Roman" w:eastAsia="Calibri" w:hAnsi="Times New Roman" w:cs="Times New Roman"/>
          <w:sz w:val="24"/>
          <w:szCs w:val="24"/>
          <w:lang w:val="en-US"/>
        </w:rPr>
        <w:t>URL</w:t>
      </w:r>
      <w:r w:rsidRPr="00601622">
        <w:rPr>
          <w:rFonts w:ascii="Times New Roman" w:eastAsia="Calibri" w:hAnsi="Times New Roman" w:cs="Times New Roman"/>
          <w:sz w:val="24"/>
          <w:szCs w:val="24"/>
        </w:rPr>
        <w:t xml:space="preserve">: </w:t>
      </w:r>
      <w:hyperlink r:id="rId8" w:history="1">
        <w:r w:rsidRPr="00601622">
          <w:rPr>
            <w:rStyle w:val="a4"/>
            <w:rFonts w:ascii="Times New Roman" w:eastAsia="Calibri" w:hAnsi="Times New Roman" w:cs="Times New Roman"/>
            <w:sz w:val="24"/>
            <w:szCs w:val="24"/>
            <w:lang w:val="en-US"/>
          </w:rPr>
          <w:t>http</w:t>
        </w:r>
        <w:r w:rsidRPr="00601622">
          <w:rPr>
            <w:rStyle w:val="a4"/>
            <w:rFonts w:ascii="Times New Roman" w:eastAsia="Calibri" w:hAnsi="Times New Roman" w:cs="Times New Roman"/>
            <w:sz w:val="24"/>
            <w:szCs w:val="24"/>
          </w:rPr>
          <w:t>://</w:t>
        </w:r>
        <w:r w:rsidRPr="00601622">
          <w:rPr>
            <w:rStyle w:val="a4"/>
            <w:rFonts w:ascii="Times New Roman" w:eastAsia="Calibri" w:hAnsi="Times New Roman" w:cs="Times New Roman"/>
            <w:sz w:val="24"/>
            <w:szCs w:val="24"/>
            <w:lang w:val="en-US"/>
          </w:rPr>
          <w:t>www</w:t>
        </w:r>
        <w:r w:rsidRPr="00601622">
          <w:rPr>
            <w:rStyle w:val="a4"/>
            <w:rFonts w:ascii="Times New Roman" w:eastAsia="Calibri" w:hAnsi="Times New Roman" w:cs="Times New Roman"/>
            <w:sz w:val="24"/>
            <w:szCs w:val="24"/>
          </w:rPr>
          <w:t>.</w:t>
        </w:r>
        <w:r w:rsidRPr="00601622">
          <w:rPr>
            <w:rStyle w:val="a4"/>
            <w:rFonts w:ascii="Times New Roman" w:eastAsia="Calibri" w:hAnsi="Times New Roman" w:cs="Times New Roman"/>
            <w:sz w:val="24"/>
            <w:szCs w:val="24"/>
            <w:lang w:val="en-US"/>
          </w:rPr>
          <w:t>gazeta</w:t>
        </w:r>
        <w:r w:rsidRPr="00601622">
          <w:rPr>
            <w:rStyle w:val="a4"/>
            <w:rFonts w:ascii="Times New Roman" w:eastAsia="Calibri" w:hAnsi="Times New Roman" w:cs="Times New Roman"/>
            <w:sz w:val="24"/>
            <w:szCs w:val="24"/>
          </w:rPr>
          <w:t>.</w:t>
        </w:r>
        <w:r w:rsidRPr="00601622">
          <w:rPr>
            <w:rStyle w:val="a4"/>
            <w:rFonts w:ascii="Times New Roman" w:eastAsia="Calibri" w:hAnsi="Times New Roman" w:cs="Times New Roman"/>
            <w:sz w:val="24"/>
            <w:szCs w:val="24"/>
            <w:lang w:val="en-US"/>
          </w:rPr>
          <w:t>ru</w:t>
        </w:r>
        <w:r w:rsidRPr="00601622">
          <w:rPr>
            <w:rStyle w:val="a4"/>
            <w:rFonts w:ascii="Times New Roman" w:eastAsia="Calibri" w:hAnsi="Times New Roman" w:cs="Times New Roman"/>
            <w:sz w:val="24"/>
            <w:szCs w:val="24"/>
          </w:rPr>
          <w:t>/</w:t>
        </w:r>
        <w:r w:rsidRPr="00601622">
          <w:rPr>
            <w:rStyle w:val="a4"/>
            <w:rFonts w:ascii="Times New Roman" w:eastAsia="Calibri" w:hAnsi="Times New Roman" w:cs="Times New Roman"/>
            <w:sz w:val="24"/>
            <w:szCs w:val="24"/>
            <w:lang w:val="en-US"/>
          </w:rPr>
          <w:t>science</w:t>
        </w:r>
        <w:r w:rsidRPr="00601622">
          <w:rPr>
            <w:rStyle w:val="a4"/>
            <w:rFonts w:ascii="Times New Roman" w:eastAsia="Calibri" w:hAnsi="Times New Roman" w:cs="Times New Roman"/>
            <w:sz w:val="24"/>
            <w:szCs w:val="24"/>
          </w:rPr>
          <w:t>/</w:t>
        </w:r>
        <w:r w:rsidRPr="00601622">
          <w:rPr>
            <w:rStyle w:val="a4"/>
            <w:rFonts w:ascii="Times New Roman" w:eastAsia="Calibri" w:hAnsi="Times New Roman" w:cs="Times New Roman"/>
            <w:sz w:val="24"/>
            <w:szCs w:val="24"/>
            <w:lang w:val="en-US"/>
          </w:rPr>
          <w:t>news</w:t>
        </w:r>
        <w:r w:rsidRPr="00601622">
          <w:rPr>
            <w:rStyle w:val="a4"/>
            <w:rFonts w:ascii="Times New Roman" w:eastAsia="Calibri" w:hAnsi="Times New Roman" w:cs="Times New Roman"/>
            <w:sz w:val="24"/>
            <w:szCs w:val="24"/>
          </w:rPr>
          <w:t>/2016/05/03/</w:t>
        </w:r>
        <w:r w:rsidRPr="00601622">
          <w:rPr>
            <w:rStyle w:val="a4"/>
            <w:rFonts w:ascii="Times New Roman" w:eastAsia="Calibri" w:hAnsi="Times New Roman" w:cs="Times New Roman"/>
            <w:sz w:val="24"/>
            <w:szCs w:val="24"/>
            <w:lang w:val="en-US"/>
          </w:rPr>
          <w:t>n</w:t>
        </w:r>
        <w:r w:rsidRPr="00601622">
          <w:rPr>
            <w:rStyle w:val="a4"/>
            <w:rFonts w:ascii="Times New Roman" w:eastAsia="Calibri" w:hAnsi="Times New Roman" w:cs="Times New Roman"/>
            <w:sz w:val="24"/>
            <w:szCs w:val="24"/>
          </w:rPr>
          <w:t>_8587655.</w:t>
        </w:r>
        <w:r w:rsidRPr="00601622">
          <w:rPr>
            <w:rStyle w:val="a4"/>
            <w:rFonts w:ascii="Times New Roman" w:eastAsia="Calibri" w:hAnsi="Times New Roman" w:cs="Times New Roman"/>
            <w:sz w:val="24"/>
            <w:szCs w:val="24"/>
            <w:lang w:val="en-US"/>
          </w:rPr>
          <w:t>shtml</w:t>
        </w:r>
      </w:hyperlink>
      <w:r w:rsidRPr="00601622">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03.05.2016)</w:t>
      </w:r>
    </w:p>
  </w:footnote>
  <w:footnote w:id="16">
    <w:p w:rsidR="0059193C" w:rsidRPr="003F5DB1" w:rsidRDefault="0059193C" w:rsidP="0059193C">
      <w:pPr>
        <w:spacing w:after="0" w:line="240" w:lineRule="auto"/>
        <w:rPr>
          <w:rFonts w:ascii="Times New Roman" w:hAnsi="Times New Roman" w:cs="Times New Roman"/>
          <w:b/>
          <w:bCs/>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eastAsia="Calibri" w:hAnsi="Times New Roman" w:cs="Times New Roman"/>
          <w:bCs/>
          <w:i/>
          <w:sz w:val="24"/>
          <w:szCs w:val="24"/>
        </w:rPr>
        <w:t>Корконосенко С. Г.</w:t>
      </w:r>
      <w:r>
        <w:rPr>
          <w:rFonts w:ascii="Times New Roman" w:eastAsia="Calibri" w:hAnsi="Times New Roman" w:cs="Times New Roman"/>
          <w:bCs/>
          <w:sz w:val="24"/>
          <w:szCs w:val="24"/>
        </w:rPr>
        <w:t xml:space="preserve"> </w:t>
      </w:r>
      <w:r w:rsidRPr="00724054">
        <w:rPr>
          <w:rFonts w:ascii="Times New Roman" w:eastAsia="Calibri" w:hAnsi="Times New Roman" w:cs="Times New Roman"/>
          <w:bCs/>
          <w:sz w:val="24"/>
          <w:szCs w:val="24"/>
        </w:rPr>
        <w:t xml:space="preserve">Основы творческой деятельности журналиста. </w:t>
      </w:r>
      <w:r w:rsidRPr="00724054">
        <w:rPr>
          <w:rFonts w:ascii="Times New Roman" w:hAnsi="Times New Roman" w:cs="Times New Roman"/>
          <w:bCs/>
          <w:sz w:val="24"/>
          <w:szCs w:val="24"/>
        </w:rPr>
        <w:t>СПб.: Знание, СПбИВЭСЭП, 2000 г.</w:t>
      </w:r>
      <w:r>
        <w:rPr>
          <w:rFonts w:ascii="Times New Roman" w:hAnsi="Times New Roman" w:cs="Times New Roman"/>
          <w:bCs/>
          <w:sz w:val="24"/>
          <w:szCs w:val="24"/>
        </w:rPr>
        <w:t xml:space="preserve"> </w:t>
      </w:r>
      <w:r>
        <w:rPr>
          <w:rFonts w:ascii="Times New Roman" w:hAnsi="Times New Roman" w:cs="Times New Roman"/>
          <w:bCs/>
          <w:sz w:val="24"/>
          <w:szCs w:val="24"/>
          <w:lang w:val="en-US"/>
        </w:rPr>
        <w:t>URL</w:t>
      </w:r>
      <w:r w:rsidRPr="003F5DB1">
        <w:rPr>
          <w:rFonts w:ascii="Times New Roman" w:hAnsi="Times New Roman" w:cs="Times New Roman"/>
          <w:bCs/>
          <w:sz w:val="24"/>
          <w:szCs w:val="24"/>
        </w:rPr>
        <w:t>.</w:t>
      </w:r>
      <w:r>
        <w:rPr>
          <w:rFonts w:ascii="Times New Roman" w:hAnsi="Times New Roman" w:cs="Times New Roman"/>
          <w:bCs/>
          <w:sz w:val="24"/>
          <w:szCs w:val="24"/>
        </w:rPr>
        <w:t xml:space="preserve">: </w:t>
      </w:r>
      <w:hyperlink r:id="rId9" w:history="1">
        <w:r w:rsidRPr="00153835">
          <w:rPr>
            <w:rStyle w:val="a4"/>
            <w:rFonts w:ascii="Times New Roman" w:hAnsi="Times New Roman" w:cs="Times New Roman"/>
            <w:sz w:val="24"/>
            <w:szCs w:val="24"/>
          </w:rPr>
          <w:t>http://evartist.narod.ru/text5/58.htm</w:t>
        </w:r>
      </w:hyperlink>
      <w:r>
        <w:rPr>
          <w:rFonts w:ascii="Times New Roman" w:hAnsi="Times New Roman" w:cs="Times New Roman"/>
          <w:bCs/>
          <w:sz w:val="24"/>
          <w:szCs w:val="24"/>
        </w:rPr>
        <w:t xml:space="preserve"> (Дата обращения 25.03.2016)</w:t>
      </w:r>
    </w:p>
  </w:footnote>
  <w:footnote w:id="17">
    <w:p w:rsidR="0059193C" w:rsidRPr="003F5DB1" w:rsidRDefault="0059193C" w:rsidP="0059193C">
      <w:pPr>
        <w:spacing w:after="0" w:line="240" w:lineRule="auto"/>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Pr>
          <w:rFonts w:ascii="Times New Roman" w:hAnsi="Times New Roman" w:cs="Times New Roman"/>
          <w:i/>
          <w:sz w:val="24"/>
          <w:szCs w:val="24"/>
        </w:rPr>
        <w:t xml:space="preserve">Тертычный А. А. </w:t>
      </w:r>
      <w:r>
        <w:rPr>
          <w:rFonts w:ascii="Times New Roman" w:hAnsi="Times New Roman" w:cs="Times New Roman"/>
          <w:sz w:val="24"/>
          <w:szCs w:val="24"/>
        </w:rPr>
        <w:t xml:space="preserve">Аналитическая журналистика. М., 1998.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0" w:history="1">
        <w:r w:rsidRPr="00153835">
          <w:rPr>
            <w:rStyle w:val="a4"/>
            <w:rFonts w:ascii="Times New Roman" w:hAnsi="Times New Roman" w:cs="Times New Roman"/>
            <w:sz w:val="24"/>
            <w:szCs w:val="24"/>
          </w:rPr>
          <w:t>http://www.studfiles.ru/preview/3195796/</w:t>
        </w:r>
      </w:hyperlink>
      <w:r>
        <w:rPr>
          <w:rFonts w:ascii="Times New Roman" w:hAnsi="Times New Roman" w:cs="Times New Roman"/>
          <w:sz w:val="24"/>
          <w:szCs w:val="24"/>
        </w:rPr>
        <w:t xml:space="preserve"> </w:t>
      </w:r>
      <w:r>
        <w:rPr>
          <w:rFonts w:ascii="Times New Roman" w:hAnsi="Times New Roman" w:cs="Times New Roman"/>
          <w:bCs/>
          <w:sz w:val="24"/>
          <w:szCs w:val="24"/>
        </w:rPr>
        <w:t>(Дата обращения 25.03.2016)</w:t>
      </w:r>
    </w:p>
  </w:footnote>
  <w:footnote w:id="18">
    <w:p w:rsidR="0059193C" w:rsidRPr="00B42F11" w:rsidRDefault="0059193C" w:rsidP="0059193C">
      <w:pPr>
        <w:pStyle w:val="a5"/>
        <w:rPr>
          <w:rFonts w:ascii="Times New Roman" w:hAnsi="Times New Roman" w:cs="Times New Roman"/>
          <w:sz w:val="24"/>
          <w:szCs w:val="24"/>
        </w:rPr>
      </w:pPr>
      <w:r w:rsidRPr="00B42F11">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B42F11">
        <w:rPr>
          <w:rFonts w:ascii="Times New Roman" w:hAnsi="Times New Roman" w:cs="Times New Roman"/>
          <w:sz w:val="24"/>
          <w:szCs w:val="24"/>
        </w:rPr>
        <w:t>Обнаружены артефакты, рассказывающие о пристрастии буддистов к алкоголю. Газета.</w:t>
      </w:r>
      <w:r w:rsidRPr="00B42F11">
        <w:rPr>
          <w:rFonts w:ascii="Times New Roman" w:hAnsi="Times New Roman" w:cs="Times New Roman"/>
          <w:sz w:val="24"/>
          <w:szCs w:val="24"/>
          <w:lang w:val="en-US"/>
        </w:rPr>
        <w:t>RU</w:t>
      </w:r>
      <w:r w:rsidRPr="00B42F11">
        <w:rPr>
          <w:rFonts w:ascii="Times New Roman" w:hAnsi="Times New Roman" w:cs="Times New Roman"/>
          <w:sz w:val="24"/>
          <w:szCs w:val="24"/>
        </w:rPr>
        <w:t xml:space="preserve">. 03.05.2016. </w:t>
      </w:r>
      <w:r w:rsidRPr="00B42F11">
        <w:rPr>
          <w:rFonts w:ascii="Times New Roman" w:hAnsi="Times New Roman" w:cs="Times New Roman"/>
          <w:sz w:val="24"/>
          <w:szCs w:val="24"/>
          <w:lang w:val="en-US"/>
        </w:rPr>
        <w:t>URL</w:t>
      </w:r>
      <w:r w:rsidRPr="00B42F11">
        <w:rPr>
          <w:rFonts w:ascii="Times New Roman" w:hAnsi="Times New Roman" w:cs="Times New Roman"/>
          <w:sz w:val="24"/>
          <w:szCs w:val="24"/>
        </w:rPr>
        <w:t xml:space="preserve">: </w:t>
      </w:r>
      <w:hyperlink r:id="rId11" w:history="1">
        <w:r w:rsidRPr="00B42F11">
          <w:rPr>
            <w:rStyle w:val="a4"/>
            <w:rFonts w:ascii="Times New Roman" w:hAnsi="Times New Roman" w:cs="Times New Roman"/>
            <w:sz w:val="24"/>
            <w:szCs w:val="24"/>
            <w:lang w:val="en-US"/>
          </w:rPr>
          <w:t>http</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www</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gazeta</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ru</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science</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news</w:t>
        </w:r>
        <w:r w:rsidRPr="00B42F11">
          <w:rPr>
            <w:rStyle w:val="a4"/>
            <w:rFonts w:ascii="Times New Roman" w:hAnsi="Times New Roman" w:cs="Times New Roman"/>
            <w:sz w:val="24"/>
            <w:szCs w:val="24"/>
          </w:rPr>
          <w:t>/2016/05/03/</w:t>
        </w:r>
        <w:r w:rsidRPr="00B42F11">
          <w:rPr>
            <w:rStyle w:val="a4"/>
            <w:rFonts w:ascii="Times New Roman" w:hAnsi="Times New Roman" w:cs="Times New Roman"/>
            <w:sz w:val="24"/>
            <w:szCs w:val="24"/>
            <w:lang w:val="en-US"/>
          </w:rPr>
          <w:t>n</w:t>
        </w:r>
        <w:r w:rsidRPr="00B42F11">
          <w:rPr>
            <w:rStyle w:val="a4"/>
            <w:rFonts w:ascii="Times New Roman" w:hAnsi="Times New Roman" w:cs="Times New Roman"/>
            <w:sz w:val="24"/>
            <w:szCs w:val="24"/>
          </w:rPr>
          <w:t>_8586431.</w:t>
        </w:r>
        <w:r w:rsidRPr="00B42F11">
          <w:rPr>
            <w:rStyle w:val="a4"/>
            <w:rFonts w:ascii="Times New Roman" w:hAnsi="Times New Roman" w:cs="Times New Roman"/>
            <w:sz w:val="24"/>
            <w:szCs w:val="24"/>
            <w:lang w:val="en-US"/>
          </w:rPr>
          <w:t>shtml</w:t>
        </w:r>
      </w:hyperlink>
      <w:r w:rsidRPr="00B42F11">
        <w:rPr>
          <w:rFonts w:ascii="Times New Roman" w:hAnsi="Times New Roman" w:cs="Times New Roman"/>
          <w:sz w:val="24"/>
          <w:szCs w:val="24"/>
        </w:rPr>
        <w:t xml:space="preserve"> (Дата обращения 03.05.2016)</w:t>
      </w:r>
    </w:p>
  </w:footnote>
  <w:footnote w:id="19">
    <w:p w:rsidR="0059193C" w:rsidRPr="00B42F11" w:rsidRDefault="0059193C" w:rsidP="0059193C">
      <w:pPr>
        <w:pStyle w:val="a5"/>
      </w:pPr>
      <w:r w:rsidRPr="00B42F11">
        <w:rPr>
          <w:rStyle w:val="a7"/>
          <w:rFonts w:ascii="Times New Roman" w:hAnsi="Times New Roman" w:cs="Times New Roman"/>
          <w:sz w:val="24"/>
          <w:szCs w:val="24"/>
        </w:rPr>
        <w:footnoteRef/>
      </w:r>
      <w:r w:rsidRPr="00B42F11">
        <w:rPr>
          <w:rFonts w:ascii="Times New Roman" w:hAnsi="Times New Roman" w:cs="Times New Roman"/>
          <w:sz w:val="24"/>
          <w:szCs w:val="24"/>
        </w:rPr>
        <w:t xml:space="preserve"> Хорек вывел из строя большой адронный коллайдер. </w:t>
      </w:r>
      <w:r w:rsidRPr="00B42F11">
        <w:rPr>
          <w:rFonts w:ascii="Times New Roman" w:hAnsi="Times New Roman" w:cs="Times New Roman"/>
          <w:sz w:val="24"/>
          <w:szCs w:val="24"/>
          <w:lang w:val="en-US"/>
        </w:rPr>
        <w:t>N</w:t>
      </w:r>
      <w:r w:rsidRPr="000024CD">
        <w:rPr>
          <w:rFonts w:ascii="Times New Roman" w:hAnsi="Times New Roman" w:cs="Times New Roman"/>
          <w:sz w:val="24"/>
          <w:szCs w:val="24"/>
        </w:rPr>
        <w:t xml:space="preserve">+1. 29.04.2016. </w:t>
      </w:r>
      <w:r w:rsidRPr="00B42F11">
        <w:rPr>
          <w:rFonts w:ascii="Times New Roman" w:hAnsi="Times New Roman" w:cs="Times New Roman"/>
          <w:sz w:val="24"/>
          <w:szCs w:val="24"/>
          <w:lang w:val="en-US"/>
        </w:rPr>
        <w:t>URL</w:t>
      </w:r>
      <w:r w:rsidRPr="00B42F11">
        <w:rPr>
          <w:rFonts w:ascii="Times New Roman" w:hAnsi="Times New Roman" w:cs="Times New Roman"/>
          <w:sz w:val="24"/>
          <w:szCs w:val="24"/>
        </w:rPr>
        <w:t xml:space="preserve">: </w:t>
      </w:r>
      <w:hyperlink r:id="rId12" w:history="1">
        <w:r w:rsidRPr="00B42F11">
          <w:rPr>
            <w:rStyle w:val="a4"/>
            <w:rFonts w:ascii="Times New Roman" w:hAnsi="Times New Roman" w:cs="Times New Roman"/>
            <w:sz w:val="24"/>
            <w:szCs w:val="24"/>
            <w:lang w:val="en-US"/>
          </w:rPr>
          <w:t>https</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nplus</w:t>
        </w:r>
        <w:r w:rsidRPr="00B42F11">
          <w:rPr>
            <w:rStyle w:val="a4"/>
            <w:rFonts w:ascii="Times New Roman" w:hAnsi="Times New Roman" w:cs="Times New Roman"/>
            <w:sz w:val="24"/>
            <w:szCs w:val="24"/>
          </w:rPr>
          <w:t>1.</w:t>
        </w:r>
        <w:r w:rsidRPr="00B42F11">
          <w:rPr>
            <w:rStyle w:val="a4"/>
            <w:rFonts w:ascii="Times New Roman" w:hAnsi="Times New Roman" w:cs="Times New Roman"/>
            <w:sz w:val="24"/>
            <w:szCs w:val="24"/>
            <w:lang w:val="en-US"/>
          </w:rPr>
          <w:t>ru</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news</w:t>
        </w:r>
        <w:r w:rsidRPr="00B42F11">
          <w:rPr>
            <w:rStyle w:val="a4"/>
            <w:rFonts w:ascii="Times New Roman" w:hAnsi="Times New Roman" w:cs="Times New Roman"/>
            <w:sz w:val="24"/>
            <w:szCs w:val="24"/>
          </w:rPr>
          <w:t>/2016/04/29/</w:t>
        </w:r>
        <w:r w:rsidRPr="00B42F11">
          <w:rPr>
            <w:rStyle w:val="a4"/>
            <w:rFonts w:ascii="Times New Roman" w:hAnsi="Times New Roman" w:cs="Times New Roman"/>
            <w:sz w:val="24"/>
            <w:szCs w:val="24"/>
            <w:lang w:val="en-US"/>
          </w:rPr>
          <w:t>Weasel</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halts</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LHC</w:t>
        </w:r>
        <w:r w:rsidRPr="00B42F11">
          <w:rPr>
            <w:rStyle w:val="a4"/>
            <w:rFonts w:ascii="Times New Roman" w:hAnsi="Times New Roman" w:cs="Times New Roman"/>
            <w:sz w:val="24"/>
            <w:szCs w:val="24"/>
          </w:rPr>
          <w:t>-</w:t>
        </w:r>
        <w:r w:rsidRPr="00B42F11">
          <w:rPr>
            <w:rStyle w:val="a4"/>
            <w:rFonts w:ascii="Times New Roman" w:hAnsi="Times New Roman" w:cs="Times New Roman"/>
            <w:sz w:val="24"/>
            <w:szCs w:val="24"/>
            <w:lang w:val="en-US"/>
          </w:rPr>
          <w:t>experiments</w:t>
        </w:r>
      </w:hyperlink>
      <w:r w:rsidRPr="00B42F11">
        <w:rPr>
          <w:rFonts w:ascii="Times New Roman" w:hAnsi="Times New Roman" w:cs="Times New Roman"/>
          <w:sz w:val="24"/>
          <w:szCs w:val="24"/>
        </w:rPr>
        <w:t xml:space="preserve"> (Дата обращения 01.05.2016)</w:t>
      </w:r>
    </w:p>
  </w:footnote>
  <w:footnote w:id="20">
    <w:p w:rsidR="0059193C" w:rsidRPr="00EF7F33"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hAnsi="Times New Roman" w:cs="Times New Roman"/>
          <w:i/>
          <w:sz w:val="24"/>
          <w:szCs w:val="24"/>
        </w:rPr>
        <w:t>Акопов А. И.</w:t>
      </w:r>
      <w:r w:rsidRPr="00724054">
        <w:rPr>
          <w:rFonts w:ascii="Times New Roman" w:hAnsi="Times New Roman" w:cs="Times New Roman"/>
          <w:sz w:val="24"/>
          <w:szCs w:val="24"/>
        </w:rPr>
        <w:t xml:space="preserve"> Научная популяризация как важнейшее звено в пропаганде и продвижении научных</w:t>
      </w:r>
      <w:r>
        <w:rPr>
          <w:rFonts w:ascii="Times New Roman" w:hAnsi="Times New Roman" w:cs="Times New Roman"/>
          <w:sz w:val="24"/>
          <w:szCs w:val="24"/>
        </w:rPr>
        <w:t xml:space="preserve"> исследований // relga.ru. № 3. </w:t>
      </w:r>
      <w:r w:rsidRPr="00724054">
        <w:rPr>
          <w:rFonts w:ascii="Times New Roman" w:hAnsi="Times New Roman" w:cs="Times New Roman"/>
          <w:sz w:val="24"/>
          <w:szCs w:val="24"/>
        </w:rPr>
        <w:t>01.02.2011.</w:t>
      </w:r>
      <w:r w:rsidRPr="00EF7F33">
        <w:rPr>
          <w:rFonts w:ascii="Times New Roman" w:hAnsi="Times New Roman" w:cs="Times New Roman"/>
          <w:sz w:val="24"/>
          <w:szCs w:val="24"/>
          <w:lang w:val="en-US"/>
        </w:rPr>
        <w:t>URL</w:t>
      </w:r>
      <w:r>
        <w:rPr>
          <w:rFonts w:ascii="Times New Roman" w:hAnsi="Times New Roman" w:cs="Times New Roman"/>
          <w:sz w:val="24"/>
          <w:szCs w:val="24"/>
        </w:rPr>
        <w:t>: </w:t>
      </w:r>
      <w:hyperlink r:id="rId13" w:history="1">
        <w:r w:rsidRPr="006A7C8B">
          <w:rPr>
            <w:rStyle w:val="a4"/>
            <w:rFonts w:ascii="Times New Roman" w:hAnsi="Times New Roman" w:cs="Times New Roman"/>
            <w:sz w:val="24"/>
            <w:szCs w:val="24"/>
            <w:lang w:val="en-US"/>
          </w:rPr>
          <w:t>http</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www</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relga</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ru</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Environ</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WebObjects</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tgu</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www</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woa</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wa</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Main</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level</w:t>
        </w:r>
        <w:r w:rsidRPr="00EF7F33">
          <w:rPr>
            <w:rStyle w:val="a4"/>
            <w:rFonts w:ascii="Times New Roman" w:hAnsi="Times New Roman" w:cs="Times New Roman"/>
            <w:sz w:val="24"/>
            <w:szCs w:val="24"/>
          </w:rPr>
          <w:t>1=</w:t>
        </w:r>
        <w:r w:rsidRPr="006A7C8B">
          <w:rPr>
            <w:rStyle w:val="a4"/>
            <w:rFonts w:ascii="Times New Roman" w:hAnsi="Times New Roman" w:cs="Times New Roman"/>
            <w:sz w:val="24"/>
            <w:szCs w:val="24"/>
            <w:lang w:val="en-US"/>
          </w:rPr>
          <w:t>main</w:t>
        </w:r>
        <w:r w:rsidRPr="00EF7F33">
          <w:rPr>
            <w:rStyle w:val="a4"/>
            <w:rFonts w:ascii="Times New Roman" w:hAnsi="Times New Roman" w:cs="Times New Roman"/>
            <w:sz w:val="24"/>
            <w:szCs w:val="24"/>
          </w:rPr>
          <w:t>&amp;</w:t>
        </w:r>
        <w:r w:rsidRPr="006A7C8B">
          <w:rPr>
            <w:rStyle w:val="a4"/>
            <w:rFonts w:ascii="Times New Roman" w:hAnsi="Times New Roman" w:cs="Times New Roman"/>
            <w:sz w:val="24"/>
            <w:szCs w:val="24"/>
            <w:lang w:val="en-US"/>
          </w:rPr>
          <w:t>level</w:t>
        </w:r>
        <w:r w:rsidRPr="00EF7F33">
          <w:rPr>
            <w:rStyle w:val="a4"/>
            <w:rFonts w:ascii="Times New Roman" w:hAnsi="Times New Roman" w:cs="Times New Roman"/>
            <w:sz w:val="24"/>
            <w:szCs w:val="24"/>
          </w:rPr>
          <w:t>2=</w:t>
        </w:r>
        <w:r w:rsidRPr="006A7C8B">
          <w:rPr>
            <w:rStyle w:val="a4"/>
            <w:rFonts w:ascii="Times New Roman" w:hAnsi="Times New Roman" w:cs="Times New Roman"/>
            <w:sz w:val="24"/>
            <w:szCs w:val="24"/>
            <w:lang w:val="en-US"/>
          </w:rPr>
          <w:t>articles</w:t>
        </w:r>
        <w:r w:rsidRPr="00EF7F33">
          <w:rPr>
            <w:rStyle w:val="a4"/>
            <w:rFonts w:ascii="Times New Roman" w:hAnsi="Times New Roman" w:cs="Times New Roman"/>
            <w:sz w:val="24"/>
            <w:szCs w:val="24"/>
          </w:rPr>
          <w:t>&amp;</w:t>
        </w:r>
        <w:r w:rsidRPr="006A7C8B">
          <w:rPr>
            <w:rStyle w:val="a4"/>
            <w:rFonts w:ascii="Times New Roman" w:hAnsi="Times New Roman" w:cs="Times New Roman"/>
            <w:sz w:val="24"/>
            <w:szCs w:val="24"/>
            <w:lang w:val="en-US"/>
          </w:rPr>
          <w:t>textid</w:t>
        </w:r>
        <w:r w:rsidRPr="00EF7F33">
          <w:rPr>
            <w:rStyle w:val="a4"/>
            <w:rFonts w:ascii="Times New Roman" w:hAnsi="Times New Roman" w:cs="Times New Roman"/>
            <w:sz w:val="24"/>
            <w:szCs w:val="24"/>
          </w:rPr>
          <w:t>=2844</w:t>
        </w:r>
      </w:hyperlink>
      <w:r w:rsidRPr="00EF7F33">
        <w:rPr>
          <w:rFonts w:ascii="Times New Roman" w:hAnsi="Times New Roman" w:cs="Times New Roman"/>
          <w:sz w:val="24"/>
          <w:szCs w:val="24"/>
        </w:rPr>
        <w:t xml:space="preserve"> (</w:t>
      </w:r>
      <w:r>
        <w:rPr>
          <w:rFonts w:ascii="Times New Roman" w:hAnsi="Times New Roman" w:cs="Times New Roman"/>
          <w:sz w:val="24"/>
          <w:szCs w:val="24"/>
        </w:rPr>
        <w:t>Дата обращения: 26.03.2016)</w:t>
      </w:r>
    </w:p>
  </w:footnote>
  <w:footnote w:id="21">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Лобанова Л. П.</w:t>
      </w:r>
      <w:r w:rsidRPr="00724054">
        <w:rPr>
          <w:rFonts w:ascii="Times New Roman" w:hAnsi="Times New Roman" w:cs="Times New Roman"/>
          <w:sz w:val="24"/>
          <w:szCs w:val="24"/>
        </w:rPr>
        <w:t xml:space="preserve"> Кон</w:t>
      </w:r>
      <w:r>
        <w:rPr>
          <w:rFonts w:ascii="Times New Roman" w:hAnsi="Times New Roman" w:cs="Times New Roman"/>
          <w:sz w:val="24"/>
          <w:szCs w:val="24"/>
        </w:rPr>
        <w:t>цепция языковой картины мира Л. </w:t>
      </w:r>
      <w:r w:rsidRPr="00724054">
        <w:rPr>
          <w:rFonts w:ascii="Times New Roman" w:hAnsi="Times New Roman" w:cs="Times New Roman"/>
          <w:sz w:val="24"/>
          <w:szCs w:val="24"/>
        </w:rPr>
        <w:t>Вайсгербера в статическом и энергетическом описании. М.: Ленанд, 2015. С. 187.</w:t>
      </w:r>
    </w:p>
  </w:footnote>
  <w:footnote w:id="22">
    <w:p w:rsidR="0059193C" w:rsidRPr="00F410B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Черницова М. А.</w:t>
      </w:r>
      <w:r w:rsidRPr="00724054">
        <w:rPr>
          <w:rFonts w:ascii="Times New Roman" w:hAnsi="Times New Roman" w:cs="Times New Roman"/>
          <w:sz w:val="24"/>
          <w:szCs w:val="24"/>
        </w:rPr>
        <w:t xml:space="preserve"> Механизмы и условия формирования научного мировоззрения у студентов вуза // Научные проблемы гуманитарных исследований. 2011. №7. С. 194.</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w:t>
      </w:r>
      <w:hyperlink r:id="rId14" w:history="1">
        <w:r w:rsidRPr="00C3281D">
          <w:rPr>
            <w:rStyle w:val="a4"/>
            <w:rFonts w:ascii="Times New Roman" w:hAnsi="Times New Roman" w:cs="Times New Roman"/>
            <w:sz w:val="24"/>
            <w:szCs w:val="24"/>
          </w:rPr>
          <w:t>http://cyberleninka.ru/article/n/mehanizmy-i-usloviya-formirovaniya-nauchnogo-mirovozzreniya-u-studentov-vuza</w:t>
        </w:r>
      </w:hyperlink>
      <w:r>
        <w:rPr>
          <w:rFonts w:ascii="Times New Roman" w:hAnsi="Times New Roman" w:cs="Times New Roman"/>
          <w:sz w:val="24"/>
          <w:szCs w:val="24"/>
        </w:rPr>
        <w:t xml:space="preserve"> (Дата обращения 17.12.2016)</w:t>
      </w:r>
    </w:p>
  </w:footnote>
  <w:footnote w:id="23">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hAnsi="Times New Roman" w:cs="Times New Roman"/>
          <w:i/>
          <w:color w:val="000000"/>
          <w:sz w:val="24"/>
          <w:szCs w:val="24"/>
          <w:shd w:val="clear" w:color="auto" w:fill="FFFFFF"/>
        </w:rPr>
        <w:t>Ханина И. Б.</w:t>
      </w:r>
      <w:r w:rsidRPr="00724054">
        <w:rPr>
          <w:rFonts w:ascii="Times New Roman" w:hAnsi="Times New Roman" w:cs="Times New Roman"/>
          <w:color w:val="000000"/>
          <w:sz w:val="24"/>
          <w:szCs w:val="24"/>
          <w:shd w:val="clear" w:color="auto" w:fill="FFFFFF"/>
        </w:rPr>
        <w:t xml:space="preserve"> Семантические факторы обучающего общения. М., 1986. С. 19 </w:t>
      </w:r>
    </w:p>
  </w:footnote>
  <w:footnote w:id="24">
    <w:p w:rsidR="0059193C" w:rsidRPr="006813E7" w:rsidRDefault="0059193C" w:rsidP="0059193C">
      <w:pPr>
        <w:pStyle w:val="a5"/>
        <w:rPr>
          <w:rFonts w:ascii="Times New Roman" w:hAnsi="Times New Roman" w:cs="Times New Roman"/>
          <w:sz w:val="24"/>
          <w:szCs w:val="24"/>
        </w:rPr>
      </w:pPr>
      <w:r>
        <w:rPr>
          <w:rStyle w:val="a7"/>
        </w:rPr>
        <w:footnoteRef/>
      </w:r>
      <w:r>
        <w:t xml:space="preserve"> </w:t>
      </w:r>
      <w:r w:rsidRPr="006813E7">
        <w:rPr>
          <w:rFonts w:ascii="Times New Roman" w:hAnsi="Times New Roman" w:cs="Times New Roman"/>
          <w:i/>
          <w:sz w:val="24"/>
          <w:szCs w:val="24"/>
        </w:rPr>
        <w:t xml:space="preserve">Никонов А. </w:t>
      </w:r>
      <w:r w:rsidRPr="006813E7">
        <w:rPr>
          <w:rFonts w:ascii="Times New Roman" w:hAnsi="Times New Roman" w:cs="Times New Roman"/>
          <w:sz w:val="24"/>
          <w:szCs w:val="24"/>
        </w:rPr>
        <w:t>Феномен</w:t>
      </w:r>
      <w:r>
        <w:rPr>
          <w:sz w:val="24"/>
          <w:szCs w:val="24"/>
        </w:rPr>
        <w:t xml:space="preserve"> </w:t>
      </w:r>
      <w:r>
        <w:rPr>
          <w:rFonts w:ascii="Times New Roman" w:hAnsi="Times New Roman" w:cs="Times New Roman"/>
          <w:sz w:val="24"/>
          <w:szCs w:val="24"/>
        </w:rPr>
        <w:t>Хокинга. //</w:t>
      </w:r>
      <w:r w:rsidRPr="006813E7">
        <w:rPr>
          <w:rFonts w:ascii="Times New Roman" w:hAnsi="Times New Roman" w:cs="Times New Roman"/>
          <w:sz w:val="24"/>
          <w:szCs w:val="24"/>
        </w:rPr>
        <w:t xml:space="preserve"> </w:t>
      </w:r>
      <w:r>
        <w:rPr>
          <w:rFonts w:ascii="Times New Roman" w:hAnsi="Times New Roman" w:cs="Times New Roman"/>
          <w:sz w:val="24"/>
          <w:szCs w:val="24"/>
          <w:lang w:val="en-US"/>
        </w:rPr>
        <w:t>Story</w:t>
      </w:r>
      <w:r>
        <w:rPr>
          <w:rFonts w:ascii="Times New Roman" w:hAnsi="Times New Roman" w:cs="Times New Roman"/>
          <w:sz w:val="24"/>
          <w:szCs w:val="24"/>
        </w:rPr>
        <w:t>. Обыкновенные судьбы необыкновенных людей. № 10 (85). октябрь 2015. С. 18.</w:t>
      </w:r>
    </w:p>
  </w:footnote>
  <w:footnote w:id="25">
    <w:p w:rsidR="0059193C" w:rsidRDefault="0059193C" w:rsidP="0059193C">
      <w:pPr>
        <w:pStyle w:val="a5"/>
      </w:pPr>
      <w:r>
        <w:rPr>
          <w:rStyle w:val="a7"/>
        </w:rPr>
        <w:footnoteRef/>
      </w:r>
      <w:r>
        <w:t xml:space="preserve"> </w:t>
      </w:r>
      <w:r w:rsidRPr="006813E7">
        <w:rPr>
          <w:rFonts w:ascii="Times New Roman" w:hAnsi="Times New Roman" w:cs="Times New Roman"/>
          <w:i/>
          <w:sz w:val="24"/>
          <w:szCs w:val="24"/>
        </w:rPr>
        <w:t xml:space="preserve">Никонов А. </w:t>
      </w:r>
      <w:r w:rsidRPr="006813E7">
        <w:rPr>
          <w:rFonts w:ascii="Times New Roman" w:hAnsi="Times New Roman" w:cs="Times New Roman"/>
          <w:sz w:val="24"/>
          <w:szCs w:val="24"/>
        </w:rPr>
        <w:t>Феномен</w:t>
      </w:r>
      <w:r>
        <w:rPr>
          <w:sz w:val="24"/>
          <w:szCs w:val="24"/>
        </w:rPr>
        <w:t xml:space="preserve"> </w:t>
      </w:r>
      <w:r>
        <w:rPr>
          <w:rFonts w:ascii="Times New Roman" w:hAnsi="Times New Roman" w:cs="Times New Roman"/>
          <w:sz w:val="24"/>
          <w:szCs w:val="24"/>
        </w:rPr>
        <w:t>Хокинга. //</w:t>
      </w:r>
      <w:r w:rsidRPr="006813E7">
        <w:rPr>
          <w:rFonts w:ascii="Times New Roman" w:hAnsi="Times New Roman" w:cs="Times New Roman"/>
          <w:sz w:val="24"/>
          <w:szCs w:val="24"/>
        </w:rPr>
        <w:t xml:space="preserve"> </w:t>
      </w:r>
      <w:r>
        <w:rPr>
          <w:rFonts w:ascii="Times New Roman" w:hAnsi="Times New Roman" w:cs="Times New Roman"/>
          <w:sz w:val="24"/>
          <w:szCs w:val="24"/>
          <w:lang w:val="en-US"/>
        </w:rPr>
        <w:t>Story</w:t>
      </w:r>
      <w:r>
        <w:rPr>
          <w:rFonts w:ascii="Times New Roman" w:hAnsi="Times New Roman" w:cs="Times New Roman"/>
          <w:sz w:val="24"/>
          <w:szCs w:val="24"/>
        </w:rPr>
        <w:t>. Обыкновенные судьбы необыкновенных людей. № 10 (85). Октябрь, 2015. С. 21.</w:t>
      </w:r>
    </w:p>
  </w:footnote>
  <w:footnote w:id="26">
    <w:p w:rsidR="0059193C" w:rsidRPr="00F410B4" w:rsidRDefault="0059193C" w:rsidP="0059193C">
      <w:pPr>
        <w:pStyle w:val="a5"/>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Рожкова Е. М.</w:t>
      </w:r>
      <w:r w:rsidRPr="00724054">
        <w:rPr>
          <w:rFonts w:ascii="Times New Roman" w:hAnsi="Times New Roman" w:cs="Times New Roman"/>
          <w:sz w:val="24"/>
          <w:szCs w:val="24"/>
        </w:rPr>
        <w:t xml:space="preserve"> Приемы актуализации подтекстовой информации. // Наука и современность. Языкознание. 2010. № 6</w:t>
      </w:r>
      <w:r>
        <w:rPr>
          <w:rFonts w:ascii="Times New Roman" w:hAnsi="Times New Roman" w:cs="Times New Roman"/>
          <w:sz w:val="24"/>
          <w:szCs w:val="24"/>
        </w:rPr>
        <w:t>–</w:t>
      </w:r>
      <w:r w:rsidRPr="00724054">
        <w:rPr>
          <w:rFonts w:ascii="Times New Roman" w:hAnsi="Times New Roman" w:cs="Times New Roman"/>
          <w:sz w:val="24"/>
          <w:szCs w:val="24"/>
        </w:rPr>
        <w:t>2. С. 237.</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w:t>
      </w:r>
      <w:hyperlink r:id="rId15" w:history="1">
        <w:r w:rsidRPr="00C3281D">
          <w:rPr>
            <w:rStyle w:val="a4"/>
            <w:rFonts w:ascii="Times New Roman" w:hAnsi="Times New Roman" w:cs="Times New Roman"/>
            <w:sz w:val="24"/>
            <w:szCs w:val="24"/>
          </w:rPr>
          <w:t>http://cyberleninka.ru/article/n/priemy-aktualizatsii-podtekstovoy-informatsii</w:t>
        </w:r>
      </w:hyperlink>
      <w:r>
        <w:rPr>
          <w:rFonts w:ascii="Times New Roman" w:hAnsi="Times New Roman" w:cs="Times New Roman"/>
          <w:sz w:val="24"/>
          <w:szCs w:val="24"/>
        </w:rPr>
        <w:t xml:space="preserve"> (Дата обращения 17.12.2016)</w:t>
      </w:r>
    </w:p>
  </w:footnote>
  <w:footnote w:id="27">
    <w:p w:rsidR="0059193C" w:rsidRPr="008C3694" w:rsidRDefault="0059193C" w:rsidP="0059193C">
      <w:pPr>
        <w:pStyle w:val="a5"/>
        <w:rPr>
          <w:lang w:val="en-US"/>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Акопов Г. А.</w:t>
      </w:r>
      <w:r w:rsidRPr="00724054">
        <w:rPr>
          <w:rFonts w:ascii="Times New Roman" w:hAnsi="Times New Roman" w:cs="Times New Roman"/>
          <w:sz w:val="24"/>
          <w:szCs w:val="24"/>
        </w:rPr>
        <w:t xml:space="preserve"> Средства массовой информации как инструмент актуализации политических проблем. // Теория и практика общественного развития. Массовая коммуникация. Журналистика. Средства массовой информации (СМИ). 2014. </w:t>
      </w:r>
      <w:r w:rsidRPr="00E03B2B">
        <w:rPr>
          <w:rFonts w:ascii="Times New Roman" w:hAnsi="Times New Roman" w:cs="Times New Roman"/>
          <w:sz w:val="24"/>
          <w:szCs w:val="24"/>
        </w:rPr>
        <w:t xml:space="preserve">№10. </w:t>
      </w:r>
      <w:r w:rsidRPr="00724054">
        <w:rPr>
          <w:rFonts w:ascii="Times New Roman" w:hAnsi="Times New Roman" w:cs="Times New Roman"/>
          <w:sz w:val="24"/>
          <w:szCs w:val="24"/>
        </w:rPr>
        <w:t>С</w:t>
      </w:r>
      <w:r>
        <w:rPr>
          <w:rFonts w:ascii="Times New Roman" w:hAnsi="Times New Roman" w:cs="Times New Roman"/>
          <w:sz w:val="24"/>
          <w:szCs w:val="24"/>
        </w:rPr>
        <w:t>. </w:t>
      </w:r>
      <w:r w:rsidRPr="00E03B2B">
        <w:rPr>
          <w:rFonts w:ascii="Times New Roman" w:hAnsi="Times New Roman" w:cs="Times New Roman"/>
          <w:sz w:val="24"/>
          <w:szCs w:val="24"/>
        </w:rPr>
        <w:t xml:space="preserve">186. </w:t>
      </w:r>
      <w:r>
        <w:rPr>
          <w:rFonts w:ascii="Times New Roman" w:hAnsi="Times New Roman" w:cs="Times New Roman"/>
          <w:sz w:val="24"/>
          <w:szCs w:val="24"/>
          <w:lang w:val="en-US"/>
        </w:rPr>
        <w:t>URL</w:t>
      </w:r>
      <w:r w:rsidRPr="005944B9">
        <w:rPr>
          <w:rFonts w:ascii="Times New Roman" w:hAnsi="Times New Roman" w:cs="Times New Roman"/>
          <w:sz w:val="24"/>
          <w:szCs w:val="24"/>
        </w:rPr>
        <w:t>:</w:t>
      </w:r>
      <w:r w:rsidRPr="005944B9">
        <w:rPr>
          <w:rFonts w:ascii="Times New Roman" w:hAnsi="Times New Roman" w:cs="Times New Roman"/>
          <w:sz w:val="24"/>
          <w:szCs w:val="24"/>
          <w:lang w:val="en-US"/>
        </w:rPr>
        <w:t> </w:t>
      </w:r>
      <w:hyperlink r:id="rId16" w:history="1">
        <w:r w:rsidRPr="00C3281D">
          <w:rPr>
            <w:rStyle w:val="a4"/>
            <w:rFonts w:ascii="Times New Roman" w:hAnsi="Times New Roman" w:cs="Times New Roman"/>
            <w:sz w:val="24"/>
            <w:szCs w:val="24"/>
            <w:lang w:val="en-US"/>
          </w:rPr>
          <w:t>http</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cyberleninka</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ru</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article</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n</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sredstva</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massovoy</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informatsii</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kak</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instrument</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aktualizatsii</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politicheskih</w:t>
        </w:r>
        <w:r w:rsidRPr="005944B9">
          <w:rPr>
            <w:rStyle w:val="a4"/>
            <w:rFonts w:ascii="Times New Roman" w:hAnsi="Times New Roman" w:cs="Times New Roman"/>
            <w:sz w:val="24"/>
            <w:szCs w:val="24"/>
          </w:rPr>
          <w:t>-</w:t>
        </w:r>
        <w:r w:rsidRPr="00C3281D">
          <w:rPr>
            <w:rStyle w:val="a4"/>
            <w:rFonts w:ascii="Times New Roman" w:hAnsi="Times New Roman" w:cs="Times New Roman"/>
            <w:sz w:val="24"/>
            <w:szCs w:val="24"/>
            <w:lang w:val="en-US"/>
          </w:rPr>
          <w:t>problem</w:t>
        </w:r>
      </w:hyperlink>
      <w:r w:rsidRPr="005944B9">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20.01. </w:t>
      </w:r>
      <w:r w:rsidRPr="008C3694">
        <w:rPr>
          <w:rFonts w:ascii="Times New Roman" w:hAnsi="Times New Roman" w:cs="Times New Roman"/>
          <w:sz w:val="24"/>
          <w:szCs w:val="24"/>
          <w:lang w:val="en-US"/>
        </w:rPr>
        <w:t>2016)</w:t>
      </w:r>
    </w:p>
  </w:footnote>
  <w:footnote w:id="28">
    <w:p w:rsidR="0059193C" w:rsidRPr="00EF7F33"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450491">
        <w:rPr>
          <w:rFonts w:ascii="Times New Roman" w:hAnsi="Times New Roman" w:cs="Times New Roman"/>
          <w:sz w:val="24"/>
          <w:szCs w:val="24"/>
          <w:lang w:val="en-US"/>
        </w:rPr>
        <w:t xml:space="preserve"> </w:t>
      </w:r>
      <w:r w:rsidRPr="00D6462D">
        <w:rPr>
          <w:rFonts w:ascii="Times New Roman" w:hAnsi="Times New Roman" w:cs="Times New Roman"/>
          <w:i/>
          <w:color w:val="000000"/>
          <w:sz w:val="24"/>
          <w:szCs w:val="24"/>
          <w:lang w:val="en-US"/>
        </w:rPr>
        <w:t>Brown J</w:t>
      </w:r>
      <w:r w:rsidRPr="00450491">
        <w:rPr>
          <w:rFonts w:ascii="Times New Roman" w:hAnsi="Times New Roman" w:cs="Times New Roman"/>
          <w:i/>
          <w:color w:val="000000"/>
          <w:sz w:val="24"/>
          <w:szCs w:val="24"/>
          <w:lang w:val="en-US"/>
        </w:rPr>
        <w:t>.</w:t>
      </w:r>
      <w:r w:rsidRPr="00D6462D">
        <w:rPr>
          <w:rFonts w:ascii="Times New Roman" w:hAnsi="Times New Roman" w:cs="Times New Roman"/>
          <w:i/>
          <w:color w:val="000000"/>
          <w:sz w:val="24"/>
          <w:szCs w:val="24"/>
          <w:lang w:val="en-US"/>
        </w:rPr>
        <w:t> A</w:t>
      </w:r>
      <w:r w:rsidRPr="00450491">
        <w:rPr>
          <w:rFonts w:ascii="Times New Roman" w:hAnsi="Times New Roman" w:cs="Times New Roman"/>
          <w:i/>
          <w:color w:val="000000"/>
          <w:sz w:val="24"/>
          <w:szCs w:val="24"/>
          <w:lang w:val="en-US"/>
        </w:rPr>
        <w:t>.</w:t>
      </w:r>
      <w:r w:rsidRPr="00D6462D">
        <w:rPr>
          <w:rFonts w:ascii="Times New Roman" w:hAnsi="Times New Roman" w:cs="Times New Roman"/>
          <w:i/>
          <w:color w:val="000000"/>
          <w:sz w:val="24"/>
          <w:szCs w:val="24"/>
          <w:lang w:val="en-US"/>
        </w:rPr>
        <w:t> C</w:t>
      </w:r>
      <w:r w:rsidRPr="00450491">
        <w:rPr>
          <w:rFonts w:ascii="Times New Roman" w:hAnsi="Times New Roman" w:cs="Times New Roman"/>
          <w:i/>
          <w:color w:val="000000"/>
          <w:sz w:val="24"/>
          <w:szCs w:val="24"/>
          <w:lang w:val="en-US"/>
        </w:rPr>
        <w:t>.</w:t>
      </w:r>
      <w:r w:rsidRPr="00450491">
        <w:rPr>
          <w:rFonts w:ascii="Times New Roman" w:hAnsi="Times New Roman" w:cs="Times New Roman"/>
          <w:color w:val="000000"/>
          <w:sz w:val="24"/>
          <w:szCs w:val="24"/>
          <w:lang w:val="en-US"/>
        </w:rPr>
        <w:t xml:space="preserve"> </w:t>
      </w:r>
      <w:r w:rsidRPr="00724054">
        <w:rPr>
          <w:rFonts w:ascii="Times New Roman" w:hAnsi="Times New Roman" w:cs="Times New Roman"/>
          <w:color w:val="000000"/>
          <w:sz w:val="24"/>
          <w:szCs w:val="24"/>
          <w:lang w:val="en-US"/>
        </w:rPr>
        <w:t>Techniques</w:t>
      </w:r>
      <w:r w:rsidRPr="00450491">
        <w:rPr>
          <w:rFonts w:ascii="Times New Roman" w:hAnsi="Times New Roman" w:cs="Times New Roman"/>
          <w:color w:val="000000"/>
          <w:sz w:val="24"/>
          <w:szCs w:val="24"/>
          <w:lang w:val="en-US"/>
        </w:rPr>
        <w:t xml:space="preserve"> </w:t>
      </w:r>
      <w:r w:rsidRPr="00724054">
        <w:rPr>
          <w:rFonts w:ascii="Times New Roman" w:hAnsi="Times New Roman" w:cs="Times New Roman"/>
          <w:color w:val="000000"/>
          <w:sz w:val="24"/>
          <w:szCs w:val="24"/>
          <w:lang w:val="en-US"/>
        </w:rPr>
        <w:t>of</w:t>
      </w:r>
      <w:r w:rsidRPr="00450491">
        <w:rPr>
          <w:rFonts w:ascii="Times New Roman" w:hAnsi="Times New Roman" w:cs="Times New Roman"/>
          <w:color w:val="000000"/>
          <w:sz w:val="24"/>
          <w:szCs w:val="24"/>
          <w:lang w:val="en-US"/>
        </w:rPr>
        <w:t xml:space="preserve"> </w:t>
      </w:r>
      <w:r w:rsidRPr="00724054">
        <w:rPr>
          <w:rFonts w:ascii="Times New Roman" w:hAnsi="Times New Roman" w:cs="Times New Roman"/>
          <w:color w:val="000000"/>
          <w:sz w:val="24"/>
          <w:szCs w:val="24"/>
          <w:lang w:val="en-US"/>
        </w:rPr>
        <w:t>persuasion</w:t>
      </w:r>
      <w:r w:rsidRPr="00450491">
        <w:rPr>
          <w:rFonts w:ascii="Times New Roman" w:hAnsi="Times New Roman" w:cs="Times New Roman"/>
          <w:color w:val="000000"/>
          <w:sz w:val="24"/>
          <w:szCs w:val="24"/>
          <w:lang w:val="en-US"/>
        </w:rPr>
        <w:t xml:space="preserve">. </w:t>
      </w:r>
      <w:r w:rsidRPr="00724054">
        <w:rPr>
          <w:rFonts w:ascii="Times New Roman" w:hAnsi="Times New Roman" w:cs="Times New Roman"/>
          <w:color w:val="000000"/>
          <w:sz w:val="24"/>
          <w:szCs w:val="24"/>
          <w:lang w:val="en-US"/>
        </w:rPr>
        <w:t>From propaganda to brainwashing. Harmondworth</w:t>
      </w:r>
      <w:r w:rsidRPr="008C3694">
        <w:rPr>
          <w:rFonts w:ascii="Times New Roman" w:hAnsi="Times New Roman" w:cs="Times New Roman"/>
          <w:color w:val="000000"/>
          <w:sz w:val="24"/>
          <w:szCs w:val="24"/>
        </w:rPr>
        <w:t>, 1963.</w:t>
      </w:r>
      <w:r w:rsidRPr="008C3694">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lang w:val="en-US"/>
        </w:rPr>
        <w:t>URL</w:t>
      </w:r>
      <w:r w:rsidRPr="00EF7F33">
        <w:rPr>
          <w:rStyle w:val="apple-converted-space"/>
          <w:rFonts w:ascii="Times New Roman" w:hAnsi="Times New Roman" w:cs="Times New Roman"/>
          <w:color w:val="000000"/>
          <w:sz w:val="24"/>
          <w:szCs w:val="24"/>
        </w:rPr>
        <w:t xml:space="preserve">: </w:t>
      </w:r>
      <w:hyperlink r:id="rId17" w:history="1">
        <w:r w:rsidRPr="006A7C8B">
          <w:rPr>
            <w:rStyle w:val="a4"/>
            <w:rFonts w:ascii="Times New Roman" w:hAnsi="Times New Roman" w:cs="Times New Roman"/>
            <w:sz w:val="24"/>
            <w:szCs w:val="24"/>
            <w:lang w:val="en-US"/>
          </w:rPr>
          <w:t>http</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www</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abebooks</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co</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uk</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Techniques</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Persuasion</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Propaganda</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Brainwashing</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Brown</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J</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A</w:t>
        </w:r>
        <w:r w:rsidRPr="00EF7F33">
          <w:rPr>
            <w:rStyle w:val="a4"/>
            <w:rFonts w:ascii="Times New Roman" w:hAnsi="Times New Roman" w:cs="Times New Roman"/>
            <w:sz w:val="24"/>
            <w:szCs w:val="24"/>
          </w:rPr>
          <w:t>.</w:t>
        </w:r>
        <w:r w:rsidRPr="006A7C8B">
          <w:rPr>
            <w:rStyle w:val="a4"/>
            <w:rFonts w:ascii="Times New Roman" w:hAnsi="Times New Roman" w:cs="Times New Roman"/>
            <w:sz w:val="24"/>
            <w:szCs w:val="24"/>
            <w:lang w:val="en-US"/>
          </w:rPr>
          <w:t>C</w:t>
        </w:r>
        <w:r w:rsidRPr="00EF7F33">
          <w:rPr>
            <w:rStyle w:val="a4"/>
            <w:rFonts w:ascii="Times New Roman" w:hAnsi="Times New Roman" w:cs="Times New Roman"/>
            <w:sz w:val="24"/>
            <w:szCs w:val="24"/>
          </w:rPr>
          <w:t>/6838387056/</w:t>
        </w:r>
        <w:r w:rsidRPr="006A7C8B">
          <w:rPr>
            <w:rStyle w:val="a4"/>
            <w:rFonts w:ascii="Times New Roman" w:hAnsi="Times New Roman" w:cs="Times New Roman"/>
            <w:sz w:val="24"/>
            <w:szCs w:val="24"/>
            <w:lang w:val="en-US"/>
          </w:rPr>
          <w:t>bd</w:t>
        </w:r>
      </w:hyperlink>
      <w:r w:rsidRPr="00EF7F33">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Дата обращения: 26.03.2016)</w:t>
      </w:r>
    </w:p>
  </w:footnote>
  <w:footnote w:id="29">
    <w:p w:rsidR="0059193C" w:rsidRPr="005944B9" w:rsidRDefault="0059193C" w:rsidP="0059193C">
      <w:pPr>
        <w:pStyle w:val="a5"/>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Акопов Г. А.</w:t>
      </w:r>
      <w:r w:rsidRPr="00724054">
        <w:rPr>
          <w:rFonts w:ascii="Times New Roman" w:hAnsi="Times New Roman" w:cs="Times New Roman"/>
          <w:sz w:val="24"/>
          <w:szCs w:val="24"/>
        </w:rPr>
        <w:t xml:space="preserve"> </w:t>
      </w:r>
      <w:r>
        <w:rPr>
          <w:rFonts w:ascii="Times New Roman" w:hAnsi="Times New Roman" w:cs="Times New Roman"/>
          <w:sz w:val="24"/>
          <w:szCs w:val="24"/>
        </w:rPr>
        <w:t>Указ. соч.</w:t>
      </w:r>
      <w:r w:rsidRPr="00724054">
        <w:rPr>
          <w:rFonts w:ascii="Times New Roman" w:hAnsi="Times New Roman" w:cs="Times New Roman"/>
          <w:sz w:val="24"/>
          <w:szCs w:val="24"/>
        </w:rPr>
        <w:t xml:space="preserve"> С. 186.</w:t>
      </w:r>
      <w:r>
        <w:rPr>
          <w:rFonts w:ascii="Times New Roman" w:hAnsi="Times New Roman" w:cs="Times New Roman"/>
          <w:sz w:val="24"/>
          <w:szCs w:val="24"/>
        </w:rPr>
        <w:t xml:space="preserve"> </w:t>
      </w:r>
    </w:p>
  </w:footnote>
  <w:footnote w:id="30">
    <w:p w:rsidR="0059193C" w:rsidRPr="00B82307"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B82307">
        <w:rPr>
          <w:rFonts w:ascii="Times New Roman" w:hAnsi="Times New Roman" w:cs="Times New Roman"/>
          <w:i/>
          <w:sz w:val="24"/>
          <w:szCs w:val="24"/>
        </w:rPr>
        <w:t>Добросклонская Т. Г.</w:t>
      </w:r>
      <w:r w:rsidRPr="00B82307">
        <w:rPr>
          <w:rFonts w:ascii="Times New Roman" w:hAnsi="Times New Roman" w:cs="Times New Roman"/>
          <w:sz w:val="24"/>
          <w:szCs w:val="24"/>
        </w:rPr>
        <w:t xml:space="preserve"> Медиалингвистика: системный подход к изучению языка СМИ (Современная английская медиаречь). М.: Флинта: Наука, 2008. См. также </w:t>
      </w:r>
      <w:r w:rsidRPr="00B82307">
        <w:rPr>
          <w:rFonts w:ascii="Times New Roman" w:hAnsi="Times New Roman" w:cs="Times New Roman"/>
          <w:sz w:val="24"/>
          <w:szCs w:val="24"/>
          <w:lang w:val="en-US"/>
        </w:rPr>
        <w:t>URL</w:t>
      </w:r>
      <w:r w:rsidRPr="00B82307">
        <w:rPr>
          <w:rFonts w:ascii="Times New Roman" w:hAnsi="Times New Roman" w:cs="Times New Roman"/>
          <w:sz w:val="24"/>
          <w:szCs w:val="24"/>
        </w:rPr>
        <w:t xml:space="preserve">: </w:t>
      </w:r>
      <w:hyperlink r:id="rId18" w:history="1">
        <w:r w:rsidRPr="00B82307">
          <w:rPr>
            <w:rStyle w:val="a4"/>
            <w:rFonts w:ascii="Times New Roman" w:hAnsi="Times New Roman" w:cs="Times New Roman"/>
            <w:sz w:val="24"/>
            <w:szCs w:val="24"/>
            <w:lang w:val="en-US"/>
          </w:rPr>
          <w:t>http</w:t>
        </w:r>
        <w:r w:rsidRPr="00B82307">
          <w:rPr>
            <w:rStyle w:val="a4"/>
            <w:rFonts w:ascii="Times New Roman" w:hAnsi="Times New Roman" w:cs="Times New Roman"/>
            <w:sz w:val="24"/>
            <w:szCs w:val="24"/>
          </w:rPr>
          <w:t>://</w:t>
        </w:r>
        <w:r w:rsidRPr="00B82307">
          <w:rPr>
            <w:rStyle w:val="a4"/>
            <w:rFonts w:ascii="Times New Roman" w:hAnsi="Times New Roman" w:cs="Times New Roman"/>
            <w:sz w:val="24"/>
            <w:szCs w:val="24"/>
            <w:lang w:val="en-US"/>
          </w:rPr>
          <w:t>www</w:t>
        </w:r>
        <w:r w:rsidRPr="00B82307">
          <w:rPr>
            <w:rStyle w:val="a4"/>
            <w:rFonts w:ascii="Times New Roman" w:hAnsi="Times New Roman" w:cs="Times New Roman"/>
            <w:sz w:val="24"/>
            <w:szCs w:val="24"/>
          </w:rPr>
          <w:t>.</w:t>
        </w:r>
        <w:r w:rsidRPr="00B82307">
          <w:rPr>
            <w:rStyle w:val="a4"/>
            <w:rFonts w:ascii="Times New Roman" w:hAnsi="Times New Roman" w:cs="Times New Roman"/>
            <w:sz w:val="24"/>
            <w:szCs w:val="24"/>
            <w:lang w:val="en-US"/>
          </w:rPr>
          <w:t>twirpx</w:t>
        </w:r>
        <w:r w:rsidRPr="00B82307">
          <w:rPr>
            <w:rStyle w:val="a4"/>
            <w:rFonts w:ascii="Times New Roman" w:hAnsi="Times New Roman" w:cs="Times New Roman"/>
            <w:sz w:val="24"/>
            <w:szCs w:val="24"/>
          </w:rPr>
          <w:t>.</w:t>
        </w:r>
        <w:r w:rsidRPr="00B82307">
          <w:rPr>
            <w:rStyle w:val="a4"/>
            <w:rFonts w:ascii="Times New Roman" w:hAnsi="Times New Roman" w:cs="Times New Roman"/>
            <w:sz w:val="24"/>
            <w:szCs w:val="24"/>
            <w:lang w:val="en-US"/>
          </w:rPr>
          <w:t>com</w:t>
        </w:r>
      </w:hyperlink>
      <w:r w:rsidRPr="00B82307">
        <w:rPr>
          <w:rFonts w:ascii="Times New Roman" w:hAnsi="Times New Roman" w:cs="Times New Roman"/>
          <w:sz w:val="24"/>
          <w:szCs w:val="24"/>
        </w:rPr>
        <w:t xml:space="preserve"> (Дата обращения: 07.07.2011).</w:t>
      </w:r>
    </w:p>
  </w:footnote>
  <w:footnote w:id="31">
    <w:p w:rsidR="0059193C" w:rsidRPr="005944B9" w:rsidRDefault="0059193C" w:rsidP="0059193C">
      <w:pPr>
        <w:pStyle w:val="a5"/>
        <w:rPr>
          <w:rFonts w:ascii="Times New Roman" w:hAnsi="Times New Roman" w:cs="Times New Roman"/>
          <w:sz w:val="24"/>
          <w:szCs w:val="24"/>
        </w:rPr>
      </w:pPr>
      <w:r w:rsidRPr="005944B9">
        <w:rPr>
          <w:rStyle w:val="a7"/>
          <w:rFonts w:ascii="Times New Roman" w:hAnsi="Times New Roman" w:cs="Times New Roman"/>
          <w:sz w:val="24"/>
          <w:szCs w:val="24"/>
        </w:rPr>
        <w:footnoteRef/>
      </w:r>
      <w:r w:rsidRPr="005944B9">
        <w:rPr>
          <w:rFonts w:ascii="Times New Roman" w:hAnsi="Times New Roman" w:cs="Times New Roman"/>
          <w:sz w:val="24"/>
          <w:szCs w:val="24"/>
        </w:rPr>
        <w:t xml:space="preserve"> </w:t>
      </w:r>
      <w:r w:rsidRPr="005944B9">
        <w:rPr>
          <w:rFonts w:ascii="Times New Roman" w:hAnsi="Times New Roman" w:cs="Times New Roman"/>
          <w:i/>
          <w:sz w:val="24"/>
          <w:szCs w:val="24"/>
        </w:rPr>
        <w:t>Дускаева Л. Р.</w:t>
      </w:r>
      <w:r w:rsidRPr="005944B9">
        <w:rPr>
          <w:rFonts w:ascii="Times New Roman" w:hAnsi="Times New Roman" w:cs="Times New Roman"/>
          <w:sz w:val="24"/>
          <w:szCs w:val="24"/>
        </w:rPr>
        <w:t xml:space="preserve"> Стилистика медиатекста. Избранные статьи 2010-2012 гг. Электронный сборник. СПб. 2012. С</w:t>
      </w:r>
      <w:r w:rsidRPr="00E03B2B">
        <w:rPr>
          <w:rFonts w:ascii="Times New Roman" w:hAnsi="Times New Roman" w:cs="Times New Roman"/>
          <w:sz w:val="24"/>
          <w:szCs w:val="24"/>
        </w:rPr>
        <w:t xml:space="preserve">. 82. </w:t>
      </w:r>
      <w:r w:rsidRPr="005944B9">
        <w:rPr>
          <w:rFonts w:ascii="Times New Roman" w:hAnsi="Times New Roman" w:cs="Times New Roman"/>
          <w:sz w:val="24"/>
          <w:szCs w:val="24"/>
          <w:lang w:val="en-US"/>
        </w:rPr>
        <w:t>URL</w:t>
      </w:r>
      <w:r w:rsidRPr="005944B9">
        <w:rPr>
          <w:rFonts w:ascii="Times New Roman" w:hAnsi="Times New Roman" w:cs="Times New Roman"/>
          <w:sz w:val="24"/>
          <w:szCs w:val="24"/>
        </w:rPr>
        <w:t>:</w:t>
      </w:r>
      <w:r w:rsidRPr="005944B9">
        <w:rPr>
          <w:rFonts w:ascii="Times New Roman" w:hAnsi="Times New Roman" w:cs="Times New Roman"/>
          <w:sz w:val="24"/>
          <w:szCs w:val="24"/>
          <w:lang w:val="en-US"/>
        </w:rPr>
        <w:t> </w:t>
      </w:r>
      <w:hyperlink r:id="rId19" w:history="1">
        <w:r w:rsidRPr="005944B9">
          <w:rPr>
            <w:rStyle w:val="a4"/>
            <w:rFonts w:ascii="Times New Roman" w:hAnsi="Times New Roman" w:cs="Times New Roman"/>
            <w:sz w:val="24"/>
            <w:szCs w:val="24"/>
            <w:lang w:val="en-US"/>
          </w:rPr>
          <w:t>https</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docviewer</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yandex</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ru</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url</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http</w:t>
        </w:r>
        <w:r w:rsidRPr="005944B9">
          <w:rPr>
            <w:rStyle w:val="a4"/>
            <w:rFonts w:ascii="Times New Roman" w:hAnsi="Times New Roman" w:cs="Times New Roman"/>
            <w:sz w:val="24"/>
            <w:szCs w:val="24"/>
          </w:rPr>
          <w:t>%3</w:t>
        </w:r>
        <w:r w:rsidRPr="005944B9">
          <w:rPr>
            <w:rStyle w:val="a4"/>
            <w:rFonts w:ascii="Times New Roman" w:hAnsi="Times New Roman" w:cs="Times New Roman"/>
            <w:sz w:val="24"/>
            <w:szCs w:val="24"/>
            <w:lang w:val="en-US"/>
          </w:rPr>
          <w:t>A</w:t>
        </w:r>
        <w:r w:rsidRPr="005944B9">
          <w:rPr>
            <w:rStyle w:val="a4"/>
            <w:rFonts w:ascii="Times New Roman" w:hAnsi="Times New Roman" w:cs="Times New Roman"/>
            <w:sz w:val="24"/>
            <w:szCs w:val="24"/>
          </w:rPr>
          <w:t>%2</w:t>
        </w:r>
        <w:r w:rsidRPr="005944B9">
          <w:rPr>
            <w:rStyle w:val="a4"/>
            <w:rFonts w:ascii="Times New Roman" w:hAnsi="Times New Roman" w:cs="Times New Roman"/>
            <w:sz w:val="24"/>
            <w:szCs w:val="24"/>
            <w:lang w:val="en-US"/>
          </w:rPr>
          <w:t>F</w:t>
        </w:r>
        <w:r w:rsidRPr="005944B9">
          <w:rPr>
            <w:rStyle w:val="a4"/>
            <w:rFonts w:ascii="Times New Roman" w:hAnsi="Times New Roman" w:cs="Times New Roman"/>
            <w:sz w:val="24"/>
            <w:szCs w:val="24"/>
          </w:rPr>
          <w:t>%2</w:t>
        </w:r>
        <w:r w:rsidRPr="005944B9">
          <w:rPr>
            <w:rStyle w:val="a4"/>
            <w:rFonts w:ascii="Times New Roman" w:hAnsi="Times New Roman" w:cs="Times New Roman"/>
            <w:sz w:val="24"/>
            <w:szCs w:val="24"/>
            <w:lang w:val="en-US"/>
          </w:rPr>
          <w:t>Fjf</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spbu</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ru</w:t>
        </w:r>
        <w:r w:rsidRPr="005944B9">
          <w:rPr>
            <w:rStyle w:val="a4"/>
            <w:rFonts w:ascii="Times New Roman" w:hAnsi="Times New Roman" w:cs="Times New Roman"/>
            <w:sz w:val="24"/>
            <w:szCs w:val="24"/>
          </w:rPr>
          <w:t>%2</w:t>
        </w:r>
        <w:r w:rsidRPr="005944B9">
          <w:rPr>
            <w:rStyle w:val="a4"/>
            <w:rFonts w:ascii="Times New Roman" w:hAnsi="Times New Roman" w:cs="Times New Roman"/>
            <w:sz w:val="24"/>
            <w:szCs w:val="24"/>
            <w:lang w:val="en-US"/>
          </w:rPr>
          <w:t>Fupload</w:t>
        </w:r>
        <w:r w:rsidRPr="005944B9">
          <w:rPr>
            <w:rStyle w:val="a4"/>
            <w:rFonts w:ascii="Times New Roman" w:hAnsi="Times New Roman" w:cs="Times New Roman"/>
            <w:sz w:val="24"/>
            <w:szCs w:val="24"/>
          </w:rPr>
          <w:t>%2</w:t>
        </w:r>
        <w:r w:rsidRPr="005944B9">
          <w:rPr>
            <w:rStyle w:val="a4"/>
            <w:rFonts w:ascii="Times New Roman" w:hAnsi="Times New Roman" w:cs="Times New Roman"/>
            <w:sz w:val="24"/>
            <w:szCs w:val="24"/>
            <w:lang w:val="en-US"/>
          </w:rPr>
          <w:t>Ffiles</w:t>
        </w:r>
        <w:r w:rsidRPr="005944B9">
          <w:rPr>
            <w:rStyle w:val="a4"/>
            <w:rFonts w:ascii="Times New Roman" w:hAnsi="Times New Roman" w:cs="Times New Roman"/>
            <w:sz w:val="24"/>
            <w:szCs w:val="24"/>
          </w:rPr>
          <w:t>%2</w:t>
        </w:r>
        <w:r w:rsidRPr="005944B9">
          <w:rPr>
            <w:rStyle w:val="a4"/>
            <w:rFonts w:ascii="Times New Roman" w:hAnsi="Times New Roman" w:cs="Times New Roman"/>
            <w:sz w:val="24"/>
            <w:szCs w:val="24"/>
            <w:lang w:val="en-US"/>
          </w:rPr>
          <w:t>Ffile</w:t>
        </w:r>
        <w:r w:rsidRPr="005944B9">
          <w:rPr>
            <w:rStyle w:val="a4"/>
            <w:rFonts w:ascii="Times New Roman" w:hAnsi="Times New Roman" w:cs="Times New Roman"/>
            <w:sz w:val="24"/>
            <w:szCs w:val="24"/>
          </w:rPr>
          <w:t>_1354569906_8832.</w:t>
        </w:r>
        <w:r w:rsidRPr="005944B9">
          <w:rPr>
            <w:rStyle w:val="a4"/>
            <w:rFonts w:ascii="Times New Roman" w:hAnsi="Times New Roman" w:cs="Times New Roman"/>
            <w:sz w:val="24"/>
            <w:szCs w:val="24"/>
            <w:lang w:val="en-US"/>
          </w:rPr>
          <w:t>pdf</w:t>
        </w:r>
        <w:r w:rsidRPr="005944B9">
          <w:rPr>
            <w:rStyle w:val="a4"/>
            <w:rFonts w:ascii="Times New Roman" w:hAnsi="Times New Roman" w:cs="Times New Roman"/>
            <w:sz w:val="24"/>
            <w:szCs w:val="24"/>
          </w:rPr>
          <w:t>&amp;</w:t>
        </w:r>
        <w:r w:rsidRPr="005944B9">
          <w:rPr>
            <w:rStyle w:val="a4"/>
            <w:rFonts w:ascii="Times New Roman" w:hAnsi="Times New Roman" w:cs="Times New Roman"/>
            <w:sz w:val="24"/>
            <w:szCs w:val="24"/>
            <w:lang w:val="en-US"/>
          </w:rPr>
          <w:t>name</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file</w:t>
        </w:r>
        <w:r w:rsidRPr="005944B9">
          <w:rPr>
            <w:rStyle w:val="a4"/>
            <w:rFonts w:ascii="Times New Roman" w:hAnsi="Times New Roman" w:cs="Times New Roman"/>
            <w:sz w:val="24"/>
            <w:szCs w:val="24"/>
          </w:rPr>
          <w:t>_1354569906_8832.</w:t>
        </w:r>
        <w:r w:rsidRPr="005944B9">
          <w:rPr>
            <w:rStyle w:val="a4"/>
            <w:rFonts w:ascii="Times New Roman" w:hAnsi="Times New Roman" w:cs="Times New Roman"/>
            <w:sz w:val="24"/>
            <w:szCs w:val="24"/>
            <w:lang w:val="en-US"/>
          </w:rPr>
          <w:t>pdf</w:t>
        </w:r>
        <w:r w:rsidRPr="005944B9">
          <w:rPr>
            <w:rStyle w:val="a4"/>
            <w:rFonts w:ascii="Times New Roman" w:hAnsi="Times New Roman" w:cs="Times New Roman"/>
            <w:sz w:val="24"/>
            <w:szCs w:val="24"/>
          </w:rPr>
          <w:t>&amp;</w:t>
        </w:r>
        <w:r w:rsidRPr="005944B9">
          <w:rPr>
            <w:rStyle w:val="a4"/>
            <w:rFonts w:ascii="Times New Roman" w:hAnsi="Times New Roman" w:cs="Times New Roman"/>
            <w:sz w:val="24"/>
            <w:szCs w:val="24"/>
            <w:lang w:val="en-US"/>
          </w:rPr>
          <w:t>lang</w:t>
        </w:r>
        <w:r w:rsidRPr="005944B9">
          <w:rPr>
            <w:rStyle w:val="a4"/>
            <w:rFonts w:ascii="Times New Roman" w:hAnsi="Times New Roman" w:cs="Times New Roman"/>
            <w:sz w:val="24"/>
            <w:szCs w:val="24"/>
          </w:rPr>
          <w:t>=</w:t>
        </w:r>
        <w:r w:rsidRPr="005944B9">
          <w:rPr>
            <w:rStyle w:val="a4"/>
            <w:rFonts w:ascii="Times New Roman" w:hAnsi="Times New Roman" w:cs="Times New Roman"/>
            <w:sz w:val="24"/>
            <w:szCs w:val="24"/>
            <w:lang w:val="en-US"/>
          </w:rPr>
          <w:t>ru</w:t>
        </w:r>
        <w:r w:rsidRPr="005944B9">
          <w:rPr>
            <w:rStyle w:val="a4"/>
            <w:rFonts w:ascii="Times New Roman" w:hAnsi="Times New Roman" w:cs="Times New Roman"/>
            <w:sz w:val="24"/>
            <w:szCs w:val="24"/>
          </w:rPr>
          <w:t>&amp;</w:t>
        </w:r>
        <w:r w:rsidRPr="005944B9">
          <w:rPr>
            <w:rStyle w:val="a4"/>
            <w:rFonts w:ascii="Times New Roman" w:hAnsi="Times New Roman" w:cs="Times New Roman"/>
            <w:sz w:val="24"/>
            <w:szCs w:val="24"/>
            <w:lang w:val="en-US"/>
          </w:rPr>
          <w:t>c</w:t>
        </w:r>
        <w:r w:rsidRPr="005944B9">
          <w:rPr>
            <w:rStyle w:val="a4"/>
            <w:rFonts w:ascii="Times New Roman" w:hAnsi="Times New Roman" w:cs="Times New Roman"/>
            <w:sz w:val="24"/>
            <w:szCs w:val="24"/>
          </w:rPr>
          <w:t>=57293</w:t>
        </w:r>
        <w:r w:rsidRPr="005944B9">
          <w:rPr>
            <w:rStyle w:val="a4"/>
            <w:rFonts w:ascii="Times New Roman" w:hAnsi="Times New Roman" w:cs="Times New Roman"/>
            <w:sz w:val="24"/>
            <w:szCs w:val="24"/>
            <w:lang w:val="en-US"/>
          </w:rPr>
          <w:t>babce</w:t>
        </w:r>
        <w:r w:rsidRPr="005944B9">
          <w:rPr>
            <w:rStyle w:val="a4"/>
            <w:rFonts w:ascii="Times New Roman" w:hAnsi="Times New Roman" w:cs="Times New Roman"/>
            <w:sz w:val="24"/>
            <w:szCs w:val="24"/>
          </w:rPr>
          <w:t>0</w:t>
        </w:r>
        <w:r w:rsidRPr="005944B9">
          <w:rPr>
            <w:rStyle w:val="a4"/>
            <w:rFonts w:ascii="Times New Roman" w:hAnsi="Times New Roman" w:cs="Times New Roman"/>
            <w:sz w:val="24"/>
            <w:szCs w:val="24"/>
            <w:lang w:val="en-US"/>
          </w:rPr>
          <w:t>d</w:t>
        </w:r>
        <w:r w:rsidRPr="005944B9">
          <w:rPr>
            <w:rStyle w:val="a4"/>
            <w:rFonts w:ascii="Times New Roman" w:hAnsi="Times New Roman" w:cs="Times New Roman"/>
            <w:sz w:val="24"/>
            <w:szCs w:val="24"/>
          </w:rPr>
          <w:t>&amp;</w:t>
        </w:r>
        <w:r w:rsidRPr="005944B9">
          <w:rPr>
            <w:rStyle w:val="a4"/>
            <w:rFonts w:ascii="Times New Roman" w:hAnsi="Times New Roman" w:cs="Times New Roman"/>
            <w:sz w:val="24"/>
            <w:szCs w:val="24"/>
            <w:lang w:val="en-US"/>
          </w:rPr>
          <w:t>page</w:t>
        </w:r>
        <w:r w:rsidRPr="005944B9">
          <w:rPr>
            <w:rStyle w:val="a4"/>
            <w:rFonts w:ascii="Times New Roman" w:hAnsi="Times New Roman" w:cs="Times New Roman"/>
            <w:sz w:val="24"/>
            <w:szCs w:val="24"/>
          </w:rPr>
          <w:t>=1</w:t>
        </w:r>
      </w:hyperlink>
      <w:r w:rsidRPr="005944B9">
        <w:rPr>
          <w:rFonts w:ascii="Times New Roman" w:hAnsi="Times New Roman" w:cs="Times New Roman"/>
          <w:sz w:val="24"/>
          <w:szCs w:val="24"/>
        </w:rPr>
        <w:t xml:space="preserve"> (</w:t>
      </w:r>
      <w:r>
        <w:rPr>
          <w:rFonts w:ascii="Times New Roman" w:hAnsi="Times New Roman" w:cs="Times New Roman"/>
          <w:sz w:val="24"/>
          <w:szCs w:val="24"/>
        </w:rPr>
        <w:t>Дата обращения 14.02.2016)</w:t>
      </w:r>
    </w:p>
  </w:footnote>
  <w:footnote w:id="32">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hAnsi="Times New Roman" w:cs="Times New Roman"/>
          <w:i/>
          <w:sz w:val="24"/>
          <w:szCs w:val="24"/>
        </w:rPr>
        <w:t>Кузьмина Н. А</w:t>
      </w:r>
      <w:r>
        <w:rPr>
          <w:rFonts w:ascii="Times New Roman" w:hAnsi="Times New Roman" w:cs="Times New Roman"/>
          <w:sz w:val="24"/>
          <w:szCs w:val="24"/>
        </w:rPr>
        <w:t xml:space="preserve">. </w:t>
      </w:r>
      <w:r w:rsidRPr="00724054">
        <w:rPr>
          <w:rFonts w:ascii="Times New Roman" w:hAnsi="Times New Roman" w:cs="Times New Roman"/>
          <w:sz w:val="24"/>
          <w:szCs w:val="24"/>
        </w:rPr>
        <w:t>Современный медиатекс</w:t>
      </w:r>
      <w:r>
        <w:rPr>
          <w:rFonts w:ascii="Times New Roman" w:hAnsi="Times New Roman" w:cs="Times New Roman"/>
          <w:sz w:val="24"/>
          <w:szCs w:val="24"/>
        </w:rPr>
        <w:t xml:space="preserve">т: учеб. пособие / отв. ред. </w:t>
      </w:r>
      <w:r w:rsidRPr="00724054">
        <w:rPr>
          <w:rFonts w:ascii="Times New Roman" w:hAnsi="Times New Roman" w:cs="Times New Roman"/>
          <w:sz w:val="24"/>
          <w:szCs w:val="24"/>
        </w:rPr>
        <w:t>2-е изд., испр.</w:t>
      </w:r>
      <w:r>
        <w:rPr>
          <w:rFonts w:ascii="Times New Roman" w:hAnsi="Times New Roman" w:cs="Times New Roman"/>
          <w:sz w:val="24"/>
          <w:szCs w:val="24"/>
        </w:rPr>
        <w:t xml:space="preserve"> М.: Флинта: Наука, 2013. С. 11–</w:t>
      </w:r>
      <w:r w:rsidRPr="00724054">
        <w:rPr>
          <w:rFonts w:ascii="Times New Roman" w:hAnsi="Times New Roman" w:cs="Times New Roman"/>
          <w:sz w:val="24"/>
          <w:szCs w:val="24"/>
        </w:rPr>
        <w:t>13.</w:t>
      </w:r>
    </w:p>
  </w:footnote>
  <w:footnote w:id="33">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Леонтьев А. А.</w:t>
      </w:r>
      <w:r w:rsidRPr="00724054">
        <w:rPr>
          <w:rFonts w:ascii="Times New Roman" w:hAnsi="Times New Roman" w:cs="Times New Roman"/>
          <w:sz w:val="24"/>
          <w:szCs w:val="24"/>
        </w:rPr>
        <w:t xml:space="preserve"> Психология воздействия в массовой коммуникации // Язык средств массовой информации: учеб. пособие для вузов / под. ред. М.</w:t>
      </w:r>
      <w:r>
        <w:rPr>
          <w:rFonts w:ascii="Times New Roman" w:hAnsi="Times New Roman" w:cs="Times New Roman"/>
          <w:sz w:val="24"/>
          <w:szCs w:val="24"/>
        </w:rPr>
        <w:t> Н. </w:t>
      </w:r>
      <w:r w:rsidRPr="00724054">
        <w:rPr>
          <w:rFonts w:ascii="Times New Roman" w:hAnsi="Times New Roman" w:cs="Times New Roman"/>
          <w:sz w:val="24"/>
          <w:szCs w:val="24"/>
        </w:rPr>
        <w:t>Володиной. М.: Академический проект: Альма Матер, 2008. С. 135</w:t>
      </w:r>
    </w:p>
  </w:footnote>
  <w:footnote w:id="34">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Хазагеров Г. Г.</w:t>
      </w:r>
      <w:r w:rsidRPr="00724054">
        <w:rPr>
          <w:rFonts w:ascii="Times New Roman" w:hAnsi="Times New Roman" w:cs="Times New Roman"/>
          <w:sz w:val="24"/>
          <w:szCs w:val="24"/>
        </w:rPr>
        <w:t xml:space="preserve"> Политическая риторика. М., 2002, с. 135</w:t>
      </w:r>
    </w:p>
  </w:footnote>
  <w:footnote w:id="35">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hAnsi="Times New Roman" w:cs="Times New Roman"/>
          <w:i/>
          <w:sz w:val="24"/>
          <w:szCs w:val="24"/>
        </w:rPr>
        <w:t>Коньков В. И., Потсар А. Н.</w:t>
      </w:r>
      <w:r>
        <w:rPr>
          <w:rFonts w:ascii="Times New Roman" w:hAnsi="Times New Roman" w:cs="Times New Roman"/>
          <w:sz w:val="24"/>
          <w:szCs w:val="24"/>
        </w:rPr>
        <w:t xml:space="preserve"> </w:t>
      </w:r>
      <w:r w:rsidRPr="00724054">
        <w:rPr>
          <w:rFonts w:ascii="Times New Roman" w:hAnsi="Times New Roman" w:cs="Times New Roman"/>
          <w:sz w:val="24"/>
          <w:szCs w:val="24"/>
        </w:rPr>
        <w:t>Русская речь в средствах массовой информации: Речевые систем</w:t>
      </w:r>
      <w:r>
        <w:rPr>
          <w:rFonts w:ascii="Times New Roman" w:hAnsi="Times New Roman" w:cs="Times New Roman"/>
          <w:sz w:val="24"/>
          <w:szCs w:val="24"/>
        </w:rPr>
        <w:t xml:space="preserve">ы и речевые структуры </w:t>
      </w:r>
      <w:r w:rsidRPr="00724054">
        <w:rPr>
          <w:rFonts w:ascii="Times New Roman" w:hAnsi="Times New Roman" w:cs="Times New Roman"/>
          <w:sz w:val="24"/>
          <w:szCs w:val="24"/>
        </w:rPr>
        <w:t>С</w:t>
      </w:r>
      <w:r>
        <w:rPr>
          <w:rFonts w:ascii="Times New Roman" w:hAnsi="Times New Roman" w:cs="Times New Roman"/>
          <w:sz w:val="24"/>
          <w:szCs w:val="24"/>
        </w:rPr>
        <w:t>Пб.: Изд-во С.-Петерб. у</w:t>
      </w:r>
      <w:r w:rsidRPr="00724054">
        <w:rPr>
          <w:rFonts w:ascii="Times New Roman" w:hAnsi="Times New Roman" w:cs="Times New Roman"/>
          <w:sz w:val="24"/>
          <w:szCs w:val="24"/>
        </w:rPr>
        <w:t xml:space="preserve">н-та, 2011. </w:t>
      </w:r>
      <w:r>
        <w:rPr>
          <w:rFonts w:ascii="Times New Roman" w:hAnsi="Times New Roman" w:cs="Times New Roman"/>
          <w:sz w:val="24"/>
          <w:szCs w:val="24"/>
        </w:rPr>
        <w:t>С</w:t>
      </w:r>
      <w:r w:rsidRPr="00724054">
        <w:rPr>
          <w:rFonts w:ascii="Times New Roman" w:hAnsi="Times New Roman" w:cs="Times New Roman"/>
          <w:sz w:val="24"/>
          <w:szCs w:val="24"/>
        </w:rPr>
        <w:t>. 25</w:t>
      </w:r>
    </w:p>
  </w:footnote>
  <w:footnote w:id="36">
    <w:p w:rsidR="0059193C" w:rsidRPr="00724054" w:rsidRDefault="0059193C" w:rsidP="0059193C">
      <w:pPr>
        <w:pStyle w:val="a5"/>
        <w:rPr>
          <w:rFonts w:ascii="Times New Roman" w:hAnsi="Times New Roman" w:cs="Times New Roman"/>
          <w:sz w:val="24"/>
          <w:szCs w:val="24"/>
        </w:rPr>
      </w:pPr>
      <w:r w:rsidRPr="00724054">
        <w:rPr>
          <w:rStyle w:val="a7"/>
          <w:rFonts w:ascii="Times New Roman" w:hAnsi="Times New Roman" w:cs="Times New Roman"/>
          <w:sz w:val="24"/>
          <w:szCs w:val="24"/>
        </w:rPr>
        <w:footnoteRef/>
      </w:r>
      <w:r w:rsidRPr="00724054">
        <w:rPr>
          <w:rFonts w:ascii="Times New Roman" w:hAnsi="Times New Roman" w:cs="Times New Roman"/>
          <w:sz w:val="24"/>
          <w:szCs w:val="24"/>
        </w:rPr>
        <w:t xml:space="preserve"> </w:t>
      </w:r>
      <w:r w:rsidRPr="00D6462D">
        <w:rPr>
          <w:rFonts w:ascii="Times New Roman" w:hAnsi="Times New Roman" w:cs="Times New Roman"/>
          <w:i/>
          <w:sz w:val="24"/>
          <w:szCs w:val="24"/>
        </w:rPr>
        <w:t>Кожина М. Н., Дускаева Л. Р., Салимовский В. А</w:t>
      </w:r>
      <w:r>
        <w:rPr>
          <w:rFonts w:ascii="Times New Roman" w:hAnsi="Times New Roman" w:cs="Times New Roman"/>
          <w:sz w:val="24"/>
          <w:szCs w:val="24"/>
        </w:rPr>
        <w:t xml:space="preserve">. </w:t>
      </w:r>
      <w:r w:rsidRPr="00724054">
        <w:rPr>
          <w:rFonts w:ascii="Times New Roman" w:hAnsi="Times New Roman" w:cs="Times New Roman"/>
          <w:sz w:val="24"/>
          <w:szCs w:val="24"/>
        </w:rPr>
        <w:t>Стил</w:t>
      </w:r>
      <w:r>
        <w:rPr>
          <w:rFonts w:ascii="Times New Roman" w:hAnsi="Times New Roman" w:cs="Times New Roman"/>
          <w:sz w:val="24"/>
          <w:szCs w:val="24"/>
        </w:rPr>
        <w:t>истика русского языка: учебник</w:t>
      </w:r>
      <w:r w:rsidRPr="00724054">
        <w:rPr>
          <w:rFonts w:ascii="Times New Roman" w:hAnsi="Times New Roman" w:cs="Times New Roman"/>
          <w:sz w:val="24"/>
          <w:szCs w:val="24"/>
        </w:rPr>
        <w:t xml:space="preserve"> – 4 изд., стереотип. М.: ФЛИНТА:Наука, 2014. </w:t>
      </w:r>
      <w:r>
        <w:rPr>
          <w:rFonts w:ascii="Times New Roman" w:hAnsi="Times New Roman" w:cs="Times New Roman"/>
          <w:sz w:val="24"/>
          <w:szCs w:val="24"/>
        </w:rPr>
        <w:t>С</w:t>
      </w:r>
      <w:r w:rsidRPr="00724054">
        <w:rPr>
          <w:rFonts w:ascii="Times New Roman" w:hAnsi="Times New Roman" w:cs="Times New Roman"/>
          <w:sz w:val="24"/>
          <w:szCs w:val="24"/>
        </w:rPr>
        <w:t>. 289</w:t>
      </w:r>
    </w:p>
  </w:footnote>
  <w:footnote w:id="37">
    <w:p w:rsidR="0059193C" w:rsidRPr="008C3694" w:rsidRDefault="0059193C" w:rsidP="0059193C">
      <w:pPr>
        <w:pStyle w:val="a5"/>
        <w:rPr>
          <w:rFonts w:ascii="Times New Roman" w:hAnsi="Times New Roman" w:cs="Times New Roman"/>
          <w:sz w:val="24"/>
          <w:szCs w:val="24"/>
          <w:lang w:val="en-US"/>
        </w:rPr>
      </w:pPr>
      <w:r w:rsidRPr="0072405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D6462D">
        <w:rPr>
          <w:rFonts w:ascii="Times New Roman" w:hAnsi="Times New Roman" w:cs="Times New Roman"/>
          <w:i/>
          <w:sz w:val="24"/>
          <w:szCs w:val="24"/>
        </w:rPr>
        <w:t>Гринев-Гриневич С. В.</w:t>
      </w:r>
      <w:r>
        <w:rPr>
          <w:rFonts w:ascii="Times New Roman" w:hAnsi="Times New Roman" w:cs="Times New Roman"/>
          <w:sz w:val="24"/>
          <w:szCs w:val="24"/>
        </w:rPr>
        <w:t xml:space="preserve"> </w:t>
      </w:r>
      <w:r w:rsidRPr="00724054">
        <w:rPr>
          <w:rFonts w:ascii="Times New Roman" w:hAnsi="Times New Roman" w:cs="Times New Roman"/>
          <w:sz w:val="24"/>
          <w:szCs w:val="24"/>
        </w:rPr>
        <w:t xml:space="preserve">Терминоведение: учеб. Пособие для студ. </w:t>
      </w:r>
      <w:r>
        <w:rPr>
          <w:rFonts w:ascii="Times New Roman" w:hAnsi="Times New Roman" w:cs="Times New Roman"/>
          <w:sz w:val="24"/>
          <w:szCs w:val="24"/>
        </w:rPr>
        <w:t>в</w:t>
      </w:r>
      <w:r w:rsidRPr="00724054">
        <w:rPr>
          <w:rFonts w:ascii="Times New Roman" w:hAnsi="Times New Roman" w:cs="Times New Roman"/>
          <w:sz w:val="24"/>
          <w:szCs w:val="24"/>
        </w:rPr>
        <w:t xml:space="preserve">ысш. </w:t>
      </w:r>
      <w:r>
        <w:rPr>
          <w:rFonts w:ascii="Times New Roman" w:hAnsi="Times New Roman" w:cs="Times New Roman"/>
          <w:sz w:val="24"/>
          <w:szCs w:val="24"/>
        </w:rPr>
        <w:t>у</w:t>
      </w:r>
      <w:r w:rsidRPr="00724054">
        <w:rPr>
          <w:rFonts w:ascii="Times New Roman" w:hAnsi="Times New Roman" w:cs="Times New Roman"/>
          <w:sz w:val="24"/>
          <w:szCs w:val="24"/>
        </w:rPr>
        <w:t xml:space="preserve">чеб. </w:t>
      </w:r>
      <w:r>
        <w:rPr>
          <w:rFonts w:ascii="Times New Roman" w:hAnsi="Times New Roman" w:cs="Times New Roman"/>
          <w:sz w:val="24"/>
          <w:szCs w:val="24"/>
        </w:rPr>
        <w:t>з</w:t>
      </w:r>
      <w:r w:rsidRPr="00724054">
        <w:rPr>
          <w:rFonts w:ascii="Times New Roman" w:hAnsi="Times New Roman" w:cs="Times New Roman"/>
          <w:sz w:val="24"/>
          <w:szCs w:val="24"/>
        </w:rPr>
        <w:t>аведений</w:t>
      </w:r>
      <w:r>
        <w:rPr>
          <w:rFonts w:ascii="Times New Roman" w:hAnsi="Times New Roman" w:cs="Times New Roman"/>
          <w:sz w:val="24"/>
          <w:szCs w:val="24"/>
        </w:rPr>
        <w:t xml:space="preserve"> </w:t>
      </w:r>
      <w:r w:rsidRPr="00724054">
        <w:rPr>
          <w:rFonts w:ascii="Times New Roman" w:hAnsi="Times New Roman" w:cs="Times New Roman"/>
          <w:sz w:val="24"/>
          <w:szCs w:val="24"/>
        </w:rPr>
        <w:t xml:space="preserve">М.: Издательский центр «Академия», 2008. </w:t>
      </w:r>
      <w:r>
        <w:rPr>
          <w:rFonts w:ascii="Times New Roman" w:hAnsi="Times New Roman" w:cs="Times New Roman"/>
          <w:sz w:val="24"/>
          <w:szCs w:val="24"/>
        </w:rPr>
        <w:t>С</w:t>
      </w:r>
      <w:r w:rsidRPr="008C3694">
        <w:rPr>
          <w:rFonts w:ascii="Times New Roman" w:hAnsi="Times New Roman" w:cs="Times New Roman"/>
          <w:sz w:val="24"/>
          <w:szCs w:val="24"/>
          <w:lang w:val="en-US"/>
        </w:rPr>
        <w:t>. 25</w:t>
      </w:r>
    </w:p>
  </w:footnote>
  <w:footnote w:id="38">
    <w:p w:rsidR="0059193C" w:rsidRPr="008C3694" w:rsidRDefault="0059193C" w:rsidP="0059193C">
      <w:pPr>
        <w:pStyle w:val="a5"/>
        <w:rPr>
          <w:rFonts w:ascii="Times New Roman" w:hAnsi="Times New Roman" w:cs="Times New Roman"/>
          <w:sz w:val="24"/>
          <w:szCs w:val="24"/>
          <w:lang w:val="en-US"/>
        </w:rPr>
      </w:pPr>
      <w:r w:rsidRPr="008E1CA7">
        <w:rPr>
          <w:rStyle w:val="a7"/>
          <w:rFonts w:ascii="Times New Roman" w:hAnsi="Times New Roman" w:cs="Times New Roman"/>
          <w:sz w:val="24"/>
          <w:szCs w:val="24"/>
        </w:rPr>
        <w:footnoteRef/>
      </w:r>
      <w:r w:rsidRPr="001449EC">
        <w:rPr>
          <w:rFonts w:ascii="Times New Roman" w:hAnsi="Times New Roman" w:cs="Times New Roman"/>
          <w:sz w:val="24"/>
          <w:szCs w:val="24"/>
          <w:lang w:val="en-US"/>
        </w:rPr>
        <w:t xml:space="preserve"> </w:t>
      </w:r>
      <w:r w:rsidRPr="008E1CA7">
        <w:rPr>
          <w:rFonts w:ascii="Times New Roman" w:hAnsi="Times New Roman" w:cs="Times New Roman"/>
          <w:i/>
          <w:color w:val="000000"/>
          <w:sz w:val="24"/>
          <w:szCs w:val="24"/>
          <w:lang w:val="en-US"/>
        </w:rPr>
        <w:t>Hagstrom W</w:t>
      </w:r>
      <w:r w:rsidRPr="001449EC">
        <w:rPr>
          <w:rFonts w:ascii="Times New Roman" w:hAnsi="Times New Roman" w:cs="Times New Roman"/>
          <w:i/>
          <w:color w:val="000000"/>
          <w:sz w:val="24"/>
          <w:szCs w:val="24"/>
          <w:lang w:val="en-US"/>
        </w:rPr>
        <w:t>.</w:t>
      </w:r>
      <w:r w:rsidRPr="008E1CA7">
        <w:rPr>
          <w:rFonts w:ascii="Times New Roman" w:hAnsi="Times New Roman" w:cs="Times New Roman"/>
          <w:i/>
          <w:color w:val="000000"/>
          <w:sz w:val="24"/>
          <w:szCs w:val="24"/>
          <w:lang w:val="en-US"/>
        </w:rPr>
        <w:t> O</w:t>
      </w:r>
      <w:r w:rsidRPr="001449EC">
        <w:rPr>
          <w:rFonts w:ascii="Times New Roman" w:hAnsi="Times New Roman" w:cs="Times New Roman"/>
          <w:i/>
          <w:color w:val="000000"/>
          <w:sz w:val="24"/>
          <w:szCs w:val="24"/>
          <w:lang w:val="en-US"/>
        </w:rPr>
        <w:t>.</w:t>
      </w:r>
      <w:r w:rsidRPr="001449E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1449E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scientific</w:t>
      </w:r>
      <w:r w:rsidRPr="001449E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community</w:t>
      </w:r>
      <w:r w:rsidRPr="001449EC">
        <w:rPr>
          <w:rFonts w:ascii="Times New Roman" w:hAnsi="Times New Roman" w:cs="Times New Roman"/>
          <w:color w:val="000000"/>
          <w:sz w:val="24"/>
          <w:szCs w:val="24"/>
          <w:lang w:val="en-US"/>
        </w:rPr>
        <w:t xml:space="preserve">. </w:t>
      </w:r>
      <w:r w:rsidRPr="008E1CA7">
        <w:rPr>
          <w:rFonts w:ascii="Times New Roman" w:hAnsi="Times New Roman" w:cs="Times New Roman"/>
          <w:color w:val="000000"/>
          <w:sz w:val="24"/>
          <w:szCs w:val="24"/>
          <w:lang w:val="en-US"/>
        </w:rPr>
        <w:t>Cardonale</w:t>
      </w:r>
      <w:r w:rsidRPr="008C3694">
        <w:rPr>
          <w:rFonts w:ascii="Times New Roman" w:hAnsi="Times New Roman" w:cs="Times New Roman"/>
          <w:color w:val="000000"/>
          <w:sz w:val="24"/>
          <w:szCs w:val="24"/>
          <w:lang w:val="en-US"/>
        </w:rPr>
        <w:t>, 1965.</w:t>
      </w:r>
    </w:p>
  </w:footnote>
  <w:footnote w:id="39">
    <w:p w:rsidR="0059193C" w:rsidRPr="00A1762E" w:rsidRDefault="0059193C" w:rsidP="0059193C">
      <w:pPr>
        <w:pStyle w:val="a5"/>
      </w:pPr>
      <w:r w:rsidRPr="008E1CA7">
        <w:rPr>
          <w:rStyle w:val="a7"/>
          <w:rFonts w:ascii="Times New Roman" w:hAnsi="Times New Roman" w:cs="Times New Roman"/>
          <w:sz w:val="24"/>
          <w:szCs w:val="24"/>
        </w:rPr>
        <w:footnoteRef/>
      </w:r>
      <w:r w:rsidRPr="008C3694">
        <w:rPr>
          <w:rFonts w:ascii="Times New Roman" w:hAnsi="Times New Roman" w:cs="Times New Roman"/>
          <w:sz w:val="24"/>
          <w:szCs w:val="24"/>
          <w:lang w:val="en-US"/>
        </w:rPr>
        <w:t xml:space="preserve"> </w:t>
      </w:r>
      <w:r w:rsidRPr="008E1CA7">
        <w:rPr>
          <w:rFonts w:ascii="Times New Roman" w:hAnsi="Times New Roman" w:cs="Times New Roman"/>
          <w:i/>
          <w:sz w:val="24"/>
          <w:szCs w:val="24"/>
        </w:rPr>
        <w:t>Мамаева</w:t>
      </w:r>
      <w:r w:rsidRPr="008C3694">
        <w:rPr>
          <w:rFonts w:ascii="Times New Roman" w:hAnsi="Times New Roman" w:cs="Times New Roman"/>
          <w:i/>
          <w:sz w:val="24"/>
          <w:szCs w:val="24"/>
          <w:lang w:val="en-US"/>
        </w:rPr>
        <w:t> </w:t>
      </w:r>
      <w:r w:rsidRPr="008E1CA7">
        <w:rPr>
          <w:rFonts w:ascii="Times New Roman" w:hAnsi="Times New Roman" w:cs="Times New Roman"/>
          <w:i/>
          <w:sz w:val="24"/>
          <w:szCs w:val="24"/>
        </w:rPr>
        <w:t>С</w:t>
      </w:r>
      <w:r w:rsidRPr="008C3694">
        <w:rPr>
          <w:rFonts w:ascii="Times New Roman" w:hAnsi="Times New Roman" w:cs="Times New Roman"/>
          <w:i/>
          <w:sz w:val="24"/>
          <w:szCs w:val="24"/>
          <w:lang w:val="en-US"/>
        </w:rPr>
        <w:t>. </w:t>
      </w:r>
      <w:r w:rsidRPr="008E1CA7">
        <w:rPr>
          <w:rFonts w:ascii="Times New Roman" w:hAnsi="Times New Roman" w:cs="Times New Roman"/>
          <w:i/>
          <w:sz w:val="24"/>
          <w:szCs w:val="24"/>
        </w:rPr>
        <w:t>А</w:t>
      </w:r>
      <w:r w:rsidRPr="008C3694">
        <w:rPr>
          <w:rFonts w:ascii="Times New Roman" w:hAnsi="Times New Roman" w:cs="Times New Roman"/>
          <w:i/>
          <w:sz w:val="24"/>
          <w:szCs w:val="24"/>
          <w:lang w:val="en-US"/>
        </w:rPr>
        <w:t>.</w:t>
      </w:r>
      <w:r w:rsidRPr="008C3694">
        <w:rPr>
          <w:rFonts w:ascii="Times New Roman" w:hAnsi="Times New Roman" w:cs="Times New Roman"/>
          <w:sz w:val="24"/>
          <w:szCs w:val="24"/>
          <w:lang w:val="en-US"/>
        </w:rPr>
        <w:t xml:space="preserve"> </w:t>
      </w:r>
      <w:r w:rsidRPr="008E1CA7">
        <w:rPr>
          <w:rFonts w:ascii="Times New Roman" w:hAnsi="Times New Roman" w:cs="Times New Roman"/>
          <w:sz w:val="24"/>
          <w:szCs w:val="24"/>
        </w:rPr>
        <w:t>Коммуникативные</w:t>
      </w:r>
      <w:r w:rsidRPr="008C3694">
        <w:rPr>
          <w:rFonts w:ascii="Times New Roman" w:hAnsi="Times New Roman" w:cs="Times New Roman"/>
          <w:sz w:val="24"/>
          <w:szCs w:val="24"/>
          <w:lang w:val="en-US"/>
        </w:rPr>
        <w:t xml:space="preserve"> </w:t>
      </w:r>
      <w:r w:rsidRPr="008E1CA7">
        <w:rPr>
          <w:rFonts w:ascii="Times New Roman" w:hAnsi="Times New Roman" w:cs="Times New Roman"/>
          <w:sz w:val="24"/>
          <w:szCs w:val="24"/>
        </w:rPr>
        <w:t>стратегии</w:t>
      </w:r>
      <w:r w:rsidRPr="008C3694">
        <w:rPr>
          <w:rFonts w:ascii="Times New Roman" w:hAnsi="Times New Roman" w:cs="Times New Roman"/>
          <w:sz w:val="24"/>
          <w:szCs w:val="24"/>
          <w:lang w:val="en-US"/>
        </w:rPr>
        <w:t xml:space="preserve"> </w:t>
      </w:r>
      <w:r w:rsidRPr="008E1CA7">
        <w:rPr>
          <w:rFonts w:ascii="Times New Roman" w:hAnsi="Times New Roman" w:cs="Times New Roman"/>
          <w:sz w:val="24"/>
          <w:szCs w:val="24"/>
        </w:rPr>
        <w:t>ученых</w:t>
      </w:r>
      <w:r w:rsidRPr="008C3694">
        <w:rPr>
          <w:rFonts w:ascii="Times New Roman" w:hAnsi="Times New Roman" w:cs="Times New Roman"/>
          <w:sz w:val="24"/>
          <w:szCs w:val="24"/>
          <w:lang w:val="en-US"/>
        </w:rPr>
        <w:t xml:space="preserve">. </w:t>
      </w:r>
      <w:r w:rsidRPr="008E1CA7">
        <w:rPr>
          <w:rFonts w:ascii="Times New Roman" w:hAnsi="Times New Roman" w:cs="Times New Roman"/>
          <w:sz w:val="24"/>
          <w:szCs w:val="24"/>
        </w:rPr>
        <w:t xml:space="preserve">Научная периодика: проблемы и решения. № 3/2011. </w:t>
      </w:r>
      <w:r w:rsidRPr="008E1CA7">
        <w:rPr>
          <w:rFonts w:ascii="Times New Roman" w:hAnsi="Times New Roman" w:cs="Times New Roman"/>
          <w:sz w:val="24"/>
          <w:szCs w:val="24"/>
          <w:lang w:val="en-US"/>
        </w:rPr>
        <w:t>URL</w:t>
      </w:r>
      <w:r w:rsidRPr="008E1CA7">
        <w:rPr>
          <w:rFonts w:ascii="Times New Roman" w:hAnsi="Times New Roman" w:cs="Times New Roman"/>
          <w:sz w:val="24"/>
          <w:szCs w:val="24"/>
        </w:rPr>
        <w:t>: </w:t>
      </w:r>
      <w:hyperlink r:id="rId20" w:history="1">
        <w:r w:rsidRPr="008E1CA7">
          <w:rPr>
            <w:rStyle w:val="a4"/>
            <w:rFonts w:ascii="Times New Roman" w:hAnsi="Times New Roman" w:cs="Times New Roman"/>
            <w:sz w:val="24"/>
            <w:szCs w:val="24"/>
          </w:rPr>
          <w:t>http://cyberleninka.ru/article/n/kommunikativnye-strategii-uchenyh</w:t>
        </w:r>
      </w:hyperlink>
      <w:r w:rsidRPr="008E1CA7">
        <w:rPr>
          <w:rFonts w:ascii="Times New Roman" w:hAnsi="Times New Roman" w:cs="Times New Roman"/>
          <w:sz w:val="24"/>
          <w:szCs w:val="24"/>
        </w:rPr>
        <w:t xml:space="preserve"> (Дата обращения 06.04.2016)</w:t>
      </w:r>
    </w:p>
  </w:footnote>
  <w:footnote w:id="40">
    <w:p w:rsidR="0059193C" w:rsidRDefault="0059193C" w:rsidP="0059193C">
      <w:pPr>
        <w:pStyle w:val="a5"/>
      </w:pPr>
      <w:r>
        <w:rPr>
          <w:rStyle w:val="a7"/>
        </w:rPr>
        <w:footnoteRef/>
      </w:r>
      <w:r>
        <w:t xml:space="preserve"> </w:t>
      </w:r>
      <w:r w:rsidRPr="00E67875">
        <w:rPr>
          <w:rFonts w:ascii="Times New Roman" w:hAnsi="Times New Roman" w:cs="Times New Roman"/>
          <w:sz w:val="24"/>
          <w:szCs w:val="24"/>
        </w:rPr>
        <w:t>Борисова И. Н. Категория цел</w:t>
      </w:r>
      <w:r>
        <w:rPr>
          <w:rFonts w:ascii="Times New Roman" w:hAnsi="Times New Roman" w:cs="Times New Roman"/>
          <w:sz w:val="24"/>
          <w:szCs w:val="24"/>
        </w:rPr>
        <w:t xml:space="preserve">и и аспекты текстового анализа </w:t>
      </w:r>
      <w:r w:rsidRPr="00E67875">
        <w:rPr>
          <w:rFonts w:ascii="Times New Roman" w:hAnsi="Times New Roman" w:cs="Times New Roman"/>
          <w:sz w:val="24"/>
          <w:szCs w:val="24"/>
        </w:rPr>
        <w:t xml:space="preserve">// Жанры речи. Вып.2. Саратов: Колледж, 1999. </w:t>
      </w:r>
      <w:r>
        <w:rPr>
          <w:rFonts w:ascii="Times New Roman" w:hAnsi="Times New Roman" w:cs="Times New Roman"/>
          <w:sz w:val="24"/>
          <w:szCs w:val="24"/>
        </w:rPr>
        <w:t>С.86.</w:t>
      </w:r>
    </w:p>
  </w:footnote>
  <w:footnote w:id="41">
    <w:p w:rsidR="0059193C" w:rsidRPr="00B24402" w:rsidRDefault="0059193C" w:rsidP="0059193C">
      <w:pPr>
        <w:pStyle w:val="a5"/>
        <w:rPr>
          <w:rFonts w:ascii="Times New Roman" w:hAnsi="Times New Roman" w:cs="Times New Roman"/>
          <w:sz w:val="24"/>
          <w:szCs w:val="24"/>
        </w:rPr>
      </w:pPr>
      <w:r w:rsidRPr="00B24402">
        <w:rPr>
          <w:rStyle w:val="a7"/>
          <w:rFonts w:ascii="Times New Roman" w:hAnsi="Times New Roman" w:cs="Times New Roman"/>
          <w:sz w:val="24"/>
          <w:szCs w:val="24"/>
        </w:rPr>
        <w:footnoteRef/>
      </w:r>
      <w:r w:rsidRPr="00B24402">
        <w:rPr>
          <w:rFonts w:ascii="Times New Roman" w:hAnsi="Times New Roman" w:cs="Times New Roman"/>
          <w:sz w:val="24"/>
          <w:szCs w:val="24"/>
        </w:rPr>
        <w:t xml:space="preserve"> </w:t>
      </w:r>
      <w:r w:rsidRPr="00B24402">
        <w:rPr>
          <w:rFonts w:ascii="Times New Roman" w:hAnsi="Times New Roman" w:cs="Times New Roman"/>
          <w:i/>
          <w:sz w:val="24"/>
          <w:szCs w:val="24"/>
        </w:rPr>
        <w:t>Шубина Н. Л</w:t>
      </w:r>
      <w:r w:rsidRPr="00B24402">
        <w:rPr>
          <w:rFonts w:ascii="Times New Roman" w:hAnsi="Times New Roman" w:cs="Times New Roman"/>
          <w:sz w:val="24"/>
          <w:szCs w:val="24"/>
        </w:rPr>
        <w:t>. Научная коммуникация: поиски разумного компромисса</w:t>
      </w:r>
      <w:r>
        <w:rPr>
          <w:rFonts w:ascii="Times New Roman" w:hAnsi="Times New Roman" w:cs="Times New Roman"/>
          <w:sz w:val="24"/>
          <w:szCs w:val="24"/>
        </w:rPr>
        <w:t xml:space="preserve"> //</w:t>
      </w:r>
      <w:r w:rsidRPr="00B24402">
        <w:rPr>
          <w:rFonts w:ascii="Times New Roman" w:hAnsi="Times New Roman" w:cs="Times New Roman"/>
          <w:sz w:val="24"/>
          <w:szCs w:val="24"/>
        </w:rPr>
        <w:t xml:space="preserve"> Известия Российского государственного педагогического университета им. А. И. Герцена. </w:t>
      </w:r>
      <w:r w:rsidRPr="005F1D0E">
        <w:rPr>
          <w:rFonts w:ascii="Times New Roman" w:hAnsi="Times New Roman" w:cs="Times New Roman"/>
          <w:sz w:val="24"/>
          <w:szCs w:val="24"/>
        </w:rPr>
        <w:t>2009, № 104</w:t>
      </w:r>
      <w:r w:rsidRPr="00B24402">
        <w:rPr>
          <w:rFonts w:ascii="Times New Roman" w:hAnsi="Times New Roman" w:cs="Times New Roman"/>
          <w:sz w:val="24"/>
          <w:szCs w:val="24"/>
        </w:rPr>
        <w:t xml:space="preserve">. </w:t>
      </w:r>
      <w:r w:rsidRPr="00B24402">
        <w:rPr>
          <w:rFonts w:ascii="Times New Roman" w:hAnsi="Times New Roman" w:cs="Times New Roman"/>
          <w:sz w:val="24"/>
          <w:szCs w:val="24"/>
          <w:lang w:val="en-US"/>
        </w:rPr>
        <w:t>URL</w:t>
      </w:r>
      <w:r w:rsidRPr="00B24402">
        <w:rPr>
          <w:rFonts w:ascii="Times New Roman" w:hAnsi="Times New Roman" w:cs="Times New Roman"/>
          <w:sz w:val="24"/>
          <w:szCs w:val="24"/>
        </w:rPr>
        <w:t>: </w:t>
      </w:r>
      <w:hyperlink r:id="rId21" w:history="1">
        <w:r w:rsidRPr="00B24402">
          <w:rPr>
            <w:rStyle w:val="a4"/>
            <w:rFonts w:ascii="Times New Roman" w:hAnsi="Times New Roman" w:cs="Times New Roman"/>
            <w:sz w:val="24"/>
            <w:szCs w:val="24"/>
          </w:rPr>
          <w:t>http://cyberleninka.ru/article/n/nauchnaya-kommunikatsiya-poiski-razumnogo-kompromissa</w:t>
        </w:r>
      </w:hyperlink>
      <w:r w:rsidRPr="00B24402">
        <w:rPr>
          <w:rFonts w:ascii="Times New Roman" w:hAnsi="Times New Roman" w:cs="Times New Roman"/>
          <w:sz w:val="24"/>
          <w:szCs w:val="24"/>
        </w:rPr>
        <w:t xml:space="preserve"> (Дата обращения 13.04.2016)</w:t>
      </w:r>
    </w:p>
  </w:footnote>
  <w:footnote w:id="42">
    <w:p w:rsidR="0059193C" w:rsidRPr="00235EFB" w:rsidRDefault="0059193C" w:rsidP="0059193C">
      <w:pPr>
        <w:pStyle w:val="a5"/>
        <w:rPr>
          <w:rFonts w:ascii="Times New Roman" w:hAnsi="Times New Roman" w:cs="Times New Roman"/>
          <w:sz w:val="24"/>
          <w:szCs w:val="24"/>
        </w:rPr>
      </w:pPr>
      <w:r w:rsidRPr="00235EFB">
        <w:rPr>
          <w:rStyle w:val="a7"/>
          <w:rFonts w:ascii="Times New Roman" w:hAnsi="Times New Roman" w:cs="Times New Roman"/>
          <w:sz w:val="24"/>
          <w:szCs w:val="24"/>
        </w:rPr>
        <w:footnoteRef/>
      </w:r>
      <w:r w:rsidRPr="00235EFB">
        <w:rPr>
          <w:rFonts w:ascii="Times New Roman" w:hAnsi="Times New Roman" w:cs="Times New Roman"/>
          <w:sz w:val="24"/>
          <w:szCs w:val="24"/>
        </w:rPr>
        <w:t xml:space="preserve"> </w:t>
      </w:r>
      <w:r>
        <w:rPr>
          <w:rFonts w:ascii="Times New Roman" w:hAnsi="Times New Roman" w:cs="Times New Roman"/>
          <w:sz w:val="24"/>
          <w:szCs w:val="24"/>
        </w:rPr>
        <w:t xml:space="preserve">См. напр.: </w:t>
      </w:r>
      <w:r w:rsidRPr="00235EFB">
        <w:rPr>
          <w:rFonts w:ascii="Times New Roman" w:hAnsi="Times New Roman" w:cs="Times New Roman"/>
          <w:i/>
          <w:color w:val="000000"/>
          <w:sz w:val="24"/>
          <w:szCs w:val="24"/>
        </w:rPr>
        <w:t>Степин В. С.</w:t>
      </w:r>
      <w:r w:rsidRPr="00235EFB">
        <w:rPr>
          <w:rFonts w:ascii="Times New Roman" w:hAnsi="Times New Roman" w:cs="Times New Roman"/>
          <w:color w:val="000000"/>
          <w:sz w:val="24"/>
          <w:szCs w:val="24"/>
        </w:rPr>
        <w:t xml:space="preserve"> Теорет</w:t>
      </w:r>
      <w:r>
        <w:rPr>
          <w:rFonts w:ascii="Times New Roman" w:hAnsi="Times New Roman" w:cs="Times New Roman"/>
          <w:color w:val="000000"/>
          <w:sz w:val="24"/>
          <w:szCs w:val="24"/>
        </w:rPr>
        <w:t xml:space="preserve">ическое знание. М., 1999. </w:t>
      </w:r>
    </w:p>
  </w:footnote>
  <w:footnote w:id="43">
    <w:p w:rsidR="0059193C" w:rsidRPr="005D5981" w:rsidRDefault="0059193C" w:rsidP="0059193C">
      <w:pPr>
        <w:pStyle w:val="a5"/>
        <w:rPr>
          <w:rFonts w:ascii="Times New Roman" w:hAnsi="Times New Roman" w:cs="Times New Roman"/>
          <w:sz w:val="24"/>
          <w:szCs w:val="24"/>
        </w:rPr>
      </w:pPr>
      <w:r w:rsidRPr="005D5981">
        <w:rPr>
          <w:rStyle w:val="a7"/>
          <w:rFonts w:ascii="Times New Roman" w:hAnsi="Times New Roman" w:cs="Times New Roman"/>
          <w:sz w:val="24"/>
          <w:szCs w:val="24"/>
        </w:rPr>
        <w:footnoteRef/>
      </w:r>
      <w:r w:rsidRPr="005D5981">
        <w:rPr>
          <w:rFonts w:ascii="Times New Roman" w:hAnsi="Times New Roman" w:cs="Times New Roman"/>
          <w:sz w:val="24"/>
          <w:szCs w:val="24"/>
        </w:rPr>
        <w:t xml:space="preserve"> </w:t>
      </w:r>
      <w:r w:rsidRPr="005D5981">
        <w:rPr>
          <w:rFonts w:ascii="Times New Roman" w:hAnsi="Times New Roman" w:cs="Times New Roman"/>
          <w:i/>
          <w:sz w:val="24"/>
          <w:szCs w:val="24"/>
        </w:rPr>
        <w:t>Константинов А., Веселов А., Романычева А., Цырулева М</w:t>
      </w:r>
      <w:r w:rsidRPr="005D5981">
        <w:rPr>
          <w:rFonts w:ascii="Times New Roman" w:hAnsi="Times New Roman" w:cs="Times New Roman"/>
          <w:sz w:val="24"/>
          <w:szCs w:val="24"/>
        </w:rPr>
        <w:t>. Куда именно катится мир. Важнейшие глобальные тренды наступившего года и прогнозы «Русского репортера» // Русский</w:t>
      </w:r>
      <w:r>
        <w:rPr>
          <w:rFonts w:ascii="Times New Roman" w:hAnsi="Times New Roman" w:cs="Times New Roman"/>
          <w:sz w:val="24"/>
          <w:szCs w:val="24"/>
        </w:rPr>
        <w:t xml:space="preserve"> репортер. № 3 (405). 21 января–</w:t>
      </w:r>
      <w:r w:rsidRPr="005D5981">
        <w:rPr>
          <w:rFonts w:ascii="Times New Roman" w:hAnsi="Times New Roman" w:cs="Times New Roman"/>
          <w:sz w:val="24"/>
          <w:szCs w:val="24"/>
        </w:rPr>
        <w:t>4 февраля 2016. С. 38.</w:t>
      </w:r>
    </w:p>
  </w:footnote>
  <w:footnote w:id="44">
    <w:p w:rsidR="0059193C" w:rsidRPr="00153B14" w:rsidRDefault="0059193C" w:rsidP="0059193C">
      <w:pPr>
        <w:pStyle w:val="a5"/>
        <w:rPr>
          <w:rFonts w:ascii="Times New Roman" w:hAnsi="Times New Roman" w:cs="Times New Roman"/>
          <w:sz w:val="24"/>
          <w:szCs w:val="24"/>
        </w:rPr>
      </w:pPr>
      <w:r w:rsidRPr="00153B14">
        <w:rPr>
          <w:rStyle w:val="a7"/>
          <w:rFonts w:ascii="Times New Roman" w:hAnsi="Times New Roman" w:cs="Times New Roman"/>
          <w:sz w:val="24"/>
          <w:szCs w:val="24"/>
        </w:rPr>
        <w:footnoteRef/>
      </w:r>
      <w:r w:rsidRPr="00153B14">
        <w:rPr>
          <w:rFonts w:ascii="Times New Roman" w:hAnsi="Times New Roman" w:cs="Times New Roman"/>
          <w:sz w:val="24"/>
          <w:szCs w:val="24"/>
        </w:rPr>
        <w:t xml:space="preserve"> </w:t>
      </w:r>
      <w:r w:rsidRPr="00153B14">
        <w:rPr>
          <w:rFonts w:ascii="Times New Roman" w:hAnsi="Times New Roman" w:cs="Times New Roman"/>
          <w:i/>
          <w:sz w:val="24"/>
          <w:szCs w:val="24"/>
        </w:rPr>
        <w:t>Хель И.</w:t>
      </w:r>
      <w:r w:rsidRPr="00153B14">
        <w:rPr>
          <w:rFonts w:ascii="Times New Roman" w:hAnsi="Times New Roman" w:cs="Times New Roman"/>
          <w:sz w:val="24"/>
          <w:szCs w:val="24"/>
        </w:rPr>
        <w:t xml:space="preserve"> Смелый план: восстановить геном Леонардо да Винчи. // </w:t>
      </w:r>
      <w:r w:rsidRPr="00153B14">
        <w:rPr>
          <w:rFonts w:ascii="Times New Roman" w:hAnsi="Times New Roman" w:cs="Times New Roman"/>
          <w:sz w:val="24"/>
          <w:szCs w:val="24"/>
          <w:lang w:val="en-US"/>
        </w:rPr>
        <w:t>Hi</w:t>
      </w:r>
      <w:r w:rsidRPr="00153B14">
        <w:rPr>
          <w:rFonts w:ascii="Times New Roman" w:hAnsi="Times New Roman" w:cs="Times New Roman"/>
          <w:sz w:val="24"/>
          <w:szCs w:val="24"/>
        </w:rPr>
        <w:t>-</w:t>
      </w:r>
      <w:r w:rsidRPr="00153B14">
        <w:rPr>
          <w:rFonts w:ascii="Times New Roman" w:hAnsi="Times New Roman" w:cs="Times New Roman"/>
          <w:sz w:val="24"/>
          <w:szCs w:val="24"/>
          <w:lang w:val="en-US"/>
        </w:rPr>
        <w:t>News</w:t>
      </w:r>
      <w:r w:rsidRPr="00153B14">
        <w:rPr>
          <w:rFonts w:ascii="Times New Roman" w:hAnsi="Times New Roman" w:cs="Times New Roman"/>
          <w:sz w:val="24"/>
          <w:szCs w:val="24"/>
        </w:rPr>
        <w:t>.</w:t>
      </w:r>
      <w:r w:rsidRPr="00153B14">
        <w:rPr>
          <w:rFonts w:ascii="Times New Roman" w:hAnsi="Times New Roman" w:cs="Times New Roman"/>
          <w:sz w:val="24"/>
          <w:szCs w:val="24"/>
          <w:lang w:val="en-US"/>
        </w:rPr>
        <w:t>ru</w:t>
      </w:r>
      <w:r w:rsidRPr="00153B14">
        <w:rPr>
          <w:rFonts w:ascii="Times New Roman" w:hAnsi="Times New Roman" w:cs="Times New Roman"/>
          <w:sz w:val="24"/>
          <w:szCs w:val="24"/>
        </w:rPr>
        <w:t xml:space="preserve">. 7 мая 2016. </w:t>
      </w:r>
      <w:r w:rsidRPr="00153B14">
        <w:rPr>
          <w:rFonts w:ascii="Times New Roman" w:hAnsi="Times New Roman" w:cs="Times New Roman"/>
          <w:sz w:val="24"/>
          <w:szCs w:val="24"/>
          <w:lang w:val="en-US"/>
        </w:rPr>
        <w:t>URL</w:t>
      </w:r>
      <w:r w:rsidRPr="00153B14">
        <w:rPr>
          <w:rFonts w:ascii="Times New Roman" w:hAnsi="Times New Roman" w:cs="Times New Roman"/>
          <w:sz w:val="24"/>
          <w:szCs w:val="24"/>
        </w:rPr>
        <w:t>: </w:t>
      </w:r>
      <w:hyperlink r:id="rId22" w:history="1">
        <w:r w:rsidRPr="00153B14">
          <w:rPr>
            <w:rStyle w:val="a4"/>
            <w:rFonts w:ascii="Times New Roman" w:hAnsi="Times New Roman" w:cs="Times New Roman"/>
            <w:sz w:val="24"/>
            <w:szCs w:val="24"/>
          </w:rPr>
          <w:t>http://hi-news.ru/science/smelyj-plan-vosstanovit-genom-leonardo-da-vinchi.html</w:t>
        </w:r>
      </w:hyperlink>
      <w:r w:rsidRPr="00153B14">
        <w:rPr>
          <w:rFonts w:ascii="Times New Roman" w:hAnsi="Times New Roman" w:cs="Times New Roman"/>
          <w:sz w:val="24"/>
          <w:szCs w:val="24"/>
        </w:rPr>
        <w:t xml:space="preserve"> (Дата обращения 07.05.2016)</w:t>
      </w:r>
    </w:p>
  </w:footnote>
  <w:footnote w:id="45">
    <w:p w:rsidR="0059193C" w:rsidRPr="00153B14" w:rsidRDefault="0059193C" w:rsidP="0059193C">
      <w:pPr>
        <w:pStyle w:val="a5"/>
        <w:rPr>
          <w:rFonts w:ascii="Times New Roman" w:hAnsi="Times New Roman" w:cs="Times New Roman"/>
          <w:sz w:val="24"/>
          <w:szCs w:val="24"/>
        </w:rPr>
      </w:pPr>
      <w:r w:rsidRPr="00153B14">
        <w:rPr>
          <w:rStyle w:val="a7"/>
          <w:rFonts w:ascii="Times New Roman" w:hAnsi="Times New Roman" w:cs="Times New Roman"/>
          <w:sz w:val="24"/>
          <w:szCs w:val="24"/>
        </w:rPr>
        <w:footnoteRef/>
      </w:r>
      <w:r w:rsidRPr="00153B14">
        <w:rPr>
          <w:rFonts w:ascii="Times New Roman" w:hAnsi="Times New Roman" w:cs="Times New Roman"/>
          <w:sz w:val="24"/>
          <w:szCs w:val="24"/>
        </w:rPr>
        <w:t xml:space="preserve"> Там же.</w:t>
      </w:r>
    </w:p>
  </w:footnote>
  <w:footnote w:id="46">
    <w:p w:rsidR="0059193C" w:rsidRDefault="0059193C" w:rsidP="0059193C">
      <w:pPr>
        <w:pStyle w:val="a5"/>
      </w:pPr>
      <w:r w:rsidRPr="006C1EE5">
        <w:rPr>
          <w:rStyle w:val="a7"/>
          <w:rFonts w:ascii="Times New Roman" w:hAnsi="Times New Roman" w:cs="Times New Roman"/>
          <w:sz w:val="24"/>
          <w:szCs w:val="24"/>
        </w:rPr>
        <w:footnoteRef/>
      </w:r>
      <w:r>
        <w:t xml:space="preserve"> </w:t>
      </w:r>
      <w:r>
        <w:rPr>
          <w:rFonts w:ascii="Times New Roman" w:hAnsi="Times New Roman" w:cs="Times New Roman"/>
          <w:i/>
          <w:sz w:val="24"/>
          <w:szCs w:val="24"/>
        </w:rPr>
        <w:t xml:space="preserve">Ерусалимский Д. </w:t>
      </w:r>
      <w:r>
        <w:rPr>
          <w:rFonts w:ascii="Times New Roman" w:hAnsi="Times New Roman" w:cs="Times New Roman"/>
          <w:sz w:val="24"/>
          <w:szCs w:val="24"/>
        </w:rPr>
        <w:t>Обнаружены следы важнейшего падения метеорита в истории. // МК.</w:t>
      </w:r>
      <w:r>
        <w:rPr>
          <w:rFonts w:ascii="Times New Roman" w:hAnsi="Times New Roman" w:cs="Times New Roman"/>
          <w:sz w:val="24"/>
          <w:szCs w:val="24"/>
          <w:lang w:val="en-US"/>
        </w:rPr>
        <w:t>RU</w:t>
      </w:r>
      <w:r>
        <w:rPr>
          <w:rFonts w:ascii="Times New Roman" w:hAnsi="Times New Roman" w:cs="Times New Roman"/>
          <w:sz w:val="24"/>
          <w:szCs w:val="24"/>
        </w:rPr>
        <w:t>.</w:t>
      </w:r>
      <w:r w:rsidRPr="00713211">
        <w:rPr>
          <w:rFonts w:ascii="Times New Roman" w:hAnsi="Times New Roman" w:cs="Times New Roman"/>
          <w:sz w:val="24"/>
          <w:szCs w:val="24"/>
        </w:rPr>
        <w:t xml:space="preserve"> 17</w:t>
      </w:r>
      <w:r>
        <w:rPr>
          <w:rFonts w:ascii="Times New Roman" w:hAnsi="Times New Roman" w:cs="Times New Roman"/>
          <w:sz w:val="24"/>
          <w:szCs w:val="24"/>
        </w:rPr>
        <w:t xml:space="preserve"> Май 2016</w:t>
      </w:r>
      <w:r w:rsidRPr="00713211">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w:t>
      </w:r>
      <w:hyperlink r:id="rId23" w:history="1">
        <w:r w:rsidRPr="004D4147">
          <w:rPr>
            <w:rStyle w:val="a4"/>
            <w:rFonts w:ascii="Times New Roman" w:hAnsi="Times New Roman" w:cs="Times New Roman"/>
            <w:sz w:val="24"/>
            <w:szCs w:val="24"/>
          </w:rPr>
          <w:t>http://www.mk.ru/science/2016/05/17/obnaruzheny-sledy-moshhneyshego-padeniya-meteorita-v-istorii.html</w:t>
        </w:r>
      </w:hyperlink>
      <w:r>
        <w:rPr>
          <w:rFonts w:ascii="Times New Roman" w:hAnsi="Times New Roman" w:cs="Times New Roman"/>
          <w:sz w:val="24"/>
          <w:szCs w:val="24"/>
        </w:rPr>
        <w:t xml:space="preserve"> (Дата обращения 17.05.2016)</w:t>
      </w:r>
    </w:p>
  </w:footnote>
  <w:footnote w:id="47">
    <w:p w:rsidR="0059193C" w:rsidRPr="006C1EE5" w:rsidRDefault="0059193C" w:rsidP="0059193C">
      <w:pPr>
        <w:pStyle w:val="a5"/>
        <w:rPr>
          <w:rFonts w:ascii="Times New Roman" w:hAnsi="Times New Roman" w:cs="Times New Roman"/>
          <w:sz w:val="24"/>
          <w:szCs w:val="24"/>
        </w:rPr>
      </w:pPr>
      <w:r w:rsidRPr="00713211">
        <w:rPr>
          <w:rStyle w:val="a7"/>
          <w:rFonts w:ascii="Times New Roman" w:hAnsi="Times New Roman" w:cs="Times New Roman"/>
          <w:sz w:val="24"/>
          <w:szCs w:val="24"/>
        </w:rPr>
        <w:footnoteRef/>
      </w:r>
      <w:r w:rsidRPr="00713211">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48">
    <w:p w:rsidR="0059193C" w:rsidRDefault="0059193C" w:rsidP="0059193C">
      <w:pPr>
        <w:pStyle w:val="a5"/>
      </w:pPr>
      <w:r w:rsidRPr="006C1EE5">
        <w:rPr>
          <w:rStyle w:val="a7"/>
          <w:rFonts w:ascii="Times New Roman" w:hAnsi="Times New Roman" w:cs="Times New Roman"/>
          <w:sz w:val="24"/>
          <w:szCs w:val="24"/>
        </w:rPr>
        <w:footnoteRef/>
      </w:r>
      <w:r w:rsidRPr="006C1EE5">
        <w:rPr>
          <w:rFonts w:ascii="Times New Roman" w:hAnsi="Times New Roman" w:cs="Times New Roman"/>
          <w:sz w:val="24"/>
          <w:szCs w:val="24"/>
        </w:rPr>
        <w:t xml:space="preserve"> </w:t>
      </w:r>
      <w:r>
        <w:rPr>
          <w:rFonts w:ascii="Times New Roman" w:hAnsi="Times New Roman" w:cs="Times New Roman"/>
          <w:i/>
          <w:sz w:val="24"/>
          <w:szCs w:val="24"/>
        </w:rPr>
        <w:t xml:space="preserve">Мащенко Е., Маркина Н. </w:t>
      </w:r>
      <w:r>
        <w:rPr>
          <w:rFonts w:ascii="Times New Roman" w:hAnsi="Times New Roman" w:cs="Times New Roman"/>
          <w:sz w:val="24"/>
          <w:szCs w:val="24"/>
        </w:rPr>
        <w:t xml:space="preserve">Расы – пережиток прошлого или научная реальность? // Наука и жизнь. 22 апрель 2016 </w:t>
      </w:r>
      <w:r>
        <w:rPr>
          <w:rFonts w:ascii="Times New Roman" w:hAnsi="Times New Roman" w:cs="Times New Roman"/>
          <w:sz w:val="24"/>
          <w:szCs w:val="24"/>
          <w:lang w:val="en-US"/>
        </w:rPr>
        <w:t>URL</w:t>
      </w:r>
      <w:r>
        <w:rPr>
          <w:rFonts w:ascii="Times New Roman" w:hAnsi="Times New Roman" w:cs="Times New Roman"/>
          <w:sz w:val="24"/>
          <w:szCs w:val="24"/>
        </w:rPr>
        <w:t>: </w:t>
      </w:r>
      <w:hyperlink r:id="rId24" w:history="1">
        <w:r w:rsidRPr="004D4147">
          <w:rPr>
            <w:rStyle w:val="a4"/>
            <w:rFonts w:ascii="Times New Roman" w:hAnsi="Times New Roman" w:cs="Times New Roman"/>
            <w:sz w:val="24"/>
            <w:szCs w:val="24"/>
          </w:rPr>
          <w:t>https://www.nkj.ru/open/28597/</w:t>
        </w:r>
      </w:hyperlink>
      <w:r>
        <w:rPr>
          <w:rFonts w:ascii="Times New Roman" w:hAnsi="Times New Roman" w:cs="Times New Roman"/>
          <w:sz w:val="24"/>
          <w:szCs w:val="24"/>
        </w:rPr>
        <w:t xml:space="preserve"> (Дата обращения 14.05.2016)</w:t>
      </w:r>
    </w:p>
  </w:footnote>
  <w:footnote w:id="49">
    <w:p w:rsidR="0059193C" w:rsidRPr="006C1EE5" w:rsidRDefault="0059193C" w:rsidP="0059193C">
      <w:pPr>
        <w:pStyle w:val="a5"/>
        <w:rPr>
          <w:rFonts w:ascii="Times New Roman" w:hAnsi="Times New Roman" w:cs="Times New Roman"/>
          <w:sz w:val="24"/>
          <w:szCs w:val="24"/>
        </w:rPr>
      </w:pPr>
      <w:r w:rsidRPr="007C116F">
        <w:rPr>
          <w:rStyle w:val="a7"/>
          <w:rFonts w:ascii="Times New Roman" w:hAnsi="Times New Roman" w:cs="Times New Roman"/>
          <w:sz w:val="24"/>
          <w:szCs w:val="24"/>
        </w:rPr>
        <w:footnoteRef/>
      </w:r>
      <w:r w:rsidRPr="007C116F">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50">
    <w:p w:rsidR="0059193C" w:rsidRDefault="0059193C" w:rsidP="0059193C">
      <w:pPr>
        <w:pStyle w:val="a5"/>
      </w:pPr>
      <w:r w:rsidRPr="000F252C">
        <w:rPr>
          <w:rStyle w:val="a7"/>
          <w:rFonts w:ascii="Times New Roman" w:hAnsi="Times New Roman" w:cs="Times New Roman"/>
          <w:sz w:val="24"/>
          <w:szCs w:val="24"/>
        </w:rPr>
        <w:footnoteRef/>
      </w:r>
      <w:r>
        <w:t xml:space="preserve"> </w:t>
      </w:r>
      <w:r w:rsidRPr="0028221B">
        <w:rPr>
          <w:rFonts w:ascii="Times New Roman" w:hAnsi="Times New Roman" w:cs="Times New Roman"/>
          <w:i/>
          <w:sz w:val="24"/>
          <w:szCs w:val="24"/>
        </w:rPr>
        <w:t>Смирнова Ю.</w:t>
      </w:r>
      <w:r>
        <w:rPr>
          <w:rFonts w:ascii="Times New Roman" w:hAnsi="Times New Roman" w:cs="Times New Roman"/>
          <w:sz w:val="24"/>
          <w:szCs w:val="24"/>
        </w:rPr>
        <w:t xml:space="preserve"> В старости виновато накопительство. // Наука и жизнь. 5 Май 2016 </w:t>
      </w:r>
      <w:r>
        <w:rPr>
          <w:rFonts w:ascii="Times New Roman" w:hAnsi="Times New Roman" w:cs="Times New Roman"/>
          <w:sz w:val="24"/>
          <w:szCs w:val="24"/>
          <w:lang w:val="en-US"/>
        </w:rPr>
        <w:t>URL</w:t>
      </w:r>
      <w:r>
        <w:rPr>
          <w:rFonts w:ascii="Times New Roman" w:hAnsi="Times New Roman" w:cs="Times New Roman"/>
          <w:sz w:val="24"/>
          <w:szCs w:val="24"/>
        </w:rPr>
        <w:t>: </w:t>
      </w:r>
      <w:hyperlink r:id="rId25" w:history="1">
        <w:r w:rsidRPr="004D4147">
          <w:rPr>
            <w:rStyle w:val="a4"/>
            <w:rFonts w:ascii="Times New Roman" w:hAnsi="Times New Roman" w:cs="Times New Roman"/>
            <w:sz w:val="24"/>
            <w:szCs w:val="24"/>
          </w:rPr>
          <w:t>https://www.nkj.ru/open/28766/</w:t>
        </w:r>
      </w:hyperlink>
      <w:r>
        <w:rPr>
          <w:rFonts w:ascii="Times New Roman" w:hAnsi="Times New Roman" w:cs="Times New Roman"/>
          <w:sz w:val="24"/>
          <w:szCs w:val="24"/>
        </w:rPr>
        <w:t xml:space="preserve">  (Дата обращения 15.05.2016)</w:t>
      </w:r>
    </w:p>
  </w:footnote>
  <w:footnote w:id="51">
    <w:p w:rsidR="0059193C" w:rsidRPr="000F252C" w:rsidRDefault="0059193C" w:rsidP="0059193C">
      <w:pPr>
        <w:pStyle w:val="a5"/>
        <w:rPr>
          <w:rFonts w:ascii="Times New Roman" w:hAnsi="Times New Roman" w:cs="Times New Roman"/>
          <w:sz w:val="24"/>
          <w:szCs w:val="24"/>
        </w:rPr>
      </w:pPr>
      <w:r w:rsidRPr="000F252C">
        <w:rPr>
          <w:rStyle w:val="a7"/>
          <w:rFonts w:ascii="Times New Roman" w:hAnsi="Times New Roman" w:cs="Times New Roman"/>
          <w:sz w:val="24"/>
          <w:szCs w:val="24"/>
        </w:rPr>
        <w:footnoteRef/>
      </w:r>
      <w:r w:rsidRPr="000F252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52">
    <w:p w:rsidR="0059193C" w:rsidRPr="0028221B" w:rsidRDefault="0059193C" w:rsidP="0059193C">
      <w:pPr>
        <w:pStyle w:val="a5"/>
        <w:rPr>
          <w:rFonts w:ascii="Times New Roman" w:hAnsi="Times New Roman" w:cs="Times New Roman"/>
          <w:sz w:val="24"/>
          <w:szCs w:val="24"/>
        </w:rPr>
      </w:pPr>
      <w:r w:rsidRPr="0028221B">
        <w:rPr>
          <w:rStyle w:val="a7"/>
          <w:rFonts w:ascii="Times New Roman" w:hAnsi="Times New Roman" w:cs="Times New Roman"/>
          <w:sz w:val="24"/>
          <w:szCs w:val="24"/>
        </w:rPr>
        <w:footnoteRef/>
      </w:r>
      <w:r w:rsidRPr="0028221B">
        <w:rPr>
          <w:rFonts w:ascii="Times New Roman" w:hAnsi="Times New Roman" w:cs="Times New Roman"/>
          <w:sz w:val="24"/>
          <w:szCs w:val="24"/>
        </w:rPr>
        <w:t xml:space="preserve"> </w:t>
      </w:r>
      <w:r w:rsidRPr="0028221B">
        <w:rPr>
          <w:rFonts w:ascii="Times New Roman" w:hAnsi="Times New Roman" w:cs="Times New Roman"/>
          <w:i/>
          <w:sz w:val="24"/>
          <w:szCs w:val="24"/>
        </w:rPr>
        <w:t>Смирнова Ю.</w:t>
      </w:r>
      <w:r>
        <w:rPr>
          <w:rFonts w:ascii="Times New Roman" w:hAnsi="Times New Roman" w:cs="Times New Roman"/>
          <w:sz w:val="24"/>
          <w:szCs w:val="24"/>
        </w:rPr>
        <w:t xml:space="preserve"> В старости виновато накопительство. // Наука и жизнь. 5 Май 2016 </w:t>
      </w:r>
      <w:r>
        <w:rPr>
          <w:rFonts w:ascii="Times New Roman" w:hAnsi="Times New Roman" w:cs="Times New Roman"/>
          <w:sz w:val="24"/>
          <w:szCs w:val="24"/>
          <w:lang w:val="en-US"/>
        </w:rPr>
        <w:t>URL</w:t>
      </w:r>
      <w:r>
        <w:rPr>
          <w:rFonts w:ascii="Times New Roman" w:hAnsi="Times New Roman" w:cs="Times New Roman"/>
          <w:sz w:val="24"/>
          <w:szCs w:val="24"/>
        </w:rPr>
        <w:t>: </w:t>
      </w:r>
      <w:hyperlink r:id="rId26" w:history="1">
        <w:r w:rsidRPr="004D4147">
          <w:rPr>
            <w:rStyle w:val="a4"/>
            <w:rFonts w:ascii="Times New Roman" w:hAnsi="Times New Roman" w:cs="Times New Roman"/>
            <w:sz w:val="24"/>
            <w:szCs w:val="24"/>
          </w:rPr>
          <w:t>https://www.nkj.ru/open/28766/</w:t>
        </w:r>
      </w:hyperlink>
      <w:r>
        <w:rPr>
          <w:rFonts w:ascii="Times New Roman" w:hAnsi="Times New Roman" w:cs="Times New Roman"/>
          <w:sz w:val="24"/>
          <w:szCs w:val="24"/>
        </w:rPr>
        <w:t xml:space="preserve">  (Дата обращения 15.05.2016)</w:t>
      </w:r>
    </w:p>
  </w:footnote>
  <w:footnote w:id="53">
    <w:p w:rsidR="0059193C" w:rsidRPr="005D5981" w:rsidRDefault="0059193C" w:rsidP="0059193C">
      <w:pPr>
        <w:pStyle w:val="a5"/>
        <w:rPr>
          <w:rFonts w:ascii="Times New Roman" w:hAnsi="Times New Roman" w:cs="Times New Roman"/>
          <w:sz w:val="24"/>
          <w:szCs w:val="24"/>
        </w:rPr>
      </w:pPr>
      <w:r w:rsidRPr="005D5981">
        <w:rPr>
          <w:rStyle w:val="a7"/>
          <w:rFonts w:ascii="Times New Roman" w:hAnsi="Times New Roman" w:cs="Times New Roman"/>
          <w:sz w:val="24"/>
          <w:szCs w:val="24"/>
        </w:rPr>
        <w:footnoteRef/>
      </w:r>
      <w:r w:rsidRPr="005D5981">
        <w:rPr>
          <w:rFonts w:ascii="Times New Roman" w:hAnsi="Times New Roman" w:cs="Times New Roman"/>
          <w:sz w:val="24"/>
          <w:szCs w:val="24"/>
        </w:rPr>
        <w:t xml:space="preserve"> </w:t>
      </w:r>
      <w:r w:rsidRPr="005D5981">
        <w:rPr>
          <w:rFonts w:ascii="Times New Roman" w:hAnsi="Times New Roman" w:cs="Times New Roman"/>
          <w:i/>
          <w:sz w:val="24"/>
          <w:szCs w:val="24"/>
        </w:rPr>
        <w:t>Максутова А., Трунин Д., Гнилицкая А., Захаров П., Шалаева О., Константинов А.</w:t>
      </w:r>
      <w:r w:rsidRPr="005D5981">
        <w:rPr>
          <w:rFonts w:ascii="Times New Roman" w:hAnsi="Times New Roman" w:cs="Times New Roman"/>
          <w:sz w:val="24"/>
          <w:szCs w:val="24"/>
        </w:rPr>
        <w:t xml:space="preserve"> 10 главных достижений науки. Прорваться в будущее // Русский репортер. № 1</w:t>
      </w:r>
      <w:r>
        <w:rPr>
          <w:rFonts w:ascii="Times New Roman" w:hAnsi="Times New Roman" w:cs="Times New Roman"/>
          <w:sz w:val="24"/>
          <w:szCs w:val="24"/>
        </w:rPr>
        <w:t>–</w:t>
      </w:r>
      <w:r w:rsidRPr="005D5981">
        <w:rPr>
          <w:rFonts w:ascii="Times New Roman" w:hAnsi="Times New Roman" w:cs="Times New Roman"/>
          <w:sz w:val="24"/>
          <w:szCs w:val="24"/>
        </w:rPr>
        <w:t>2 (403</w:t>
      </w:r>
      <w:r>
        <w:rPr>
          <w:rFonts w:ascii="Times New Roman" w:hAnsi="Times New Roman" w:cs="Times New Roman"/>
          <w:sz w:val="24"/>
          <w:szCs w:val="24"/>
        </w:rPr>
        <w:t>–</w:t>
      </w:r>
      <w:r w:rsidRPr="005D5981">
        <w:rPr>
          <w:rFonts w:ascii="Times New Roman" w:hAnsi="Times New Roman" w:cs="Times New Roman"/>
          <w:sz w:val="24"/>
          <w:szCs w:val="24"/>
        </w:rPr>
        <w:t>404). 24 декабря 2015-21 января 2016. С. 48.</w:t>
      </w:r>
    </w:p>
  </w:footnote>
  <w:footnote w:id="54">
    <w:p w:rsidR="0059193C" w:rsidRPr="00571CB1" w:rsidRDefault="0059193C" w:rsidP="0059193C">
      <w:pPr>
        <w:pStyle w:val="a5"/>
        <w:rPr>
          <w:rFonts w:ascii="Times New Roman" w:hAnsi="Times New Roman" w:cs="Times New Roman"/>
          <w:sz w:val="24"/>
          <w:szCs w:val="24"/>
        </w:rPr>
      </w:pPr>
      <w:r w:rsidRPr="00571CB1">
        <w:rPr>
          <w:rStyle w:val="a7"/>
          <w:rFonts w:ascii="Times New Roman" w:hAnsi="Times New Roman" w:cs="Times New Roman"/>
          <w:sz w:val="24"/>
          <w:szCs w:val="24"/>
        </w:rPr>
        <w:footnoteRef/>
      </w:r>
      <w:r w:rsidRPr="00571CB1">
        <w:rPr>
          <w:rFonts w:ascii="Times New Roman" w:hAnsi="Times New Roman" w:cs="Times New Roman"/>
          <w:sz w:val="24"/>
          <w:szCs w:val="24"/>
        </w:rPr>
        <w:t xml:space="preserve"> Маршрутный лист метастаза. // Русский репортер. № 24 (400). 12-26 ноябрь 2015. С. 60.</w:t>
      </w:r>
    </w:p>
  </w:footnote>
  <w:footnote w:id="55">
    <w:p w:rsidR="0059193C" w:rsidRPr="00137B8B" w:rsidRDefault="0059193C" w:rsidP="0059193C">
      <w:pPr>
        <w:pStyle w:val="a5"/>
        <w:rPr>
          <w:rFonts w:ascii="Times New Roman" w:hAnsi="Times New Roman" w:cs="Times New Roman"/>
          <w:sz w:val="24"/>
          <w:szCs w:val="24"/>
        </w:rPr>
      </w:pPr>
      <w:r w:rsidRPr="00137B8B">
        <w:rPr>
          <w:rStyle w:val="a7"/>
          <w:rFonts w:ascii="Times New Roman" w:hAnsi="Times New Roman" w:cs="Times New Roman"/>
          <w:sz w:val="24"/>
          <w:szCs w:val="24"/>
        </w:rPr>
        <w:footnoteRef/>
      </w:r>
      <w:r w:rsidRPr="00137B8B">
        <w:rPr>
          <w:rFonts w:ascii="Times New Roman" w:hAnsi="Times New Roman" w:cs="Times New Roman"/>
          <w:sz w:val="24"/>
          <w:szCs w:val="24"/>
        </w:rPr>
        <w:t xml:space="preserve"> </w:t>
      </w:r>
      <w:r w:rsidRPr="0024089F">
        <w:rPr>
          <w:rFonts w:ascii="Times New Roman" w:hAnsi="Times New Roman" w:cs="Times New Roman"/>
          <w:i/>
          <w:sz w:val="24"/>
          <w:szCs w:val="24"/>
        </w:rPr>
        <w:t>Лищук О.</w:t>
      </w:r>
      <w:r w:rsidRPr="00137B8B">
        <w:rPr>
          <w:rFonts w:ascii="Times New Roman" w:hAnsi="Times New Roman" w:cs="Times New Roman"/>
          <w:sz w:val="24"/>
          <w:szCs w:val="24"/>
        </w:rPr>
        <w:t xml:space="preserve"> Ученые вырастили «в пробирке» 13-дневные человеческие эмбрионы. // </w:t>
      </w:r>
      <w:r w:rsidRPr="00137B8B">
        <w:rPr>
          <w:rFonts w:ascii="Times New Roman" w:hAnsi="Times New Roman" w:cs="Times New Roman"/>
          <w:sz w:val="24"/>
          <w:szCs w:val="24"/>
          <w:lang w:val="en-US"/>
        </w:rPr>
        <w:t>N</w:t>
      </w:r>
      <w:r w:rsidRPr="00137B8B">
        <w:rPr>
          <w:rFonts w:ascii="Times New Roman" w:hAnsi="Times New Roman" w:cs="Times New Roman"/>
          <w:sz w:val="24"/>
          <w:szCs w:val="24"/>
        </w:rPr>
        <w:t xml:space="preserve">+1. 5 Май 2016 </w:t>
      </w:r>
      <w:r w:rsidRPr="00137B8B">
        <w:rPr>
          <w:rFonts w:ascii="Times New Roman" w:hAnsi="Times New Roman" w:cs="Times New Roman"/>
          <w:sz w:val="24"/>
          <w:szCs w:val="24"/>
          <w:lang w:val="en-US"/>
        </w:rPr>
        <w:t>URL</w:t>
      </w:r>
      <w:r w:rsidRPr="00137B8B">
        <w:rPr>
          <w:rFonts w:ascii="Times New Roman" w:hAnsi="Times New Roman" w:cs="Times New Roman"/>
          <w:sz w:val="24"/>
          <w:szCs w:val="24"/>
        </w:rPr>
        <w:t>: </w:t>
      </w:r>
      <w:hyperlink r:id="rId27" w:history="1">
        <w:r w:rsidRPr="00137B8B">
          <w:rPr>
            <w:rStyle w:val="a4"/>
            <w:rFonts w:ascii="Times New Roman" w:hAnsi="Times New Roman" w:cs="Times New Roman"/>
            <w:sz w:val="24"/>
            <w:szCs w:val="24"/>
          </w:rPr>
          <w:t>https://nplus1.ru/news/2016/05/05/13-days</w:t>
        </w:r>
      </w:hyperlink>
      <w:r w:rsidRPr="00137B8B">
        <w:rPr>
          <w:rFonts w:ascii="Times New Roman" w:hAnsi="Times New Roman" w:cs="Times New Roman"/>
          <w:sz w:val="24"/>
          <w:szCs w:val="24"/>
        </w:rPr>
        <w:t xml:space="preserve"> (Дата обращения 5.05.2016)</w:t>
      </w:r>
    </w:p>
  </w:footnote>
  <w:footnote w:id="56">
    <w:p w:rsidR="0059193C" w:rsidRPr="00D10EC0" w:rsidRDefault="0059193C" w:rsidP="0059193C">
      <w:pPr>
        <w:pStyle w:val="a5"/>
        <w:rPr>
          <w:rFonts w:ascii="Times New Roman" w:hAnsi="Times New Roman" w:cs="Times New Roman"/>
          <w:sz w:val="24"/>
          <w:szCs w:val="24"/>
        </w:rPr>
      </w:pPr>
      <w:r w:rsidRPr="00AE7648">
        <w:rPr>
          <w:rStyle w:val="a7"/>
          <w:rFonts w:ascii="Times New Roman" w:hAnsi="Times New Roman" w:cs="Times New Roman"/>
          <w:sz w:val="24"/>
          <w:szCs w:val="24"/>
        </w:rPr>
        <w:footnoteRef/>
      </w:r>
      <w:r w:rsidRPr="00AE7648">
        <w:rPr>
          <w:rFonts w:ascii="Times New Roman" w:hAnsi="Times New Roman" w:cs="Times New Roman"/>
          <w:sz w:val="24"/>
          <w:szCs w:val="24"/>
        </w:rPr>
        <w:t xml:space="preserve"> </w:t>
      </w:r>
      <w:r>
        <w:rPr>
          <w:rFonts w:ascii="Times New Roman" w:hAnsi="Times New Roman" w:cs="Times New Roman"/>
          <w:sz w:val="24"/>
          <w:szCs w:val="24"/>
        </w:rPr>
        <w:t xml:space="preserve">Робот-учитель осенью начнет преподавать в лицее Томского политеха. // ТАСС. 16 Май </w:t>
      </w:r>
      <w:r w:rsidRPr="00D10EC0">
        <w:rPr>
          <w:rFonts w:ascii="Times New Roman" w:hAnsi="Times New Roman" w:cs="Times New Roman"/>
          <w:sz w:val="24"/>
          <w:szCs w:val="24"/>
        </w:rPr>
        <w:t xml:space="preserve">2016 </w:t>
      </w:r>
      <w:r w:rsidRPr="00D10EC0">
        <w:rPr>
          <w:rFonts w:ascii="Times New Roman" w:hAnsi="Times New Roman" w:cs="Times New Roman"/>
          <w:sz w:val="24"/>
          <w:szCs w:val="24"/>
          <w:lang w:val="en-US"/>
        </w:rPr>
        <w:t>URL</w:t>
      </w:r>
      <w:r w:rsidRPr="00D10EC0">
        <w:rPr>
          <w:rFonts w:ascii="Times New Roman" w:hAnsi="Times New Roman" w:cs="Times New Roman"/>
          <w:sz w:val="24"/>
          <w:szCs w:val="24"/>
        </w:rPr>
        <w:t>: </w:t>
      </w:r>
      <w:hyperlink r:id="rId28" w:history="1">
        <w:r w:rsidRPr="00D10EC0">
          <w:rPr>
            <w:rStyle w:val="a4"/>
            <w:rFonts w:ascii="Times New Roman" w:hAnsi="Times New Roman" w:cs="Times New Roman"/>
            <w:sz w:val="24"/>
            <w:szCs w:val="24"/>
          </w:rPr>
          <w:t>http://tass.ru/nauka/3285416</w:t>
        </w:r>
      </w:hyperlink>
      <w:r w:rsidRPr="00D10EC0">
        <w:rPr>
          <w:rFonts w:ascii="Times New Roman" w:hAnsi="Times New Roman" w:cs="Times New Roman"/>
          <w:sz w:val="24"/>
          <w:szCs w:val="24"/>
        </w:rPr>
        <w:t xml:space="preserve"> (Дата обращения 16.05.2016)</w:t>
      </w:r>
    </w:p>
  </w:footnote>
  <w:footnote w:id="57">
    <w:p w:rsidR="0059193C" w:rsidRPr="00D10EC0" w:rsidRDefault="0059193C" w:rsidP="0059193C">
      <w:pPr>
        <w:pStyle w:val="a5"/>
        <w:rPr>
          <w:rFonts w:ascii="Times New Roman" w:hAnsi="Times New Roman" w:cs="Times New Roman"/>
          <w:sz w:val="24"/>
          <w:szCs w:val="24"/>
        </w:rPr>
      </w:pPr>
      <w:r w:rsidRPr="00D10EC0">
        <w:rPr>
          <w:rStyle w:val="a7"/>
          <w:rFonts w:ascii="Times New Roman" w:hAnsi="Times New Roman" w:cs="Times New Roman"/>
          <w:sz w:val="24"/>
          <w:szCs w:val="24"/>
        </w:rPr>
        <w:footnoteRef/>
      </w:r>
      <w:r>
        <w:t xml:space="preserve"> </w:t>
      </w:r>
      <w:r w:rsidRPr="00D10EC0">
        <w:rPr>
          <w:rFonts w:ascii="Times New Roman" w:hAnsi="Times New Roman" w:cs="Times New Roman"/>
          <w:sz w:val="24"/>
          <w:szCs w:val="24"/>
        </w:rPr>
        <w:t>Доказан вред</w:t>
      </w:r>
      <w:r>
        <w:rPr>
          <w:rFonts w:ascii="Times New Roman" w:hAnsi="Times New Roman" w:cs="Times New Roman"/>
          <w:sz w:val="24"/>
          <w:szCs w:val="24"/>
        </w:rPr>
        <w:t xml:space="preserve"> пластиковой посуды для внутриутробного развития ребенка. // </w:t>
      </w:r>
      <w:r>
        <w:rPr>
          <w:rFonts w:ascii="Times New Roman" w:hAnsi="Times New Roman" w:cs="Times New Roman"/>
          <w:sz w:val="24"/>
          <w:szCs w:val="24"/>
          <w:lang w:val="en-US"/>
        </w:rPr>
        <w:t>Lenta</w:t>
      </w:r>
      <w:r w:rsidRPr="00D10EC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18 </w:t>
      </w:r>
      <w:r w:rsidRPr="00D10EC0">
        <w:rPr>
          <w:rFonts w:ascii="Times New Roman" w:hAnsi="Times New Roman" w:cs="Times New Roman"/>
          <w:sz w:val="24"/>
          <w:szCs w:val="24"/>
        </w:rPr>
        <w:t xml:space="preserve">Май 2016 </w:t>
      </w:r>
      <w:r w:rsidRPr="00D10EC0">
        <w:rPr>
          <w:rFonts w:ascii="Times New Roman" w:hAnsi="Times New Roman" w:cs="Times New Roman"/>
          <w:sz w:val="24"/>
          <w:szCs w:val="24"/>
          <w:lang w:val="en-US"/>
        </w:rPr>
        <w:t>URL</w:t>
      </w:r>
      <w:r w:rsidRPr="00D10EC0">
        <w:rPr>
          <w:rFonts w:ascii="Times New Roman" w:hAnsi="Times New Roman" w:cs="Times New Roman"/>
          <w:sz w:val="24"/>
          <w:szCs w:val="24"/>
        </w:rPr>
        <w:t>: </w:t>
      </w:r>
      <w:hyperlink r:id="rId29" w:history="1">
        <w:r w:rsidRPr="00D10EC0">
          <w:rPr>
            <w:rStyle w:val="a4"/>
            <w:rFonts w:ascii="Times New Roman" w:hAnsi="Times New Roman" w:cs="Times New Roman"/>
            <w:sz w:val="24"/>
            <w:szCs w:val="24"/>
          </w:rPr>
          <w:t>https://lenta.ru/news/2016/05/18/bpa/</w:t>
        </w:r>
      </w:hyperlink>
      <w:r w:rsidRPr="00D10EC0">
        <w:rPr>
          <w:rFonts w:ascii="Times New Roman" w:hAnsi="Times New Roman" w:cs="Times New Roman"/>
          <w:sz w:val="24"/>
          <w:szCs w:val="24"/>
        </w:rPr>
        <w:t xml:space="preserve"> (Дата обращения 18.05.2016)</w:t>
      </w:r>
    </w:p>
  </w:footnote>
  <w:footnote w:id="58">
    <w:p w:rsidR="0059193C" w:rsidRDefault="0059193C" w:rsidP="0059193C">
      <w:pPr>
        <w:pStyle w:val="a5"/>
      </w:pPr>
      <w:r w:rsidRPr="00D10EC0">
        <w:rPr>
          <w:rStyle w:val="a7"/>
          <w:rFonts w:ascii="Times New Roman" w:hAnsi="Times New Roman" w:cs="Times New Roman"/>
          <w:sz w:val="24"/>
          <w:szCs w:val="24"/>
        </w:rPr>
        <w:footnoteRef/>
      </w:r>
      <w:r>
        <w:t xml:space="preserve"> </w:t>
      </w:r>
      <w:r w:rsidRPr="00D10EC0">
        <w:rPr>
          <w:rFonts w:ascii="Times New Roman" w:hAnsi="Times New Roman" w:cs="Times New Roman"/>
          <w:sz w:val="24"/>
          <w:szCs w:val="24"/>
        </w:rPr>
        <w:t>Там же.</w:t>
      </w:r>
    </w:p>
  </w:footnote>
  <w:footnote w:id="59">
    <w:p w:rsidR="0059193C" w:rsidRPr="00D10EC0" w:rsidRDefault="0059193C" w:rsidP="0059193C">
      <w:pPr>
        <w:pStyle w:val="a5"/>
        <w:rPr>
          <w:rFonts w:ascii="Times New Roman" w:hAnsi="Times New Roman" w:cs="Times New Roman"/>
          <w:sz w:val="24"/>
          <w:szCs w:val="24"/>
        </w:rPr>
      </w:pPr>
      <w:r w:rsidRPr="00D10EC0">
        <w:rPr>
          <w:rStyle w:val="a7"/>
          <w:rFonts w:ascii="Times New Roman" w:hAnsi="Times New Roman" w:cs="Times New Roman"/>
          <w:sz w:val="24"/>
          <w:szCs w:val="24"/>
        </w:rPr>
        <w:footnoteRef/>
      </w:r>
      <w:r w:rsidRPr="00D10EC0">
        <w:rPr>
          <w:rFonts w:ascii="Times New Roman" w:hAnsi="Times New Roman" w:cs="Times New Roman"/>
          <w:sz w:val="24"/>
          <w:szCs w:val="24"/>
        </w:rPr>
        <w:t xml:space="preserve"> Мощную систему шифрования создали на основе бытовой химии. // </w:t>
      </w:r>
      <w:r w:rsidRPr="00D10EC0">
        <w:rPr>
          <w:rFonts w:ascii="Times New Roman" w:hAnsi="Times New Roman" w:cs="Times New Roman"/>
          <w:sz w:val="24"/>
          <w:szCs w:val="24"/>
          <w:lang w:val="en-US"/>
        </w:rPr>
        <w:t>Lenta</w:t>
      </w:r>
      <w:r w:rsidRPr="00D10EC0">
        <w:rPr>
          <w:rFonts w:ascii="Times New Roman" w:hAnsi="Times New Roman" w:cs="Times New Roman"/>
          <w:sz w:val="24"/>
          <w:szCs w:val="24"/>
        </w:rPr>
        <w:t>.</w:t>
      </w:r>
      <w:r w:rsidRPr="00D10EC0">
        <w:rPr>
          <w:rFonts w:ascii="Times New Roman" w:hAnsi="Times New Roman" w:cs="Times New Roman"/>
          <w:sz w:val="24"/>
          <w:szCs w:val="24"/>
          <w:lang w:val="en-US"/>
        </w:rPr>
        <w:t>ru</w:t>
      </w:r>
      <w:r w:rsidRPr="00D10EC0">
        <w:rPr>
          <w:rFonts w:ascii="Times New Roman" w:hAnsi="Times New Roman" w:cs="Times New Roman"/>
          <w:sz w:val="24"/>
          <w:szCs w:val="24"/>
        </w:rPr>
        <w:t xml:space="preserve">. 17 Май 2016 </w:t>
      </w:r>
      <w:r w:rsidRPr="00D10EC0">
        <w:rPr>
          <w:rFonts w:ascii="Times New Roman" w:hAnsi="Times New Roman" w:cs="Times New Roman"/>
          <w:sz w:val="24"/>
          <w:szCs w:val="24"/>
          <w:lang w:val="en-US"/>
        </w:rPr>
        <w:t>URL</w:t>
      </w:r>
      <w:r w:rsidRPr="00D10EC0">
        <w:rPr>
          <w:rFonts w:ascii="Times New Roman" w:hAnsi="Times New Roman" w:cs="Times New Roman"/>
          <w:sz w:val="24"/>
          <w:szCs w:val="24"/>
        </w:rPr>
        <w:t>: </w:t>
      </w:r>
      <w:hyperlink r:id="rId30" w:history="1">
        <w:r w:rsidRPr="00D10EC0">
          <w:rPr>
            <w:rStyle w:val="a4"/>
            <w:rFonts w:ascii="Times New Roman" w:hAnsi="Times New Roman" w:cs="Times New Roman"/>
            <w:sz w:val="24"/>
            <w:szCs w:val="24"/>
          </w:rPr>
          <w:t>https://lenta.ru/news/2016/05/17/cipher/</w:t>
        </w:r>
      </w:hyperlink>
      <w:r w:rsidRPr="00D10EC0">
        <w:rPr>
          <w:rFonts w:ascii="Times New Roman" w:hAnsi="Times New Roman" w:cs="Times New Roman"/>
          <w:sz w:val="24"/>
          <w:szCs w:val="24"/>
        </w:rPr>
        <w:t xml:space="preserve"> (Дата обращения 17.05.2016)</w:t>
      </w:r>
    </w:p>
  </w:footnote>
  <w:footnote w:id="60">
    <w:p w:rsidR="0059193C" w:rsidRPr="009A5823" w:rsidRDefault="0059193C" w:rsidP="0059193C">
      <w:pPr>
        <w:pStyle w:val="a5"/>
        <w:rPr>
          <w:rFonts w:ascii="Times New Roman" w:hAnsi="Times New Roman" w:cs="Times New Roman"/>
          <w:sz w:val="24"/>
          <w:szCs w:val="24"/>
        </w:rPr>
      </w:pPr>
      <w:r w:rsidRPr="009A5823">
        <w:rPr>
          <w:rStyle w:val="a7"/>
          <w:rFonts w:ascii="Times New Roman" w:hAnsi="Times New Roman" w:cs="Times New Roman"/>
          <w:sz w:val="24"/>
          <w:szCs w:val="24"/>
        </w:rPr>
        <w:footnoteRef/>
      </w:r>
      <w:r w:rsidRPr="009A5823">
        <w:rPr>
          <w:rFonts w:ascii="Times New Roman" w:hAnsi="Times New Roman" w:cs="Times New Roman"/>
          <w:sz w:val="24"/>
          <w:szCs w:val="24"/>
        </w:rPr>
        <w:t xml:space="preserve"> Там же.</w:t>
      </w:r>
    </w:p>
  </w:footnote>
  <w:footnote w:id="61">
    <w:p w:rsidR="0059193C" w:rsidRPr="00654764" w:rsidRDefault="0059193C" w:rsidP="0059193C">
      <w:pPr>
        <w:pStyle w:val="a5"/>
        <w:rPr>
          <w:rFonts w:ascii="Times New Roman" w:hAnsi="Times New Roman" w:cs="Times New Roman"/>
          <w:sz w:val="24"/>
          <w:szCs w:val="24"/>
        </w:rPr>
      </w:pPr>
      <w:r w:rsidRPr="00654764">
        <w:rPr>
          <w:rStyle w:val="a7"/>
          <w:rFonts w:ascii="Times New Roman" w:hAnsi="Times New Roman" w:cs="Times New Roman"/>
          <w:sz w:val="24"/>
          <w:szCs w:val="24"/>
        </w:rPr>
        <w:footnoteRef/>
      </w:r>
      <w:r w:rsidRPr="00654764">
        <w:rPr>
          <w:rFonts w:ascii="Times New Roman" w:hAnsi="Times New Roman" w:cs="Times New Roman"/>
          <w:sz w:val="24"/>
          <w:szCs w:val="24"/>
        </w:rPr>
        <w:t xml:space="preserve"> </w:t>
      </w:r>
      <w:r w:rsidRPr="00654764">
        <w:rPr>
          <w:rFonts w:ascii="Times New Roman" w:hAnsi="Times New Roman" w:cs="Times New Roman"/>
          <w:color w:val="000000"/>
          <w:sz w:val="24"/>
          <w:szCs w:val="24"/>
        </w:rPr>
        <w:t>Основы лингвистического мониторинга медиапространства региона. Волгоград: Волгоград. науч. изд-во, 2011.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URL</w:t>
      </w:r>
      <w:r w:rsidRPr="00654764">
        <w:rPr>
          <w:rFonts w:ascii="Times New Roman" w:hAnsi="Times New Roman" w:cs="Times New Roman"/>
          <w:color w:val="000000"/>
          <w:sz w:val="24"/>
          <w:szCs w:val="24"/>
        </w:rPr>
        <w:t xml:space="preserve">: </w:t>
      </w:r>
      <w:hyperlink r:id="rId31" w:history="1">
        <w:r w:rsidRPr="00654764">
          <w:rPr>
            <w:rStyle w:val="a4"/>
            <w:rFonts w:ascii="Times New Roman" w:hAnsi="Times New Roman" w:cs="Times New Roman"/>
            <w:sz w:val="24"/>
            <w:szCs w:val="24"/>
            <w:lang w:val="en-US"/>
          </w:rPr>
          <w:t>https</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docviewer</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yandex</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ru</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url</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http</w:t>
        </w:r>
        <w:r w:rsidRPr="00654764">
          <w:rPr>
            <w:rStyle w:val="a4"/>
            <w:rFonts w:ascii="Times New Roman" w:hAnsi="Times New Roman" w:cs="Times New Roman"/>
            <w:sz w:val="24"/>
            <w:szCs w:val="24"/>
          </w:rPr>
          <w:t>%3</w:t>
        </w:r>
        <w:r w:rsidRPr="00654764">
          <w:rPr>
            <w:rStyle w:val="a4"/>
            <w:rFonts w:ascii="Times New Roman" w:hAnsi="Times New Roman" w:cs="Times New Roman"/>
            <w:sz w:val="24"/>
            <w:szCs w:val="24"/>
            <w:lang w:val="en-US"/>
          </w:rPr>
          <w:t>A</w:t>
        </w:r>
        <w:r w:rsidRPr="00654764">
          <w:rPr>
            <w:rStyle w:val="a4"/>
            <w:rFonts w:ascii="Times New Roman" w:hAnsi="Times New Roman" w:cs="Times New Roman"/>
            <w:sz w:val="24"/>
            <w:szCs w:val="24"/>
          </w:rPr>
          <w:t>%2</w:t>
        </w:r>
        <w:r w:rsidRPr="00654764">
          <w:rPr>
            <w:rStyle w:val="a4"/>
            <w:rFonts w:ascii="Times New Roman" w:hAnsi="Times New Roman" w:cs="Times New Roman"/>
            <w:sz w:val="24"/>
            <w:szCs w:val="24"/>
            <w:lang w:val="en-US"/>
          </w:rPr>
          <w:t>F</w:t>
        </w:r>
        <w:r w:rsidRPr="00654764">
          <w:rPr>
            <w:rStyle w:val="a4"/>
            <w:rFonts w:ascii="Times New Roman" w:hAnsi="Times New Roman" w:cs="Times New Roman"/>
            <w:sz w:val="24"/>
            <w:szCs w:val="24"/>
          </w:rPr>
          <w:t>%2</w:t>
        </w:r>
        <w:r w:rsidRPr="00654764">
          <w:rPr>
            <w:rStyle w:val="a4"/>
            <w:rFonts w:ascii="Times New Roman" w:hAnsi="Times New Roman" w:cs="Times New Roman"/>
            <w:sz w:val="24"/>
            <w:szCs w:val="24"/>
            <w:lang w:val="en-US"/>
          </w:rPr>
          <w:t>Flingva</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volsu</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ru</w:t>
        </w:r>
        <w:r w:rsidRPr="00654764">
          <w:rPr>
            <w:rStyle w:val="a4"/>
            <w:rFonts w:ascii="Times New Roman" w:hAnsi="Times New Roman" w:cs="Times New Roman"/>
            <w:sz w:val="24"/>
            <w:szCs w:val="24"/>
          </w:rPr>
          <w:t>%2</w:t>
        </w:r>
        <w:r w:rsidRPr="00654764">
          <w:rPr>
            <w:rStyle w:val="a4"/>
            <w:rFonts w:ascii="Times New Roman" w:hAnsi="Times New Roman" w:cs="Times New Roman"/>
            <w:sz w:val="24"/>
            <w:szCs w:val="24"/>
            <w:lang w:val="en-US"/>
          </w:rPr>
          <w:t>Fwp</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content</w:t>
        </w:r>
        <w:r w:rsidRPr="00654764">
          <w:rPr>
            <w:rStyle w:val="a4"/>
            <w:rFonts w:ascii="Times New Roman" w:hAnsi="Times New Roman" w:cs="Times New Roman"/>
            <w:sz w:val="24"/>
            <w:szCs w:val="24"/>
          </w:rPr>
          <w:t>%2</w:t>
        </w:r>
        <w:r w:rsidRPr="00654764">
          <w:rPr>
            <w:rStyle w:val="a4"/>
            <w:rFonts w:ascii="Times New Roman" w:hAnsi="Times New Roman" w:cs="Times New Roman"/>
            <w:sz w:val="24"/>
            <w:szCs w:val="24"/>
            <w:lang w:val="en-US"/>
          </w:rPr>
          <w:t>Fuploads</w:t>
        </w:r>
        <w:r w:rsidRPr="00654764">
          <w:rPr>
            <w:rStyle w:val="a4"/>
            <w:rFonts w:ascii="Times New Roman" w:hAnsi="Times New Roman" w:cs="Times New Roman"/>
            <w:sz w:val="24"/>
            <w:szCs w:val="24"/>
          </w:rPr>
          <w:t>%2</w:t>
        </w:r>
        <w:r w:rsidRPr="00654764">
          <w:rPr>
            <w:rStyle w:val="a4"/>
            <w:rFonts w:ascii="Times New Roman" w:hAnsi="Times New Roman" w:cs="Times New Roman"/>
            <w:sz w:val="24"/>
            <w:szCs w:val="24"/>
            <w:lang w:val="en-US"/>
          </w:rPr>
          <w:t>Feco</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ling</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monitoring</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intro</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pdf</w:t>
        </w:r>
        <w:r w:rsidRPr="00654764">
          <w:rPr>
            <w:rStyle w:val="a4"/>
            <w:rFonts w:ascii="Times New Roman" w:hAnsi="Times New Roman" w:cs="Times New Roman"/>
            <w:sz w:val="24"/>
            <w:szCs w:val="24"/>
          </w:rPr>
          <w:t>&amp;</w:t>
        </w:r>
        <w:r w:rsidRPr="00654764">
          <w:rPr>
            <w:rStyle w:val="a4"/>
            <w:rFonts w:ascii="Times New Roman" w:hAnsi="Times New Roman" w:cs="Times New Roman"/>
            <w:sz w:val="24"/>
            <w:szCs w:val="24"/>
            <w:lang w:val="en-US"/>
          </w:rPr>
          <w:t>name</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eco</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ling</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monitoring</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intro</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pdf</w:t>
        </w:r>
        <w:r w:rsidRPr="00654764">
          <w:rPr>
            <w:rStyle w:val="a4"/>
            <w:rFonts w:ascii="Times New Roman" w:hAnsi="Times New Roman" w:cs="Times New Roman"/>
            <w:sz w:val="24"/>
            <w:szCs w:val="24"/>
          </w:rPr>
          <w:t>&amp;</w:t>
        </w:r>
        <w:r w:rsidRPr="00654764">
          <w:rPr>
            <w:rStyle w:val="a4"/>
            <w:rFonts w:ascii="Times New Roman" w:hAnsi="Times New Roman" w:cs="Times New Roman"/>
            <w:sz w:val="24"/>
            <w:szCs w:val="24"/>
            <w:lang w:val="en-US"/>
          </w:rPr>
          <w:t>lang</w:t>
        </w:r>
        <w:r w:rsidRPr="00654764">
          <w:rPr>
            <w:rStyle w:val="a4"/>
            <w:rFonts w:ascii="Times New Roman" w:hAnsi="Times New Roman" w:cs="Times New Roman"/>
            <w:sz w:val="24"/>
            <w:szCs w:val="24"/>
          </w:rPr>
          <w:t>=</w:t>
        </w:r>
        <w:r w:rsidRPr="00654764">
          <w:rPr>
            <w:rStyle w:val="a4"/>
            <w:rFonts w:ascii="Times New Roman" w:hAnsi="Times New Roman" w:cs="Times New Roman"/>
            <w:sz w:val="24"/>
            <w:szCs w:val="24"/>
            <w:lang w:val="en-US"/>
          </w:rPr>
          <w:t>ru</w:t>
        </w:r>
        <w:r w:rsidRPr="00654764">
          <w:rPr>
            <w:rStyle w:val="a4"/>
            <w:rFonts w:ascii="Times New Roman" w:hAnsi="Times New Roman" w:cs="Times New Roman"/>
            <w:sz w:val="24"/>
            <w:szCs w:val="24"/>
          </w:rPr>
          <w:t>&amp;</w:t>
        </w:r>
        <w:r w:rsidRPr="00654764">
          <w:rPr>
            <w:rStyle w:val="a4"/>
            <w:rFonts w:ascii="Times New Roman" w:hAnsi="Times New Roman" w:cs="Times New Roman"/>
            <w:sz w:val="24"/>
            <w:szCs w:val="24"/>
            <w:lang w:val="en-US"/>
          </w:rPr>
          <w:t>c</w:t>
        </w:r>
        <w:r w:rsidRPr="00654764">
          <w:rPr>
            <w:rStyle w:val="a4"/>
            <w:rFonts w:ascii="Times New Roman" w:hAnsi="Times New Roman" w:cs="Times New Roman"/>
            <w:sz w:val="24"/>
            <w:szCs w:val="24"/>
          </w:rPr>
          <w:t>=572</w:t>
        </w:r>
        <w:r w:rsidRPr="00654764">
          <w:rPr>
            <w:rStyle w:val="a4"/>
            <w:rFonts w:ascii="Times New Roman" w:hAnsi="Times New Roman" w:cs="Times New Roman"/>
            <w:sz w:val="24"/>
            <w:szCs w:val="24"/>
            <w:lang w:val="en-US"/>
          </w:rPr>
          <w:t>d</w:t>
        </w:r>
        <w:r w:rsidRPr="00654764">
          <w:rPr>
            <w:rStyle w:val="a4"/>
            <w:rFonts w:ascii="Times New Roman" w:hAnsi="Times New Roman" w:cs="Times New Roman"/>
            <w:sz w:val="24"/>
            <w:szCs w:val="24"/>
          </w:rPr>
          <w:t>20</w:t>
        </w:r>
        <w:r w:rsidRPr="00654764">
          <w:rPr>
            <w:rStyle w:val="a4"/>
            <w:rFonts w:ascii="Times New Roman" w:hAnsi="Times New Roman" w:cs="Times New Roman"/>
            <w:sz w:val="24"/>
            <w:szCs w:val="24"/>
            <w:lang w:val="en-US"/>
          </w:rPr>
          <w:t>baa</w:t>
        </w:r>
        <w:r w:rsidRPr="00654764">
          <w:rPr>
            <w:rStyle w:val="a4"/>
            <w:rFonts w:ascii="Times New Roman" w:hAnsi="Times New Roman" w:cs="Times New Roman"/>
            <w:sz w:val="24"/>
            <w:szCs w:val="24"/>
          </w:rPr>
          <w:t>601</w:t>
        </w:r>
      </w:hyperlink>
      <w:r w:rsidRPr="006547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 обращения 10.05.2016)</w:t>
      </w:r>
    </w:p>
  </w:footnote>
  <w:footnote w:id="62">
    <w:p w:rsidR="0059193C" w:rsidRDefault="0059193C" w:rsidP="0059193C">
      <w:pPr>
        <w:pStyle w:val="a5"/>
      </w:pPr>
      <w:r w:rsidRPr="00D05DDE">
        <w:rPr>
          <w:rStyle w:val="a7"/>
          <w:rFonts w:ascii="Times New Roman" w:hAnsi="Times New Roman" w:cs="Times New Roman"/>
          <w:sz w:val="24"/>
          <w:szCs w:val="24"/>
        </w:rPr>
        <w:footnoteRef/>
      </w:r>
      <w:r w:rsidRPr="00D05DDE">
        <w:rPr>
          <w:rFonts w:ascii="Times New Roman" w:hAnsi="Times New Roman" w:cs="Times New Roman"/>
          <w:sz w:val="24"/>
          <w:szCs w:val="24"/>
        </w:rPr>
        <w:t xml:space="preserve"> </w:t>
      </w:r>
      <w:r w:rsidRPr="00571CB1">
        <w:rPr>
          <w:rFonts w:ascii="Times New Roman" w:hAnsi="Times New Roman" w:cs="Times New Roman"/>
          <w:i/>
          <w:sz w:val="24"/>
          <w:szCs w:val="24"/>
        </w:rPr>
        <w:t>Куркин К.</w:t>
      </w:r>
      <w:r w:rsidRPr="00571CB1">
        <w:rPr>
          <w:rFonts w:ascii="Times New Roman" w:hAnsi="Times New Roman" w:cs="Times New Roman"/>
          <w:sz w:val="24"/>
          <w:szCs w:val="24"/>
        </w:rPr>
        <w:t xml:space="preserve"> Миллиардеры из пробирки. // Эксперт Северо-Запад. № 41</w:t>
      </w:r>
      <w:r>
        <w:rPr>
          <w:rFonts w:ascii="Times New Roman" w:hAnsi="Times New Roman" w:cs="Times New Roman"/>
          <w:sz w:val="24"/>
          <w:szCs w:val="24"/>
        </w:rPr>
        <w:t>-42 (716). 5 октября 2015. С. 7.</w:t>
      </w:r>
    </w:p>
  </w:footnote>
  <w:footnote w:id="63">
    <w:p w:rsidR="0059193C" w:rsidRPr="00571CB1" w:rsidRDefault="0059193C" w:rsidP="0059193C">
      <w:pPr>
        <w:pStyle w:val="a5"/>
        <w:rPr>
          <w:rFonts w:ascii="Times New Roman" w:hAnsi="Times New Roman" w:cs="Times New Roman"/>
          <w:sz w:val="24"/>
          <w:szCs w:val="24"/>
        </w:rPr>
      </w:pPr>
      <w:r w:rsidRPr="00571CB1">
        <w:rPr>
          <w:rStyle w:val="a7"/>
          <w:rFonts w:ascii="Times New Roman" w:hAnsi="Times New Roman" w:cs="Times New Roman"/>
          <w:sz w:val="24"/>
          <w:szCs w:val="24"/>
        </w:rPr>
        <w:footnoteRef/>
      </w:r>
      <w:r w:rsidRPr="00571CB1">
        <w:rPr>
          <w:rFonts w:ascii="Times New Roman" w:hAnsi="Times New Roman" w:cs="Times New Roman"/>
          <w:sz w:val="24"/>
          <w:szCs w:val="24"/>
        </w:rPr>
        <w:t xml:space="preserve"> </w:t>
      </w:r>
      <w:r w:rsidRPr="008421CA">
        <w:rPr>
          <w:rFonts w:ascii="Times New Roman" w:hAnsi="Times New Roman" w:cs="Times New Roman"/>
          <w:sz w:val="24"/>
          <w:szCs w:val="24"/>
        </w:rPr>
        <w:t>Там же.</w:t>
      </w:r>
    </w:p>
  </w:footnote>
  <w:footnote w:id="64">
    <w:p w:rsidR="0059193C" w:rsidRDefault="0059193C" w:rsidP="0059193C">
      <w:pPr>
        <w:pStyle w:val="a5"/>
      </w:pPr>
      <w:r w:rsidRPr="00361CC6">
        <w:rPr>
          <w:rStyle w:val="a7"/>
          <w:rFonts w:ascii="Times New Roman" w:hAnsi="Times New Roman" w:cs="Times New Roman"/>
          <w:sz w:val="24"/>
          <w:szCs w:val="24"/>
        </w:rPr>
        <w:footnoteRef/>
      </w:r>
      <w:r w:rsidRPr="00361CC6">
        <w:rPr>
          <w:rFonts w:ascii="Times New Roman" w:hAnsi="Times New Roman" w:cs="Times New Roman"/>
          <w:sz w:val="24"/>
          <w:szCs w:val="24"/>
        </w:rPr>
        <w:t xml:space="preserve"> </w:t>
      </w:r>
      <w:r w:rsidRPr="00361CC6">
        <w:rPr>
          <w:rFonts w:ascii="Times New Roman" w:hAnsi="Times New Roman" w:cs="Times New Roman"/>
          <w:i/>
          <w:sz w:val="24"/>
          <w:szCs w:val="24"/>
        </w:rPr>
        <w:t>Константинов А.</w:t>
      </w:r>
      <w:r w:rsidRPr="00361CC6">
        <w:rPr>
          <w:rFonts w:ascii="Times New Roman" w:hAnsi="Times New Roman" w:cs="Times New Roman"/>
          <w:sz w:val="24"/>
          <w:szCs w:val="24"/>
        </w:rPr>
        <w:t xml:space="preserve"> Возвращение Оганова. Как покорить весь мир и вернуться домой. // Русский репортер. №21 (397) 1-15 октябрь 2015. С. 30</w:t>
      </w:r>
      <w:r>
        <w:t>.</w:t>
      </w:r>
    </w:p>
  </w:footnote>
  <w:footnote w:id="65">
    <w:p w:rsidR="0059193C" w:rsidRDefault="0059193C" w:rsidP="0059193C">
      <w:pPr>
        <w:pStyle w:val="a5"/>
      </w:pPr>
      <w:r w:rsidRPr="00F077D5">
        <w:rPr>
          <w:rStyle w:val="a7"/>
          <w:rFonts w:ascii="Times New Roman" w:hAnsi="Times New Roman" w:cs="Times New Roman"/>
          <w:sz w:val="24"/>
          <w:szCs w:val="24"/>
        </w:rPr>
        <w:footnoteRef/>
      </w:r>
      <w:r w:rsidRPr="00F077D5">
        <w:rPr>
          <w:rFonts w:ascii="Times New Roman" w:hAnsi="Times New Roman" w:cs="Times New Roman"/>
          <w:sz w:val="24"/>
          <w:szCs w:val="24"/>
        </w:rPr>
        <w:t xml:space="preserve"> </w:t>
      </w:r>
      <w:r w:rsidRPr="008421CA">
        <w:rPr>
          <w:rFonts w:ascii="Times New Roman" w:hAnsi="Times New Roman" w:cs="Times New Roman"/>
          <w:sz w:val="24"/>
          <w:szCs w:val="24"/>
        </w:rPr>
        <w:t>Там же.</w:t>
      </w:r>
    </w:p>
  </w:footnote>
  <w:footnote w:id="66">
    <w:p w:rsidR="0059193C" w:rsidRPr="00B2430F" w:rsidRDefault="0059193C" w:rsidP="0059193C">
      <w:pPr>
        <w:pStyle w:val="a5"/>
        <w:rPr>
          <w:rFonts w:ascii="Times New Roman" w:hAnsi="Times New Roman" w:cs="Times New Roman"/>
          <w:sz w:val="24"/>
          <w:szCs w:val="24"/>
        </w:rPr>
      </w:pPr>
      <w:r w:rsidRPr="00B2430F">
        <w:rPr>
          <w:rStyle w:val="a7"/>
          <w:rFonts w:ascii="Times New Roman" w:hAnsi="Times New Roman" w:cs="Times New Roman"/>
          <w:sz w:val="24"/>
          <w:szCs w:val="24"/>
        </w:rPr>
        <w:footnoteRef/>
      </w:r>
      <w:r w:rsidRPr="00B2430F">
        <w:rPr>
          <w:rFonts w:ascii="Times New Roman" w:hAnsi="Times New Roman" w:cs="Times New Roman"/>
          <w:sz w:val="24"/>
          <w:szCs w:val="24"/>
        </w:rPr>
        <w:t xml:space="preserve"> </w:t>
      </w:r>
      <w:r w:rsidRPr="00B2430F">
        <w:rPr>
          <w:rFonts w:ascii="Times New Roman" w:hAnsi="Times New Roman" w:cs="Times New Roman"/>
          <w:i/>
          <w:sz w:val="24"/>
          <w:szCs w:val="24"/>
        </w:rPr>
        <w:t>Константинов А.</w:t>
      </w:r>
      <w:r w:rsidRPr="00B2430F">
        <w:rPr>
          <w:rFonts w:ascii="Times New Roman" w:hAnsi="Times New Roman" w:cs="Times New Roman"/>
          <w:sz w:val="24"/>
          <w:szCs w:val="24"/>
        </w:rPr>
        <w:t xml:space="preserve"> Человек разумный освобожденный. // Русский репортер. 2 октября 2014 </w:t>
      </w:r>
      <w:r w:rsidRPr="00B2430F">
        <w:rPr>
          <w:rFonts w:ascii="Times New Roman" w:hAnsi="Times New Roman" w:cs="Times New Roman"/>
          <w:sz w:val="24"/>
          <w:szCs w:val="24"/>
          <w:lang w:val="en-US"/>
        </w:rPr>
        <w:t>URL</w:t>
      </w:r>
      <w:r w:rsidRPr="00B2430F">
        <w:rPr>
          <w:rFonts w:ascii="Times New Roman" w:hAnsi="Times New Roman" w:cs="Times New Roman"/>
          <w:sz w:val="24"/>
          <w:szCs w:val="24"/>
        </w:rPr>
        <w:t>: </w:t>
      </w:r>
      <w:hyperlink r:id="rId32" w:history="1">
        <w:r w:rsidRPr="00B2430F">
          <w:rPr>
            <w:rStyle w:val="a4"/>
            <w:rFonts w:ascii="Times New Roman" w:hAnsi="Times New Roman" w:cs="Times New Roman"/>
            <w:sz w:val="24"/>
            <w:szCs w:val="24"/>
          </w:rPr>
          <w:t>http://rusrep.ru/article/2014/10/02/chelovek-razumnyij-osvobozhdennyij/</w:t>
        </w:r>
      </w:hyperlink>
      <w:r w:rsidRPr="00B2430F">
        <w:rPr>
          <w:rFonts w:ascii="Times New Roman" w:hAnsi="Times New Roman" w:cs="Times New Roman"/>
          <w:sz w:val="24"/>
          <w:szCs w:val="24"/>
        </w:rPr>
        <w:t xml:space="preserve"> (Дата обращения 11.04.2016)</w:t>
      </w:r>
    </w:p>
  </w:footnote>
  <w:footnote w:id="67">
    <w:p w:rsidR="0059193C" w:rsidRPr="00B2430F" w:rsidRDefault="0059193C" w:rsidP="0059193C">
      <w:pPr>
        <w:pStyle w:val="a5"/>
        <w:rPr>
          <w:rFonts w:ascii="Times New Roman" w:hAnsi="Times New Roman" w:cs="Times New Roman"/>
          <w:sz w:val="24"/>
          <w:szCs w:val="24"/>
        </w:rPr>
      </w:pPr>
      <w:r w:rsidRPr="00B2430F">
        <w:rPr>
          <w:rStyle w:val="a7"/>
          <w:rFonts w:ascii="Times New Roman" w:hAnsi="Times New Roman" w:cs="Times New Roman"/>
          <w:sz w:val="24"/>
          <w:szCs w:val="24"/>
        </w:rPr>
        <w:footnoteRef/>
      </w:r>
      <w:r w:rsidRPr="00B2430F">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68">
    <w:p w:rsidR="0059193C" w:rsidRPr="009E30CE" w:rsidRDefault="0059193C" w:rsidP="0059193C">
      <w:pPr>
        <w:pStyle w:val="a5"/>
        <w:rPr>
          <w:rFonts w:ascii="Times New Roman" w:hAnsi="Times New Roman" w:cs="Times New Roman"/>
          <w:sz w:val="24"/>
          <w:szCs w:val="24"/>
        </w:rPr>
      </w:pPr>
      <w:r w:rsidRPr="009E30CE">
        <w:rPr>
          <w:rStyle w:val="a7"/>
          <w:rFonts w:ascii="Times New Roman" w:hAnsi="Times New Roman" w:cs="Times New Roman"/>
          <w:sz w:val="24"/>
          <w:szCs w:val="24"/>
        </w:rPr>
        <w:footnoteRef/>
      </w:r>
      <w:r w:rsidRPr="009E30CE">
        <w:rPr>
          <w:rFonts w:ascii="Times New Roman" w:hAnsi="Times New Roman" w:cs="Times New Roman"/>
          <w:sz w:val="24"/>
          <w:szCs w:val="24"/>
        </w:rPr>
        <w:t xml:space="preserve"> </w:t>
      </w:r>
      <w:r w:rsidRPr="009E30CE">
        <w:rPr>
          <w:rFonts w:ascii="Times New Roman" w:hAnsi="Times New Roman" w:cs="Times New Roman"/>
          <w:i/>
          <w:sz w:val="24"/>
          <w:szCs w:val="24"/>
        </w:rPr>
        <w:t>Лебон Г.</w:t>
      </w:r>
      <w:r w:rsidRPr="009E30CE">
        <w:rPr>
          <w:rFonts w:ascii="Times New Roman" w:hAnsi="Times New Roman" w:cs="Times New Roman"/>
          <w:sz w:val="24"/>
          <w:szCs w:val="24"/>
        </w:rPr>
        <w:t xml:space="preserve"> Психология народов и масс. / Изд-во Ф. Павленкова, СПб., 1898. </w:t>
      </w:r>
      <w:r w:rsidRPr="009E30CE">
        <w:rPr>
          <w:rFonts w:ascii="Times New Roman" w:hAnsi="Times New Roman" w:cs="Times New Roman"/>
          <w:sz w:val="24"/>
          <w:szCs w:val="24"/>
          <w:lang w:val="en-US"/>
        </w:rPr>
        <w:t>URL</w:t>
      </w:r>
      <w:r w:rsidRPr="009E30CE">
        <w:rPr>
          <w:rFonts w:ascii="Times New Roman" w:hAnsi="Times New Roman" w:cs="Times New Roman"/>
          <w:sz w:val="24"/>
          <w:szCs w:val="24"/>
        </w:rPr>
        <w:t>: </w:t>
      </w:r>
      <w:hyperlink r:id="rId33" w:history="1">
        <w:r w:rsidRPr="009E30CE">
          <w:rPr>
            <w:rStyle w:val="a4"/>
            <w:rFonts w:ascii="Times New Roman" w:hAnsi="Times New Roman" w:cs="Times New Roman"/>
            <w:sz w:val="24"/>
            <w:szCs w:val="24"/>
          </w:rPr>
          <w:t>http://uf.kgsu.ru/lib/doc.php?path=Kafedra+Sociologii+i+SR/Psihologiya+massovogo+soznaniya/Gyustav+Lebon.+Psihologiya+Tolp.doc.htm&amp;name=%C3%FE%F1%F2%E0%E2+%CB%E5%E1%EE%ED.+%CF%F1%E8%F5%EE%EB%EE%E3%E8%FF+%D2%EE%EB%EF</w:t>
        </w:r>
      </w:hyperlink>
      <w:r w:rsidRPr="009E30CE">
        <w:rPr>
          <w:rFonts w:ascii="Times New Roman" w:hAnsi="Times New Roman" w:cs="Times New Roman"/>
          <w:sz w:val="24"/>
          <w:szCs w:val="24"/>
        </w:rPr>
        <w:t xml:space="preserve"> (Дата обращения 18.04.2016)</w:t>
      </w:r>
    </w:p>
  </w:footnote>
  <w:footnote w:id="69">
    <w:p w:rsidR="0059193C" w:rsidRPr="004D5B4F" w:rsidRDefault="0059193C" w:rsidP="0059193C">
      <w:pPr>
        <w:pStyle w:val="a5"/>
        <w:rPr>
          <w:rFonts w:ascii="Times New Roman" w:hAnsi="Times New Roman" w:cs="Times New Roman"/>
          <w:sz w:val="24"/>
          <w:szCs w:val="24"/>
        </w:rPr>
      </w:pPr>
      <w:r w:rsidRPr="00812D0D">
        <w:rPr>
          <w:rStyle w:val="a7"/>
          <w:rFonts w:ascii="Times New Roman" w:hAnsi="Times New Roman" w:cs="Times New Roman"/>
          <w:sz w:val="24"/>
          <w:szCs w:val="24"/>
        </w:rPr>
        <w:footnoteRef/>
      </w:r>
      <w:r w:rsidRPr="00812D0D">
        <w:rPr>
          <w:rFonts w:ascii="Times New Roman" w:hAnsi="Times New Roman" w:cs="Times New Roman"/>
          <w:sz w:val="24"/>
          <w:szCs w:val="24"/>
        </w:rPr>
        <w:t xml:space="preserve"> </w:t>
      </w:r>
      <w:r>
        <w:rPr>
          <w:rFonts w:ascii="Times New Roman" w:hAnsi="Times New Roman" w:cs="Times New Roman"/>
          <w:i/>
          <w:sz w:val="24"/>
          <w:szCs w:val="24"/>
        </w:rPr>
        <w:t>Великовский </w:t>
      </w:r>
      <w:r w:rsidRPr="00812D0D">
        <w:rPr>
          <w:rFonts w:ascii="Times New Roman" w:hAnsi="Times New Roman" w:cs="Times New Roman"/>
          <w:i/>
          <w:sz w:val="24"/>
          <w:szCs w:val="24"/>
        </w:rPr>
        <w:t>Д.</w:t>
      </w:r>
      <w:r w:rsidRPr="00812D0D">
        <w:rPr>
          <w:rFonts w:ascii="Times New Roman" w:hAnsi="Times New Roman" w:cs="Times New Roman"/>
          <w:sz w:val="24"/>
          <w:szCs w:val="24"/>
        </w:rPr>
        <w:t xml:space="preserve"> </w:t>
      </w:r>
      <w:r>
        <w:rPr>
          <w:rFonts w:ascii="Times New Roman" w:hAnsi="Times New Roman" w:cs="Times New Roman"/>
          <w:sz w:val="24"/>
          <w:szCs w:val="24"/>
        </w:rPr>
        <w:t>Под колени и с неприличной выемкой. // Русский репортер. № 1–2 (403-04) 24 декабря 2015–</w:t>
      </w:r>
      <w:r w:rsidRPr="004D5B4F">
        <w:rPr>
          <w:rFonts w:ascii="Times New Roman" w:hAnsi="Times New Roman" w:cs="Times New Roman"/>
          <w:sz w:val="24"/>
          <w:szCs w:val="24"/>
        </w:rPr>
        <w:t>21 января 2016. С. 82.</w:t>
      </w:r>
    </w:p>
  </w:footnote>
  <w:footnote w:id="70">
    <w:p w:rsidR="0059193C" w:rsidRDefault="0059193C" w:rsidP="0059193C">
      <w:pPr>
        <w:pStyle w:val="a5"/>
      </w:pPr>
      <w:r w:rsidRPr="00B93E75">
        <w:rPr>
          <w:rStyle w:val="a7"/>
          <w:rFonts w:ascii="Times New Roman" w:hAnsi="Times New Roman" w:cs="Times New Roman"/>
          <w:sz w:val="24"/>
          <w:szCs w:val="24"/>
        </w:rPr>
        <w:footnoteRef/>
      </w:r>
      <w:r w:rsidRPr="00B93E75">
        <w:rPr>
          <w:rFonts w:ascii="Times New Roman" w:hAnsi="Times New Roman" w:cs="Times New Roman"/>
          <w:sz w:val="24"/>
          <w:szCs w:val="24"/>
        </w:rPr>
        <w:t xml:space="preserve"> </w:t>
      </w:r>
      <w:r w:rsidRPr="00B93E75">
        <w:rPr>
          <w:rFonts w:ascii="Times New Roman" w:hAnsi="Times New Roman" w:cs="Times New Roman"/>
          <w:i/>
          <w:sz w:val="24"/>
          <w:szCs w:val="24"/>
        </w:rPr>
        <w:t>Тарасевич Г.</w:t>
      </w:r>
      <w:r w:rsidRPr="00B93E75">
        <w:rPr>
          <w:rFonts w:ascii="Times New Roman" w:hAnsi="Times New Roman" w:cs="Times New Roman"/>
          <w:sz w:val="24"/>
          <w:szCs w:val="24"/>
        </w:rPr>
        <w:t xml:space="preserve"> 10 ловушек в нашей голове. // Русский репортер. 22 августа 2014.</w:t>
      </w:r>
      <w:r w:rsidRPr="004D5B4F">
        <w:rPr>
          <w:rFonts w:ascii="Times New Roman" w:hAnsi="Times New Roman" w:cs="Times New Roman"/>
          <w:sz w:val="24"/>
          <w:szCs w:val="24"/>
        </w:rPr>
        <w:t xml:space="preserve"> </w:t>
      </w:r>
      <w:r w:rsidRPr="004D5B4F">
        <w:rPr>
          <w:rFonts w:ascii="Times New Roman" w:hAnsi="Times New Roman" w:cs="Times New Roman"/>
          <w:sz w:val="24"/>
          <w:szCs w:val="24"/>
          <w:lang w:val="en-US"/>
        </w:rPr>
        <w:t>URL</w:t>
      </w:r>
      <w:r w:rsidRPr="004D5B4F">
        <w:rPr>
          <w:rFonts w:ascii="Times New Roman" w:hAnsi="Times New Roman" w:cs="Times New Roman"/>
          <w:sz w:val="24"/>
          <w:szCs w:val="24"/>
        </w:rPr>
        <w:t>: </w:t>
      </w:r>
      <w:hyperlink r:id="rId34" w:history="1">
        <w:r w:rsidRPr="004D5B4F">
          <w:rPr>
            <w:rStyle w:val="a4"/>
            <w:rFonts w:ascii="Times New Roman" w:hAnsi="Times New Roman" w:cs="Times New Roman"/>
            <w:sz w:val="24"/>
            <w:szCs w:val="24"/>
          </w:rPr>
          <w:t>http://rusrep.ru/article/2014/08/22/10-lovushek-vnashej-golove/</w:t>
        </w:r>
      </w:hyperlink>
      <w:r w:rsidRPr="004D5B4F">
        <w:rPr>
          <w:rFonts w:ascii="Times New Roman" w:hAnsi="Times New Roman" w:cs="Times New Roman"/>
          <w:sz w:val="24"/>
          <w:szCs w:val="24"/>
        </w:rPr>
        <w:t xml:space="preserve"> (Дата обращения 11.05.2016)</w:t>
      </w:r>
    </w:p>
  </w:footnote>
  <w:footnote w:id="71">
    <w:p w:rsidR="0059193C" w:rsidRPr="004D5B4F" w:rsidRDefault="0059193C" w:rsidP="0059193C">
      <w:pPr>
        <w:pStyle w:val="a5"/>
      </w:pPr>
      <w:r w:rsidRPr="004D5B4F">
        <w:rPr>
          <w:rStyle w:val="a7"/>
          <w:rFonts w:ascii="Times New Roman" w:hAnsi="Times New Roman" w:cs="Times New Roman"/>
          <w:sz w:val="24"/>
          <w:szCs w:val="24"/>
        </w:rPr>
        <w:footnoteRef/>
      </w:r>
      <w:r w:rsidRPr="004D5B4F">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2">
    <w:p w:rsidR="0059193C" w:rsidRPr="004155DD" w:rsidRDefault="0059193C" w:rsidP="0059193C">
      <w:pPr>
        <w:pStyle w:val="a5"/>
        <w:rPr>
          <w:rFonts w:ascii="Times New Roman" w:hAnsi="Times New Roman" w:cs="Times New Roman"/>
          <w:sz w:val="24"/>
          <w:szCs w:val="24"/>
        </w:rPr>
      </w:pPr>
      <w:r w:rsidRPr="004155DD">
        <w:rPr>
          <w:rStyle w:val="a7"/>
          <w:rFonts w:ascii="Times New Roman" w:hAnsi="Times New Roman" w:cs="Times New Roman"/>
          <w:sz w:val="24"/>
          <w:szCs w:val="24"/>
        </w:rPr>
        <w:footnoteRef/>
      </w:r>
      <w:r w:rsidRPr="004155DD">
        <w:rPr>
          <w:rFonts w:ascii="Times New Roman" w:hAnsi="Times New Roman" w:cs="Times New Roman"/>
          <w:sz w:val="24"/>
          <w:szCs w:val="24"/>
        </w:rPr>
        <w:t xml:space="preserve"> </w:t>
      </w:r>
      <w:r w:rsidRPr="004155DD">
        <w:rPr>
          <w:rFonts w:ascii="Times New Roman" w:hAnsi="Times New Roman" w:cs="Times New Roman"/>
          <w:i/>
          <w:sz w:val="24"/>
          <w:szCs w:val="24"/>
        </w:rPr>
        <w:t>Кузнецов Д</w:t>
      </w:r>
      <w:r w:rsidRPr="004155DD">
        <w:rPr>
          <w:rFonts w:ascii="Times New Roman" w:hAnsi="Times New Roman" w:cs="Times New Roman"/>
          <w:sz w:val="24"/>
          <w:szCs w:val="24"/>
        </w:rPr>
        <w:t>. Эффект вагона с оркестром. // Машины и механизмы. № 2 (125) февраль 2016. С. 24</w:t>
      </w:r>
      <w:r>
        <w:rPr>
          <w:rFonts w:ascii="Times New Roman" w:hAnsi="Times New Roman" w:cs="Times New Roman"/>
          <w:sz w:val="24"/>
          <w:szCs w:val="24"/>
        </w:rPr>
        <w:t>.</w:t>
      </w:r>
    </w:p>
  </w:footnote>
  <w:footnote w:id="73">
    <w:p w:rsidR="0059193C" w:rsidRPr="00E91A17" w:rsidRDefault="0059193C" w:rsidP="0059193C">
      <w:pPr>
        <w:pStyle w:val="a5"/>
        <w:rPr>
          <w:rFonts w:ascii="Times New Roman" w:hAnsi="Times New Roman" w:cs="Times New Roman"/>
          <w:sz w:val="24"/>
          <w:szCs w:val="24"/>
        </w:rPr>
      </w:pPr>
      <w:r w:rsidRPr="00E91A17">
        <w:rPr>
          <w:rStyle w:val="a7"/>
          <w:rFonts w:ascii="Times New Roman" w:hAnsi="Times New Roman" w:cs="Times New Roman"/>
          <w:sz w:val="24"/>
          <w:szCs w:val="24"/>
        </w:rPr>
        <w:footnoteRef/>
      </w:r>
      <w:r w:rsidRPr="00E91A17">
        <w:rPr>
          <w:rFonts w:ascii="Times New Roman" w:hAnsi="Times New Roman" w:cs="Times New Roman"/>
          <w:sz w:val="24"/>
          <w:szCs w:val="24"/>
        </w:rPr>
        <w:t xml:space="preserve"> </w:t>
      </w:r>
      <w:r w:rsidRPr="00E91A17">
        <w:rPr>
          <w:rFonts w:ascii="Times New Roman" w:hAnsi="Times New Roman" w:cs="Times New Roman"/>
          <w:i/>
          <w:sz w:val="24"/>
          <w:szCs w:val="24"/>
        </w:rPr>
        <w:t>Максут</w:t>
      </w:r>
      <w:r>
        <w:rPr>
          <w:rFonts w:ascii="Times New Roman" w:hAnsi="Times New Roman" w:cs="Times New Roman"/>
          <w:i/>
          <w:sz w:val="24"/>
          <w:szCs w:val="24"/>
        </w:rPr>
        <w:t>ова </w:t>
      </w:r>
      <w:r w:rsidRPr="00E91A17">
        <w:rPr>
          <w:rFonts w:ascii="Times New Roman" w:hAnsi="Times New Roman" w:cs="Times New Roman"/>
          <w:i/>
          <w:sz w:val="24"/>
          <w:szCs w:val="24"/>
        </w:rPr>
        <w:t>А.</w:t>
      </w:r>
      <w:r w:rsidRPr="00E91A17">
        <w:rPr>
          <w:rFonts w:ascii="Times New Roman" w:hAnsi="Times New Roman" w:cs="Times New Roman"/>
          <w:sz w:val="24"/>
          <w:szCs w:val="24"/>
        </w:rPr>
        <w:t xml:space="preserve"> </w:t>
      </w:r>
      <w:r>
        <w:rPr>
          <w:rFonts w:ascii="Times New Roman" w:hAnsi="Times New Roman" w:cs="Times New Roman"/>
          <w:sz w:val="24"/>
          <w:szCs w:val="24"/>
        </w:rPr>
        <w:t>Все на Марс! Когда земляне станут марсианами. // Русский репортер. № 1-2 (403-404) 24 декабря 2015 – 21 января 2016. С. 57.</w:t>
      </w:r>
    </w:p>
  </w:footnote>
  <w:footnote w:id="74">
    <w:p w:rsidR="0059193C" w:rsidRPr="00E957F4" w:rsidRDefault="0059193C" w:rsidP="0059193C">
      <w:pPr>
        <w:pStyle w:val="a5"/>
        <w:rPr>
          <w:rFonts w:ascii="Times New Roman" w:hAnsi="Times New Roman" w:cs="Times New Roman"/>
          <w:sz w:val="24"/>
          <w:szCs w:val="24"/>
        </w:rPr>
      </w:pPr>
      <w:r w:rsidRPr="00E957F4">
        <w:rPr>
          <w:rStyle w:val="a7"/>
          <w:rFonts w:ascii="Times New Roman" w:hAnsi="Times New Roman" w:cs="Times New Roman"/>
          <w:sz w:val="24"/>
          <w:szCs w:val="24"/>
        </w:rPr>
        <w:footnoteRef/>
      </w:r>
      <w:r w:rsidRPr="00E957F4">
        <w:rPr>
          <w:rFonts w:ascii="Times New Roman" w:hAnsi="Times New Roman" w:cs="Times New Roman"/>
          <w:sz w:val="24"/>
          <w:szCs w:val="24"/>
        </w:rPr>
        <w:t xml:space="preserve"> </w:t>
      </w:r>
      <w:r w:rsidRPr="00E957F4">
        <w:rPr>
          <w:rFonts w:ascii="Times New Roman" w:hAnsi="Times New Roman" w:cs="Times New Roman"/>
          <w:i/>
          <w:sz w:val="24"/>
          <w:szCs w:val="24"/>
        </w:rPr>
        <w:t>Шалаева О.</w:t>
      </w:r>
      <w:r w:rsidRPr="00E957F4">
        <w:rPr>
          <w:rFonts w:ascii="Times New Roman" w:hAnsi="Times New Roman" w:cs="Times New Roman"/>
          <w:sz w:val="24"/>
          <w:szCs w:val="24"/>
        </w:rPr>
        <w:t xml:space="preserve"> На низком пульсе. // Русский репортер. 29 марта 2016 </w:t>
      </w:r>
      <w:r w:rsidRPr="00E957F4">
        <w:rPr>
          <w:rFonts w:ascii="Times New Roman" w:hAnsi="Times New Roman" w:cs="Times New Roman"/>
          <w:sz w:val="24"/>
          <w:szCs w:val="24"/>
          <w:lang w:val="en-US"/>
        </w:rPr>
        <w:t>URL</w:t>
      </w:r>
      <w:r w:rsidRPr="00E957F4">
        <w:rPr>
          <w:rFonts w:ascii="Times New Roman" w:hAnsi="Times New Roman" w:cs="Times New Roman"/>
          <w:sz w:val="24"/>
          <w:szCs w:val="24"/>
        </w:rPr>
        <w:t>: </w:t>
      </w:r>
      <w:hyperlink r:id="rId35" w:history="1">
        <w:r w:rsidRPr="00E957F4">
          <w:rPr>
            <w:rStyle w:val="a4"/>
            <w:rFonts w:ascii="Times New Roman" w:hAnsi="Times New Roman" w:cs="Times New Roman"/>
            <w:sz w:val="24"/>
            <w:szCs w:val="24"/>
          </w:rPr>
          <w:t>http://rusrep.ru/article/2016/03/29/na_nizkom_pulse/</w:t>
        </w:r>
      </w:hyperlink>
      <w:r w:rsidRPr="00E957F4">
        <w:rPr>
          <w:rFonts w:ascii="Times New Roman" w:hAnsi="Times New Roman" w:cs="Times New Roman"/>
          <w:sz w:val="24"/>
          <w:szCs w:val="24"/>
        </w:rPr>
        <w:t xml:space="preserve"> (Дата обращения 11.05.2016)</w:t>
      </w:r>
    </w:p>
  </w:footnote>
  <w:footnote w:id="75">
    <w:p w:rsidR="0059193C" w:rsidRPr="0002018A" w:rsidRDefault="0059193C" w:rsidP="0059193C">
      <w:pPr>
        <w:pStyle w:val="a5"/>
        <w:rPr>
          <w:rFonts w:ascii="Times New Roman" w:hAnsi="Times New Roman" w:cs="Times New Roman"/>
          <w:sz w:val="24"/>
          <w:szCs w:val="24"/>
        </w:rPr>
      </w:pPr>
      <w:r w:rsidRPr="0002018A">
        <w:rPr>
          <w:rStyle w:val="a7"/>
          <w:rFonts w:ascii="Times New Roman" w:hAnsi="Times New Roman" w:cs="Times New Roman"/>
          <w:sz w:val="24"/>
          <w:szCs w:val="24"/>
        </w:rPr>
        <w:footnoteRef/>
      </w:r>
      <w:r w:rsidRPr="0002018A">
        <w:rPr>
          <w:rFonts w:ascii="Times New Roman" w:hAnsi="Times New Roman" w:cs="Times New Roman"/>
          <w:sz w:val="24"/>
          <w:szCs w:val="24"/>
        </w:rPr>
        <w:t xml:space="preserve"> </w:t>
      </w:r>
      <w:r w:rsidRPr="0002018A">
        <w:rPr>
          <w:rFonts w:ascii="Times New Roman" w:hAnsi="Times New Roman" w:cs="Times New Roman"/>
          <w:i/>
          <w:color w:val="000000"/>
          <w:sz w:val="24"/>
          <w:szCs w:val="24"/>
          <w:shd w:val="clear" w:color="auto" w:fill="FFFFFF"/>
        </w:rPr>
        <w:t xml:space="preserve">Вохрышева Е. В. </w:t>
      </w:r>
      <w:r w:rsidRPr="0002018A">
        <w:rPr>
          <w:rFonts w:ascii="Times New Roman" w:hAnsi="Times New Roman" w:cs="Times New Roman"/>
          <w:color w:val="000000"/>
          <w:sz w:val="24"/>
          <w:szCs w:val="24"/>
          <w:shd w:val="clear" w:color="auto" w:fill="FFFFFF"/>
        </w:rPr>
        <w:t>Коммуникативные стратегии диалогического взаимодействи</w:t>
      </w:r>
      <w:r>
        <w:rPr>
          <w:rFonts w:ascii="Times New Roman" w:hAnsi="Times New Roman" w:cs="Times New Roman"/>
          <w:color w:val="000000"/>
          <w:sz w:val="24"/>
          <w:szCs w:val="24"/>
          <w:shd w:val="clear" w:color="auto" w:fill="FFFFFF"/>
        </w:rPr>
        <w:t xml:space="preserve">я в новоанглийском языке: СПб., 2001. </w:t>
      </w:r>
      <w:r>
        <w:rPr>
          <w:rFonts w:ascii="Times New Roman" w:hAnsi="Times New Roman" w:cs="Times New Roman"/>
          <w:color w:val="000000"/>
          <w:sz w:val="24"/>
          <w:szCs w:val="24"/>
          <w:shd w:val="clear" w:color="auto" w:fill="FFFFFF"/>
          <w:lang w:val="en-US"/>
        </w:rPr>
        <w:t>URL</w:t>
      </w:r>
      <w:r>
        <w:rPr>
          <w:rFonts w:ascii="Times New Roman" w:hAnsi="Times New Roman" w:cs="Times New Roman"/>
          <w:color w:val="000000"/>
          <w:sz w:val="24"/>
          <w:szCs w:val="24"/>
          <w:shd w:val="clear" w:color="auto" w:fill="FFFFFF"/>
        </w:rPr>
        <w:t>: </w:t>
      </w:r>
      <w:hyperlink r:id="rId36" w:history="1">
        <w:r w:rsidRPr="008C5C61">
          <w:rPr>
            <w:rStyle w:val="a4"/>
            <w:rFonts w:ascii="Times New Roman" w:hAnsi="Times New Roman" w:cs="Times New Roman"/>
            <w:sz w:val="24"/>
            <w:szCs w:val="24"/>
            <w:shd w:val="clear" w:color="auto" w:fill="FFFFFF"/>
          </w:rPr>
          <w:t>http://www.dslib.net/germanskie-jazyki/kommunikativnye-strategii-dialogicheskogo-vzaimodejstvija-v-novoanglijskom-jazyke.html</w:t>
        </w:r>
      </w:hyperlink>
      <w:r>
        <w:rPr>
          <w:rFonts w:ascii="Times New Roman" w:hAnsi="Times New Roman" w:cs="Times New Roman"/>
          <w:color w:val="000000"/>
          <w:sz w:val="24"/>
          <w:szCs w:val="24"/>
          <w:shd w:val="clear" w:color="auto" w:fill="FFFFFF"/>
        </w:rPr>
        <w:t xml:space="preserve"> (Дата обращения 28.03.2016)</w:t>
      </w:r>
    </w:p>
  </w:footnote>
  <w:footnote w:id="76">
    <w:p w:rsidR="0059193C" w:rsidRPr="00374FA9" w:rsidRDefault="0059193C" w:rsidP="0059193C">
      <w:pPr>
        <w:spacing w:after="0" w:line="270" w:lineRule="atLeast"/>
        <w:rPr>
          <w:rFonts w:ascii="Verdana" w:hAnsi="Verdana"/>
          <w:color w:val="000000"/>
          <w:sz w:val="18"/>
          <w:szCs w:val="18"/>
        </w:rPr>
      </w:pPr>
      <w:r w:rsidRPr="00374FA9">
        <w:rPr>
          <w:rStyle w:val="a7"/>
          <w:rFonts w:ascii="Times New Roman" w:hAnsi="Times New Roman" w:cs="Times New Roman"/>
          <w:sz w:val="24"/>
          <w:szCs w:val="24"/>
        </w:rPr>
        <w:footnoteRef/>
      </w:r>
      <w:r w:rsidRPr="00374FA9">
        <w:rPr>
          <w:rFonts w:ascii="Times New Roman" w:hAnsi="Times New Roman" w:cs="Times New Roman"/>
          <w:sz w:val="24"/>
          <w:szCs w:val="24"/>
        </w:rPr>
        <w:t xml:space="preserve"> </w:t>
      </w:r>
      <w:r w:rsidRPr="00374FA9">
        <w:rPr>
          <w:rFonts w:ascii="Times New Roman" w:hAnsi="Times New Roman" w:cs="Times New Roman"/>
          <w:i/>
          <w:sz w:val="24"/>
          <w:szCs w:val="24"/>
        </w:rPr>
        <w:t>Кошкарова Н. Н.</w:t>
      </w:r>
      <w:r w:rsidRPr="00374FA9">
        <w:rPr>
          <w:rFonts w:ascii="Times New Roman" w:hAnsi="Times New Roman" w:cs="Times New Roman"/>
          <w:sz w:val="24"/>
          <w:szCs w:val="24"/>
        </w:rPr>
        <w:t xml:space="preserve"> </w:t>
      </w:r>
      <w:r w:rsidRPr="00374FA9">
        <w:rPr>
          <w:rFonts w:ascii="Times New Roman" w:hAnsi="Times New Roman" w:cs="Times New Roman"/>
          <w:color w:val="000000"/>
          <w:sz w:val="24"/>
          <w:szCs w:val="24"/>
        </w:rPr>
        <w:t>Коммуникативные стратегии и тактики интервьюера и интервьюируемого в гармоничном дискурсе: специфика политического интервью</w:t>
      </w:r>
      <w:r>
        <w:rPr>
          <w:rFonts w:ascii="Times New Roman" w:hAnsi="Times New Roman" w:cs="Times New Roman"/>
          <w:color w:val="000000"/>
          <w:sz w:val="24"/>
          <w:szCs w:val="24"/>
        </w:rPr>
        <w:t xml:space="preserve"> //</w:t>
      </w:r>
      <w:r w:rsidRPr="00374FA9">
        <w:rPr>
          <w:rStyle w:val="apple-converted-space"/>
          <w:rFonts w:ascii="Times New Roman" w:hAnsi="Times New Roman" w:cs="Times New Roman"/>
          <w:color w:val="000000"/>
          <w:sz w:val="24"/>
          <w:szCs w:val="24"/>
        </w:rPr>
        <w:t xml:space="preserve"> </w:t>
      </w:r>
      <w:hyperlink r:id="rId37" w:history="1">
        <w:r w:rsidRPr="00374FA9">
          <w:rPr>
            <w:rStyle w:val="a4"/>
            <w:rFonts w:ascii="Times New Roman" w:hAnsi="Times New Roman" w:cs="Times New Roman"/>
            <w:color w:val="000000"/>
            <w:sz w:val="24"/>
            <w:szCs w:val="24"/>
          </w:rPr>
          <w:t>Ученые записки Забайкальского государственного университета. Серия: Филология, история, востоковедение</w:t>
        </w:r>
      </w:hyperlink>
      <w:r>
        <w:rPr>
          <w:rFonts w:ascii="Times New Roman" w:hAnsi="Times New Roman" w:cs="Times New Roman"/>
          <w:color w:val="000000"/>
          <w:sz w:val="24"/>
          <w:szCs w:val="24"/>
        </w:rPr>
        <w:t xml:space="preserve">. № 3. 2010.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38" w:history="1">
        <w:r w:rsidRPr="008C5C61">
          <w:rPr>
            <w:rStyle w:val="a4"/>
            <w:rFonts w:ascii="Times New Roman" w:hAnsi="Times New Roman" w:cs="Times New Roman"/>
            <w:sz w:val="24"/>
            <w:szCs w:val="24"/>
          </w:rPr>
          <w:t>http://cyberleninka.ru/article/n/kommunikativnye-strategii-i-taktiki-intervyuera-i-intervyuiruemogo-v-garmonichnom-diskurse-spetsifika-politicheskogo-intervyu</w:t>
        </w:r>
      </w:hyperlink>
      <w:r>
        <w:rPr>
          <w:rFonts w:ascii="Times New Roman" w:hAnsi="Times New Roman" w:cs="Times New Roman"/>
          <w:color w:val="000000"/>
          <w:sz w:val="24"/>
          <w:szCs w:val="24"/>
        </w:rPr>
        <w:t xml:space="preserve"> (Дата обращения 29.03.2016)</w:t>
      </w:r>
    </w:p>
  </w:footnote>
  <w:footnote w:id="77">
    <w:p w:rsidR="0059193C" w:rsidRPr="004305F9" w:rsidRDefault="0059193C" w:rsidP="0059193C">
      <w:pPr>
        <w:pStyle w:val="a5"/>
        <w:rPr>
          <w:rFonts w:ascii="Times New Roman" w:hAnsi="Times New Roman" w:cs="Times New Roman"/>
          <w:sz w:val="24"/>
          <w:szCs w:val="24"/>
        </w:rPr>
      </w:pPr>
      <w:r w:rsidRPr="004305F9">
        <w:rPr>
          <w:rStyle w:val="a7"/>
          <w:rFonts w:ascii="Times New Roman" w:hAnsi="Times New Roman" w:cs="Times New Roman"/>
          <w:sz w:val="24"/>
          <w:szCs w:val="24"/>
        </w:rPr>
        <w:footnoteRef/>
      </w:r>
      <w:r w:rsidRPr="004305F9">
        <w:rPr>
          <w:rFonts w:ascii="Times New Roman" w:hAnsi="Times New Roman" w:cs="Times New Roman"/>
          <w:sz w:val="24"/>
          <w:szCs w:val="24"/>
        </w:rPr>
        <w:t xml:space="preserve"> </w:t>
      </w:r>
      <w:r w:rsidRPr="004305F9">
        <w:rPr>
          <w:rFonts w:ascii="Times New Roman" w:hAnsi="Times New Roman" w:cs="Times New Roman"/>
          <w:i/>
          <w:sz w:val="24"/>
          <w:szCs w:val="24"/>
        </w:rPr>
        <w:t>Лобанова В</w:t>
      </w:r>
      <w:r w:rsidRPr="004305F9">
        <w:rPr>
          <w:rFonts w:ascii="Times New Roman" w:hAnsi="Times New Roman" w:cs="Times New Roman"/>
          <w:sz w:val="24"/>
          <w:szCs w:val="24"/>
        </w:rPr>
        <w:t xml:space="preserve">. Ася Казанцева: «Надо верить не мне, а научным исследованиям». // </w:t>
      </w:r>
      <w:r w:rsidRPr="004305F9">
        <w:rPr>
          <w:rFonts w:ascii="Times New Roman" w:hAnsi="Times New Roman" w:cs="Times New Roman"/>
          <w:sz w:val="24"/>
          <w:szCs w:val="24"/>
          <w:lang w:val="en-US"/>
        </w:rPr>
        <w:t>Interview</w:t>
      </w:r>
      <w:r w:rsidRPr="004305F9">
        <w:rPr>
          <w:rFonts w:ascii="Times New Roman" w:hAnsi="Times New Roman" w:cs="Times New Roman"/>
          <w:sz w:val="24"/>
          <w:szCs w:val="24"/>
        </w:rPr>
        <w:t xml:space="preserve">. 15 февраль 2016. </w:t>
      </w:r>
      <w:r w:rsidRPr="004305F9">
        <w:rPr>
          <w:rFonts w:ascii="Times New Roman" w:hAnsi="Times New Roman" w:cs="Times New Roman"/>
          <w:sz w:val="24"/>
          <w:szCs w:val="24"/>
          <w:lang w:val="en-US"/>
        </w:rPr>
        <w:t>URL</w:t>
      </w:r>
      <w:r w:rsidRPr="004305F9">
        <w:rPr>
          <w:rFonts w:ascii="Times New Roman" w:hAnsi="Times New Roman" w:cs="Times New Roman"/>
          <w:sz w:val="24"/>
          <w:szCs w:val="24"/>
        </w:rPr>
        <w:t>: </w:t>
      </w:r>
      <w:hyperlink r:id="rId39" w:history="1">
        <w:r w:rsidRPr="004305F9">
          <w:rPr>
            <w:rStyle w:val="a4"/>
            <w:rFonts w:ascii="Times New Roman" w:hAnsi="Times New Roman" w:cs="Times New Roman"/>
            <w:sz w:val="24"/>
            <w:szCs w:val="24"/>
          </w:rPr>
          <w:t>http://www.interviewrussia.ru/life/asya-kazanceva-nado-verit-ne-mne-nauchnym</w:t>
        </w:r>
      </w:hyperlink>
      <w:r w:rsidRPr="004305F9">
        <w:rPr>
          <w:rFonts w:ascii="Times New Roman" w:hAnsi="Times New Roman" w:cs="Times New Roman"/>
          <w:sz w:val="24"/>
          <w:szCs w:val="24"/>
        </w:rPr>
        <w:t xml:space="preserve"> (Дата обащения 20.02.2016)</w:t>
      </w:r>
    </w:p>
  </w:footnote>
  <w:footnote w:id="78">
    <w:p w:rsidR="0059193C" w:rsidRDefault="0059193C" w:rsidP="0059193C">
      <w:pPr>
        <w:pStyle w:val="a5"/>
      </w:pPr>
      <w:r w:rsidRPr="009678D7">
        <w:rPr>
          <w:rStyle w:val="a7"/>
          <w:rFonts w:ascii="Times New Roman" w:hAnsi="Times New Roman" w:cs="Times New Roman"/>
          <w:sz w:val="24"/>
          <w:szCs w:val="24"/>
        </w:rPr>
        <w:footnoteRef/>
      </w:r>
      <w:r>
        <w:t xml:space="preserve"> </w:t>
      </w:r>
      <w:r w:rsidRPr="004305F9">
        <w:rPr>
          <w:rFonts w:ascii="Times New Roman" w:hAnsi="Times New Roman" w:cs="Times New Roman"/>
          <w:i/>
          <w:sz w:val="24"/>
          <w:szCs w:val="24"/>
        </w:rPr>
        <w:t>Лобанова В</w:t>
      </w:r>
      <w:r w:rsidRPr="004305F9">
        <w:rPr>
          <w:rFonts w:ascii="Times New Roman" w:hAnsi="Times New Roman" w:cs="Times New Roman"/>
          <w:sz w:val="24"/>
          <w:szCs w:val="24"/>
        </w:rPr>
        <w:t xml:space="preserve">. Ася Казанцева: «Надо верить не мне, а научным исследованиям». // </w:t>
      </w:r>
      <w:r w:rsidRPr="004305F9">
        <w:rPr>
          <w:rFonts w:ascii="Times New Roman" w:hAnsi="Times New Roman" w:cs="Times New Roman"/>
          <w:sz w:val="24"/>
          <w:szCs w:val="24"/>
          <w:lang w:val="en-US"/>
        </w:rPr>
        <w:t>Interview</w:t>
      </w:r>
      <w:r w:rsidRPr="004305F9">
        <w:rPr>
          <w:rFonts w:ascii="Times New Roman" w:hAnsi="Times New Roman" w:cs="Times New Roman"/>
          <w:sz w:val="24"/>
          <w:szCs w:val="24"/>
        </w:rPr>
        <w:t xml:space="preserve">. 15 февраль 2016. </w:t>
      </w:r>
      <w:r w:rsidRPr="004305F9">
        <w:rPr>
          <w:rFonts w:ascii="Times New Roman" w:hAnsi="Times New Roman" w:cs="Times New Roman"/>
          <w:sz w:val="24"/>
          <w:szCs w:val="24"/>
          <w:lang w:val="en-US"/>
        </w:rPr>
        <w:t>URL</w:t>
      </w:r>
      <w:r w:rsidRPr="004305F9">
        <w:rPr>
          <w:rFonts w:ascii="Times New Roman" w:hAnsi="Times New Roman" w:cs="Times New Roman"/>
          <w:sz w:val="24"/>
          <w:szCs w:val="24"/>
        </w:rPr>
        <w:t>: </w:t>
      </w:r>
      <w:hyperlink r:id="rId40" w:history="1">
        <w:r w:rsidRPr="004305F9">
          <w:rPr>
            <w:rStyle w:val="a4"/>
            <w:rFonts w:ascii="Times New Roman" w:hAnsi="Times New Roman" w:cs="Times New Roman"/>
            <w:sz w:val="24"/>
            <w:szCs w:val="24"/>
          </w:rPr>
          <w:t>http://www.interviewrussia.ru/life/asya-kazanceva-nado-verit-ne-mne-nauchnym</w:t>
        </w:r>
      </w:hyperlink>
      <w:r w:rsidRPr="004305F9">
        <w:rPr>
          <w:rFonts w:ascii="Times New Roman" w:hAnsi="Times New Roman" w:cs="Times New Roman"/>
          <w:sz w:val="24"/>
          <w:szCs w:val="24"/>
        </w:rPr>
        <w:t xml:space="preserve"> (Дата обащения 20.02.2016)</w:t>
      </w:r>
    </w:p>
  </w:footnote>
  <w:footnote w:id="79">
    <w:p w:rsidR="0059193C" w:rsidRPr="00275278" w:rsidRDefault="0059193C" w:rsidP="0059193C">
      <w:pPr>
        <w:pStyle w:val="a5"/>
        <w:rPr>
          <w:rFonts w:ascii="Times New Roman" w:hAnsi="Times New Roman" w:cs="Times New Roman"/>
          <w:b/>
          <w:sz w:val="24"/>
          <w:szCs w:val="24"/>
        </w:rPr>
      </w:pPr>
      <w:r w:rsidRPr="00275278">
        <w:rPr>
          <w:rStyle w:val="a7"/>
          <w:rFonts w:ascii="Times New Roman" w:hAnsi="Times New Roman" w:cs="Times New Roman"/>
          <w:sz w:val="24"/>
          <w:szCs w:val="24"/>
        </w:rPr>
        <w:footnoteRef/>
      </w:r>
      <w:r w:rsidRPr="00275278">
        <w:rPr>
          <w:rFonts w:ascii="Times New Roman" w:hAnsi="Times New Roman" w:cs="Times New Roman"/>
          <w:sz w:val="24"/>
          <w:szCs w:val="24"/>
        </w:rPr>
        <w:t xml:space="preserve"> </w:t>
      </w:r>
      <w:r w:rsidRPr="00275278">
        <w:rPr>
          <w:rFonts w:ascii="Times New Roman" w:hAnsi="Times New Roman" w:cs="Times New Roman"/>
          <w:i/>
          <w:sz w:val="24"/>
          <w:szCs w:val="24"/>
        </w:rPr>
        <w:t>Лескова Н</w:t>
      </w:r>
      <w:r w:rsidRPr="00275278">
        <w:rPr>
          <w:rFonts w:ascii="Times New Roman" w:hAnsi="Times New Roman" w:cs="Times New Roman"/>
          <w:sz w:val="24"/>
          <w:szCs w:val="24"/>
        </w:rPr>
        <w:t xml:space="preserve">. Остров дельфинов. // Научная Россия. 17 марта 2016. </w:t>
      </w:r>
      <w:r w:rsidRPr="00275278">
        <w:rPr>
          <w:rFonts w:ascii="Times New Roman" w:hAnsi="Times New Roman" w:cs="Times New Roman"/>
          <w:sz w:val="24"/>
          <w:szCs w:val="24"/>
          <w:lang w:val="en-US"/>
        </w:rPr>
        <w:t>URL</w:t>
      </w:r>
      <w:r w:rsidRPr="00275278">
        <w:rPr>
          <w:rFonts w:ascii="Times New Roman" w:hAnsi="Times New Roman" w:cs="Times New Roman"/>
          <w:sz w:val="24"/>
          <w:szCs w:val="24"/>
        </w:rPr>
        <w:t>: </w:t>
      </w:r>
      <w:hyperlink r:id="rId41" w:history="1">
        <w:r w:rsidRPr="00275278">
          <w:rPr>
            <w:rStyle w:val="a4"/>
            <w:rFonts w:ascii="Times New Roman" w:hAnsi="Times New Roman" w:cs="Times New Roman"/>
            <w:sz w:val="24"/>
            <w:szCs w:val="24"/>
          </w:rPr>
          <w:t>http://scientificrussia.ru/interviews/ostrov-delfinov</w:t>
        </w:r>
      </w:hyperlink>
      <w:r w:rsidRPr="00275278">
        <w:rPr>
          <w:rFonts w:ascii="Times New Roman" w:hAnsi="Times New Roman" w:cs="Times New Roman"/>
          <w:sz w:val="24"/>
          <w:szCs w:val="24"/>
        </w:rPr>
        <w:t xml:space="preserve"> (Дата обращения 24.03.2016)</w:t>
      </w:r>
    </w:p>
  </w:footnote>
  <w:footnote w:id="80">
    <w:p w:rsidR="0059193C" w:rsidRDefault="0059193C" w:rsidP="0059193C">
      <w:pPr>
        <w:pStyle w:val="a5"/>
      </w:pPr>
      <w:r w:rsidRPr="00AA329E">
        <w:rPr>
          <w:rStyle w:val="a7"/>
          <w:rFonts w:ascii="Times New Roman" w:hAnsi="Times New Roman" w:cs="Times New Roman"/>
          <w:sz w:val="24"/>
          <w:szCs w:val="24"/>
        </w:rPr>
        <w:footnoteRef/>
      </w:r>
      <w:r w:rsidRPr="00AA329E">
        <w:rPr>
          <w:rFonts w:ascii="Times New Roman" w:hAnsi="Times New Roman" w:cs="Times New Roman"/>
          <w:sz w:val="24"/>
          <w:szCs w:val="24"/>
        </w:rPr>
        <w:t xml:space="preserve"> О больших данных и хакатонах. // Наука и жизнь. 19 Февраль 2016</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w:t>
      </w:r>
      <w:hyperlink r:id="rId42" w:history="1">
        <w:r w:rsidRPr="004D4147">
          <w:rPr>
            <w:rStyle w:val="a4"/>
            <w:rFonts w:ascii="Times New Roman" w:hAnsi="Times New Roman" w:cs="Times New Roman"/>
            <w:sz w:val="24"/>
            <w:szCs w:val="24"/>
          </w:rPr>
          <w:t>https://www.nkj.ru/open/28222/</w:t>
        </w:r>
      </w:hyperlink>
      <w:r>
        <w:rPr>
          <w:rFonts w:ascii="Times New Roman" w:hAnsi="Times New Roman" w:cs="Times New Roman"/>
          <w:sz w:val="24"/>
          <w:szCs w:val="24"/>
        </w:rPr>
        <w:t xml:space="preserve"> (Дата обращения 15.05.2016)</w:t>
      </w:r>
    </w:p>
  </w:footnote>
  <w:footnote w:id="81">
    <w:p w:rsidR="0059193C" w:rsidRPr="00A32266" w:rsidRDefault="0059193C" w:rsidP="0059193C">
      <w:pPr>
        <w:pStyle w:val="a5"/>
        <w:rPr>
          <w:rFonts w:ascii="Times New Roman" w:hAnsi="Times New Roman" w:cs="Times New Roman"/>
          <w:sz w:val="24"/>
          <w:szCs w:val="24"/>
        </w:rPr>
      </w:pPr>
      <w:r w:rsidRPr="00A32266">
        <w:rPr>
          <w:rStyle w:val="a7"/>
          <w:rFonts w:ascii="Times New Roman" w:hAnsi="Times New Roman" w:cs="Times New Roman"/>
          <w:sz w:val="24"/>
          <w:szCs w:val="24"/>
        </w:rPr>
        <w:footnoteRef/>
      </w:r>
      <w:r w:rsidRPr="00A32266">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82">
    <w:p w:rsidR="0059193C" w:rsidRPr="000347D6" w:rsidRDefault="0059193C" w:rsidP="0059193C">
      <w:pPr>
        <w:pStyle w:val="a5"/>
        <w:rPr>
          <w:rFonts w:ascii="Times New Roman" w:hAnsi="Times New Roman" w:cs="Times New Roman"/>
          <w:sz w:val="24"/>
          <w:szCs w:val="24"/>
        </w:rPr>
      </w:pPr>
      <w:r w:rsidRPr="000347D6">
        <w:rPr>
          <w:rStyle w:val="a7"/>
          <w:rFonts w:ascii="Times New Roman" w:hAnsi="Times New Roman" w:cs="Times New Roman"/>
          <w:sz w:val="24"/>
          <w:szCs w:val="24"/>
        </w:rPr>
        <w:footnoteRef/>
      </w:r>
      <w:r w:rsidRPr="000347D6">
        <w:rPr>
          <w:rFonts w:ascii="Times New Roman" w:hAnsi="Times New Roman" w:cs="Times New Roman"/>
          <w:sz w:val="24"/>
          <w:szCs w:val="24"/>
        </w:rPr>
        <w:t xml:space="preserve"> </w:t>
      </w:r>
      <w:r w:rsidRPr="000347D6">
        <w:rPr>
          <w:rFonts w:ascii="Times New Roman" w:hAnsi="Times New Roman" w:cs="Times New Roman"/>
          <w:i/>
          <w:sz w:val="24"/>
          <w:szCs w:val="24"/>
        </w:rPr>
        <w:t>Тимофеева О.</w:t>
      </w:r>
      <w:r w:rsidRPr="000347D6">
        <w:rPr>
          <w:rFonts w:ascii="Times New Roman" w:hAnsi="Times New Roman" w:cs="Times New Roman"/>
          <w:sz w:val="24"/>
          <w:szCs w:val="24"/>
        </w:rPr>
        <w:t xml:space="preserve"> Анти-Илья. Что нужно сделать современному физику, чтобы привлечь интерес к науке</w:t>
      </w:r>
      <w:r>
        <w:rPr>
          <w:rFonts w:ascii="Times New Roman" w:hAnsi="Times New Roman" w:cs="Times New Roman"/>
          <w:sz w:val="24"/>
          <w:szCs w:val="24"/>
        </w:rPr>
        <w:t xml:space="preserve"> //</w:t>
      </w:r>
      <w:r w:rsidRPr="000347D6">
        <w:rPr>
          <w:rFonts w:ascii="Times New Roman" w:hAnsi="Times New Roman" w:cs="Times New Roman"/>
          <w:sz w:val="24"/>
          <w:szCs w:val="24"/>
        </w:rPr>
        <w:t xml:space="preserve"> Русский репортер. № 9 (411)</w:t>
      </w:r>
      <w:r>
        <w:rPr>
          <w:rFonts w:ascii="Times New Roman" w:hAnsi="Times New Roman" w:cs="Times New Roman"/>
          <w:sz w:val="24"/>
          <w:szCs w:val="24"/>
        </w:rPr>
        <w:t>.</w:t>
      </w:r>
      <w:r w:rsidRPr="000347D6">
        <w:rPr>
          <w:rFonts w:ascii="Times New Roman" w:hAnsi="Times New Roman" w:cs="Times New Roman"/>
          <w:sz w:val="24"/>
          <w:szCs w:val="24"/>
        </w:rPr>
        <w:t xml:space="preserve"> 14</w:t>
      </w:r>
      <w:r>
        <w:rPr>
          <w:rFonts w:ascii="Times New Roman" w:hAnsi="Times New Roman" w:cs="Times New Roman"/>
          <w:sz w:val="24"/>
          <w:szCs w:val="24"/>
        </w:rPr>
        <w:t>–</w:t>
      </w:r>
      <w:r w:rsidRPr="000347D6">
        <w:rPr>
          <w:rFonts w:ascii="Times New Roman" w:hAnsi="Times New Roman" w:cs="Times New Roman"/>
          <w:sz w:val="24"/>
          <w:szCs w:val="24"/>
        </w:rPr>
        <w:t>28 апрель 2016. С. 38</w:t>
      </w:r>
      <w:r>
        <w:rPr>
          <w:rFonts w:ascii="Times New Roman" w:hAnsi="Times New Roman" w:cs="Times New Roman"/>
          <w:sz w:val="24"/>
          <w:szCs w:val="24"/>
        </w:rPr>
        <w:t>.</w:t>
      </w:r>
    </w:p>
  </w:footnote>
  <w:footnote w:id="83">
    <w:p w:rsidR="0059193C" w:rsidRPr="000347D6" w:rsidRDefault="0059193C" w:rsidP="0059193C">
      <w:pPr>
        <w:pStyle w:val="a5"/>
        <w:rPr>
          <w:rFonts w:ascii="Times New Roman" w:hAnsi="Times New Roman" w:cs="Times New Roman"/>
          <w:sz w:val="24"/>
          <w:szCs w:val="24"/>
        </w:rPr>
      </w:pPr>
      <w:r w:rsidRPr="000347D6">
        <w:rPr>
          <w:rStyle w:val="a7"/>
          <w:rFonts w:ascii="Times New Roman" w:hAnsi="Times New Roman" w:cs="Times New Roman"/>
          <w:sz w:val="24"/>
          <w:szCs w:val="24"/>
        </w:rPr>
        <w:footnoteRef/>
      </w:r>
      <w:r w:rsidRPr="000347D6">
        <w:rPr>
          <w:rFonts w:ascii="Times New Roman" w:hAnsi="Times New Roman" w:cs="Times New Roman"/>
          <w:sz w:val="24"/>
          <w:szCs w:val="24"/>
        </w:rPr>
        <w:t xml:space="preserve"> </w:t>
      </w:r>
      <w:r w:rsidRPr="000347D6">
        <w:rPr>
          <w:rFonts w:ascii="Times New Roman" w:hAnsi="Times New Roman" w:cs="Times New Roman"/>
          <w:i/>
          <w:sz w:val="24"/>
          <w:szCs w:val="24"/>
        </w:rPr>
        <w:t xml:space="preserve">Максутова А. </w:t>
      </w:r>
      <w:r w:rsidRPr="000347D6">
        <w:rPr>
          <w:rFonts w:ascii="Times New Roman" w:hAnsi="Times New Roman" w:cs="Times New Roman"/>
          <w:sz w:val="24"/>
          <w:szCs w:val="24"/>
        </w:rPr>
        <w:t>Внеземной бизнес. Когда бронировать билеты в космос</w:t>
      </w:r>
      <w:r>
        <w:rPr>
          <w:rFonts w:ascii="Times New Roman" w:hAnsi="Times New Roman" w:cs="Times New Roman"/>
          <w:sz w:val="24"/>
          <w:szCs w:val="24"/>
        </w:rPr>
        <w:t>. //</w:t>
      </w:r>
      <w:r w:rsidRPr="000347D6">
        <w:rPr>
          <w:rFonts w:ascii="Times New Roman" w:hAnsi="Times New Roman" w:cs="Times New Roman"/>
          <w:sz w:val="24"/>
          <w:szCs w:val="24"/>
        </w:rPr>
        <w:t>. Русский репортер. № 9 (411)</w:t>
      </w:r>
      <w:r>
        <w:rPr>
          <w:rFonts w:ascii="Times New Roman" w:hAnsi="Times New Roman" w:cs="Times New Roman"/>
          <w:sz w:val="24"/>
          <w:szCs w:val="24"/>
        </w:rPr>
        <w:t>.</w:t>
      </w:r>
      <w:r w:rsidRPr="000347D6">
        <w:rPr>
          <w:rFonts w:ascii="Times New Roman" w:hAnsi="Times New Roman" w:cs="Times New Roman"/>
          <w:sz w:val="24"/>
          <w:szCs w:val="24"/>
        </w:rPr>
        <w:t xml:space="preserve"> 14</w:t>
      </w:r>
      <w:r>
        <w:rPr>
          <w:rFonts w:ascii="Times New Roman" w:hAnsi="Times New Roman" w:cs="Times New Roman"/>
          <w:sz w:val="24"/>
          <w:szCs w:val="24"/>
        </w:rPr>
        <w:t>–</w:t>
      </w:r>
      <w:r w:rsidRPr="000347D6">
        <w:rPr>
          <w:rFonts w:ascii="Times New Roman" w:hAnsi="Times New Roman" w:cs="Times New Roman"/>
          <w:sz w:val="24"/>
          <w:szCs w:val="24"/>
        </w:rPr>
        <w:t>28 апрель 2016. С. 51</w:t>
      </w:r>
    </w:p>
  </w:footnote>
  <w:footnote w:id="84">
    <w:p w:rsidR="0059193C" w:rsidRDefault="0059193C" w:rsidP="0059193C">
      <w:pPr>
        <w:pStyle w:val="a5"/>
      </w:pPr>
      <w:r w:rsidRPr="000347D6">
        <w:rPr>
          <w:rStyle w:val="a7"/>
          <w:rFonts w:ascii="Times New Roman" w:hAnsi="Times New Roman" w:cs="Times New Roman"/>
          <w:sz w:val="24"/>
          <w:szCs w:val="24"/>
        </w:rPr>
        <w:footnoteRef/>
      </w:r>
      <w:r w:rsidRPr="000347D6">
        <w:rPr>
          <w:rFonts w:ascii="Times New Roman" w:hAnsi="Times New Roman" w:cs="Times New Roman"/>
          <w:sz w:val="24"/>
          <w:szCs w:val="24"/>
        </w:rPr>
        <w:t xml:space="preserve"> </w:t>
      </w:r>
      <w:r w:rsidRPr="000347D6">
        <w:rPr>
          <w:rFonts w:ascii="Times New Roman" w:hAnsi="Times New Roman" w:cs="Times New Roman"/>
          <w:i/>
          <w:sz w:val="24"/>
          <w:szCs w:val="24"/>
        </w:rPr>
        <w:t>Тимофеева О.</w:t>
      </w:r>
      <w:r w:rsidRPr="000347D6">
        <w:rPr>
          <w:rFonts w:ascii="Times New Roman" w:hAnsi="Times New Roman" w:cs="Times New Roman"/>
          <w:sz w:val="24"/>
          <w:szCs w:val="24"/>
        </w:rPr>
        <w:t xml:space="preserve"> Анти-Илья. Что нужно сделать современному физику,</w:t>
      </w:r>
      <w:r>
        <w:rPr>
          <w:rFonts w:ascii="Times New Roman" w:hAnsi="Times New Roman" w:cs="Times New Roman"/>
          <w:sz w:val="24"/>
          <w:szCs w:val="24"/>
        </w:rPr>
        <w:t xml:space="preserve"> чтобы привлечь интерес к науке //</w:t>
      </w:r>
      <w:r w:rsidRPr="000347D6">
        <w:rPr>
          <w:rFonts w:ascii="Times New Roman" w:hAnsi="Times New Roman" w:cs="Times New Roman"/>
          <w:sz w:val="24"/>
          <w:szCs w:val="24"/>
        </w:rPr>
        <w:t xml:space="preserve"> Русский репортер. № 9 (411)</w:t>
      </w:r>
      <w:r>
        <w:rPr>
          <w:rFonts w:ascii="Times New Roman" w:hAnsi="Times New Roman" w:cs="Times New Roman"/>
          <w:sz w:val="24"/>
          <w:szCs w:val="24"/>
        </w:rPr>
        <w:t>.</w:t>
      </w:r>
      <w:r w:rsidRPr="000347D6">
        <w:rPr>
          <w:rFonts w:ascii="Times New Roman" w:hAnsi="Times New Roman" w:cs="Times New Roman"/>
          <w:sz w:val="24"/>
          <w:szCs w:val="24"/>
        </w:rPr>
        <w:t xml:space="preserve"> 14</w:t>
      </w:r>
      <w:r>
        <w:rPr>
          <w:rFonts w:ascii="Times New Roman" w:hAnsi="Times New Roman" w:cs="Times New Roman"/>
          <w:sz w:val="24"/>
          <w:szCs w:val="24"/>
        </w:rPr>
        <w:t>–</w:t>
      </w:r>
      <w:r w:rsidRPr="000347D6">
        <w:rPr>
          <w:rFonts w:ascii="Times New Roman" w:hAnsi="Times New Roman" w:cs="Times New Roman"/>
          <w:sz w:val="24"/>
          <w:szCs w:val="24"/>
        </w:rPr>
        <w:t>28 апрель 2016. С. 3</w:t>
      </w:r>
      <w:r>
        <w:rPr>
          <w:rFonts w:ascii="Times New Roman" w:hAnsi="Times New Roman" w:cs="Times New Roman"/>
          <w:sz w:val="24"/>
          <w:szCs w:val="24"/>
        </w:rPr>
        <w:t>5</w:t>
      </w:r>
    </w:p>
  </w:footnote>
  <w:footnote w:id="85">
    <w:p w:rsidR="0059193C" w:rsidRPr="008C4DB6" w:rsidRDefault="0059193C" w:rsidP="0059193C">
      <w:pPr>
        <w:pStyle w:val="a5"/>
        <w:rPr>
          <w:rFonts w:ascii="Times New Roman" w:hAnsi="Times New Roman" w:cs="Times New Roman"/>
          <w:sz w:val="24"/>
          <w:szCs w:val="24"/>
        </w:rPr>
      </w:pPr>
      <w:r w:rsidRPr="008C4DB6">
        <w:rPr>
          <w:rStyle w:val="a7"/>
          <w:rFonts w:ascii="Times New Roman" w:hAnsi="Times New Roman" w:cs="Times New Roman"/>
          <w:sz w:val="24"/>
          <w:szCs w:val="24"/>
        </w:rPr>
        <w:footnoteRef/>
      </w:r>
      <w:r w:rsidRPr="008C4DB6">
        <w:rPr>
          <w:rFonts w:ascii="Times New Roman" w:hAnsi="Times New Roman" w:cs="Times New Roman"/>
          <w:sz w:val="24"/>
          <w:szCs w:val="24"/>
        </w:rPr>
        <w:t xml:space="preserve"> </w:t>
      </w:r>
      <w:r w:rsidRPr="008C4DB6">
        <w:rPr>
          <w:rFonts w:ascii="Times New Roman" w:hAnsi="Times New Roman" w:cs="Times New Roman"/>
          <w:i/>
          <w:sz w:val="24"/>
          <w:szCs w:val="24"/>
        </w:rPr>
        <w:t>Иванова О.</w:t>
      </w:r>
      <w:r w:rsidRPr="008C4DB6">
        <w:rPr>
          <w:rFonts w:ascii="Times New Roman" w:hAnsi="Times New Roman" w:cs="Times New Roman"/>
          <w:sz w:val="24"/>
          <w:szCs w:val="24"/>
        </w:rPr>
        <w:t xml:space="preserve"> Планета обезьян. // Машины и механизмы. № 3 (126) март 2016. С. 85.</w:t>
      </w:r>
    </w:p>
  </w:footnote>
  <w:footnote w:id="86">
    <w:p w:rsidR="0059193C" w:rsidRPr="00A41FF4" w:rsidRDefault="0059193C" w:rsidP="0059193C">
      <w:pPr>
        <w:pStyle w:val="a5"/>
        <w:rPr>
          <w:rFonts w:ascii="Times New Roman" w:hAnsi="Times New Roman" w:cs="Times New Roman"/>
          <w:sz w:val="24"/>
          <w:szCs w:val="24"/>
        </w:rPr>
      </w:pPr>
      <w:r w:rsidRPr="00A41FF4">
        <w:rPr>
          <w:rStyle w:val="a7"/>
          <w:rFonts w:ascii="Times New Roman" w:hAnsi="Times New Roman" w:cs="Times New Roman"/>
          <w:sz w:val="24"/>
          <w:szCs w:val="24"/>
        </w:rPr>
        <w:footnoteRef/>
      </w:r>
      <w:r w:rsidRPr="00A41FF4">
        <w:rPr>
          <w:rFonts w:ascii="Times New Roman" w:hAnsi="Times New Roman" w:cs="Times New Roman"/>
          <w:sz w:val="24"/>
          <w:szCs w:val="24"/>
        </w:rPr>
        <w:t xml:space="preserve"> </w:t>
      </w:r>
      <w:r w:rsidRPr="00A41FF4">
        <w:rPr>
          <w:rFonts w:ascii="Times New Roman" w:hAnsi="Times New Roman" w:cs="Times New Roman"/>
          <w:i/>
          <w:sz w:val="24"/>
          <w:szCs w:val="24"/>
        </w:rPr>
        <w:t>Милевская Т. Е.</w:t>
      </w:r>
      <w:r w:rsidRPr="00A41FF4">
        <w:rPr>
          <w:rFonts w:ascii="Times New Roman" w:hAnsi="Times New Roman" w:cs="Times New Roman"/>
          <w:sz w:val="24"/>
          <w:szCs w:val="24"/>
        </w:rPr>
        <w:t xml:space="preserve"> Средства выражения речевого контакта в русском языке (вопросно-ответный комплекс в научно-популярных произведениях). СПб., 1985. </w:t>
      </w:r>
      <w:r w:rsidRPr="00A41FF4">
        <w:rPr>
          <w:rFonts w:ascii="Times New Roman" w:hAnsi="Times New Roman" w:cs="Times New Roman"/>
          <w:sz w:val="24"/>
          <w:szCs w:val="24"/>
          <w:lang w:val="en-US"/>
        </w:rPr>
        <w:t>URL</w:t>
      </w:r>
      <w:r w:rsidRPr="00A41FF4">
        <w:rPr>
          <w:rFonts w:ascii="Times New Roman" w:hAnsi="Times New Roman" w:cs="Times New Roman"/>
          <w:sz w:val="24"/>
          <w:szCs w:val="24"/>
        </w:rPr>
        <w:t>: </w:t>
      </w:r>
      <w:hyperlink r:id="rId43" w:history="1">
        <w:r w:rsidRPr="00A41FF4">
          <w:rPr>
            <w:rStyle w:val="a4"/>
            <w:rFonts w:ascii="Times New Roman" w:hAnsi="Times New Roman" w:cs="Times New Roman"/>
            <w:sz w:val="24"/>
            <w:szCs w:val="24"/>
          </w:rPr>
          <w:t>http://www.dissercat.com/content/sredstva-vyrazheniya-rechevogo-kontakta-v-russkom-yazyke-voprosno-otvetnyi-kompleks-v-nauchn</w:t>
        </w:r>
      </w:hyperlink>
      <w:r w:rsidRPr="00A41FF4">
        <w:rPr>
          <w:rFonts w:ascii="Times New Roman" w:hAnsi="Times New Roman" w:cs="Times New Roman"/>
          <w:sz w:val="24"/>
          <w:szCs w:val="24"/>
        </w:rPr>
        <w:t xml:space="preserve"> (Дата обращения 11.04.2016)</w:t>
      </w:r>
    </w:p>
  </w:footnote>
  <w:footnote w:id="87">
    <w:p w:rsidR="0059193C" w:rsidRPr="0020102D" w:rsidRDefault="0059193C" w:rsidP="0059193C">
      <w:pPr>
        <w:pStyle w:val="a5"/>
        <w:rPr>
          <w:rFonts w:ascii="Times New Roman" w:hAnsi="Times New Roman" w:cs="Times New Roman"/>
          <w:sz w:val="24"/>
          <w:szCs w:val="24"/>
        </w:rPr>
      </w:pPr>
      <w:r>
        <w:rPr>
          <w:rStyle w:val="a7"/>
        </w:rPr>
        <w:footnoteRef/>
      </w:r>
      <w:r>
        <w:t xml:space="preserve"> </w:t>
      </w:r>
      <w:r w:rsidRPr="0020102D">
        <w:rPr>
          <w:rFonts w:ascii="Times New Roman" w:hAnsi="Times New Roman" w:cs="Times New Roman"/>
          <w:sz w:val="24"/>
          <w:szCs w:val="24"/>
        </w:rPr>
        <w:t xml:space="preserve">См. напр.: </w:t>
      </w:r>
      <w:r w:rsidRPr="0020102D">
        <w:rPr>
          <w:rFonts w:ascii="Times New Roman" w:hAnsi="Times New Roman" w:cs="Times New Roman"/>
          <w:i/>
          <w:sz w:val="24"/>
          <w:szCs w:val="24"/>
        </w:rPr>
        <w:t>Акимова Г. Н.</w:t>
      </w:r>
      <w:r w:rsidRPr="0020102D">
        <w:rPr>
          <w:rFonts w:ascii="Times New Roman" w:hAnsi="Times New Roman" w:cs="Times New Roman"/>
          <w:sz w:val="24"/>
          <w:szCs w:val="24"/>
        </w:rPr>
        <w:t xml:space="preserve"> Развитие конструкций экспрессив</w:t>
      </w:r>
      <w:r>
        <w:rPr>
          <w:rFonts w:ascii="Times New Roman" w:hAnsi="Times New Roman" w:cs="Times New Roman"/>
          <w:sz w:val="24"/>
          <w:szCs w:val="24"/>
        </w:rPr>
        <w:t>ного синтаксиса в русском языке //</w:t>
      </w:r>
      <w:r w:rsidRPr="0020102D">
        <w:rPr>
          <w:rFonts w:ascii="Times New Roman" w:hAnsi="Times New Roman" w:cs="Times New Roman"/>
          <w:sz w:val="24"/>
          <w:szCs w:val="24"/>
        </w:rPr>
        <w:t xml:space="preserve"> Вопросы языкознания, 1981. № 6. </w:t>
      </w:r>
      <w:r>
        <w:rPr>
          <w:rFonts w:ascii="Times New Roman" w:hAnsi="Times New Roman" w:cs="Times New Roman"/>
          <w:sz w:val="24"/>
          <w:szCs w:val="24"/>
        </w:rPr>
        <w:t>С</w:t>
      </w:r>
      <w:r w:rsidRPr="0020102D">
        <w:rPr>
          <w:rFonts w:ascii="Times New Roman" w:hAnsi="Times New Roman" w:cs="Times New Roman"/>
          <w:sz w:val="24"/>
          <w:szCs w:val="24"/>
        </w:rPr>
        <w:t>. 109</w:t>
      </w:r>
      <w:r>
        <w:rPr>
          <w:rFonts w:ascii="Times New Roman" w:hAnsi="Times New Roman" w:cs="Times New Roman"/>
          <w:sz w:val="24"/>
          <w:szCs w:val="24"/>
        </w:rPr>
        <w:t>–</w:t>
      </w:r>
      <w:r w:rsidRPr="0020102D">
        <w:rPr>
          <w:rFonts w:ascii="Times New Roman" w:hAnsi="Times New Roman" w:cs="Times New Roman"/>
          <w:sz w:val="24"/>
          <w:szCs w:val="24"/>
        </w:rPr>
        <w:t>120.</w:t>
      </w:r>
    </w:p>
  </w:footnote>
  <w:footnote w:id="88">
    <w:p w:rsidR="0059193C" w:rsidRPr="0055228A" w:rsidRDefault="0059193C" w:rsidP="0059193C">
      <w:pPr>
        <w:pStyle w:val="a5"/>
        <w:rPr>
          <w:rFonts w:ascii="Times New Roman" w:hAnsi="Times New Roman" w:cs="Times New Roman"/>
          <w:sz w:val="24"/>
          <w:szCs w:val="24"/>
        </w:rPr>
      </w:pPr>
      <w:r w:rsidRPr="0055228A">
        <w:rPr>
          <w:rStyle w:val="a7"/>
          <w:rFonts w:ascii="Times New Roman" w:hAnsi="Times New Roman" w:cs="Times New Roman"/>
          <w:sz w:val="24"/>
          <w:szCs w:val="24"/>
        </w:rPr>
        <w:footnoteRef/>
      </w:r>
      <w:r w:rsidRPr="0055228A">
        <w:rPr>
          <w:rFonts w:ascii="Times New Roman" w:hAnsi="Times New Roman" w:cs="Times New Roman"/>
          <w:sz w:val="24"/>
          <w:szCs w:val="24"/>
        </w:rPr>
        <w:t xml:space="preserve"> См. напр., </w:t>
      </w:r>
      <w:r w:rsidRPr="0055228A">
        <w:rPr>
          <w:rFonts w:ascii="Times New Roman" w:hAnsi="Times New Roman" w:cs="Times New Roman"/>
          <w:i/>
          <w:sz w:val="24"/>
          <w:szCs w:val="24"/>
        </w:rPr>
        <w:t>Кожина М. Н.</w:t>
      </w:r>
      <w:r w:rsidRPr="0055228A">
        <w:rPr>
          <w:rFonts w:ascii="Times New Roman" w:hAnsi="Times New Roman" w:cs="Times New Roman"/>
          <w:sz w:val="24"/>
          <w:szCs w:val="24"/>
        </w:rPr>
        <w:t xml:space="preserve"> Диалогичность письменной речи как проявление социальной сущности языка. В кн.: Мет</w:t>
      </w:r>
      <w:r>
        <w:rPr>
          <w:rFonts w:ascii="Times New Roman" w:hAnsi="Times New Roman" w:cs="Times New Roman"/>
          <w:sz w:val="24"/>
          <w:szCs w:val="24"/>
        </w:rPr>
        <w:t>одика и лингвистика. М., 1986. С</w:t>
      </w:r>
      <w:r w:rsidRPr="0055228A">
        <w:rPr>
          <w:rFonts w:ascii="Times New Roman" w:hAnsi="Times New Roman" w:cs="Times New Roman"/>
          <w:sz w:val="24"/>
          <w:szCs w:val="24"/>
        </w:rPr>
        <w:t>. 187</w:t>
      </w:r>
      <w:r>
        <w:rPr>
          <w:rFonts w:ascii="Times New Roman" w:hAnsi="Times New Roman" w:cs="Times New Roman"/>
          <w:sz w:val="24"/>
          <w:szCs w:val="24"/>
        </w:rPr>
        <w:t>–</w:t>
      </w:r>
      <w:r w:rsidRPr="0055228A">
        <w:rPr>
          <w:rFonts w:ascii="Times New Roman" w:hAnsi="Times New Roman" w:cs="Times New Roman"/>
          <w:sz w:val="24"/>
          <w:szCs w:val="24"/>
        </w:rPr>
        <w:t>214.</w:t>
      </w:r>
    </w:p>
  </w:footnote>
  <w:footnote w:id="89">
    <w:p w:rsidR="0059193C" w:rsidRPr="004C27D0" w:rsidRDefault="0059193C" w:rsidP="0059193C">
      <w:pPr>
        <w:pStyle w:val="a5"/>
        <w:rPr>
          <w:rFonts w:ascii="Times New Roman" w:hAnsi="Times New Roman" w:cs="Times New Roman"/>
          <w:sz w:val="24"/>
          <w:szCs w:val="24"/>
        </w:rPr>
      </w:pPr>
      <w:r w:rsidRPr="004C27D0">
        <w:rPr>
          <w:rStyle w:val="a7"/>
          <w:rFonts w:ascii="Times New Roman" w:hAnsi="Times New Roman" w:cs="Times New Roman"/>
          <w:sz w:val="24"/>
          <w:szCs w:val="24"/>
        </w:rPr>
        <w:footnoteRef/>
      </w:r>
      <w:r w:rsidRPr="004C27D0">
        <w:rPr>
          <w:rFonts w:ascii="Times New Roman" w:hAnsi="Times New Roman" w:cs="Times New Roman"/>
          <w:sz w:val="24"/>
          <w:szCs w:val="24"/>
        </w:rPr>
        <w:t xml:space="preserve"> </w:t>
      </w:r>
      <w:r w:rsidRPr="004C27D0">
        <w:rPr>
          <w:rFonts w:ascii="Times New Roman" w:hAnsi="Times New Roman" w:cs="Times New Roman"/>
          <w:i/>
          <w:sz w:val="24"/>
          <w:szCs w:val="24"/>
        </w:rPr>
        <w:t xml:space="preserve">Л. Р. Дускаева. </w:t>
      </w:r>
      <w:r w:rsidRPr="004C27D0">
        <w:rPr>
          <w:rFonts w:ascii="Times New Roman" w:hAnsi="Times New Roman" w:cs="Times New Roman"/>
          <w:sz w:val="24"/>
          <w:szCs w:val="24"/>
        </w:rPr>
        <w:t xml:space="preserve">Диалогическая природа газетных речевых </w:t>
      </w:r>
      <w:r>
        <w:rPr>
          <w:rFonts w:ascii="Times New Roman" w:hAnsi="Times New Roman" w:cs="Times New Roman"/>
          <w:sz w:val="24"/>
          <w:szCs w:val="24"/>
        </w:rPr>
        <w:t xml:space="preserve">жанров. Под ред. М.Н.Кожиной. СПб.: Изд. 2-е, доп., испр. </w:t>
      </w:r>
      <w:r w:rsidRPr="004C27D0">
        <w:rPr>
          <w:rFonts w:ascii="Times New Roman" w:hAnsi="Times New Roman" w:cs="Times New Roman"/>
          <w:sz w:val="24"/>
          <w:szCs w:val="24"/>
        </w:rPr>
        <w:t>СПбГУ</w:t>
      </w:r>
      <w:r>
        <w:rPr>
          <w:rFonts w:ascii="Times New Roman" w:hAnsi="Times New Roman" w:cs="Times New Roman"/>
          <w:sz w:val="24"/>
          <w:szCs w:val="24"/>
        </w:rPr>
        <w:t>: Филол. факультет, 2012. С. 17–</w:t>
      </w:r>
      <w:r w:rsidRPr="004C27D0">
        <w:rPr>
          <w:rFonts w:ascii="Times New Roman" w:hAnsi="Times New Roman" w:cs="Times New Roman"/>
          <w:sz w:val="24"/>
          <w:szCs w:val="24"/>
        </w:rPr>
        <w:t>18.</w:t>
      </w:r>
    </w:p>
  </w:footnote>
  <w:footnote w:id="90">
    <w:p w:rsidR="0059193C" w:rsidRPr="0044728D" w:rsidRDefault="0059193C" w:rsidP="0059193C">
      <w:pPr>
        <w:pStyle w:val="a5"/>
        <w:rPr>
          <w:rFonts w:ascii="Times New Roman" w:hAnsi="Times New Roman" w:cs="Times New Roman"/>
          <w:sz w:val="24"/>
          <w:szCs w:val="24"/>
        </w:rPr>
      </w:pPr>
      <w:r w:rsidRPr="0044728D">
        <w:rPr>
          <w:rStyle w:val="a7"/>
          <w:rFonts w:ascii="Times New Roman" w:hAnsi="Times New Roman" w:cs="Times New Roman"/>
          <w:sz w:val="24"/>
          <w:szCs w:val="24"/>
        </w:rPr>
        <w:footnoteRef/>
      </w:r>
      <w:r w:rsidRPr="0044728D">
        <w:rPr>
          <w:rFonts w:ascii="Times New Roman" w:hAnsi="Times New Roman" w:cs="Times New Roman"/>
          <w:sz w:val="24"/>
          <w:szCs w:val="24"/>
        </w:rPr>
        <w:t xml:space="preserve"> Испытание тестом. // Машины и механизмы</w:t>
      </w:r>
      <w:r>
        <w:rPr>
          <w:rFonts w:ascii="Times New Roman" w:hAnsi="Times New Roman" w:cs="Times New Roman"/>
          <w:sz w:val="24"/>
          <w:szCs w:val="24"/>
        </w:rPr>
        <w:t>. № 11 (122) ноябрь 2015. С. 19–</w:t>
      </w:r>
      <w:r w:rsidRPr="0044728D">
        <w:rPr>
          <w:rFonts w:ascii="Times New Roman" w:hAnsi="Times New Roman" w:cs="Times New Roman"/>
          <w:sz w:val="24"/>
          <w:szCs w:val="24"/>
        </w:rPr>
        <w:t>20.</w:t>
      </w:r>
    </w:p>
  </w:footnote>
  <w:footnote w:id="91">
    <w:p w:rsidR="0059193C" w:rsidRPr="008173B6" w:rsidRDefault="0059193C" w:rsidP="0059193C">
      <w:pPr>
        <w:pStyle w:val="a5"/>
        <w:rPr>
          <w:rFonts w:ascii="Times New Roman" w:hAnsi="Times New Roman" w:cs="Times New Roman"/>
          <w:sz w:val="24"/>
          <w:szCs w:val="24"/>
        </w:rPr>
      </w:pPr>
      <w:r w:rsidRPr="008173B6">
        <w:rPr>
          <w:rStyle w:val="a7"/>
          <w:rFonts w:ascii="Times New Roman" w:hAnsi="Times New Roman" w:cs="Times New Roman"/>
          <w:sz w:val="24"/>
          <w:szCs w:val="24"/>
        </w:rPr>
        <w:footnoteRef/>
      </w:r>
      <w:r w:rsidRPr="008173B6">
        <w:rPr>
          <w:rFonts w:ascii="Times New Roman" w:hAnsi="Times New Roman" w:cs="Times New Roman"/>
          <w:sz w:val="24"/>
          <w:szCs w:val="24"/>
        </w:rPr>
        <w:t xml:space="preserve"> </w:t>
      </w:r>
      <w:r w:rsidRPr="008173B6">
        <w:rPr>
          <w:rFonts w:ascii="Times New Roman" w:hAnsi="Times New Roman" w:cs="Times New Roman"/>
          <w:i/>
          <w:sz w:val="24"/>
          <w:szCs w:val="24"/>
        </w:rPr>
        <w:t>Александров К.</w:t>
      </w:r>
      <w:r w:rsidRPr="008173B6">
        <w:rPr>
          <w:rFonts w:ascii="Times New Roman" w:hAnsi="Times New Roman" w:cs="Times New Roman"/>
          <w:sz w:val="24"/>
          <w:szCs w:val="24"/>
        </w:rPr>
        <w:t xml:space="preserve"> Волшебный фонарь гуманизма. // Машины и механизмы. № 3 (126) март 2016. С. 37.</w:t>
      </w:r>
    </w:p>
  </w:footnote>
  <w:footnote w:id="92">
    <w:p w:rsidR="0059193C" w:rsidRDefault="0059193C" w:rsidP="0059193C">
      <w:pPr>
        <w:pStyle w:val="a5"/>
      </w:pPr>
      <w:r w:rsidRPr="008A5EA8">
        <w:rPr>
          <w:rStyle w:val="a7"/>
          <w:rFonts w:ascii="Times New Roman" w:hAnsi="Times New Roman" w:cs="Times New Roman"/>
          <w:sz w:val="24"/>
          <w:szCs w:val="24"/>
        </w:rPr>
        <w:footnoteRef/>
      </w:r>
      <w:r>
        <w:t xml:space="preserve"> </w:t>
      </w:r>
      <w:r w:rsidRPr="00BC3479">
        <w:rPr>
          <w:rFonts w:ascii="Times New Roman" w:hAnsi="Times New Roman" w:cs="Times New Roman"/>
          <w:i/>
          <w:sz w:val="24"/>
          <w:szCs w:val="24"/>
        </w:rPr>
        <w:t>Иванов И.</w:t>
      </w:r>
      <w:r w:rsidRPr="00BC3479">
        <w:rPr>
          <w:rFonts w:ascii="Times New Roman" w:hAnsi="Times New Roman" w:cs="Times New Roman"/>
          <w:sz w:val="24"/>
          <w:szCs w:val="24"/>
        </w:rPr>
        <w:t xml:space="preserve"> Подробности про двухфотонный пик. // </w:t>
      </w:r>
      <w:r w:rsidRPr="00BC3479">
        <w:rPr>
          <w:rFonts w:ascii="Times New Roman" w:hAnsi="Times New Roman" w:cs="Times New Roman"/>
          <w:sz w:val="24"/>
          <w:szCs w:val="24"/>
          <w:lang w:val="en-US"/>
        </w:rPr>
        <w:t>N</w:t>
      </w:r>
      <w:r w:rsidRPr="00BC3479">
        <w:rPr>
          <w:rFonts w:ascii="Times New Roman" w:hAnsi="Times New Roman" w:cs="Times New Roman"/>
          <w:sz w:val="24"/>
          <w:szCs w:val="24"/>
        </w:rPr>
        <w:t xml:space="preserve">+1. 29 Апр. 2016. </w:t>
      </w:r>
      <w:r w:rsidRPr="00BC3479">
        <w:rPr>
          <w:rFonts w:ascii="Times New Roman" w:hAnsi="Times New Roman" w:cs="Times New Roman"/>
          <w:sz w:val="24"/>
          <w:szCs w:val="24"/>
          <w:lang w:val="en-US"/>
        </w:rPr>
        <w:t>URL</w:t>
      </w:r>
      <w:r w:rsidRPr="00BC3479">
        <w:rPr>
          <w:rFonts w:ascii="Times New Roman" w:hAnsi="Times New Roman" w:cs="Times New Roman"/>
          <w:sz w:val="24"/>
          <w:szCs w:val="24"/>
        </w:rPr>
        <w:t>: </w:t>
      </w:r>
      <w:hyperlink r:id="rId44" w:history="1">
        <w:r w:rsidRPr="00BC3479">
          <w:rPr>
            <w:rStyle w:val="a4"/>
            <w:rFonts w:ascii="Times New Roman" w:hAnsi="Times New Roman" w:cs="Times New Roman"/>
            <w:sz w:val="24"/>
            <w:szCs w:val="24"/>
          </w:rPr>
          <w:t>https://nplus1.ru/blog/2016/04/29/Two-photon-peak</w:t>
        </w:r>
      </w:hyperlink>
      <w:r w:rsidRPr="00BC3479">
        <w:rPr>
          <w:rFonts w:ascii="Times New Roman" w:hAnsi="Times New Roman" w:cs="Times New Roman"/>
          <w:sz w:val="24"/>
          <w:szCs w:val="24"/>
        </w:rPr>
        <w:t xml:space="preserve"> (Дата обращения 30.04.2016)</w:t>
      </w:r>
    </w:p>
  </w:footnote>
  <w:footnote w:id="93">
    <w:p w:rsidR="0059193C" w:rsidRPr="00BC3479" w:rsidRDefault="0059193C" w:rsidP="0059193C">
      <w:pPr>
        <w:pStyle w:val="a5"/>
        <w:rPr>
          <w:rFonts w:ascii="Times New Roman" w:hAnsi="Times New Roman" w:cs="Times New Roman"/>
          <w:sz w:val="24"/>
          <w:szCs w:val="24"/>
        </w:rPr>
      </w:pPr>
      <w:r w:rsidRPr="00BC3479">
        <w:rPr>
          <w:rStyle w:val="a7"/>
          <w:rFonts w:ascii="Times New Roman" w:hAnsi="Times New Roman" w:cs="Times New Roman"/>
          <w:sz w:val="24"/>
          <w:szCs w:val="24"/>
        </w:rPr>
        <w:footnoteRef/>
      </w:r>
      <w:r w:rsidRPr="00BC3479">
        <w:rPr>
          <w:rFonts w:ascii="Times New Roman" w:hAnsi="Times New Roman" w:cs="Times New Roman"/>
          <w:sz w:val="24"/>
          <w:szCs w:val="24"/>
        </w:rPr>
        <w:t xml:space="preserve"> </w:t>
      </w:r>
      <w:r w:rsidRPr="00BC3479">
        <w:rPr>
          <w:rFonts w:ascii="Times New Roman" w:hAnsi="Times New Roman" w:cs="Times New Roman"/>
          <w:i/>
          <w:sz w:val="24"/>
          <w:szCs w:val="24"/>
        </w:rPr>
        <w:t>Иванов И.</w:t>
      </w:r>
      <w:r w:rsidRPr="00BC3479">
        <w:rPr>
          <w:rFonts w:ascii="Times New Roman" w:hAnsi="Times New Roman" w:cs="Times New Roman"/>
          <w:sz w:val="24"/>
          <w:szCs w:val="24"/>
        </w:rPr>
        <w:t xml:space="preserve"> Подробности про двухфотонный пик. // </w:t>
      </w:r>
      <w:r w:rsidRPr="00BC3479">
        <w:rPr>
          <w:rFonts w:ascii="Times New Roman" w:hAnsi="Times New Roman" w:cs="Times New Roman"/>
          <w:sz w:val="24"/>
          <w:szCs w:val="24"/>
          <w:lang w:val="en-US"/>
        </w:rPr>
        <w:t>N</w:t>
      </w:r>
      <w:r w:rsidRPr="00BC3479">
        <w:rPr>
          <w:rFonts w:ascii="Times New Roman" w:hAnsi="Times New Roman" w:cs="Times New Roman"/>
          <w:sz w:val="24"/>
          <w:szCs w:val="24"/>
        </w:rPr>
        <w:t xml:space="preserve">+1. 29 Апр. 2016. </w:t>
      </w:r>
      <w:r w:rsidRPr="00BC3479">
        <w:rPr>
          <w:rFonts w:ascii="Times New Roman" w:hAnsi="Times New Roman" w:cs="Times New Roman"/>
          <w:sz w:val="24"/>
          <w:szCs w:val="24"/>
          <w:lang w:val="en-US"/>
        </w:rPr>
        <w:t>URL</w:t>
      </w:r>
      <w:r w:rsidRPr="00BC3479">
        <w:rPr>
          <w:rFonts w:ascii="Times New Roman" w:hAnsi="Times New Roman" w:cs="Times New Roman"/>
          <w:sz w:val="24"/>
          <w:szCs w:val="24"/>
        </w:rPr>
        <w:t>: </w:t>
      </w:r>
      <w:hyperlink r:id="rId45" w:history="1">
        <w:r w:rsidRPr="00BC3479">
          <w:rPr>
            <w:rStyle w:val="a4"/>
            <w:rFonts w:ascii="Times New Roman" w:hAnsi="Times New Roman" w:cs="Times New Roman"/>
            <w:sz w:val="24"/>
            <w:szCs w:val="24"/>
          </w:rPr>
          <w:t>https://nplus1.ru/blog/2016/04/29/Two-photon-peak</w:t>
        </w:r>
      </w:hyperlink>
      <w:r w:rsidRPr="00BC3479">
        <w:rPr>
          <w:rFonts w:ascii="Times New Roman" w:hAnsi="Times New Roman" w:cs="Times New Roman"/>
          <w:sz w:val="24"/>
          <w:szCs w:val="24"/>
        </w:rPr>
        <w:t xml:space="preserve"> (Дата обращения 30.04.2016)</w:t>
      </w:r>
    </w:p>
  </w:footnote>
  <w:footnote w:id="94">
    <w:p w:rsidR="0059193C" w:rsidRPr="008758AA" w:rsidRDefault="0059193C" w:rsidP="0059193C">
      <w:pPr>
        <w:pStyle w:val="a5"/>
        <w:rPr>
          <w:rFonts w:ascii="Times New Roman" w:hAnsi="Times New Roman" w:cs="Times New Roman"/>
          <w:sz w:val="24"/>
          <w:szCs w:val="24"/>
        </w:rPr>
      </w:pPr>
      <w:r w:rsidRPr="008758AA">
        <w:rPr>
          <w:rStyle w:val="a7"/>
          <w:rFonts w:ascii="Times New Roman" w:hAnsi="Times New Roman" w:cs="Times New Roman"/>
          <w:sz w:val="24"/>
          <w:szCs w:val="24"/>
        </w:rPr>
        <w:footnoteRef/>
      </w:r>
      <w:r w:rsidRPr="008758AA">
        <w:rPr>
          <w:rFonts w:ascii="Times New Roman" w:hAnsi="Times New Roman" w:cs="Times New Roman"/>
          <w:sz w:val="24"/>
          <w:szCs w:val="24"/>
        </w:rPr>
        <w:t xml:space="preserve"> </w:t>
      </w:r>
      <w:r w:rsidRPr="008758AA">
        <w:rPr>
          <w:rFonts w:ascii="Times New Roman" w:hAnsi="Times New Roman" w:cs="Times New Roman"/>
          <w:i/>
          <w:sz w:val="24"/>
          <w:szCs w:val="24"/>
        </w:rPr>
        <w:t>Дворский Д.</w:t>
      </w:r>
      <w:r w:rsidRPr="008758AA">
        <w:rPr>
          <w:rFonts w:ascii="Times New Roman" w:hAnsi="Times New Roman" w:cs="Times New Roman"/>
          <w:sz w:val="24"/>
          <w:szCs w:val="24"/>
        </w:rPr>
        <w:t xml:space="preserve"> 12 способов уничтожения Солнечной системы руками человечества. // ИНОСМИ.РУ. 17.05.2016 </w:t>
      </w:r>
      <w:r w:rsidRPr="008758AA">
        <w:rPr>
          <w:rFonts w:ascii="Times New Roman" w:hAnsi="Times New Roman" w:cs="Times New Roman"/>
          <w:sz w:val="24"/>
          <w:szCs w:val="24"/>
          <w:lang w:val="en-US"/>
        </w:rPr>
        <w:t>URL</w:t>
      </w:r>
      <w:r w:rsidRPr="008758AA">
        <w:rPr>
          <w:rFonts w:ascii="Times New Roman" w:hAnsi="Times New Roman" w:cs="Times New Roman"/>
          <w:sz w:val="24"/>
          <w:szCs w:val="24"/>
        </w:rPr>
        <w:t>: </w:t>
      </w:r>
      <w:hyperlink r:id="rId46" w:history="1">
        <w:r w:rsidRPr="008758AA">
          <w:rPr>
            <w:rStyle w:val="a4"/>
            <w:rFonts w:ascii="Times New Roman" w:hAnsi="Times New Roman" w:cs="Times New Roman"/>
            <w:sz w:val="24"/>
            <w:szCs w:val="24"/>
          </w:rPr>
          <w:t>http://inosmi.ru/science/20160517/236544864.html</w:t>
        </w:r>
      </w:hyperlink>
      <w:r w:rsidRPr="008758AA">
        <w:rPr>
          <w:rFonts w:ascii="Times New Roman" w:hAnsi="Times New Roman" w:cs="Times New Roman"/>
          <w:sz w:val="24"/>
          <w:szCs w:val="24"/>
        </w:rPr>
        <w:t xml:space="preserve"> (Дата обращения 17.05.2016)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4476"/>
      <w:docPartObj>
        <w:docPartGallery w:val="Page Numbers (Top of Page)"/>
        <w:docPartUnique/>
      </w:docPartObj>
    </w:sdtPr>
    <w:sdtContent>
      <w:p w:rsidR="00E7097E" w:rsidRDefault="000F6B84">
        <w:pPr>
          <w:pStyle w:val="aa"/>
          <w:jc w:val="center"/>
        </w:pPr>
        <w:r>
          <w:fldChar w:fldCharType="begin"/>
        </w:r>
        <w:r w:rsidR="00956801">
          <w:instrText xml:space="preserve"> PAGE   \* MERGEFORMAT </w:instrText>
        </w:r>
        <w:r>
          <w:fldChar w:fldCharType="separate"/>
        </w:r>
        <w:r w:rsidR="00065F37">
          <w:rPr>
            <w:noProof/>
          </w:rPr>
          <w:t>7</w:t>
        </w:r>
        <w:r>
          <w:fldChar w:fldCharType="end"/>
        </w:r>
      </w:p>
    </w:sdtContent>
  </w:sdt>
  <w:p w:rsidR="008B058D" w:rsidRDefault="00EA292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7E" w:rsidRDefault="00EA292F">
    <w:pPr>
      <w:pStyle w:val="aa"/>
      <w:jc w:val="center"/>
    </w:pPr>
  </w:p>
  <w:p w:rsidR="008B058D" w:rsidRDefault="00EA292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587"/>
    <w:multiLevelType w:val="multilevel"/>
    <w:tmpl w:val="8B2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D4B55"/>
    <w:multiLevelType w:val="multilevel"/>
    <w:tmpl w:val="EB1AF4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AD00FF0"/>
    <w:multiLevelType w:val="multilevel"/>
    <w:tmpl w:val="1C26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64895"/>
    <w:multiLevelType w:val="hybridMultilevel"/>
    <w:tmpl w:val="2AF6948C"/>
    <w:lvl w:ilvl="0" w:tplc="4A48092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4B6AF8"/>
    <w:multiLevelType w:val="hybridMultilevel"/>
    <w:tmpl w:val="DAEC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96873"/>
    <w:multiLevelType w:val="hybridMultilevel"/>
    <w:tmpl w:val="A4583512"/>
    <w:lvl w:ilvl="0" w:tplc="27820106">
      <w:start w:val="1"/>
      <w:numFmt w:val="decimal"/>
      <w:lvlText w:val="%1."/>
      <w:lvlJc w:val="left"/>
      <w:pPr>
        <w:ind w:left="7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03C7D"/>
    <w:multiLevelType w:val="multilevel"/>
    <w:tmpl w:val="9E2A34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6AE7"/>
    <w:multiLevelType w:val="multilevel"/>
    <w:tmpl w:val="C526EE9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1A235DFF"/>
    <w:multiLevelType w:val="hybridMultilevel"/>
    <w:tmpl w:val="9314D89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BA11FA7"/>
    <w:multiLevelType w:val="multilevel"/>
    <w:tmpl w:val="9E2A34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C75C0D"/>
    <w:multiLevelType w:val="multilevel"/>
    <w:tmpl w:val="FFCA92EA"/>
    <w:lvl w:ilvl="0">
      <w:start w:val="1"/>
      <w:numFmt w:val="decimal"/>
      <w:lvlText w:val="%1."/>
      <w:lvlJc w:val="left"/>
      <w:pPr>
        <w:ind w:left="36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26431BE8"/>
    <w:multiLevelType w:val="hybridMultilevel"/>
    <w:tmpl w:val="7FB0F6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0F3321"/>
    <w:multiLevelType w:val="hybridMultilevel"/>
    <w:tmpl w:val="E4AC330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nsid w:val="322147FA"/>
    <w:multiLevelType w:val="multilevel"/>
    <w:tmpl w:val="025AAB38"/>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4">
    <w:nsid w:val="376301B6"/>
    <w:multiLevelType w:val="hybridMultilevel"/>
    <w:tmpl w:val="99327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56D83"/>
    <w:multiLevelType w:val="hybridMultilevel"/>
    <w:tmpl w:val="F77C0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9C588C"/>
    <w:multiLevelType w:val="hybridMultilevel"/>
    <w:tmpl w:val="884C62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2DA6879"/>
    <w:multiLevelType w:val="multilevel"/>
    <w:tmpl w:val="553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57770"/>
    <w:multiLevelType w:val="hybridMultilevel"/>
    <w:tmpl w:val="9000E4C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4718279A"/>
    <w:multiLevelType w:val="hybridMultilevel"/>
    <w:tmpl w:val="E52A3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63530C"/>
    <w:multiLevelType w:val="hybridMultilevel"/>
    <w:tmpl w:val="540E3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620232"/>
    <w:multiLevelType w:val="hybridMultilevel"/>
    <w:tmpl w:val="D18A5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A3C28"/>
    <w:multiLevelType w:val="hybridMultilevel"/>
    <w:tmpl w:val="F954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61A1F"/>
    <w:multiLevelType w:val="hybridMultilevel"/>
    <w:tmpl w:val="6462A168"/>
    <w:lvl w:ilvl="0" w:tplc="8E7CA8E4">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34E3189"/>
    <w:multiLevelType w:val="hybridMultilevel"/>
    <w:tmpl w:val="1D06BBA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53A35183"/>
    <w:multiLevelType w:val="multilevel"/>
    <w:tmpl w:val="BDBA2540"/>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nsid w:val="552C48F1"/>
    <w:multiLevelType w:val="hybridMultilevel"/>
    <w:tmpl w:val="ED1CE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583B74"/>
    <w:multiLevelType w:val="hybridMultilevel"/>
    <w:tmpl w:val="028038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7E419BB"/>
    <w:multiLevelType w:val="multilevel"/>
    <w:tmpl w:val="ABD0BD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C6F5B6C"/>
    <w:multiLevelType w:val="multilevel"/>
    <w:tmpl w:val="9E2A34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C121B7"/>
    <w:multiLevelType w:val="multilevel"/>
    <w:tmpl w:val="5BC88BF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E4E2C8B"/>
    <w:multiLevelType w:val="hybridMultilevel"/>
    <w:tmpl w:val="4F54C6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E802931"/>
    <w:multiLevelType w:val="hybridMultilevel"/>
    <w:tmpl w:val="DD02434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5ECC14D6"/>
    <w:multiLevelType w:val="hybridMultilevel"/>
    <w:tmpl w:val="1B526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3B700A"/>
    <w:multiLevelType w:val="hybridMultilevel"/>
    <w:tmpl w:val="E1FC3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BB1310"/>
    <w:multiLevelType w:val="hybridMultilevel"/>
    <w:tmpl w:val="F72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C4A53"/>
    <w:multiLevelType w:val="hybridMultilevel"/>
    <w:tmpl w:val="16725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5566E37"/>
    <w:multiLevelType w:val="multilevel"/>
    <w:tmpl w:val="9E2A34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9574F5"/>
    <w:multiLevelType w:val="multilevel"/>
    <w:tmpl w:val="7C36B0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9425DF8"/>
    <w:multiLevelType w:val="hybridMultilevel"/>
    <w:tmpl w:val="B412857C"/>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6E173E2F"/>
    <w:multiLevelType w:val="multilevel"/>
    <w:tmpl w:val="9E2A34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06180B"/>
    <w:multiLevelType w:val="hybridMultilevel"/>
    <w:tmpl w:val="DC88F054"/>
    <w:lvl w:ilvl="0" w:tplc="0419000F">
      <w:start w:val="1"/>
      <w:numFmt w:val="decimal"/>
      <w:lvlText w:val="%1."/>
      <w:lvlJc w:val="left"/>
      <w:pPr>
        <w:ind w:left="0" w:hanging="360"/>
      </w:pPr>
      <w:rPr>
        <w:rFonts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2">
    <w:nsid w:val="716E695A"/>
    <w:multiLevelType w:val="multilevel"/>
    <w:tmpl w:val="DEB2DAB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17909EE"/>
    <w:multiLevelType w:val="multilevel"/>
    <w:tmpl w:val="36F6010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4">
    <w:nsid w:val="73CF232F"/>
    <w:multiLevelType w:val="hybridMultilevel"/>
    <w:tmpl w:val="DB1661E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5">
    <w:nsid w:val="75981E13"/>
    <w:multiLevelType w:val="hybridMultilevel"/>
    <w:tmpl w:val="E77AEEAA"/>
    <w:lvl w:ilvl="0" w:tplc="44A03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59E0D01"/>
    <w:multiLevelType w:val="hybridMultilevel"/>
    <w:tmpl w:val="42D8C7B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7">
    <w:nsid w:val="76A26BA0"/>
    <w:multiLevelType w:val="hybridMultilevel"/>
    <w:tmpl w:val="39E80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86C113C"/>
    <w:multiLevelType w:val="hybridMultilevel"/>
    <w:tmpl w:val="BFEC5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1"/>
  </w:num>
  <w:num w:numId="2">
    <w:abstractNumId w:val="30"/>
  </w:num>
  <w:num w:numId="3">
    <w:abstractNumId w:val="11"/>
  </w:num>
  <w:num w:numId="4">
    <w:abstractNumId w:val="14"/>
  </w:num>
  <w:num w:numId="5">
    <w:abstractNumId w:val="46"/>
  </w:num>
  <w:num w:numId="6">
    <w:abstractNumId w:val="35"/>
  </w:num>
  <w:num w:numId="7">
    <w:abstractNumId w:val="31"/>
  </w:num>
  <w:num w:numId="8">
    <w:abstractNumId w:val="15"/>
  </w:num>
  <w:num w:numId="9">
    <w:abstractNumId w:val="36"/>
  </w:num>
  <w:num w:numId="10">
    <w:abstractNumId w:val="5"/>
  </w:num>
  <w:num w:numId="11">
    <w:abstractNumId w:val="7"/>
  </w:num>
  <w:num w:numId="12">
    <w:abstractNumId w:val="44"/>
  </w:num>
  <w:num w:numId="13">
    <w:abstractNumId w:val="20"/>
  </w:num>
  <w:num w:numId="14">
    <w:abstractNumId w:val="4"/>
  </w:num>
  <w:num w:numId="15">
    <w:abstractNumId w:val="18"/>
  </w:num>
  <w:num w:numId="16">
    <w:abstractNumId w:val="24"/>
  </w:num>
  <w:num w:numId="17">
    <w:abstractNumId w:val="8"/>
  </w:num>
  <w:num w:numId="18">
    <w:abstractNumId w:val="39"/>
  </w:num>
  <w:num w:numId="19">
    <w:abstractNumId w:val="32"/>
  </w:num>
  <w:num w:numId="20">
    <w:abstractNumId w:val="27"/>
  </w:num>
  <w:num w:numId="21">
    <w:abstractNumId w:val="21"/>
  </w:num>
  <w:num w:numId="22">
    <w:abstractNumId w:val="10"/>
  </w:num>
  <w:num w:numId="23">
    <w:abstractNumId w:val="48"/>
  </w:num>
  <w:num w:numId="24">
    <w:abstractNumId w:val="23"/>
  </w:num>
  <w:num w:numId="25">
    <w:abstractNumId w:val="16"/>
  </w:num>
  <w:num w:numId="26">
    <w:abstractNumId w:val="0"/>
  </w:num>
  <w:num w:numId="27">
    <w:abstractNumId w:val="12"/>
  </w:num>
  <w:num w:numId="28">
    <w:abstractNumId w:val="17"/>
  </w:num>
  <w:num w:numId="29">
    <w:abstractNumId w:val="2"/>
  </w:num>
  <w:num w:numId="30">
    <w:abstractNumId w:val="22"/>
  </w:num>
  <w:num w:numId="31">
    <w:abstractNumId w:val="1"/>
  </w:num>
  <w:num w:numId="32">
    <w:abstractNumId w:val="45"/>
  </w:num>
  <w:num w:numId="33">
    <w:abstractNumId w:val="34"/>
  </w:num>
  <w:num w:numId="34">
    <w:abstractNumId w:val="6"/>
  </w:num>
  <w:num w:numId="35">
    <w:abstractNumId w:val="37"/>
  </w:num>
  <w:num w:numId="36">
    <w:abstractNumId w:val="9"/>
  </w:num>
  <w:num w:numId="37">
    <w:abstractNumId w:val="40"/>
  </w:num>
  <w:num w:numId="38">
    <w:abstractNumId w:val="29"/>
  </w:num>
  <w:num w:numId="39">
    <w:abstractNumId w:val="42"/>
  </w:num>
  <w:num w:numId="40">
    <w:abstractNumId w:val="47"/>
  </w:num>
  <w:num w:numId="41">
    <w:abstractNumId w:val="3"/>
  </w:num>
  <w:num w:numId="42">
    <w:abstractNumId w:val="26"/>
  </w:num>
  <w:num w:numId="43">
    <w:abstractNumId w:val="19"/>
  </w:num>
  <w:num w:numId="44">
    <w:abstractNumId w:val="33"/>
  </w:num>
  <w:num w:numId="45">
    <w:abstractNumId w:val="38"/>
  </w:num>
  <w:num w:numId="46">
    <w:abstractNumId w:val="28"/>
  </w:num>
  <w:num w:numId="47">
    <w:abstractNumId w:val="43"/>
  </w:num>
  <w:num w:numId="48">
    <w:abstractNumId w:val="25"/>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9193C"/>
    <w:rsid w:val="00065F37"/>
    <w:rsid w:val="000F6B84"/>
    <w:rsid w:val="0059193C"/>
    <w:rsid w:val="00741EA9"/>
    <w:rsid w:val="009004A4"/>
    <w:rsid w:val="00956801"/>
    <w:rsid w:val="00CB5D1E"/>
    <w:rsid w:val="00EA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3C"/>
  </w:style>
  <w:style w:type="paragraph" w:styleId="1">
    <w:name w:val="heading 1"/>
    <w:basedOn w:val="a"/>
    <w:next w:val="a"/>
    <w:link w:val="10"/>
    <w:uiPriority w:val="9"/>
    <w:qFormat/>
    <w:rsid w:val="00591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ка"/>
    <w:basedOn w:val="a"/>
    <w:qFormat/>
    <w:rsid w:val="00741EA9"/>
    <w:pPr>
      <w:spacing w:after="0" w:line="360" w:lineRule="auto"/>
      <w:ind w:firstLine="720"/>
      <w:jc w:val="both"/>
    </w:pPr>
    <w:rPr>
      <w:rFonts w:ascii="Times New Roman" w:hAnsi="Times New Roman" w:cs="Times New Roman"/>
      <w:sz w:val="28"/>
      <w:szCs w:val="28"/>
    </w:rPr>
  </w:style>
  <w:style w:type="character" w:customStyle="1" w:styleId="10">
    <w:name w:val="Заголовок 1 Знак"/>
    <w:basedOn w:val="a0"/>
    <w:link w:val="1"/>
    <w:uiPriority w:val="9"/>
    <w:rsid w:val="0059193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59193C"/>
  </w:style>
  <w:style w:type="character" w:styleId="a4">
    <w:name w:val="Hyperlink"/>
    <w:basedOn w:val="a0"/>
    <w:uiPriority w:val="99"/>
    <w:unhideWhenUsed/>
    <w:rsid w:val="0059193C"/>
    <w:rPr>
      <w:color w:val="0000FF"/>
      <w:u w:val="single"/>
    </w:rPr>
  </w:style>
  <w:style w:type="paragraph" w:styleId="a5">
    <w:name w:val="footnote text"/>
    <w:basedOn w:val="a"/>
    <w:link w:val="a6"/>
    <w:uiPriority w:val="99"/>
    <w:unhideWhenUsed/>
    <w:rsid w:val="0059193C"/>
    <w:pPr>
      <w:spacing w:after="0" w:line="240" w:lineRule="auto"/>
    </w:pPr>
    <w:rPr>
      <w:sz w:val="20"/>
      <w:szCs w:val="20"/>
    </w:rPr>
  </w:style>
  <w:style w:type="character" w:customStyle="1" w:styleId="a6">
    <w:name w:val="Текст сноски Знак"/>
    <w:basedOn w:val="a0"/>
    <w:link w:val="a5"/>
    <w:uiPriority w:val="99"/>
    <w:rsid w:val="0059193C"/>
    <w:rPr>
      <w:sz w:val="20"/>
      <w:szCs w:val="20"/>
    </w:rPr>
  </w:style>
  <w:style w:type="character" w:styleId="a7">
    <w:name w:val="footnote reference"/>
    <w:basedOn w:val="a0"/>
    <w:uiPriority w:val="99"/>
    <w:semiHidden/>
    <w:unhideWhenUsed/>
    <w:rsid w:val="0059193C"/>
    <w:rPr>
      <w:vertAlign w:val="superscript"/>
    </w:rPr>
  </w:style>
  <w:style w:type="paragraph" w:styleId="a8">
    <w:name w:val="List Paragraph"/>
    <w:basedOn w:val="a"/>
    <w:uiPriority w:val="34"/>
    <w:qFormat/>
    <w:rsid w:val="0059193C"/>
    <w:pPr>
      <w:ind w:left="720"/>
      <w:contextualSpacing/>
    </w:pPr>
  </w:style>
  <w:style w:type="character" w:customStyle="1" w:styleId="apple-style-span">
    <w:name w:val="apple-style-span"/>
    <w:basedOn w:val="a0"/>
    <w:rsid w:val="0059193C"/>
  </w:style>
  <w:style w:type="paragraph" w:styleId="a9">
    <w:name w:val="Normal (Web)"/>
    <w:basedOn w:val="a"/>
    <w:uiPriority w:val="99"/>
    <w:unhideWhenUsed/>
    <w:rsid w:val="0059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919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193C"/>
  </w:style>
  <w:style w:type="paragraph" w:styleId="ac">
    <w:name w:val="footer"/>
    <w:basedOn w:val="a"/>
    <w:link w:val="ad"/>
    <w:uiPriority w:val="99"/>
    <w:unhideWhenUsed/>
    <w:rsid w:val="005919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193C"/>
  </w:style>
  <w:style w:type="paragraph" w:styleId="ae">
    <w:name w:val="TOC Heading"/>
    <w:basedOn w:val="1"/>
    <w:next w:val="a"/>
    <w:uiPriority w:val="39"/>
    <w:unhideWhenUsed/>
    <w:qFormat/>
    <w:rsid w:val="0059193C"/>
    <w:pPr>
      <w:outlineLvl w:val="9"/>
    </w:pPr>
  </w:style>
  <w:style w:type="paragraph" w:styleId="11">
    <w:name w:val="toc 1"/>
    <w:basedOn w:val="a"/>
    <w:next w:val="a"/>
    <w:autoRedefine/>
    <w:uiPriority w:val="39"/>
    <w:unhideWhenUsed/>
    <w:rsid w:val="0059193C"/>
    <w:pPr>
      <w:spacing w:after="100"/>
    </w:pPr>
  </w:style>
  <w:style w:type="paragraph" w:styleId="af">
    <w:name w:val="Balloon Text"/>
    <w:basedOn w:val="a"/>
    <w:link w:val="af0"/>
    <w:uiPriority w:val="99"/>
    <w:semiHidden/>
    <w:unhideWhenUsed/>
    <w:rsid w:val="0059193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193C"/>
    <w:rPr>
      <w:rFonts w:ascii="Tahoma" w:hAnsi="Tahoma" w:cs="Tahoma"/>
      <w:sz w:val="16"/>
      <w:szCs w:val="16"/>
    </w:rPr>
  </w:style>
  <w:style w:type="paragraph" w:styleId="af1">
    <w:name w:val="Revision"/>
    <w:hidden/>
    <w:uiPriority w:val="99"/>
    <w:semiHidden/>
    <w:rsid w:val="0059193C"/>
    <w:pPr>
      <w:spacing w:after="0" w:line="240" w:lineRule="auto"/>
    </w:pPr>
  </w:style>
  <w:style w:type="character" w:styleId="af2">
    <w:name w:val="FollowedHyperlink"/>
    <w:basedOn w:val="a0"/>
    <w:uiPriority w:val="99"/>
    <w:semiHidden/>
    <w:unhideWhenUsed/>
    <w:rsid w:val="0059193C"/>
    <w:rPr>
      <w:color w:val="800080" w:themeColor="followedHyperlink"/>
      <w:u w:val="single"/>
    </w:rPr>
  </w:style>
  <w:style w:type="character" w:styleId="af3">
    <w:name w:val="Emphasis"/>
    <w:basedOn w:val="a0"/>
    <w:uiPriority w:val="20"/>
    <w:qFormat/>
    <w:rsid w:val="0059193C"/>
    <w:rPr>
      <w:i/>
      <w:iCs/>
    </w:rPr>
  </w:style>
  <w:style w:type="character" w:styleId="af4">
    <w:name w:val="Strong"/>
    <w:basedOn w:val="a0"/>
    <w:uiPriority w:val="22"/>
    <w:qFormat/>
    <w:rsid w:val="0059193C"/>
    <w:rPr>
      <w:b/>
      <w:bCs/>
    </w:rPr>
  </w:style>
  <w:style w:type="character" w:customStyle="1" w:styleId="as-description-text-preview">
    <w:name w:val="as-description-text-preview"/>
    <w:basedOn w:val="a0"/>
    <w:rsid w:val="0059193C"/>
  </w:style>
  <w:style w:type="character" w:customStyle="1" w:styleId="as-description-source">
    <w:name w:val="as-description-source"/>
    <w:basedOn w:val="a0"/>
    <w:rsid w:val="0059193C"/>
  </w:style>
  <w:style w:type="character" w:customStyle="1" w:styleId="hl">
    <w:name w:val="hl"/>
    <w:basedOn w:val="a0"/>
    <w:rsid w:val="005919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lga.ru/Environ/WebObjects/tgu-www.woa/wa/Main?level1=main&amp;level2=articles&amp;textid=2844" TargetMode="External"/><Relationship Id="rId18" Type="http://schemas.openxmlformats.org/officeDocument/2006/relationships/hyperlink" Target="http://evartist.narod.ru/text5/58.htm" TargetMode="External"/><Relationship Id="rId26" Type="http://schemas.openxmlformats.org/officeDocument/2006/relationships/hyperlink" Target="http://www.studfiles.ru/preview/3195796/" TargetMode="External"/><Relationship Id="rId39" Type="http://schemas.openxmlformats.org/officeDocument/2006/relationships/hyperlink" Target="http://sarnovosti.ru" TargetMode="External"/><Relationship Id="rId3" Type="http://schemas.openxmlformats.org/officeDocument/2006/relationships/settings" Target="settings.xml"/><Relationship Id="rId21" Type="http://schemas.openxmlformats.org/officeDocument/2006/relationships/hyperlink" Target="http://uf.kgsu.ru/lib/doc.php?path=Kafedra+Sociologii+i+SR/Psihologiya+massovogo+soznaniya/Gyustav+Lebon.+Psihologiya+Tolp.doc.htm&amp;name=%C3%FE%F1%F2%E0%E2+%CB%E5%E1%EE%ED.+%CF%F1%E8%F5%EE%EB%EE%E3%E8%FF+%D2%EE%EB%EF" TargetMode="External"/><Relationship Id="rId34" Type="http://schemas.openxmlformats.org/officeDocument/2006/relationships/hyperlink" Target="https://www.nkj.ru/open/28222/" TargetMode="External"/><Relationship Id="rId42" Type="http://schemas.openxmlformats.org/officeDocument/2006/relationships/hyperlink" Target="http://rusrep.ru/article/2016/03/29/na_nizkom_pulse/" TargetMode="External"/><Relationship Id="rId47" Type="http://schemas.openxmlformats.org/officeDocument/2006/relationships/hyperlink" Target="https://lenta.ru/news/2016/05/18/bpa/" TargetMode="External"/><Relationship Id="rId50" Type="http://schemas.openxmlformats.org/officeDocument/2006/relationships/footer" Target="footer1.xml"/><Relationship Id="rId7" Type="http://schemas.openxmlformats.org/officeDocument/2006/relationships/hyperlink" Target="http://www.nkj.ru/facts/28385/" TargetMode="External"/><Relationship Id="rId12" Type="http://schemas.openxmlformats.org/officeDocument/2006/relationships/hyperlink" Target="http://gefter.ru/archive/14848" TargetMode="External"/><Relationship Id="rId17" Type="http://schemas.openxmlformats.org/officeDocument/2006/relationships/hyperlink" Target="http://www.russcomm.ru/rca_biblio/issue/SMI_2013_book.pdf" TargetMode="External"/><Relationship Id="rId25" Type="http://schemas.openxmlformats.org/officeDocument/2006/relationships/hyperlink" Target="http://cyberleninka.ru/article/n/priemy-aktualizatsii-podtekstovoy-informatsii" TargetMode="External"/><Relationship Id="rId33" Type="http://schemas.openxmlformats.org/officeDocument/2006/relationships/hyperlink" Target="http://www.mk.ru/science/2016/05/17/obnaruzheny-sledy-moshhneyshego-padeniya-meteorita-v-istorii.html" TargetMode="External"/><Relationship Id="rId38" Type="http://schemas.openxmlformats.org/officeDocument/2006/relationships/hyperlink" Target="http://www.popmech.ru" TargetMode="External"/><Relationship Id="rId46" Type="http://schemas.openxmlformats.org/officeDocument/2006/relationships/hyperlink" Target="https://lenta.ru/news/2016/05/17/cipher/" TargetMode="External"/><Relationship Id="rId2" Type="http://schemas.openxmlformats.org/officeDocument/2006/relationships/styles" Target="styles.xml"/><Relationship Id="rId16" Type="http://schemas.openxmlformats.org/officeDocument/2006/relationships/hyperlink" Target="https://docviewer.yandex.ru/?url=http%3A%2F%2Fjf.spbu.ru%2Fupload%2Ffiles%2Ffile_1354569906_8832.pdf&amp;name=file_1354569906_8832.pdf&amp;lang=ru&amp;c=57293babce0d&amp;page=1" TargetMode="External"/><Relationship Id="rId20" Type="http://schemas.openxmlformats.org/officeDocument/2006/relationships/hyperlink" Target="http://cyberleninka.ru/article/n/kommunikativnye-strategii-i-taktiki-intervyuera-i-intervyuiruemogo-v-garmonichnom-diskurse-spetsifika-politicheskogo-intervyu" TargetMode="External"/><Relationship Id="rId29" Type="http://schemas.openxmlformats.org/officeDocument/2006/relationships/hyperlink" Target="http://philologos.narod.ru/shklovsky/tetiva.htm" TargetMode="External"/><Relationship Id="rId41" Type="http://schemas.openxmlformats.org/officeDocument/2006/relationships/hyperlink" Target="http://rusrep.ru/article/2014/10/02/chelovek-razumnyij-osvobozhdennyi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1%82%D0%B5%D0%B3%D0%B0%D0%BD%D0%BE%D0%B3%D1%80%D0%B0%D1%84%D0%B8%D1%8F" TargetMode="External"/><Relationship Id="rId24" Type="http://schemas.openxmlformats.org/officeDocument/2006/relationships/hyperlink" Target="https://docviewer.yandex.ru/?url=http%3A%2F%2Flingva.volsu.ru%2Fwp-content%2Fuploads%2Feco-ling-monitoring-intro.pdf&amp;name=eco-ling-monitoring-intro.pdf&amp;lang=ru&amp;c=572d20baa601" TargetMode="External"/><Relationship Id="rId32" Type="http://schemas.openxmlformats.org/officeDocument/2006/relationships/hyperlink" Target="http://inosmi.ru/science/20160517/236544864.html" TargetMode="External"/><Relationship Id="rId37" Type="http://schemas.openxmlformats.org/officeDocument/2006/relationships/hyperlink" Target="http://scientificrussia.ru" TargetMode="External"/><Relationship Id="rId40" Type="http://schemas.openxmlformats.org/officeDocument/2006/relationships/hyperlink" Target="http://rusrep.ru/article/2014/08/22/10-lovushek-vnashej-golove/" TargetMode="External"/><Relationship Id="rId45" Type="http://schemas.openxmlformats.org/officeDocument/2006/relationships/hyperlink" Target="https://lenta.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lib.net/germanskie-jazyki/kommunikativnye-strategii-dialogicheskogo-vzaimodejstvija-v-novoanglijskom-jazyke.html" TargetMode="External"/><Relationship Id="rId23" Type="http://schemas.openxmlformats.org/officeDocument/2006/relationships/hyperlink" Target="http://www.dissercat.com/content/sredstva-vyrazheniya-rechevogo-kontakta-v-russkom-yazyke-voprosno-otvetnyi-kompleks-v-nauchn" TargetMode="External"/><Relationship Id="rId28" Type="http://schemas.openxmlformats.org/officeDocument/2006/relationships/hyperlink" Target="http://cyberleninka.ru/article/n/mehanizmy-i-usloviya-formirovaniya-nauchnogo-mirovozzreniya-u-studentov-vuza" TargetMode="External"/><Relationship Id="rId36" Type="http://schemas.openxmlformats.org/officeDocument/2006/relationships/hyperlink" Target="https://www.nkj.ru/open/28766/" TargetMode="External"/><Relationship Id="rId49" Type="http://schemas.openxmlformats.org/officeDocument/2006/relationships/header" Target="header1.xml"/><Relationship Id="rId10" Type="http://schemas.openxmlformats.org/officeDocument/2006/relationships/hyperlink" Target="https://ru.wikipedia.org/wiki/%D0%91%D0%B8%D1%81%D1%84%D0%B5%D0%BD%D0%BE%D0%BB_%D0%90" TargetMode="External"/><Relationship Id="rId19" Type="http://schemas.openxmlformats.org/officeDocument/2006/relationships/hyperlink" Target="http://cyberleninka.ru/journal/n/uchenye-zapiski-zabaykalskogo-gosudarstvennogo-universiteta-seriya-filologiya-istoriya-vostokovedenie" TargetMode="External"/><Relationship Id="rId31" Type="http://schemas.openxmlformats.org/officeDocument/2006/relationships/hyperlink" Target="http://www.gazeta.ru" TargetMode="External"/><Relationship Id="rId44" Type="http://schemas.openxmlformats.org/officeDocument/2006/relationships/hyperlink" Target="http://www.interviewrussia.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kj.ru/news/27162/" TargetMode="External"/><Relationship Id="rId14" Type="http://schemas.openxmlformats.org/officeDocument/2006/relationships/hyperlink" Target="http://cyberleninka.ru/article/n/sredstva-massovoy-informatsii-kak-instrument-aktualizatsii-politicheskih-problem" TargetMode="External"/><Relationship Id="rId22" Type="http://schemas.openxmlformats.org/officeDocument/2006/relationships/hyperlink" Target="http://cyberleninka.ru/article/n/kommunikativnye-strategii-uchenyh" TargetMode="External"/><Relationship Id="rId27" Type="http://schemas.openxmlformats.org/officeDocument/2006/relationships/hyperlink" Target="http://www.vestnik.vsu.ru/pdf/phylolog/2013/02/2013-02-49.pdf" TargetMode="External"/><Relationship Id="rId30" Type="http://schemas.openxmlformats.org/officeDocument/2006/relationships/hyperlink" Target="http://www.abebooks.co.uk/Techniques-Persuasion-Propaganda-Brainwashing-Brown-J.A.C/6838387056/bd" TargetMode="External"/><Relationship Id="rId35" Type="http://schemas.openxmlformats.org/officeDocument/2006/relationships/hyperlink" Target="https://www.nkj.ru/open/28597/" TargetMode="External"/><Relationship Id="rId43" Type="http://schemas.openxmlformats.org/officeDocument/2006/relationships/hyperlink" Target="http://tass.ru/nauka/3285416" TargetMode="External"/><Relationship Id="rId48" Type="http://schemas.openxmlformats.org/officeDocument/2006/relationships/hyperlink" Target="https://nplus1.ru" TargetMode="External"/><Relationship Id="rId8" Type="http://schemas.openxmlformats.org/officeDocument/2006/relationships/hyperlink" Target="http://www.nkj.ru/archive/articles/3997/" TargetMode="External"/><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gazeta.ru/science/news/2016/05/03/n_8587655.shtml" TargetMode="External"/><Relationship Id="rId13" Type="http://schemas.openxmlformats.org/officeDocument/2006/relationships/hyperlink" Target="http://www.relga.ru/Environ/WebObjects/tgu-www.woa/wa/Main?level1=main&amp;level2=articles&amp;textid=2844" TargetMode="External"/><Relationship Id="rId18" Type="http://schemas.openxmlformats.org/officeDocument/2006/relationships/hyperlink" Target="http://www.twirpx.com" TargetMode="External"/><Relationship Id="rId26" Type="http://schemas.openxmlformats.org/officeDocument/2006/relationships/hyperlink" Target="https://www.nkj.ru/open/28766/" TargetMode="External"/><Relationship Id="rId39" Type="http://schemas.openxmlformats.org/officeDocument/2006/relationships/hyperlink" Target="http://www.interviewrussia.ru/life/asya-kazanceva-nado-verit-ne-mne-nauchnym" TargetMode="External"/><Relationship Id="rId3" Type="http://schemas.openxmlformats.org/officeDocument/2006/relationships/hyperlink" Target="http://www.vestnik.vsu.ru/pdf/phylolog/2013/02/2013-02-49.pdf" TargetMode="External"/><Relationship Id="rId21" Type="http://schemas.openxmlformats.org/officeDocument/2006/relationships/hyperlink" Target="http://cyberleninka.ru/article/n/nauchnaya-kommunikatsiya-poiski-razumnogo-kompromissa" TargetMode="External"/><Relationship Id="rId34" Type="http://schemas.openxmlformats.org/officeDocument/2006/relationships/hyperlink" Target="http://rusrep.ru/article/2014/08/22/10-lovushek-vnashej-golove/" TargetMode="External"/><Relationship Id="rId42" Type="http://schemas.openxmlformats.org/officeDocument/2006/relationships/hyperlink" Target="https://www.nkj.ru/open/28222/" TargetMode="External"/><Relationship Id="rId7" Type="http://schemas.openxmlformats.org/officeDocument/2006/relationships/hyperlink" Target="http://evartist.narod.ru/text5/58.htm" TargetMode="External"/><Relationship Id="rId12" Type="http://schemas.openxmlformats.org/officeDocument/2006/relationships/hyperlink" Target="https://nplus1.ru/news/2016/04/29/Weasel-halts-LHC-experiments" TargetMode="External"/><Relationship Id="rId17" Type="http://schemas.openxmlformats.org/officeDocument/2006/relationships/hyperlink" Target="http://www.abebooks.co.uk/Techniques-Persuasion-Propaganda-Brainwashing-Brown-J.A.C/6838387056/bd" TargetMode="External"/><Relationship Id="rId25" Type="http://schemas.openxmlformats.org/officeDocument/2006/relationships/hyperlink" Target="https://www.nkj.ru/open/28766/" TargetMode="External"/><Relationship Id="rId33" Type="http://schemas.openxmlformats.org/officeDocument/2006/relationships/hyperlink" Target="http://uf.kgsu.ru/lib/doc.php?path=Kafedra+Sociologii+i+SR/Psihologiya+massovogo+soznaniya/Gyustav+Lebon.+Psihologiya+Tolp.doc.htm&amp;name=%C3%FE%F1%F2%E0%E2+%CB%E5%E1%EE%ED.+%CF%F1%E8%F5%EE%EB%EE%E3%E8%FF+%D2%EE%EB%EF" TargetMode="External"/><Relationship Id="rId38" Type="http://schemas.openxmlformats.org/officeDocument/2006/relationships/hyperlink" Target="http://cyberleninka.ru/article/n/kommunikativnye-strategii-i-taktiki-intervyuera-i-intervyuiruemogo-v-garmonichnom-diskurse-spetsifika-politicheskogo-intervyu" TargetMode="External"/><Relationship Id="rId46" Type="http://schemas.openxmlformats.org/officeDocument/2006/relationships/hyperlink" Target="http://inosmi.ru/science/20160517/236544864.html" TargetMode="External"/><Relationship Id="rId2" Type="http://schemas.openxmlformats.org/officeDocument/2006/relationships/hyperlink" Target="http://www.russcomm.ru/rca_biblio/issue/SMI_2013_book.pdf" TargetMode="External"/><Relationship Id="rId16" Type="http://schemas.openxmlformats.org/officeDocument/2006/relationships/hyperlink" Target="http://cyberleninka.ru/article/n/sredstva-massovoy-informatsii-kak-instrument-aktualizatsii-politicheskih-problem" TargetMode="External"/><Relationship Id="rId20" Type="http://schemas.openxmlformats.org/officeDocument/2006/relationships/hyperlink" Target="http://cyberleninka.ru/article/n/kommunikativnye-strategii-uchenyh" TargetMode="External"/><Relationship Id="rId29" Type="http://schemas.openxmlformats.org/officeDocument/2006/relationships/hyperlink" Target="https://lenta.ru/news/2016/05/18/bpa/" TargetMode="External"/><Relationship Id="rId41" Type="http://schemas.openxmlformats.org/officeDocument/2006/relationships/hyperlink" Target="http://scientificrussia.ru/interviews/ostrov-delfinov" TargetMode="External"/><Relationship Id="rId1" Type="http://schemas.openxmlformats.org/officeDocument/2006/relationships/hyperlink" Target="http://gefter.ru/archive/14848" TargetMode="External"/><Relationship Id="rId6" Type="http://schemas.openxmlformats.org/officeDocument/2006/relationships/hyperlink" Target="https://lenta.ru/news/2016/04/24/plane/" TargetMode="External"/><Relationship Id="rId11" Type="http://schemas.openxmlformats.org/officeDocument/2006/relationships/hyperlink" Target="http://www.gazeta.ru/science/news/2016/05/03/n_8586431.shtml" TargetMode="External"/><Relationship Id="rId24" Type="http://schemas.openxmlformats.org/officeDocument/2006/relationships/hyperlink" Target="https://www.nkj.ru/open/28597/" TargetMode="External"/><Relationship Id="rId32" Type="http://schemas.openxmlformats.org/officeDocument/2006/relationships/hyperlink" Target="http://rusrep.ru/article/2014/10/02/chelovek-razumnyij-osvobozhdennyij/" TargetMode="External"/><Relationship Id="rId37" Type="http://schemas.openxmlformats.org/officeDocument/2006/relationships/hyperlink" Target="http://cyberleninka.ru/journal/n/uchenye-zapiski-zabaykalskogo-gosudarstvennogo-universiteta-seriya-filologiya-istoriya-vostokovedenie" TargetMode="External"/><Relationship Id="rId40" Type="http://schemas.openxmlformats.org/officeDocument/2006/relationships/hyperlink" Target="http://www.interviewrussia.ru/life/asya-kazanceva-nado-verit-ne-mne-nauchnym" TargetMode="External"/><Relationship Id="rId45" Type="http://schemas.openxmlformats.org/officeDocument/2006/relationships/hyperlink" Target="https://nplus1.ru/blog/2016/04/29/Two-photon-peak" TargetMode="External"/><Relationship Id="rId5" Type="http://schemas.openxmlformats.org/officeDocument/2006/relationships/hyperlink" Target="http://sarnovosti.ru/news.php?ID=44205" TargetMode="External"/><Relationship Id="rId15" Type="http://schemas.openxmlformats.org/officeDocument/2006/relationships/hyperlink" Target="http://cyberleninka.ru/article/n/priemy-aktualizatsii-podtekstovoy-informatsii" TargetMode="External"/><Relationship Id="rId23" Type="http://schemas.openxmlformats.org/officeDocument/2006/relationships/hyperlink" Target="http://www.mk.ru/science/2016/05/17/obnaruzheny-sledy-moshhneyshego-padeniya-meteorita-v-istorii.html" TargetMode="External"/><Relationship Id="rId28" Type="http://schemas.openxmlformats.org/officeDocument/2006/relationships/hyperlink" Target="http://tass.ru/nauka/3285416" TargetMode="External"/><Relationship Id="rId36" Type="http://schemas.openxmlformats.org/officeDocument/2006/relationships/hyperlink" Target="http://www.dslib.net/germanskie-jazyki/kommunikativnye-strategii-dialogicheskogo-vzaimodejstvija-v-novoanglijskom-jazyke.html" TargetMode="External"/><Relationship Id="rId10" Type="http://schemas.openxmlformats.org/officeDocument/2006/relationships/hyperlink" Target="http://www.studfiles.ru/preview/3195796/" TargetMode="External"/><Relationship Id="rId19" Type="http://schemas.openxmlformats.org/officeDocument/2006/relationships/hyperlink" Target="https://docviewer.yandex.ru/?url=http%3A%2F%2Fjf.spbu.ru%2Fupload%2Ffiles%2Ffile_1354569906_8832.pdf&amp;name=file_1354569906_8832.pdf&amp;lang=ru&amp;c=57293babce0d&amp;page=1" TargetMode="External"/><Relationship Id="rId31" Type="http://schemas.openxmlformats.org/officeDocument/2006/relationships/hyperlink" Target="https://docviewer.yandex.ru/?url=http%3A%2F%2Flingva.volsu.ru%2Fwp-content%2Fuploads%2Feco-ling-monitoring-intro.pdf&amp;name=eco-ling-monitoring-intro.pdf&amp;lang=ru&amp;c=572d20baa601" TargetMode="External"/><Relationship Id="rId44" Type="http://schemas.openxmlformats.org/officeDocument/2006/relationships/hyperlink" Target="https://nplus1.ru/blog/2016/04/29/Two-photon-peak" TargetMode="External"/><Relationship Id="rId4" Type="http://schemas.openxmlformats.org/officeDocument/2006/relationships/hyperlink" Target="http://philologos.narod.ru/shklovsky/tetiva.htm" TargetMode="External"/><Relationship Id="rId9" Type="http://schemas.openxmlformats.org/officeDocument/2006/relationships/hyperlink" Target="http://evartist.narod.ru/text5/58.htm" TargetMode="External"/><Relationship Id="rId14" Type="http://schemas.openxmlformats.org/officeDocument/2006/relationships/hyperlink" Target="http://cyberleninka.ru/article/n/mehanizmy-i-usloviya-formirovaniya-nauchnogo-mirovozzreniya-u-studentov-vuza" TargetMode="External"/><Relationship Id="rId22" Type="http://schemas.openxmlformats.org/officeDocument/2006/relationships/hyperlink" Target="http://hi-news.ru/science/smelyj-plan-vosstanovit-genom-leonardo-da-vinchi.html" TargetMode="External"/><Relationship Id="rId27" Type="http://schemas.openxmlformats.org/officeDocument/2006/relationships/hyperlink" Target="https://nplus1.ru/news/2016/05/05/13-days" TargetMode="External"/><Relationship Id="rId30" Type="http://schemas.openxmlformats.org/officeDocument/2006/relationships/hyperlink" Target="https://lenta.ru/news/2016/05/17/cipher/" TargetMode="External"/><Relationship Id="rId35" Type="http://schemas.openxmlformats.org/officeDocument/2006/relationships/hyperlink" Target="http://rusrep.ru/article/2016/03/29/na_nizkom_pulse/" TargetMode="External"/><Relationship Id="rId43" Type="http://schemas.openxmlformats.org/officeDocument/2006/relationships/hyperlink" Target="http://www.dissercat.com/content/sredstva-vyrazheniya-rechevogo-kontakta-v-russkom-yazyke-voprosno-otvetnyi-kompleks-v-nauch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15067</Words>
  <Characters>85883</Characters>
  <Application>Microsoft Office Word</Application>
  <DocSecurity>0</DocSecurity>
  <Lines>715</Lines>
  <Paragraphs>201</Paragraphs>
  <ScaleCrop>false</ScaleCrop>
  <Company/>
  <LinksUpToDate>false</LinksUpToDate>
  <CharactersWithSpaces>100749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4</cp:revision>
  <dcterms:created xsi:type="dcterms:W3CDTF">2016-05-21T20:00:00Z</dcterms:created>
  <dcterms:modified xsi:type="dcterms:W3CDTF">2016-05-21T20:08:00Z</dcterms:modified>
</cp:coreProperties>
</file>