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5F" w:rsidRPr="00A23D5F" w:rsidRDefault="00A23D5F" w:rsidP="00A23D5F">
      <w:pPr>
        <w:spacing w:after="0" w:line="360" w:lineRule="auto"/>
        <w:jc w:val="center"/>
        <w:rPr>
          <w:rFonts w:ascii="Times New Roman" w:eastAsia="Calibri" w:hAnsi="Times New Roman" w:cs="Times New Roman"/>
          <w:b/>
          <w:sz w:val="28"/>
          <w:szCs w:val="28"/>
        </w:rPr>
      </w:pPr>
      <w:r w:rsidRPr="00A23D5F">
        <w:rPr>
          <w:rFonts w:ascii="Times New Roman" w:eastAsia="Calibri" w:hAnsi="Times New Roman" w:cs="Times New Roman"/>
          <w:b/>
          <w:sz w:val="28"/>
          <w:szCs w:val="28"/>
        </w:rPr>
        <w:t>Санкт-Петербургский государственный университет</w:t>
      </w:r>
    </w:p>
    <w:p w:rsidR="00A23D5F" w:rsidRPr="00A23D5F" w:rsidRDefault="00A23D5F" w:rsidP="00A23D5F">
      <w:pPr>
        <w:spacing w:after="0" w:line="360" w:lineRule="auto"/>
        <w:jc w:val="center"/>
        <w:rPr>
          <w:rFonts w:ascii="Times New Roman" w:eastAsia="Calibri" w:hAnsi="Times New Roman" w:cs="Times New Roman"/>
          <w:b/>
          <w:sz w:val="28"/>
          <w:szCs w:val="28"/>
        </w:rPr>
      </w:pPr>
      <w:r w:rsidRPr="00A23D5F">
        <w:rPr>
          <w:rFonts w:ascii="Times New Roman" w:eastAsia="Calibri" w:hAnsi="Times New Roman" w:cs="Times New Roman"/>
          <w:b/>
          <w:sz w:val="28"/>
          <w:szCs w:val="28"/>
        </w:rPr>
        <w:t>Филологический факультет</w:t>
      </w:r>
    </w:p>
    <w:p w:rsidR="00A23D5F" w:rsidRPr="00A23D5F" w:rsidRDefault="00A23D5F" w:rsidP="00A23D5F">
      <w:pPr>
        <w:spacing w:after="0" w:line="360" w:lineRule="auto"/>
        <w:jc w:val="center"/>
        <w:rPr>
          <w:rFonts w:ascii="Times New Roman" w:eastAsia="Calibri" w:hAnsi="Times New Roman" w:cs="Times New Roman"/>
          <w:b/>
          <w:sz w:val="28"/>
          <w:szCs w:val="28"/>
        </w:rPr>
      </w:pPr>
      <w:r w:rsidRPr="00A23D5F">
        <w:rPr>
          <w:rFonts w:ascii="Times New Roman" w:eastAsia="Calibri" w:hAnsi="Times New Roman" w:cs="Times New Roman"/>
          <w:b/>
          <w:sz w:val="28"/>
          <w:szCs w:val="28"/>
        </w:rPr>
        <w:t xml:space="preserve">Кафедра английской филологии и </w:t>
      </w:r>
      <w:proofErr w:type="spellStart"/>
      <w:r w:rsidRPr="00A23D5F">
        <w:rPr>
          <w:rFonts w:ascii="Times New Roman" w:eastAsia="Calibri" w:hAnsi="Times New Roman" w:cs="Times New Roman"/>
          <w:b/>
          <w:sz w:val="28"/>
          <w:szCs w:val="28"/>
        </w:rPr>
        <w:t>лингвокультурологии</w:t>
      </w:r>
      <w:proofErr w:type="spellEnd"/>
    </w:p>
    <w:p w:rsidR="00176AA4" w:rsidRPr="00176AA4" w:rsidRDefault="00176AA4" w:rsidP="00176AA4">
      <w:pPr>
        <w:spacing w:after="0" w:line="360" w:lineRule="auto"/>
        <w:jc w:val="center"/>
        <w:rPr>
          <w:rFonts w:ascii="Times New Roman" w:eastAsia="Calibri" w:hAnsi="Times New Roman" w:cs="Times New Roman"/>
          <w:b/>
          <w:sz w:val="28"/>
          <w:szCs w:val="28"/>
        </w:rPr>
      </w:pPr>
    </w:p>
    <w:p w:rsidR="00176AA4" w:rsidRPr="00176AA4" w:rsidRDefault="00176AA4" w:rsidP="00176AA4">
      <w:pPr>
        <w:spacing w:after="0" w:line="360" w:lineRule="auto"/>
        <w:jc w:val="center"/>
        <w:rPr>
          <w:rFonts w:ascii="Times New Roman" w:eastAsia="Calibri" w:hAnsi="Times New Roman" w:cs="Times New Roman"/>
          <w:b/>
          <w:sz w:val="28"/>
          <w:szCs w:val="28"/>
        </w:rPr>
      </w:pPr>
    </w:p>
    <w:p w:rsidR="00176AA4" w:rsidRPr="00176AA4" w:rsidRDefault="00176AA4" w:rsidP="00176AA4">
      <w:pPr>
        <w:spacing w:after="0" w:line="360" w:lineRule="auto"/>
        <w:jc w:val="center"/>
        <w:rPr>
          <w:rFonts w:ascii="Times New Roman" w:eastAsia="Calibri" w:hAnsi="Times New Roman" w:cs="Times New Roman"/>
          <w:b/>
          <w:sz w:val="28"/>
          <w:szCs w:val="28"/>
        </w:rPr>
      </w:pPr>
    </w:p>
    <w:p w:rsidR="00176AA4" w:rsidRPr="00A23D5F" w:rsidRDefault="00176AA4" w:rsidP="00176AA4">
      <w:pPr>
        <w:spacing w:after="0" w:line="360" w:lineRule="auto"/>
        <w:jc w:val="center"/>
        <w:rPr>
          <w:rFonts w:ascii="Times New Roman" w:eastAsia="Calibri" w:hAnsi="Times New Roman" w:cs="Times New Roman"/>
          <w:sz w:val="28"/>
          <w:szCs w:val="28"/>
        </w:rPr>
      </w:pPr>
    </w:p>
    <w:p w:rsidR="00A23D5F" w:rsidRPr="000F4D9D" w:rsidRDefault="00A23D5F" w:rsidP="00A23D5F">
      <w:pPr>
        <w:spacing w:after="0" w:line="360" w:lineRule="auto"/>
        <w:jc w:val="center"/>
        <w:rPr>
          <w:rFonts w:ascii="Times New Roman" w:eastAsia="Calibri" w:hAnsi="Times New Roman" w:cs="Times New Roman"/>
          <w:sz w:val="32"/>
          <w:szCs w:val="32"/>
        </w:rPr>
      </w:pPr>
      <w:r w:rsidRPr="000F4D9D">
        <w:rPr>
          <w:rFonts w:ascii="Times New Roman" w:eastAsia="Calibri" w:hAnsi="Times New Roman" w:cs="Times New Roman"/>
          <w:sz w:val="32"/>
          <w:szCs w:val="32"/>
        </w:rPr>
        <w:t>Выпускная квалификационная работа</w:t>
      </w:r>
    </w:p>
    <w:p w:rsidR="00A23D5F" w:rsidRPr="000F4D9D" w:rsidRDefault="00A23D5F" w:rsidP="00A23D5F">
      <w:pPr>
        <w:spacing w:after="0" w:line="360" w:lineRule="auto"/>
        <w:jc w:val="center"/>
        <w:rPr>
          <w:rFonts w:ascii="Times New Roman" w:eastAsia="Calibri" w:hAnsi="Times New Roman" w:cs="Times New Roman"/>
          <w:sz w:val="32"/>
          <w:szCs w:val="32"/>
        </w:rPr>
      </w:pPr>
      <w:r w:rsidRPr="000F4D9D">
        <w:rPr>
          <w:rFonts w:ascii="Times New Roman" w:eastAsia="Calibri" w:hAnsi="Times New Roman" w:cs="Times New Roman"/>
          <w:sz w:val="32"/>
          <w:szCs w:val="32"/>
        </w:rPr>
        <w:t>Магистранта Щербаченко Татьяны Михайловны</w:t>
      </w:r>
    </w:p>
    <w:p w:rsidR="00A23D5F" w:rsidRPr="000F4D9D" w:rsidRDefault="00A23D5F" w:rsidP="00A23D5F">
      <w:pPr>
        <w:spacing w:after="0" w:line="360" w:lineRule="auto"/>
        <w:jc w:val="center"/>
        <w:rPr>
          <w:rFonts w:ascii="Times New Roman" w:eastAsia="Calibri" w:hAnsi="Times New Roman" w:cs="Times New Roman"/>
          <w:sz w:val="32"/>
          <w:szCs w:val="32"/>
        </w:rPr>
      </w:pPr>
      <w:r w:rsidRPr="000F4D9D">
        <w:rPr>
          <w:rFonts w:ascii="Times New Roman" w:eastAsia="Calibri" w:hAnsi="Times New Roman" w:cs="Times New Roman"/>
          <w:sz w:val="32"/>
          <w:szCs w:val="32"/>
        </w:rPr>
        <w:t>на тему:</w:t>
      </w:r>
    </w:p>
    <w:p w:rsidR="00176AA4" w:rsidRDefault="00176AA4" w:rsidP="00176AA4">
      <w:pPr>
        <w:spacing w:after="0" w:line="360" w:lineRule="auto"/>
        <w:jc w:val="center"/>
        <w:rPr>
          <w:rFonts w:ascii="Times New Roman" w:eastAsia="Calibri" w:hAnsi="Times New Roman" w:cs="Times New Roman"/>
          <w:sz w:val="28"/>
          <w:szCs w:val="28"/>
        </w:rPr>
      </w:pPr>
    </w:p>
    <w:p w:rsidR="00A23D5F" w:rsidRPr="00176AA4" w:rsidRDefault="00A23D5F" w:rsidP="00176AA4">
      <w:pPr>
        <w:spacing w:after="0" w:line="360" w:lineRule="auto"/>
        <w:jc w:val="center"/>
        <w:rPr>
          <w:rFonts w:ascii="Times New Roman" w:eastAsia="Calibri" w:hAnsi="Times New Roman" w:cs="Times New Roman"/>
          <w:sz w:val="28"/>
          <w:szCs w:val="28"/>
        </w:rPr>
      </w:pPr>
    </w:p>
    <w:p w:rsidR="00176AA4" w:rsidRPr="00176AA4" w:rsidRDefault="00A23D5F" w:rsidP="00176AA4">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176AA4" w:rsidRPr="00176AA4">
        <w:rPr>
          <w:rFonts w:ascii="Times New Roman" w:eastAsia="Calibri" w:hAnsi="Times New Roman" w:cs="Times New Roman"/>
          <w:sz w:val="28"/>
          <w:szCs w:val="28"/>
        </w:rPr>
        <w:t>ПРАГМА-СЕМАНТИЧЕСКИЙ АНАЛИЗ СТАТУСНОГО ДИАЛОГА МЕЖДУ НАЧАЛЬНИКОМ И ПОДЧИНЁННЫМ НА МАТЕРИАЛЕ АНГЛИЙСКОГО ЯЗЫКА</w:t>
      </w:r>
      <w:r>
        <w:rPr>
          <w:rFonts w:ascii="Times New Roman" w:eastAsia="Calibri" w:hAnsi="Times New Roman" w:cs="Times New Roman"/>
          <w:sz w:val="28"/>
          <w:szCs w:val="28"/>
        </w:rPr>
        <w:t>»</w:t>
      </w:r>
    </w:p>
    <w:p w:rsidR="00176AA4" w:rsidRPr="00176AA4" w:rsidRDefault="00176AA4" w:rsidP="00176AA4">
      <w:pPr>
        <w:spacing w:after="0" w:line="360" w:lineRule="auto"/>
        <w:jc w:val="center"/>
        <w:rPr>
          <w:rFonts w:ascii="Times New Roman" w:eastAsia="Calibri" w:hAnsi="Times New Roman" w:cs="Times New Roman"/>
          <w:sz w:val="28"/>
          <w:szCs w:val="28"/>
        </w:rPr>
      </w:pPr>
    </w:p>
    <w:p w:rsidR="00A23D5F" w:rsidRDefault="00A23D5F" w:rsidP="00176AA4">
      <w:pPr>
        <w:spacing w:after="0" w:line="360" w:lineRule="auto"/>
        <w:jc w:val="center"/>
        <w:rPr>
          <w:rFonts w:ascii="Times New Roman" w:eastAsia="Calibri" w:hAnsi="Times New Roman" w:cs="Times New Roman"/>
          <w:sz w:val="28"/>
          <w:szCs w:val="28"/>
        </w:rPr>
      </w:pPr>
    </w:p>
    <w:p w:rsidR="00A23D5F" w:rsidRPr="00176AA4" w:rsidRDefault="00A23D5F" w:rsidP="00176AA4">
      <w:pPr>
        <w:spacing w:after="0" w:line="360" w:lineRule="auto"/>
        <w:jc w:val="center"/>
        <w:rPr>
          <w:rFonts w:ascii="Times New Roman" w:eastAsia="Calibri" w:hAnsi="Times New Roman" w:cs="Times New Roman"/>
          <w:sz w:val="28"/>
          <w:szCs w:val="28"/>
        </w:rPr>
      </w:pPr>
    </w:p>
    <w:p w:rsidR="00176AA4" w:rsidRPr="00176AA4" w:rsidRDefault="00176AA4" w:rsidP="00176AA4">
      <w:pPr>
        <w:spacing w:after="0" w:line="360" w:lineRule="auto"/>
        <w:jc w:val="right"/>
        <w:rPr>
          <w:rFonts w:ascii="Times New Roman" w:eastAsia="Calibri" w:hAnsi="Times New Roman" w:cs="Times New Roman"/>
          <w:sz w:val="28"/>
          <w:szCs w:val="28"/>
        </w:rPr>
      </w:pPr>
      <w:r w:rsidRPr="00176AA4">
        <w:rPr>
          <w:rFonts w:ascii="Times New Roman" w:eastAsia="Calibri" w:hAnsi="Times New Roman" w:cs="Times New Roman"/>
          <w:sz w:val="28"/>
          <w:szCs w:val="28"/>
        </w:rPr>
        <w:t>Научный руководитель</w:t>
      </w:r>
      <w:r w:rsidR="00A23D5F">
        <w:rPr>
          <w:rFonts w:ascii="Times New Roman" w:eastAsia="Calibri" w:hAnsi="Times New Roman" w:cs="Times New Roman"/>
          <w:sz w:val="28"/>
          <w:szCs w:val="28"/>
        </w:rPr>
        <w:t>:</w:t>
      </w:r>
      <w:r w:rsidRPr="00176AA4">
        <w:rPr>
          <w:rFonts w:ascii="Times New Roman" w:eastAsia="Calibri" w:hAnsi="Times New Roman" w:cs="Times New Roman"/>
          <w:sz w:val="28"/>
          <w:szCs w:val="28"/>
        </w:rPr>
        <w:t xml:space="preserve"> </w:t>
      </w:r>
      <w:r w:rsidR="00A23D5F" w:rsidRPr="00176AA4">
        <w:rPr>
          <w:rFonts w:ascii="Times New Roman" w:eastAsia="Calibri" w:hAnsi="Times New Roman" w:cs="Times New Roman"/>
          <w:sz w:val="28"/>
          <w:szCs w:val="28"/>
        </w:rPr>
        <w:t>д.ф.н</w:t>
      </w:r>
      <w:r w:rsidR="00A23D5F">
        <w:rPr>
          <w:rFonts w:ascii="Times New Roman" w:eastAsia="Calibri" w:hAnsi="Times New Roman" w:cs="Times New Roman"/>
          <w:sz w:val="28"/>
          <w:szCs w:val="28"/>
        </w:rPr>
        <w:t>.,</w:t>
      </w:r>
      <w:r w:rsidR="00A23D5F" w:rsidRPr="00176AA4">
        <w:rPr>
          <w:rFonts w:ascii="Times New Roman" w:eastAsia="Calibri" w:hAnsi="Times New Roman" w:cs="Times New Roman"/>
          <w:sz w:val="28"/>
          <w:szCs w:val="28"/>
        </w:rPr>
        <w:t xml:space="preserve"> </w:t>
      </w:r>
      <w:r w:rsidRPr="00176AA4">
        <w:rPr>
          <w:rFonts w:ascii="Times New Roman" w:eastAsia="Calibri" w:hAnsi="Times New Roman" w:cs="Times New Roman"/>
          <w:sz w:val="28"/>
          <w:szCs w:val="28"/>
        </w:rPr>
        <w:t xml:space="preserve">проф. </w:t>
      </w:r>
      <w:r>
        <w:rPr>
          <w:rFonts w:ascii="Times New Roman" w:eastAsia="Calibri" w:hAnsi="Times New Roman" w:cs="Times New Roman"/>
          <w:sz w:val="28"/>
          <w:szCs w:val="28"/>
        </w:rPr>
        <w:t>Хомякова</w:t>
      </w:r>
      <w:r w:rsidR="00A23D5F" w:rsidRPr="00A23D5F">
        <w:rPr>
          <w:rFonts w:ascii="Times New Roman" w:eastAsia="Calibri" w:hAnsi="Times New Roman" w:cs="Times New Roman"/>
          <w:sz w:val="28"/>
          <w:szCs w:val="28"/>
        </w:rPr>
        <w:t xml:space="preserve"> </w:t>
      </w:r>
      <w:r w:rsidR="00A23D5F">
        <w:rPr>
          <w:rFonts w:ascii="Times New Roman" w:eastAsia="Calibri" w:hAnsi="Times New Roman" w:cs="Times New Roman"/>
          <w:sz w:val="28"/>
          <w:szCs w:val="28"/>
        </w:rPr>
        <w:t>Е.Г.</w:t>
      </w:r>
    </w:p>
    <w:p w:rsidR="00176AA4" w:rsidRPr="00176AA4" w:rsidRDefault="00A23D5F" w:rsidP="00176AA4">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Рецензент:</w:t>
      </w:r>
      <w:r w:rsidR="00176AA4" w:rsidRPr="00176AA4">
        <w:rPr>
          <w:rFonts w:ascii="Times New Roman" w:eastAsia="Calibri" w:hAnsi="Times New Roman" w:cs="Times New Roman"/>
          <w:sz w:val="28"/>
          <w:szCs w:val="28"/>
        </w:rPr>
        <w:t xml:space="preserve"> </w:t>
      </w:r>
      <w:r w:rsidRPr="00176AA4">
        <w:rPr>
          <w:rFonts w:ascii="Times New Roman" w:eastAsia="Calibri" w:hAnsi="Times New Roman" w:cs="Times New Roman"/>
          <w:sz w:val="28"/>
          <w:szCs w:val="28"/>
        </w:rPr>
        <w:t>д.ф.н</w:t>
      </w:r>
      <w:r>
        <w:rPr>
          <w:rFonts w:ascii="Times New Roman" w:eastAsia="Calibri" w:hAnsi="Times New Roman" w:cs="Times New Roman"/>
          <w:sz w:val="28"/>
          <w:szCs w:val="28"/>
        </w:rPr>
        <w:t>.,</w:t>
      </w:r>
      <w:r w:rsidRPr="00176AA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проф. </w:t>
      </w:r>
      <w:r w:rsidR="00F553E1">
        <w:rPr>
          <w:rFonts w:ascii="Times New Roman" w:eastAsia="Calibri" w:hAnsi="Times New Roman" w:cs="Times New Roman"/>
          <w:sz w:val="28"/>
          <w:szCs w:val="28"/>
        </w:rPr>
        <w:t>Филимонова</w:t>
      </w:r>
      <w:r w:rsidRPr="00A23D5F">
        <w:rPr>
          <w:rFonts w:ascii="Times New Roman" w:eastAsia="Calibri" w:hAnsi="Times New Roman" w:cs="Times New Roman"/>
          <w:sz w:val="28"/>
          <w:szCs w:val="28"/>
        </w:rPr>
        <w:t xml:space="preserve"> </w:t>
      </w:r>
      <w:r>
        <w:rPr>
          <w:rFonts w:ascii="Times New Roman" w:eastAsia="Calibri" w:hAnsi="Times New Roman" w:cs="Times New Roman"/>
          <w:sz w:val="28"/>
          <w:szCs w:val="28"/>
        </w:rPr>
        <w:t>О.Е.</w:t>
      </w:r>
    </w:p>
    <w:p w:rsidR="00A23D5F" w:rsidRDefault="00A23D5F" w:rsidP="00A23D5F">
      <w:pPr>
        <w:spacing w:after="0" w:line="360" w:lineRule="auto"/>
        <w:jc w:val="center"/>
        <w:rPr>
          <w:rFonts w:ascii="Times New Roman" w:eastAsia="Calibri" w:hAnsi="Times New Roman" w:cs="Times New Roman"/>
          <w:sz w:val="28"/>
          <w:szCs w:val="28"/>
        </w:rPr>
      </w:pPr>
    </w:p>
    <w:p w:rsidR="00176AA4" w:rsidRDefault="00176AA4" w:rsidP="00176AA4">
      <w:pPr>
        <w:spacing w:after="0" w:line="360" w:lineRule="auto"/>
        <w:jc w:val="right"/>
        <w:rPr>
          <w:rFonts w:ascii="Times New Roman" w:eastAsia="Calibri" w:hAnsi="Times New Roman" w:cs="Times New Roman"/>
          <w:sz w:val="28"/>
          <w:szCs w:val="28"/>
        </w:rPr>
      </w:pPr>
    </w:p>
    <w:p w:rsidR="00A23D5F" w:rsidRDefault="00A23D5F" w:rsidP="00176AA4">
      <w:pPr>
        <w:spacing w:after="0" w:line="360" w:lineRule="auto"/>
        <w:jc w:val="right"/>
        <w:rPr>
          <w:rFonts w:ascii="Times New Roman" w:eastAsia="Calibri" w:hAnsi="Times New Roman" w:cs="Times New Roman"/>
          <w:sz w:val="28"/>
          <w:szCs w:val="28"/>
        </w:rPr>
      </w:pPr>
    </w:p>
    <w:p w:rsidR="00A23D5F" w:rsidRDefault="00A23D5F" w:rsidP="00176AA4">
      <w:pPr>
        <w:spacing w:after="0" w:line="360" w:lineRule="auto"/>
        <w:jc w:val="right"/>
        <w:rPr>
          <w:rFonts w:ascii="Times New Roman" w:eastAsia="Calibri" w:hAnsi="Times New Roman" w:cs="Times New Roman"/>
          <w:sz w:val="28"/>
          <w:szCs w:val="28"/>
        </w:rPr>
      </w:pPr>
    </w:p>
    <w:p w:rsidR="00A23D5F" w:rsidRPr="00176AA4" w:rsidRDefault="00A23D5F" w:rsidP="00176AA4">
      <w:pPr>
        <w:spacing w:after="0" w:line="360" w:lineRule="auto"/>
        <w:jc w:val="right"/>
        <w:rPr>
          <w:rFonts w:ascii="Times New Roman" w:eastAsia="Calibri" w:hAnsi="Times New Roman" w:cs="Times New Roman"/>
          <w:sz w:val="28"/>
          <w:szCs w:val="28"/>
        </w:rPr>
      </w:pPr>
    </w:p>
    <w:p w:rsidR="00A23D5F" w:rsidRDefault="00A23D5F" w:rsidP="00A23D5F">
      <w:pPr>
        <w:pStyle w:val="a7"/>
        <w:spacing w:line="360" w:lineRule="auto"/>
        <w:jc w:val="center"/>
        <w:rPr>
          <w:rFonts w:ascii="Times New Roman" w:eastAsia="Calibri" w:hAnsi="Times New Roman" w:cs="Times New Roman"/>
          <w:b w:val="0"/>
          <w:bCs w:val="0"/>
          <w:color w:val="auto"/>
          <w:lang w:eastAsia="en-US"/>
        </w:rPr>
      </w:pPr>
      <w:r w:rsidRPr="00A23D5F">
        <w:rPr>
          <w:rFonts w:ascii="Times New Roman" w:eastAsia="Calibri" w:hAnsi="Times New Roman" w:cs="Times New Roman"/>
          <w:b w:val="0"/>
          <w:bCs w:val="0"/>
          <w:color w:val="auto"/>
          <w:lang w:eastAsia="en-US"/>
        </w:rPr>
        <w:t>СПб 2016</w:t>
      </w:r>
    </w:p>
    <w:p w:rsidR="00A23D5F" w:rsidRPr="00A23D5F" w:rsidRDefault="00A23D5F" w:rsidP="00A23D5F"/>
    <w:sdt>
      <w:sdtPr>
        <w:rPr>
          <w:rFonts w:ascii="Times New Roman" w:eastAsiaTheme="minorHAnsi" w:hAnsi="Times New Roman" w:cs="Times New Roman"/>
          <w:b w:val="0"/>
          <w:bCs w:val="0"/>
          <w:color w:val="auto"/>
          <w:sz w:val="22"/>
          <w:szCs w:val="22"/>
          <w:lang w:eastAsia="en-US"/>
        </w:rPr>
        <w:id w:val="1293635767"/>
        <w:docPartObj>
          <w:docPartGallery w:val="Table of Contents"/>
          <w:docPartUnique/>
        </w:docPartObj>
      </w:sdtPr>
      <w:sdtContent>
        <w:p w:rsidR="000E4565" w:rsidRPr="00B27577" w:rsidRDefault="000E4565" w:rsidP="00E053C0">
          <w:pPr>
            <w:pStyle w:val="a7"/>
            <w:spacing w:line="360" w:lineRule="auto"/>
            <w:jc w:val="center"/>
            <w:rPr>
              <w:rFonts w:ascii="Times New Roman" w:hAnsi="Times New Roman" w:cs="Times New Roman"/>
              <w:color w:val="auto"/>
            </w:rPr>
          </w:pPr>
          <w:r w:rsidRPr="00B27577">
            <w:rPr>
              <w:rFonts w:ascii="Times New Roman" w:hAnsi="Times New Roman" w:cs="Times New Roman"/>
              <w:color w:val="auto"/>
            </w:rPr>
            <w:t>СОДЕРЖАНИЕ</w:t>
          </w:r>
        </w:p>
        <w:p w:rsidR="00B27577" w:rsidRPr="00B27577" w:rsidRDefault="000E4565">
          <w:pPr>
            <w:pStyle w:val="12"/>
            <w:tabs>
              <w:tab w:val="right" w:leader="dot" w:pos="9345"/>
            </w:tabs>
            <w:rPr>
              <w:rFonts w:ascii="Times New Roman" w:eastAsiaTheme="minorEastAsia" w:hAnsi="Times New Roman" w:cs="Times New Roman"/>
              <w:noProof/>
              <w:sz w:val="28"/>
              <w:szCs w:val="28"/>
              <w:lang w:eastAsia="ru-RU"/>
            </w:rPr>
          </w:pPr>
          <w:r w:rsidRPr="00B27577">
            <w:rPr>
              <w:rFonts w:ascii="Times New Roman" w:hAnsi="Times New Roman" w:cs="Times New Roman"/>
              <w:sz w:val="28"/>
              <w:szCs w:val="28"/>
            </w:rPr>
            <w:fldChar w:fldCharType="begin"/>
          </w:r>
          <w:r w:rsidRPr="00B27577">
            <w:rPr>
              <w:rFonts w:ascii="Times New Roman" w:hAnsi="Times New Roman" w:cs="Times New Roman"/>
              <w:sz w:val="28"/>
              <w:szCs w:val="28"/>
            </w:rPr>
            <w:instrText xml:space="preserve"> TOC \o "1-3" \h \z \u </w:instrText>
          </w:r>
          <w:r w:rsidRPr="00B27577">
            <w:rPr>
              <w:rFonts w:ascii="Times New Roman" w:hAnsi="Times New Roman" w:cs="Times New Roman"/>
              <w:sz w:val="28"/>
              <w:szCs w:val="28"/>
            </w:rPr>
            <w:fldChar w:fldCharType="separate"/>
          </w:r>
          <w:hyperlink w:anchor="_Toc447896185" w:history="1">
            <w:r w:rsidR="00B27577" w:rsidRPr="00B27577">
              <w:rPr>
                <w:rStyle w:val="a8"/>
                <w:rFonts w:ascii="Times New Roman" w:hAnsi="Times New Roman" w:cs="Times New Roman"/>
                <w:noProof/>
                <w:sz w:val="28"/>
                <w:szCs w:val="28"/>
              </w:rPr>
              <w:t>ВВЕДЕНИЕ</w:t>
            </w:r>
            <w:r w:rsidR="00B27577" w:rsidRPr="00B27577">
              <w:rPr>
                <w:rFonts w:ascii="Times New Roman" w:hAnsi="Times New Roman" w:cs="Times New Roman"/>
                <w:noProof/>
                <w:webHidden/>
                <w:sz w:val="28"/>
                <w:szCs w:val="28"/>
              </w:rPr>
              <w:tab/>
            </w:r>
            <w:r w:rsidR="001257AA">
              <w:rPr>
                <w:rFonts w:ascii="Times New Roman" w:hAnsi="Times New Roman" w:cs="Times New Roman"/>
                <w:noProof/>
                <w:webHidden/>
                <w:sz w:val="28"/>
                <w:szCs w:val="28"/>
              </w:rPr>
              <w:t>3</w:t>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186" w:history="1">
            <w:r w:rsidR="00B27577" w:rsidRPr="00B27577">
              <w:rPr>
                <w:rStyle w:val="a8"/>
                <w:rFonts w:ascii="Times New Roman" w:hAnsi="Times New Roman" w:cs="Times New Roman"/>
                <w:noProof/>
                <w:sz w:val="28"/>
                <w:szCs w:val="28"/>
              </w:rPr>
              <w:t xml:space="preserve">ГЛАВА 1 </w:t>
            </w:r>
            <w:r w:rsidR="00F553E1">
              <w:rPr>
                <w:rStyle w:val="a8"/>
                <w:rFonts w:ascii="Times New Roman" w:hAnsi="Times New Roman" w:cs="Times New Roman"/>
                <w:noProof/>
                <w:sz w:val="28"/>
                <w:szCs w:val="28"/>
              </w:rPr>
              <w:t>СОЦИАЛЬНЫЕ АСПЕКТЫ ЯЗЫКОВОГО ВЗАИМОДЕЙСТВИЯ КОММУНИКАНТОВ</w:t>
            </w:r>
            <w:r w:rsidR="00B27577" w:rsidRPr="00B27577">
              <w:rPr>
                <w:rFonts w:ascii="Times New Roman" w:hAnsi="Times New Roman" w:cs="Times New Roman"/>
                <w:noProof/>
                <w:webHidden/>
                <w:sz w:val="28"/>
                <w:szCs w:val="28"/>
              </w:rPr>
              <w:tab/>
            </w:r>
            <w:r w:rsidR="00C70970">
              <w:rPr>
                <w:rFonts w:ascii="Times New Roman" w:hAnsi="Times New Roman" w:cs="Times New Roman"/>
                <w:noProof/>
                <w:webHidden/>
                <w:sz w:val="28"/>
                <w:szCs w:val="28"/>
              </w:rPr>
              <w:t>8</w:t>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187" w:history="1">
            <w:r w:rsidR="002D370C">
              <w:rPr>
                <w:rStyle w:val="a8"/>
                <w:rFonts w:ascii="Times New Roman" w:hAnsi="Times New Roman" w:cs="Times New Roman"/>
                <w:noProof/>
                <w:sz w:val="28"/>
                <w:szCs w:val="28"/>
              </w:rPr>
              <w:t>1.1</w:t>
            </w:r>
            <w:r w:rsidR="00F553E1">
              <w:rPr>
                <w:rStyle w:val="a8"/>
                <w:rFonts w:ascii="Times New Roman" w:hAnsi="Times New Roman" w:cs="Times New Roman"/>
                <w:noProof/>
                <w:sz w:val="28"/>
                <w:szCs w:val="28"/>
              </w:rPr>
              <w:t xml:space="preserve"> </w:t>
            </w:r>
            <w:r w:rsidR="00B27577" w:rsidRPr="00B27577">
              <w:rPr>
                <w:rStyle w:val="a8"/>
                <w:rFonts w:ascii="Times New Roman" w:hAnsi="Times New Roman" w:cs="Times New Roman"/>
                <w:noProof/>
                <w:sz w:val="28"/>
                <w:szCs w:val="28"/>
              </w:rPr>
              <w:t>Антропоориентированность современной лингвистической парадигмы</w:t>
            </w:r>
            <w:r w:rsidR="00B27577" w:rsidRPr="00B27577">
              <w:rPr>
                <w:rFonts w:ascii="Times New Roman" w:hAnsi="Times New Roman" w:cs="Times New Roman"/>
                <w:noProof/>
                <w:webHidden/>
                <w:sz w:val="28"/>
                <w:szCs w:val="28"/>
              </w:rPr>
              <w:tab/>
            </w:r>
            <w:r w:rsidR="00C70970">
              <w:rPr>
                <w:rFonts w:ascii="Times New Roman" w:hAnsi="Times New Roman" w:cs="Times New Roman"/>
                <w:noProof/>
                <w:webHidden/>
                <w:sz w:val="28"/>
                <w:szCs w:val="28"/>
              </w:rPr>
              <w:t>8</w:t>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188" w:history="1">
            <w:r w:rsidR="002D370C">
              <w:rPr>
                <w:rStyle w:val="a8"/>
                <w:rFonts w:ascii="Times New Roman" w:hAnsi="Times New Roman" w:cs="Times New Roman"/>
                <w:noProof/>
                <w:sz w:val="28"/>
                <w:szCs w:val="28"/>
              </w:rPr>
              <w:t>1</w:t>
            </w:r>
            <w:r w:rsidR="00F553E1">
              <w:rPr>
                <w:rStyle w:val="a8"/>
                <w:rFonts w:ascii="Times New Roman" w:hAnsi="Times New Roman" w:cs="Times New Roman"/>
                <w:noProof/>
                <w:sz w:val="28"/>
                <w:szCs w:val="28"/>
              </w:rPr>
              <w:t>.</w:t>
            </w:r>
            <w:r w:rsidR="00B27577" w:rsidRPr="00B27577">
              <w:rPr>
                <w:rStyle w:val="a8"/>
                <w:rFonts w:ascii="Times New Roman" w:hAnsi="Times New Roman" w:cs="Times New Roman"/>
                <w:noProof/>
                <w:sz w:val="28"/>
                <w:szCs w:val="28"/>
              </w:rPr>
              <w:t>2 Социокультурный статус в рамках лингвокультуролгии как лингвистическая категория</w:t>
            </w:r>
            <w:r w:rsidR="00B27577" w:rsidRPr="00B27577">
              <w:rPr>
                <w:rFonts w:ascii="Times New Roman" w:hAnsi="Times New Roman" w:cs="Times New Roman"/>
                <w:noProof/>
                <w:webHidden/>
                <w:sz w:val="28"/>
                <w:szCs w:val="28"/>
              </w:rPr>
              <w:tab/>
            </w:r>
            <w:r w:rsidR="00C70970">
              <w:rPr>
                <w:rFonts w:ascii="Times New Roman" w:hAnsi="Times New Roman" w:cs="Times New Roman"/>
                <w:noProof/>
                <w:webHidden/>
                <w:sz w:val="28"/>
                <w:szCs w:val="28"/>
              </w:rPr>
              <w:t>13</w:t>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191" w:history="1">
            <w:r w:rsidR="002D370C">
              <w:rPr>
                <w:rStyle w:val="a8"/>
                <w:rFonts w:ascii="Times New Roman" w:hAnsi="Times New Roman" w:cs="Times New Roman"/>
                <w:noProof/>
                <w:sz w:val="28"/>
                <w:szCs w:val="28"/>
              </w:rPr>
              <w:t>1.3</w:t>
            </w:r>
            <w:r w:rsidR="00B27577" w:rsidRPr="00B27577">
              <w:rPr>
                <w:rStyle w:val="a8"/>
                <w:rFonts w:ascii="Times New Roman" w:hAnsi="Times New Roman" w:cs="Times New Roman"/>
                <w:noProof/>
                <w:sz w:val="28"/>
                <w:szCs w:val="28"/>
              </w:rPr>
              <w:t xml:space="preserve"> Социальный характер взаимоотношений и средства его языковой репрезентации</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_Toc447896191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1</w:t>
            </w:r>
            <w:r w:rsidR="00150212">
              <w:rPr>
                <w:rFonts w:ascii="Times New Roman" w:hAnsi="Times New Roman" w:cs="Times New Roman"/>
                <w:noProof/>
                <w:webHidden/>
                <w:sz w:val="28"/>
                <w:szCs w:val="28"/>
              </w:rPr>
              <w:t>5</w:t>
            </w:r>
            <w:r w:rsidR="00B27577" w:rsidRPr="00B27577">
              <w:rPr>
                <w:rFonts w:ascii="Times New Roman" w:hAnsi="Times New Roman" w:cs="Times New Roman"/>
                <w:noProof/>
                <w:webHidden/>
                <w:sz w:val="28"/>
                <w:szCs w:val="28"/>
              </w:rPr>
              <w:fldChar w:fldCharType="end"/>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192" w:history="1">
            <w:r w:rsidR="002D370C">
              <w:rPr>
                <w:rStyle w:val="a8"/>
                <w:rFonts w:ascii="Times New Roman" w:hAnsi="Times New Roman" w:cs="Times New Roman"/>
                <w:noProof/>
                <w:sz w:val="28"/>
                <w:szCs w:val="28"/>
              </w:rPr>
              <w:t>1.3</w:t>
            </w:r>
            <w:r w:rsidR="00B27577" w:rsidRPr="00B27577">
              <w:rPr>
                <w:rStyle w:val="a8"/>
                <w:rFonts w:ascii="Times New Roman" w:hAnsi="Times New Roman" w:cs="Times New Roman"/>
                <w:noProof/>
                <w:sz w:val="28"/>
                <w:szCs w:val="28"/>
              </w:rPr>
              <w:t>.1 Статусные параметры</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_Toc447896192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1</w:t>
            </w:r>
            <w:r w:rsidR="00150212">
              <w:rPr>
                <w:rFonts w:ascii="Times New Roman" w:hAnsi="Times New Roman" w:cs="Times New Roman"/>
                <w:noProof/>
                <w:webHidden/>
                <w:sz w:val="28"/>
                <w:szCs w:val="28"/>
              </w:rPr>
              <w:t>7</w:t>
            </w:r>
            <w:r w:rsidR="00B27577" w:rsidRPr="00B27577">
              <w:rPr>
                <w:rFonts w:ascii="Times New Roman" w:hAnsi="Times New Roman" w:cs="Times New Roman"/>
                <w:noProof/>
                <w:webHidden/>
                <w:sz w:val="28"/>
                <w:szCs w:val="28"/>
              </w:rPr>
              <w:fldChar w:fldCharType="end"/>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193" w:history="1">
            <w:r w:rsidR="002D370C">
              <w:rPr>
                <w:rStyle w:val="a8"/>
                <w:rFonts w:ascii="Times New Roman" w:hAnsi="Times New Roman" w:cs="Times New Roman"/>
                <w:noProof/>
                <w:sz w:val="28"/>
                <w:szCs w:val="28"/>
              </w:rPr>
              <w:t>1.3</w:t>
            </w:r>
            <w:r w:rsidR="00B27577" w:rsidRPr="00B27577">
              <w:rPr>
                <w:rStyle w:val="a8"/>
                <w:rFonts w:ascii="Times New Roman" w:hAnsi="Times New Roman" w:cs="Times New Roman"/>
                <w:noProof/>
                <w:sz w:val="28"/>
                <w:szCs w:val="28"/>
              </w:rPr>
              <w:t>.2 Гендерные параметры</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_Toc447896193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2</w:t>
            </w:r>
            <w:r w:rsidR="00150212">
              <w:rPr>
                <w:rFonts w:ascii="Times New Roman" w:hAnsi="Times New Roman" w:cs="Times New Roman"/>
                <w:noProof/>
                <w:webHidden/>
                <w:sz w:val="28"/>
                <w:szCs w:val="28"/>
              </w:rPr>
              <w:t>6</w:t>
            </w:r>
            <w:r w:rsidR="00B27577" w:rsidRPr="00B27577">
              <w:rPr>
                <w:rFonts w:ascii="Times New Roman" w:hAnsi="Times New Roman" w:cs="Times New Roman"/>
                <w:noProof/>
                <w:webHidden/>
                <w:sz w:val="28"/>
                <w:szCs w:val="28"/>
              </w:rPr>
              <w:fldChar w:fldCharType="end"/>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194" w:history="1">
            <w:r w:rsidR="002D370C">
              <w:rPr>
                <w:rStyle w:val="a8"/>
                <w:rFonts w:ascii="Times New Roman" w:hAnsi="Times New Roman" w:cs="Times New Roman"/>
                <w:noProof/>
                <w:sz w:val="28"/>
                <w:szCs w:val="28"/>
              </w:rPr>
              <w:t>1.3</w:t>
            </w:r>
            <w:r w:rsidR="00B27577" w:rsidRPr="00B27577">
              <w:rPr>
                <w:rStyle w:val="a8"/>
                <w:rFonts w:ascii="Times New Roman" w:hAnsi="Times New Roman" w:cs="Times New Roman"/>
                <w:noProof/>
                <w:sz w:val="28"/>
                <w:szCs w:val="28"/>
              </w:rPr>
              <w:t>.3 Возрастные параметры</w:t>
            </w:r>
            <w:r w:rsidR="00B27577" w:rsidRPr="00B27577">
              <w:rPr>
                <w:rFonts w:ascii="Times New Roman" w:hAnsi="Times New Roman" w:cs="Times New Roman"/>
                <w:noProof/>
                <w:webHidden/>
                <w:sz w:val="28"/>
                <w:szCs w:val="28"/>
              </w:rPr>
              <w:tab/>
            </w:r>
            <w:r w:rsidR="004460E5">
              <w:rPr>
                <w:rFonts w:ascii="Times New Roman" w:hAnsi="Times New Roman" w:cs="Times New Roman"/>
                <w:noProof/>
                <w:webHidden/>
                <w:sz w:val="28"/>
                <w:szCs w:val="28"/>
              </w:rPr>
              <w:t>30</w:t>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195" w:history="1">
            <w:r w:rsidR="002D370C">
              <w:rPr>
                <w:rStyle w:val="a8"/>
                <w:rFonts w:ascii="Times New Roman" w:hAnsi="Times New Roman" w:cs="Times New Roman"/>
                <w:noProof/>
                <w:sz w:val="28"/>
                <w:szCs w:val="28"/>
              </w:rPr>
              <w:t>1.4</w:t>
            </w:r>
            <w:r w:rsidR="00B27577" w:rsidRPr="00B27577">
              <w:rPr>
                <w:rStyle w:val="a8"/>
                <w:rFonts w:ascii="Times New Roman" w:hAnsi="Times New Roman" w:cs="Times New Roman"/>
                <w:noProof/>
                <w:sz w:val="28"/>
                <w:szCs w:val="28"/>
              </w:rPr>
              <w:t xml:space="preserve"> Социокультурные аспекты коммуникации. Понятие коммуникативной ситуации</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_Toc447896195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3</w:t>
            </w:r>
            <w:r w:rsidR="00150212">
              <w:rPr>
                <w:rFonts w:ascii="Times New Roman" w:hAnsi="Times New Roman" w:cs="Times New Roman"/>
                <w:noProof/>
                <w:webHidden/>
                <w:sz w:val="28"/>
                <w:szCs w:val="28"/>
              </w:rPr>
              <w:t>5</w:t>
            </w:r>
            <w:r w:rsidR="00B27577" w:rsidRPr="00B27577">
              <w:rPr>
                <w:rFonts w:ascii="Times New Roman" w:hAnsi="Times New Roman" w:cs="Times New Roman"/>
                <w:noProof/>
                <w:webHidden/>
                <w:sz w:val="28"/>
                <w:szCs w:val="28"/>
              </w:rPr>
              <w:fldChar w:fldCharType="end"/>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196" w:history="1">
            <w:r w:rsidR="002D370C">
              <w:rPr>
                <w:rStyle w:val="a8"/>
                <w:rFonts w:ascii="Times New Roman" w:hAnsi="Times New Roman" w:cs="Times New Roman"/>
                <w:noProof/>
                <w:sz w:val="28"/>
                <w:szCs w:val="28"/>
              </w:rPr>
              <w:t>1.4</w:t>
            </w:r>
            <w:r w:rsidR="00B27577" w:rsidRPr="00B27577">
              <w:rPr>
                <w:rStyle w:val="a8"/>
                <w:rFonts w:ascii="Times New Roman" w:hAnsi="Times New Roman" w:cs="Times New Roman"/>
                <w:noProof/>
                <w:sz w:val="28"/>
                <w:szCs w:val="28"/>
              </w:rPr>
              <w:t>.1 Этикет и вежливость</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_Toc447896196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3</w:t>
            </w:r>
            <w:r w:rsidR="00150212">
              <w:rPr>
                <w:rFonts w:ascii="Times New Roman" w:hAnsi="Times New Roman" w:cs="Times New Roman"/>
                <w:noProof/>
                <w:webHidden/>
                <w:sz w:val="28"/>
                <w:szCs w:val="28"/>
              </w:rPr>
              <w:t>5</w:t>
            </w:r>
            <w:r w:rsidR="00B27577" w:rsidRPr="00B27577">
              <w:rPr>
                <w:rFonts w:ascii="Times New Roman" w:hAnsi="Times New Roman" w:cs="Times New Roman"/>
                <w:noProof/>
                <w:webHidden/>
                <w:sz w:val="28"/>
                <w:szCs w:val="28"/>
              </w:rPr>
              <w:fldChar w:fldCharType="end"/>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197" w:history="1">
            <w:r w:rsidR="002D370C">
              <w:rPr>
                <w:rStyle w:val="a8"/>
                <w:rFonts w:ascii="Times New Roman" w:hAnsi="Times New Roman" w:cs="Times New Roman"/>
                <w:noProof/>
                <w:sz w:val="28"/>
                <w:szCs w:val="28"/>
              </w:rPr>
              <w:t>1.4</w:t>
            </w:r>
            <w:r w:rsidR="00B27577" w:rsidRPr="00B27577">
              <w:rPr>
                <w:rStyle w:val="a8"/>
                <w:rFonts w:ascii="Times New Roman" w:hAnsi="Times New Roman" w:cs="Times New Roman"/>
                <w:noProof/>
                <w:sz w:val="28"/>
                <w:szCs w:val="28"/>
              </w:rPr>
              <w:t>.2 Эмоции и оценка</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_Toc447896197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4</w:t>
            </w:r>
            <w:r w:rsidR="00150212">
              <w:rPr>
                <w:rFonts w:ascii="Times New Roman" w:hAnsi="Times New Roman" w:cs="Times New Roman"/>
                <w:noProof/>
                <w:webHidden/>
                <w:sz w:val="28"/>
                <w:szCs w:val="28"/>
              </w:rPr>
              <w:t>1</w:t>
            </w:r>
            <w:r w:rsidR="00B27577" w:rsidRPr="00B27577">
              <w:rPr>
                <w:rFonts w:ascii="Times New Roman" w:hAnsi="Times New Roman" w:cs="Times New Roman"/>
                <w:noProof/>
                <w:webHidden/>
                <w:sz w:val="28"/>
                <w:szCs w:val="28"/>
              </w:rPr>
              <w:fldChar w:fldCharType="end"/>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198" w:history="1">
            <w:r w:rsidR="002D370C">
              <w:rPr>
                <w:rStyle w:val="a8"/>
                <w:rFonts w:ascii="Times New Roman" w:hAnsi="Times New Roman" w:cs="Times New Roman"/>
                <w:noProof/>
                <w:sz w:val="28"/>
                <w:szCs w:val="28"/>
              </w:rPr>
              <w:t>1.4</w:t>
            </w:r>
            <w:r w:rsidR="00B27577" w:rsidRPr="00B27577">
              <w:rPr>
                <w:rStyle w:val="a8"/>
                <w:rFonts w:ascii="Times New Roman" w:hAnsi="Times New Roman" w:cs="Times New Roman"/>
                <w:noProof/>
                <w:sz w:val="28"/>
                <w:szCs w:val="28"/>
              </w:rPr>
              <w:t>.3 Структура коммуникативной ситуации и её участники</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_Toc447896198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4</w:t>
            </w:r>
            <w:r w:rsidR="00150212">
              <w:rPr>
                <w:rFonts w:ascii="Times New Roman" w:hAnsi="Times New Roman" w:cs="Times New Roman"/>
                <w:noProof/>
                <w:webHidden/>
                <w:sz w:val="28"/>
                <w:szCs w:val="28"/>
              </w:rPr>
              <w:t>3</w:t>
            </w:r>
            <w:r w:rsidR="00B27577" w:rsidRPr="00B27577">
              <w:rPr>
                <w:rFonts w:ascii="Times New Roman" w:hAnsi="Times New Roman" w:cs="Times New Roman"/>
                <w:noProof/>
                <w:webHidden/>
                <w:sz w:val="28"/>
                <w:szCs w:val="28"/>
              </w:rPr>
              <w:fldChar w:fldCharType="end"/>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199" w:history="1">
            <w:r w:rsidR="00B27577" w:rsidRPr="00B27577">
              <w:rPr>
                <w:rStyle w:val="a8"/>
                <w:rFonts w:ascii="Times New Roman" w:hAnsi="Times New Roman" w:cs="Times New Roman"/>
                <w:noProof/>
                <w:sz w:val="28"/>
                <w:szCs w:val="28"/>
              </w:rPr>
              <w:t>ВЫВОДЫ ПО ГЛАВЕ</w:t>
            </w:r>
            <w:r w:rsidR="00F553E1">
              <w:rPr>
                <w:rStyle w:val="a8"/>
                <w:rFonts w:ascii="Times New Roman" w:hAnsi="Times New Roman" w:cs="Times New Roman"/>
                <w:noProof/>
                <w:sz w:val="28"/>
                <w:szCs w:val="28"/>
              </w:rPr>
              <w:t xml:space="preserve"> 1</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_Toc447896199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4</w:t>
            </w:r>
            <w:r w:rsidR="004460E5">
              <w:rPr>
                <w:rFonts w:ascii="Times New Roman" w:hAnsi="Times New Roman" w:cs="Times New Roman"/>
                <w:noProof/>
                <w:webHidden/>
                <w:sz w:val="28"/>
                <w:szCs w:val="28"/>
              </w:rPr>
              <w:t>6</w:t>
            </w:r>
            <w:r w:rsidR="00B27577" w:rsidRPr="00B27577">
              <w:rPr>
                <w:rFonts w:ascii="Times New Roman" w:hAnsi="Times New Roman" w:cs="Times New Roman"/>
                <w:noProof/>
                <w:webHidden/>
                <w:sz w:val="28"/>
                <w:szCs w:val="28"/>
              </w:rPr>
              <w:fldChar w:fldCharType="end"/>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200" w:history="1">
            <w:r w:rsidR="00B27577" w:rsidRPr="00B27577">
              <w:rPr>
                <w:rStyle w:val="a8"/>
                <w:rFonts w:ascii="Times New Roman" w:hAnsi="Times New Roman" w:cs="Times New Roman"/>
                <w:noProof/>
                <w:sz w:val="28"/>
                <w:szCs w:val="28"/>
              </w:rPr>
              <w:t xml:space="preserve">ГЛАВА </w:t>
            </w:r>
            <w:r w:rsidR="00F553E1">
              <w:rPr>
                <w:rStyle w:val="a8"/>
                <w:rFonts w:ascii="Times New Roman" w:hAnsi="Times New Roman" w:cs="Times New Roman"/>
                <w:noProof/>
                <w:sz w:val="28"/>
                <w:szCs w:val="28"/>
              </w:rPr>
              <w:t>2</w:t>
            </w:r>
            <w:r w:rsidR="00B27577" w:rsidRPr="00B27577">
              <w:rPr>
                <w:rStyle w:val="a8"/>
                <w:rFonts w:ascii="Times New Roman" w:hAnsi="Times New Roman" w:cs="Times New Roman"/>
                <w:noProof/>
                <w:sz w:val="28"/>
                <w:szCs w:val="28"/>
              </w:rPr>
              <w:t xml:space="preserve"> ЭКСПЛИКАЦИЯ ПРАГМА-СЕМАНТИЧЕСКИХ </w:t>
            </w:r>
            <w:r w:rsidR="00747694">
              <w:rPr>
                <w:rStyle w:val="a8"/>
                <w:rFonts w:ascii="Times New Roman" w:hAnsi="Times New Roman" w:cs="Times New Roman"/>
                <w:noProof/>
                <w:sz w:val="28"/>
                <w:szCs w:val="28"/>
              </w:rPr>
              <w:t>ПАРАМЕТРОВ</w:t>
            </w:r>
            <w:r w:rsidR="00B27577" w:rsidRPr="00B27577">
              <w:rPr>
                <w:rStyle w:val="a8"/>
                <w:rFonts w:ascii="Times New Roman" w:hAnsi="Times New Roman" w:cs="Times New Roman"/>
                <w:noProof/>
                <w:sz w:val="28"/>
                <w:szCs w:val="28"/>
              </w:rPr>
              <w:t xml:space="preserve"> СТАТУСНОГО ДИАЛОГА МЕЖДУ НАЧАЛЬНИКОМ И ПОДЧИНЕННЫМ</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_Toc447896200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4</w:t>
            </w:r>
            <w:r w:rsidR="004460E5">
              <w:rPr>
                <w:rFonts w:ascii="Times New Roman" w:hAnsi="Times New Roman" w:cs="Times New Roman"/>
                <w:noProof/>
                <w:webHidden/>
                <w:sz w:val="28"/>
                <w:szCs w:val="28"/>
              </w:rPr>
              <w:t>8</w:t>
            </w:r>
            <w:r w:rsidR="00B27577" w:rsidRPr="00B27577">
              <w:rPr>
                <w:rFonts w:ascii="Times New Roman" w:hAnsi="Times New Roman" w:cs="Times New Roman"/>
                <w:noProof/>
                <w:webHidden/>
                <w:sz w:val="28"/>
                <w:szCs w:val="28"/>
              </w:rPr>
              <w:fldChar w:fldCharType="end"/>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201" w:history="1">
            <w:r w:rsidR="00F553E1">
              <w:rPr>
                <w:rStyle w:val="a8"/>
                <w:rFonts w:ascii="Times New Roman" w:hAnsi="Times New Roman" w:cs="Times New Roman"/>
                <w:noProof/>
                <w:sz w:val="28"/>
                <w:szCs w:val="28"/>
              </w:rPr>
              <w:t>2</w:t>
            </w:r>
            <w:r w:rsidR="00B27577" w:rsidRPr="00B27577">
              <w:rPr>
                <w:rStyle w:val="a8"/>
                <w:rFonts w:ascii="Times New Roman" w:hAnsi="Times New Roman" w:cs="Times New Roman"/>
                <w:noProof/>
                <w:sz w:val="28"/>
                <w:szCs w:val="28"/>
              </w:rPr>
              <w:t>.1 Образ руководителя и подчиненного в современной англоязычной литературе</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_Toc447896201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4</w:t>
            </w:r>
            <w:r w:rsidR="004460E5">
              <w:rPr>
                <w:rFonts w:ascii="Times New Roman" w:hAnsi="Times New Roman" w:cs="Times New Roman"/>
                <w:noProof/>
                <w:webHidden/>
                <w:sz w:val="28"/>
                <w:szCs w:val="28"/>
              </w:rPr>
              <w:t>8</w:t>
            </w:r>
            <w:r w:rsidR="00B27577" w:rsidRPr="00B27577">
              <w:rPr>
                <w:rFonts w:ascii="Times New Roman" w:hAnsi="Times New Roman" w:cs="Times New Roman"/>
                <w:noProof/>
                <w:webHidden/>
                <w:sz w:val="28"/>
                <w:szCs w:val="28"/>
              </w:rPr>
              <w:fldChar w:fldCharType="end"/>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202" w:history="1">
            <w:r w:rsidR="00F553E1">
              <w:rPr>
                <w:rStyle w:val="a8"/>
                <w:rFonts w:ascii="Times New Roman" w:hAnsi="Times New Roman" w:cs="Times New Roman"/>
                <w:noProof/>
                <w:sz w:val="28"/>
                <w:szCs w:val="28"/>
              </w:rPr>
              <w:t>2</w:t>
            </w:r>
            <w:r w:rsidR="00B27577" w:rsidRPr="00B27577">
              <w:rPr>
                <w:rStyle w:val="a8"/>
                <w:rFonts w:ascii="Times New Roman" w:hAnsi="Times New Roman" w:cs="Times New Roman"/>
                <w:noProof/>
                <w:sz w:val="28"/>
                <w:szCs w:val="28"/>
              </w:rPr>
              <w:t>.2. Номенклатура речевых актов-средств активизации речевого взаимодействия</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_Toc447896202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5</w:t>
            </w:r>
            <w:r w:rsidR="004460E5">
              <w:rPr>
                <w:rFonts w:ascii="Times New Roman" w:hAnsi="Times New Roman" w:cs="Times New Roman"/>
                <w:noProof/>
                <w:webHidden/>
                <w:sz w:val="28"/>
                <w:szCs w:val="28"/>
              </w:rPr>
              <w:t>4</w:t>
            </w:r>
            <w:r w:rsidR="00B27577" w:rsidRPr="00B27577">
              <w:rPr>
                <w:rFonts w:ascii="Times New Roman" w:hAnsi="Times New Roman" w:cs="Times New Roman"/>
                <w:noProof/>
                <w:webHidden/>
                <w:sz w:val="28"/>
                <w:szCs w:val="28"/>
              </w:rPr>
              <w:fldChar w:fldCharType="end"/>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203" w:history="1">
            <w:r w:rsidR="00F553E1">
              <w:rPr>
                <w:rStyle w:val="a8"/>
                <w:rFonts w:ascii="Times New Roman" w:hAnsi="Times New Roman" w:cs="Times New Roman"/>
                <w:noProof/>
                <w:sz w:val="28"/>
                <w:szCs w:val="28"/>
              </w:rPr>
              <w:t>2</w:t>
            </w:r>
            <w:r w:rsidR="00B27577" w:rsidRPr="00B27577">
              <w:rPr>
                <w:rStyle w:val="a8"/>
                <w:rFonts w:ascii="Times New Roman" w:hAnsi="Times New Roman" w:cs="Times New Roman"/>
                <w:noProof/>
                <w:sz w:val="28"/>
                <w:szCs w:val="28"/>
              </w:rPr>
              <w:t>.3. Корреляция успешности речевых актов, регулирующих интенсивность репликового обмена, с прагматическими переменными статусности и отношений между коммуникантами</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_Toc447896203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6</w:t>
            </w:r>
            <w:r w:rsidR="004460E5">
              <w:rPr>
                <w:rFonts w:ascii="Times New Roman" w:hAnsi="Times New Roman" w:cs="Times New Roman"/>
                <w:noProof/>
                <w:webHidden/>
                <w:sz w:val="28"/>
                <w:szCs w:val="28"/>
              </w:rPr>
              <w:t>4</w:t>
            </w:r>
            <w:r w:rsidR="00B27577" w:rsidRPr="00B27577">
              <w:rPr>
                <w:rFonts w:ascii="Times New Roman" w:hAnsi="Times New Roman" w:cs="Times New Roman"/>
                <w:noProof/>
                <w:webHidden/>
                <w:sz w:val="28"/>
                <w:szCs w:val="28"/>
              </w:rPr>
              <w:fldChar w:fldCharType="end"/>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204" w:history="1">
            <w:r w:rsidR="00F553E1">
              <w:rPr>
                <w:rStyle w:val="a8"/>
                <w:rFonts w:ascii="Times New Roman" w:hAnsi="Times New Roman" w:cs="Times New Roman"/>
                <w:noProof/>
                <w:sz w:val="28"/>
                <w:szCs w:val="28"/>
              </w:rPr>
              <w:t>2</w:t>
            </w:r>
            <w:r w:rsidR="00B27577" w:rsidRPr="00B27577">
              <w:rPr>
                <w:rStyle w:val="a8"/>
                <w:rFonts w:ascii="Times New Roman" w:hAnsi="Times New Roman" w:cs="Times New Roman"/>
                <w:noProof/>
                <w:sz w:val="28"/>
                <w:szCs w:val="28"/>
              </w:rPr>
              <w:t xml:space="preserve">.4 </w:t>
            </w:r>
            <w:r w:rsidR="00EB0904">
              <w:rPr>
                <w:rStyle w:val="a8"/>
                <w:rFonts w:ascii="Times New Roman" w:hAnsi="Times New Roman" w:cs="Times New Roman"/>
                <w:noProof/>
                <w:sz w:val="28"/>
                <w:szCs w:val="28"/>
              </w:rPr>
              <w:t>Невербальные</w:t>
            </w:r>
            <w:r w:rsidR="00B27577" w:rsidRPr="00B27577">
              <w:rPr>
                <w:rStyle w:val="a8"/>
                <w:rFonts w:ascii="Times New Roman" w:hAnsi="Times New Roman" w:cs="Times New Roman"/>
                <w:noProof/>
                <w:sz w:val="28"/>
                <w:szCs w:val="28"/>
              </w:rPr>
              <w:t xml:space="preserve"> средства активизации диалогического взаимодействия</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_Toc447896204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7</w:t>
            </w:r>
            <w:r w:rsidR="004460E5">
              <w:rPr>
                <w:rFonts w:ascii="Times New Roman" w:hAnsi="Times New Roman" w:cs="Times New Roman"/>
                <w:noProof/>
                <w:webHidden/>
                <w:sz w:val="28"/>
                <w:szCs w:val="28"/>
              </w:rPr>
              <w:t>4</w:t>
            </w:r>
            <w:r w:rsidR="00B27577" w:rsidRPr="00B27577">
              <w:rPr>
                <w:rFonts w:ascii="Times New Roman" w:hAnsi="Times New Roman" w:cs="Times New Roman"/>
                <w:noProof/>
                <w:webHidden/>
                <w:sz w:val="28"/>
                <w:szCs w:val="28"/>
              </w:rPr>
              <w:fldChar w:fldCharType="end"/>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205" w:history="1">
            <w:r w:rsidR="00B27577" w:rsidRPr="00B27577">
              <w:rPr>
                <w:rStyle w:val="a8"/>
                <w:rFonts w:ascii="Times New Roman" w:hAnsi="Times New Roman" w:cs="Times New Roman"/>
                <w:noProof/>
                <w:sz w:val="28"/>
                <w:szCs w:val="28"/>
              </w:rPr>
              <w:t>ВЫВОДЫ ПО ГЛАВЕ</w:t>
            </w:r>
            <w:r w:rsidR="002D370C">
              <w:rPr>
                <w:rStyle w:val="a8"/>
                <w:rFonts w:ascii="Times New Roman" w:hAnsi="Times New Roman" w:cs="Times New Roman"/>
                <w:noProof/>
                <w:sz w:val="28"/>
                <w:szCs w:val="28"/>
              </w:rPr>
              <w:t xml:space="preserve"> 2</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_Toc447896205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7</w:t>
            </w:r>
            <w:r w:rsidR="004460E5">
              <w:rPr>
                <w:rFonts w:ascii="Times New Roman" w:hAnsi="Times New Roman" w:cs="Times New Roman"/>
                <w:noProof/>
                <w:webHidden/>
                <w:sz w:val="28"/>
                <w:szCs w:val="28"/>
              </w:rPr>
              <w:t>7</w:t>
            </w:r>
            <w:r w:rsidR="00B27577" w:rsidRPr="00B27577">
              <w:rPr>
                <w:rFonts w:ascii="Times New Roman" w:hAnsi="Times New Roman" w:cs="Times New Roman"/>
                <w:noProof/>
                <w:webHidden/>
                <w:sz w:val="28"/>
                <w:szCs w:val="28"/>
              </w:rPr>
              <w:fldChar w:fldCharType="end"/>
            </w:r>
          </w:hyperlink>
        </w:p>
        <w:p w:rsidR="00B27577" w:rsidRPr="00B27577" w:rsidRDefault="00EB0935">
          <w:pPr>
            <w:pStyle w:val="12"/>
            <w:tabs>
              <w:tab w:val="right" w:leader="dot" w:pos="9345"/>
            </w:tabs>
            <w:rPr>
              <w:rFonts w:ascii="Times New Roman" w:eastAsiaTheme="minorEastAsia" w:hAnsi="Times New Roman" w:cs="Times New Roman"/>
              <w:noProof/>
              <w:sz w:val="28"/>
              <w:szCs w:val="28"/>
              <w:lang w:eastAsia="ru-RU"/>
            </w:rPr>
          </w:pPr>
          <w:hyperlink w:anchor="_Toc447896206" w:history="1">
            <w:r w:rsidR="00B27577" w:rsidRPr="00B27577">
              <w:rPr>
                <w:rStyle w:val="a8"/>
                <w:rFonts w:ascii="Times New Roman" w:hAnsi="Times New Roman" w:cs="Times New Roman"/>
                <w:noProof/>
                <w:sz w:val="28"/>
                <w:szCs w:val="28"/>
              </w:rPr>
              <w:t>ЗАКЛЮЧЕНИЕ</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_Toc447896206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7</w:t>
            </w:r>
            <w:r w:rsidR="00B32F1D">
              <w:rPr>
                <w:rFonts w:ascii="Times New Roman" w:hAnsi="Times New Roman" w:cs="Times New Roman"/>
                <w:noProof/>
                <w:webHidden/>
                <w:sz w:val="28"/>
                <w:szCs w:val="28"/>
              </w:rPr>
              <w:t>9</w:t>
            </w:r>
            <w:r w:rsidR="00B27577" w:rsidRPr="00B27577">
              <w:rPr>
                <w:rFonts w:ascii="Times New Roman" w:hAnsi="Times New Roman" w:cs="Times New Roman"/>
                <w:noProof/>
                <w:webHidden/>
                <w:sz w:val="28"/>
                <w:szCs w:val="28"/>
              </w:rPr>
              <w:fldChar w:fldCharType="end"/>
            </w:r>
          </w:hyperlink>
        </w:p>
        <w:p w:rsidR="000E4565" w:rsidRPr="00B27577" w:rsidRDefault="00EB0935" w:rsidP="003D1DAD">
          <w:pPr>
            <w:pStyle w:val="12"/>
            <w:tabs>
              <w:tab w:val="right" w:leader="dot" w:pos="9345"/>
            </w:tabs>
            <w:rPr>
              <w:rFonts w:ascii="Times New Roman" w:hAnsi="Times New Roman" w:cs="Times New Roman"/>
              <w:sz w:val="28"/>
              <w:szCs w:val="28"/>
            </w:rPr>
          </w:pPr>
          <w:hyperlink w:anchor="_Toc447896207" w:history="1">
            <w:r w:rsidR="00B27577" w:rsidRPr="00B27577">
              <w:rPr>
                <w:rStyle w:val="a8"/>
                <w:rFonts w:ascii="Times New Roman" w:hAnsi="Times New Roman" w:cs="Times New Roman"/>
                <w:noProof/>
                <w:sz w:val="28"/>
                <w:szCs w:val="28"/>
              </w:rPr>
              <w:t>СПИСОК ИСПОЛЬЗОВАННОЙ ЛИТЕРАТУРЫ</w:t>
            </w:r>
            <w:r w:rsidR="00B27577" w:rsidRPr="00B27577">
              <w:rPr>
                <w:rFonts w:ascii="Times New Roman" w:hAnsi="Times New Roman" w:cs="Times New Roman"/>
                <w:noProof/>
                <w:webHidden/>
                <w:sz w:val="28"/>
                <w:szCs w:val="28"/>
              </w:rPr>
              <w:tab/>
            </w:r>
            <w:r w:rsidR="00B27577" w:rsidRPr="00B27577">
              <w:rPr>
                <w:rFonts w:ascii="Times New Roman" w:hAnsi="Times New Roman" w:cs="Times New Roman"/>
                <w:noProof/>
                <w:webHidden/>
                <w:sz w:val="28"/>
                <w:szCs w:val="28"/>
              </w:rPr>
              <w:fldChar w:fldCharType="begin"/>
            </w:r>
            <w:r w:rsidR="00B27577" w:rsidRPr="00B27577">
              <w:rPr>
                <w:rFonts w:ascii="Times New Roman" w:hAnsi="Times New Roman" w:cs="Times New Roman"/>
                <w:noProof/>
                <w:webHidden/>
                <w:sz w:val="28"/>
                <w:szCs w:val="28"/>
              </w:rPr>
              <w:instrText xml:space="preserve"> PAGEREF _Toc447896207 \h </w:instrText>
            </w:r>
            <w:r w:rsidR="00B27577" w:rsidRPr="00B27577">
              <w:rPr>
                <w:rFonts w:ascii="Times New Roman" w:hAnsi="Times New Roman" w:cs="Times New Roman"/>
                <w:noProof/>
                <w:webHidden/>
                <w:sz w:val="28"/>
                <w:szCs w:val="28"/>
              </w:rPr>
            </w:r>
            <w:r w:rsidR="00B27577" w:rsidRPr="00B27577">
              <w:rPr>
                <w:rFonts w:ascii="Times New Roman" w:hAnsi="Times New Roman" w:cs="Times New Roman"/>
                <w:noProof/>
                <w:webHidden/>
                <w:sz w:val="28"/>
                <w:szCs w:val="28"/>
              </w:rPr>
              <w:fldChar w:fldCharType="separate"/>
            </w:r>
            <w:r w:rsidR="00B27577" w:rsidRPr="00B27577">
              <w:rPr>
                <w:rFonts w:ascii="Times New Roman" w:hAnsi="Times New Roman" w:cs="Times New Roman"/>
                <w:noProof/>
                <w:webHidden/>
                <w:sz w:val="28"/>
                <w:szCs w:val="28"/>
              </w:rPr>
              <w:t>8</w:t>
            </w:r>
            <w:r w:rsidR="00B32F1D">
              <w:rPr>
                <w:rFonts w:ascii="Times New Roman" w:hAnsi="Times New Roman" w:cs="Times New Roman"/>
                <w:noProof/>
                <w:webHidden/>
                <w:sz w:val="28"/>
                <w:szCs w:val="28"/>
              </w:rPr>
              <w:t>2</w:t>
            </w:r>
            <w:r w:rsidR="00B27577" w:rsidRPr="00B27577">
              <w:rPr>
                <w:rFonts w:ascii="Times New Roman" w:hAnsi="Times New Roman" w:cs="Times New Roman"/>
                <w:noProof/>
                <w:webHidden/>
                <w:sz w:val="28"/>
                <w:szCs w:val="28"/>
              </w:rPr>
              <w:fldChar w:fldCharType="end"/>
            </w:r>
          </w:hyperlink>
          <w:r w:rsidR="000E4565" w:rsidRPr="00B27577">
            <w:rPr>
              <w:rFonts w:ascii="Times New Roman" w:hAnsi="Times New Roman" w:cs="Times New Roman"/>
              <w:b/>
              <w:bCs/>
              <w:sz w:val="28"/>
              <w:szCs w:val="28"/>
            </w:rPr>
            <w:fldChar w:fldCharType="end"/>
          </w:r>
        </w:p>
      </w:sdtContent>
    </w:sdt>
    <w:p w:rsidR="000E4565" w:rsidRPr="00B27577" w:rsidRDefault="000E4565" w:rsidP="00E053C0">
      <w:pPr>
        <w:spacing w:line="360" w:lineRule="auto"/>
        <w:rPr>
          <w:rFonts w:ascii="Times New Roman" w:eastAsiaTheme="majorEastAsia" w:hAnsi="Times New Roman" w:cs="Times New Roman"/>
          <w:b/>
          <w:bCs/>
          <w:sz w:val="28"/>
          <w:szCs w:val="28"/>
        </w:rPr>
      </w:pPr>
      <w:r w:rsidRPr="00B27577">
        <w:rPr>
          <w:rFonts w:ascii="Times New Roman" w:hAnsi="Times New Roman" w:cs="Times New Roman"/>
          <w:sz w:val="28"/>
          <w:szCs w:val="28"/>
        </w:rPr>
        <w:br w:type="page"/>
      </w:r>
    </w:p>
    <w:p w:rsidR="00D029AD" w:rsidRPr="00B27577" w:rsidRDefault="00990E09" w:rsidP="00E053C0">
      <w:pPr>
        <w:pStyle w:val="1"/>
        <w:spacing w:before="0" w:line="360" w:lineRule="auto"/>
        <w:jc w:val="center"/>
        <w:rPr>
          <w:rFonts w:ascii="Times New Roman" w:hAnsi="Times New Roman" w:cs="Times New Roman"/>
          <w:color w:val="auto"/>
        </w:rPr>
      </w:pPr>
      <w:bookmarkStart w:id="0" w:name="_Toc447896185"/>
      <w:r w:rsidRPr="00B27577">
        <w:rPr>
          <w:rFonts w:ascii="Times New Roman" w:hAnsi="Times New Roman" w:cs="Times New Roman"/>
          <w:color w:val="auto"/>
        </w:rPr>
        <w:lastRenderedPageBreak/>
        <w:t>ВВЕДЕНИЕ</w:t>
      </w:r>
      <w:bookmarkEnd w:id="0"/>
    </w:p>
    <w:p w:rsidR="00C22E38" w:rsidRPr="00B27577" w:rsidRDefault="00242E0D" w:rsidP="00E053C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C22E38" w:rsidRPr="00B27577" w:rsidRDefault="0057219B" w:rsidP="00E053C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Данная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посвящена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изучению</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прагма</w:t>
      </w:r>
      <w:proofErr w:type="spellEnd"/>
      <w:r w:rsidRPr="00B27577">
        <w:rPr>
          <w:rFonts w:ascii="Times New Roman" w:hAnsi="Times New Roman" w:cs="Times New Roman"/>
          <w:sz w:val="28"/>
          <w:szCs w:val="28"/>
        </w:rPr>
        <w:t>-семантических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особенностей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начальником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подчиненным</w:t>
      </w:r>
      <w:r w:rsidR="00242E0D">
        <w:rPr>
          <w:rFonts w:ascii="Times New Roman" w:hAnsi="Times New Roman" w:cs="Times New Roman"/>
          <w:sz w:val="28"/>
          <w:szCs w:val="28"/>
        </w:rPr>
        <w:t xml:space="preserve"> </w:t>
      </w:r>
      <w:r w:rsidR="00242E0D" w:rsidRPr="00242E0D">
        <w:rPr>
          <w:rFonts w:ascii="Times New Roman" w:hAnsi="Times New Roman" w:cs="Times New Roman"/>
          <w:sz w:val="28"/>
          <w:szCs w:val="28"/>
        </w:rPr>
        <w:t>в английском языке</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381022" w:rsidRPr="003D1DAD">
        <w:rPr>
          <w:rFonts w:ascii="Times New Roman" w:hAnsi="Times New Roman" w:cs="Times New Roman"/>
          <w:b/>
          <w:sz w:val="28"/>
          <w:szCs w:val="28"/>
        </w:rPr>
        <w:t>Актуальность</w:t>
      </w:r>
      <w:r w:rsidR="00381022" w:rsidRPr="00B27577">
        <w:rPr>
          <w:rFonts w:ascii="Times New Roman" w:hAnsi="Times New Roman" w:cs="Times New Roman"/>
          <w:sz w:val="28"/>
          <w:szCs w:val="28"/>
        </w:rPr>
        <w:t xml:space="preserve"> выбранного направления обусловлена значительным интересом современной лингвистической науки к вопросам изучения языка с </w:t>
      </w:r>
      <w:proofErr w:type="spellStart"/>
      <w:r w:rsidR="00381022" w:rsidRPr="00B27577">
        <w:rPr>
          <w:rFonts w:ascii="Times New Roman" w:hAnsi="Times New Roman" w:cs="Times New Roman"/>
          <w:sz w:val="28"/>
          <w:szCs w:val="28"/>
        </w:rPr>
        <w:t>ант</w:t>
      </w:r>
      <w:r w:rsidR="00EB0904">
        <w:rPr>
          <w:rFonts w:ascii="Times New Roman" w:hAnsi="Times New Roman" w:cs="Times New Roman"/>
          <w:sz w:val="28"/>
          <w:szCs w:val="28"/>
        </w:rPr>
        <w:t>р</w:t>
      </w:r>
      <w:r w:rsidR="00381022" w:rsidRPr="00B27577">
        <w:rPr>
          <w:rFonts w:ascii="Times New Roman" w:hAnsi="Times New Roman" w:cs="Times New Roman"/>
          <w:sz w:val="28"/>
          <w:szCs w:val="28"/>
        </w:rPr>
        <w:t>опоориентированных</w:t>
      </w:r>
      <w:proofErr w:type="spellEnd"/>
      <w:r w:rsidR="00381022" w:rsidRPr="00B27577">
        <w:rPr>
          <w:rFonts w:ascii="Times New Roman" w:hAnsi="Times New Roman" w:cs="Times New Roman"/>
          <w:sz w:val="28"/>
          <w:szCs w:val="28"/>
        </w:rPr>
        <w:t xml:space="preserve"> позиций, к которому относится диалог. </w:t>
      </w:r>
      <w:r w:rsidR="00C22E38" w:rsidRPr="00B27577">
        <w:rPr>
          <w:rFonts w:ascii="Times New Roman" w:hAnsi="Times New Roman" w:cs="Times New Roman"/>
          <w:sz w:val="28"/>
          <w:szCs w:val="28"/>
        </w:rPr>
        <w:t>Обширный</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исследовательский</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материал,</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посвящённый</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диалогу,</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свидетельствует</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сложности</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многоаспектности</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этого</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явления.</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Вопросам</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изучения</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дискурсивного,</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структурно-семантического,</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функционально-коммуникативного,</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социокультурного</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стилистического</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аспектов</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посвящено</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большое</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количество</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работ</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(Арутюнова</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1970,</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Арутюнова</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1972,</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Бахтин</w:t>
      </w:r>
      <w:r w:rsidR="00B2118F" w:rsidRPr="00B27577">
        <w:rPr>
          <w:rFonts w:ascii="Times New Roman" w:hAnsi="Times New Roman" w:cs="Times New Roman"/>
          <w:sz w:val="28"/>
          <w:szCs w:val="28"/>
        </w:rPr>
        <w:t xml:space="preserve"> </w:t>
      </w:r>
      <w:r w:rsidR="003B68A6">
        <w:rPr>
          <w:rFonts w:ascii="Times New Roman" w:hAnsi="Times New Roman" w:cs="Times New Roman"/>
          <w:sz w:val="28"/>
          <w:szCs w:val="28"/>
        </w:rPr>
        <w:t>1979 и др.</w:t>
      </w:r>
      <w:r w:rsidR="00C22E38"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
    <w:p w:rsidR="00C22E38" w:rsidRPr="00B27577" w:rsidRDefault="00C22E38" w:rsidP="00BB1A61">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Достаточно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хорошо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описаны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функционально-семантические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свойства</w:t>
      </w:r>
      <w:r w:rsidR="00B2118F" w:rsidRPr="00B27577">
        <w:rPr>
          <w:rFonts w:ascii="Times New Roman" w:hAnsi="Times New Roman" w:cs="Times New Roman"/>
          <w:sz w:val="28"/>
          <w:szCs w:val="28"/>
        </w:rPr>
        <w:t xml:space="preserve"> </w:t>
      </w:r>
      <w:r w:rsidR="00EB0904">
        <w:rPr>
          <w:rFonts w:ascii="Times New Roman" w:hAnsi="Times New Roman" w:cs="Times New Roman"/>
          <w:sz w:val="28"/>
          <w:szCs w:val="28"/>
        </w:rPr>
        <w:t>речевого взаимодействия</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Проблемы</w:t>
      </w:r>
      <w:r w:rsidR="00B2118F" w:rsidRPr="00B27577">
        <w:rPr>
          <w:rFonts w:ascii="Times New Roman" w:hAnsi="Times New Roman" w:cs="Times New Roman"/>
          <w:sz w:val="28"/>
          <w:szCs w:val="28"/>
        </w:rPr>
        <w:t xml:space="preserve"> </w:t>
      </w:r>
      <w:r w:rsidR="00B872A0" w:rsidRPr="00B27577">
        <w:rPr>
          <w:rFonts w:ascii="Times New Roman" w:hAnsi="Times New Roman" w:cs="Times New Roman"/>
          <w:sz w:val="28"/>
          <w:szCs w:val="28"/>
        </w:rPr>
        <w:t>выражения</w:t>
      </w:r>
      <w:r w:rsidR="00B2118F" w:rsidRPr="00B27577">
        <w:rPr>
          <w:rFonts w:ascii="Times New Roman" w:hAnsi="Times New Roman" w:cs="Times New Roman"/>
          <w:sz w:val="28"/>
          <w:szCs w:val="28"/>
        </w:rPr>
        <w:t xml:space="preserve"> </w:t>
      </w:r>
      <w:r w:rsidR="00B872A0" w:rsidRPr="00B27577">
        <w:rPr>
          <w:rFonts w:ascii="Times New Roman" w:hAnsi="Times New Roman" w:cs="Times New Roman"/>
          <w:sz w:val="28"/>
          <w:szCs w:val="28"/>
        </w:rPr>
        <w:t>согласия-несогласия,</w:t>
      </w:r>
      <w:r w:rsidR="00B2118F" w:rsidRPr="00B27577">
        <w:rPr>
          <w:rFonts w:ascii="Times New Roman" w:hAnsi="Times New Roman" w:cs="Times New Roman"/>
          <w:sz w:val="28"/>
          <w:szCs w:val="28"/>
        </w:rPr>
        <w:t xml:space="preserve"> </w:t>
      </w:r>
      <w:proofErr w:type="spellStart"/>
      <w:r w:rsidR="00B872A0" w:rsidRPr="00B27577">
        <w:rPr>
          <w:rFonts w:ascii="Times New Roman" w:hAnsi="Times New Roman" w:cs="Times New Roman"/>
          <w:sz w:val="28"/>
          <w:szCs w:val="28"/>
        </w:rPr>
        <w:t>манифестационных</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эксплицитного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согласия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несогласия,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сложности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обсуждались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обсуждаются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логике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независимо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смены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парадигм,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школ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направлений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(Апресян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1989,</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Азнабаева</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1998,</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Арутюнова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1980).</w:t>
      </w:r>
      <w:r w:rsidR="00BB1A61">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00EB0904">
        <w:rPr>
          <w:rFonts w:ascii="Times New Roman" w:hAnsi="Times New Roman" w:cs="Times New Roman"/>
          <w:sz w:val="28"/>
          <w:szCs w:val="28"/>
        </w:rPr>
        <w:t>различным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значениям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обращаются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3B68A6">
        <w:rPr>
          <w:rFonts w:ascii="Times New Roman" w:hAnsi="Times New Roman" w:cs="Times New Roman"/>
          <w:sz w:val="28"/>
          <w:szCs w:val="28"/>
        </w:rPr>
        <w:t> </w:t>
      </w:r>
      <w:r w:rsidRPr="00B27577">
        <w:rPr>
          <w:rFonts w:ascii="Times New Roman" w:hAnsi="Times New Roman" w:cs="Times New Roman"/>
          <w:sz w:val="28"/>
          <w:szCs w:val="28"/>
        </w:rPr>
        <w:t>Г.</w:t>
      </w:r>
      <w:r w:rsidR="003B68A6">
        <w:rPr>
          <w:rFonts w:ascii="Times New Roman" w:hAnsi="Times New Roman" w:cs="Times New Roman"/>
          <w:sz w:val="28"/>
          <w:szCs w:val="28"/>
        </w:rPr>
        <w:t> </w:t>
      </w:r>
      <w:r w:rsidRPr="00B27577">
        <w:rPr>
          <w:rFonts w:ascii="Times New Roman" w:hAnsi="Times New Roman" w:cs="Times New Roman"/>
          <w:sz w:val="28"/>
          <w:szCs w:val="28"/>
        </w:rPr>
        <w:t>Гак,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Балаян</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Романова,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Краснова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1970,</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1971,</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Балаян</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1971,</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Романова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2008,</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Краснова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2002).</w:t>
      </w:r>
      <w:r w:rsidR="00B2118F" w:rsidRPr="00B27577">
        <w:rPr>
          <w:rFonts w:ascii="Times New Roman" w:hAnsi="Times New Roman" w:cs="Times New Roman"/>
          <w:sz w:val="28"/>
          <w:szCs w:val="28"/>
        </w:rPr>
        <w:t xml:space="preserve"> </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Немалое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количество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посвящено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метакоммуникативному</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плану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spellStart"/>
      <w:r w:rsidRPr="00B27577">
        <w:rPr>
          <w:rFonts w:ascii="Times New Roman" w:hAnsi="Times New Roman" w:cs="Times New Roman"/>
          <w:sz w:val="28"/>
          <w:szCs w:val="28"/>
        </w:rPr>
        <w:t>Вежбицка</w:t>
      </w:r>
      <w:r w:rsidR="003B68A6">
        <w:rPr>
          <w:rFonts w:ascii="Times New Roman" w:hAnsi="Times New Roman" w:cs="Times New Roman"/>
          <w:sz w:val="28"/>
          <w:szCs w:val="28"/>
        </w:rPr>
        <w:t>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1978,</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Девкин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1981,</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Девкин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1984,</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Девкин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1987,</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Желонкина</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1978,</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Жуков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1981,</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Почепцов</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1981</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w:t>
      </w:r>
    </w:p>
    <w:p w:rsidR="0057219B"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анализ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литературы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показал,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0057219B" w:rsidRPr="00B27577">
        <w:rPr>
          <w:rFonts w:ascii="Times New Roman" w:hAnsi="Times New Roman" w:cs="Times New Roman"/>
          <w:sz w:val="28"/>
          <w:szCs w:val="28"/>
        </w:rPr>
        <w:t>статусный</w:t>
      </w:r>
      <w:r w:rsidR="00B2118F" w:rsidRPr="00B27577">
        <w:rPr>
          <w:rFonts w:ascii="Times New Roman" w:hAnsi="Times New Roman" w:cs="Times New Roman"/>
          <w:sz w:val="28"/>
          <w:szCs w:val="28"/>
        </w:rPr>
        <w:t xml:space="preserve"> </w:t>
      </w:r>
      <w:r w:rsidR="0057219B" w:rsidRPr="00B27577">
        <w:rPr>
          <w:rFonts w:ascii="Times New Roman" w:hAnsi="Times New Roman" w:cs="Times New Roman"/>
          <w:sz w:val="28"/>
          <w:szCs w:val="28"/>
        </w:rPr>
        <w:t>диалог</w:t>
      </w:r>
      <w:r w:rsidR="00B2118F" w:rsidRPr="00B27577">
        <w:rPr>
          <w:rFonts w:ascii="Times New Roman" w:hAnsi="Times New Roman" w:cs="Times New Roman"/>
          <w:sz w:val="28"/>
          <w:szCs w:val="28"/>
        </w:rPr>
        <w:t xml:space="preserve"> </w:t>
      </w:r>
      <w:r w:rsidR="0057219B"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0057219B" w:rsidRPr="00B27577">
        <w:rPr>
          <w:rFonts w:ascii="Times New Roman" w:hAnsi="Times New Roman" w:cs="Times New Roman"/>
          <w:sz w:val="28"/>
          <w:szCs w:val="28"/>
        </w:rPr>
        <w:t>начальником</w:t>
      </w:r>
      <w:r w:rsidR="00B2118F" w:rsidRPr="00B27577">
        <w:rPr>
          <w:rFonts w:ascii="Times New Roman" w:hAnsi="Times New Roman" w:cs="Times New Roman"/>
          <w:sz w:val="28"/>
          <w:szCs w:val="28"/>
        </w:rPr>
        <w:t xml:space="preserve"> </w:t>
      </w:r>
      <w:r w:rsidR="0057219B"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57219B" w:rsidRPr="00B27577">
        <w:rPr>
          <w:rFonts w:ascii="Times New Roman" w:hAnsi="Times New Roman" w:cs="Times New Roman"/>
          <w:sz w:val="28"/>
          <w:szCs w:val="28"/>
        </w:rPr>
        <w:t>подчиненным</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правило,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рассматривается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уровне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глобальной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схемы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взаимодействия</w:t>
      </w:r>
      <w:r w:rsidR="00381022" w:rsidRPr="00B27577">
        <w:rPr>
          <w:rFonts w:ascii="Times New Roman" w:hAnsi="Times New Roman" w:cs="Times New Roman"/>
          <w:sz w:val="28"/>
          <w:szCs w:val="28"/>
        </w:rPr>
        <w:t>, п</w:t>
      </w:r>
      <w:r w:rsidRPr="00B27577">
        <w:rPr>
          <w:rFonts w:ascii="Times New Roman" w:hAnsi="Times New Roman" w:cs="Times New Roman"/>
          <w:sz w:val="28"/>
          <w:szCs w:val="28"/>
        </w:rPr>
        <w:t>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обеспечивающие,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получили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должного</w:t>
      </w:r>
      <w:r w:rsidR="00B2118F" w:rsidRPr="00B27577">
        <w:rPr>
          <w:rFonts w:ascii="Times New Roman" w:hAnsi="Times New Roman" w:cs="Times New Roman"/>
          <w:sz w:val="28"/>
          <w:szCs w:val="28"/>
        </w:rPr>
        <w:t xml:space="preserve"> </w:t>
      </w:r>
      <w:r w:rsidR="00381022" w:rsidRPr="00B27577">
        <w:rPr>
          <w:rFonts w:ascii="Times New Roman" w:hAnsi="Times New Roman" w:cs="Times New Roman"/>
          <w:sz w:val="28"/>
          <w:szCs w:val="28"/>
        </w:rPr>
        <w:t>описания</w:t>
      </w:r>
      <w:r w:rsidR="0057219B"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
    <w:p w:rsidR="00C22E38" w:rsidRPr="00B27577" w:rsidRDefault="0057219B"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b/>
          <w:sz w:val="28"/>
          <w:szCs w:val="28"/>
        </w:rPr>
        <w:t>Ц</w:t>
      </w:r>
      <w:r w:rsidR="00C22E38" w:rsidRPr="00B27577">
        <w:rPr>
          <w:rFonts w:ascii="Times New Roman" w:hAnsi="Times New Roman" w:cs="Times New Roman"/>
          <w:b/>
          <w:sz w:val="28"/>
          <w:szCs w:val="28"/>
        </w:rPr>
        <w:t>ель</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данной</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работы</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провести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прагма</w:t>
      </w:r>
      <w:proofErr w:type="spellEnd"/>
      <w:r w:rsidRPr="00B27577">
        <w:rPr>
          <w:rFonts w:ascii="Times New Roman" w:hAnsi="Times New Roman" w:cs="Times New Roman"/>
          <w:sz w:val="28"/>
          <w:szCs w:val="28"/>
        </w:rPr>
        <w:t>-семантический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анализ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начальником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подчиненным</w:t>
      </w:r>
      <w:r w:rsidR="00242E0D">
        <w:rPr>
          <w:rFonts w:ascii="Times New Roman" w:hAnsi="Times New Roman" w:cs="Times New Roman"/>
          <w:sz w:val="28"/>
          <w:szCs w:val="28"/>
        </w:rPr>
        <w:t xml:space="preserve"> </w:t>
      </w:r>
      <w:r w:rsidR="00242E0D" w:rsidRPr="00242E0D">
        <w:rPr>
          <w:rFonts w:ascii="Times New Roman" w:hAnsi="Times New Roman" w:cs="Times New Roman"/>
          <w:sz w:val="28"/>
          <w:szCs w:val="28"/>
        </w:rPr>
        <w:t>в английском языке</w:t>
      </w:r>
      <w:r w:rsidR="00C22E38" w:rsidRPr="00B27577">
        <w:rPr>
          <w:rFonts w:ascii="Times New Roman" w:hAnsi="Times New Roman" w:cs="Times New Roman"/>
          <w:sz w:val="28"/>
          <w:szCs w:val="28"/>
        </w:rPr>
        <w:t>.</w:t>
      </w:r>
    </w:p>
    <w:p w:rsidR="003B6282" w:rsidRDefault="00C22E38" w:rsidP="003B6282">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Достижение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поставленной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потребовало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следующих</w:t>
      </w:r>
      <w:r w:rsidR="00B2118F" w:rsidRPr="00B27577">
        <w:rPr>
          <w:rFonts w:ascii="Times New Roman" w:hAnsi="Times New Roman" w:cs="Times New Roman"/>
          <w:sz w:val="28"/>
          <w:szCs w:val="28"/>
        </w:rPr>
        <w:t xml:space="preserve"> </w:t>
      </w:r>
      <w:r w:rsidRPr="00B27577">
        <w:rPr>
          <w:rFonts w:ascii="Times New Roman" w:hAnsi="Times New Roman" w:cs="Times New Roman"/>
          <w:b/>
          <w:sz w:val="28"/>
          <w:szCs w:val="28"/>
        </w:rPr>
        <w:t>задач</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
    <w:p w:rsidR="003B6282" w:rsidRDefault="003B6282" w:rsidP="003B628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BB1A61" w:rsidRPr="003B6282">
        <w:rPr>
          <w:rFonts w:ascii="Times New Roman" w:hAnsi="Times New Roman" w:cs="Times New Roman"/>
          <w:sz w:val="28"/>
          <w:szCs w:val="28"/>
        </w:rPr>
        <w:t>О</w:t>
      </w:r>
      <w:r w:rsidR="00C76C04" w:rsidRPr="003B6282">
        <w:rPr>
          <w:rFonts w:ascii="Times New Roman" w:hAnsi="Times New Roman" w:cs="Times New Roman"/>
          <w:sz w:val="28"/>
          <w:szCs w:val="28"/>
        </w:rPr>
        <w:t>характеризовать</w:t>
      </w:r>
      <w:r w:rsidR="00B2118F" w:rsidRPr="003B6282">
        <w:rPr>
          <w:rFonts w:ascii="Times New Roman" w:hAnsi="Times New Roman" w:cs="Times New Roman"/>
          <w:sz w:val="28"/>
          <w:szCs w:val="28"/>
        </w:rPr>
        <w:t xml:space="preserve"> </w:t>
      </w:r>
      <w:proofErr w:type="spellStart"/>
      <w:r w:rsidR="00C76C04" w:rsidRPr="003B6282">
        <w:rPr>
          <w:rFonts w:ascii="Times New Roman" w:hAnsi="Times New Roman" w:cs="Times New Roman"/>
          <w:sz w:val="28"/>
          <w:szCs w:val="28"/>
        </w:rPr>
        <w:t>антропоориентированность</w:t>
      </w:r>
      <w:proofErr w:type="spellEnd"/>
      <w:r w:rsidR="00B2118F" w:rsidRPr="003B6282">
        <w:rPr>
          <w:rFonts w:ascii="Times New Roman" w:hAnsi="Times New Roman" w:cs="Times New Roman"/>
          <w:sz w:val="28"/>
          <w:szCs w:val="28"/>
        </w:rPr>
        <w:t xml:space="preserve"> </w:t>
      </w:r>
      <w:r w:rsidR="00C76C04" w:rsidRPr="003B6282">
        <w:rPr>
          <w:rFonts w:ascii="Times New Roman" w:hAnsi="Times New Roman" w:cs="Times New Roman"/>
          <w:sz w:val="28"/>
          <w:szCs w:val="28"/>
        </w:rPr>
        <w:t>современной</w:t>
      </w:r>
      <w:r w:rsidR="00B2118F" w:rsidRPr="003B6282">
        <w:rPr>
          <w:rFonts w:ascii="Times New Roman" w:hAnsi="Times New Roman" w:cs="Times New Roman"/>
          <w:sz w:val="28"/>
          <w:szCs w:val="28"/>
        </w:rPr>
        <w:t xml:space="preserve"> </w:t>
      </w:r>
      <w:r w:rsidR="00C76C04" w:rsidRPr="003B6282">
        <w:rPr>
          <w:rFonts w:ascii="Times New Roman" w:hAnsi="Times New Roman" w:cs="Times New Roman"/>
          <w:sz w:val="28"/>
          <w:szCs w:val="28"/>
        </w:rPr>
        <w:t>лингвистической</w:t>
      </w:r>
      <w:r w:rsidR="00B2118F" w:rsidRPr="003B6282">
        <w:rPr>
          <w:rFonts w:ascii="Times New Roman" w:hAnsi="Times New Roman" w:cs="Times New Roman"/>
          <w:sz w:val="28"/>
          <w:szCs w:val="28"/>
        </w:rPr>
        <w:t xml:space="preserve"> </w:t>
      </w:r>
      <w:r w:rsidR="00BB1A61" w:rsidRPr="003B6282">
        <w:rPr>
          <w:rFonts w:ascii="Times New Roman" w:hAnsi="Times New Roman" w:cs="Times New Roman"/>
          <w:sz w:val="28"/>
          <w:szCs w:val="28"/>
        </w:rPr>
        <w:t>парадигмы.</w:t>
      </w:r>
    </w:p>
    <w:p w:rsidR="003B6282" w:rsidRDefault="003B6282" w:rsidP="003B628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BB1A61" w:rsidRPr="006240A5">
        <w:rPr>
          <w:rFonts w:ascii="Times New Roman" w:hAnsi="Times New Roman" w:cs="Times New Roman"/>
          <w:sz w:val="28"/>
          <w:szCs w:val="28"/>
        </w:rPr>
        <w:t>О</w:t>
      </w:r>
      <w:r w:rsidR="00C76C04" w:rsidRPr="006240A5">
        <w:rPr>
          <w:rFonts w:ascii="Times New Roman" w:hAnsi="Times New Roman" w:cs="Times New Roman"/>
          <w:sz w:val="28"/>
          <w:szCs w:val="28"/>
        </w:rPr>
        <w:t>светить</w:t>
      </w:r>
      <w:r w:rsidR="00B2118F" w:rsidRPr="006240A5">
        <w:rPr>
          <w:rFonts w:ascii="Times New Roman" w:hAnsi="Times New Roman" w:cs="Times New Roman"/>
          <w:sz w:val="28"/>
          <w:szCs w:val="28"/>
        </w:rPr>
        <w:t xml:space="preserve"> </w:t>
      </w:r>
      <w:proofErr w:type="spellStart"/>
      <w:r w:rsidR="00C76C04" w:rsidRPr="006240A5">
        <w:rPr>
          <w:rFonts w:ascii="Times New Roman" w:hAnsi="Times New Roman" w:cs="Times New Roman"/>
          <w:sz w:val="28"/>
          <w:szCs w:val="28"/>
        </w:rPr>
        <w:t>лингвокультурологию</w:t>
      </w:r>
      <w:proofErr w:type="spellEnd"/>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как</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науку</w:t>
      </w:r>
      <w:r w:rsidR="007E34AF">
        <w:rPr>
          <w:rFonts w:ascii="Times New Roman" w:hAnsi="Times New Roman" w:cs="Times New Roman"/>
          <w:sz w:val="28"/>
          <w:szCs w:val="28"/>
        </w:rPr>
        <w:t>, в рамках которой рассматривается социальный</w:t>
      </w:r>
      <w:r w:rsidR="00B2118F" w:rsidRPr="006240A5">
        <w:rPr>
          <w:rFonts w:ascii="Times New Roman" w:hAnsi="Times New Roman" w:cs="Times New Roman"/>
          <w:sz w:val="28"/>
          <w:szCs w:val="28"/>
        </w:rPr>
        <w:t xml:space="preserve"> </w:t>
      </w:r>
      <w:r w:rsidR="007E34AF">
        <w:rPr>
          <w:rFonts w:ascii="Times New Roman" w:hAnsi="Times New Roman" w:cs="Times New Roman"/>
          <w:sz w:val="28"/>
          <w:szCs w:val="28"/>
        </w:rPr>
        <w:t>статус</w:t>
      </w:r>
      <w:r w:rsidR="00B2118F" w:rsidRPr="006240A5">
        <w:rPr>
          <w:rFonts w:ascii="Times New Roman" w:hAnsi="Times New Roman" w:cs="Times New Roman"/>
          <w:sz w:val="28"/>
          <w:szCs w:val="28"/>
        </w:rPr>
        <w:t xml:space="preserve"> </w:t>
      </w:r>
      <w:r w:rsidR="00BB1A61" w:rsidRPr="006240A5">
        <w:rPr>
          <w:rFonts w:ascii="Times New Roman" w:hAnsi="Times New Roman" w:cs="Times New Roman"/>
          <w:sz w:val="28"/>
          <w:szCs w:val="28"/>
        </w:rPr>
        <w:t>человека</w:t>
      </w:r>
      <w:r w:rsidR="007E34AF">
        <w:rPr>
          <w:rFonts w:ascii="Times New Roman" w:hAnsi="Times New Roman" w:cs="Times New Roman"/>
          <w:sz w:val="28"/>
          <w:szCs w:val="28"/>
        </w:rPr>
        <w:t xml:space="preserve"> как лингвистическая категория</w:t>
      </w:r>
      <w:r w:rsidR="00BB1A61" w:rsidRPr="006240A5">
        <w:rPr>
          <w:rFonts w:ascii="Times New Roman" w:hAnsi="Times New Roman" w:cs="Times New Roman"/>
          <w:sz w:val="28"/>
          <w:szCs w:val="28"/>
        </w:rPr>
        <w:t>.</w:t>
      </w:r>
    </w:p>
    <w:p w:rsidR="003B6282" w:rsidRDefault="003B6282" w:rsidP="003B628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BB1A61" w:rsidRPr="006240A5">
        <w:rPr>
          <w:rFonts w:ascii="Times New Roman" w:hAnsi="Times New Roman" w:cs="Times New Roman"/>
          <w:sz w:val="28"/>
          <w:szCs w:val="28"/>
        </w:rPr>
        <w:t>Р</w:t>
      </w:r>
      <w:r w:rsidR="00C76C04" w:rsidRPr="006240A5">
        <w:rPr>
          <w:rFonts w:ascii="Times New Roman" w:hAnsi="Times New Roman" w:cs="Times New Roman"/>
          <w:sz w:val="28"/>
          <w:szCs w:val="28"/>
        </w:rPr>
        <w:t>ассмотреть</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социальный</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характер</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взаимоотношений</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и</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средства</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его</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языковой</w:t>
      </w:r>
      <w:r w:rsidR="00B2118F" w:rsidRPr="006240A5">
        <w:rPr>
          <w:rFonts w:ascii="Times New Roman" w:hAnsi="Times New Roman" w:cs="Times New Roman"/>
          <w:sz w:val="28"/>
          <w:szCs w:val="28"/>
        </w:rPr>
        <w:t xml:space="preserve"> </w:t>
      </w:r>
      <w:r w:rsidR="00BB1A61" w:rsidRPr="006240A5">
        <w:rPr>
          <w:rFonts w:ascii="Times New Roman" w:hAnsi="Times New Roman" w:cs="Times New Roman"/>
          <w:sz w:val="28"/>
          <w:szCs w:val="28"/>
        </w:rPr>
        <w:t>репрезентации.</w:t>
      </w:r>
    </w:p>
    <w:p w:rsidR="003B6282" w:rsidRDefault="003B6282" w:rsidP="003B628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BB1A61" w:rsidRPr="006240A5">
        <w:rPr>
          <w:rFonts w:ascii="Times New Roman" w:hAnsi="Times New Roman" w:cs="Times New Roman"/>
          <w:sz w:val="28"/>
          <w:szCs w:val="28"/>
        </w:rPr>
        <w:t>Д</w:t>
      </w:r>
      <w:r w:rsidR="00C76C04" w:rsidRPr="006240A5">
        <w:rPr>
          <w:rFonts w:ascii="Times New Roman" w:hAnsi="Times New Roman" w:cs="Times New Roman"/>
          <w:sz w:val="28"/>
          <w:szCs w:val="28"/>
        </w:rPr>
        <w:t>ать</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характеристику</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социокультурным</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аспектам</w:t>
      </w:r>
      <w:r w:rsidR="00B2118F" w:rsidRPr="006240A5">
        <w:rPr>
          <w:rFonts w:ascii="Times New Roman" w:hAnsi="Times New Roman" w:cs="Times New Roman"/>
          <w:sz w:val="28"/>
          <w:szCs w:val="28"/>
        </w:rPr>
        <w:t xml:space="preserve"> </w:t>
      </w:r>
      <w:r w:rsidR="00BB1A61" w:rsidRPr="006240A5">
        <w:rPr>
          <w:rFonts w:ascii="Times New Roman" w:hAnsi="Times New Roman" w:cs="Times New Roman"/>
          <w:sz w:val="28"/>
          <w:szCs w:val="28"/>
        </w:rPr>
        <w:t>коммуникации.</w:t>
      </w:r>
    </w:p>
    <w:p w:rsidR="003B6282" w:rsidRDefault="003B6282" w:rsidP="003B628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BB1A61" w:rsidRPr="006240A5">
        <w:rPr>
          <w:rFonts w:ascii="Times New Roman" w:hAnsi="Times New Roman" w:cs="Times New Roman"/>
          <w:sz w:val="28"/>
          <w:szCs w:val="28"/>
        </w:rPr>
        <w:t>П</w:t>
      </w:r>
      <w:r w:rsidR="00C76C04" w:rsidRPr="006240A5">
        <w:rPr>
          <w:rFonts w:ascii="Times New Roman" w:hAnsi="Times New Roman" w:cs="Times New Roman"/>
          <w:sz w:val="28"/>
          <w:szCs w:val="28"/>
        </w:rPr>
        <w:t>роанализировать</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образ</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руководителя</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и</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подчиненного</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в</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современной</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англоязычной</w:t>
      </w:r>
      <w:r w:rsidR="00B2118F" w:rsidRPr="006240A5">
        <w:rPr>
          <w:rFonts w:ascii="Times New Roman" w:hAnsi="Times New Roman" w:cs="Times New Roman"/>
          <w:sz w:val="28"/>
          <w:szCs w:val="28"/>
        </w:rPr>
        <w:t xml:space="preserve"> </w:t>
      </w:r>
      <w:r w:rsidR="00BB1A61" w:rsidRPr="006240A5">
        <w:rPr>
          <w:rFonts w:ascii="Times New Roman" w:hAnsi="Times New Roman" w:cs="Times New Roman"/>
          <w:sz w:val="28"/>
          <w:szCs w:val="28"/>
        </w:rPr>
        <w:t>литературе.</w:t>
      </w:r>
    </w:p>
    <w:p w:rsidR="003B6282" w:rsidRDefault="003B6282" w:rsidP="003B628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BB1A61" w:rsidRPr="006240A5">
        <w:rPr>
          <w:rFonts w:ascii="Times New Roman" w:hAnsi="Times New Roman" w:cs="Times New Roman"/>
          <w:sz w:val="28"/>
          <w:szCs w:val="28"/>
        </w:rPr>
        <w:t>П</w:t>
      </w:r>
      <w:r w:rsidR="00C76C04" w:rsidRPr="006240A5">
        <w:rPr>
          <w:rFonts w:ascii="Times New Roman" w:hAnsi="Times New Roman" w:cs="Times New Roman"/>
          <w:sz w:val="28"/>
          <w:szCs w:val="28"/>
        </w:rPr>
        <w:t>ровести</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анализ</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номенклатуры</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актов-средств</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активизации</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речевого</w:t>
      </w:r>
      <w:r w:rsidR="00B2118F" w:rsidRPr="006240A5">
        <w:rPr>
          <w:rFonts w:ascii="Times New Roman" w:hAnsi="Times New Roman" w:cs="Times New Roman"/>
          <w:sz w:val="28"/>
          <w:szCs w:val="28"/>
        </w:rPr>
        <w:t xml:space="preserve"> </w:t>
      </w:r>
      <w:r w:rsidR="00BB1A61" w:rsidRPr="006240A5">
        <w:rPr>
          <w:rFonts w:ascii="Times New Roman" w:hAnsi="Times New Roman" w:cs="Times New Roman"/>
          <w:sz w:val="28"/>
          <w:szCs w:val="28"/>
        </w:rPr>
        <w:t>взаимодействия.</w:t>
      </w:r>
    </w:p>
    <w:p w:rsidR="003B6282" w:rsidRDefault="003B6282" w:rsidP="003B628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BB1A61" w:rsidRPr="006240A5">
        <w:rPr>
          <w:rFonts w:ascii="Times New Roman" w:hAnsi="Times New Roman" w:cs="Times New Roman"/>
          <w:sz w:val="28"/>
          <w:szCs w:val="28"/>
        </w:rPr>
        <w:t>В</w:t>
      </w:r>
      <w:r w:rsidR="00C76C04" w:rsidRPr="006240A5">
        <w:rPr>
          <w:rFonts w:ascii="Times New Roman" w:hAnsi="Times New Roman" w:cs="Times New Roman"/>
          <w:sz w:val="28"/>
          <w:szCs w:val="28"/>
        </w:rPr>
        <w:t>ыяснить</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корреляцию</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успешности</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речевых</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актов,</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регулирующих</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интенсивность</w:t>
      </w:r>
      <w:r w:rsidR="00B2118F" w:rsidRPr="006240A5">
        <w:rPr>
          <w:rFonts w:ascii="Times New Roman" w:hAnsi="Times New Roman" w:cs="Times New Roman"/>
          <w:sz w:val="28"/>
          <w:szCs w:val="28"/>
        </w:rPr>
        <w:t xml:space="preserve"> </w:t>
      </w:r>
      <w:proofErr w:type="spellStart"/>
      <w:r w:rsidR="00C76C04" w:rsidRPr="006240A5">
        <w:rPr>
          <w:rFonts w:ascii="Times New Roman" w:hAnsi="Times New Roman" w:cs="Times New Roman"/>
          <w:sz w:val="28"/>
          <w:szCs w:val="28"/>
        </w:rPr>
        <w:t>репликового</w:t>
      </w:r>
      <w:proofErr w:type="spellEnd"/>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обмена,</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с</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прагматическими</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переменными</w:t>
      </w:r>
      <w:r w:rsidR="00B2118F" w:rsidRPr="006240A5">
        <w:rPr>
          <w:rFonts w:ascii="Times New Roman" w:hAnsi="Times New Roman" w:cs="Times New Roman"/>
          <w:sz w:val="28"/>
          <w:szCs w:val="28"/>
        </w:rPr>
        <w:t xml:space="preserve"> </w:t>
      </w:r>
      <w:proofErr w:type="spellStart"/>
      <w:r w:rsidR="00C76C04" w:rsidRPr="006240A5">
        <w:rPr>
          <w:rFonts w:ascii="Times New Roman" w:hAnsi="Times New Roman" w:cs="Times New Roman"/>
          <w:sz w:val="28"/>
          <w:szCs w:val="28"/>
        </w:rPr>
        <w:t>статусности</w:t>
      </w:r>
      <w:proofErr w:type="spellEnd"/>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и</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отношений</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между</w:t>
      </w:r>
      <w:r w:rsidR="00B2118F" w:rsidRPr="006240A5">
        <w:rPr>
          <w:rFonts w:ascii="Times New Roman" w:hAnsi="Times New Roman" w:cs="Times New Roman"/>
          <w:sz w:val="28"/>
          <w:szCs w:val="28"/>
        </w:rPr>
        <w:t xml:space="preserve"> </w:t>
      </w:r>
      <w:proofErr w:type="spellStart"/>
      <w:r w:rsidR="00BB1A61" w:rsidRPr="006240A5">
        <w:rPr>
          <w:rFonts w:ascii="Times New Roman" w:hAnsi="Times New Roman" w:cs="Times New Roman"/>
          <w:sz w:val="28"/>
          <w:szCs w:val="28"/>
        </w:rPr>
        <w:t>коммуникантами</w:t>
      </w:r>
      <w:proofErr w:type="spellEnd"/>
      <w:r w:rsidR="00BB1A61" w:rsidRPr="006240A5">
        <w:rPr>
          <w:rFonts w:ascii="Times New Roman" w:hAnsi="Times New Roman" w:cs="Times New Roman"/>
          <w:sz w:val="28"/>
          <w:szCs w:val="28"/>
        </w:rPr>
        <w:t>.</w:t>
      </w:r>
    </w:p>
    <w:p w:rsidR="00C76C04" w:rsidRPr="006240A5" w:rsidRDefault="003B6282" w:rsidP="003B628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BB1A61" w:rsidRPr="006240A5">
        <w:rPr>
          <w:rFonts w:ascii="Times New Roman" w:hAnsi="Times New Roman" w:cs="Times New Roman"/>
          <w:sz w:val="28"/>
          <w:szCs w:val="28"/>
        </w:rPr>
        <w:t>П</w:t>
      </w:r>
      <w:r w:rsidR="00C76C04" w:rsidRPr="006240A5">
        <w:rPr>
          <w:rFonts w:ascii="Times New Roman" w:hAnsi="Times New Roman" w:cs="Times New Roman"/>
          <w:sz w:val="28"/>
          <w:szCs w:val="28"/>
        </w:rPr>
        <w:t>роанализировать</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не</w:t>
      </w:r>
      <w:r w:rsidR="00474EAB">
        <w:rPr>
          <w:rFonts w:ascii="Times New Roman" w:hAnsi="Times New Roman" w:cs="Times New Roman"/>
          <w:sz w:val="28"/>
          <w:szCs w:val="28"/>
        </w:rPr>
        <w:t>вербальны</w:t>
      </w:r>
      <w:r w:rsidR="00C76C04" w:rsidRPr="006240A5">
        <w:rPr>
          <w:rFonts w:ascii="Times New Roman" w:hAnsi="Times New Roman" w:cs="Times New Roman"/>
          <w:sz w:val="28"/>
          <w:szCs w:val="28"/>
        </w:rPr>
        <w:t>е</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средства</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активизации</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диалогического</w:t>
      </w:r>
      <w:r w:rsidR="00B2118F" w:rsidRPr="006240A5">
        <w:rPr>
          <w:rFonts w:ascii="Times New Roman" w:hAnsi="Times New Roman" w:cs="Times New Roman"/>
          <w:sz w:val="28"/>
          <w:szCs w:val="28"/>
        </w:rPr>
        <w:t xml:space="preserve"> </w:t>
      </w:r>
      <w:r w:rsidR="00C76C04" w:rsidRPr="006240A5">
        <w:rPr>
          <w:rFonts w:ascii="Times New Roman" w:hAnsi="Times New Roman" w:cs="Times New Roman"/>
          <w:sz w:val="28"/>
          <w:szCs w:val="28"/>
        </w:rPr>
        <w:t>взаимодействия.</w:t>
      </w:r>
      <w:r w:rsidR="00B2118F" w:rsidRPr="006240A5">
        <w:rPr>
          <w:rFonts w:ascii="Times New Roman" w:hAnsi="Times New Roman" w:cs="Times New Roman"/>
          <w:sz w:val="28"/>
          <w:szCs w:val="28"/>
        </w:rPr>
        <w:t xml:space="preserve"> </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b/>
          <w:sz w:val="28"/>
          <w:szCs w:val="28"/>
        </w:rPr>
        <w:t>Материалом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послужили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фрагменты,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взятые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художественных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произведений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современных</w:t>
      </w:r>
      <w:r w:rsidR="00B2118F" w:rsidRPr="00B27577">
        <w:rPr>
          <w:rFonts w:ascii="Times New Roman" w:hAnsi="Times New Roman" w:cs="Times New Roman"/>
          <w:sz w:val="28"/>
          <w:szCs w:val="28"/>
        </w:rPr>
        <w:t xml:space="preserve"> </w:t>
      </w:r>
      <w:r w:rsidR="00BB1A61">
        <w:rPr>
          <w:rFonts w:ascii="Times New Roman" w:hAnsi="Times New Roman" w:cs="Times New Roman"/>
          <w:sz w:val="28"/>
          <w:szCs w:val="28"/>
        </w:rPr>
        <w:t>британских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американских</w:t>
      </w:r>
      <w:r w:rsidR="00BB1A61">
        <w:rPr>
          <w:rFonts w:ascii="Times New Roman" w:hAnsi="Times New Roman" w:cs="Times New Roman"/>
          <w:sz w:val="28"/>
          <w:szCs w:val="28"/>
        </w:rPr>
        <w:t xml:space="preserve"> авторов</w:t>
      </w:r>
      <w:r w:rsidR="0057219B"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Корпус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составил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200диалогов.</w:t>
      </w:r>
      <w:r w:rsidR="00B2118F" w:rsidRPr="00B27577">
        <w:rPr>
          <w:rFonts w:ascii="Times New Roman" w:hAnsi="Times New Roman" w:cs="Times New Roman"/>
          <w:sz w:val="28"/>
          <w:szCs w:val="28"/>
        </w:rPr>
        <w:t xml:space="preserve"> </w:t>
      </w:r>
    </w:p>
    <w:p w:rsidR="00C21ECD"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ходе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использованы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следующие</w:t>
      </w:r>
      <w:r w:rsidR="00B2118F" w:rsidRPr="00B27577">
        <w:rPr>
          <w:rFonts w:ascii="Times New Roman" w:hAnsi="Times New Roman" w:cs="Times New Roman"/>
          <w:sz w:val="28"/>
          <w:szCs w:val="28"/>
        </w:rPr>
        <w:t xml:space="preserve"> </w:t>
      </w:r>
      <w:r w:rsidRPr="00B27577">
        <w:rPr>
          <w:rFonts w:ascii="Times New Roman" w:hAnsi="Times New Roman" w:cs="Times New Roman"/>
          <w:b/>
          <w:sz w:val="28"/>
          <w:szCs w:val="28"/>
        </w:rPr>
        <w:t>методы</w:t>
      </w:r>
      <w:r w:rsidR="00B2118F" w:rsidRPr="00B27577">
        <w:rPr>
          <w:rFonts w:ascii="Times New Roman" w:hAnsi="Times New Roman" w:cs="Times New Roman"/>
          <w:b/>
          <w:sz w:val="28"/>
          <w:szCs w:val="28"/>
        </w:rPr>
        <w:t xml:space="preserve"> </w:t>
      </w:r>
      <w:r w:rsidRPr="00B27577">
        <w:rPr>
          <w:rFonts w:ascii="Times New Roman" w:hAnsi="Times New Roman" w:cs="Times New Roman"/>
          <w:b/>
          <w:sz w:val="28"/>
          <w:szCs w:val="28"/>
        </w:rPr>
        <w:t>исследования</w:t>
      </w:r>
      <w:r w:rsidR="00C21ECD" w:rsidRPr="00B27577">
        <w:rPr>
          <w:rFonts w:ascii="Times New Roman" w:hAnsi="Times New Roman" w:cs="Times New Roman"/>
          <w:sz w:val="28"/>
          <w:szCs w:val="28"/>
        </w:rPr>
        <w:t>:</w:t>
      </w:r>
    </w:p>
    <w:p w:rsidR="00C21ECD" w:rsidRPr="00B27577" w:rsidRDefault="00C21ECD"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методы</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контекстуального</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функционального</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анализа;</w:t>
      </w:r>
      <w:r w:rsidR="00B2118F" w:rsidRPr="00B27577">
        <w:rPr>
          <w:rFonts w:ascii="Times New Roman" w:hAnsi="Times New Roman" w:cs="Times New Roman"/>
          <w:sz w:val="28"/>
          <w:szCs w:val="28"/>
        </w:rPr>
        <w:t xml:space="preserve"> </w:t>
      </w:r>
    </w:p>
    <w:p w:rsidR="00C21ECD" w:rsidRPr="00B27577" w:rsidRDefault="00C21ECD"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w:t>
      </w:r>
      <w:r w:rsidR="00BB1A61">
        <w:rPr>
          <w:rFonts w:ascii="Times New Roman" w:hAnsi="Times New Roman" w:cs="Times New Roman"/>
          <w:sz w:val="28"/>
          <w:szCs w:val="28"/>
        </w:rPr>
        <w:t xml:space="preserve"> </w:t>
      </w:r>
      <w:r w:rsidR="00C22E38" w:rsidRPr="00B27577">
        <w:rPr>
          <w:rFonts w:ascii="Times New Roman" w:hAnsi="Times New Roman" w:cs="Times New Roman"/>
          <w:sz w:val="28"/>
          <w:szCs w:val="28"/>
        </w:rPr>
        <w:t>метод</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семантической</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прагматической</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интерпретации;</w:t>
      </w:r>
      <w:r w:rsidR="00B2118F" w:rsidRPr="00B27577">
        <w:rPr>
          <w:rFonts w:ascii="Times New Roman" w:hAnsi="Times New Roman" w:cs="Times New Roman"/>
          <w:sz w:val="28"/>
          <w:szCs w:val="28"/>
        </w:rPr>
        <w:t xml:space="preserve"> </w:t>
      </w:r>
    </w:p>
    <w:p w:rsidR="00C21ECD" w:rsidRPr="00B27577" w:rsidRDefault="00C21ECD"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lastRenderedPageBreak/>
        <w:t>-</w:t>
      </w:r>
      <w:r w:rsidR="00BB1A61">
        <w:rPr>
          <w:rFonts w:ascii="Times New Roman" w:hAnsi="Times New Roman" w:cs="Times New Roman"/>
          <w:sz w:val="28"/>
          <w:szCs w:val="28"/>
        </w:rPr>
        <w:t xml:space="preserve"> </w:t>
      </w:r>
      <w:r w:rsidR="00C22E38" w:rsidRPr="00B27577">
        <w:rPr>
          <w:rFonts w:ascii="Times New Roman" w:hAnsi="Times New Roman" w:cs="Times New Roman"/>
          <w:sz w:val="28"/>
          <w:szCs w:val="28"/>
        </w:rPr>
        <w:t>социально-контекстные</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методы</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изучения</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коммуникативных</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ролей</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общении</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межличностных</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proofErr w:type="spellStart"/>
      <w:r w:rsidR="00C22E38" w:rsidRPr="00B27577">
        <w:rPr>
          <w:rFonts w:ascii="Times New Roman" w:hAnsi="Times New Roman" w:cs="Times New Roman"/>
          <w:sz w:val="28"/>
          <w:szCs w:val="28"/>
        </w:rPr>
        <w:t>коммуникантами</w:t>
      </w:r>
      <w:proofErr w:type="spellEnd"/>
      <w:r w:rsidR="00C22E38"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
    <w:p w:rsidR="00C21ECD" w:rsidRPr="00B27577" w:rsidRDefault="00C21ECD"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метод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сплошной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выборки;</w:t>
      </w:r>
    </w:p>
    <w:p w:rsidR="00C22E38" w:rsidRPr="00B27577" w:rsidRDefault="00C21ECD"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элементы</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количественного</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анализа.</w:t>
      </w:r>
      <w:r w:rsidR="00B2118F" w:rsidRPr="00B27577">
        <w:rPr>
          <w:rFonts w:ascii="Times New Roman" w:hAnsi="Times New Roman" w:cs="Times New Roman"/>
          <w:sz w:val="28"/>
          <w:szCs w:val="28"/>
        </w:rPr>
        <w:t xml:space="preserve"> </w:t>
      </w:r>
    </w:p>
    <w:p w:rsidR="00A579F6" w:rsidRDefault="005C2B47" w:rsidP="00A579F6">
      <w:pPr>
        <w:spacing w:after="0" w:line="360" w:lineRule="auto"/>
        <w:ind w:firstLine="720"/>
        <w:jc w:val="both"/>
        <w:rPr>
          <w:rFonts w:ascii="Times New Roman" w:hAnsi="Times New Roman" w:cs="Times New Roman"/>
          <w:sz w:val="28"/>
          <w:szCs w:val="28"/>
        </w:rPr>
      </w:pPr>
      <w:proofErr w:type="gramStart"/>
      <w:r w:rsidRPr="00B27577">
        <w:rPr>
          <w:rFonts w:ascii="Times New Roman" w:hAnsi="Times New Roman" w:cs="Times New Roman"/>
          <w:b/>
          <w:sz w:val="28"/>
          <w:szCs w:val="28"/>
        </w:rPr>
        <w:t>Научно-теоретической</w:t>
      </w:r>
      <w:r w:rsidR="00B2118F" w:rsidRPr="00B27577">
        <w:rPr>
          <w:rFonts w:ascii="Times New Roman" w:hAnsi="Times New Roman" w:cs="Times New Roman"/>
          <w:b/>
          <w:sz w:val="28"/>
          <w:szCs w:val="28"/>
        </w:rPr>
        <w:t xml:space="preserve"> </w:t>
      </w:r>
      <w:r w:rsidRPr="00B27577">
        <w:rPr>
          <w:rFonts w:ascii="Times New Roman" w:hAnsi="Times New Roman" w:cs="Times New Roman"/>
          <w:b/>
          <w:sz w:val="28"/>
          <w:szCs w:val="28"/>
        </w:rPr>
        <w:t>базой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послужили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труды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исследователей,</w:t>
      </w:r>
      <w:r w:rsidR="00B2118F" w:rsidRPr="00B27577">
        <w:rPr>
          <w:rFonts w:ascii="Times New Roman" w:hAnsi="Times New Roman" w:cs="Times New Roman"/>
          <w:sz w:val="28"/>
          <w:szCs w:val="28"/>
        </w:rPr>
        <w:t xml:space="preserve"> </w:t>
      </w:r>
      <w:r w:rsidR="00BB1A61">
        <w:rPr>
          <w:rFonts w:ascii="Times New Roman" w:hAnsi="Times New Roman" w:cs="Times New Roman"/>
          <w:sz w:val="28"/>
          <w:szCs w:val="28"/>
        </w:rPr>
        <w:t>работающих</w:t>
      </w:r>
      <w:r w:rsidR="00472AC5" w:rsidRPr="00B27577">
        <w:rPr>
          <w:rFonts w:ascii="Times New Roman" w:hAnsi="Times New Roman" w:cs="Times New Roman"/>
          <w:sz w:val="28"/>
          <w:szCs w:val="28"/>
        </w:rPr>
        <w:t xml:space="preserve"> в рамках </w:t>
      </w:r>
      <w:r w:rsidR="00A579F6" w:rsidRPr="00B27577">
        <w:rPr>
          <w:rFonts w:ascii="Times New Roman" w:hAnsi="Times New Roman" w:cs="Times New Roman"/>
          <w:sz w:val="28"/>
          <w:szCs w:val="28"/>
        </w:rPr>
        <w:t xml:space="preserve">лингвистики языка (Л. А. </w:t>
      </w:r>
      <w:proofErr w:type="spellStart"/>
      <w:r w:rsidR="00A579F6" w:rsidRPr="00B27577">
        <w:rPr>
          <w:rFonts w:ascii="Times New Roman" w:hAnsi="Times New Roman" w:cs="Times New Roman"/>
          <w:sz w:val="28"/>
          <w:szCs w:val="28"/>
        </w:rPr>
        <w:t>Азнабаева</w:t>
      </w:r>
      <w:proofErr w:type="spellEnd"/>
      <w:r w:rsidR="00A579F6" w:rsidRPr="00B27577">
        <w:rPr>
          <w:rFonts w:ascii="Times New Roman" w:hAnsi="Times New Roman" w:cs="Times New Roman"/>
          <w:sz w:val="28"/>
          <w:szCs w:val="28"/>
        </w:rPr>
        <w:t>), лексикологии (Ю. Д. Апресян, Ю. Н. Караулов), когнитивной лингвистики (Н. Д. Арутюнова,</w:t>
      </w:r>
      <w:r w:rsidR="00EB0935">
        <w:rPr>
          <w:rFonts w:ascii="Times New Roman" w:hAnsi="Times New Roman" w:cs="Times New Roman"/>
          <w:sz w:val="28"/>
          <w:szCs w:val="28"/>
        </w:rPr>
        <w:t xml:space="preserve"> </w:t>
      </w:r>
      <w:r w:rsidR="00A579F6" w:rsidRPr="00B27577">
        <w:rPr>
          <w:rFonts w:ascii="Times New Roman" w:hAnsi="Times New Roman" w:cs="Times New Roman"/>
          <w:sz w:val="28"/>
          <w:szCs w:val="28"/>
        </w:rPr>
        <w:t xml:space="preserve">Т. А. </w:t>
      </w:r>
      <w:proofErr w:type="spellStart"/>
      <w:r w:rsidR="00A579F6" w:rsidRPr="00B27577">
        <w:rPr>
          <w:rFonts w:ascii="Times New Roman" w:hAnsi="Times New Roman" w:cs="Times New Roman"/>
          <w:sz w:val="28"/>
          <w:szCs w:val="28"/>
        </w:rPr>
        <w:t>ван</w:t>
      </w:r>
      <w:proofErr w:type="spellEnd"/>
      <w:r w:rsidR="00A579F6" w:rsidRPr="00B27577">
        <w:rPr>
          <w:rFonts w:ascii="Times New Roman" w:hAnsi="Times New Roman" w:cs="Times New Roman"/>
          <w:sz w:val="28"/>
          <w:szCs w:val="28"/>
        </w:rPr>
        <w:t xml:space="preserve"> Дейк, В. И. Ка</w:t>
      </w:r>
      <w:r w:rsidR="00EB0935">
        <w:rPr>
          <w:rFonts w:ascii="Times New Roman" w:hAnsi="Times New Roman" w:cs="Times New Roman"/>
          <w:sz w:val="28"/>
          <w:szCs w:val="28"/>
        </w:rPr>
        <w:t xml:space="preserve">расик), </w:t>
      </w:r>
      <w:proofErr w:type="spellStart"/>
      <w:r w:rsidR="00EB0935">
        <w:rPr>
          <w:rFonts w:ascii="Times New Roman" w:hAnsi="Times New Roman" w:cs="Times New Roman"/>
          <w:sz w:val="28"/>
          <w:szCs w:val="28"/>
        </w:rPr>
        <w:t>лингвострановедения</w:t>
      </w:r>
      <w:proofErr w:type="spellEnd"/>
      <w:r w:rsidR="00EB0935">
        <w:rPr>
          <w:rFonts w:ascii="Times New Roman" w:hAnsi="Times New Roman" w:cs="Times New Roman"/>
          <w:sz w:val="28"/>
          <w:szCs w:val="28"/>
        </w:rPr>
        <w:t xml:space="preserve"> (</w:t>
      </w:r>
      <w:proofErr w:type="spellStart"/>
      <w:r w:rsidR="00EB0935">
        <w:rPr>
          <w:rFonts w:ascii="Times New Roman" w:hAnsi="Times New Roman" w:cs="Times New Roman"/>
          <w:sz w:val="28"/>
          <w:szCs w:val="28"/>
        </w:rPr>
        <w:t>А.</w:t>
      </w:r>
      <w:r w:rsidR="00A579F6" w:rsidRPr="00B27577">
        <w:rPr>
          <w:rFonts w:ascii="Times New Roman" w:hAnsi="Times New Roman" w:cs="Times New Roman"/>
          <w:sz w:val="28"/>
          <w:szCs w:val="28"/>
        </w:rPr>
        <w:t>Вежбицкая</w:t>
      </w:r>
      <w:proofErr w:type="spellEnd"/>
      <w:r w:rsidR="00A579F6" w:rsidRPr="00B27577">
        <w:rPr>
          <w:rFonts w:ascii="Times New Roman" w:hAnsi="Times New Roman" w:cs="Times New Roman"/>
          <w:sz w:val="28"/>
          <w:szCs w:val="28"/>
        </w:rPr>
        <w:t xml:space="preserve">, Т. В. Ларина), стилистики текста (В. Я. Задорнова), </w:t>
      </w:r>
      <w:proofErr w:type="spellStart"/>
      <w:r w:rsidR="00A579F6" w:rsidRPr="00B27577">
        <w:rPr>
          <w:rFonts w:ascii="Times New Roman" w:hAnsi="Times New Roman" w:cs="Times New Roman"/>
          <w:sz w:val="28"/>
          <w:szCs w:val="28"/>
        </w:rPr>
        <w:t>лингвокультурологии</w:t>
      </w:r>
      <w:proofErr w:type="spellEnd"/>
      <w:r w:rsidR="00A579F6" w:rsidRPr="00B27577">
        <w:rPr>
          <w:rFonts w:ascii="Times New Roman" w:hAnsi="Times New Roman" w:cs="Times New Roman"/>
          <w:sz w:val="28"/>
          <w:szCs w:val="28"/>
        </w:rPr>
        <w:t xml:space="preserve"> (В. И. Постовалова, В. Н. </w:t>
      </w:r>
      <w:proofErr w:type="spellStart"/>
      <w:r w:rsidR="00A579F6" w:rsidRPr="00B27577">
        <w:rPr>
          <w:rFonts w:ascii="Times New Roman" w:hAnsi="Times New Roman" w:cs="Times New Roman"/>
          <w:sz w:val="28"/>
          <w:szCs w:val="28"/>
        </w:rPr>
        <w:t>Т</w:t>
      </w:r>
      <w:r w:rsidR="00EB0935">
        <w:rPr>
          <w:rFonts w:ascii="Times New Roman" w:hAnsi="Times New Roman" w:cs="Times New Roman"/>
          <w:sz w:val="28"/>
          <w:szCs w:val="28"/>
        </w:rPr>
        <w:t>елия</w:t>
      </w:r>
      <w:proofErr w:type="spellEnd"/>
      <w:r w:rsidR="00EB0935">
        <w:rPr>
          <w:rFonts w:ascii="Times New Roman" w:hAnsi="Times New Roman" w:cs="Times New Roman"/>
          <w:sz w:val="28"/>
          <w:szCs w:val="28"/>
        </w:rPr>
        <w:t>), фразеологии (</w:t>
      </w:r>
      <w:proofErr w:type="spellStart"/>
      <w:r w:rsidR="00EB0935">
        <w:rPr>
          <w:rFonts w:ascii="Times New Roman" w:hAnsi="Times New Roman" w:cs="Times New Roman"/>
          <w:sz w:val="28"/>
          <w:szCs w:val="28"/>
        </w:rPr>
        <w:t>А.В.</w:t>
      </w:r>
      <w:r w:rsidR="00A579F6" w:rsidRPr="00B27577">
        <w:rPr>
          <w:rFonts w:ascii="Times New Roman" w:hAnsi="Times New Roman" w:cs="Times New Roman"/>
          <w:sz w:val="28"/>
          <w:szCs w:val="28"/>
        </w:rPr>
        <w:t>Кунин</w:t>
      </w:r>
      <w:proofErr w:type="spellEnd"/>
      <w:r w:rsidR="00A579F6" w:rsidRPr="00B27577">
        <w:rPr>
          <w:rFonts w:ascii="Times New Roman" w:hAnsi="Times New Roman" w:cs="Times New Roman"/>
          <w:sz w:val="28"/>
          <w:szCs w:val="28"/>
        </w:rPr>
        <w:t xml:space="preserve">) и др. </w:t>
      </w:r>
      <w:proofErr w:type="gramEnd"/>
    </w:p>
    <w:p w:rsidR="006240A5" w:rsidRDefault="00945C9C" w:rsidP="006240A5">
      <w:pPr>
        <w:spacing w:after="0" w:line="360" w:lineRule="auto"/>
        <w:ind w:firstLine="720"/>
        <w:jc w:val="both"/>
        <w:rPr>
          <w:rFonts w:ascii="Times New Roman" w:hAnsi="Times New Roman" w:cs="Times New Roman"/>
          <w:sz w:val="28"/>
          <w:szCs w:val="28"/>
        </w:rPr>
      </w:pPr>
      <w:r w:rsidRPr="00945C9C">
        <w:rPr>
          <w:rFonts w:ascii="Times New Roman" w:hAnsi="Times New Roman" w:cs="Times New Roman"/>
          <w:b/>
          <w:sz w:val="28"/>
          <w:szCs w:val="28"/>
        </w:rPr>
        <w:t>Положения, выносимые на защиту</w:t>
      </w:r>
      <w:r w:rsidR="006240A5">
        <w:rPr>
          <w:rFonts w:ascii="Times New Roman" w:hAnsi="Times New Roman" w:cs="Times New Roman"/>
          <w:sz w:val="28"/>
          <w:szCs w:val="28"/>
        </w:rPr>
        <w:t xml:space="preserve">: </w:t>
      </w:r>
    </w:p>
    <w:p w:rsidR="006240A5" w:rsidRDefault="006240A5" w:rsidP="006240A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945C9C" w:rsidRPr="00945C9C">
        <w:rPr>
          <w:rFonts w:ascii="Times New Roman" w:hAnsi="Times New Roman" w:cs="Times New Roman"/>
          <w:sz w:val="28"/>
          <w:szCs w:val="28"/>
        </w:rPr>
        <w:t>Социальный характер взаимоотношений обуславливается статусными, гендерными, возрастными параметрами.</w:t>
      </w:r>
      <w:r w:rsidR="00945C9C" w:rsidRPr="00945C9C">
        <w:t xml:space="preserve"> </w:t>
      </w:r>
      <w:r w:rsidR="00945C9C" w:rsidRPr="00945C9C">
        <w:rPr>
          <w:rFonts w:ascii="Times New Roman" w:hAnsi="Times New Roman" w:cs="Times New Roman"/>
          <w:sz w:val="28"/>
          <w:szCs w:val="28"/>
        </w:rPr>
        <w:t xml:space="preserve">Главный социальный статус индивида определяет преимущественно положение человека в обществе, его образ жизни, манеру поведения. В современном обществе главным статусом индивида является, как правило, </w:t>
      </w:r>
      <w:proofErr w:type="gramStart"/>
      <w:r w:rsidR="00945C9C" w:rsidRPr="00945C9C">
        <w:rPr>
          <w:rFonts w:ascii="Times New Roman" w:hAnsi="Times New Roman" w:cs="Times New Roman"/>
          <w:sz w:val="28"/>
          <w:szCs w:val="28"/>
        </w:rPr>
        <w:t>профессиональный</w:t>
      </w:r>
      <w:proofErr w:type="gramEnd"/>
      <w:r w:rsidR="00945C9C" w:rsidRPr="00945C9C">
        <w:rPr>
          <w:rFonts w:ascii="Times New Roman" w:hAnsi="Times New Roman" w:cs="Times New Roman"/>
          <w:sz w:val="28"/>
          <w:szCs w:val="28"/>
        </w:rPr>
        <w:t xml:space="preserve"> или должностной.</w:t>
      </w:r>
    </w:p>
    <w:p w:rsidR="006240A5" w:rsidRDefault="006240A5" w:rsidP="006240A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242E0D">
        <w:rPr>
          <w:rFonts w:ascii="Times New Roman" w:hAnsi="Times New Roman" w:cs="Times New Roman"/>
          <w:sz w:val="28"/>
          <w:szCs w:val="28"/>
        </w:rPr>
        <w:t>К</w:t>
      </w:r>
      <w:r w:rsidR="00242E0D" w:rsidRPr="00242E0D">
        <w:rPr>
          <w:rFonts w:ascii="Times New Roman" w:hAnsi="Times New Roman" w:cs="Times New Roman"/>
          <w:sz w:val="28"/>
          <w:szCs w:val="28"/>
        </w:rPr>
        <w:t>ак показывает языковой анализ</w:t>
      </w:r>
      <w:r w:rsidR="00242E0D">
        <w:rPr>
          <w:rFonts w:ascii="Times New Roman" w:hAnsi="Times New Roman" w:cs="Times New Roman"/>
          <w:sz w:val="28"/>
          <w:szCs w:val="28"/>
        </w:rPr>
        <w:t>, в</w:t>
      </w:r>
      <w:r w:rsidR="00945C9C" w:rsidRPr="00945C9C">
        <w:rPr>
          <w:rFonts w:ascii="Times New Roman" w:hAnsi="Times New Roman" w:cs="Times New Roman"/>
          <w:sz w:val="28"/>
          <w:szCs w:val="28"/>
        </w:rPr>
        <w:t xml:space="preserve"> коммуникативной ситуации значительная роль отводится таким параметрам диалогического общения как этикет и вежливость. Люди могут не знать друг друга, однако они вынуждены общаться сообразно правилам данного социума, которые подразумевают использование языковых форм, соответствующих социокультурной вежливости определённого народа. Знание этикетных формул не является «панацеей» для установления коммуникативного баланса, однако отсутствие подобных знаний может пр</w:t>
      </w:r>
      <w:r>
        <w:rPr>
          <w:rFonts w:ascii="Times New Roman" w:hAnsi="Times New Roman" w:cs="Times New Roman"/>
          <w:sz w:val="28"/>
          <w:szCs w:val="28"/>
        </w:rPr>
        <w:t xml:space="preserve">ивести к конфликтным ситуациям. </w:t>
      </w:r>
    </w:p>
    <w:p w:rsidR="006240A5" w:rsidRDefault="006240A5" w:rsidP="006240A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945C9C" w:rsidRPr="00945C9C">
        <w:rPr>
          <w:rFonts w:ascii="Times New Roman" w:hAnsi="Times New Roman" w:cs="Times New Roman"/>
          <w:sz w:val="28"/>
          <w:szCs w:val="28"/>
        </w:rPr>
        <w:t>Человек и человеческие эмоции являются неотъемлемой частью объективной реальности.</w:t>
      </w:r>
      <w:r w:rsidR="00945C9C" w:rsidRPr="00945C9C">
        <w:t xml:space="preserve"> </w:t>
      </w:r>
      <w:r w:rsidR="00945C9C" w:rsidRPr="00945C9C">
        <w:rPr>
          <w:rFonts w:ascii="Times New Roman" w:hAnsi="Times New Roman" w:cs="Times New Roman"/>
          <w:sz w:val="28"/>
          <w:szCs w:val="28"/>
        </w:rPr>
        <w:t xml:space="preserve">Репрезентация эмотивных ситуаций с множественным субъектом состояния отличается от репрезентации </w:t>
      </w:r>
      <w:r w:rsidR="00945C9C" w:rsidRPr="00945C9C">
        <w:rPr>
          <w:rFonts w:ascii="Times New Roman" w:hAnsi="Times New Roman" w:cs="Times New Roman"/>
          <w:sz w:val="28"/>
          <w:szCs w:val="28"/>
        </w:rPr>
        <w:lastRenderedPageBreak/>
        <w:t>подобных ситуаций с единичным носителем эмоции. Универсальный характер общечеловеческих эмоций является сложным продуктом эволюции человека, отражающим его специфическую коммуникативно-</w:t>
      </w:r>
      <w:proofErr w:type="spellStart"/>
      <w:r w:rsidR="00945C9C" w:rsidRPr="00945C9C">
        <w:rPr>
          <w:rFonts w:ascii="Times New Roman" w:hAnsi="Times New Roman" w:cs="Times New Roman"/>
          <w:sz w:val="28"/>
          <w:szCs w:val="28"/>
        </w:rPr>
        <w:t>деятельностную</w:t>
      </w:r>
      <w:proofErr w:type="spellEnd"/>
      <w:r w:rsidR="00945C9C" w:rsidRPr="00945C9C">
        <w:rPr>
          <w:rFonts w:ascii="Times New Roman" w:hAnsi="Times New Roman" w:cs="Times New Roman"/>
          <w:sz w:val="28"/>
          <w:szCs w:val="28"/>
        </w:rPr>
        <w:t xml:space="preserve"> потребность. Существующие различия в варьировании и степени проявления базовых эмоций в разных культурах опосредованы языковыми средствами их выражения и объясняются культурно-ценностны</w:t>
      </w:r>
      <w:r>
        <w:rPr>
          <w:rFonts w:ascii="Times New Roman" w:hAnsi="Times New Roman" w:cs="Times New Roman"/>
          <w:sz w:val="28"/>
          <w:szCs w:val="28"/>
        </w:rPr>
        <w:t>ми установками данной культуры.</w:t>
      </w:r>
    </w:p>
    <w:p w:rsidR="006240A5" w:rsidRDefault="006240A5" w:rsidP="006240A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945C9C" w:rsidRPr="00945C9C">
        <w:rPr>
          <w:rFonts w:ascii="Times New Roman" w:hAnsi="Times New Roman" w:cs="Times New Roman"/>
          <w:sz w:val="28"/>
          <w:szCs w:val="28"/>
        </w:rPr>
        <w:t>Статусный диалог между начальником и подчиненным характеризуется типизированным набором речевых актов. К</w:t>
      </w:r>
      <w:r w:rsidR="00242E0D" w:rsidRPr="00242E0D">
        <w:rPr>
          <w:rFonts w:ascii="Times New Roman" w:hAnsi="Times New Roman" w:cs="Times New Roman"/>
          <w:sz w:val="28"/>
          <w:szCs w:val="28"/>
        </w:rPr>
        <w:t>ак показывает языковой анализ</w:t>
      </w:r>
      <w:r w:rsidR="00242E0D">
        <w:rPr>
          <w:rFonts w:ascii="Times New Roman" w:hAnsi="Times New Roman" w:cs="Times New Roman"/>
          <w:sz w:val="28"/>
          <w:szCs w:val="28"/>
        </w:rPr>
        <w:t>, к</w:t>
      </w:r>
      <w:r w:rsidR="00945C9C" w:rsidRPr="00945C9C">
        <w:rPr>
          <w:rFonts w:ascii="Times New Roman" w:hAnsi="Times New Roman" w:cs="Times New Roman"/>
          <w:sz w:val="28"/>
          <w:szCs w:val="28"/>
        </w:rPr>
        <w:t>аждое отдельное высказывание, конечно, индивидуально, но каждая сфера использования языка вырабатывает свои относительно устойчивые типы высказываний.</w:t>
      </w:r>
      <w:r w:rsidR="00945C9C" w:rsidRPr="00945C9C">
        <w:t xml:space="preserve"> </w:t>
      </w:r>
      <w:r w:rsidR="00945C9C" w:rsidRPr="00945C9C">
        <w:rPr>
          <w:rFonts w:ascii="Times New Roman" w:hAnsi="Times New Roman" w:cs="Times New Roman"/>
          <w:sz w:val="28"/>
          <w:szCs w:val="28"/>
        </w:rPr>
        <w:t xml:space="preserve">Побуждение </w:t>
      </w:r>
      <w:proofErr w:type="gramStart"/>
      <w:r w:rsidR="00945C9C" w:rsidRPr="00945C9C">
        <w:rPr>
          <w:rFonts w:ascii="Times New Roman" w:hAnsi="Times New Roman" w:cs="Times New Roman"/>
          <w:sz w:val="28"/>
          <w:szCs w:val="28"/>
        </w:rPr>
        <w:t>говорящего</w:t>
      </w:r>
      <w:proofErr w:type="gramEnd"/>
      <w:r w:rsidR="00945C9C" w:rsidRPr="00945C9C">
        <w:rPr>
          <w:rFonts w:ascii="Times New Roman" w:hAnsi="Times New Roman" w:cs="Times New Roman"/>
          <w:sz w:val="28"/>
          <w:szCs w:val="28"/>
        </w:rPr>
        <w:t xml:space="preserve"> к высказыванию с помощью различных коммуникативных речевых актов самым непосредственным образом связано с речевым поведением говорящего. Варьирование структурно-содержательных особенностей коммуникативных средств активизации диалогической интеракции собеседника зави</w:t>
      </w:r>
      <w:r>
        <w:rPr>
          <w:rFonts w:ascii="Times New Roman" w:hAnsi="Times New Roman" w:cs="Times New Roman"/>
          <w:sz w:val="28"/>
          <w:szCs w:val="28"/>
        </w:rPr>
        <w:t xml:space="preserve">сит от показателей </w:t>
      </w:r>
      <w:proofErr w:type="spellStart"/>
      <w:r>
        <w:rPr>
          <w:rFonts w:ascii="Times New Roman" w:hAnsi="Times New Roman" w:cs="Times New Roman"/>
          <w:sz w:val="28"/>
          <w:szCs w:val="28"/>
        </w:rPr>
        <w:t>статусности</w:t>
      </w:r>
      <w:proofErr w:type="spellEnd"/>
      <w:r>
        <w:rPr>
          <w:rFonts w:ascii="Times New Roman" w:hAnsi="Times New Roman" w:cs="Times New Roman"/>
          <w:sz w:val="28"/>
          <w:szCs w:val="28"/>
        </w:rPr>
        <w:t>.</w:t>
      </w:r>
    </w:p>
    <w:p w:rsidR="00945C9C" w:rsidRPr="006240A5" w:rsidRDefault="006240A5" w:rsidP="006240A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945C9C" w:rsidRPr="00945C9C">
        <w:rPr>
          <w:rFonts w:ascii="Times New Roman" w:hAnsi="Times New Roman" w:cs="Times New Roman"/>
          <w:sz w:val="28"/>
          <w:szCs w:val="28"/>
        </w:rPr>
        <w:t xml:space="preserve">Активизация диалогического взаимодействия осуществляется также за счет невербальных средств общения между </w:t>
      </w:r>
      <w:proofErr w:type="spellStart"/>
      <w:r w:rsidR="00945C9C" w:rsidRPr="00945C9C">
        <w:rPr>
          <w:rFonts w:ascii="Times New Roman" w:hAnsi="Times New Roman" w:cs="Times New Roman"/>
          <w:sz w:val="28"/>
          <w:szCs w:val="28"/>
        </w:rPr>
        <w:t>коммуникантами</w:t>
      </w:r>
      <w:proofErr w:type="spellEnd"/>
      <w:r w:rsidR="00945C9C" w:rsidRPr="00945C9C">
        <w:rPr>
          <w:rFonts w:ascii="Times New Roman" w:hAnsi="Times New Roman" w:cs="Times New Roman"/>
          <w:sz w:val="28"/>
          <w:szCs w:val="28"/>
        </w:rPr>
        <w:t xml:space="preserve">. К ним относятся паузы в речи, вздохи, многозначительные взгляды героев, которые столь же успешно, как и вербальные активизируют диалогическое взаимодействие. Эти единицы выражены в речи автора и характеризуют отношение говорящего к высказыванию. </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b/>
          <w:sz w:val="28"/>
          <w:szCs w:val="28"/>
        </w:rPr>
        <w:t>Научная</w:t>
      </w:r>
      <w:r w:rsidR="00B2118F" w:rsidRPr="00B27577">
        <w:rPr>
          <w:rFonts w:ascii="Times New Roman" w:hAnsi="Times New Roman" w:cs="Times New Roman"/>
          <w:b/>
          <w:sz w:val="28"/>
          <w:szCs w:val="28"/>
        </w:rPr>
        <w:t xml:space="preserve"> </w:t>
      </w:r>
      <w:r w:rsidRPr="00B27577">
        <w:rPr>
          <w:rFonts w:ascii="Times New Roman" w:hAnsi="Times New Roman" w:cs="Times New Roman"/>
          <w:b/>
          <w:sz w:val="28"/>
          <w:szCs w:val="28"/>
        </w:rPr>
        <w:t>новизна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обусловлена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слабой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изученностью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proofErr w:type="spellStart"/>
      <w:r w:rsidR="007B7732" w:rsidRPr="00B27577">
        <w:rPr>
          <w:rFonts w:ascii="Times New Roman" w:hAnsi="Times New Roman" w:cs="Times New Roman"/>
          <w:sz w:val="28"/>
          <w:szCs w:val="28"/>
        </w:rPr>
        <w:t>прагма</w:t>
      </w:r>
      <w:proofErr w:type="spellEnd"/>
      <w:r w:rsidR="007B7732" w:rsidRPr="00B27577">
        <w:rPr>
          <w:rFonts w:ascii="Times New Roman" w:hAnsi="Times New Roman" w:cs="Times New Roman"/>
          <w:sz w:val="28"/>
          <w:szCs w:val="28"/>
        </w:rPr>
        <w:t>-семантических</w:t>
      </w:r>
      <w:r w:rsidR="00B2118F" w:rsidRPr="00B27577">
        <w:rPr>
          <w:rFonts w:ascii="Times New Roman" w:hAnsi="Times New Roman" w:cs="Times New Roman"/>
          <w:sz w:val="28"/>
          <w:szCs w:val="28"/>
        </w:rPr>
        <w:t xml:space="preserve"> </w:t>
      </w:r>
      <w:r w:rsidR="007B7732" w:rsidRPr="00B27577">
        <w:rPr>
          <w:rFonts w:ascii="Times New Roman" w:hAnsi="Times New Roman" w:cs="Times New Roman"/>
          <w:sz w:val="28"/>
          <w:szCs w:val="28"/>
        </w:rPr>
        <w:t>характеристик</w:t>
      </w:r>
      <w:r w:rsidR="00B2118F" w:rsidRPr="00B27577">
        <w:rPr>
          <w:rFonts w:ascii="Times New Roman" w:hAnsi="Times New Roman" w:cs="Times New Roman"/>
          <w:sz w:val="28"/>
          <w:szCs w:val="28"/>
        </w:rPr>
        <w:t xml:space="preserve"> </w:t>
      </w:r>
      <w:r w:rsidR="007B7732" w:rsidRPr="00B27577">
        <w:rPr>
          <w:rFonts w:ascii="Times New Roman" w:hAnsi="Times New Roman" w:cs="Times New Roman"/>
          <w:sz w:val="28"/>
          <w:szCs w:val="28"/>
        </w:rPr>
        <w:t>статусного</w:t>
      </w:r>
      <w:r w:rsidR="00B2118F" w:rsidRPr="00B27577">
        <w:rPr>
          <w:rFonts w:ascii="Times New Roman" w:hAnsi="Times New Roman" w:cs="Times New Roman"/>
          <w:sz w:val="28"/>
          <w:szCs w:val="28"/>
        </w:rPr>
        <w:t xml:space="preserve"> </w:t>
      </w:r>
      <w:r w:rsidR="007B7732" w:rsidRPr="00B27577">
        <w:rPr>
          <w:rFonts w:ascii="Times New Roman" w:hAnsi="Times New Roman" w:cs="Times New Roman"/>
          <w:sz w:val="28"/>
          <w:szCs w:val="28"/>
        </w:rPr>
        <w:t>диалога</w:t>
      </w:r>
      <w:r w:rsidR="00B2118F" w:rsidRPr="00B27577">
        <w:rPr>
          <w:rFonts w:ascii="Times New Roman" w:hAnsi="Times New Roman" w:cs="Times New Roman"/>
          <w:sz w:val="28"/>
          <w:szCs w:val="28"/>
        </w:rPr>
        <w:t xml:space="preserve"> </w:t>
      </w:r>
      <w:r w:rsidR="007B7732"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007B7732" w:rsidRPr="00B27577">
        <w:rPr>
          <w:rFonts w:ascii="Times New Roman" w:hAnsi="Times New Roman" w:cs="Times New Roman"/>
          <w:sz w:val="28"/>
          <w:szCs w:val="28"/>
        </w:rPr>
        <w:t>начальником</w:t>
      </w:r>
      <w:r w:rsidR="00B2118F" w:rsidRPr="00B27577">
        <w:rPr>
          <w:rFonts w:ascii="Times New Roman" w:hAnsi="Times New Roman" w:cs="Times New Roman"/>
          <w:sz w:val="28"/>
          <w:szCs w:val="28"/>
        </w:rPr>
        <w:t xml:space="preserve"> </w:t>
      </w:r>
      <w:r w:rsidR="007B7732"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7B7732" w:rsidRPr="00B27577">
        <w:rPr>
          <w:rFonts w:ascii="Times New Roman" w:hAnsi="Times New Roman" w:cs="Times New Roman"/>
          <w:sz w:val="28"/>
          <w:szCs w:val="28"/>
        </w:rPr>
        <w:t>подчиненным</w:t>
      </w:r>
      <w:r w:rsidR="00242E0D">
        <w:rPr>
          <w:rFonts w:ascii="Times New Roman" w:hAnsi="Times New Roman" w:cs="Times New Roman"/>
          <w:sz w:val="28"/>
          <w:szCs w:val="28"/>
        </w:rPr>
        <w:t xml:space="preserve"> </w:t>
      </w:r>
      <w:r w:rsidR="00242E0D" w:rsidRPr="00242E0D">
        <w:rPr>
          <w:rFonts w:ascii="Times New Roman" w:hAnsi="Times New Roman" w:cs="Times New Roman"/>
          <w:sz w:val="28"/>
          <w:szCs w:val="28"/>
        </w:rPr>
        <w:t>в английском языке</w:t>
      </w:r>
      <w:r w:rsidRPr="00B27577">
        <w:rPr>
          <w:rFonts w:ascii="Times New Roman" w:hAnsi="Times New Roman" w:cs="Times New Roman"/>
          <w:sz w:val="28"/>
          <w:szCs w:val="28"/>
        </w:rPr>
        <w:t>.</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b/>
          <w:sz w:val="28"/>
          <w:szCs w:val="28"/>
        </w:rPr>
        <w:t>Практическая</w:t>
      </w:r>
      <w:r w:rsidR="00B2118F" w:rsidRPr="00B27577">
        <w:rPr>
          <w:rFonts w:ascii="Times New Roman" w:hAnsi="Times New Roman" w:cs="Times New Roman"/>
          <w:b/>
          <w:sz w:val="28"/>
          <w:szCs w:val="28"/>
        </w:rPr>
        <w:t xml:space="preserve"> </w:t>
      </w:r>
      <w:r w:rsidRPr="00B27577">
        <w:rPr>
          <w:rFonts w:ascii="Times New Roman" w:hAnsi="Times New Roman" w:cs="Times New Roman"/>
          <w:b/>
          <w:sz w:val="28"/>
          <w:szCs w:val="28"/>
        </w:rPr>
        <w:t>ценность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состоит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результаты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спецкурсе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прагматике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школьной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вузовской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практике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разработке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занятий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обучению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общению.</w:t>
      </w:r>
      <w:r w:rsidR="00B2118F" w:rsidRPr="00B27577">
        <w:rPr>
          <w:rFonts w:ascii="Times New Roman" w:hAnsi="Times New Roman" w:cs="Times New Roman"/>
          <w:sz w:val="28"/>
          <w:szCs w:val="28"/>
        </w:rPr>
        <w:t xml:space="preserve"> </w:t>
      </w:r>
    </w:p>
    <w:p w:rsidR="00C22E38" w:rsidRPr="00B27577" w:rsidRDefault="009837FD" w:rsidP="00E053C0">
      <w:pPr>
        <w:spacing w:after="0" w:line="360" w:lineRule="auto"/>
        <w:ind w:firstLine="720"/>
        <w:jc w:val="both"/>
        <w:rPr>
          <w:rFonts w:ascii="Times New Roman" w:hAnsi="Times New Roman" w:cs="Times New Roman"/>
          <w:sz w:val="28"/>
          <w:szCs w:val="28"/>
        </w:rPr>
      </w:pPr>
      <w:r w:rsidRPr="009837FD">
        <w:rPr>
          <w:rFonts w:ascii="Times New Roman" w:hAnsi="Times New Roman" w:cs="Times New Roman"/>
          <w:b/>
          <w:sz w:val="28"/>
          <w:szCs w:val="28"/>
        </w:rPr>
        <w:lastRenderedPageBreak/>
        <w:t xml:space="preserve">Объем и структура работы. </w:t>
      </w:r>
      <w:r w:rsidR="007B7732" w:rsidRPr="00B27577">
        <w:rPr>
          <w:rFonts w:ascii="Times New Roman" w:hAnsi="Times New Roman" w:cs="Times New Roman"/>
          <w:sz w:val="28"/>
          <w:szCs w:val="28"/>
        </w:rPr>
        <w:t>Магистерская</w:t>
      </w:r>
      <w:r w:rsidR="00B2118F" w:rsidRPr="00B27577">
        <w:rPr>
          <w:rFonts w:ascii="Times New Roman" w:hAnsi="Times New Roman" w:cs="Times New Roman"/>
          <w:sz w:val="28"/>
          <w:szCs w:val="28"/>
        </w:rPr>
        <w:t xml:space="preserve"> </w:t>
      </w:r>
      <w:r w:rsidR="007B7732" w:rsidRPr="00B27577">
        <w:rPr>
          <w:rFonts w:ascii="Times New Roman" w:hAnsi="Times New Roman" w:cs="Times New Roman"/>
          <w:sz w:val="28"/>
          <w:szCs w:val="28"/>
        </w:rPr>
        <w:t>диссертация</w:t>
      </w:r>
      <w:r w:rsidR="00B2118F" w:rsidRPr="00B27577">
        <w:rPr>
          <w:rFonts w:ascii="Times New Roman" w:hAnsi="Times New Roman" w:cs="Times New Roman"/>
          <w:sz w:val="28"/>
          <w:szCs w:val="28"/>
        </w:rPr>
        <w:t xml:space="preserve"> </w:t>
      </w:r>
      <w:r w:rsidR="007B7732" w:rsidRPr="00B27577">
        <w:rPr>
          <w:rFonts w:ascii="Times New Roman" w:hAnsi="Times New Roman" w:cs="Times New Roman"/>
          <w:sz w:val="28"/>
          <w:szCs w:val="28"/>
        </w:rPr>
        <w:t>состоит</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007B7732" w:rsidRPr="00B27577">
        <w:rPr>
          <w:rFonts w:ascii="Times New Roman" w:hAnsi="Times New Roman" w:cs="Times New Roman"/>
          <w:sz w:val="28"/>
          <w:szCs w:val="28"/>
        </w:rPr>
        <w:t>в</w:t>
      </w:r>
      <w:r w:rsidR="00C22E38" w:rsidRPr="00B27577">
        <w:rPr>
          <w:rFonts w:ascii="Times New Roman" w:hAnsi="Times New Roman" w:cs="Times New Roman"/>
          <w:sz w:val="28"/>
          <w:szCs w:val="28"/>
        </w:rPr>
        <w:t>ведения,</w:t>
      </w:r>
      <w:r w:rsidR="00B2118F" w:rsidRPr="00B27577">
        <w:rPr>
          <w:rFonts w:ascii="Times New Roman" w:hAnsi="Times New Roman" w:cs="Times New Roman"/>
          <w:sz w:val="28"/>
          <w:szCs w:val="28"/>
        </w:rPr>
        <w:t xml:space="preserve"> </w:t>
      </w:r>
      <w:r w:rsidR="002E41D0">
        <w:rPr>
          <w:rFonts w:ascii="Times New Roman" w:hAnsi="Times New Roman" w:cs="Times New Roman"/>
          <w:sz w:val="28"/>
          <w:szCs w:val="28"/>
        </w:rPr>
        <w:t>двух</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глав</w:t>
      </w:r>
      <w:r w:rsidR="007B7732"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7B7732" w:rsidRPr="00B27577">
        <w:rPr>
          <w:rFonts w:ascii="Times New Roman" w:hAnsi="Times New Roman" w:cs="Times New Roman"/>
          <w:sz w:val="28"/>
          <w:szCs w:val="28"/>
        </w:rPr>
        <w:t>з</w:t>
      </w:r>
      <w:r w:rsidR="00C22E38" w:rsidRPr="00B27577">
        <w:rPr>
          <w:rFonts w:ascii="Times New Roman" w:hAnsi="Times New Roman" w:cs="Times New Roman"/>
          <w:sz w:val="28"/>
          <w:szCs w:val="28"/>
        </w:rPr>
        <w:t>аключения,</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списка</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источников</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примеров,</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списка</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литературы.</w:t>
      </w:r>
    </w:p>
    <w:p w:rsidR="00C22E38" w:rsidRPr="00B27577" w:rsidRDefault="007B7732"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C22E38" w:rsidRPr="00B27577">
        <w:rPr>
          <w:rFonts w:ascii="Times New Roman" w:hAnsi="Times New Roman" w:cs="Times New Roman"/>
          <w:sz w:val="28"/>
          <w:szCs w:val="28"/>
        </w:rPr>
        <w:t>ведении</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обосновывается</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выбор</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темы</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определяются</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главная</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цель</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задачи</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работы.</w:t>
      </w:r>
    </w:p>
    <w:p w:rsidR="00C22E38" w:rsidRPr="00B27577" w:rsidRDefault="00B2118F" w:rsidP="002E41D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В</w:t>
      </w:r>
      <w:r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первой</w:t>
      </w:r>
      <w:r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главе</w:t>
      </w:r>
      <w:r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раскрываются</w:t>
      </w:r>
      <w:r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общие</w:t>
      </w:r>
      <w:r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принципы</w:t>
      </w:r>
      <w:r w:rsidRPr="00B27577">
        <w:rPr>
          <w:rFonts w:ascii="Times New Roman" w:hAnsi="Times New Roman" w:cs="Times New Roman"/>
          <w:sz w:val="28"/>
          <w:szCs w:val="28"/>
        </w:rPr>
        <w:t xml:space="preserve"> </w:t>
      </w:r>
      <w:proofErr w:type="spellStart"/>
      <w:r w:rsidR="007B7732" w:rsidRPr="00B27577">
        <w:rPr>
          <w:rFonts w:ascii="Times New Roman" w:hAnsi="Times New Roman" w:cs="Times New Roman"/>
          <w:sz w:val="28"/>
          <w:szCs w:val="28"/>
        </w:rPr>
        <w:t>ант</w:t>
      </w:r>
      <w:r w:rsidR="00242E0D">
        <w:rPr>
          <w:rFonts w:ascii="Times New Roman" w:hAnsi="Times New Roman" w:cs="Times New Roman"/>
          <w:sz w:val="28"/>
          <w:szCs w:val="28"/>
        </w:rPr>
        <w:t>р</w:t>
      </w:r>
      <w:r w:rsidR="007B7732" w:rsidRPr="00B27577">
        <w:rPr>
          <w:rFonts w:ascii="Times New Roman" w:hAnsi="Times New Roman" w:cs="Times New Roman"/>
          <w:sz w:val="28"/>
          <w:szCs w:val="28"/>
        </w:rPr>
        <w:t>опоориентированного</w:t>
      </w:r>
      <w:proofErr w:type="spellEnd"/>
      <w:r w:rsidRPr="00B27577">
        <w:rPr>
          <w:rFonts w:ascii="Times New Roman" w:hAnsi="Times New Roman" w:cs="Times New Roman"/>
          <w:sz w:val="28"/>
          <w:szCs w:val="28"/>
        </w:rPr>
        <w:t xml:space="preserve"> </w:t>
      </w:r>
      <w:r w:rsidR="002E41D0">
        <w:rPr>
          <w:rFonts w:ascii="Times New Roman" w:hAnsi="Times New Roman" w:cs="Times New Roman"/>
          <w:sz w:val="28"/>
          <w:szCs w:val="28"/>
        </w:rPr>
        <w:t xml:space="preserve">анализа и </w:t>
      </w:r>
      <w:r w:rsidR="0057690E" w:rsidRPr="00B27577">
        <w:rPr>
          <w:rFonts w:ascii="Times New Roman" w:hAnsi="Times New Roman" w:cs="Times New Roman"/>
          <w:sz w:val="28"/>
          <w:szCs w:val="28"/>
        </w:rPr>
        <w:t>проводя</w:t>
      </w:r>
      <w:r w:rsidR="00C22E38" w:rsidRPr="00B27577">
        <w:rPr>
          <w:rFonts w:ascii="Times New Roman" w:hAnsi="Times New Roman" w:cs="Times New Roman"/>
          <w:sz w:val="28"/>
          <w:szCs w:val="28"/>
        </w:rPr>
        <w:t>тся</w:t>
      </w:r>
      <w:r w:rsidRPr="00B27577">
        <w:rPr>
          <w:rFonts w:ascii="Times New Roman" w:hAnsi="Times New Roman" w:cs="Times New Roman"/>
          <w:sz w:val="28"/>
          <w:szCs w:val="28"/>
        </w:rPr>
        <w:t xml:space="preserve"> </w:t>
      </w:r>
      <w:r w:rsidR="0057690E" w:rsidRPr="00B27577">
        <w:rPr>
          <w:rFonts w:ascii="Times New Roman" w:hAnsi="Times New Roman" w:cs="Times New Roman"/>
          <w:sz w:val="28"/>
          <w:szCs w:val="28"/>
        </w:rPr>
        <w:t>социокультурные</w:t>
      </w:r>
      <w:r w:rsidRPr="00B27577">
        <w:rPr>
          <w:rFonts w:ascii="Times New Roman" w:hAnsi="Times New Roman" w:cs="Times New Roman"/>
          <w:sz w:val="28"/>
          <w:szCs w:val="28"/>
        </w:rPr>
        <w:t xml:space="preserve"> </w:t>
      </w:r>
      <w:r w:rsidR="0057690E" w:rsidRPr="00B27577">
        <w:rPr>
          <w:rFonts w:ascii="Times New Roman" w:hAnsi="Times New Roman" w:cs="Times New Roman"/>
          <w:sz w:val="28"/>
          <w:szCs w:val="28"/>
        </w:rPr>
        <w:t>характеристики</w:t>
      </w:r>
      <w:r w:rsidRPr="00B27577">
        <w:rPr>
          <w:rFonts w:ascii="Times New Roman" w:hAnsi="Times New Roman" w:cs="Times New Roman"/>
          <w:sz w:val="28"/>
          <w:szCs w:val="28"/>
        </w:rPr>
        <w:t xml:space="preserve"> </w:t>
      </w:r>
      <w:r w:rsidR="0057690E" w:rsidRPr="00B27577">
        <w:rPr>
          <w:rFonts w:ascii="Times New Roman" w:hAnsi="Times New Roman" w:cs="Times New Roman"/>
          <w:sz w:val="28"/>
          <w:szCs w:val="28"/>
        </w:rPr>
        <w:t>диалога</w:t>
      </w:r>
      <w:r w:rsidR="00C22E38" w:rsidRPr="00B27577">
        <w:rPr>
          <w:rFonts w:ascii="Times New Roman" w:hAnsi="Times New Roman" w:cs="Times New Roman"/>
          <w:sz w:val="28"/>
          <w:szCs w:val="28"/>
        </w:rPr>
        <w:t>.</w:t>
      </w:r>
    </w:p>
    <w:p w:rsidR="0057690E" w:rsidRPr="00B27577" w:rsidRDefault="002E41D0"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 xml:space="preserve">Во второй главе </w:t>
      </w:r>
      <w:r w:rsidR="0057690E" w:rsidRPr="00B27577">
        <w:rPr>
          <w:rFonts w:ascii="Times New Roman" w:hAnsi="Times New Roman" w:cs="Times New Roman"/>
          <w:sz w:val="28"/>
          <w:szCs w:val="28"/>
        </w:rPr>
        <w:t>проводится</w:t>
      </w:r>
      <w:r w:rsidR="00B2118F" w:rsidRPr="00B27577">
        <w:rPr>
          <w:rFonts w:ascii="Times New Roman" w:hAnsi="Times New Roman" w:cs="Times New Roman"/>
          <w:sz w:val="28"/>
          <w:szCs w:val="28"/>
        </w:rPr>
        <w:t xml:space="preserve"> </w:t>
      </w:r>
      <w:r w:rsidR="0057690E" w:rsidRPr="00B27577">
        <w:rPr>
          <w:rFonts w:ascii="Times New Roman" w:hAnsi="Times New Roman" w:cs="Times New Roman"/>
          <w:sz w:val="28"/>
          <w:szCs w:val="28"/>
        </w:rPr>
        <w:t>анализ</w:t>
      </w:r>
      <w:r w:rsidR="00B2118F" w:rsidRPr="00B27577">
        <w:rPr>
          <w:rFonts w:ascii="Times New Roman" w:hAnsi="Times New Roman" w:cs="Times New Roman"/>
          <w:sz w:val="28"/>
          <w:szCs w:val="28"/>
        </w:rPr>
        <w:t xml:space="preserve"> </w:t>
      </w:r>
      <w:proofErr w:type="spellStart"/>
      <w:r w:rsidR="0057690E" w:rsidRPr="00B27577">
        <w:rPr>
          <w:rFonts w:ascii="Times New Roman" w:hAnsi="Times New Roman" w:cs="Times New Roman"/>
          <w:sz w:val="28"/>
          <w:szCs w:val="28"/>
        </w:rPr>
        <w:t>прагма</w:t>
      </w:r>
      <w:proofErr w:type="spellEnd"/>
      <w:r w:rsidR="0057690E" w:rsidRPr="00B27577">
        <w:rPr>
          <w:rFonts w:ascii="Times New Roman" w:hAnsi="Times New Roman" w:cs="Times New Roman"/>
          <w:sz w:val="28"/>
          <w:szCs w:val="28"/>
        </w:rPr>
        <w:t>-семантических</w:t>
      </w:r>
      <w:r w:rsidR="00B2118F" w:rsidRPr="00B27577">
        <w:rPr>
          <w:rFonts w:ascii="Times New Roman" w:hAnsi="Times New Roman" w:cs="Times New Roman"/>
          <w:sz w:val="28"/>
          <w:szCs w:val="28"/>
        </w:rPr>
        <w:t xml:space="preserve"> </w:t>
      </w:r>
      <w:r w:rsidR="0057690E" w:rsidRPr="00B27577">
        <w:rPr>
          <w:rFonts w:ascii="Times New Roman" w:hAnsi="Times New Roman" w:cs="Times New Roman"/>
          <w:sz w:val="28"/>
          <w:szCs w:val="28"/>
        </w:rPr>
        <w:t>характеристик</w:t>
      </w:r>
      <w:r w:rsidR="00B2118F" w:rsidRPr="00B27577">
        <w:rPr>
          <w:rFonts w:ascii="Times New Roman" w:hAnsi="Times New Roman" w:cs="Times New Roman"/>
          <w:sz w:val="28"/>
          <w:szCs w:val="28"/>
        </w:rPr>
        <w:t xml:space="preserve"> </w:t>
      </w:r>
      <w:r w:rsidR="0057690E" w:rsidRPr="00B27577">
        <w:rPr>
          <w:rFonts w:ascii="Times New Roman" w:hAnsi="Times New Roman" w:cs="Times New Roman"/>
          <w:sz w:val="28"/>
          <w:szCs w:val="28"/>
        </w:rPr>
        <w:t>статусного</w:t>
      </w:r>
      <w:r w:rsidR="00B2118F" w:rsidRPr="00B27577">
        <w:rPr>
          <w:rFonts w:ascii="Times New Roman" w:hAnsi="Times New Roman" w:cs="Times New Roman"/>
          <w:sz w:val="28"/>
          <w:szCs w:val="28"/>
        </w:rPr>
        <w:t xml:space="preserve"> </w:t>
      </w:r>
      <w:r w:rsidR="0057690E" w:rsidRPr="00B27577">
        <w:rPr>
          <w:rFonts w:ascii="Times New Roman" w:hAnsi="Times New Roman" w:cs="Times New Roman"/>
          <w:sz w:val="28"/>
          <w:szCs w:val="28"/>
        </w:rPr>
        <w:t>диалога</w:t>
      </w:r>
      <w:r w:rsidR="00B2118F" w:rsidRPr="00B27577">
        <w:rPr>
          <w:rFonts w:ascii="Times New Roman" w:hAnsi="Times New Roman" w:cs="Times New Roman"/>
          <w:sz w:val="28"/>
          <w:szCs w:val="28"/>
        </w:rPr>
        <w:t xml:space="preserve"> </w:t>
      </w:r>
      <w:r w:rsidR="0057690E"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0057690E" w:rsidRPr="00B27577">
        <w:rPr>
          <w:rFonts w:ascii="Times New Roman" w:hAnsi="Times New Roman" w:cs="Times New Roman"/>
          <w:sz w:val="28"/>
          <w:szCs w:val="28"/>
        </w:rPr>
        <w:t>начальником</w:t>
      </w:r>
      <w:r w:rsidR="00B2118F" w:rsidRPr="00B27577">
        <w:rPr>
          <w:rFonts w:ascii="Times New Roman" w:hAnsi="Times New Roman" w:cs="Times New Roman"/>
          <w:sz w:val="28"/>
          <w:szCs w:val="28"/>
        </w:rPr>
        <w:t xml:space="preserve"> </w:t>
      </w:r>
      <w:r w:rsidR="0057690E"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57690E" w:rsidRPr="00B27577">
        <w:rPr>
          <w:rFonts w:ascii="Times New Roman" w:hAnsi="Times New Roman" w:cs="Times New Roman"/>
          <w:sz w:val="28"/>
          <w:szCs w:val="28"/>
        </w:rPr>
        <w:t>подчинен</w:t>
      </w:r>
      <w:r w:rsidR="00242E0D">
        <w:rPr>
          <w:rFonts w:ascii="Times New Roman" w:hAnsi="Times New Roman" w:cs="Times New Roman"/>
          <w:sz w:val="28"/>
          <w:szCs w:val="28"/>
        </w:rPr>
        <w:t>н</w:t>
      </w:r>
      <w:r w:rsidR="0057690E" w:rsidRPr="00B27577">
        <w:rPr>
          <w:rFonts w:ascii="Times New Roman" w:hAnsi="Times New Roman" w:cs="Times New Roman"/>
          <w:sz w:val="28"/>
          <w:szCs w:val="28"/>
        </w:rPr>
        <w:t>ым.</w:t>
      </w:r>
      <w:r w:rsidR="00B2118F" w:rsidRPr="00B27577">
        <w:rPr>
          <w:rFonts w:ascii="Times New Roman" w:hAnsi="Times New Roman" w:cs="Times New Roman"/>
          <w:sz w:val="28"/>
          <w:szCs w:val="28"/>
        </w:rPr>
        <w:t xml:space="preserve"> </w:t>
      </w:r>
    </w:p>
    <w:p w:rsidR="00990E09" w:rsidRPr="00B27577" w:rsidRDefault="0057690E" w:rsidP="005511E4">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w:t>
      </w:r>
      <w:r w:rsidR="00C22E38" w:rsidRPr="00B27577">
        <w:rPr>
          <w:rFonts w:ascii="Times New Roman" w:hAnsi="Times New Roman" w:cs="Times New Roman"/>
          <w:sz w:val="28"/>
          <w:szCs w:val="28"/>
        </w:rPr>
        <w:t>аключении</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представлены</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результаты</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исследования.</w:t>
      </w:r>
      <w:r w:rsidR="00990E09" w:rsidRPr="00B27577">
        <w:rPr>
          <w:rFonts w:ascii="Times New Roman" w:hAnsi="Times New Roman" w:cs="Times New Roman"/>
          <w:sz w:val="28"/>
          <w:szCs w:val="28"/>
        </w:rPr>
        <w:br w:type="page"/>
      </w:r>
    </w:p>
    <w:p w:rsidR="008B2CA6" w:rsidRPr="00B27577" w:rsidRDefault="002D370C" w:rsidP="002D370C">
      <w:pPr>
        <w:pStyle w:val="a3"/>
        <w:spacing w:after="0" w:line="360" w:lineRule="auto"/>
        <w:jc w:val="center"/>
        <w:rPr>
          <w:rFonts w:ascii="Times New Roman" w:hAnsi="Times New Roman" w:cs="Times New Roman"/>
          <w:sz w:val="28"/>
          <w:szCs w:val="28"/>
        </w:rPr>
      </w:pPr>
      <w:r w:rsidRPr="002D370C">
        <w:rPr>
          <w:rFonts w:ascii="Times New Roman" w:eastAsiaTheme="majorEastAsia" w:hAnsi="Times New Roman" w:cs="Times New Roman"/>
          <w:b/>
          <w:bCs/>
          <w:sz w:val="28"/>
          <w:szCs w:val="28"/>
        </w:rPr>
        <w:lastRenderedPageBreak/>
        <w:t>ГЛАВА 1 СОЦИАЛЬНЫЕ АСПЕКТЫ ЯЗЫКОВОГО ВЗАИМОДЕЙСТВИЯ КОММУНИКАНТОВ</w:t>
      </w:r>
    </w:p>
    <w:p w:rsidR="002D370C" w:rsidRDefault="002D370C" w:rsidP="00E053C0">
      <w:pPr>
        <w:pStyle w:val="1"/>
        <w:spacing w:before="0" w:line="360" w:lineRule="auto"/>
        <w:jc w:val="center"/>
        <w:rPr>
          <w:rFonts w:ascii="Times New Roman" w:hAnsi="Times New Roman" w:cs="Times New Roman"/>
          <w:color w:val="auto"/>
        </w:rPr>
      </w:pPr>
      <w:bookmarkStart w:id="1" w:name="_Toc447896187"/>
    </w:p>
    <w:p w:rsidR="00457CE7" w:rsidRPr="00B27577" w:rsidRDefault="00E6049C" w:rsidP="00E053C0">
      <w:pPr>
        <w:pStyle w:val="1"/>
        <w:spacing w:before="0" w:line="360" w:lineRule="auto"/>
        <w:jc w:val="center"/>
        <w:rPr>
          <w:rFonts w:ascii="Times New Roman" w:hAnsi="Times New Roman" w:cs="Times New Roman"/>
          <w:color w:val="auto"/>
        </w:rPr>
      </w:pPr>
      <w:r w:rsidRPr="00B27577">
        <w:rPr>
          <w:rFonts w:ascii="Times New Roman" w:hAnsi="Times New Roman" w:cs="Times New Roman"/>
          <w:color w:val="auto"/>
        </w:rPr>
        <w:t>1.1</w:t>
      </w:r>
      <w:r w:rsidR="00B2118F" w:rsidRPr="00B27577">
        <w:rPr>
          <w:rFonts w:ascii="Times New Roman" w:hAnsi="Times New Roman" w:cs="Times New Roman"/>
          <w:color w:val="auto"/>
        </w:rPr>
        <w:t xml:space="preserve"> </w:t>
      </w:r>
      <w:proofErr w:type="spellStart"/>
      <w:r w:rsidR="00D01E15" w:rsidRPr="00B27577">
        <w:rPr>
          <w:rFonts w:ascii="Times New Roman" w:hAnsi="Times New Roman" w:cs="Times New Roman"/>
          <w:color w:val="auto"/>
        </w:rPr>
        <w:t>Антропоориентированность</w:t>
      </w:r>
      <w:proofErr w:type="spellEnd"/>
      <w:r w:rsidR="00B2118F" w:rsidRPr="00B27577">
        <w:rPr>
          <w:rFonts w:ascii="Times New Roman" w:hAnsi="Times New Roman" w:cs="Times New Roman"/>
          <w:color w:val="auto"/>
        </w:rPr>
        <w:t xml:space="preserve"> </w:t>
      </w:r>
      <w:r w:rsidR="00D01E15" w:rsidRPr="00B27577">
        <w:rPr>
          <w:rFonts w:ascii="Times New Roman" w:hAnsi="Times New Roman" w:cs="Times New Roman"/>
          <w:color w:val="auto"/>
        </w:rPr>
        <w:t>современной</w:t>
      </w:r>
      <w:r w:rsidR="00B2118F" w:rsidRPr="00B27577">
        <w:rPr>
          <w:rFonts w:ascii="Times New Roman" w:hAnsi="Times New Roman" w:cs="Times New Roman"/>
          <w:color w:val="auto"/>
        </w:rPr>
        <w:t xml:space="preserve"> </w:t>
      </w:r>
      <w:r w:rsidR="00D01E15" w:rsidRPr="00B27577">
        <w:rPr>
          <w:rFonts w:ascii="Times New Roman" w:hAnsi="Times New Roman" w:cs="Times New Roman"/>
          <w:color w:val="auto"/>
        </w:rPr>
        <w:t>лингвистической</w:t>
      </w:r>
      <w:r w:rsidR="00B2118F" w:rsidRPr="00B27577">
        <w:rPr>
          <w:rFonts w:ascii="Times New Roman" w:hAnsi="Times New Roman" w:cs="Times New Roman"/>
          <w:color w:val="auto"/>
        </w:rPr>
        <w:t xml:space="preserve"> </w:t>
      </w:r>
      <w:r w:rsidR="00D01E15" w:rsidRPr="00B27577">
        <w:rPr>
          <w:rFonts w:ascii="Times New Roman" w:hAnsi="Times New Roman" w:cs="Times New Roman"/>
          <w:color w:val="auto"/>
        </w:rPr>
        <w:t>парадигмы</w:t>
      </w:r>
      <w:bookmarkEnd w:id="1"/>
      <w:r w:rsidR="00B2118F" w:rsidRPr="00B27577">
        <w:rPr>
          <w:rFonts w:ascii="Times New Roman" w:hAnsi="Times New Roman" w:cs="Times New Roman"/>
          <w:color w:val="auto"/>
        </w:rPr>
        <w:t xml:space="preserve"> </w:t>
      </w:r>
    </w:p>
    <w:p w:rsidR="00113D9D" w:rsidRPr="00B27577" w:rsidRDefault="00113D9D" w:rsidP="00E053C0">
      <w:pPr>
        <w:spacing w:after="0" w:line="360" w:lineRule="auto"/>
        <w:jc w:val="both"/>
        <w:rPr>
          <w:rFonts w:ascii="Times New Roman" w:hAnsi="Times New Roman" w:cs="Times New Roman"/>
          <w:sz w:val="28"/>
          <w:szCs w:val="28"/>
        </w:rPr>
      </w:pPr>
    </w:p>
    <w:p w:rsidR="00D029AD" w:rsidRPr="00B27577" w:rsidRDefault="00D029A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последние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десятилетия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направления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мысли,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естественные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постепенно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интегрировались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едином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стремлении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изучить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понять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кардинальным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связующим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звеном,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придает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изысканиям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смысл,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являясь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мерилом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значимости,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конечную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цель»</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Хомякова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2012:</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3)</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Ориентация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антропоориентация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позволяет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последние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десятилетия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сформировалась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антропоцентрическая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парадигма</w:t>
      </w:r>
    </w:p>
    <w:p w:rsidR="00113D9D" w:rsidRPr="00B27577" w:rsidRDefault="00113D9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утверждением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тенденции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гуманизации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центре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парадигмы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находится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свидетельствуют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многочисленные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публикации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конференции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последних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десятилетий.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занимают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сейчас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психологию,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смежные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дисциплины.</w:t>
      </w:r>
      <w:r w:rsidR="00B2118F" w:rsidRPr="00B27577">
        <w:rPr>
          <w:rFonts w:ascii="Times New Roman" w:hAnsi="Times New Roman" w:cs="Times New Roman"/>
          <w:sz w:val="28"/>
          <w:szCs w:val="28"/>
        </w:rPr>
        <w:t xml:space="preserve"> </w:t>
      </w:r>
    </w:p>
    <w:p w:rsidR="00D029AD" w:rsidRPr="00B27577" w:rsidRDefault="00D029A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рамках</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антропоориентированной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парадигмы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осуществляются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областях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частности,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объектом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рамках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триады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Антропоцентризм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рассматривается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исследователями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отправная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точка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теоретической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практической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деятельности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Апресян</w:t>
      </w:r>
      <w:r w:rsidR="00B2118F" w:rsidRPr="00B27577">
        <w:rPr>
          <w:rFonts w:ascii="Times New Roman" w:hAnsi="Times New Roman" w:cs="Times New Roman"/>
          <w:sz w:val="28"/>
          <w:szCs w:val="28"/>
        </w:rPr>
        <w:t xml:space="preserve"> </w:t>
      </w:r>
      <w:r w:rsidR="00490960" w:rsidRPr="00B27577">
        <w:rPr>
          <w:rFonts w:ascii="Times New Roman" w:hAnsi="Times New Roman" w:cs="Times New Roman"/>
          <w:sz w:val="28"/>
          <w:szCs w:val="28"/>
        </w:rPr>
        <w:t>1995;</w:t>
      </w:r>
      <w:r w:rsidR="00B2118F" w:rsidRPr="00B27577">
        <w:rPr>
          <w:rFonts w:ascii="Times New Roman" w:hAnsi="Times New Roman" w:cs="Times New Roman"/>
          <w:sz w:val="28"/>
          <w:szCs w:val="28"/>
        </w:rPr>
        <w:t xml:space="preserve"> </w:t>
      </w:r>
      <w:r w:rsidR="00490960" w:rsidRPr="00B27577">
        <w:rPr>
          <w:rFonts w:ascii="Times New Roman" w:hAnsi="Times New Roman" w:cs="Times New Roman"/>
          <w:sz w:val="28"/>
          <w:szCs w:val="28"/>
        </w:rPr>
        <w:t>Варшавская</w:t>
      </w:r>
      <w:r w:rsidR="00B2118F" w:rsidRPr="00B27577">
        <w:rPr>
          <w:rFonts w:ascii="Times New Roman" w:hAnsi="Times New Roman" w:cs="Times New Roman"/>
          <w:sz w:val="28"/>
          <w:szCs w:val="28"/>
        </w:rPr>
        <w:t xml:space="preserve"> </w:t>
      </w:r>
      <w:r w:rsidR="00490960" w:rsidRPr="00B27577">
        <w:rPr>
          <w:rFonts w:ascii="Times New Roman" w:hAnsi="Times New Roman" w:cs="Times New Roman"/>
          <w:sz w:val="28"/>
          <w:szCs w:val="28"/>
        </w:rPr>
        <w:t>1992;</w:t>
      </w:r>
      <w:r w:rsidR="00B2118F" w:rsidRPr="00B27577">
        <w:rPr>
          <w:rFonts w:ascii="Times New Roman" w:hAnsi="Times New Roman" w:cs="Times New Roman"/>
          <w:sz w:val="28"/>
          <w:szCs w:val="28"/>
        </w:rPr>
        <w:t xml:space="preserve"> </w:t>
      </w:r>
      <w:proofErr w:type="spellStart"/>
      <w:r w:rsidR="00490960" w:rsidRPr="00B27577">
        <w:rPr>
          <w:rFonts w:ascii="Times New Roman" w:hAnsi="Times New Roman" w:cs="Times New Roman"/>
          <w:sz w:val="28"/>
          <w:szCs w:val="28"/>
        </w:rPr>
        <w:t>Вежбицкая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1999;</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ван</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1989;</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Хомякова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w:t>
      </w:r>
      <w:r w:rsidR="001F152E">
        <w:rPr>
          <w:rFonts w:ascii="Times New Roman" w:hAnsi="Times New Roman" w:cs="Times New Roman"/>
          <w:sz w:val="28"/>
          <w:szCs w:val="28"/>
        </w:rPr>
        <w:t>1</w:t>
      </w:r>
      <w:r w:rsidR="007374C8">
        <w:rPr>
          <w:rFonts w:ascii="Times New Roman" w:hAnsi="Times New Roman" w:cs="Times New Roman"/>
          <w:sz w:val="28"/>
          <w:szCs w:val="28"/>
        </w:rPr>
        <w:t>2)</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центральной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задачей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этапе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становиться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«эксплицитное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включение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онтологию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универсума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позволяющее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объяснить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единой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методологической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важнейшие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моменты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существования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Постовалова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1995:</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407)</w:t>
      </w:r>
      <w:r w:rsidRPr="00B27577">
        <w:rPr>
          <w:rFonts w:ascii="Times New Roman" w:hAnsi="Times New Roman" w:cs="Times New Roman"/>
          <w:sz w:val="28"/>
          <w:szCs w:val="28"/>
        </w:rPr>
        <w:t>.</w:t>
      </w:r>
    </w:p>
    <w:p w:rsidR="00113D9D" w:rsidRPr="00B27577" w:rsidRDefault="00113D9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Суть</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антрополингвистического</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заключается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принятии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качестве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исходного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базиса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означает,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рассматривается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тесной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мышлением,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духовной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практической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деятельностью.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Переход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изучения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взаимовлияния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носил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постепенный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Сначала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проявился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интересе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функционированию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затем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условиям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обстоятельствам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деятельности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наконец,</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влиянию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совокупности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норм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стереотипов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поведения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Алпатов</w:t>
      </w:r>
      <w:r w:rsidR="00C80BA6">
        <w:rPr>
          <w:rFonts w:ascii="Times New Roman" w:hAnsi="Times New Roman" w:cs="Times New Roman"/>
          <w:sz w:val="28"/>
          <w:szCs w:val="28"/>
        </w:rPr>
        <w:t xml:space="preserve"> </w:t>
      </w:r>
      <w:r w:rsidRPr="00B27577">
        <w:rPr>
          <w:rFonts w:ascii="Times New Roman" w:hAnsi="Times New Roman" w:cs="Times New Roman"/>
          <w:sz w:val="28"/>
          <w:szCs w:val="28"/>
        </w:rPr>
        <w:t>1993:</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15)</w:t>
      </w:r>
      <w:r w:rsidRPr="00B27577">
        <w:rPr>
          <w:rFonts w:ascii="Times New Roman" w:hAnsi="Times New Roman" w:cs="Times New Roman"/>
          <w:sz w:val="28"/>
          <w:szCs w:val="28"/>
        </w:rPr>
        <w:t>.</w:t>
      </w:r>
    </w:p>
    <w:p w:rsidR="00113D9D" w:rsidRPr="00B27577" w:rsidRDefault="00113D9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настоящее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время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существует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проблема</w:t>
      </w:r>
      <w:r w:rsidR="00B2118F" w:rsidRPr="00B27577">
        <w:rPr>
          <w:rFonts w:ascii="Times New Roman" w:hAnsi="Times New Roman" w:cs="Times New Roman"/>
          <w:sz w:val="28"/>
          <w:szCs w:val="28"/>
        </w:rPr>
        <w:t xml:space="preserve"> </w:t>
      </w:r>
      <w:r w:rsidR="00AB7331" w:rsidRPr="00B27577">
        <w:rPr>
          <w:rFonts w:ascii="Times New Roman" w:hAnsi="Times New Roman" w:cs="Times New Roman"/>
          <w:sz w:val="28"/>
          <w:szCs w:val="28"/>
        </w:rPr>
        <w:t>названия,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дисциплины,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связанной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ним</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Степанов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1979:</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55)</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языкознании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используются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синонимичные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термины: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антропоцентрический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соответственно,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антропоцентрическая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лингвистика.</w:t>
      </w:r>
    </w:p>
    <w:p w:rsidR="00113D9D" w:rsidRPr="00B27577" w:rsidRDefault="00113D9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После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утвердился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появился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производный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термин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антропологизм,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обозначающий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концепцию,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представители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усматривают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понятии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мировоззренческую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категорию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утверждают,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исходя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разработать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мире.</w:t>
      </w:r>
    </w:p>
    <w:p w:rsidR="00113D9D" w:rsidRPr="00B27577" w:rsidRDefault="00113D9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Вероятно,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термином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антропологизм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следует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соотносить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названия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случае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широкий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учитываются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одновременно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фактор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природные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лежит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p>
    <w:p w:rsidR="00113D9D" w:rsidRPr="00B27577" w:rsidRDefault="00113D9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очередь,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термины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антропоцентрический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антропоцентрическая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рассматриваются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через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соотнесение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философским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термином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антропоцентризм,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обозначающим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воззрение,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согласно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центром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высшей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мироздания.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термин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получил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распространение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лингвистике.</w:t>
      </w:r>
      <w:r w:rsidR="00B2118F" w:rsidRPr="00B27577">
        <w:rPr>
          <w:rFonts w:ascii="Times New Roman" w:hAnsi="Times New Roman" w:cs="Times New Roman"/>
          <w:sz w:val="28"/>
          <w:szCs w:val="28"/>
        </w:rPr>
        <w:t xml:space="preserve"> </w:t>
      </w:r>
    </w:p>
    <w:p w:rsidR="00113D9D" w:rsidRPr="00B27577" w:rsidRDefault="00113D9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случае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узкое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связывается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человеческим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фактором.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Становление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парадигмы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сняло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разработанные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ранее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теоретические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системно-структурной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функционировании,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получили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перспективы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развития</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Омельченко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2007:</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85)</w:t>
      </w:r>
      <w:r w:rsidRPr="00B27577">
        <w:rPr>
          <w:rFonts w:ascii="Times New Roman" w:hAnsi="Times New Roman" w:cs="Times New Roman"/>
          <w:sz w:val="28"/>
          <w:szCs w:val="28"/>
        </w:rPr>
        <w:t>.</w:t>
      </w:r>
    </w:p>
    <w:p w:rsidR="00113D9D" w:rsidRPr="00B27577" w:rsidRDefault="00113D9D" w:rsidP="00E053C0">
      <w:pPr>
        <w:spacing w:after="0" w:line="360" w:lineRule="auto"/>
        <w:ind w:firstLine="709"/>
        <w:jc w:val="both"/>
        <w:rPr>
          <w:rFonts w:ascii="Times New Roman" w:hAnsi="Times New Roman" w:cs="Times New Roman"/>
          <w:sz w:val="28"/>
          <w:szCs w:val="28"/>
        </w:rPr>
      </w:pPr>
      <w:proofErr w:type="gramStart"/>
      <w:r w:rsidRPr="00B27577">
        <w:rPr>
          <w:rFonts w:ascii="Times New Roman" w:hAnsi="Times New Roman" w:cs="Times New Roman"/>
          <w:sz w:val="28"/>
          <w:szCs w:val="28"/>
        </w:rPr>
        <w:t>Были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выдвинуты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принципиально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относительно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касающиеся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изучения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семантических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категорий,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выделения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концепта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ментального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картины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разновидностей,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концептуализации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семантике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текстовых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единиц</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необходимо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отметить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исследователей,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Апресян</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Апресян</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1995)</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Арутюнова</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Арутюнова</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1999)</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Вендина</w:t>
      </w:r>
      <w:proofErr w:type="spellEnd"/>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proofErr w:type="spellStart"/>
      <w:r w:rsidRPr="00B27577">
        <w:rPr>
          <w:rFonts w:ascii="Times New Roman" w:hAnsi="Times New Roman" w:cs="Times New Roman"/>
          <w:sz w:val="28"/>
          <w:szCs w:val="28"/>
        </w:rPr>
        <w:t>Вендина</w:t>
      </w:r>
      <w:proofErr w:type="spellEnd"/>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2002)</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Карасик</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Карасик</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2002)</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Караулов</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Караулов</w:t>
      </w:r>
      <w:r w:rsidR="00B2118F" w:rsidRPr="00B27577">
        <w:rPr>
          <w:rFonts w:ascii="Times New Roman" w:hAnsi="Times New Roman" w:cs="Times New Roman"/>
          <w:sz w:val="28"/>
          <w:szCs w:val="28"/>
        </w:rPr>
        <w:t xml:space="preserve"> </w:t>
      </w:r>
      <w:r w:rsidR="001F152E">
        <w:rPr>
          <w:rFonts w:ascii="Times New Roman" w:hAnsi="Times New Roman" w:cs="Times New Roman"/>
          <w:sz w:val="28"/>
          <w:szCs w:val="28"/>
        </w:rPr>
        <w:t>1972</w:t>
      </w:r>
      <w:r w:rsidR="007374C8">
        <w:rPr>
          <w:rFonts w:ascii="Times New Roman" w:hAnsi="Times New Roman" w:cs="Times New Roman"/>
          <w:sz w:val="28"/>
          <w:szCs w:val="28"/>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Колесов</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Колесов</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2004)</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w:t>
      </w:r>
    </w:p>
    <w:p w:rsidR="00113D9D" w:rsidRPr="00B27577" w:rsidRDefault="00113D9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Затронутые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свидетельствуют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ведется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поиск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принципов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стороны,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фактора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применительно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влияния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формирование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представителя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социума,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этноязыкового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коллектива.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Причем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поиск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замыкается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рамках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только</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антрополингвистики</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касается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ряда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дисциплин,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интересующихся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взаимосвязью,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взаимовлиянием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человеком.</w:t>
      </w:r>
    </w:p>
    <w:p w:rsidR="00113D9D" w:rsidRPr="00B27577" w:rsidRDefault="00113D9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Антропология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направление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охватывает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круга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Первый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касается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антропологизма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обусловленного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воздействием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используемый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круг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условно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обозначаемый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связан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воздействием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сложившегося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естественного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мышление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поведение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картину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формирование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личности.</w:t>
      </w:r>
    </w:p>
    <w:p w:rsidR="00113D9D" w:rsidRPr="00B27577" w:rsidRDefault="00113D9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Эти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круга</w:t>
      </w:r>
      <w:r w:rsidR="00B2118F" w:rsidRPr="00B27577">
        <w:rPr>
          <w:rFonts w:ascii="Times New Roman" w:hAnsi="Times New Roman" w:cs="Times New Roman"/>
          <w:sz w:val="28"/>
          <w:szCs w:val="28"/>
        </w:rPr>
        <w:t xml:space="preserve"> </w:t>
      </w:r>
      <w:r w:rsidR="00C80BA6" w:rsidRPr="00B27577">
        <w:rPr>
          <w:rFonts w:ascii="Times New Roman" w:hAnsi="Times New Roman" w:cs="Times New Roman"/>
          <w:sz w:val="28"/>
          <w:szCs w:val="28"/>
        </w:rPr>
        <w:t>проблем,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00C80BA6" w:rsidRPr="00B27577">
        <w:rPr>
          <w:rFonts w:ascii="Times New Roman" w:hAnsi="Times New Roman" w:cs="Times New Roman"/>
          <w:sz w:val="28"/>
          <w:szCs w:val="28"/>
        </w:rPr>
        <w:t>иначе,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относятся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ментальной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субъекта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Собственно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рассмотрение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индивидуального,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дискурсивного,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политического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spellStart"/>
      <w:r w:rsidRPr="00B27577">
        <w:rPr>
          <w:rFonts w:ascii="Times New Roman" w:hAnsi="Times New Roman" w:cs="Times New Roman"/>
          <w:sz w:val="28"/>
          <w:szCs w:val="28"/>
        </w:rPr>
        <w:t>виртуализованного</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свидетельствуют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интеграции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антрополингвистического</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лингвокогнитивного</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лингвокультурологического</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прагматического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изучению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экзистенциального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p>
    <w:p w:rsidR="00113D9D" w:rsidRPr="00B27577" w:rsidRDefault="00113D9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ряде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отмечается,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принципы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антропологизма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позволяют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проследить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изменение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716BE3"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прежде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всего</w:t>
      </w:r>
      <w:r w:rsidR="00716BE3"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через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развитие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лексики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литературной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диалектной,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разговорной,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религиозной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просторечной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Особое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внимание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уделяется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смысла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тексте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Изменения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семной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развитие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метафоризация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метонимизация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рассматриваются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отражение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закономерностей</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концептуализ</w:t>
      </w:r>
      <w:r w:rsidR="00EB0935">
        <w:rPr>
          <w:rFonts w:ascii="Times New Roman" w:hAnsi="Times New Roman" w:cs="Times New Roman"/>
          <w:sz w:val="28"/>
          <w:szCs w:val="28"/>
        </w:rPr>
        <w:t>ированн</w:t>
      </w:r>
      <w:r w:rsidRPr="00B27577">
        <w:rPr>
          <w:rFonts w:ascii="Times New Roman" w:hAnsi="Times New Roman" w:cs="Times New Roman"/>
          <w:sz w:val="28"/>
          <w:szCs w:val="28"/>
        </w:rPr>
        <w:t>ого</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опыта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проявление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креативности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мыслительной,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дискурсивной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деятельности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Вместе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процессы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могут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трактоваться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индикаторы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позитивных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негативных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изменений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ab/>
        <w:t>Омельченко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2007:</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65)</w:t>
      </w:r>
      <w:r w:rsidRPr="00B27577">
        <w:rPr>
          <w:rFonts w:ascii="Times New Roman" w:hAnsi="Times New Roman" w:cs="Times New Roman"/>
          <w:sz w:val="28"/>
          <w:szCs w:val="28"/>
        </w:rPr>
        <w:t>.</w:t>
      </w:r>
    </w:p>
    <w:p w:rsidR="00113D9D" w:rsidRPr="00B27577" w:rsidRDefault="00113D9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Обращение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некоторых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авторов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методическим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приемам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когнитивной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свидетельствует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стремлении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понять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сложные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процессы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движения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смыслу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наоборот,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смысла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поиске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Несмотря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противоположные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точки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зрения,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многие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признают,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систематизирует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структурирует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мышление,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помогает</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концептуализировать</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классифицировать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многочисленные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живет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Изучение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единиц</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позиций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когнитивного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позволяет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определять,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признаков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человеческое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сознание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вычленяет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референт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соотнося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конкретной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категорией.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Формирование</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концептосферы</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народа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обусловливает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особенности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семантического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пространства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Анализ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концептуальных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объективирующих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схожие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категории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позволяет</w:t>
      </w:r>
      <w:r w:rsidR="007374C8">
        <w:rPr>
          <w:rFonts w:ascii="Times New Roman" w:hAnsi="Times New Roman" w:cs="Times New Roman"/>
          <w:sz w:val="28"/>
          <w:szCs w:val="28"/>
        </w:rPr>
        <w:t xml:space="preserve"> </w:t>
      </w:r>
      <w:r w:rsidRPr="00B27577">
        <w:rPr>
          <w:rFonts w:ascii="Times New Roman" w:hAnsi="Times New Roman" w:cs="Times New Roman"/>
          <w:sz w:val="28"/>
          <w:szCs w:val="28"/>
        </w:rPr>
        <w:t>выявлять</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универсальное</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особенное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восприятии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осмыслении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окружающей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представителями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Постовалова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1988:</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63)</w:t>
      </w:r>
      <w:r w:rsidRPr="00B27577">
        <w:rPr>
          <w:rFonts w:ascii="Times New Roman" w:hAnsi="Times New Roman" w:cs="Times New Roman"/>
          <w:sz w:val="28"/>
          <w:szCs w:val="28"/>
        </w:rPr>
        <w:t>.</w:t>
      </w:r>
    </w:p>
    <w:p w:rsidR="00113D9D" w:rsidRPr="00B27577" w:rsidRDefault="00113D9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Научные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проведенные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лингвокультурологическом</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русле,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связаны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обсуждением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картины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национального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своеобразия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отражения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задач</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плане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заключается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решении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межкультурных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межличностных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Разножанровые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тексты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источников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информации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жизненных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мотивах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установках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прагматическом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представителя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этноязыкового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социокультурного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сообщества</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proofErr w:type="spellStart"/>
      <w:r w:rsidRPr="00B27577">
        <w:rPr>
          <w:rFonts w:ascii="Times New Roman" w:hAnsi="Times New Roman" w:cs="Times New Roman"/>
          <w:sz w:val="28"/>
          <w:szCs w:val="28"/>
        </w:rPr>
        <w:t>Солганик</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2012: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11</w:t>
      </w:r>
      <w:r w:rsidR="007374C8">
        <w:rPr>
          <w:rFonts w:ascii="Times New Roman" w:hAnsi="Times New Roman" w:cs="Times New Roman"/>
          <w:sz w:val="28"/>
          <w:szCs w:val="28"/>
        </w:rPr>
        <w:t>2)</w:t>
      </w:r>
      <w:r w:rsidRPr="00B27577">
        <w:rPr>
          <w:rFonts w:ascii="Times New Roman" w:hAnsi="Times New Roman" w:cs="Times New Roman"/>
          <w:sz w:val="28"/>
          <w:szCs w:val="28"/>
        </w:rPr>
        <w:t>.</w:t>
      </w:r>
    </w:p>
    <w:p w:rsidR="00113D9D" w:rsidRPr="00B27577" w:rsidRDefault="00113D9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выделить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охарактеризовать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сложном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репрезентирует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настоящему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моменту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назрела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необходимость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обобщении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результатов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выработке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теоретических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p>
    <w:p w:rsidR="00D029AD" w:rsidRPr="00B27577" w:rsidRDefault="00D029A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воспринимает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конструирует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Картина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социума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неповторимой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каждого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представителей,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«возникает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индивидуума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процессе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восприятия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окружающего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преломляется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сквозь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призму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оценивающего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формируется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мыслью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Названные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этапы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составляют,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познавательной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деятельности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Хомякова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w:t>
      </w:r>
      <w:r w:rsidR="00E56D4C">
        <w:rPr>
          <w:rFonts w:ascii="Times New Roman" w:hAnsi="Times New Roman" w:cs="Times New Roman"/>
          <w:sz w:val="28"/>
          <w:szCs w:val="28"/>
        </w:rPr>
        <w:t>12</w:t>
      </w:r>
      <w:r w:rsidR="007374C8">
        <w:rPr>
          <w:rFonts w:ascii="Times New Roman" w:hAnsi="Times New Roman" w:cs="Times New Roman"/>
          <w:sz w:val="28"/>
          <w:szCs w:val="28"/>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Необходимой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осново</w:t>
      </w:r>
      <w:r w:rsidR="00132083" w:rsidRPr="00B27577">
        <w:rPr>
          <w:rFonts w:ascii="Times New Roman" w:hAnsi="Times New Roman" w:cs="Times New Roman"/>
          <w:sz w:val="28"/>
          <w:szCs w:val="28"/>
        </w:rPr>
        <w:t>й</w:t>
      </w:r>
      <w:r w:rsidR="00B2118F" w:rsidRPr="00B27577">
        <w:rPr>
          <w:rFonts w:ascii="Times New Roman" w:hAnsi="Times New Roman" w:cs="Times New Roman"/>
          <w:sz w:val="28"/>
          <w:szCs w:val="28"/>
        </w:rPr>
        <w:t xml:space="preserve"> </w:t>
      </w:r>
      <w:r w:rsidR="00132083" w:rsidRPr="00B27577">
        <w:rPr>
          <w:rFonts w:ascii="Times New Roman" w:hAnsi="Times New Roman" w:cs="Times New Roman"/>
          <w:sz w:val="28"/>
          <w:szCs w:val="28"/>
        </w:rPr>
        <w:t>лингвистических</w:t>
      </w:r>
      <w:r w:rsidR="00B2118F" w:rsidRPr="00B27577">
        <w:rPr>
          <w:rFonts w:ascii="Times New Roman" w:hAnsi="Times New Roman" w:cs="Times New Roman"/>
          <w:sz w:val="28"/>
          <w:szCs w:val="28"/>
        </w:rPr>
        <w:t xml:space="preserve"> </w:t>
      </w:r>
      <w:r w:rsidR="00132083" w:rsidRPr="00B27577">
        <w:rPr>
          <w:rFonts w:ascii="Times New Roman" w:hAnsi="Times New Roman" w:cs="Times New Roman"/>
          <w:sz w:val="28"/>
          <w:szCs w:val="28"/>
        </w:rPr>
        <w:t>исследований</w:t>
      </w:r>
      <w:r w:rsidR="00B2118F" w:rsidRPr="00B27577">
        <w:rPr>
          <w:rFonts w:ascii="Times New Roman" w:hAnsi="Times New Roman" w:cs="Times New Roman"/>
          <w:sz w:val="28"/>
          <w:szCs w:val="28"/>
        </w:rPr>
        <w:t xml:space="preserve"> </w:t>
      </w:r>
      <w:r w:rsidR="00132083"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рамках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антропоцентрической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парадигмы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становится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Координата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Степанов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1971:</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217)</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связано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важнейшим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свойством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выделение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развитие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точке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отсчета.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отмечает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Варшавская</w:t>
      </w:r>
      <w:proofErr w:type="gram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любой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деятельности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выступает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крайней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мыслит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прежде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качестве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субъекта,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исполнителя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деятельности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отличие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предметного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мыслимого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объект</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Варшавская</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1992:18)</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стороны,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выступая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субъекта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spellStart"/>
      <w:r w:rsidRPr="00B27577">
        <w:rPr>
          <w:rFonts w:ascii="Times New Roman" w:hAnsi="Times New Roman" w:cs="Times New Roman"/>
          <w:sz w:val="28"/>
          <w:szCs w:val="28"/>
        </w:rPr>
        <w:t>агенса</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какой-либо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деятельности,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параллельно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выполняет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восприятия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собственной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последнем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случае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происходит</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дистанцирование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объективированного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неизменного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субъекта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восприятия</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proofErr w:type="spellStart"/>
      <w:r w:rsidRPr="00B27577">
        <w:rPr>
          <w:rFonts w:ascii="Times New Roman" w:hAnsi="Times New Roman" w:cs="Times New Roman"/>
          <w:sz w:val="28"/>
          <w:szCs w:val="28"/>
        </w:rPr>
        <w:t>Гуреев</w:t>
      </w:r>
      <w:proofErr w:type="spellEnd"/>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2004:57)</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исследователю,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объективно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изучать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позволяет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объективно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изучать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процесс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когнитивные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процессы.</w:t>
      </w:r>
    </w:p>
    <w:p w:rsidR="00A706EF" w:rsidRPr="00B27577" w:rsidRDefault="00A706EF" w:rsidP="00E053C0">
      <w:pPr>
        <w:spacing w:after="0" w:line="360" w:lineRule="auto"/>
        <w:ind w:firstLine="709"/>
        <w:jc w:val="both"/>
        <w:rPr>
          <w:rFonts w:ascii="Times New Roman" w:hAnsi="Times New Roman" w:cs="Times New Roman"/>
          <w:sz w:val="28"/>
          <w:szCs w:val="28"/>
        </w:rPr>
      </w:pPr>
    </w:p>
    <w:p w:rsidR="00E924E5" w:rsidRPr="00B27577" w:rsidRDefault="00B6496C" w:rsidP="00E053C0">
      <w:pPr>
        <w:pStyle w:val="1"/>
        <w:spacing w:line="360" w:lineRule="auto"/>
        <w:jc w:val="center"/>
        <w:rPr>
          <w:rFonts w:ascii="Times New Roman" w:hAnsi="Times New Roman" w:cs="Times New Roman"/>
          <w:color w:val="auto"/>
        </w:rPr>
      </w:pPr>
      <w:bookmarkStart w:id="2" w:name="_Toc447896188"/>
      <w:r w:rsidRPr="00B27577">
        <w:rPr>
          <w:rFonts w:ascii="Times New Roman" w:hAnsi="Times New Roman" w:cs="Times New Roman"/>
          <w:color w:val="auto"/>
        </w:rPr>
        <w:t>1.</w:t>
      </w:r>
      <w:r w:rsidR="00B2118F" w:rsidRPr="00B27577">
        <w:rPr>
          <w:rFonts w:ascii="Times New Roman" w:hAnsi="Times New Roman" w:cs="Times New Roman"/>
          <w:color w:val="auto"/>
        </w:rPr>
        <w:t xml:space="preserve"> </w:t>
      </w:r>
      <w:r w:rsidR="002F1EAF" w:rsidRPr="00B27577">
        <w:rPr>
          <w:rFonts w:ascii="Times New Roman" w:hAnsi="Times New Roman" w:cs="Times New Roman"/>
          <w:color w:val="auto"/>
        </w:rPr>
        <w:t>2</w:t>
      </w:r>
      <w:r w:rsidR="00B2118F" w:rsidRPr="00B27577">
        <w:rPr>
          <w:rFonts w:ascii="Times New Roman" w:hAnsi="Times New Roman" w:cs="Times New Roman"/>
          <w:color w:val="auto"/>
        </w:rPr>
        <w:t xml:space="preserve"> </w:t>
      </w:r>
      <w:r w:rsidR="005B533A" w:rsidRPr="00B27577">
        <w:rPr>
          <w:rFonts w:ascii="Times New Roman" w:hAnsi="Times New Roman" w:cs="Times New Roman"/>
          <w:color w:val="auto"/>
        </w:rPr>
        <w:t xml:space="preserve">Социокультурный статус в рамках </w:t>
      </w:r>
      <w:proofErr w:type="spellStart"/>
      <w:r w:rsidR="005B533A" w:rsidRPr="00B27577">
        <w:rPr>
          <w:rFonts w:ascii="Times New Roman" w:hAnsi="Times New Roman" w:cs="Times New Roman"/>
          <w:color w:val="auto"/>
        </w:rPr>
        <w:t>лингвокультурол</w:t>
      </w:r>
      <w:r w:rsidR="00E56D4C">
        <w:rPr>
          <w:rFonts w:ascii="Times New Roman" w:hAnsi="Times New Roman" w:cs="Times New Roman"/>
          <w:color w:val="auto"/>
        </w:rPr>
        <w:t>о</w:t>
      </w:r>
      <w:r w:rsidR="005B533A" w:rsidRPr="00B27577">
        <w:rPr>
          <w:rFonts w:ascii="Times New Roman" w:hAnsi="Times New Roman" w:cs="Times New Roman"/>
          <w:color w:val="auto"/>
        </w:rPr>
        <w:t>гии</w:t>
      </w:r>
      <w:proofErr w:type="spellEnd"/>
      <w:r w:rsidR="005B533A" w:rsidRPr="00B27577">
        <w:rPr>
          <w:rFonts w:ascii="Times New Roman" w:hAnsi="Times New Roman" w:cs="Times New Roman"/>
          <w:color w:val="auto"/>
        </w:rPr>
        <w:t xml:space="preserve"> как лингвистическая категория</w:t>
      </w:r>
      <w:bookmarkEnd w:id="2"/>
    </w:p>
    <w:p w:rsidR="00C21CDD" w:rsidRPr="00B27577" w:rsidRDefault="00C21CDD" w:rsidP="00E053C0">
      <w:pPr>
        <w:spacing w:line="360" w:lineRule="auto"/>
        <w:rPr>
          <w:rFonts w:ascii="Times New Roman" w:hAnsi="Times New Roman" w:cs="Times New Roman"/>
          <w:sz w:val="28"/>
          <w:szCs w:val="28"/>
        </w:rPr>
      </w:pPr>
    </w:p>
    <w:p w:rsidR="00C21CDD" w:rsidRPr="00B27577" w:rsidRDefault="00C21CD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Причин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возникновения</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лингвокультурологии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несколько.</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Важнейшей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считать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следующую.</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Сейчас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очевидным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мысль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значительной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степени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субъективная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неточная.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французский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исследователь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Ажеж</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писал,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пыталась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точной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завело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тупик: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изучая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человеческое,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замкнутой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областью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знания</w:t>
      </w:r>
      <w:r w:rsidR="00A22F41"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Одержимость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научностью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придала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облику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ложную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строгость,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равную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нельзя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обнаружить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нигде,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включая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точные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Увлечение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формальной</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записью</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конце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концов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загнало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тесную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келью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технического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дискурса…»</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proofErr w:type="spellStart"/>
      <w:r w:rsidRPr="00B27577">
        <w:rPr>
          <w:rFonts w:ascii="Times New Roman" w:hAnsi="Times New Roman" w:cs="Times New Roman"/>
          <w:sz w:val="28"/>
          <w:szCs w:val="28"/>
        </w:rPr>
        <w:t>Ажеж</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2003:</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279)</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
    <w:p w:rsidR="00C21CDD" w:rsidRPr="00B27577" w:rsidRDefault="00C21CD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lastRenderedPageBreak/>
        <w:t>Сходное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официальный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глава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(директора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Алпатов,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утверждает,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w:t>
      </w:r>
      <w:r w:rsidR="00AE6B27"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00AE6B27" w:rsidRPr="00B27577">
        <w:rPr>
          <w:rFonts w:ascii="Times New Roman" w:hAnsi="Times New Roman" w:cs="Times New Roman"/>
          <w:sz w:val="28"/>
          <w:szCs w:val="28"/>
        </w:rPr>
        <w:t>сейчас</w:t>
      </w:r>
      <w:r w:rsidR="00B2118F" w:rsidRPr="00B27577">
        <w:rPr>
          <w:rFonts w:ascii="Times New Roman" w:hAnsi="Times New Roman" w:cs="Times New Roman"/>
          <w:sz w:val="28"/>
          <w:szCs w:val="28"/>
        </w:rPr>
        <w:t xml:space="preserve"> </w:t>
      </w:r>
      <w:r w:rsidR="00AE6B27" w:rsidRPr="00B27577">
        <w:rPr>
          <w:rFonts w:ascii="Times New Roman" w:hAnsi="Times New Roman" w:cs="Times New Roman"/>
          <w:sz w:val="28"/>
          <w:szCs w:val="28"/>
        </w:rPr>
        <w:t>«снижение</w:t>
      </w:r>
      <w:r w:rsidR="00B2118F" w:rsidRPr="00B27577">
        <w:rPr>
          <w:rFonts w:ascii="Times New Roman" w:hAnsi="Times New Roman" w:cs="Times New Roman"/>
          <w:sz w:val="28"/>
          <w:szCs w:val="28"/>
        </w:rPr>
        <w:t xml:space="preserve"> </w:t>
      </w:r>
      <w:r w:rsidR="00AE6B27" w:rsidRPr="00B27577">
        <w:rPr>
          <w:rFonts w:ascii="Times New Roman" w:hAnsi="Times New Roman" w:cs="Times New Roman"/>
          <w:sz w:val="28"/>
          <w:szCs w:val="28"/>
        </w:rPr>
        <w:t>степени</w:t>
      </w:r>
      <w:r w:rsidR="00B2118F" w:rsidRPr="00B27577">
        <w:rPr>
          <w:rFonts w:ascii="Times New Roman" w:hAnsi="Times New Roman" w:cs="Times New Roman"/>
          <w:sz w:val="28"/>
          <w:szCs w:val="28"/>
        </w:rPr>
        <w:t xml:space="preserve"> </w:t>
      </w:r>
      <w:r w:rsidR="00AE6B27" w:rsidRPr="00B27577">
        <w:rPr>
          <w:rFonts w:ascii="Times New Roman" w:hAnsi="Times New Roman" w:cs="Times New Roman"/>
          <w:sz w:val="28"/>
          <w:szCs w:val="28"/>
        </w:rPr>
        <w:t>фор</w:t>
      </w:r>
      <w:r w:rsidRPr="00B27577">
        <w:rPr>
          <w:rFonts w:ascii="Times New Roman" w:hAnsi="Times New Roman" w:cs="Times New Roman"/>
          <w:sz w:val="28"/>
          <w:szCs w:val="28"/>
        </w:rPr>
        <w:t>мализации»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заметно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долго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отстаивали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например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Апресяна</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Алпатов</w:t>
      </w:r>
      <w:r w:rsidR="00B2118F" w:rsidRPr="00B27577">
        <w:rPr>
          <w:rFonts w:ascii="Times New Roman" w:hAnsi="Times New Roman" w:cs="Times New Roman"/>
          <w:sz w:val="28"/>
          <w:szCs w:val="28"/>
        </w:rPr>
        <w:t xml:space="preserve"> </w:t>
      </w:r>
      <w:r w:rsidR="001F152E">
        <w:rPr>
          <w:rFonts w:ascii="Times New Roman" w:hAnsi="Times New Roman" w:cs="Times New Roman"/>
          <w:sz w:val="28"/>
          <w:szCs w:val="28"/>
        </w:rPr>
        <w:t>1993</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117)</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
    <w:p w:rsidR="00C21CDD" w:rsidRPr="00B27577" w:rsidRDefault="00C21CD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Другой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академик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Степанов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считал,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вообще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открыться,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открывается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«инструментальному»,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философскому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взгляду»</w:t>
      </w:r>
      <w:r w:rsidR="00C80BA6">
        <w:rPr>
          <w:rFonts w:ascii="Times New Roman" w:hAnsi="Times New Roman" w:cs="Times New Roman"/>
          <w:sz w:val="28"/>
          <w:szCs w:val="28"/>
        </w:rPr>
        <w:t xml:space="preserve"> </w:t>
      </w:r>
      <w:r w:rsidR="007374C8">
        <w:rPr>
          <w:rFonts w:ascii="Times New Roman" w:hAnsi="Times New Roman" w:cs="Times New Roman"/>
          <w:sz w:val="28"/>
          <w:szCs w:val="28"/>
        </w:rPr>
        <w:t>(</w:t>
      </w:r>
      <w:r w:rsidR="00C80BA6">
        <w:rPr>
          <w:rFonts w:ascii="Times New Roman" w:hAnsi="Times New Roman" w:cs="Times New Roman"/>
          <w:sz w:val="28"/>
          <w:szCs w:val="28"/>
        </w:rPr>
        <w:t xml:space="preserve">Степанов </w:t>
      </w:r>
      <w:r w:rsidR="004A1791">
        <w:rPr>
          <w:rFonts w:ascii="Times New Roman" w:hAnsi="Times New Roman" w:cs="Times New Roman"/>
          <w:sz w:val="28"/>
          <w:szCs w:val="28"/>
        </w:rPr>
        <w:t>1971</w:t>
      </w:r>
      <w:r w:rsidR="00C80BA6">
        <w:rPr>
          <w:rFonts w:ascii="Times New Roman" w:hAnsi="Times New Roman" w:cs="Times New Roman"/>
          <w:sz w:val="28"/>
          <w:szCs w:val="28"/>
        </w:rPr>
        <w:t>: 55</w:t>
      </w:r>
      <w:r w:rsidR="007374C8">
        <w:rPr>
          <w:rFonts w:ascii="Times New Roman" w:hAnsi="Times New Roman" w:cs="Times New Roman"/>
          <w:sz w:val="28"/>
          <w:szCs w:val="28"/>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Отсюда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вывод: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назрел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переход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новый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виток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развития,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новую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парадигму.</w:t>
      </w:r>
      <w:r w:rsidR="00B2118F" w:rsidRPr="00B27577">
        <w:rPr>
          <w:rFonts w:ascii="Times New Roman" w:hAnsi="Times New Roman" w:cs="Times New Roman"/>
          <w:sz w:val="28"/>
          <w:szCs w:val="28"/>
        </w:rPr>
        <w:t xml:space="preserve"> </w:t>
      </w:r>
    </w:p>
    <w:p w:rsidR="00C21CDD" w:rsidRPr="00B27577" w:rsidRDefault="00C21CD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Выходом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тупика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интерес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ибо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достигает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посредством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C80BA6">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кроме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конце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словами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Р.М.Фрумкиной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«открылся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тупик: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оказалось,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места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главному,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создало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интеллект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культуре»</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w:t>
      </w:r>
      <w:r w:rsidRPr="00B27577">
        <w:rPr>
          <w:rFonts w:ascii="Times New Roman" w:hAnsi="Times New Roman" w:cs="Times New Roman"/>
          <w:sz w:val="28"/>
          <w:szCs w:val="28"/>
        </w:rPr>
        <w:t>Фрумкина</w:t>
      </w:r>
      <w:r w:rsidR="00B2118F" w:rsidRPr="00B27577">
        <w:rPr>
          <w:rFonts w:ascii="Times New Roman" w:hAnsi="Times New Roman" w:cs="Times New Roman"/>
          <w:sz w:val="28"/>
          <w:szCs w:val="28"/>
        </w:rPr>
        <w:t xml:space="preserve"> </w:t>
      </w:r>
      <w:r w:rsidR="004A1791">
        <w:rPr>
          <w:rFonts w:ascii="Times New Roman" w:hAnsi="Times New Roman" w:cs="Times New Roman"/>
          <w:sz w:val="28"/>
          <w:szCs w:val="28"/>
        </w:rPr>
        <w:t>2003</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7374C8">
        <w:rPr>
          <w:rFonts w:ascii="Times New Roman" w:hAnsi="Times New Roman" w:cs="Times New Roman"/>
          <w:sz w:val="28"/>
          <w:szCs w:val="28"/>
        </w:rPr>
        <w:t>104)</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культурному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параметру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внимания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уделяется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по-прежнему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считать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незначительного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количества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7374C8">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Арутюновой,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w:t>
      </w:r>
      <w:r w:rsidR="007374C8">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Кубряковой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Шмелева,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Т.В.Булыгиной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Телия</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Ю.С.Степанова</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В.Красных</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М.Л.Ковшовой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w:t>
      </w:r>
      <w:r w:rsidR="00B2118F" w:rsidRPr="00B27577">
        <w:rPr>
          <w:rFonts w:ascii="Times New Roman" w:hAnsi="Times New Roman" w:cs="Times New Roman"/>
          <w:sz w:val="28"/>
          <w:szCs w:val="28"/>
        </w:rPr>
        <w:t xml:space="preserve"> </w:t>
      </w:r>
    </w:p>
    <w:p w:rsidR="00C21CDD" w:rsidRPr="00B27577" w:rsidRDefault="00C21CD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толчком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возникновения</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лингвокультурологии</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результаты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тесно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смыкаются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достижениями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ряда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психологии,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культурологии,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синергетики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ряда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w:t>
      </w:r>
    </w:p>
    <w:p w:rsidR="007374C8" w:rsidRDefault="00C21CDD" w:rsidP="004460E5">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Основными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областями,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w:t>
      </w:r>
      <w:r w:rsidR="00306662" w:rsidRPr="00B27577">
        <w:rPr>
          <w:rFonts w:ascii="Times New Roman" w:hAnsi="Times New Roman" w:cs="Times New Roman"/>
          <w:sz w:val="28"/>
          <w:szCs w:val="28"/>
        </w:rPr>
        <w:t>йствуют</w:t>
      </w:r>
      <w:r w:rsidR="00B2118F" w:rsidRPr="00B27577">
        <w:rPr>
          <w:rFonts w:ascii="Times New Roman" w:hAnsi="Times New Roman" w:cs="Times New Roman"/>
          <w:sz w:val="28"/>
          <w:szCs w:val="28"/>
        </w:rPr>
        <w:t xml:space="preserve"> </w:t>
      </w:r>
      <w:r w:rsidR="00306662"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00306662"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306662" w:rsidRPr="00B27577">
        <w:rPr>
          <w:rFonts w:ascii="Times New Roman" w:hAnsi="Times New Roman" w:cs="Times New Roman"/>
          <w:sz w:val="28"/>
          <w:szCs w:val="28"/>
        </w:rPr>
        <w:t>культура,</w:t>
      </w:r>
      <w:r w:rsidR="00B2118F" w:rsidRPr="00B27577">
        <w:rPr>
          <w:rFonts w:ascii="Times New Roman" w:hAnsi="Times New Roman" w:cs="Times New Roman"/>
          <w:sz w:val="28"/>
          <w:szCs w:val="28"/>
        </w:rPr>
        <w:t xml:space="preserve"> </w:t>
      </w:r>
      <w:r w:rsidR="00306662" w:rsidRPr="00B27577">
        <w:rPr>
          <w:rFonts w:ascii="Times New Roman" w:hAnsi="Times New Roman" w:cs="Times New Roman"/>
          <w:sz w:val="28"/>
          <w:szCs w:val="28"/>
        </w:rPr>
        <w:t>являют</w:t>
      </w:r>
      <w:r w:rsidRPr="00B27577">
        <w:rPr>
          <w:rFonts w:ascii="Times New Roman" w:hAnsi="Times New Roman" w:cs="Times New Roman"/>
          <w:sz w:val="28"/>
          <w:szCs w:val="28"/>
        </w:rPr>
        <w:t>ся:</w:t>
      </w:r>
      <w:r w:rsidR="004460E5">
        <w:rPr>
          <w:rFonts w:ascii="Times New Roman" w:hAnsi="Times New Roman" w:cs="Times New Roman"/>
          <w:sz w:val="28"/>
          <w:szCs w:val="28"/>
        </w:rPr>
        <w:t xml:space="preserve"> </w:t>
      </w:r>
    </w:p>
    <w:p w:rsidR="007374C8" w:rsidRDefault="00C21CDD" w:rsidP="007374C8">
      <w:pPr>
        <w:pStyle w:val="a3"/>
        <w:numPr>
          <w:ilvl w:val="0"/>
          <w:numId w:val="29"/>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фразеологический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фонд</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языка;</w:t>
      </w:r>
      <w:r w:rsidR="00B2118F" w:rsidRPr="007374C8">
        <w:rPr>
          <w:rFonts w:ascii="Times New Roman" w:hAnsi="Times New Roman" w:cs="Times New Roman"/>
          <w:sz w:val="28"/>
          <w:szCs w:val="28"/>
        </w:rPr>
        <w:t xml:space="preserve"> </w:t>
      </w:r>
    </w:p>
    <w:p w:rsidR="007374C8" w:rsidRDefault="00C21CDD" w:rsidP="007374C8">
      <w:pPr>
        <w:pStyle w:val="a3"/>
        <w:numPr>
          <w:ilvl w:val="0"/>
          <w:numId w:val="29"/>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мифологизированные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языковые</w:t>
      </w:r>
      <w:r w:rsidR="00B2118F" w:rsidRPr="007374C8">
        <w:rPr>
          <w:rFonts w:ascii="Times New Roman" w:hAnsi="Times New Roman" w:cs="Times New Roman"/>
          <w:sz w:val="28"/>
          <w:szCs w:val="28"/>
        </w:rPr>
        <w:t xml:space="preserve"> </w:t>
      </w:r>
      <w:r w:rsidR="004460E5" w:rsidRPr="007374C8">
        <w:rPr>
          <w:rFonts w:ascii="Times New Roman" w:hAnsi="Times New Roman" w:cs="Times New Roman"/>
          <w:sz w:val="28"/>
          <w:szCs w:val="28"/>
        </w:rPr>
        <w:t>единицы (</w:t>
      </w:r>
      <w:r w:rsidRPr="007374C8">
        <w:rPr>
          <w:rFonts w:ascii="Times New Roman" w:hAnsi="Times New Roman" w:cs="Times New Roman"/>
          <w:sz w:val="28"/>
          <w:szCs w:val="28"/>
        </w:rPr>
        <w:t>архетипы</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мифологемы,</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обряды</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поверья,</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ритуалы</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обычаи,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закрепленные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языке</w:t>
      </w:r>
      <w:r w:rsidR="004460E5" w:rsidRPr="007374C8">
        <w:rPr>
          <w:rFonts w:ascii="Times New Roman" w:hAnsi="Times New Roman" w:cs="Times New Roman"/>
          <w:sz w:val="28"/>
          <w:szCs w:val="28"/>
        </w:rPr>
        <w:t>)</w:t>
      </w:r>
      <w:r w:rsidRPr="007374C8">
        <w:rPr>
          <w:rFonts w:ascii="Times New Roman" w:hAnsi="Times New Roman" w:cs="Times New Roman"/>
          <w:sz w:val="28"/>
          <w:szCs w:val="28"/>
        </w:rPr>
        <w:t>;</w:t>
      </w:r>
      <w:r w:rsidR="00B2118F" w:rsidRPr="007374C8">
        <w:rPr>
          <w:rFonts w:ascii="Times New Roman" w:hAnsi="Times New Roman" w:cs="Times New Roman"/>
          <w:sz w:val="28"/>
          <w:szCs w:val="28"/>
        </w:rPr>
        <w:t xml:space="preserve"> </w:t>
      </w:r>
    </w:p>
    <w:p w:rsidR="007374C8" w:rsidRDefault="00C21CDD" w:rsidP="007374C8">
      <w:pPr>
        <w:pStyle w:val="a3"/>
        <w:numPr>
          <w:ilvl w:val="0"/>
          <w:numId w:val="29"/>
        </w:numPr>
        <w:spacing w:after="0" w:line="360" w:lineRule="auto"/>
        <w:jc w:val="both"/>
        <w:rPr>
          <w:rFonts w:ascii="Times New Roman" w:hAnsi="Times New Roman" w:cs="Times New Roman"/>
          <w:sz w:val="28"/>
          <w:szCs w:val="28"/>
        </w:rPr>
      </w:pPr>
      <w:proofErr w:type="spellStart"/>
      <w:r w:rsidRPr="007374C8">
        <w:rPr>
          <w:rFonts w:ascii="Times New Roman" w:hAnsi="Times New Roman" w:cs="Times New Roman"/>
          <w:sz w:val="28"/>
          <w:szCs w:val="28"/>
        </w:rPr>
        <w:t>паремиологический</w:t>
      </w:r>
      <w:proofErr w:type="spellEnd"/>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фонд</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языка;</w:t>
      </w:r>
      <w:r w:rsidR="00B2118F" w:rsidRPr="007374C8">
        <w:rPr>
          <w:rFonts w:ascii="Times New Roman" w:hAnsi="Times New Roman" w:cs="Times New Roman"/>
          <w:sz w:val="28"/>
          <w:szCs w:val="28"/>
        </w:rPr>
        <w:t xml:space="preserve"> </w:t>
      </w:r>
    </w:p>
    <w:p w:rsidR="007374C8" w:rsidRDefault="00C21CDD" w:rsidP="007374C8">
      <w:pPr>
        <w:pStyle w:val="a3"/>
        <w:numPr>
          <w:ilvl w:val="0"/>
          <w:numId w:val="29"/>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эталоны,</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стереотипы,</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символы;</w:t>
      </w:r>
      <w:r w:rsidR="00B2118F" w:rsidRPr="007374C8">
        <w:rPr>
          <w:rFonts w:ascii="Times New Roman" w:hAnsi="Times New Roman" w:cs="Times New Roman"/>
          <w:sz w:val="28"/>
          <w:szCs w:val="28"/>
        </w:rPr>
        <w:t xml:space="preserve"> </w:t>
      </w:r>
    </w:p>
    <w:p w:rsidR="007374C8" w:rsidRDefault="00306662" w:rsidP="007374C8">
      <w:pPr>
        <w:pStyle w:val="a3"/>
        <w:numPr>
          <w:ilvl w:val="0"/>
          <w:numId w:val="29"/>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lastRenderedPageBreak/>
        <w:t>ре</w:t>
      </w:r>
      <w:r w:rsidR="00C21CDD" w:rsidRPr="007374C8">
        <w:rPr>
          <w:rFonts w:ascii="Times New Roman" w:hAnsi="Times New Roman" w:cs="Times New Roman"/>
          <w:sz w:val="28"/>
          <w:szCs w:val="28"/>
        </w:rPr>
        <w:t>чевое</w:t>
      </w:r>
      <w:r w:rsidR="00B2118F" w:rsidRPr="007374C8">
        <w:rPr>
          <w:rFonts w:ascii="Times New Roman" w:hAnsi="Times New Roman" w:cs="Times New Roman"/>
          <w:sz w:val="28"/>
          <w:szCs w:val="28"/>
        </w:rPr>
        <w:t xml:space="preserve"> </w:t>
      </w:r>
      <w:r w:rsidR="00C21CDD" w:rsidRPr="007374C8">
        <w:rPr>
          <w:rFonts w:ascii="Times New Roman" w:hAnsi="Times New Roman" w:cs="Times New Roman"/>
          <w:sz w:val="28"/>
          <w:szCs w:val="28"/>
        </w:rPr>
        <w:t>поведение;</w:t>
      </w:r>
      <w:r w:rsidR="00B2118F" w:rsidRPr="007374C8">
        <w:rPr>
          <w:rFonts w:ascii="Times New Roman" w:hAnsi="Times New Roman" w:cs="Times New Roman"/>
          <w:sz w:val="28"/>
          <w:szCs w:val="28"/>
        </w:rPr>
        <w:t xml:space="preserve"> </w:t>
      </w:r>
    </w:p>
    <w:p w:rsidR="007374C8" w:rsidRDefault="00C21CDD" w:rsidP="007374C8">
      <w:pPr>
        <w:pStyle w:val="a3"/>
        <w:numPr>
          <w:ilvl w:val="0"/>
          <w:numId w:val="29"/>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область</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речевого</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этикета;</w:t>
      </w:r>
      <w:r w:rsidR="00B2118F" w:rsidRPr="007374C8">
        <w:rPr>
          <w:rFonts w:ascii="Times New Roman" w:hAnsi="Times New Roman" w:cs="Times New Roman"/>
          <w:sz w:val="28"/>
          <w:szCs w:val="28"/>
        </w:rPr>
        <w:t xml:space="preserve"> </w:t>
      </w:r>
    </w:p>
    <w:p w:rsidR="007374C8" w:rsidRDefault="00C21CDD" w:rsidP="007374C8">
      <w:pPr>
        <w:pStyle w:val="a3"/>
        <w:numPr>
          <w:ilvl w:val="0"/>
          <w:numId w:val="29"/>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коды</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культуры;</w:t>
      </w:r>
      <w:r w:rsidR="00B2118F" w:rsidRPr="007374C8">
        <w:rPr>
          <w:rFonts w:ascii="Times New Roman" w:hAnsi="Times New Roman" w:cs="Times New Roman"/>
          <w:sz w:val="28"/>
          <w:szCs w:val="28"/>
        </w:rPr>
        <w:t xml:space="preserve"> </w:t>
      </w:r>
    </w:p>
    <w:p w:rsidR="007374C8" w:rsidRDefault="00306662" w:rsidP="007374C8">
      <w:pPr>
        <w:pStyle w:val="a3"/>
        <w:numPr>
          <w:ilvl w:val="0"/>
          <w:numId w:val="29"/>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концепты</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куль</w:t>
      </w:r>
      <w:r w:rsidR="00C21CDD" w:rsidRPr="007374C8">
        <w:rPr>
          <w:rFonts w:ascii="Times New Roman" w:hAnsi="Times New Roman" w:cs="Times New Roman"/>
          <w:sz w:val="28"/>
          <w:szCs w:val="28"/>
        </w:rPr>
        <w:t>туры;</w:t>
      </w:r>
      <w:r w:rsidR="00B2118F" w:rsidRPr="007374C8">
        <w:rPr>
          <w:rFonts w:ascii="Times New Roman" w:hAnsi="Times New Roman" w:cs="Times New Roman"/>
          <w:sz w:val="28"/>
          <w:szCs w:val="28"/>
        </w:rPr>
        <w:t xml:space="preserve"> </w:t>
      </w:r>
    </w:p>
    <w:p w:rsidR="004460E5" w:rsidRPr="007374C8" w:rsidRDefault="00C21CDD" w:rsidP="007374C8">
      <w:pPr>
        <w:pStyle w:val="a3"/>
        <w:numPr>
          <w:ilvl w:val="0"/>
          <w:numId w:val="29"/>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ценности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культуры.</w:t>
      </w:r>
      <w:r w:rsidR="00B2118F" w:rsidRPr="007374C8">
        <w:rPr>
          <w:rFonts w:ascii="Times New Roman" w:hAnsi="Times New Roman" w:cs="Times New Roman"/>
          <w:sz w:val="28"/>
          <w:szCs w:val="28"/>
        </w:rPr>
        <w:t xml:space="preserve"> </w:t>
      </w:r>
    </w:p>
    <w:p w:rsidR="00C21CDD" w:rsidRPr="00B27577" w:rsidRDefault="00C21CDD" w:rsidP="004460E5">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наиболее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spellStart"/>
      <w:r w:rsidRPr="00B27577">
        <w:rPr>
          <w:rFonts w:ascii="Times New Roman" w:hAnsi="Times New Roman" w:cs="Times New Roman"/>
          <w:sz w:val="28"/>
          <w:szCs w:val="28"/>
        </w:rPr>
        <w:t>культуроносные</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сущности.</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обозначенный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список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лингвокультурологии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окончательным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неизменным,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здесь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указаны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лишь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основные.</w:t>
      </w:r>
      <w:r w:rsidR="00B2118F" w:rsidRPr="00B27577">
        <w:rPr>
          <w:rFonts w:ascii="Times New Roman" w:hAnsi="Times New Roman" w:cs="Times New Roman"/>
          <w:sz w:val="28"/>
          <w:szCs w:val="28"/>
        </w:rPr>
        <w:t xml:space="preserve"> </w:t>
      </w:r>
      <w:proofErr w:type="gramEnd"/>
    </w:p>
    <w:p w:rsidR="00E924E5" w:rsidRPr="00B27577" w:rsidRDefault="003D1DAD" w:rsidP="00E053C0">
      <w:pPr>
        <w:pStyle w:val="1"/>
        <w:spacing w:line="360" w:lineRule="auto"/>
        <w:jc w:val="center"/>
        <w:rPr>
          <w:rFonts w:ascii="Times New Roman" w:hAnsi="Times New Roman" w:cs="Times New Roman"/>
          <w:color w:val="auto"/>
        </w:rPr>
      </w:pPr>
      <w:bookmarkStart w:id="3" w:name="_Toc447896191"/>
      <w:r>
        <w:rPr>
          <w:rFonts w:ascii="Times New Roman" w:hAnsi="Times New Roman" w:cs="Times New Roman"/>
          <w:color w:val="auto"/>
        </w:rPr>
        <w:t>1.3</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Социальный</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характер</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взаимоотношений</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и</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средства</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его</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языковой</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репрезентации</w:t>
      </w:r>
      <w:bookmarkEnd w:id="3"/>
    </w:p>
    <w:p w:rsidR="002131BC" w:rsidRPr="00B27577" w:rsidRDefault="002131BC" w:rsidP="00E053C0">
      <w:pPr>
        <w:spacing w:after="0" w:line="360" w:lineRule="auto"/>
        <w:ind w:firstLine="709"/>
        <w:jc w:val="both"/>
        <w:rPr>
          <w:rFonts w:ascii="Times New Roman" w:hAnsi="Times New Roman" w:cs="Times New Roman"/>
          <w:sz w:val="28"/>
          <w:szCs w:val="28"/>
        </w:rPr>
      </w:pPr>
    </w:p>
    <w:p w:rsidR="002131BC" w:rsidRPr="00B27577" w:rsidRDefault="002131BC"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термином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классами,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общностями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субъектами,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членами.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еще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называют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возникают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сферах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складываются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исходя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равенства,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степени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удовлетворения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потребностей.</w:t>
      </w:r>
    </w:p>
    <w:p w:rsidR="0038232B" w:rsidRPr="00B27577" w:rsidRDefault="0038232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Социальные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чрезвычайно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разнообразны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содержанию.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Каждый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своему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опыту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складываются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по-разному,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вмещает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пеструю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палитру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любви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непреодолимой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симпатии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ненависти,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презрения,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неприязни.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Художественная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литература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хороший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помощник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отражает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произведениях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неисчерпаемое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богатство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p>
    <w:p w:rsidR="0038232B" w:rsidRPr="00B27577" w:rsidRDefault="0038232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Односторонние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встречаются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довольно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часто.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испытывает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другому</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любви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предполагает,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подобное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испытывает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партнер,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ориентирует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поведение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ожидание.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например,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молодой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сватается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девушке,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неожиданно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получить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отказ.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Классическим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односторонних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Христа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апостола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Иуды,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предавшего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учителя.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Мировая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отечественная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художественная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литература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даст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немало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трагических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связанных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односторонними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Отелло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Моцарт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Сальери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т.д.</w:t>
      </w:r>
    </w:p>
    <w:p w:rsidR="0038232B" w:rsidRPr="00B27577" w:rsidRDefault="0038232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Социальная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зависимость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основывается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низким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зависимы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высокий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подчиненные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зависят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руководителя.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Зависимость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возникает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обладании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значимыми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ценностями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независимо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официального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руководитель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зависеть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денежном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подчиненного,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взял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взаймы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крупную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сумму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денег.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Латентные,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скрытые,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зависимости</w:t>
      </w:r>
      <w:r w:rsidR="00B2118F" w:rsidRPr="00B27577">
        <w:rPr>
          <w:rFonts w:ascii="Times New Roman" w:hAnsi="Times New Roman" w:cs="Times New Roman"/>
          <w:sz w:val="28"/>
          <w:szCs w:val="28"/>
        </w:rPr>
        <w:t xml:space="preserve"> </w:t>
      </w:r>
      <w:hyperlink r:id="rId9" w:tgtFrame="_blank" w:history="1">
        <w:r w:rsidRPr="00B27577">
          <w:rPr>
            <w:rFonts w:ascii="Times New Roman" w:hAnsi="Times New Roman" w:cs="Times New Roman"/>
            <w:sz w:val="28"/>
            <w:szCs w:val="28"/>
          </w:rPr>
          <w:t>играют</w:t>
        </w:r>
      </w:hyperlink>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коллективов,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w:t>
      </w:r>
      <w:r w:rsidR="004A1791">
        <w:rPr>
          <w:rFonts w:ascii="Times New Roman" w:hAnsi="Times New Roman" w:cs="Times New Roman"/>
          <w:sz w:val="28"/>
          <w:szCs w:val="28"/>
        </w:rPr>
        <w:t xml:space="preserve"> </w:t>
      </w:r>
      <w:r w:rsidR="007374C8">
        <w:rPr>
          <w:rFonts w:ascii="Times New Roman" w:hAnsi="Times New Roman" w:cs="Times New Roman"/>
          <w:sz w:val="28"/>
          <w:szCs w:val="28"/>
        </w:rPr>
        <w:t>(</w:t>
      </w:r>
      <w:r w:rsidR="004A1791">
        <w:rPr>
          <w:rFonts w:ascii="Times New Roman" w:hAnsi="Times New Roman" w:cs="Times New Roman"/>
          <w:sz w:val="28"/>
          <w:szCs w:val="28"/>
        </w:rPr>
        <w:t>Фрумкина 2003: 145-147</w:t>
      </w:r>
      <w:r w:rsidR="007374C8">
        <w:rPr>
          <w:rFonts w:ascii="Times New Roman" w:hAnsi="Times New Roman" w:cs="Times New Roman"/>
          <w:sz w:val="28"/>
          <w:szCs w:val="28"/>
        </w:rPr>
        <w:t>)</w:t>
      </w:r>
      <w:r w:rsidRPr="00B27577">
        <w:rPr>
          <w:rFonts w:ascii="Times New Roman" w:hAnsi="Times New Roman" w:cs="Times New Roman"/>
          <w:sz w:val="28"/>
          <w:szCs w:val="28"/>
        </w:rPr>
        <w:t>.</w:t>
      </w:r>
    </w:p>
    <w:p w:rsidR="0038232B" w:rsidRPr="00B27577" w:rsidRDefault="0038232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Часто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руководитель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полагается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работающего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здесь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родственника,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угоду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нередко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принимаются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ошибочные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сточки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зрения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интересов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расплачивается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коллектив.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старинном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водевиле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Гурыч</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Синичкин»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будет</w:t>
      </w:r>
      <w:r w:rsidR="00B2118F" w:rsidRPr="00B27577">
        <w:rPr>
          <w:rFonts w:ascii="Times New Roman" w:hAnsi="Times New Roman" w:cs="Times New Roman"/>
          <w:sz w:val="28"/>
          <w:szCs w:val="28"/>
        </w:rPr>
        <w:t xml:space="preserve"> </w:t>
      </w:r>
      <w:hyperlink r:id="rId10" w:tgtFrame="_blank" w:history="1">
        <w:r w:rsidRPr="00B27577">
          <w:rPr>
            <w:rFonts w:ascii="Times New Roman" w:hAnsi="Times New Roman" w:cs="Times New Roman"/>
            <w:sz w:val="28"/>
            <w:szCs w:val="28"/>
          </w:rPr>
          <w:t>играть</w:t>
        </w:r>
      </w:hyperlink>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главную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премьерном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спектакле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вместо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заболевшей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актрисы,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решить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главный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«меценат»</w:t>
      </w:r>
      <w:r w:rsidR="00B2118F" w:rsidRPr="00B27577">
        <w:rPr>
          <w:rFonts w:ascii="Times New Roman" w:hAnsi="Times New Roman" w:cs="Times New Roman"/>
          <w:sz w:val="28"/>
          <w:szCs w:val="28"/>
        </w:rPr>
        <w:t xml:space="preserve"> </w:t>
      </w:r>
      <w:hyperlink r:id="rId11" w:tgtFrame="_blank" w:history="1">
        <w:r w:rsidRPr="00B27577">
          <w:rPr>
            <w:rFonts w:ascii="Times New Roman" w:hAnsi="Times New Roman" w:cs="Times New Roman"/>
            <w:sz w:val="28"/>
            <w:szCs w:val="28"/>
          </w:rPr>
          <w:t>театра</w:t>
        </w:r>
      </w:hyperlink>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(граф</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Зефиров).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Кардинал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Ришелье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фактически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правил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Францией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вместо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короля.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Иногда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чтобы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разобраться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конфликтной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коллективе,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пригласили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качестве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эксперта,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надо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начинать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поиска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«серого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кардинала»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неформального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лидера,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фактически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обладает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реальным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влиянием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p>
    <w:p w:rsidR="0038232B" w:rsidRPr="00B27577" w:rsidRDefault="0038232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существуют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узаконенные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проявления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властной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зависимости.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уровне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нередко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ведет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возникновению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парадоксальных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объяснимых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точки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зрения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здравого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смысла.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воле,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понукаемый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никем,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становится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сторонником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экзотических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сект,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иногда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настоящим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страстей,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заставляют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преступать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решаться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убийство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самоубийство.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Непреодолимое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влечение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hyperlink r:id="rId12" w:tgtFrame="_blank" w:history="1">
        <w:r w:rsidRPr="00B27577">
          <w:rPr>
            <w:rFonts w:ascii="Times New Roman" w:hAnsi="Times New Roman" w:cs="Times New Roman"/>
            <w:sz w:val="28"/>
            <w:szCs w:val="28"/>
          </w:rPr>
          <w:t>азартным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играм</w:t>
        </w:r>
      </w:hyperlink>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лишить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w:t>
      </w:r>
      <w:proofErr w:type="gramStart"/>
      <w:r w:rsidRPr="00B27577">
        <w:rPr>
          <w:rFonts w:ascii="Times New Roman" w:hAnsi="Times New Roman" w:cs="Times New Roman"/>
          <w:sz w:val="28"/>
          <w:szCs w:val="28"/>
        </w:rPr>
        <w:t>дств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proofErr w:type="gramEnd"/>
      <w:r w:rsidRPr="00B27577">
        <w:rPr>
          <w:rFonts w:ascii="Times New Roman" w:hAnsi="Times New Roman" w:cs="Times New Roman"/>
          <w:sz w:val="28"/>
          <w:szCs w:val="28"/>
        </w:rPr>
        <w:t>уществованию,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вновь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вновь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возвращается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hyperlink r:id="rId13" w:tgtFrame="_blank" w:history="1">
        <w:r w:rsidRPr="00B27577">
          <w:rPr>
            <w:rFonts w:ascii="Times New Roman" w:hAnsi="Times New Roman" w:cs="Times New Roman"/>
            <w:sz w:val="28"/>
            <w:szCs w:val="28"/>
          </w:rPr>
          <w:t>рулетке</w:t>
        </w:r>
      </w:hyperlink>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картам.</w:t>
      </w:r>
    </w:p>
    <w:p w:rsidR="0038232B" w:rsidRPr="00B27577" w:rsidRDefault="0038232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Таким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ряде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сфер</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жизнедеятельности</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постоянно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повторяющиеся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постепенно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приобретают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устойчивый,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упорядоченный,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предсказуемый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процессе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упорядочивания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формируются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особые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называемые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w:t>
      </w:r>
      <w:r w:rsidR="00226086">
        <w:rPr>
          <w:rFonts w:ascii="Times New Roman" w:hAnsi="Times New Roman" w:cs="Times New Roman"/>
          <w:sz w:val="28"/>
          <w:szCs w:val="28"/>
        </w:rPr>
        <w:t>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устойчивые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возникающие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внутри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процессе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(экономической)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духовной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деятельности.</w:t>
      </w:r>
    </w:p>
    <w:p w:rsidR="0038232B" w:rsidRPr="00B27577" w:rsidRDefault="0038232B" w:rsidP="00E053C0">
      <w:pPr>
        <w:spacing w:after="0" w:line="360" w:lineRule="auto"/>
        <w:ind w:firstLine="709"/>
        <w:jc w:val="both"/>
        <w:rPr>
          <w:rFonts w:ascii="Times New Roman" w:hAnsi="Times New Roman" w:cs="Times New Roman"/>
          <w:sz w:val="28"/>
          <w:szCs w:val="28"/>
        </w:rPr>
      </w:pPr>
    </w:p>
    <w:p w:rsidR="00E924E5" w:rsidRPr="00B27577" w:rsidRDefault="003D1DAD" w:rsidP="00E053C0">
      <w:pPr>
        <w:pStyle w:val="1"/>
        <w:spacing w:line="360" w:lineRule="auto"/>
        <w:jc w:val="center"/>
        <w:rPr>
          <w:rFonts w:ascii="Times New Roman" w:hAnsi="Times New Roman" w:cs="Times New Roman"/>
          <w:color w:val="auto"/>
        </w:rPr>
      </w:pPr>
      <w:bookmarkStart w:id="4" w:name="_Toc447896192"/>
      <w:r>
        <w:rPr>
          <w:rFonts w:ascii="Times New Roman" w:hAnsi="Times New Roman" w:cs="Times New Roman"/>
          <w:color w:val="auto"/>
        </w:rPr>
        <w:t>1.3</w:t>
      </w:r>
      <w:r w:rsidR="00CE4BED" w:rsidRPr="00B27577">
        <w:rPr>
          <w:rFonts w:ascii="Times New Roman" w:hAnsi="Times New Roman" w:cs="Times New Roman"/>
          <w:color w:val="auto"/>
        </w:rPr>
        <w:t>.1</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Статусные</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параметры</w:t>
      </w:r>
      <w:bookmarkEnd w:id="4"/>
    </w:p>
    <w:p w:rsidR="00A41D6E" w:rsidRPr="00B27577" w:rsidRDefault="00A41D6E" w:rsidP="00E053C0">
      <w:pPr>
        <w:spacing w:line="360" w:lineRule="auto"/>
        <w:rPr>
          <w:rFonts w:ascii="Times New Roman" w:hAnsi="Times New Roman" w:cs="Times New Roman"/>
          <w:sz w:val="28"/>
          <w:szCs w:val="28"/>
        </w:rPr>
      </w:pP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Понятие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впервые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начал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английский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юрист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XIX</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Мэйн</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понятие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лат.</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status</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состояние)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употребляется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Доминирующим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характеризуется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отличительными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признаками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обязанностями,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Иногда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обозначают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набор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отличительных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признаков.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обычной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понятие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используется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качестве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синонима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престижа.</w:t>
      </w:r>
    </w:p>
    <w:p w:rsidR="007374C8"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учебной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литературе</w:t>
      </w:r>
      <w:r w:rsidR="00B2118F" w:rsidRPr="00B27577">
        <w:rPr>
          <w:rFonts w:ascii="Times New Roman" w:hAnsi="Times New Roman" w:cs="Times New Roman"/>
          <w:sz w:val="28"/>
          <w:szCs w:val="28"/>
        </w:rPr>
        <w:t xml:space="preserve"> </w:t>
      </w:r>
      <w:hyperlink r:id="rId14" w:tooltip="Социальный статус" w:history="1">
        <w:r w:rsidRPr="00B27577">
          <w:rPr>
            <w:rFonts w:ascii="Times New Roman" w:hAnsi="Times New Roman" w:cs="Times New Roman"/>
            <w:sz w:val="28"/>
            <w:szCs w:val="28"/>
          </w:rPr>
          <w:t>социальный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hyperlink>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p>
    <w:p w:rsidR="00A41D6E" w:rsidRPr="007374C8" w:rsidRDefault="00A41D6E" w:rsidP="007374C8">
      <w:pPr>
        <w:pStyle w:val="a3"/>
        <w:numPr>
          <w:ilvl w:val="0"/>
          <w:numId w:val="30"/>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lastRenderedPageBreak/>
        <w:t>положение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личности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социальной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системе,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связанное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определенными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правами,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обязанностями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ролевыми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ожиданиями;</w:t>
      </w:r>
    </w:p>
    <w:p w:rsidR="00A41D6E" w:rsidRPr="007374C8" w:rsidRDefault="00A41D6E" w:rsidP="007374C8">
      <w:pPr>
        <w:pStyle w:val="a3"/>
        <w:numPr>
          <w:ilvl w:val="0"/>
          <w:numId w:val="30"/>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положение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субъекта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системе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межличностных</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отношений,</w:t>
      </w:r>
      <w:r w:rsidR="007374C8">
        <w:rPr>
          <w:rFonts w:ascii="Times New Roman" w:hAnsi="Times New Roman" w:cs="Times New Roman"/>
          <w:sz w:val="28"/>
          <w:szCs w:val="28"/>
        </w:rPr>
        <w:t xml:space="preserve"> </w:t>
      </w:r>
      <w:r w:rsidRPr="007374C8">
        <w:rPr>
          <w:rFonts w:ascii="Times New Roman" w:hAnsi="Times New Roman" w:cs="Times New Roman"/>
          <w:sz w:val="28"/>
          <w:szCs w:val="28"/>
        </w:rPr>
        <w:t>определяющее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его</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права,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обязанности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привилегии;</w:t>
      </w:r>
    </w:p>
    <w:p w:rsidR="00A41D6E" w:rsidRPr="007374C8" w:rsidRDefault="00A41D6E" w:rsidP="007374C8">
      <w:pPr>
        <w:pStyle w:val="a3"/>
        <w:numPr>
          <w:ilvl w:val="0"/>
          <w:numId w:val="30"/>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положение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индивида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системе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межличностных</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отношений,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обусловленное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его</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психологическим</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влиянием</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на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членов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группы;</w:t>
      </w:r>
    </w:p>
    <w:p w:rsidR="00A41D6E" w:rsidRPr="007374C8" w:rsidRDefault="00A41D6E" w:rsidP="007374C8">
      <w:pPr>
        <w:pStyle w:val="a3"/>
        <w:numPr>
          <w:ilvl w:val="0"/>
          <w:numId w:val="30"/>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соотносительное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положение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индивида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обществе,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определяемое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его</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функциями,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обязанностями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правами;</w:t>
      </w:r>
    </w:p>
    <w:p w:rsidR="00A41D6E" w:rsidRPr="007374C8" w:rsidRDefault="00A41D6E" w:rsidP="007374C8">
      <w:pPr>
        <w:pStyle w:val="a3"/>
        <w:numPr>
          <w:ilvl w:val="0"/>
          <w:numId w:val="30"/>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положение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человека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структуре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группы</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или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общества,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связанное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определенными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правами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обязанностями;</w:t>
      </w:r>
    </w:p>
    <w:p w:rsidR="00A41D6E" w:rsidRPr="007374C8" w:rsidRDefault="00A41D6E" w:rsidP="007374C8">
      <w:pPr>
        <w:pStyle w:val="a3"/>
        <w:numPr>
          <w:ilvl w:val="0"/>
          <w:numId w:val="30"/>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показатель</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положения,</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занимаемого</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индивидом</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обществе;</w:t>
      </w:r>
    </w:p>
    <w:p w:rsidR="00A41D6E" w:rsidRPr="007374C8" w:rsidRDefault="00A41D6E" w:rsidP="007374C8">
      <w:pPr>
        <w:pStyle w:val="a3"/>
        <w:numPr>
          <w:ilvl w:val="0"/>
          <w:numId w:val="30"/>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соотносительное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положение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индивида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или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социальной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группы</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социальной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системе,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определяемое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по</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ряду</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признаков,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характерных</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для</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данной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системы;</w:t>
      </w:r>
    </w:p>
    <w:p w:rsidR="00A41D6E" w:rsidRPr="007374C8" w:rsidRDefault="00A41D6E" w:rsidP="007374C8">
      <w:pPr>
        <w:pStyle w:val="a3"/>
        <w:numPr>
          <w:ilvl w:val="0"/>
          <w:numId w:val="30"/>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положение,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занимаемое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индивидом</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или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социальной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группой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обществе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или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отдельной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подсистеме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общества,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определяемое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по</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специфическим</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для</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конкретного</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общества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признакам</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экономическим,</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национальным,</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возрастным</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др.;</w:t>
      </w:r>
    </w:p>
    <w:p w:rsidR="00A41D6E" w:rsidRPr="007374C8" w:rsidRDefault="00A41D6E" w:rsidP="007374C8">
      <w:pPr>
        <w:pStyle w:val="a3"/>
        <w:numPr>
          <w:ilvl w:val="0"/>
          <w:numId w:val="30"/>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место</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индивида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или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группы</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социальной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системе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соответствии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их</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характеристиками</w:t>
      </w:r>
      <w:r w:rsidR="007374C8">
        <w:rPr>
          <w:rFonts w:ascii="Times New Roman" w:hAnsi="Times New Roman" w:cs="Times New Roman"/>
          <w:sz w:val="28"/>
          <w:szCs w:val="28"/>
        </w:rPr>
        <w:t xml:space="preserve"> (</w:t>
      </w:r>
      <w:r w:rsidRPr="007374C8">
        <w:rPr>
          <w:rFonts w:ascii="Times New Roman" w:hAnsi="Times New Roman" w:cs="Times New Roman"/>
          <w:sz w:val="28"/>
          <w:szCs w:val="28"/>
        </w:rPr>
        <w:t>природными,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профессиональными,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этническими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др.</w:t>
      </w:r>
      <w:r w:rsidR="007374C8">
        <w:rPr>
          <w:rFonts w:ascii="Times New Roman" w:hAnsi="Times New Roman" w:cs="Times New Roman"/>
          <w:sz w:val="28"/>
          <w:szCs w:val="28"/>
        </w:rPr>
        <w:t>)</w:t>
      </w:r>
      <w:r w:rsidRPr="007374C8">
        <w:rPr>
          <w:rFonts w:ascii="Times New Roman" w:hAnsi="Times New Roman" w:cs="Times New Roman"/>
          <w:sz w:val="28"/>
          <w:szCs w:val="28"/>
        </w:rPr>
        <w:t>;</w:t>
      </w:r>
    </w:p>
    <w:p w:rsidR="00A41D6E" w:rsidRPr="007374C8" w:rsidRDefault="00A41D6E" w:rsidP="007374C8">
      <w:pPr>
        <w:pStyle w:val="a3"/>
        <w:numPr>
          <w:ilvl w:val="0"/>
          <w:numId w:val="30"/>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структурный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элемент</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социальной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организации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общества,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который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предстает</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перед</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индивидом</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как</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позиция</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системе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социальных</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отношений;</w:t>
      </w:r>
    </w:p>
    <w:p w:rsidR="00A41D6E" w:rsidRPr="007374C8" w:rsidRDefault="00A41D6E" w:rsidP="007374C8">
      <w:pPr>
        <w:pStyle w:val="a3"/>
        <w:numPr>
          <w:ilvl w:val="0"/>
          <w:numId w:val="30"/>
        </w:numPr>
        <w:spacing w:after="0" w:line="360" w:lineRule="auto"/>
        <w:jc w:val="both"/>
        <w:rPr>
          <w:rFonts w:ascii="Times New Roman" w:hAnsi="Times New Roman" w:cs="Times New Roman"/>
          <w:sz w:val="28"/>
          <w:szCs w:val="28"/>
        </w:rPr>
      </w:pPr>
      <w:proofErr w:type="gramStart"/>
      <w:r w:rsidRPr="007374C8">
        <w:rPr>
          <w:rFonts w:ascii="Times New Roman" w:hAnsi="Times New Roman" w:cs="Times New Roman"/>
          <w:sz w:val="28"/>
          <w:szCs w:val="28"/>
        </w:rPr>
        <w:t>соотносительную</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позицию</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индивида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или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группы,</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определяемую</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социальными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(экономическое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положение,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профессия,</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квалификация,</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образование</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т.п.)</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природными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признаками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(пол,</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возраст</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т.д.);</w:t>
      </w:r>
      <w:proofErr w:type="gramEnd"/>
    </w:p>
    <w:p w:rsidR="00A41D6E" w:rsidRPr="007374C8" w:rsidRDefault="00A41D6E" w:rsidP="007374C8">
      <w:pPr>
        <w:pStyle w:val="a3"/>
        <w:numPr>
          <w:ilvl w:val="0"/>
          <w:numId w:val="30"/>
        </w:numPr>
        <w:spacing w:after="0" w:line="360" w:lineRule="auto"/>
        <w:rPr>
          <w:rFonts w:ascii="Times New Roman" w:hAnsi="Times New Roman" w:cs="Times New Roman"/>
          <w:sz w:val="28"/>
          <w:szCs w:val="28"/>
        </w:rPr>
      </w:pPr>
      <w:r w:rsidRPr="007374C8">
        <w:rPr>
          <w:rFonts w:ascii="Times New Roman" w:hAnsi="Times New Roman" w:cs="Times New Roman"/>
          <w:sz w:val="28"/>
          <w:szCs w:val="28"/>
        </w:rPr>
        <w:lastRenderedPageBreak/>
        <w:t>совокупность</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прав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обязанностей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индивида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или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социальной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группы,</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связанных</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выполнением</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ими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определенной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социальной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роли;</w:t>
      </w:r>
    </w:p>
    <w:p w:rsidR="00A41D6E" w:rsidRPr="007374C8" w:rsidRDefault="00A41D6E" w:rsidP="007374C8">
      <w:pPr>
        <w:pStyle w:val="a3"/>
        <w:numPr>
          <w:ilvl w:val="0"/>
          <w:numId w:val="30"/>
        </w:numPr>
        <w:spacing w:after="0" w:line="360" w:lineRule="auto"/>
        <w:jc w:val="both"/>
        <w:rPr>
          <w:rFonts w:ascii="Times New Roman" w:hAnsi="Times New Roman" w:cs="Times New Roman"/>
          <w:sz w:val="28"/>
          <w:szCs w:val="28"/>
        </w:rPr>
      </w:pPr>
      <w:r w:rsidRPr="007374C8">
        <w:rPr>
          <w:rFonts w:ascii="Times New Roman" w:hAnsi="Times New Roman" w:cs="Times New Roman"/>
          <w:sz w:val="28"/>
          <w:szCs w:val="28"/>
        </w:rPr>
        <w:t>престиж,</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характеризующий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позиции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индивида</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или</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социальных</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групп</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в</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иерархической</w:t>
      </w:r>
      <w:r w:rsidR="00B2118F" w:rsidRPr="007374C8">
        <w:rPr>
          <w:rFonts w:ascii="Times New Roman" w:hAnsi="Times New Roman" w:cs="Times New Roman"/>
          <w:sz w:val="28"/>
          <w:szCs w:val="28"/>
        </w:rPr>
        <w:t xml:space="preserve"> </w:t>
      </w:r>
      <w:r w:rsidRPr="007374C8">
        <w:rPr>
          <w:rFonts w:ascii="Times New Roman" w:hAnsi="Times New Roman" w:cs="Times New Roman"/>
          <w:sz w:val="28"/>
          <w:szCs w:val="28"/>
        </w:rPr>
        <w:t>системе.</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Каждый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выполняет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студенты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учатся,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рабочие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производят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материальные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блага,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менеджеры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управляют,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журналисты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рассказывают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происходящих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стране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событиях.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выполнения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соответствии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накладываются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обязанности.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выше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обязанностей,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жестче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требования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обязанностям,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негативные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последствия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нарушения.</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bCs/>
          <w:sz w:val="28"/>
          <w:szCs w:val="28"/>
        </w:rPr>
        <w:t>Статусный</w:t>
      </w:r>
      <w:r w:rsidR="00B2118F" w:rsidRPr="00B27577">
        <w:rPr>
          <w:rFonts w:ascii="Times New Roman" w:hAnsi="Times New Roman" w:cs="Times New Roman"/>
          <w:bCs/>
          <w:sz w:val="28"/>
          <w:szCs w:val="28"/>
        </w:rPr>
        <w:t xml:space="preserve"> </w:t>
      </w:r>
      <w:r w:rsidRPr="00B27577">
        <w:rPr>
          <w:rFonts w:ascii="Times New Roman" w:hAnsi="Times New Roman" w:cs="Times New Roman"/>
          <w:bCs/>
          <w:sz w:val="28"/>
          <w:szCs w:val="28"/>
        </w:rPr>
        <w:t>набор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совокупность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позиций,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каждый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занимает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одновременно.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наборе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обычно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выделяют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следующие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статусы:</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аскриптивный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(приписанный),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достигнутый,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смешанный,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главный</w:t>
      </w:r>
      <w:r w:rsidR="008C0D10">
        <w:rPr>
          <w:rFonts w:ascii="Times New Roman" w:hAnsi="Times New Roman" w:cs="Times New Roman"/>
          <w:sz w:val="28"/>
          <w:szCs w:val="28"/>
        </w:rPr>
        <w:t xml:space="preserve"> </w:t>
      </w:r>
      <w:r w:rsidR="007374C8">
        <w:rPr>
          <w:rFonts w:ascii="Times New Roman" w:hAnsi="Times New Roman" w:cs="Times New Roman"/>
          <w:sz w:val="28"/>
          <w:szCs w:val="28"/>
        </w:rPr>
        <w:t>(</w:t>
      </w:r>
      <w:r w:rsidR="008C0D10">
        <w:rPr>
          <w:rFonts w:ascii="Times New Roman" w:hAnsi="Times New Roman" w:cs="Times New Roman"/>
          <w:sz w:val="28"/>
          <w:szCs w:val="28"/>
        </w:rPr>
        <w:t>Карасик 2002: 87-91</w:t>
      </w:r>
      <w:r w:rsidR="007374C8">
        <w:rPr>
          <w:rFonts w:ascii="Times New Roman" w:hAnsi="Times New Roman" w:cs="Times New Roman"/>
          <w:sz w:val="28"/>
          <w:szCs w:val="28"/>
        </w:rPr>
        <w:t>)</w:t>
      </w:r>
      <w:r w:rsidRPr="00B27577">
        <w:rPr>
          <w:rFonts w:ascii="Times New Roman" w:hAnsi="Times New Roman" w:cs="Times New Roman"/>
          <w:sz w:val="28"/>
          <w:szCs w:val="28"/>
        </w:rPr>
        <w:t>.</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hyperlink r:id="rId15" w:tooltip="Традиционное общество" w:history="1">
        <w:r w:rsidRPr="00B27577">
          <w:rPr>
            <w:rFonts w:ascii="Times New Roman" w:hAnsi="Times New Roman" w:cs="Times New Roman"/>
            <w:sz w:val="28"/>
            <w:szCs w:val="28"/>
          </w:rPr>
          <w:t>традиционных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обществах</w:t>
        </w:r>
      </w:hyperlink>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относительно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устойчив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силу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сословной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кастовой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закреплялся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установлениями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религии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позиции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подвижны.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любом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существуют</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аскриптивные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(приписанные)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достигнутые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статусы.</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bCs/>
          <w:sz w:val="28"/>
          <w:szCs w:val="28"/>
        </w:rPr>
        <w:t>Приписанный</w:t>
      </w:r>
      <w:r w:rsidR="00B2118F" w:rsidRPr="00B27577">
        <w:rPr>
          <w:rFonts w:ascii="Times New Roman" w:hAnsi="Times New Roman" w:cs="Times New Roman"/>
          <w:bCs/>
          <w:sz w:val="28"/>
          <w:szCs w:val="28"/>
        </w:rPr>
        <w:t xml:space="preserve"> </w:t>
      </w:r>
      <w:r w:rsidRPr="00B27577">
        <w:rPr>
          <w:rFonts w:ascii="Times New Roman" w:hAnsi="Times New Roman" w:cs="Times New Roman"/>
          <w:bCs/>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полученный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«автоматически»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носителем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силу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независящих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факторов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закону,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рождению,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национальной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принадлежности,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кровного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социально-экономическому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родителей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Например,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нельзя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вступить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брак,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участвовать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выборах,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получить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водительские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достигнув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необходимого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Приписанные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интересуют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случае,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если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основанием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неравенства,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влияют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дифференциацию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bCs/>
          <w:sz w:val="28"/>
          <w:szCs w:val="28"/>
        </w:rPr>
        <w:t>Достигнутый</w:t>
      </w:r>
      <w:r w:rsidR="00B2118F" w:rsidRPr="00B27577">
        <w:rPr>
          <w:rFonts w:ascii="Times New Roman" w:hAnsi="Times New Roman" w:cs="Times New Roman"/>
          <w:bCs/>
          <w:sz w:val="28"/>
          <w:szCs w:val="28"/>
        </w:rPr>
        <w:t xml:space="preserve"> </w:t>
      </w:r>
      <w:r w:rsidRPr="00B27577">
        <w:rPr>
          <w:rFonts w:ascii="Times New Roman" w:hAnsi="Times New Roman" w:cs="Times New Roman"/>
          <w:bCs/>
          <w:sz w:val="28"/>
          <w:szCs w:val="28"/>
        </w:rPr>
        <w:t>статус</w:t>
      </w:r>
      <w:r w:rsidR="00B2118F" w:rsidRPr="00B27577">
        <w:rPr>
          <w:rFonts w:ascii="Times New Roman" w:hAnsi="Times New Roman" w:cs="Times New Roman"/>
          <w:bCs/>
          <w:sz w:val="28"/>
          <w:szCs w:val="28"/>
        </w:rPr>
        <w:t xml:space="preserve"> </w:t>
      </w:r>
      <w:r w:rsidR="00B165E2">
        <w:rPr>
          <w:rFonts w:ascii="Times New Roman" w:hAnsi="Times New Roman" w:cs="Times New Roman"/>
          <w:bCs/>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приобретенный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носителем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благодаря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собственным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усилиям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заслугам.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Уровень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профессиональные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карьера,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должность,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удачный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брак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сказывается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приписанными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достигнутыми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существует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прямая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Достигнутые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приобретаются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конкурентной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борьбе,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достигнутые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значительной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определяются</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аскриптивными</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получения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престижного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необходимой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предпосылкой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высокого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непосредственно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связана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преимуществами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семейного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происхождения.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Наоборот,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наличие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высокого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достигнутого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значительной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компенсирует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низкий</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аскриптивный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силу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игнорировать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успехов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достижений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индивидов</w:t>
      </w:r>
      <w:r w:rsidR="008C0D10">
        <w:rPr>
          <w:rFonts w:ascii="Times New Roman" w:hAnsi="Times New Roman" w:cs="Times New Roman"/>
          <w:sz w:val="28"/>
          <w:szCs w:val="28"/>
        </w:rPr>
        <w:t xml:space="preserve"> </w:t>
      </w:r>
      <w:r w:rsidR="00B165E2">
        <w:rPr>
          <w:rFonts w:ascii="Times New Roman" w:hAnsi="Times New Roman" w:cs="Times New Roman"/>
          <w:sz w:val="28"/>
          <w:szCs w:val="28"/>
        </w:rPr>
        <w:t>(</w:t>
      </w:r>
      <w:r w:rsidR="008C0D10">
        <w:rPr>
          <w:rFonts w:ascii="Times New Roman" w:hAnsi="Times New Roman" w:cs="Times New Roman"/>
          <w:sz w:val="28"/>
          <w:szCs w:val="28"/>
        </w:rPr>
        <w:t>Карасик 2002: 98</w:t>
      </w:r>
      <w:r w:rsidR="00B165E2">
        <w:rPr>
          <w:rFonts w:ascii="Times New Roman" w:hAnsi="Times New Roman" w:cs="Times New Roman"/>
          <w:sz w:val="28"/>
          <w:szCs w:val="28"/>
        </w:rPr>
        <w:t>)</w:t>
      </w:r>
      <w:r w:rsidRPr="00B27577">
        <w:rPr>
          <w:rFonts w:ascii="Times New Roman" w:hAnsi="Times New Roman" w:cs="Times New Roman"/>
          <w:sz w:val="28"/>
          <w:szCs w:val="28"/>
        </w:rPr>
        <w:t>.</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bCs/>
          <w:sz w:val="28"/>
          <w:szCs w:val="28"/>
        </w:rPr>
        <w:t>Смешанные</w:t>
      </w:r>
      <w:r w:rsidR="00B2118F" w:rsidRPr="00B27577">
        <w:rPr>
          <w:rFonts w:ascii="Times New Roman" w:hAnsi="Times New Roman" w:cs="Times New Roman"/>
          <w:bCs/>
          <w:sz w:val="28"/>
          <w:szCs w:val="28"/>
        </w:rPr>
        <w:t xml:space="preserve"> </w:t>
      </w:r>
      <w:r w:rsidRPr="00B27577">
        <w:rPr>
          <w:rFonts w:ascii="Times New Roman" w:hAnsi="Times New Roman" w:cs="Times New Roman"/>
          <w:bCs/>
          <w:sz w:val="28"/>
          <w:szCs w:val="28"/>
        </w:rPr>
        <w:t>социальные</w:t>
      </w:r>
      <w:r w:rsidR="00B2118F" w:rsidRPr="00B27577">
        <w:rPr>
          <w:rFonts w:ascii="Times New Roman" w:hAnsi="Times New Roman" w:cs="Times New Roman"/>
          <w:bCs/>
          <w:sz w:val="28"/>
          <w:szCs w:val="28"/>
        </w:rPr>
        <w:t xml:space="preserve"> </w:t>
      </w:r>
      <w:r w:rsidRPr="00B27577">
        <w:rPr>
          <w:rFonts w:ascii="Times New Roman" w:hAnsi="Times New Roman" w:cs="Times New Roman"/>
          <w:bCs/>
          <w:sz w:val="28"/>
          <w:szCs w:val="28"/>
        </w:rPr>
        <w:t>статусы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обладают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признаками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приписанных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достигаемых,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достигаемых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желанию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силу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стечения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обстоятельств,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например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результате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потери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стихийных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бедствий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политических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потрясений.</w:t>
      </w:r>
    </w:p>
    <w:p w:rsidR="00A41D6E" w:rsidRPr="00B27577" w:rsidRDefault="00A41D6E" w:rsidP="00C7097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bCs/>
          <w:sz w:val="28"/>
          <w:szCs w:val="28"/>
        </w:rPr>
        <w:t>Главный</w:t>
      </w:r>
      <w:r w:rsidR="00B2118F" w:rsidRPr="00B27577">
        <w:rPr>
          <w:rFonts w:ascii="Times New Roman" w:hAnsi="Times New Roman" w:cs="Times New Roman"/>
          <w:bCs/>
          <w:sz w:val="28"/>
          <w:szCs w:val="28"/>
        </w:rPr>
        <w:t xml:space="preserve"> </w:t>
      </w:r>
      <w:r w:rsidRPr="00B27577">
        <w:rPr>
          <w:rFonts w:ascii="Times New Roman" w:hAnsi="Times New Roman" w:cs="Times New Roman"/>
          <w:bCs/>
          <w:sz w:val="28"/>
          <w:szCs w:val="28"/>
        </w:rPr>
        <w:t>социальный</w:t>
      </w:r>
      <w:r w:rsidR="00B2118F" w:rsidRPr="00B27577">
        <w:rPr>
          <w:rFonts w:ascii="Times New Roman" w:hAnsi="Times New Roman" w:cs="Times New Roman"/>
          <w:bCs/>
          <w:sz w:val="28"/>
          <w:szCs w:val="28"/>
        </w:rPr>
        <w:t xml:space="preserve"> </w:t>
      </w:r>
      <w:r w:rsidRPr="00B27577">
        <w:rPr>
          <w:rFonts w:ascii="Times New Roman" w:hAnsi="Times New Roman" w:cs="Times New Roman"/>
          <w:bCs/>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преимущественно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w:t>
      </w:r>
      <w:r w:rsidR="00B2118F" w:rsidRPr="00B27577">
        <w:rPr>
          <w:rFonts w:ascii="Times New Roman" w:hAnsi="Times New Roman" w:cs="Times New Roman"/>
          <w:sz w:val="28"/>
          <w:szCs w:val="28"/>
        </w:rPr>
        <w:t xml:space="preserve"> </w:t>
      </w:r>
      <w:r w:rsidR="00C70970">
        <w:rPr>
          <w:rFonts w:ascii="Times New Roman" w:hAnsi="Times New Roman" w:cs="Times New Roman"/>
          <w:sz w:val="28"/>
          <w:szCs w:val="28"/>
        </w:rPr>
        <w:t xml:space="preserve">жизни, </w:t>
      </w:r>
      <w:r w:rsidRPr="00B27577">
        <w:rPr>
          <w:rFonts w:ascii="Times New Roman" w:hAnsi="Times New Roman" w:cs="Times New Roman"/>
          <w:sz w:val="28"/>
          <w:szCs w:val="28"/>
        </w:rPr>
        <w:t>манеру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поведения.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незнакомом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человеке,</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мы</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прежде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спрашиваем: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занимается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зарабатывает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Ответ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многое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поэтому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главным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правило,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профессиональный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должностной.</w:t>
      </w:r>
    </w:p>
    <w:p w:rsidR="00A41D6E" w:rsidRPr="00B27577" w:rsidRDefault="00ED1EDC" w:rsidP="00E053C0">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Ли</w:t>
      </w:r>
      <w:r w:rsidR="00A41D6E" w:rsidRPr="00B27577">
        <w:rPr>
          <w:rFonts w:ascii="Times New Roman" w:hAnsi="Times New Roman" w:cs="Times New Roman"/>
          <w:bCs/>
          <w:sz w:val="28"/>
          <w:szCs w:val="28"/>
        </w:rPr>
        <w:t>чный</w:t>
      </w:r>
      <w:r w:rsidR="00B2118F" w:rsidRPr="00B27577">
        <w:rPr>
          <w:rFonts w:ascii="Times New Roman" w:hAnsi="Times New Roman" w:cs="Times New Roman"/>
          <w:bCs/>
          <w:sz w:val="28"/>
          <w:szCs w:val="28"/>
        </w:rPr>
        <w:t xml:space="preserve"> </w:t>
      </w:r>
      <w:r w:rsidR="00A41D6E" w:rsidRPr="00B27577">
        <w:rPr>
          <w:rFonts w:ascii="Times New Roman" w:hAnsi="Times New Roman" w:cs="Times New Roman"/>
          <w:bCs/>
          <w:sz w:val="28"/>
          <w:szCs w:val="28"/>
        </w:rPr>
        <w:t>статус</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проявляется</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уровне</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малой</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например</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семьи,</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трудового</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коллектива,</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круга</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близких</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друзей.</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малой</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группе</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индивид</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функционирует</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непосредственно</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определяется</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личными</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качествами</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чертами</w:t>
      </w:r>
      <w:r w:rsidR="00B2118F" w:rsidRPr="00B27577">
        <w:rPr>
          <w:rFonts w:ascii="Times New Roman" w:hAnsi="Times New Roman" w:cs="Times New Roman"/>
          <w:sz w:val="28"/>
          <w:szCs w:val="28"/>
        </w:rPr>
        <w:t xml:space="preserve"> </w:t>
      </w:r>
      <w:r w:rsidR="00A41D6E" w:rsidRPr="00B27577">
        <w:rPr>
          <w:rFonts w:ascii="Times New Roman" w:hAnsi="Times New Roman" w:cs="Times New Roman"/>
          <w:sz w:val="28"/>
          <w:szCs w:val="28"/>
        </w:rPr>
        <w:t>характера.</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bCs/>
          <w:sz w:val="28"/>
          <w:szCs w:val="28"/>
        </w:rPr>
        <w:t>Групповой</w:t>
      </w:r>
      <w:r w:rsidR="00B2118F" w:rsidRPr="00B27577">
        <w:rPr>
          <w:rFonts w:ascii="Times New Roman" w:hAnsi="Times New Roman" w:cs="Times New Roman"/>
          <w:bCs/>
          <w:sz w:val="28"/>
          <w:szCs w:val="28"/>
        </w:rPr>
        <w:t xml:space="preserve"> </w:t>
      </w:r>
      <w:r w:rsidRPr="00B27577">
        <w:rPr>
          <w:rFonts w:ascii="Times New Roman" w:hAnsi="Times New Roman" w:cs="Times New Roman"/>
          <w:bCs/>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характеризует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члена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качестве,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например,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представителя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конфессии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профессии.</w:t>
      </w:r>
    </w:p>
    <w:p w:rsidR="00A41D6E" w:rsidRPr="00B165E2" w:rsidRDefault="00A41D6E" w:rsidP="00E053C0">
      <w:pPr>
        <w:spacing w:after="0" w:line="360" w:lineRule="auto"/>
        <w:ind w:firstLine="709"/>
        <w:jc w:val="both"/>
        <w:rPr>
          <w:rFonts w:ascii="Times New Roman" w:hAnsi="Times New Roman" w:cs="Times New Roman"/>
          <w:i/>
          <w:sz w:val="28"/>
          <w:szCs w:val="28"/>
          <w:u w:val="single"/>
        </w:rPr>
      </w:pPr>
      <w:bookmarkStart w:id="5" w:name="a2"/>
      <w:bookmarkEnd w:id="5"/>
      <w:r w:rsidRPr="00B165E2">
        <w:rPr>
          <w:rFonts w:ascii="Times New Roman" w:hAnsi="Times New Roman" w:cs="Times New Roman"/>
          <w:i/>
          <w:sz w:val="28"/>
          <w:szCs w:val="28"/>
          <w:u w:val="single"/>
        </w:rPr>
        <w:t>Понятие</w:t>
      </w:r>
      <w:r w:rsidR="00B2118F" w:rsidRPr="00B165E2">
        <w:rPr>
          <w:rFonts w:ascii="Times New Roman" w:hAnsi="Times New Roman" w:cs="Times New Roman"/>
          <w:i/>
          <w:sz w:val="28"/>
          <w:szCs w:val="28"/>
          <w:u w:val="single"/>
        </w:rPr>
        <w:t xml:space="preserve"> </w:t>
      </w:r>
      <w:r w:rsidRPr="00B165E2">
        <w:rPr>
          <w:rFonts w:ascii="Times New Roman" w:hAnsi="Times New Roman" w:cs="Times New Roman"/>
          <w:i/>
          <w:sz w:val="28"/>
          <w:szCs w:val="28"/>
          <w:u w:val="single"/>
        </w:rPr>
        <w:t>и</w:t>
      </w:r>
      <w:r w:rsidR="00B2118F" w:rsidRPr="00B165E2">
        <w:rPr>
          <w:rFonts w:ascii="Times New Roman" w:hAnsi="Times New Roman" w:cs="Times New Roman"/>
          <w:i/>
          <w:sz w:val="28"/>
          <w:szCs w:val="28"/>
          <w:u w:val="single"/>
        </w:rPr>
        <w:t xml:space="preserve"> </w:t>
      </w:r>
      <w:r w:rsidRPr="00B165E2">
        <w:rPr>
          <w:rFonts w:ascii="Times New Roman" w:hAnsi="Times New Roman" w:cs="Times New Roman"/>
          <w:i/>
          <w:sz w:val="28"/>
          <w:szCs w:val="28"/>
          <w:u w:val="single"/>
        </w:rPr>
        <w:t>виды</w:t>
      </w:r>
      <w:r w:rsidR="00B2118F" w:rsidRPr="00B165E2">
        <w:rPr>
          <w:rFonts w:ascii="Times New Roman" w:hAnsi="Times New Roman" w:cs="Times New Roman"/>
          <w:i/>
          <w:sz w:val="28"/>
          <w:szCs w:val="28"/>
          <w:u w:val="single"/>
        </w:rPr>
        <w:t xml:space="preserve"> </w:t>
      </w:r>
      <w:r w:rsidRPr="00B165E2">
        <w:rPr>
          <w:rFonts w:ascii="Times New Roman" w:hAnsi="Times New Roman" w:cs="Times New Roman"/>
          <w:i/>
          <w:sz w:val="28"/>
          <w:szCs w:val="28"/>
          <w:u w:val="single"/>
        </w:rPr>
        <w:t>социального</w:t>
      </w:r>
      <w:r w:rsidR="00B2118F" w:rsidRPr="00B165E2">
        <w:rPr>
          <w:rFonts w:ascii="Times New Roman" w:hAnsi="Times New Roman" w:cs="Times New Roman"/>
          <w:i/>
          <w:sz w:val="28"/>
          <w:szCs w:val="28"/>
          <w:u w:val="single"/>
        </w:rPr>
        <w:t xml:space="preserve"> </w:t>
      </w:r>
      <w:r w:rsidRPr="00B165E2">
        <w:rPr>
          <w:rFonts w:ascii="Times New Roman" w:hAnsi="Times New Roman" w:cs="Times New Roman"/>
          <w:i/>
          <w:sz w:val="28"/>
          <w:szCs w:val="28"/>
          <w:u w:val="single"/>
        </w:rPr>
        <w:t>статуса</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Содержательное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hyperlink r:id="rId16" w:tooltip="Социальные статусы и роли" w:history="1">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статусом</w:t>
        </w:r>
      </w:hyperlink>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сводится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выполняют,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словами,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предполагает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качественной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оценки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насколько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соответствует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ролевым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требованиям.</w:t>
      </w:r>
      <w:r w:rsidR="00B2118F" w:rsidRPr="00B27577">
        <w:rPr>
          <w:rFonts w:ascii="Times New Roman" w:hAnsi="Times New Roman" w:cs="Times New Roman"/>
          <w:sz w:val="28"/>
          <w:szCs w:val="28"/>
        </w:rPr>
        <w:t xml:space="preserve"> </w:t>
      </w:r>
      <w:r w:rsidRPr="00B27577">
        <w:rPr>
          <w:rFonts w:ascii="Times New Roman" w:hAnsi="Times New Roman" w:cs="Times New Roman"/>
          <w:bCs/>
          <w:sz w:val="28"/>
          <w:szCs w:val="28"/>
        </w:rPr>
        <w:t>Социальный</w:t>
      </w:r>
      <w:r w:rsidR="00B2118F" w:rsidRPr="00B27577">
        <w:rPr>
          <w:rFonts w:ascii="Times New Roman" w:hAnsi="Times New Roman" w:cs="Times New Roman"/>
          <w:bCs/>
          <w:sz w:val="28"/>
          <w:szCs w:val="28"/>
        </w:rPr>
        <w:t xml:space="preserve"> </w:t>
      </w:r>
      <w:r w:rsidRPr="00B27577">
        <w:rPr>
          <w:rFonts w:ascii="Times New Roman" w:hAnsi="Times New Roman" w:cs="Times New Roman"/>
          <w:bCs/>
          <w:sz w:val="28"/>
          <w:szCs w:val="28"/>
        </w:rPr>
        <w:t>статус</w:t>
      </w:r>
      <w:r w:rsidR="00B165E2">
        <w:rPr>
          <w:rFonts w:ascii="Times New Roman" w:hAnsi="Times New Roman" w:cs="Times New Roman"/>
          <w:bCs/>
          <w:sz w:val="28"/>
          <w:szCs w:val="28"/>
        </w:rPr>
        <w:t xml:space="preserve"> –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обусловливающее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обязанности.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абстрагируемся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любой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качественной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оценки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занимает,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поведения.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сказать,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формально-структурная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характеристика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субъекта.</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любой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предполагает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соответствующую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наоборот.</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bCs/>
          <w:sz w:val="28"/>
          <w:szCs w:val="28"/>
        </w:rPr>
        <w:t>Основной</w:t>
      </w:r>
      <w:r w:rsidR="00B2118F" w:rsidRPr="00B27577">
        <w:rPr>
          <w:rFonts w:ascii="Times New Roman" w:hAnsi="Times New Roman" w:cs="Times New Roman"/>
          <w:bCs/>
          <w:sz w:val="28"/>
          <w:szCs w:val="28"/>
        </w:rPr>
        <w:t xml:space="preserve"> </w:t>
      </w:r>
      <w:r w:rsidRPr="00B27577">
        <w:rPr>
          <w:rFonts w:ascii="Times New Roman" w:hAnsi="Times New Roman" w:cs="Times New Roman"/>
          <w:bCs/>
          <w:sz w:val="28"/>
          <w:szCs w:val="28"/>
        </w:rPr>
        <w:t>статус</w:t>
      </w:r>
      <w:r w:rsidR="00B2118F" w:rsidRPr="00B27577">
        <w:rPr>
          <w:rFonts w:ascii="Times New Roman" w:hAnsi="Times New Roman" w:cs="Times New Roman"/>
          <w:bCs/>
          <w:sz w:val="28"/>
          <w:szCs w:val="28"/>
        </w:rPr>
        <w:t xml:space="preserve"> </w:t>
      </w:r>
      <w:r w:rsidRPr="00B27577">
        <w:rPr>
          <w:rFonts w:ascii="Times New Roman" w:hAnsi="Times New Roman" w:cs="Times New Roman"/>
          <w:bCs/>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ключевой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совокупности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преимущественно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определяющий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Например,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ребенка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традиционных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женщины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правило,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становится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профессиональный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должностной.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любом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случае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выступает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решающий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фактор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уровня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диктует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манеру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поведения.</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Социальный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быть:</w:t>
      </w:r>
    </w:p>
    <w:p w:rsidR="00A41D6E" w:rsidRPr="00B165E2" w:rsidRDefault="00A41D6E" w:rsidP="00B165E2">
      <w:pPr>
        <w:pStyle w:val="a3"/>
        <w:numPr>
          <w:ilvl w:val="0"/>
          <w:numId w:val="31"/>
        </w:numPr>
        <w:spacing w:after="0" w:line="360" w:lineRule="auto"/>
        <w:jc w:val="both"/>
        <w:rPr>
          <w:rFonts w:ascii="Times New Roman" w:hAnsi="Times New Roman" w:cs="Times New Roman"/>
          <w:sz w:val="28"/>
          <w:szCs w:val="28"/>
        </w:rPr>
      </w:pPr>
      <w:proofErr w:type="gramStart"/>
      <w:r w:rsidRPr="00B165E2">
        <w:rPr>
          <w:rFonts w:ascii="Times New Roman" w:hAnsi="Times New Roman" w:cs="Times New Roman"/>
          <w:bCs/>
          <w:sz w:val="28"/>
          <w:szCs w:val="28"/>
        </w:rPr>
        <w:t>предписанный</w:t>
      </w:r>
      <w:proofErr w:type="gramEnd"/>
      <w:r w:rsidR="00B2118F" w:rsidRPr="00B165E2">
        <w:rPr>
          <w:rFonts w:ascii="Times New Roman" w:hAnsi="Times New Roman" w:cs="Times New Roman"/>
          <w:bCs/>
          <w:sz w:val="28"/>
          <w:szCs w:val="28"/>
        </w:rPr>
        <w:t xml:space="preserve"> </w:t>
      </w:r>
      <w:r w:rsidRPr="00B165E2">
        <w:rPr>
          <w:rFonts w:ascii="Times New Roman" w:hAnsi="Times New Roman" w:cs="Times New Roman"/>
          <w:sz w:val="28"/>
          <w:szCs w:val="28"/>
        </w:rPr>
        <w:t>—</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полученный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от</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рождения</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или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силу</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не</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зависящих</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от</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его</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носителя</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факторов</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пола</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или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возраста,</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lastRenderedPageBreak/>
        <w:t>расовой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принадлежности,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социально-экономического</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положения</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родителей.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Например,</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по</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закону</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нельзя</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получить</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водительские</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права,</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вступить</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брак,</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участвовать</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выборах</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или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получать</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пенсию,</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не</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достигнув</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необходимого</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для</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этого</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возраста;</w:t>
      </w:r>
    </w:p>
    <w:p w:rsidR="00A41D6E" w:rsidRPr="00B165E2" w:rsidRDefault="00A41D6E" w:rsidP="00B165E2">
      <w:pPr>
        <w:pStyle w:val="a3"/>
        <w:numPr>
          <w:ilvl w:val="0"/>
          <w:numId w:val="31"/>
        </w:numPr>
        <w:spacing w:after="0" w:line="360" w:lineRule="auto"/>
        <w:jc w:val="both"/>
        <w:rPr>
          <w:rFonts w:ascii="Times New Roman" w:hAnsi="Times New Roman" w:cs="Times New Roman"/>
          <w:sz w:val="28"/>
          <w:szCs w:val="28"/>
        </w:rPr>
      </w:pPr>
      <w:proofErr w:type="gramStart"/>
      <w:r w:rsidRPr="00B165E2">
        <w:rPr>
          <w:rFonts w:ascii="Times New Roman" w:hAnsi="Times New Roman" w:cs="Times New Roman"/>
          <w:bCs/>
          <w:sz w:val="28"/>
          <w:szCs w:val="28"/>
        </w:rPr>
        <w:t>достигаемый</w:t>
      </w:r>
      <w:proofErr w:type="gramEnd"/>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приобретенный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обществе</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благодаря</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усилиям</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заслугам</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индивида.</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На</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статусе</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человека</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обществе</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сказываются</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уровень</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образования,</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профессиональные</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достижения,</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карьера,</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удачный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социальном</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отношении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брак.</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одно</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общество</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не</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может</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игнорировать</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реальных</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успехов</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индивида,</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поэтому</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существование</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достигаемого</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статуса</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несет</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возможность</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значительной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мере</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компенсировать</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низкий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приписываемый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статус</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личности;</w:t>
      </w:r>
    </w:p>
    <w:p w:rsidR="00A41D6E" w:rsidRPr="00B165E2" w:rsidRDefault="00A41D6E" w:rsidP="00B165E2">
      <w:pPr>
        <w:pStyle w:val="a3"/>
        <w:numPr>
          <w:ilvl w:val="0"/>
          <w:numId w:val="31"/>
        </w:numPr>
        <w:spacing w:after="0" w:line="360" w:lineRule="auto"/>
        <w:jc w:val="both"/>
        <w:rPr>
          <w:rFonts w:ascii="Times New Roman" w:hAnsi="Times New Roman" w:cs="Times New Roman"/>
          <w:sz w:val="28"/>
          <w:szCs w:val="28"/>
        </w:rPr>
      </w:pPr>
      <w:r w:rsidRPr="00B165E2">
        <w:rPr>
          <w:rFonts w:ascii="Times New Roman" w:hAnsi="Times New Roman" w:cs="Times New Roman"/>
          <w:bCs/>
          <w:sz w:val="28"/>
          <w:szCs w:val="28"/>
        </w:rPr>
        <w:t>личный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проявляется</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на</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уровне</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малой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группы,</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которой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индивид</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функционирует</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непосредственно</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(семья,</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трудовой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коллектив,</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круг</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близких</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друзей),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он</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определяется</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его</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личными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качествами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чертами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характера;</w:t>
      </w:r>
    </w:p>
    <w:p w:rsidR="00A41D6E" w:rsidRPr="00B165E2" w:rsidRDefault="00A41D6E" w:rsidP="00B165E2">
      <w:pPr>
        <w:pStyle w:val="a3"/>
        <w:numPr>
          <w:ilvl w:val="0"/>
          <w:numId w:val="31"/>
        </w:numPr>
        <w:spacing w:after="0" w:line="360" w:lineRule="auto"/>
        <w:jc w:val="both"/>
        <w:rPr>
          <w:rFonts w:ascii="Times New Roman" w:hAnsi="Times New Roman" w:cs="Times New Roman"/>
          <w:sz w:val="28"/>
          <w:szCs w:val="28"/>
        </w:rPr>
      </w:pPr>
      <w:r w:rsidRPr="00B165E2">
        <w:rPr>
          <w:rFonts w:ascii="Times New Roman" w:hAnsi="Times New Roman" w:cs="Times New Roman"/>
          <w:bCs/>
          <w:sz w:val="28"/>
          <w:szCs w:val="28"/>
        </w:rPr>
        <w:t>групповой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характеризует</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индивида</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как</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члена</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большой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социальной</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группы</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представителя</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класса,</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нации,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профессии,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носителя</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определенных</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половых</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возрастных</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признаков</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и</w:t>
      </w:r>
      <w:r w:rsidR="00B2118F" w:rsidRPr="00B165E2">
        <w:rPr>
          <w:rFonts w:ascii="Times New Roman" w:hAnsi="Times New Roman" w:cs="Times New Roman"/>
          <w:sz w:val="28"/>
          <w:szCs w:val="28"/>
        </w:rPr>
        <w:t xml:space="preserve"> </w:t>
      </w:r>
      <w:r w:rsidRPr="00B165E2">
        <w:rPr>
          <w:rFonts w:ascii="Times New Roman" w:hAnsi="Times New Roman" w:cs="Times New Roman"/>
          <w:sz w:val="28"/>
          <w:szCs w:val="28"/>
        </w:rPr>
        <w:t>т.д.</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опросов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установлено,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большинство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россиян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настоящее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время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положением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скорее</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довольны</w:t>
      </w:r>
      <w:proofErr w:type="gram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недовольны.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очень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значимая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положительная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тенденция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последних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удовлетворенность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положением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существенная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предпосылка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стабильности,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очень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условие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комфортности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социально-психологического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состояния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оценивает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место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«хорошее»,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почти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85</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считают,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складывается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хорошо.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показатель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зависит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старше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55</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около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70</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разделяют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недоволен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картина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оказалась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противоположной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почти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половина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6,8</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массиву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считает,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складывается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плохо.</w:t>
      </w:r>
    </w:p>
    <w:p w:rsidR="00A41D6E" w:rsidRPr="00B165E2" w:rsidRDefault="00A41D6E" w:rsidP="00E053C0">
      <w:pPr>
        <w:spacing w:after="0" w:line="360" w:lineRule="auto"/>
        <w:ind w:firstLine="709"/>
        <w:jc w:val="both"/>
        <w:rPr>
          <w:rFonts w:ascii="Times New Roman" w:hAnsi="Times New Roman" w:cs="Times New Roman"/>
          <w:i/>
          <w:sz w:val="28"/>
          <w:szCs w:val="28"/>
          <w:u w:val="single"/>
        </w:rPr>
      </w:pPr>
      <w:bookmarkStart w:id="6" w:name="a3"/>
      <w:bookmarkEnd w:id="6"/>
      <w:r w:rsidRPr="00B165E2">
        <w:rPr>
          <w:rFonts w:ascii="Times New Roman" w:hAnsi="Times New Roman" w:cs="Times New Roman"/>
          <w:i/>
          <w:sz w:val="28"/>
          <w:szCs w:val="28"/>
          <w:u w:val="single"/>
        </w:rPr>
        <w:t>Статусная</w:t>
      </w:r>
      <w:r w:rsidR="00B2118F" w:rsidRPr="00B165E2">
        <w:rPr>
          <w:rFonts w:ascii="Times New Roman" w:hAnsi="Times New Roman" w:cs="Times New Roman"/>
          <w:i/>
          <w:sz w:val="28"/>
          <w:szCs w:val="28"/>
          <w:u w:val="single"/>
        </w:rPr>
        <w:t xml:space="preserve"> </w:t>
      </w:r>
      <w:r w:rsidRPr="00B165E2">
        <w:rPr>
          <w:rFonts w:ascii="Times New Roman" w:hAnsi="Times New Roman" w:cs="Times New Roman"/>
          <w:i/>
          <w:sz w:val="28"/>
          <w:szCs w:val="28"/>
          <w:u w:val="single"/>
        </w:rPr>
        <w:t>иерархия</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Французский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Будон</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рассматривает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обладающий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двумя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измерениями:</w:t>
      </w:r>
    </w:p>
    <w:p w:rsidR="00A41D6E" w:rsidRPr="00B27577" w:rsidRDefault="00A41D6E" w:rsidP="0003308F">
      <w:pPr>
        <w:pStyle w:val="a3"/>
        <w:numPr>
          <w:ilvl w:val="0"/>
          <w:numId w:val="21"/>
        </w:numPr>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bCs/>
          <w:sz w:val="28"/>
          <w:szCs w:val="28"/>
        </w:rPr>
        <w:t>горизонтальным</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которое</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контактов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взаимообменов,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складывающихся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носителем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находящимися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уровне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лестницы;</w:t>
      </w:r>
    </w:p>
    <w:p w:rsidR="00A41D6E" w:rsidRPr="00B27577" w:rsidRDefault="00A41D6E" w:rsidP="0003308F">
      <w:pPr>
        <w:pStyle w:val="a3"/>
        <w:numPr>
          <w:ilvl w:val="0"/>
          <w:numId w:val="21"/>
        </w:numPr>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bCs/>
          <w:sz w:val="28"/>
          <w:szCs w:val="28"/>
        </w:rPr>
        <w:t>вертикальным</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которое</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образуют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контакты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обмены,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возникающие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носителем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находящимися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высоких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низких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уровнях.</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представления</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Будон</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совокупность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иерархических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поддерживаемых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членами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Статусная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иерархия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любой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Действительно,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невозможна;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благодаря</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тому</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члены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каждого,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происходит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звеньев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совпадает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неформальной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разрыв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иерархиями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многих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требует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проведения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социометрических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виден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простому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наблюдателю,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установление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иерархии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ответом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здесь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главный?»,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авторитетный,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компетентный,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популярный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работников?».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многом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качествами,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квалификацией,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обаянием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т.д.</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Многие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обращают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внимание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функциональный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диссонанс,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возникающий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несовпадения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иерархического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функционального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несовпадение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возникать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отдельных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компромиссов,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распоряжения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руководства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приобретают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«потока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обеспечивая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подчиненным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«зону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свободных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Результат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положительным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проявиться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повышении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гибкости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реагирования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отрицательным,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выраженным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функциональном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хаосе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неразберихе.</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Путаница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выступает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критерий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дезорганизации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причин</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девиантного</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поведения.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нарушений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иерархии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состояния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аномии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рассматривал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Дюркгейм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предположил,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разлад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иерархии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индустриальном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принимает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формы.</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Во-первых,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значительной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неопределенными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становятся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ожидания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занимаемой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позицией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встречные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ожидания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членов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направленные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индивиду.</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Если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традиционном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каждый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ждать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ждет,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соответствии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хорошо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осознавал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обязанности,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индустриальном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нарастающего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разделения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труда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нестабильности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трудовых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чаще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сталкивается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предвидел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готов.</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Например,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университете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автоматически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означало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резкое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необратимое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повышение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сейчас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удивляет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обилие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безработных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выпускников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университетов,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согласных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любую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работу.</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Во-вторых,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нестабильность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оказывает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влияние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вознаграждения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уровень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индивидуальной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удовлетворенности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жизнью.</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Чтобы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понять,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иерархия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традиционных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доиндустриальных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следует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обратиться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Востока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gramStart"/>
      <w:r w:rsidRPr="00B27577">
        <w:rPr>
          <w:rFonts w:ascii="Times New Roman" w:hAnsi="Times New Roman" w:cs="Times New Roman"/>
          <w:sz w:val="28"/>
          <w:szCs w:val="28"/>
        </w:rPr>
        <w:t>кроме</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кастовых).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Здесь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обнаружить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элемента,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влияющих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принадлежность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«сословию»,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закрепляют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каждым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членом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жесткий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переход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ступень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иерархии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крайне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затруднен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ряда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символических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ограничений.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традиционалистски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ориентированных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дух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предпринимательства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обогащения,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благосклонность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владыки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влияют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распределение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хотя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легитимация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происходит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через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отсылку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традициям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предков,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отражает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весомость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приписывающих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элементов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(древность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доблесть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предков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т.д.).</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западном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иерархия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рассматриваться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позиций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либо</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меритократической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идеологии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справедливое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неизбежное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признание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заслуг,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талантов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способностей,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либо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холистического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социологизма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результат,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обусловленный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процессами.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теории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предлагают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очень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упрощенное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природы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остаются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моменты,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невозможно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объяснить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контексте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них.</w:t>
      </w:r>
      <w:r w:rsidR="00B2118F" w:rsidRPr="00B27577">
        <w:rPr>
          <w:rFonts w:ascii="Times New Roman" w:hAnsi="Times New Roman" w:cs="Times New Roman"/>
          <w:sz w:val="28"/>
          <w:szCs w:val="28"/>
        </w:rPr>
        <w:t xml:space="preserve"> </w:t>
      </w:r>
      <w:proofErr w:type="spellStart"/>
      <w:proofErr w:type="gramStart"/>
      <w:r w:rsidRPr="00B27577">
        <w:rPr>
          <w:rFonts w:ascii="Times New Roman" w:hAnsi="Times New Roman" w:cs="Times New Roman"/>
          <w:sz w:val="28"/>
          <w:szCs w:val="28"/>
        </w:rPr>
        <w:t>Напр</w:t>
      </w:r>
      <w:proofErr w:type="spellEnd"/>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всецело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качествами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заслугами,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объяснить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наличие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почти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любой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неформальной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иерархий?</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рамках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двойственность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означает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несовпадение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компетентности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власти,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наблюдаемое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уровнях,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принимаются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компетентными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беспристрастными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экспертами,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«капиталистами»,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руководствуются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логикой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выгоды,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«бездушными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технократами».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необъяснимо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несовпадение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профессиональной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квалификации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вознаграждения.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Несоответствия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часто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отрицаются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замалчиваются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имя</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меритократического</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идеала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заслугам».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Например,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российском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типичной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низкого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вознаграждения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следствие,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низкого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престижа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высокообразованных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высокоинтеллектуальных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«Профессия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физика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СССР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1960-е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пользовалась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высоким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престижем,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бухгалтера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низким.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России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поменялись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местами.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случае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престиж</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прочно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связан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экономическим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видов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занятий».</w:t>
      </w:r>
    </w:p>
    <w:p w:rsidR="00A41D6E" w:rsidRPr="00B27577" w:rsidRDefault="00A41D6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Поскольку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системы</w:t>
      </w:r>
      <w:r w:rsidR="00B2118F" w:rsidRPr="00B27577">
        <w:rPr>
          <w:rFonts w:ascii="Times New Roman" w:hAnsi="Times New Roman" w:cs="Times New Roman"/>
          <w:sz w:val="28"/>
          <w:szCs w:val="28"/>
        </w:rPr>
        <w:t xml:space="preserve"> </w:t>
      </w:r>
      <w:hyperlink r:id="rId17" w:tooltip="Социальная стратификация" w:history="1">
        <w:r w:rsidRPr="00B27577">
          <w:rPr>
            <w:rFonts w:ascii="Times New Roman" w:hAnsi="Times New Roman" w:cs="Times New Roman"/>
            <w:sz w:val="28"/>
            <w:szCs w:val="28"/>
          </w:rPr>
          <w:t>стратификации</w:t>
        </w:r>
      </w:hyperlink>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сложными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подвержены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быстрой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эволюции,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механизм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приписывания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остается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неопределенным.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Во-первых,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перечень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критериев,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участвующих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очень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пространен.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Во-вторых,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становится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труднее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свести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совокупность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разнообразных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атрибутов,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принадлежащих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каждому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единому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символу,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традиционных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достаточно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сказать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сын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такого-то»,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чтобы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сразу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известны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уровень,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круг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знакомых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друзей.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традиционных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очень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тесно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связаны.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наши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тенденцию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расхождению.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Тождество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задается: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строит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усилия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протяжении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Поэтому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наше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восприятие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расщепляется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множество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наш</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Тождество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ощущается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через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фиксированным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через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собственной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ценности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неповторимости.</w:t>
      </w:r>
    </w:p>
    <w:p w:rsidR="00A41D6E" w:rsidRPr="00B27577" w:rsidRDefault="00A41D6E" w:rsidP="00E053C0">
      <w:pPr>
        <w:spacing w:line="360" w:lineRule="auto"/>
        <w:rPr>
          <w:rFonts w:ascii="Times New Roman" w:hAnsi="Times New Roman" w:cs="Times New Roman"/>
          <w:sz w:val="28"/>
          <w:szCs w:val="28"/>
        </w:rPr>
      </w:pPr>
    </w:p>
    <w:p w:rsidR="00E924E5" w:rsidRPr="00B27577" w:rsidRDefault="003D1DAD" w:rsidP="00E053C0">
      <w:pPr>
        <w:pStyle w:val="1"/>
        <w:spacing w:line="360" w:lineRule="auto"/>
        <w:jc w:val="center"/>
        <w:rPr>
          <w:rFonts w:ascii="Times New Roman" w:hAnsi="Times New Roman" w:cs="Times New Roman"/>
          <w:color w:val="auto"/>
        </w:rPr>
      </w:pPr>
      <w:bookmarkStart w:id="7" w:name="_Toc447896193"/>
      <w:r>
        <w:rPr>
          <w:rFonts w:ascii="Times New Roman" w:hAnsi="Times New Roman" w:cs="Times New Roman"/>
          <w:color w:val="auto"/>
        </w:rPr>
        <w:t>1.3</w:t>
      </w:r>
      <w:r w:rsidR="00CE4BED" w:rsidRPr="00B27577">
        <w:rPr>
          <w:rFonts w:ascii="Times New Roman" w:hAnsi="Times New Roman" w:cs="Times New Roman"/>
          <w:color w:val="auto"/>
        </w:rPr>
        <w:t>.2</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Гендерны</w:t>
      </w:r>
      <w:r w:rsidR="00867F96" w:rsidRPr="00B27577">
        <w:rPr>
          <w:rFonts w:ascii="Times New Roman" w:hAnsi="Times New Roman" w:cs="Times New Roman"/>
          <w:color w:val="auto"/>
        </w:rPr>
        <w:t>е</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параметры</w:t>
      </w:r>
      <w:bookmarkEnd w:id="7"/>
    </w:p>
    <w:p w:rsidR="00727CBF" w:rsidRPr="00B27577" w:rsidRDefault="00727CBF" w:rsidP="00E053C0">
      <w:pPr>
        <w:spacing w:line="360" w:lineRule="auto"/>
        <w:rPr>
          <w:rFonts w:ascii="Times New Roman" w:hAnsi="Times New Roman" w:cs="Times New Roman"/>
          <w:sz w:val="28"/>
          <w:szCs w:val="28"/>
        </w:rPr>
      </w:pPr>
    </w:p>
    <w:p w:rsidR="00727CBF" w:rsidRPr="00B27577" w:rsidRDefault="00727CBF"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Проблема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репрезентации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исходным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основанием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неравенство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ракурсе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впервые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прозвучала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древней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Греции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Аристотель,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Пифагор,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Платон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сформулировали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ставшее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традиционным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Античностью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заложены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базовые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европейской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модели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предопределили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характеристики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субъектов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практически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значимых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сферах,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политическая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театр,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Олимпийские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игры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т.д.</w:t>
      </w:r>
      <w:r w:rsidR="00B2118F" w:rsidRPr="00B27577">
        <w:rPr>
          <w:rFonts w:ascii="Times New Roman" w:hAnsi="Times New Roman" w:cs="Times New Roman"/>
          <w:sz w:val="28"/>
          <w:szCs w:val="28"/>
        </w:rPr>
        <w:t xml:space="preserve"> </w:t>
      </w:r>
    </w:p>
    <w:p w:rsidR="00727CBF" w:rsidRPr="00B27577" w:rsidRDefault="00727CBF" w:rsidP="00E053C0">
      <w:pPr>
        <w:spacing w:after="0" w:line="360" w:lineRule="auto"/>
        <w:ind w:firstLine="709"/>
        <w:jc w:val="both"/>
        <w:rPr>
          <w:rFonts w:ascii="Times New Roman" w:hAnsi="Times New Roman" w:cs="Times New Roman"/>
          <w:sz w:val="28"/>
          <w:szCs w:val="28"/>
        </w:rPr>
      </w:pPr>
      <w:proofErr w:type="gramStart"/>
      <w:r w:rsidRPr="00B27577">
        <w:rPr>
          <w:rFonts w:ascii="Times New Roman" w:hAnsi="Times New Roman" w:cs="Times New Roman"/>
          <w:sz w:val="28"/>
          <w:szCs w:val="28"/>
        </w:rPr>
        <w:t>Просветительские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концепции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либеральной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теория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поставили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равенства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(Дж.</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Локк,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Ж-Ж.</w:t>
      </w:r>
      <w:proofErr w:type="gramEnd"/>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Руссо,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Дж.</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Милль,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Фурье,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Сен-Симон,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Оуэн).</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волна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обусловлена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предпосылками: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массовым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привлечением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женщин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общественное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производство,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возникновением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зачатков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женского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движения,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возрастанием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феминистского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самосознания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женщин.</w:t>
      </w:r>
      <w:r w:rsidR="00B2118F" w:rsidRPr="00B27577">
        <w:rPr>
          <w:rFonts w:ascii="Times New Roman" w:hAnsi="Times New Roman" w:cs="Times New Roman"/>
          <w:sz w:val="28"/>
          <w:szCs w:val="28"/>
        </w:rPr>
        <w:t xml:space="preserve"> </w:t>
      </w:r>
    </w:p>
    <w:p w:rsidR="00727CBF" w:rsidRPr="00B27577" w:rsidRDefault="00727CBF"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Теоретическое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обоснование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асимметрии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прослеживается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трудах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периода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немецкой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классической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Кант,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Гегель)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марксистском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природы.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труде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«Происхождения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семьи,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частной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собственности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государства»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Энгельса.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Раскрываются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социально-экономические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предпосылки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возникновение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патриархата;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отличия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женщин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мужчин;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идеологическое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обеспечение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неравенства.</w:t>
      </w:r>
      <w:r w:rsidR="00B2118F" w:rsidRPr="00B27577">
        <w:rPr>
          <w:rFonts w:ascii="Times New Roman" w:hAnsi="Times New Roman" w:cs="Times New Roman"/>
          <w:sz w:val="28"/>
          <w:szCs w:val="28"/>
        </w:rPr>
        <w:t xml:space="preserve"> </w:t>
      </w:r>
    </w:p>
    <w:p w:rsidR="00727CBF" w:rsidRPr="00B27577" w:rsidRDefault="00727CBF"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Большое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влияние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становление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теорий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оказали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труды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Лакана</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Деррида</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Адорно</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Ницше,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Маркузе.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Фрейда,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Юнга,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Э.Фромма</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введено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понятие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архетипа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spellStart"/>
      <w:r w:rsidRPr="00B27577">
        <w:rPr>
          <w:rFonts w:ascii="Times New Roman" w:hAnsi="Times New Roman" w:cs="Times New Roman"/>
          <w:sz w:val="28"/>
          <w:szCs w:val="28"/>
        </w:rPr>
        <w:t>the</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feeling-toned</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spellStart"/>
      <w:r w:rsidRPr="00B27577">
        <w:rPr>
          <w:rFonts w:ascii="Times New Roman" w:hAnsi="Times New Roman" w:cs="Times New Roman"/>
          <w:sz w:val="28"/>
          <w:szCs w:val="28"/>
        </w:rPr>
        <w:t>pattern</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of</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behaviour</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риторика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символизм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бессознательного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связаны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социально-философский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включены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стереотипе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архетипе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феминного</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маскулинного</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Постмодернизм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оказали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заметное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взаимовлияние,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наиболее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ярко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проявилось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Бовуар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Сартра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мужчины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женщины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выступает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рефреном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произведений.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семантики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идентификации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самоидентификации,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контроля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сексуальных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поднимается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самоанализе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Лиотара</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понимание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источника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смыслов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феноменологии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Э.Гуссерля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Мерло-</w:t>
      </w:r>
      <w:proofErr w:type="spellStart"/>
      <w:r w:rsidRPr="00B27577">
        <w:rPr>
          <w:rFonts w:ascii="Times New Roman" w:hAnsi="Times New Roman" w:cs="Times New Roman"/>
          <w:sz w:val="28"/>
          <w:szCs w:val="28"/>
        </w:rPr>
        <w:t>Понти</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
    <w:p w:rsidR="00727CBF" w:rsidRPr="00B27577" w:rsidRDefault="00727CBF" w:rsidP="00E053C0">
      <w:pPr>
        <w:spacing w:after="0" w:line="360" w:lineRule="auto"/>
        <w:ind w:firstLine="709"/>
        <w:jc w:val="both"/>
        <w:rPr>
          <w:rFonts w:ascii="Times New Roman" w:hAnsi="Times New Roman" w:cs="Times New Roman"/>
          <w:sz w:val="28"/>
          <w:szCs w:val="28"/>
        </w:rPr>
      </w:pPr>
      <w:proofErr w:type="gramStart"/>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западной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социально-философской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мысли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выделить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социокультурную</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феминологическую</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доктрину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Бовуар,</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Б.Фридан</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Миллет</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Кристевой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Сиксу</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Вейненгера</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анализ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женской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сексуальности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Иригарэ</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концепцию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сексуальности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субъективности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Батлер</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Брайдотти</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рассмотрение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spellStart"/>
      <w:r w:rsidRPr="00B27577">
        <w:rPr>
          <w:rFonts w:ascii="Times New Roman" w:hAnsi="Times New Roman" w:cs="Times New Roman"/>
          <w:sz w:val="28"/>
          <w:szCs w:val="28"/>
        </w:rPr>
        <w:t>квир</w:t>
      </w:r>
      <w:proofErr w:type="spellEnd"/>
      <w:r w:rsidRPr="00B27577">
        <w:rPr>
          <w:rFonts w:ascii="Times New Roman" w:hAnsi="Times New Roman" w:cs="Times New Roman"/>
          <w:sz w:val="28"/>
          <w:szCs w:val="28"/>
        </w:rPr>
        <w:t>-идентичности»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spellStart"/>
      <w:r w:rsidRPr="00B27577">
        <w:rPr>
          <w:rFonts w:ascii="Times New Roman" w:hAnsi="Times New Roman" w:cs="Times New Roman"/>
          <w:sz w:val="28"/>
          <w:szCs w:val="28"/>
        </w:rPr>
        <w:t>квир</w:t>
      </w:r>
      <w:proofErr w:type="spellEnd"/>
      <w:r w:rsidRPr="00B27577">
        <w:rPr>
          <w:rFonts w:ascii="Times New Roman" w:hAnsi="Times New Roman" w:cs="Times New Roman"/>
          <w:sz w:val="28"/>
          <w:szCs w:val="28"/>
        </w:rPr>
        <w:t>-сексуальности»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Лаурентис</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Гросс;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критика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классического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психоанализа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Фрейд,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Хорни</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К.Гиллиган</w:t>
      </w:r>
      <w:proofErr w:type="spellEnd"/>
      <w:r w:rsidRPr="00B27577">
        <w:rPr>
          <w:rFonts w:ascii="Times New Roman" w:hAnsi="Times New Roman" w:cs="Times New Roman"/>
          <w:sz w:val="28"/>
          <w:szCs w:val="28"/>
        </w:rPr>
        <w:t>;</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власти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теории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рассмотрены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М.Фуко</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биологические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детерминанты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неравенства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проанализированы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Файерстоун</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О</w:t>
      </w:r>
      <w:proofErr w:type="gramStart"/>
      <w:r w:rsidRPr="00B27577">
        <w:rPr>
          <w:rFonts w:ascii="Times New Roman" w:hAnsi="Times New Roman" w:cs="Times New Roman"/>
          <w:sz w:val="28"/>
          <w:szCs w:val="28"/>
        </w:rPr>
        <w:t>`Б</w:t>
      </w:r>
      <w:proofErr w:type="gramEnd"/>
      <w:r w:rsidRPr="00B27577">
        <w:rPr>
          <w:rFonts w:ascii="Times New Roman" w:hAnsi="Times New Roman" w:cs="Times New Roman"/>
          <w:sz w:val="28"/>
          <w:szCs w:val="28"/>
        </w:rPr>
        <w:t>райан</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
    <w:p w:rsidR="00727CBF" w:rsidRPr="00B27577" w:rsidRDefault="00727CBF"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истоков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становления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российском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пространстве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стоит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Воронина,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носят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онтологический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историко-методологический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Анализу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архетипического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историко-этнографического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женщины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посвящены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Максименко,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Семенова,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Толстова,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Скрипник</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других;</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особенности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социокультурной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рефлексии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феминности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маскулинности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Рябова,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Гайденко,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Юлиной,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феномен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женской</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субъектности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рассмотрен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Буевой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Ф.И.Гиренок</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Новоселовой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субъектность</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ракурсе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Когтева;</w:t>
      </w:r>
      <w:proofErr w:type="gramEnd"/>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психоаналитические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теории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феминности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постмодернизмом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находим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Жеребкиной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психологический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женственности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исследуют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Воронцов,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Апресян,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Артемьева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портрет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женщины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отечественной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наиболее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широко,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посвящены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труды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Здравомысловой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Силласте</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Н.Л.Пушкаревой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Рябовой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т.д.</w:t>
      </w:r>
      <w:proofErr w:type="gramEnd"/>
    </w:p>
    <w:p w:rsidR="00727CBF" w:rsidRPr="00B27577" w:rsidRDefault="00727CBF"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Проблеме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самоидентификации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женщины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информационном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посвящены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Мясниковой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Ершовой;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гендерную</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lastRenderedPageBreak/>
        <w:t>институциализацию</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рассматривает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Здравомыслова</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Темкина.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постижения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постмодернизма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постструктурализма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оказали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огромное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влияние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отечественной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школы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широкое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распространение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взглядов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совпало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обращением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силу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сложилась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российская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школа,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разрабатывающая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направление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Халеевой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Е.А.Земской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Китайгородской,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Розановой,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Горошко,</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А.В.Кирилиной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Гриценко,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Гусейновой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w:t>
      </w:r>
    </w:p>
    <w:p w:rsidR="00727CBF" w:rsidRPr="00B27577" w:rsidRDefault="00727CBF"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Отдельно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необходимо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указать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касающиеся</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Интернет-коммуникации</w:t>
      </w:r>
      <w:proofErr w:type="gram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могут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ставиться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специфично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решаться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репрезентации,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особенностей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англоязычного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Интернета.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Сейчас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начинают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появляться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труды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spellStart"/>
      <w:r w:rsidRPr="00B27577">
        <w:rPr>
          <w:rFonts w:ascii="Times New Roman" w:hAnsi="Times New Roman" w:cs="Times New Roman"/>
          <w:sz w:val="28"/>
          <w:szCs w:val="28"/>
        </w:rPr>
        <w:t>Е.И.Горошко</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Захарова,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Компанцева</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Соколинская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посвященные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русскоязычного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цифрового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пространства.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констатировать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факт,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проводимые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рамках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конкретных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гуманитарных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Впервые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коммуникативистике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обращение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телесности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феноменологической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экзистенциальных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трактовках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становление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развитие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оказали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влияние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труды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мыслителей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Гартман,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Шлейермахер</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Ницше,</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В.Дильтей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Мерло-</w:t>
      </w:r>
      <w:proofErr w:type="spellStart"/>
      <w:r w:rsidRPr="00B27577">
        <w:rPr>
          <w:rFonts w:ascii="Times New Roman" w:hAnsi="Times New Roman" w:cs="Times New Roman"/>
          <w:sz w:val="28"/>
          <w:szCs w:val="28"/>
        </w:rPr>
        <w:t>Понти</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Шелер,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Сартр,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Бубер</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Гуссерль</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Хайдеггер,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Ясперс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Психологический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трактовке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межличностных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работах</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К.А.Абульхановой-Славской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Бодалева</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Ломова,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Леонтьева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российской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акцент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сделан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развитии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теорий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акцентирования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внимания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Мальковская</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Лещов</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Азаренко,</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В.Е.Кемеров</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Почепцов</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Кашкин</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коммуникативных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контексте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«женского»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«мужского»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отечественной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философии:</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Лотман,</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И.С.Кон</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Гуревич,</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Рябов,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Хасбулатова,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Силласте</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Н.Л.Виноградова</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Баранов,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Богданова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Подчеркивая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основательность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высокий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уровень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отметим,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социально-философской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литературе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комплексного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анализа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понятия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репрезентация»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осмысления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репрезентации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w:t>
      </w:r>
      <w:proofErr w:type="gramEnd"/>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большинство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теорий,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рассматривающих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затрагивают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лишь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отдельные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исследуемого.</w:t>
      </w:r>
      <w:proofErr w:type="gramEnd"/>
    </w:p>
    <w:p w:rsidR="00E924E5" w:rsidRPr="00B27577" w:rsidRDefault="003D1DAD" w:rsidP="00E053C0">
      <w:pPr>
        <w:pStyle w:val="1"/>
        <w:spacing w:line="360" w:lineRule="auto"/>
        <w:jc w:val="center"/>
        <w:rPr>
          <w:rFonts w:ascii="Times New Roman" w:hAnsi="Times New Roman" w:cs="Times New Roman"/>
          <w:color w:val="auto"/>
        </w:rPr>
      </w:pPr>
      <w:bookmarkStart w:id="8" w:name="_Toc447896194"/>
      <w:r>
        <w:rPr>
          <w:rFonts w:ascii="Times New Roman" w:hAnsi="Times New Roman" w:cs="Times New Roman"/>
          <w:color w:val="auto"/>
        </w:rPr>
        <w:t>1.3</w:t>
      </w:r>
      <w:r w:rsidR="00CE4BED" w:rsidRPr="00B27577">
        <w:rPr>
          <w:rFonts w:ascii="Times New Roman" w:hAnsi="Times New Roman" w:cs="Times New Roman"/>
          <w:color w:val="auto"/>
        </w:rPr>
        <w:t>.3</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Возрастные</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параметры</w:t>
      </w:r>
      <w:bookmarkEnd w:id="8"/>
    </w:p>
    <w:p w:rsidR="002C2D56" w:rsidRPr="00B27577" w:rsidRDefault="002C2D56" w:rsidP="00E053C0">
      <w:pPr>
        <w:spacing w:line="360" w:lineRule="auto"/>
        <w:rPr>
          <w:rFonts w:ascii="Times New Roman" w:hAnsi="Times New Roman" w:cs="Times New Roman"/>
          <w:sz w:val="28"/>
          <w:szCs w:val="28"/>
        </w:rPr>
      </w:pPr>
    </w:p>
    <w:p w:rsidR="002C2D56" w:rsidRPr="00B27577" w:rsidRDefault="002C2D5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Необходимо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отметить,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анализ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оказывается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крайне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понимания</w:t>
      </w:r>
      <w:r w:rsidR="00B165E2">
        <w:rPr>
          <w:rFonts w:ascii="Times New Roman" w:hAnsi="Times New Roman" w:cs="Times New Roman"/>
          <w:sz w:val="28"/>
          <w:szCs w:val="28"/>
        </w:rPr>
        <w:t xml:space="preserve"> </w:t>
      </w:r>
      <w:r w:rsidRPr="00B27577">
        <w:rPr>
          <w:rFonts w:ascii="Times New Roman" w:hAnsi="Times New Roman" w:cs="Times New Roman"/>
          <w:sz w:val="28"/>
          <w:szCs w:val="28"/>
        </w:rPr>
        <w:t>социально-психологической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поскольку,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известно,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содержание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социально-типических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черт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формируется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макроуровне.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нормы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ожидания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создаются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устойчивых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«доводятся»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конкретного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процессе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освоения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разнообразных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ролей</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r w:rsidRPr="00B27577">
        <w:rPr>
          <w:rFonts w:ascii="Times New Roman" w:hAnsi="Times New Roman" w:cs="Times New Roman"/>
          <w:sz w:val="28"/>
          <w:szCs w:val="28"/>
        </w:rPr>
        <w:t>Дилигенский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1994</w:t>
      </w:r>
      <w:r w:rsidR="004A1791" w:rsidRPr="004A1791">
        <w:rPr>
          <w:rFonts w:ascii="Times New Roman" w:hAnsi="Times New Roman" w:cs="Times New Roman"/>
          <w:sz w:val="28"/>
          <w:szCs w:val="28"/>
        </w:rPr>
        <w:t>:</w:t>
      </w:r>
      <w:r w:rsidR="004A1791">
        <w:rPr>
          <w:rFonts w:ascii="Times New Roman" w:hAnsi="Times New Roman" w:cs="Times New Roman"/>
          <w:sz w:val="28"/>
          <w:szCs w:val="28"/>
        </w:rPr>
        <w:t xml:space="preserve"> 63</w:t>
      </w:r>
      <w:r w:rsidR="00B165E2">
        <w:rPr>
          <w:rFonts w:ascii="Times New Roman" w:hAnsi="Times New Roman" w:cs="Times New Roman"/>
          <w:sz w:val="28"/>
          <w:szCs w:val="28"/>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Поэтому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анализ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«ключ»</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социально-психологических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проблемы.</w:t>
      </w:r>
    </w:p>
    <w:p w:rsidR="002C2D56" w:rsidRPr="00B27577" w:rsidRDefault="002C2D5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Прежде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обращаться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проблематике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места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социально-психологического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поскольку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противном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случае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категория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используемая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качестве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критерия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будет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трактоваться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исключительно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биологизаторско</w:t>
      </w:r>
      <w:proofErr w:type="spellEnd"/>
      <w:r w:rsidRPr="00B27577">
        <w:rPr>
          <w:rFonts w:ascii="Times New Roman" w:hAnsi="Times New Roman" w:cs="Times New Roman"/>
          <w:sz w:val="28"/>
          <w:szCs w:val="28"/>
        </w:rPr>
        <w:t>-онтогенетическом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ключе.</w:t>
      </w:r>
    </w:p>
    <w:p w:rsidR="008710D9" w:rsidRDefault="002C2D5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Другим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социально-психологической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точки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зрения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моментом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обращение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отражения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обыденном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Известно,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содержание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обыденного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принадлежащих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существования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Содержание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обыденного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сознания</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стереотипизировано</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позволяет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конкретному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ходе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приобретать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«проверенные»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удобные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схемы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интерпретации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p>
    <w:p w:rsidR="002C2D56" w:rsidRPr="00B27577" w:rsidRDefault="002C2D5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разделяем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позицию,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согласно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любые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межгрупповые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существуют</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прежде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уровне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перцепции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стереотипов,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причем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любая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контексте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набором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Следовательно,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приоритетных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направлений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социально-психологических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становится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изучение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авт</w:t>
      </w:r>
      <w:proofErr w:type="gramStart"/>
      <w:r w:rsidRPr="00B27577">
        <w:rPr>
          <w:rFonts w:ascii="Times New Roman" w:hAnsi="Times New Roman" w:cs="Times New Roman"/>
          <w:sz w:val="28"/>
          <w:szCs w:val="28"/>
        </w:rPr>
        <w:t>о-</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гетеро-</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стереотипов,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регулирующих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течение.</w:t>
      </w:r>
    </w:p>
    <w:p w:rsidR="002C2D56" w:rsidRPr="00B27577" w:rsidRDefault="002C2D5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Помимо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огромное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сформулированное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элементами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«горизонтальном»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дискуссионным.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Опираясь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стратификации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символизме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анализировать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горизонтали»,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вертикали»,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доминирования-подчинения.</w:t>
      </w:r>
    </w:p>
    <w:p w:rsidR="002C2D56" w:rsidRPr="00B27577" w:rsidRDefault="002C2D5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Поэтому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предлагаем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рассматривать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широкой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трактовке.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возрастной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нашей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точки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зрения,</w:t>
      </w:r>
      <w:r w:rsidR="00F60455" w:rsidRPr="00B27577">
        <w:rPr>
          <w:rFonts w:ascii="Times New Roman" w:hAnsi="Times New Roman" w:cs="Times New Roman"/>
          <w:sz w:val="28"/>
          <w:szCs w:val="28"/>
        </w:rPr>
        <w:t xml:space="preserve"> </w:t>
      </w:r>
      <w:r w:rsidRPr="00B27577">
        <w:rPr>
          <w:rFonts w:ascii="Times New Roman" w:hAnsi="Times New Roman" w:cs="Times New Roman"/>
          <w:sz w:val="28"/>
          <w:szCs w:val="28"/>
        </w:rPr>
        <w:t>ключевым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моментом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социально-психологической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понятие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Учитывая,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символическое,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реальное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объединение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идентичность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объединяет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нормы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правила</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поведения</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разделяет.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Кроме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понятие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позволяет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выделить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проблематику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широкого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контекста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разнообразных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исходим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предположения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критерием,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отличающим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видов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реальном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актуализация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участников.</w:t>
      </w:r>
    </w:p>
    <w:p w:rsidR="002C2D56" w:rsidRPr="00B27577" w:rsidRDefault="002C2D5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Проведенные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позволяют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уверенности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предполагать,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идентичность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относится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spellStart"/>
      <w:r w:rsidRPr="00B27577">
        <w:rPr>
          <w:rFonts w:ascii="Times New Roman" w:hAnsi="Times New Roman" w:cs="Times New Roman"/>
          <w:sz w:val="28"/>
          <w:szCs w:val="28"/>
        </w:rPr>
        <w:t>кросситуативным</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компонентам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поскольку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остается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актуальной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этапах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пути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теряет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актуальности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спектр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идентификаций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резко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сокращается</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r w:rsidR="008710D9">
        <w:rPr>
          <w:rFonts w:ascii="Times New Roman" w:hAnsi="Times New Roman" w:cs="Times New Roman"/>
          <w:sz w:val="28"/>
          <w:szCs w:val="28"/>
        </w:rPr>
        <w:t>Румянцева 2002: 175</w:t>
      </w:r>
      <w:r w:rsidR="00B165E2">
        <w:rPr>
          <w:rFonts w:ascii="Times New Roman" w:hAnsi="Times New Roman" w:cs="Times New Roman"/>
          <w:sz w:val="28"/>
          <w:szCs w:val="28"/>
        </w:rPr>
        <w:t>)</w:t>
      </w:r>
      <w:r w:rsidRPr="00B27577">
        <w:rPr>
          <w:rFonts w:ascii="Times New Roman" w:hAnsi="Times New Roman" w:cs="Times New Roman"/>
          <w:sz w:val="28"/>
          <w:szCs w:val="28"/>
        </w:rPr>
        <w:t>.</w:t>
      </w:r>
    </w:p>
    <w:p w:rsidR="00150212" w:rsidRPr="00B27577" w:rsidRDefault="00150212" w:rsidP="00150212">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 xml:space="preserve">Нам представляется, что в основу анализа феномена «возрастная группа» целесообразно положить второй из обозначенных выше подходов к категории «возраст». Такой подход позволяет придать феномену возраста, а, следовательно, и возрастных групп, собственно социально-психологическое звучание. </w:t>
      </w:r>
    </w:p>
    <w:p w:rsidR="002C2D56" w:rsidRPr="00B27577" w:rsidRDefault="002C2D56" w:rsidP="00E053C0">
      <w:pPr>
        <w:spacing w:after="0" w:line="360" w:lineRule="auto"/>
        <w:ind w:firstLine="709"/>
        <w:jc w:val="both"/>
        <w:rPr>
          <w:rFonts w:ascii="Times New Roman" w:hAnsi="Times New Roman" w:cs="Times New Roman"/>
          <w:sz w:val="28"/>
          <w:szCs w:val="28"/>
        </w:rPr>
      </w:pPr>
    </w:p>
    <w:p w:rsidR="002C2D56" w:rsidRPr="00B27577" w:rsidRDefault="002C2D5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noProof/>
          <w:sz w:val="28"/>
          <w:szCs w:val="28"/>
          <w:lang w:eastAsia="ru-RU"/>
        </w:rPr>
        <w:lastRenderedPageBreak/>
        <w:drawing>
          <wp:inline distT="0" distB="0" distL="0" distR="0" wp14:anchorId="3471ED4E" wp14:editId="11A99EC2">
            <wp:extent cx="5895975" cy="3848735"/>
            <wp:effectExtent l="0" t="0" r="9525" b="0"/>
            <wp:docPr id="1" name="Рисунок 1"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5975" cy="3848735"/>
                    </a:xfrm>
                    <a:prstGeom prst="rect">
                      <a:avLst/>
                    </a:prstGeom>
                    <a:noFill/>
                    <a:ln>
                      <a:noFill/>
                    </a:ln>
                  </pic:spPr>
                </pic:pic>
              </a:graphicData>
            </a:graphic>
          </wp:inline>
        </w:drawing>
      </w:r>
    </w:p>
    <w:p w:rsidR="002C2D56" w:rsidRPr="00B27577" w:rsidRDefault="002C2D56" w:rsidP="00E053C0">
      <w:pPr>
        <w:spacing w:after="0" w:line="360" w:lineRule="auto"/>
        <w:ind w:firstLine="709"/>
        <w:jc w:val="both"/>
        <w:rPr>
          <w:rFonts w:ascii="Times New Roman" w:hAnsi="Times New Roman" w:cs="Times New Roman"/>
          <w:b/>
          <w:iCs/>
          <w:sz w:val="28"/>
          <w:szCs w:val="28"/>
        </w:rPr>
      </w:pPr>
      <w:r w:rsidRPr="00B27577">
        <w:rPr>
          <w:rFonts w:ascii="Times New Roman" w:hAnsi="Times New Roman" w:cs="Times New Roman"/>
          <w:b/>
          <w:sz w:val="28"/>
          <w:szCs w:val="28"/>
        </w:rPr>
        <w:t>Рисунок</w:t>
      </w:r>
      <w:r w:rsidR="00B2118F" w:rsidRPr="00B27577">
        <w:rPr>
          <w:rFonts w:ascii="Times New Roman" w:hAnsi="Times New Roman" w:cs="Times New Roman"/>
          <w:b/>
          <w:sz w:val="28"/>
          <w:szCs w:val="28"/>
        </w:rPr>
        <w:t xml:space="preserve"> </w:t>
      </w:r>
      <w:r w:rsidRPr="00B27577">
        <w:rPr>
          <w:rFonts w:ascii="Times New Roman" w:hAnsi="Times New Roman" w:cs="Times New Roman"/>
          <w:b/>
          <w:sz w:val="28"/>
          <w:szCs w:val="28"/>
        </w:rPr>
        <w:fldChar w:fldCharType="begin"/>
      </w:r>
      <w:r w:rsidRPr="00B27577">
        <w:rPr>
          <w:rFonts w:ascii="Times New Roman" w:hAnsi="Times New Roman" w:cs="Times New Roman"/>
          <w:b/>
          <w:sz w:val="28"/>
          <w:szCs w:val="28"/>
        </w:rPr>
        <w:instrText xml:space="preserve"> SEQ Рисунок \* ARABIC </w:instrText>
      </w:r>
      <w:r w:rsidRPr="00B27577">
        <w:rPr>
          <w:rFonts w:ascii="Times New Roman" w:hAnsi="Times New Roman" w:cs="Times New Roman"/>
          <w:b/>
          <w:sz w:val="28"/>
          <w:szCs w:val="28"/>
        </w:rPr>
        <w:fldChar w:fldCharType="separate"/>
      </w:r>
      <w:r w:rsidR="00EB65C6" w:rsidRPr="00B27577">
        <w:rPr>
          <w:rFonts w:ascii="Times New Roman" w:hAnsi="Times New Roman" w:cs="Times New Roman"/>
          <w:b/>
          <w:noProof/>
          <w:sz w:val="28"/>
          <w:szCs w:val="28"/>
        </w:rPr>
        <w:t>1</w:t>
      </w:r>
      <w:r w:rsidRPr="00B27577">
        <w:rPr>
          <w:rFonts w:ascii="Times New Roman" w:hAnsi="Times New Roman" w:cs="Times New Roman"/>
          <w:b/>
          <w:sz w:val="28"/>
          <w:szCs w:val="28"/>
        </w:rPr>
        <w:fldChar w:fldCharType="end"/>
      </w:r>
      <w:r w:rsidR="00B2118F" w:rsidRPr="00B27577">
        <w:rPr>
          <w:rFonts w:ascii="Times New Roman" w:hAnsi="Times New Roman" w:cs="Times New Roman"/>
          <w:b/>
          <w:sz w:val="28"/>
          <w:szCs w:val="28"/>
        </w:rPr>
        <w:t xml:space="preserve"> </w:t>
      </w:r>
      <w:r w:rsidRPr="00B27577">
        <w:rPr>
          <w:rFonts w:ascii="Times New Roman" w:hAnsi="Times New Roman" w:cs="Times New Roman"/>
          <w:b/>
          <w:sz w:val="28"/>
          <w:szCs w:val="28"/>
        </w:rPr>
        <w:t>-</w:t>
      </w:r>
      <w:r w:rsidR="00B2118F" w:rsidRPr="00B27577">
        <w:rPr>
          <w:rFonts w:ascii="Times New Roman" w:hAnsi="Times New Roman" w:cs="Times New Roman"/>
          <w:b/>
          <w:sz w:val="28"/>
          <w:szCs w:val="28"/>
        </w:rPr>
        <w:t xml:space="preserve"> </w:t>
      </w:r>
      <w:r w:rsidRPr="00B27577">
        <w:rPr>
          <w:rFonts w:ascii="Times New Roman" w:hAnsi="Times New Roman" w:cs="Times New Roman"/>
          <w:b/>
          <w:iCs/>
          <w:sz w:val="28"/>
          <w:szCs w:val="28"/>
        </w:rPr>
        <w:t>Сферы</w:t>
      </w:r>
      <w:r w:rsidR="00B2118F" w:rsidRPr="00B27577">
        <w:rPr>
          <w:rFonts w:ascii="Times New Roman" w:hAnsi="Times New Roman" w:cs="Times New Roman"/>
          <w:b/>
          <w:iCs/>
          <w:sz w:val="28"/>
          <w:szCs w:val="28"/>
        </w:rPr>
        <w:t xml:space="preserve"> </w:t>
      </w:r>
      <w:r w:rsidRPr="00B27577">
        <w:rPr>
          <w:rFonts w:ascii="Times New Roman" w:hAnsi="Times New Roman" w:cs="Times New Roman"/>
          <w:b/>
          <w:iCs/>
          <w:sz w:val="28"/>
          <w:szCs w:val="28"/>
        </w:rPr>
        <w:t>жизнедеятельности,</w:t>
      </w:r>
      <w:r w:rsidR="00B2118F" w:rsidRPr="00B27577">
        <w:rPr>
          <w:rFonts w:ascii="Times New Roman" w:hAnsi="Times New Roman" w:cs="Times New Roman"/>
          <w:b/>
          <w:iCs/>
          <w:sz w:val="28"/>
          <w:szCs w:val="28"/>
        </w:rPr>
        <w:t xml:space="preserve"> </w:t>
      </w:r>
      <w:r w:rsidRPr="00B27577">
        <w:rPr>
          <w:rFonts w:ascii="Times New Roman" w:hAnsi="Times New Roman" w:cs="Times New Roman"/>
          <w:b/>
          <w:iCs/>
          <w:sz w:val="28"/>
          <w:szCs w:val="28"/>
        </w:rPr>
        <w:t>в</w:t>
      </w:r>
      <w:r w:rsidR="00B2118F" w:rsidRPr="00B27577">
        <w:rPr>
          <w:rFonts w:ascii="Times New Roman" w:hAnsi="Times New Roman" w:cs="Times New Roman"/>
          <w:b/>
          <w:iCs/>
          <w:sz w:val="28"/>
          <w:szCs w:val="28"/>
        </w:rPr>
        <w:t xml:space="preserve"> </w:t>
      </w:r>
      <w:r w:rsidRPr="00B27577">
        <w:rPr>
          <w:rFonts w:ascii="Times New Roman" w:hAnsi="Times New Roman" w:cs="Times New Roman"/>
          <w:b/>
          <w:iCs/>
          <w:sz w:val="28"/>
          <w:szCs w:val="28"/>
        </w:rPr>
        <w:t>которых</w:t>
      </w:r>
      <w:r w:rsidR="00B2118F" w:rsidRPr="00B27577">
        <w:rPr>
          <w:rFonts w:ascii="Times New Roman" w:hAnsi="Times New Roman" w:cs="Times New Roman"/>
          <w:b/>
          <w:iCs/>
          <w:sz w:val="28"/>
          <w:szCs w:val="28"/>
        </w:rPr>
        <w:t xml:space="preserve"> </w:t>
      </w:r>
      <w:r w:rsidRPr="00B27577">
        <w:rPr>
          <w:rFonts w:ascii="Times New Roman" w:hAnsi="Times New Roman" w:cs="Times New Roman"/>
          <w:b/>
          <w:iCs/>
          <w:sz w:val="28"/>
          <w:szCs w:val="28"/>
        </w:rPr>
        <w:t>происходит</w:t>
      </w:r>
      <w:r w:rsidR="00B2118F" w:rsidRPr="00B27577">
        <w:rPr>
          <w:rFonts w:ascii="Times New Roman" w:hAnsi="Times New Roman" w:cs="Times New Roman"/>
          <w:b/>
          <w:iCs/>
          <w:sz w:val="28"/>
          <w:szCs w:val="28"/>
        </w:rPr>
        <w:t xml:space="preserve"> </w:t>
      </w:r>
      <w:r w:rsidRPr="00B27577">
        <w:rPr>
          <w:rFonts w:ascii="Times New Roman" w:hAnsi="Times New Roman" w:cs="Times New Roman"/>
          <w:b/>
          <w:iCs/>
          <w:sz w:val="28"/>
          <w:szCs w:val="28"/>
        </w:rPr>
        <w:t>актуализация</w:t>
      </w:r>
      <w:r w:rsidR="00B2118F" w:rsidRPr="00B27577">
        <w:rPr>
          <w:rFonts w:ascii="Times New Roman" w:hAnsi="Times New Roman" w:cs="Times New Roman"/>
          <w:b/>
          <w:iCs/>
          <w:sz w:val="28"/>
          <w:szCs w:val="28"/>
        </w:rPr>
        <w:t xml:space="preserve"> </w:t>
      </w:r>
      <w:r w:rsidRPr="00B27577">
        <w:rPr>
          <w:rFonts w:ascii="Times New Roman" w:hAnsi="Times New Roman" w:cs="Times New Roman"/>
          <w:b/>
          <w:iCs/>
          <w:sz w:val="28"/>
          <w:szCs w:val="28"/>
        </w:rPr>
        <w:t>возрастной</w:t>
      </w:r>
      <w:r w:rsidR="00B2118F" w:rsidRPr="00B27577">
        <w:rPr>
          <w:rFonts w:ascii="Times New Roman" w:hAnsi="Times New Roman" w:cs="Times New Roman"/>
          <w:b/>
          <w:iCs/>
          <w:sz w:val="28"/>
          <w:szCs w:val="28"/>
        </w:rPr>
        <w:t xml:space="preserve"> </w:t>
      </w:r>
      <w:r w:rsidRPr="00B27577">
        <w:rPr>
          <w:rFonts w:ascii="Times New Roman" w:hAnsi="Times New Roman" w:cs="Times New Roman"/>
          <w:b/>
          <w:iCs/>
          <w:sz w:val="28"/>
          <w:szCs w:val="28"/>
        </w:rPr>
        <w:t>идентичности</w:t>
      </w:r>
      <w:r w:rsidR="00B2118F" w:rsidRPr="00B27577">
        <w:rPr>
          <w:rFonts w:ascii="Times New Roman" w:hAnsi="Times New Roman" w:cs="Times New Roman"/>
          <w:b/>
          <w:iCs/>
          <w:sz w:val="28"/>
          <w:szCs w:val="28"/>
        </w:rPr>
        <w:t xml:space="preserve"> </w:t>
      </w:r>
    </w:p>
    <w:p w:rsidR="00042DCE" w:rsidRPr="00B27577" w:rsidRDefault="00042DCE" w:rsidP="00E053C0">
      <w:pPr>
        <w:spacing w:after="0" w:line="360" w:lineRule="auto"/>
        <w:ind w:firstLine="709"/>
        <w:jc w:val="both"/>
        <w:rPr>
          <w:rFonts w:ascii="Times New Roman" w:hAnsi="Times New Roman" w:cs="Times New Roman"/>
          <w:i/>
          <w:iCs/>
          <w:sz w:val="28"/>
          <w:szCs w:val="28"/>
        </w:rPr>
      </w:pPr>
    </w:p>
    <w:p w:rsidR="002C2D56" w:rsidRPr="00B27577" w:rsidRDefault="002C2D5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hyperlink r:id="rId19" w:tgtFrame="_blank" w:history="1">
        <w:r w:rsidRPr="00B27577">
          <w:rPr>
            <w:rFonts w:ascii="Times New Roman" w:hAnsi="Times New Roman" w:cs="Times New Roman"/>
            <w:sz w:val="28"/>
            <w:szCs w:val="28"/>
          </w:rPr>
          <w:t>психологии</w:t>
        </w:r>
      </w:hyperlink>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выделяется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несколько</w:t>
      </w:r>
      <w:r w:rsidR="00B2118F" w:rsidRPr="00B27577">
        <w:rPr>
          <w:rFonts w:ascii="Times New Roman" w:hAnsi="Times New Roman" w:cs="Times New Roman"/>
          <w:sz w:val="28"/>
          <w:szCs w:val="28"/>
        </w:rPr>
        <w:t xml:space="preserve"> </w:t>
      </w:r>
      <w:r w:rsidRPr="00B27577">
        <w:rPr>
          <w:rFonts w:ascii="Times New Roman" w:hAnsi="Times New Roman" w:cs="Times New Roman"/>
          <w:i/>
          <w:iCs/>
          <w:sz w:val="28"/>
          <w:szCs w:val="28"/>
        </w:rPr>
        <w:t>параметров</w:t>
      </w:r>
      <w:r w:rsidR="00B2118F" w:rsidRPr="00B27577">
        <w:rPr>
          <w:rFonts w:ascii="Times New Roman" w:hAnsi="Times New Roman" w:cs="Times New Roman"/>
          <w:i/>
          <w:iCs/>
          <w:sz w:val="28"/>
          <w:szCs w:val="28"/>
        </w:rPr>
        <w:t xml:space="preserve"> </w:t>
      </w:r>
      <w:r w:rsidRPr="00B27577">
        <w:rPr>
          <w:rFonts w:ascii="Times New Roman" w:hAnsi="Times New Roman" w:cs="Times New Roman"/>
          <w:i/>
          <w:iCs/>
          <w:sz w:val="28"/>
          <w:szCs w:val="28"/>
        </w:rPr>
        <w:t>для</w:t>
      </w:r>
      <w:r w:rsidR="00B2118F" w:rsidRPr="00B27577">
        <w:rPr>
          <w:rFonts w:ascii="Times New Roman" w:hAnsi="Times New Roman" w:cs="Times New Roman"/>
          <w:i/>
          <w:iCs/>
          <w:sz w:val="28"/>
          <w:szCs w:val="28"/>
        </w:rPr>
        <w:t xml:space="preserve"> </w:t>
      </w:r>
      <w:r w:rsidRPr="00B27577">
        <w:rPr>
          <w:rFonts w:ascii="Times New Roman" w:hAnsi="Times New Roman" w:cs="Times New Roman"/>
          <w:i/>
          <w:iCs/>
          <w:sz w:val="28"/>
          <w:szCs w:val="28"/>
        </w:rPr>
        <w:t>анализа</w:t>
      </w:r>
      <w:r w:rsidR="00B2118F" w:rsidRPr="00B27577">
        <w:rPr>
          <w:rFonts w:ascii="Times New Roman" w:hAnsi="Times New Roman" w:cs="Times New Roman"/>
          <w:i/>
          <w:iCs/>
          <w:sz w:val="28"/>
          <w:szCs w:val="28"/>
        </w:rPr>
        <w:t xml:space="preserve"> </w:t>
      </w:r>
      <w:r w:rsidRPr="00B27577">
        <w:rPr>
          <w:rFonts w:ascii="Times New Roman" w:hAnsi="Times New Roman" w:cs="Times New Roman"/>
          <w:i/>
          <w:iCs/>
          <w:sz w:val="28"/>
          <w:szCs w:val="28"/>
        </w:rPr>
        <w:t>больших</w:t>
      </w:r>
      <w:r w:rsidR="00B2118F" w:rsidRPr="00B27577">
        <w:rPr>
          <w:rFonts w:ascii="Times New Roman" w:hAnsi="Times New Roman" w:cs="Times New Roman"/>
          <w:i/>
          <w:iCs/>
          <w:sz w:val="28"/>
          <w:szCs w:val="28"/>
        </w:rPr>
        <w:t xml:space="preserve"> </w:t>
      </w:r>
      <w:r w:rsidRPr="00B27577">
        <w:rPr>
          <w:rFonts w:ascii="Times New Roman" w:hAnsi="Times New Roman" w:cs="Times New Roman"/>
          <w:i/>
          <w:iCs/>
          <w:sz w:val="28"/>
          <w:szCs w:val="28"/>
        </w:rPr>
        <w:t>социальных</w:t>
      </w:r>
      <w:r w:rsidR="00B2118F" w:rsidRPr="00B27577">
        <w:rPr>
          <w:rFonts w:ascii="Times New Roman" w:hAnsi="Times New Roman" w:cs="Times New Roman"/>
          <w:i/>
          <w:iCs/>
          <w:sz w:val="28"/>
          <w:szCs w:val="28"/>
        </w:rPr>
        <w:t xml:space="preserve"> </w:t>
      </w:r>
      <w:r w:rsidRPr="00B27577">
        <w:rPr>
          <w:rFonts w:ascii="Times New Roman" w:hAnsi="Times New Roman" w:cs="Times New Roman"/>
          <w:i/>
          <w:iCs/>
          <w:sz w:val="28"/>
          <w:szCs w:val="28"/>
        </w:rPr>
        <w:t>групп</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применить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число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входят,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прежде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устойчивости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легитимности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существующей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характеристики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границ.</w:t>
      </w:r>
    </w:p>
    <w:p w:rsidR="002C2D56" w:rsidRPr="00B27577" w:rsidRDefault="002C2D5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местом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стратификации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обусловлен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доступностью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представителей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разнообразных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духовных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ресурсов,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объемом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доступных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обязанностей.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рамках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теории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принято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считать,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членство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низкостатусных</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сопровождается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стремлением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членов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покинуть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присоединиться</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к</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высоко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оцениваемой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сделать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позитивно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воспринимаемой.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приводит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либо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поиску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идентификации,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либо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усилению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актуальной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идентификации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низкостатусной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Напротив,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членства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высокостатусной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правило,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идентификации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группой.</w:t>
      </w:r>
    </w:p>
    <w:p w:rsidR="002C2D56" w:rsidRPr="00B27577" w:rsidRDefault="002C2D5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вероятности,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объясняется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констатируемое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сегодня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социологами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культурологами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«итерации»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тенденции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воспроизводить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модус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развития,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самой</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высокостатусной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позволяет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выходить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из-под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власти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субстанционального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времени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(Чеботарева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Е.Э.,</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позволяя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поддерживать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позитивное</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самоотношение</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E73CC8"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российской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подобным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доминирующим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модусом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развития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«взрослость».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Отметим,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итерация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благодаря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размытости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границ</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отсутствию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однозначных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ориентиров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идентификаций,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силу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существования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обусловлена,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прежде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актуальными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идентификациями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составляющих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p>
    <w:p w:rsidR="002C2D56" w:rsidRPr="00B27577" w:rsidRDefault="002C2D5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Устойчивость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существующей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характеризует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меру,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позиции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считаются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изменяемыми.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Легитимность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степень,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принимается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качестве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законной.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обыденном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обладают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достаточно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высокой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степенью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устойчивости,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считаются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правомерными,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вероятности,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способствует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успешности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идентификаций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этапах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пути.</w:t>
      </w:r>
    </w:p>
    <w:p w:rsidR="002C2D56" w:rsidRPr="00B27577" w:rsidRDefault="002C2D5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Проницаемость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границ</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показывает,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члены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могут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покинуть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присоединиться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характеристика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проницаемости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двойственный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смысл.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стороны,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проницаемость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границ</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создавать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членов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низкостатусных</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повысить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положение,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время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угрозой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сохранения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группового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членства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представителей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доминирующей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наш</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взгляд,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проницаемость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границ</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важнейшей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особенностью,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отличающей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случае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проницаемость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границ</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допустима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обязательна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обусловлена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закономерностями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развития.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отличие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этнических,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национальных,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религиозных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стечении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обстоятельств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идентифицироваться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навсегда»,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идентифицируется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последовательно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необходимостью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сменяют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«вынужден»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побывать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представителем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Исключение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составляет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«пожилых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представителей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силу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зачастую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негативные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идентификации.</w:t>
      </w:r>
    </w:p>
    <w:p w:rsidR="002C2D56" w:rsidRPr="00B27577" w:rsidRDefault="002C2D56" w:rsidP="00E053C0">
      <w:pPr>
        <w:spacing w:line="360" w:lineRule="auto"/>
        <w:rPr>
          <w:rFonts w:ascii="Times New Roman" w:hAnsi="Times New Roman" w:cs="Times New Roman"/>
          <w:sz w:val="28"/>
          <w:szCs w:val="28"/>
        </w:rPr>
      </w:pPr>
    </w:p>
    <w:p w:rsidR="00E924E5" w:rsidRPr="00B27577" w:rsidRDefault="003D1DAD" w:rsidP="00E053C0">
      <w:pPr>
        <w:pStyle w:val="1"/>
        <w:spacing w:line="360" w:lineRule="auto"/>
        <w:jc w:val="center"/>
        <w:rPr>
          <w:rFonts w:ascii="Times New Roman" w:hAnsi="Times New Roman" w:cs="Times New Roman"/>
          <w:color w:val="auto"/>
        </w:rPr>
      </w:pPr>
      <w:bookmarkStart w:id="9" w:name="_Toc447896195"/>
      <w:r>
        <w:rPr>
          <w:rFonts w:ascii="Times New Roman" w:hAnsi="Times New Roman" w:cs="Times New Roman"/>
          <w:color w:val="auto"/>
        </w:rPr>
        <w:t>1.4</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Социокультурные</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аспекты</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коммуникации.</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Понятие</w:t>
      </w:r>
      <w:r w:rsidR="00B2118F" w:rsidRPr="00B27577">
        <w:rPr>
          <w:rFonts w:ascii="Times New Roman" w:hAnsi="Times New Roman" w:cs="Times New Roman"/>
          <w:color w:val="auto"/>
        </w:rPr>
        <w:t xml:space="preserve"> </w:t>
      </w:r>
      <w:r w:rsidR="00C91D5C" w:rsidRPr="00B27577">
        <w:rPr>
          <w:rFonts w:ascii="Times New Roman" w:hAnsi="Times New Roman" w:cs="Times New Roman"/>
          <w:color w:val="auto"/>
        </w:rPr>
        <w:t>коммуникативной</w:t>
      </w:r>
      <w:r w:rsidR="00B2118F" w:rsidRPr="00B27577">
        <w:rPr>
          <w:rFonts w:ascii="Times New Roman" w:hAnsi="Times New Roman" w:cs="Times New Roman"/>
          <w:color w:val="auto"/>
        </w:rPr>
        <w:t xml:space="preserve"> </w:t>
      </w:r>
      <w:r w:rsidR="00C91D5C" w:rsidRPr="00B27577">
        <w:rPr>
          <w:rFonts w:ascii="Times New Roman" w:hAnsi="Times New Roman" w:cs="Times New Roman"/>
          <w:color w:val="auto"/>
        </w:rPr>
        <w:t>ситуации</w:t>
      </w:r>
      <w:bookmarkEnd w:id="9"/>
    </w:p>
    <w:p w:rsidR="00E924E5" w:rsidRPr="00B27577" w:rsidRDefault="003D1DAD" w:rsidP="00E053C0">
      <w:pPr>
        <w:pStyle w:val="1"/>
        <w:spacing w:line="360" w:lineRule="auto"/>
        <w:jc w:val="center"/>
        <w:rPr>
          <w:rFonts w:ascii="Times New Roman" w:hAnsi="Times New Roman" w:cs="Times New Roman"/>
          <w:color w:val="auto"/>
        </w:rPr>
      </w:pPr>
      <w:bookmarkStart w:id="10" w:name="_Toc447896196"/>
      <w:r>
        <w:rPr>
          <w:rFonts w:ascii="Times New Roman" w:hAnsi="Times New Roman" w:cs="Times New Roman"/>
          <w:color w:val="auto"/>
        </w:rPr>
        <w:t>1.4</w:t>
      </w:r>
      <w:r w:rsidR="00CE4BED" w:rsidRPr="00B27577">
        <w:rPr>
          <w:rFonts w:ascii="Times New Roman" w:hAnsi="Times New Roman" w:cs="Times New Roman"/>
          <w:color w:val="auto"/>
        </w:rPr>
        <w:t>.1</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Этикет</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и</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вежливость</w:t>
      </w:r>
      <w:bookmarkEnd w:id="10"/>
    </w:p>
    <w:p w:rsidR="00005A87" w:rsidRPr="00B27577" w:rsidRDefault="00005A87" w:rsidP="00E053C0">
      <w:pPr>
        <w:pStyle w:val="Default"/>
        <w:spacing w:line="360" w:lineRule="auto"/>
        <w:rPr>
          <w:color w:val="auto"/>
          <w:sz w:val="28"/>
          <w:szCs w:val="28"/>
        </w:rPr>
      </w:pPr>
    </w:p>
    <w:p w:rsidR="00005A87" w:rsidRPr="00B27577" w:rsidRDefault="00B2118F"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«Проявление</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уважения</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партнеру,</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выраженное</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помощью</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языковых</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единиц»</w:t>
      </w:r>
      <w:r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proofErr w:type="spellStart"/>
      <w:r w:rsidR="00005A87" w:rsidRPr="00B27577">
        <w:rPr>
          <w:rFonts w:ascii="Times New Roman" w:hAnsi="Times New Roman" w:cs="Times New Roman"/>
          <w:sz w:val="28"/>
          <w:szCs w:val="28"/>
        </w:rPr>
        <w:t>Формановск</w:t>
      </w:r>
      <w:r w:rsidR="008710D9">
        <w:rPr>
          <w:rFonts w:ascii="Times New Roman" w:hAnsi="Times New Roman" w:cs="Times New Roman"/>
          <w:sz w:val="28"/>
          <w:szCs w:val="28"/>
        </w:rPr>
        <w:t>а</w:t>
      </w:r>
      <w:r w:rsidR="00005A87" w:rsidRPr="00B27577">
        <w:rPr>
          <w:rFonts w:ascii="Times New Roman" w:hAnsi="Times New Roman" w:cs="Times New Roman"/>
          <w:sz w:val="28"/>
          <w:szCs w:val="28"/>
        </w:rPr>
        <w:t>я</w:t>
      </w:r>
      <w:proofErr w:type="spellEnd"/>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2002:</w:t>
      </w:r>
      <w:r w:rsidRPr="00B27577">
        <w:rPr>
          <w:rFonts w:ascii="Times New Roman" w:hAnsi="Times New Roman" w:cs="Times New Roman"/>
          <w:sz w:val="28"/>
          <w:szCs w:val="28"/>
        </w:rPr>
        <w:t xml:space="preserve"> </w:t>
      </w:r>
      <w:r w:rsidR="00B165E2">
        <w:rPr>
          <w:rFonts w:ascii="Times New Roman" w:hAnsi="Times New Roman" w:cs="Times New Roman"/>
          <w:sz w:val="28"/>
          <w:szCs w:val="28"/>
        </w:rPr>
        <w:t>51)</w:t>
      </w:r>
      <w:r w:rsidR="00005A87" w:rsidRPr="00B27577">
        <w:rPr>
          <w:rFonts w:ascii="Times New Roman" w:hAnsi="Times New Roman" w:cs="Times New Roman"/>
          <w:sz w:val="28"/>
          <w:szCs w:val="28"/>
        </w:rPr>
        <w:t>,</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называемое</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вежливостью,</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представляет</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интерес</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для</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лингвистических</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исследований</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уже</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не</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одно</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десятилетие.</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Связано</w:t>
      </w:r>
      <w:r w:rsidRPr="00B27577">
        <w:rPr>
          <w:rFonts w:ascii="Times New Roman" w:hAnsi="Times New Roman" w:cs="Times New Roman"/>
          <w:sz w:val="28"/>
          <w:szCs w:val="28"/>
        </w:rPr>
        <w:t xml:space="preserve"> </w:t>
      </w:r>
      <w:proofErr w:type="gramStart"/>
      <w:r w:rsidR="00005A87" w:rsidRPr="00B27577">
        <w:rPr>
          <w:rFonts w:ascii="Times New Roman" w:hAnsi="Times New Roman" w:cs="Times New Roman"/>
          <w:sz w:val="28"/>
          <w:szCs w:val="28"/>
        </w:rPr>
        <w:t>это</w:t>
      </w:r>
      <w:proofErr w:type="gramEnd"/>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прежде</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всего</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тем,</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что</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стратегии</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вежливого</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поведения</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создают</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условия</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для</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осуществления</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основной</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коммуникационной</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задачи</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высказывания</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передачи</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информации</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воздействия</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на</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собеседника</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для</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осу-</w:t>
      </w:r>
      <w:proofErr w:type="spellStart"/>
      <w:r w:rsidR="00005A87" w:rsidRPr="00B27577">
        <w:rPr>
          <w:rFonts w:ascii="Times New Roman" w:hAnsi="Times New Roman" w:cs="Times New Roman"/>
          <w:sz w:val="28"/>
          <w:szCs w:val="28"/>
        </w:rPr>
        <w:t>ществления</w:t>
      </w:r>
      <w:proofErr w:type="spellEnd"/>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совместной</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деятельности.</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Н.</w:t>
      </w:r>
      <w:r w:rsidR="00496873">
        <w:rPr>
          <w:rFonts w:ascii="Times New Roman" w:hAnsi="Times New Roman" w:cs="Times New Roman"/>
          <w:sz w:val="28"/>
          <w:szCs w:val="28"/>
        </w:rPr>
        <w:t xml:space="preserve"> </w:t>
      </w:r>
      <w:r w:rsidR="00005A87" w:rsidRPr="00B27577">
        <w:rPr>
          <w:rFonts w:ascii="Times New Roman" w:hAnsi="Times New Roman" w:cs="Times New Roman"/>
          <w:sz w:val="28"/>
          <w:szCs w:val="28"/>
        </w:rPr>
        <w:t>Д.</w:t>
      </w:r>
      <w:r w:rsidRPr="00B27577">
        <w:rPr>
          <w:rFonts w:ascii="Times New Roman" w:hAnsi="Times New Roman" w:cs="Times New Roman"/>
          <w:sz w:val="28"/>
          <w:szCs w:val="28"/>
        </w:rPr>
        <w:t xml:space="preserve"> </w:t>
      </w:r>
      <w:proofErr w:type="spellStart"/>
      <w:r w:rsidR="00005A87" w:rsidRPr="00B27577">
        <w:rPr>
          <w:rFonts w:ascii="Times New Roman" w:hAnsi="Times New Roman" w:cs="Times New Roman"/>
          <w:sz w:val="28"/>
          <w:szCs w:val="28"/>
        </w:rPr>
        <w:t>Фурменкова</w:t>
      </w:r>
      <w:proofErr w:type="spellEnd"/>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считает,</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что</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“вежливость</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это</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«набор</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стратегий,</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выбираемых</w:t>
      </w:r>
      <w:r w:rsidRPr="00B27577">
        <w:rPr>
          <w:rFonts w:ascii="Times New Roman" w:hAnsi="Times New Roman" w:cs="Times New Roman"/>
          <w:sz w:val="28"/>
          <w:szCs w:val="28"/>
        </w:rPr>
        <w:t xml:space="preserve"> </w:t>
      </w:r>
      <w:proofErr w:type="spellStart"/>
      <w:r w:rsidR="00005A87" w:rsidRPr="00B27577">
        <w:rPr>
          <w:rFonts w:ascii="Times New Roman" w:hAnsi="Times New Roman" w:cs="Times New Roman"/>
          <w:sz w:val="28"/>
          <w:szCs w:val="28"/>
        </w:rPr>
        <w:t>коммуникантами</w:t>
      </w:r>
      <w:proofErr w:type="spellEnd"/>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для</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достижения</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своих</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целей</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наиболее</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бесконфликтным</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путем</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каждом</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конкретном</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речевом</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акте»</w:t>
      </w:r>
      <w:r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proofErr w:type="spellStart"/>
      <w:r w:rsidR="00005A87" w:rsidRPr="00B27577">
        <w:rPr>
          <w:rFonts w:ascii="Times New Roman" w:hAnsi="Times New Roman" w:cs="Times New Roman"/>
          <w:sz w:val="28"/>
          <w:szCs w:val="28"/>
        </w:rPr>
        <w:t>Фурменкова</w:t>
      </w:r>
      <w:proofErr w:type="spellEnd"/>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2005:</w:t>
      </w:r>
      <w:r w:rsidRPr="00B27577">
        <w:rPr>
          <w:rFonts w:ascii="Times New Roman" w:hAnsi="Times New Roman" w:cs="Times New Roman"/>
          <w:sz w:val="28"/>
          <w:szCs w:val="28"/>
        </w:rPr>
        <w:t xml:space="preserve"> </w:t>
      </w:r>
      <w:r w:rsidR="00B165E2">
        <w:rPr>
          <w:rFonts w:ascii="Times New Roman" w:hAnsi="Times New Roman" w:cs="Times New Roman"/>
          <w:sz w:val="28"/>
          <w:szCs w:val="28"/>
        </w:rPr>
        <w:t>6)</w:t>
      </w:r>
      <w:r w:rsidR="00005A87" w:rsidRPr="00B27577">
        <w:rPr>
          <w:rFonts w:ascii="Times New Roman" w:hAnsi="Times New Roman" w:cs="Times New Roman"/>
          <w:sz w:val="28"/>
          <w:szCs w:val="28"/>
        </w:rPr>
        <w:t>.</w:t>
      </w:r>
      <w:r w:rsidRPr="00B27577">
        <w:rPr>
          <w:rFonts w:ascii="Times New Roman" w:hAnsi="Times New Roman" w:cs="Times New Roman"/>
          <w:sz w:val="28"/>
          <w:szCs w:val="28"/>
        </w:rPr>
        <w:t xml:space="preserve"> </w:t>
      </w:r>
    </w:p>
    <w:p w:rsidR="00005A87" w:rsidRPr="00B27577" w:rsidRDefault="00005A87"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lastRenderedPageBreak/>
        <w:t>Считается,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возникает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потенциально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конфликтных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весьма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ограниченная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точка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зрения.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универсальная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надстроечная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категория,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стратегия,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применяемая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соответствии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социокультурными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нормами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p>
    <w:p w:rsidR="00005A87" w:rsidRPr="00B27577" w:rsidRDefault="00005A87"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Лингвистика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рамках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прагматических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причины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поведения,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условно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обозначить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баланс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интересов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коммуникантов</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гармонизация.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Стратегии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концептуальной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картины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народа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находятся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фокусе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изучения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середины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прошлого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века.</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Наиболее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значимые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включают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пять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максим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Дж.</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Лича</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(максимы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великодушия,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одобрения,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скромности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согласия)</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r w:rsidRPr="00B27577">
        <w:rPr>
          <w:rFonts w:ascii="Times New Roman" w:hAnsi="Times New Roman" w:cs="Times New Roman"/>
          <w:sz w:val="28"/>
          <w:szCs w:val="28"/>
          <w:lang w:val="en-US"/>
        </w:rPr>
        <w:t>Leech</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1983)</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позитивную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негативную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(солидарную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дистанционную)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Левинсон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Браун</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r w:rsidRPr="00B27577">
        <w:rPr>
          <w:rFonts w:ascii="Times New Roman" w:hAnsi="Times New Roman" w:cs="Times New Roman"/>
          <w:sz w:val="28"/>
          <w:szCs w:val="28"/>
          <w:lang w:val="en-US"/>
        </w:rPr>
        <w:t>Brown</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1994)</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«коммуникативную</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импозитивность</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индивидуалистической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коллективной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исследованные,</w:t>
      </w:r>
      <w:r w:rsidR="00B2118F" w:rsidRPr="00B27577">
        <w:rPr>
          <w:rFonts w:ascii="Times New Roman" w:hAnsi="Times New Roman" w:cs="Times New Roman"/>
          <w:sz w:val="28"/>
          <w:szCs w:val="28"/>
        </w:rPr>
        <w:t xml:space="preserve"> </w:t>
      </w:r>
      <w:r w:rsidR="00C60877">
        <w:rPr>
          <w:rFonts w:ascii="Times New Roman" w:hAnsi="Times New Roman" w:cs="Times New Roman"/>
          <w:sz w:val="28"/>
          <w:szCs w:val="28"/>
        </w:rPr>
        <w:t>на</w:t>
      </w:r>
      <w:r w:rsidRPr="00B27577">
        <w:rPr>
          <w:rFonts w:ascii="Times New Roman" w:hAnsi="Times New Roman" w:cs="Times New Roman"/>
          <w:sz w:val="28"/>
          <w:szCs w:val="28"/>
        </w:rPr>
        <w:t>пример,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Лариной</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r w:rsidRPr="00B27577">
        <w:rPr>
          <w:rFonts w:ascii="Times New Roman" w:hAnsi="Times New Roman" w:cs="Times New Roman"/>
          <w:sz w:val="28"/>
          <w:szCs w:val="28"/>
        </w:rPr>
        <w:t>Ларина</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2003)</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гендерные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асимметрий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Лакофф</w:t>
      </w:r>
      <w:proofErr w:type="spellEnd"/>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proofErr w:type="spellStart"/>
      <w:r w:rsidRPr="00B27577">
        <w:rPr>
          <w:rFonts w:ascii="Times New Roman" w:hAnsi="Times New Roman" w:cs="Times New Roman"/>
          <w:sz w:val="28"/>
          <w:szCs w:val="28"/>
          <w:lang w:val="en-US"/>
        </w:rPr>
        <w:t>Lacoff</w:t>
      </w:r>
      <w:proofErr w:type="spellEnd"/>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1990)</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культурологический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Вежбицкой</w:t>
      </w:r>
      <w:proofErr w:type="spellEnd"/>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proofErr w:type="spellStart"/>
      <w:r w:rsidR="00C93AB6" w:rsidRPr="00B27577">
        <w:rPr>
          <w:rFonts w:ascii="Times New Roman" w:hAnsi="Times New Roman" w:cs="Times New Roman"/>
          <w:sz w:val="28"/>
          <w:szCs w:val="28"/>
        </w:rPr>
        <w:t>Вежбицкая</w:t>
      </w:r>
      <w:proofErr w:type="spellEnd"/>
      <w:r w:rsidR="008710D9">
        <w:rPr>
          <w:rFonts w:ascii="Times New Roman" w:hAnsi="Times New Roman" w:cs="Times New Roman"/>
          <w:sz w:val="28"/>
          <w:szCs w:val="28"/>
        </w:rPr>
        <w:t xml:space="preserve"> 1997</w:t>
      </w:r>
      <w:r w:rsidR="00B165E2">
        <w:rPr>
          <w:rFonts w:ascii="Times New Roman" w:hAnsi="Times New Roman" w:cs="Times New Roman"/>
          <w:sz w:val="28"/>
          <w:szCs w:val="28"/>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социализацию,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включающую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свойства,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коммуникантов</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ситуационный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контекст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опыт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Дейка</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r w:rsidRPr="00B27577">
        <w:rPr>
          <w:rFonts w:ascii="Times New Roman" w:hAnsi="Times New Roman" w:cs="Times New Roman"/>
          <w:sz w:val="28"/>
          <w:szCs w:val="28"/>
        </w:rPr>
        <w:t>Дейк</w:t>
      </w:r>
      <w:r w:rsidR="00B2118F" w:rsidRPr="00B27577">
        <w:rPr>
          <w:rFonts w:ascii="Times New Roman" w:hAnsi="Times New Roman" w:cs="Times New Roman"/>
          <w:sz w:val="28"/>
          <w:szCs w:val="28"/>
        </w:rPr>
        <w:t xml:space="preserve"> </w:t>
      </w:r>
      <w:r w:rsidR="008710D9">
        <w:rPr>
          <w:rFonts w:ascii="Times New Roman" w:hAnsi="Times New Roman" w:cs="Times New Roman"/>
          <w:sz w:val="28"/>
          <w:szCs w:val="28"/>
        </w:rPr>
        <w:t>1989</w:t>
      </w:r>
      <w:r w:rsidR="00B165E2">
        <w:rPr>
          <w:rFonts w:ascii="Times New Roman" w:hAnsi="Times New Roman" w:cs="Times New Roman"/>
          <w:sz w:val="28"/>
          <w:szCs w:val="28"/>
        </w:rPr>
        <w:t>)</w:t>
      </w:r>
      <w:r w:rsidRPr="00B27577">
        <w:rPr>
          <w:rFonts w:ascii="Times New Roman" w:hAnsi="Times New Roman" w:cs="Times New Roman"/>
          <w:sz w:val="28"/>
          <w:szCs w:val="28"/>
        </w:rPr>
        <w:t>.</w:t>
      </w:r>
    </w:p>
    <w:p w:rsidR="006A581D" w:rsidRPr="00632025" w:rsidRDefault="00B2118F" w:rsidP="00E053C0">
      <w:pPr>
        <w:spacing w:after="0" w:line="360" w:lineRule="auto"/>
        <w:ind w:firstLine="709"/>
        <w:jc w:val="both"/>
        <w:rPr>
          <w:rFonts w:ascii="Times New Roman" w:hAnsi="Times New Roman" w:cs="Times New Roman"/>
          <w:i/>
          <w:sz w:val="24"/>
          <w:szCs w:val="24"/>
          <w:lang w:val="en-US"/>
        </w:rPr>
      </w:pP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этимологической</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точки</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зрения</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слово</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«вежливый»</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русском</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языке</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восходит</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«вежа»</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(«знаток»)</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или</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«ведать»</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(«знать»).</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Первоначально</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это</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слово,</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вероятно,</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обозначало</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человека</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знающего</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правила</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этикета</w:t>
      </w:r>
      <w:r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r w:rsidR="006A581D" w:rsidRPr="00B27577">
        <w:rPr>
          <w:rFonts w:ascii="Times New Roman" w:hAnsi="Times New Roman" w:cs="Times New Roman"/>
          <w:sz w:val="28"/>
          <w:szCs w:val="28"/>
        </w:rPr>
        <w:t>Семенов</w:t>
      </w:r>
      <w:r w:rsidRPr="00B27577">
        <w:rPr>
          <w:rFonts w:ascii="Times New Roman" w:hAnsi="Times New Roman" w:cs="Times New Roman"/>
          <w:sz w:val="28"/>
          <w:szCs w:val="28"/>
        </w:rPr>
        <w:t xml:space="preserve"> </w:t>
      </w:r>
      <w:r w:rsidR="006A581D" w:rsidRPr="00B27577">
        <w:rPr>
          <w:rFonts w:ascii="Times New Roman" w:hAnsi="Times New Roman" w:cs="Times New Roman"/>
          <w:sz w:val="28"/>
          <w:szCs w:val="28"/>
        </w:rPr>
        <w:t>2003:</w:t>
      </w:r>
      <w:r w:rsidRPr="00B27577">
        <w:rPr>
          <w:rFonts w:ascii="Times New Roman" w:hAnsi="Times New Roman" w:cs="Times New Roman"/>
          <w:sz w:val="28"/>
          <w:szCs w:val="28"/>
        </w:rPr>
        <w:t xml:space="preserve"> </w:t>
      </w:r>
      <w:r w:rsidR="00B165E2">
        <w:rPr>
          <w:rFonts w:ascii="Times New Roman" w:hAnsi="Times New Roman" w:cs="Times New Roman"/>
          <w:sz w:val="28"/>
          <w:szCs w:val="28"/>
        </w:rPr>
        <w:t>167)</w:t>
      </w:r>
      <w:r w:rsidR="00005A87" w:rsidRPr="00B27577">
        <w:rPr>
          <w:rFonts w:ascii="Times New Roman" w:hAnsi="Times New Roman" w:cs="Times New Roman"/>
          <w:sz w:val="28"/>
          <w:szCs w:val="28"/>
        </w:rPr>
        <w:t>.</w:t>
      </w:r>
      <w:r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Краткий</w:t>
      </w:r>
      <w:r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этимологический</w:t>
      </w:r>
      <w:r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словарь</w:t>
      </w:r>
      <w:r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английского</w:t>
      </w:r>
      <w:r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языка</w:t>
      </w:r>
      <w:r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утверждает</w:t>
      </w:r>
      <w:r w:rsidR="00005A87" w:rsidRPr="00B27577">
        <w:rPr>
          <w:rFonts w:ascii="Times New Roman" w:hAnsi="Times New Roman" w:cs="Times New Roman"/>
          <w:sz w:val="28"/>
          <w:szCs w:val="28"/>
          <w:lang w:val="en-US"/>
        </w:rPr>
        <w:t>,</w:t>
      </w:r>
      <w:r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что</w:t>
      </w:r>
      <w:r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w:t>
      </w:r>
      <w:r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lang w:val="en-US"/>
        </w:rPr>
        <w:t>1762</w:t>
      </w:r>
      <w:r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г</w:t>
      </w:r>
      <w:r w:rsidR="00005A87" w:rsidRPr="00B27577">
        <w:rPr>
          <w:rFonts w:ascii="Times New Roman" w:hAnsi="Times New Roman" w:cs="Times New Roman"/>
          <w:sz w:val="28"/>
          <w:szCs w:val="28"/>
          <w:lang w:val="en-US"/>
        </w:rPr>
        <w:t>.</w:t>
      </w:r>
      <w:r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впервые</w:t>
      </w:r>
      <w:r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было</w:t>
      </w:r>
      <w:r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зарегистрировано</w:t>
      </w:r>
      <w:r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значение</w:t>
      </w:r>
      <w:r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lang w:val="en-US"/>
        </w:rPr>
        <w:t>«</w:t>
      </w:r>
      <w:r w:rsidR="00005A87" w:rsidRPr="00632025">
        <w:rPr>
          <w:rFonts w:ascii="Times New Roman" w:hAnsi="Times New Roman" w:cs="Times New Roman"/>
          <w:i/>
          <w:sz w:val="24"/>
          <w:szCs w:val="24"/>
          <w:lang w:val="en-US"/>
        </w:rPr>
        <w:t>that</w:t>
      </w:r>
      <w:r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of</w:t>
      </w:r>
      <w:r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behaving</w:t>
      </w:r>
      <w:r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courteousl</w:t>
      </w:r>
      <w:r w:rsidR="006A581D" w:rsidRPr="00632025">
        <w:rPr>
          <w:rFonts w:ascii="Times New Roman" w:hAnsi="Times New Roman" w:cs="Times New Roman"/>
          <w:i/>
          <w:sz w:val="24"/>
          <w:szCs w:val="24"/>
          <w:lang w:val="en-US"/>
        </w:rPr>
        <w:t>y</w:t>
      </w:r>
      <w:r w:rsidR="006A581D" w:rsidRPr="00B27577">
        <w:rPr>
          <w:rFonts w:ascii="Times New Roman" w:hAnsi="Times New Roman" w:cs="Times New Roman"/>
          <w:sz w:val="28"/>
          <w:szCs w:val="28"/>
          <w:lang w:val="en-US"/>
        </w:rPr>
        <w:t>»</w:t>
      </w:r>
      <w:r w:rsidRPr="00B27577">
        <w:rPr>
          <w:rFonts w:ascii="Times New Roman" w:hAnsi="Times New Roman" w:cs="Times New Roman"/>
          <w:sz w:val="28"/>
          <w:szCs w:val="28"/>
          <w:lang w:val="en-US"/>
        </w:rPr>
        <w:t xml:space="preserve"> </w:t>
      </w:r>
      <w:r w:rsidR="006A581D" w:rsidRPr="00B27577">
        <w:rPr>
          <w:rFonts w:ascii="Times New Roman" w:hAnsi="Times New Roman" w:cs="Times New Roman"/>
          <w:sz w:val="28"/>
          <w:szCs w:val="28"/>
        </w:rPr>
        <w:t>английского</w:t>
      </w:r>
      <w:r w:rsidRPr="00B27577">
        <w:rPr>
          <w:rFonts w:ascii="Times New Roman" w:hAnsi="Times New Roman" w:cs="Times New Roman"/>
          <w:sz w:val="28"/>
          <w:szCs w:val="28"/>
          <w:lang w:val="en-US"/>
        </w:rPr>
        <w:t xml:space="preserve"> </w:t>
      </w:r>
      <w:r w:rsidR="006A581D" w:rsidRPr="00B27577">
        <w:rPr>
          <w:rFonts w:ascii="Times New Roman" w:hAnsi="Times New Roman" w:cs="Times New Roman"/>
          <w:sz w:val="28"/>
          <w:szCs w:val="28"/>
        </w:rPr>
        <w:t>слова</w:t>
      </w:r>
      <w:r w:rsidRPr="00B27577">
        <w:rPr>
          <w:rFonts w:ascii="Times New Roman" w:hAnsi="Times New Roman" w:cs="Times New Roman"/>
          <w:sz w:val="28"/>
          <w:szCs w:val="28"/>
          <w:lang w:val="en-US"/>
        </w:rPr>
        <w:t xml:space="preserve"> </w:t>
      </w:r>
      <w:r w:rsidR="006A581D" w:rsidRPr="00B27577">
        <w:rPr>
          <w:rFonts w:ascii="Times New Roman" w:hAnsi="Times New Roman" w:cs="Times New Roman"/>
          <w:sz w:val="28"/>
          <w:szCs w:val="28"/>
          <w:lang w:val="en-US"/>
        </w:rPr>
        <w:t>«</w:t>
      </w:r>
      <w:r w:rsidR="006A581D" w:rsidRPr="00632025">
        <w:rPr>
          <w:rFonts w:ascii="Times New Roman" w:hAnsi="Times New Roman" w:cs="Times New Roman"/>
          <w:i/>
          <w:sz w:val="24"/>
          <w:szCs w:val="24"/>
          <w:lang w:val="en-US"/>
        </w:rPr>
        <w:t>polite»</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some</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kind</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of</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request</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or</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instruction,</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entirely</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clear,</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there</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must</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be</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some</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burden</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of</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proof</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that</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a</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security</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is</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in</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some</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way</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flawed,</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little</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doubt,</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remarkably</w:t>
      </w:r>
      <w:r w:rsidRPr="00632025">
        <w:rPr>
          <w:rFonts w:ascii="Times New Roman" w:hAnsi="Times New Roman" w:cs="Times New Roman"/>
          <w:i/>
          <w:sz w:val="24"/>
          <w:szCs w:val="24"/>
          <w:lang w:val="en-US"/>
        </w:rPr>
        <w:t xml:space="preserve"> </w:t>
      </w:r>
      <w:r w:rsidR="006A581D" w:rsidRPr="00632025">
        <w:rPr>
          <w:rFonts w:ascii="Times New Roman" w:hAnsi="Times New Roman" w:cs="Times New Roman"/>
          <w:i/>
          <w:sz w:val="24"/>
          <w:szCs w:val="24"/>
          <w:lang w:val="en-US"/>
        </w:rPr>
        <w:t>precise…</w:t>
      </w:r>
      <w:r w:rsidRPr="00632025">
        <w:rPr>
          <w:rFonts w:ascii="Times New Roman" w:hAnsi="Times New Roman" w:cs="Times New Roman"/>
          <w:i/>
          <w:sz w:val="24"/>
          <w:szCs w:val="24"/>
          <w:lang w:val="en-US"/>
        </w:rPr>
        <w:t xml:space="preserve"> </w:t>
      </w:r>
    </w:p>
    <w:p w:rsidR="006A581D" w:rsidRPr="00B27577" w:rsidRDefault="006A581D" w:rsidP="00E053C0">
      <w:pPr>
        <w:pStyle w:val="a3"/>
        <w:numPr>
          <w:ilvl w:val="0"/>
          <w:numId w:val="18"/>
        </w:numPr>
        <w:spacing w:after="0" w:line="360" w:lineRule="auto"/>
        <w:ind w:left="0" w:firstLine="709"/>
        <w:jc w:val="both"/>
        <w:rPr>
          <w:rFonts w:ascii="Times New Roman" w:hAnsi="Times New Roman" w:cs="Times New Roman"/>
          <w:sz w:val="28"/>
          <w:szCs w:val="28"/>
          <w:lang w:val="en-US"/>
        </w:rPr>
      </w:pPr>
      <w:r w:rsidRPr="00B27577">
        <w:rPr>
          <w:rFonts w:ascii="Times New Roman" w:hAnsi="Times New Roman" w:cs="Times New Roman"/>
          <w:sz w:val="28"/>
          <w:szCs w:val="28"/>
        </w:rPr>
        <w:lastRenderedPageBreak/>
        <w:t>модальные</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глаголы</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снятия</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категоричности</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However,</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I</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have</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to</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ask</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the</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Minister</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why</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we</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are</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doing</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this</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p>
    <w:p w:rsidR="006A581D" w:rsidRPr="00B27577" w:rsidRDefault="006A581D" w:rsidP="00E053C0">
      <w:pPr>
        <w:pStyle w:val="a3"/>
        <w:numPr>
          <w:ilvl w:val="0"/>
          <w:numId w:val="18"/>
        </w:numPr>
        <w:spacing w:after="0" w:line="360" w:lineRule="auto"/>
        <w:ind w:left="0" w:firstLine="709"/>
        <w:jc w:val="both"/>
        <w:rPr>
          <w:rFonts w:ascii="Times New Roman" w:hAnsi="Times New Roman" w:cs="Times New Roman"/>
          <w:sz w:val="28"/>
          <w:szCs w:val="28"/>
          <w:lang w:val="en-US"/>
        </w:rPr>
      </w:pPr>
      <w:r w:rsidRPr="00B27577">
        <w:rPr>
          <w:rFonts w:ascii="Times New Roman" w:hAnsi="Times New Roman" w:cs="Times New Roman"/>
          <w:sz w:val="28"/>
          <w:szCs w:val="28"/>
        </w:rPr>
        <w:t>сослагательное</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наклонение</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выражения</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гипотетического</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характера</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дискуссии</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что</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свою</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очередь</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ведет</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устранению</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личностных</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конфликтов</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course,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with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10</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suspensions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over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10-year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period,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rate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£10,000,</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application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dis-count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rate,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result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would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remarkably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precise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number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£93,166</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p>
    <w:p w:rsidR="006A581D" w:rsidRPr="00B27577" w:rsidRDefault="006A581D" w:rsidP="00E053C0">
      <w:pPr>
        <w:pStyle w:val="a3"/>
        <w:numPr>
          <w:ilvl w:val="0"/>
          <w:numId w:val="18"/>
        </w:numPr>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вводные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предложения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глаголами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мыслительной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деятельности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иначе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лексико-синтаксические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модификаторы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стратегии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гипотетической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ирреальности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устранения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категоричности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высказываемого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I</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do</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not</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think</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that</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that</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relates</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di-rectly</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to</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the</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matters</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under</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consideration</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отрицание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относится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размышлениям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автора,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высказываемой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мысли;</w:t>
      </w:r>
      <w:r w:rsidR="00B2118F" w:rsidRPr="00B27577">
        <w:rPr>
          <w:rFonts w:ascii="Times New Roman" w:hAnsi="Times New Roman" w:cs="Times New Roman"/>
          <w:sz w:val="28"/>
          <w:szCs w:val="28"/>
        </w:rPr>
        <w:t xml:space="preserve"> </w:t>
      </w:r>
    </w:p>
    <w:p w:rsidR="006A581D" w:rsidRPr="00B27577" w:rsidRDefault="006A581D" w:rsidP="00E053C0">
      <w:pPr>
        <w:pStyle w:val="a3"/>
        <w:numPr>
          <w:ilvl w:val="0"/>
          <w:numId w:val="18"/>
        </w:numPr>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Статусные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обращения,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выражающие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стратегию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уважения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spellStart"/>
      <w:r w:rsidR="001F7D67" w:rsidRPr="00B27577">
        <w:rPr>
          <w:rFonts w:ascii="Times New Roman" w:hAnsi="Times New Roman" w:cs="Times New Roman"/>
          <w:sz w:val="28"/>
          <w:szCs w:val="28"/>
        </w:rPr>
        <w:t>дистанцирова</w:t>
      </w:r>
      <w:r w:rsidRPr="00B27577">
        <w:rPr>
          <w:rFonts w:ascii="Times New Roman" w:hAnsi="Times New Roman" w:cs="Times New Roman"/>
          <w:sz w:val="28"/>
          <w:szCs w:val="28"/>
        </w:rPr>
        <w:t>ния</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632025">
        <w:rPr>
          <w:rFonts w:ascii="Times New Roman" w:hAnsi="Times New Roman" w:cs="Times New Roman"/>
          <w:i/>
          <w:sz w:val="24"/>
          <w:szCs w:val="24"/>
          <w:lang w:val="en-US"/>
        </w:rPr>
        <w:t>I</w:t>
      </w:r>
      <w:r w:rsidR="00B2118F" w:rsidRPr="00ED1EDC">
        <w:rPr>
          <w:rFonts w:ascii="Times New Roman" w:hAnsi="Times New Roman" w:cs="Times New Roman"/>
          <w:i/>
          <w:sz w:val="24"/>
          <w:szCs w:val="24"/>
        </w:rPr>
        <w:t xml:space="preserve"> </w:t>
      </w:r>
      <w:r w:rsidRPr="00632025">
        <w:rPr>
          <w:rFonts w:ascii="Times New Roman" w:hAnsi="Times New Roman" w:cs="Times New Roman"/>
          <w:i/>
          <w:sz w:val="24"/>
          <w:szCs w:val="24"/>
          <w:lang w:val="en-US"/>
        </w:rPr>
        <w:t>am</w:t>
      </w:r>
      <w:r w:rsidR="00B2118F" w:rsidRPr="00ED1EDC">
        <w:rPr>
          <w:rFonts w:ascii="Times New Roman" w:hAnsi="Times New Roman" w:cs="Times New Roman"/>
          <w:i/>
          <w:sz w:val="24"/>
          <w:szCs w:val="24"/>
        </w:rPr>
        <w:t xml:space="preserve"> </w:t>
      </w:r>
      <w:r w:rsidRPr="00632025">
        <w:rPr>
          <w:rFonts w:ascii="Times New Roman" w:hAnsi="Times New Roman" w:cs="Times New Roman"/>
          <w:i/>
          <w:sz w:val="24"/>
          <w:szCs w:val="24"/>
          <w:lang w:val="en-US"/>
        </w:rPr>
        <w:t>able</w:t>
      </w:r>
      <w:r w:rsidR="00B2118F" w:rsidRPr="00ED1EDC">
        <w:rPr>
          <w:rFonts w:ascii="Times New Roman" w:hAnsi="Times New Roman" w:cs="Times New Roman"/>
          <w:i/>
          <w:sz w:val="24"/>
          <w:szCs w:val="24"/>
        </w:rPr>
        <w:t xml:space="preserve"> </w:t>
      </w:r>
      <w:r w:rsidRPr="00632025">
        <w:rPr>
          <w:rFonts w:ascii="Times New Roman" w:hAnsi="Times New Roman" w:cs="Times New Roman"/>
          <w:i/>
          <w:sz w:val="24"/>
          <w:szCs w:val="24"/>
          <w:lang w:val="en-US"/>
        </w:rPr>
        <w:t>to</w:t>
      </w:r>
      <w:r w:rsidR="00B2118F" w:rsidRPr="00ED1EDC">
        <w:rPr>
          <w:rFonts w:ascii="Times New Roman" w:hAnsi="Times New Roman" w:cs="Times New Roman"/>
          <w:i/>
          <w:sz w:val="24"/>
          <w:szCs w:val="24"/>
        </w:rPr>
        <w:t xml:space="preserve"> </w:t>
      </w:r>
      <w:r w:rsidRPr="00632025">
        <w:rPr>
          <w:rFonts w:ascii="Times New Roman" w:hAnsi="Times New Roman" w:cs="Times New Roman"/>
          <w:i/>
          <w:sz w:val="24"/>
          <w:szCs w:val="24"/>
          <w:lang w:val="en-US"/>
        </w:rPr>
        <w:t>say</w:t>
      </w:r>
      <w:r w:rsidR="00B2118F" w:rsidRPr="00ED1EDC">
        <w:rPr>
          <w:rFonts w:ascii="Times New Roman" w:hAnsi="Times New Roman" w:cs="Times New Roman"/>
          <w:i/>
          <w:sz w:val="24"/>
          <w:szCs w:val="24"/>
        </w:rPr>
        <w:t xml:space="preserve"> </w:t>
      </w:r>
      <w:r w:rsidRPr="00632025">
        <w:rPr>
          <w:rFonts w:ascii="Times New Roman" w:hAnsi="Times New Roman" w:cs="Times New Roman"/>
          <w:i/>
          <w:sz w:val="24"/>
          <w:szCs w:val="24"/>
          <w:lang w:val="en-US"/>
        </w:rPr>
        <w:t>to</w:t>
      </w:r>
      <w:r w:rsidR="00B2118F" w:rsidRPr="00ED1EDC">
        <w:rPr>
          <w:rFonts w:ascii="Times New Roman" w:hAnsi="Times New Roman" w:cs="Times New Roman"/>
          <w:i/>
          <w:sz w:val="24"/>
          <w:szCs w:val="24"/>
        </w:rPr>
        <w:t xml:space="preserve"> </w:t>
      </w:r>
      <w:r w:rsidRPr="00632025">
        <w:rPr>
          <w:rFonts w:ascii="Times New Roman" w:hAnsi="Times New Roman" w:cs="Times New Roman"/>
          <w:i/>
          <w:sz w:val="24"/>
          <w:szCs w:val="24"/>
          <w:lang w:val="en-US"/>
        </w:rPr>
        <w:t>the</w:t>
      </w:r>
      <w:r w:rsidR="00B2118F" w:rsidRPr="00ED1EDC">
        <w:rPr>
          <w:rFonts w:ascii="Times New Roman" w:hAnsi="Times New Roman" w:cs="Times New Roman"/>
          <w:i/>
          <w:sz w:val="24"/>
          <w:szCs w:val="24"/>
        </w:rPr>
        <w:t xml:space="preserve"> </w:t>
      </w:r>
      <w:r w:rsidRPr="00632025">
        <w:rPr>
          <w:rFonts w:ascii="Times New Roman" w:hAnsi="Times New Roman" w:cs="Times New Roman"/>
          <w:i/>
          <w:sz w:val="24"/>
          <w:szCs w:val="24"/>
          <w:lang w:val="en-US"/>
        </w:rPr>
        <w:t>right</w:t>
      </w:r>
      <w:r w:rsidR="00B2118F" w:rsidRPr="00ED1EDC">
        <w:rPr>
          <w:rFonts w:ascii="Times New Roman" w:hAnsi="Times New Roman" w:cs="Times New Roman"/>
          <w:i/>
          <w:sz w:val="24"/>
          <w:szCs w:val="24"/>
        </w:rPr>
        <w:t xml:space="preserve"> </w:t>
      </w:r>
      <w:r w:rsidRPr="00632025">
        <w:rPr>
          <w:rFonts w:ascii="Times New Roman" w:hAnsi="Times New Roman" w:cs="Times New Roman"/>
          <w:i/>
          <w:sz w:val="24"/>
          <w:szCs w:val="24"/>
          <w:lang w:val="en-US"/>
        </w:rPr>
        <w:t>hon</w:t>
      </w:r>
      <w:r w:rsidRPr="00ED1EDC">
        <w:rPr>
          <w:rFonts w:ascii="Times New Roman" w:hAnsi="Times New Roman" w:cs="Times New Roman"/>
          <w:i/>
          <w:sz w:val="24"/>
          <w:szCs w:val="24"/>
        </w:rPr>
        <w:t>.</w:t>
      </w:r>
      <w:r w:rsidR="00B2118F" w:rsidRPr="00ED1EDC">
        <w:rPr>
          <w:rFonts w:ascii="Times New Roman" w:hAnsi="Times New Roman" w:cs="Times New Roman"/>
          <w:i/>
          <w:sz w:val="24"/>
          <w:szCs w:val="24"/>
        </w:rPr>
        <w:t xml:space="preserve"> </w:t>
      </w:r>
      <w:r w:rsidRPr="00632025">
        <w:rPr>
          <w:rFonts w:ascii="Times New Roman" w:hAnsi="Times New Roman" w:cs="Times New Roman"/>
          <w:i/>
          <w:sz w:val="24"/>
          <w:szCs w:val="24"/>
          <w:lang w:val="en-US"/>
        </w:rPr>
        <w:t>Member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for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Fylde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apply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new</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continuing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issuers</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w:t>
      </w:r>
      <w:r w:rsidRPr="00632025">
        <w:rPr>
          <w:rFonts w:ascii="Times New Roman" w:hAnsi="Times New Roman" w:cs="Times New Roman"/>
          <w:i/>
          <w:sz w:val="24"/>
          <w:szCs w:val="24"/>
          <w:lang w:val="en-US"/>
        </w:rPr>
        <w:t>The</w:t>
      </w:r>
      <w:r w:rsidR="00B2118F" w:rsidRPr="00ED1EDC">
        <w:rPr>
          <w:rFonts w:ascii="Times New Roman" w:hAnsi="Times New Roman" w:cs="Times New Roman"/>
          <w:i/>
          <w:sz w:val="24"/>
          <w:szCs w:val="24"/>
        </w:rPr>
        <w:t xml:space="preserve"> </w:t>
      </w:r>
      <w:r w:rsidRPr="00632025">
        <w:rPr>
          <w:rFonts w:ascii="Times New Roman" w:hAnsi="Times New Roman" w:cs="Times New Roman"/>
          <w:i/>
          <w:sz w:val="24"/>
          <w:szCs w:val="24"/>
          <w:lang w:val="en-US"/>
        </w:rPr>
        <w:t>right</w:t>
      </w:r>
      <w:r w:rsidR="00B2118F" w:rsidRPr="00ED1EDC">
        <w:rPr>
          <w:rFonts w:ascii="Times New Roman" w:hAnsi="Times New Roman" w:cs="Times New Roman"/>
          <w:i/>
          <w:sz w:val="24"/>
          <w:szCs w:val="24"/>
        </w:rPr>
        <w:t xml:space="preserve"> </w:t>
      </w:r>
      <w:r w:rsidRPr="00632025">
        <w:rPr>
          <w:rFonts w:ascii="Times New Roman" w:hAnsi="Times New Roman" w:cs="Times New Roman"/>
          <w:i/>
          <w:sz w:val="24"/>
          <w:szCs w:val="24"/>
          <w:lang w:val="en-US"/>
        </w:rPr>
        <w:t>hon</w:t>
      </w:r>
      <w:r w:rsidRPr="00ED1EDC">
        <w:rPr>
          <w:rFonts w:ascii="Times New Roman" w:hAnsi="Times New Roman" w:cs="Times New Roman"/>
          <w:i/>
          <w:sz w:val="24"/>
          <w:szCs w:val="24"/>
        </w:rPr>
        <w:t>.</w:t>
      </w:r>
      <w:r w:rsidR="00B2118F" w:rsidRPr="00ED1EDC">
        <w:rPr>
          <w:rFonts w:ascii="Times New Roman" w:hAnsi="Times New Roman" w:cs="Times New Roman"/>
          <w:i/>
          <w:sz w:val="24"/>
          <w:szCs w:val="24"/>
        </w:rPr>
        <w:t xml:space="preserve"> </w:t>
      </w:r>
      <w:r w:rsidRPr="00ED1EDC">
        <w:rPr>
          <w:rFonts w:ascii="Times New Roman" w:hAnsi="Times New Roman" w:cs="Times New Roman"/>
          <w:i/>
          <w:sz w:val="24"/>
          <w:szCs w:val="24"/>
        </w:rPr>
        <w:t>(</w:t>
      </w:r>
      <w:r w:rsidRPr="00632025">
        <w:rPr>
          <w:rFonts w:ascii="Times New Roman" w:hAnsi="Times New Roman" w:cs="Times New Roman"/>
          <w:i/>
          <w:sz w:val="24"/>
          <w:szCs w:val="24"/>
          <w:lang w:val="en-US"/>
        </w:rPr>
        <w:t>Gentleman</w:t>
      </w:r>
      <w:r w:rsidRPr="00ED1EDC">
        <w:rPr>
          <w:rFonts w:ascii="Times New Roman" w:hAnsi="Times New Roman" w:cs="Times New Roman"/>
          <w:i/>
          <w:sz w:val="24"/>
          <w:szCs w:val="24"/>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традиционная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обращения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членам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парламента.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обозначает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spellStart"/>
      <w:r w:rsidRPr="00632025">
        <w:rPr>
          <w:rFonts w:ascii="Times New Roman" w:hAnsi="Times New Roman" w:cs="Times New Roman"/>
          <w:i/>
          <w:sz w:val="24"/>
          <w:szCs w:val="24"/>
        </w:rPr>
        <w:t>my</w:t>
      </w:r>
      <w:proofErr w:type="spellEnd"/>
      <w:r w:rsidR="00B2118F" w:rsidRPr="00632025">
        <w:rPr>
          <w:rFonts w:ascii="Times New Roman" w:hAnsi="Times New Roman" w:cs="Times New Roman"/>
          <w:i/>
          <w:sz w:val="24"/>
          <w:szCs w:val="24"/>
        </w:rPr>
        <w:t xml:space="preserve"> </w:t>
      </w:r>
      <w:r w:rsidRPr="00632025">
        <w:rPr>
          <w:rFonts w:ascii="Times New Roman" w:hAnsi="Times New Roman" w:cs="Times New Roman"/>
          <w:i/>
          <w:sz w:val="24"/>
          <w:szCs w:val="24"/>
        </w:rPr>
        <w:t>(</w:t>
      </w:r>
      <w:proofErr w:type="spellStart"/>
      <w:r w:rsidRPr="00632025">
        <w:rPr>
          <w:rFonts w:ascii="Times New Roman" w:hAnsi="Times New Roman" w:cs="Times New Roman"/>
          <w:i/>
          <w:sz w:val="24"/>
          <w:szCs w:val="24"/>
        </w:rPr>
        <w:t>right</w:t>
      </w:r>
      <w:proofErr w:type="spellEnd"/>
      <w:r w:rsidRPr="00632025">
        <w:rPr>
          <w:rFonts w:ascii="Times New Roman" w:hAnsi="Times New Roman" w:cs="Times New Roman"/>
          <w:i/>
          <w:sz w:val="24"/>
          <w:szCs w:val="24"/>
        </w:rPr>
        <w:t>)</w:t>
      </w:r>
      <w:r w:rsidR="00B2118F" w:rsidRPr="00632025">
        <w:rPr>
          <w:rFonts w:ascii="Times New Roman" w:hAnsi="Times New Roman" w:cs="Times New Roman"/>
          <w:i/>
          <w:sz w:val="24"/>
          <w:szCs w:val="24"/>
        </w:rPr>
        <w:t xml:space="preserve"> </w:t>
      </w:r>
      <w:proofErr w:type="spellStart"/>
      <w:r w:rsidRPr="00632025">
        <w:rPr>
          <w:rFonts w:ascii="Times New Roman" w:hAnsi="Times New Roman" w:cs="Times New Roman"/>
          <w:i/>
          <w:sz w:val="24"/>
          <w:szCs w:val="24"/>
        </w:rPr>
        <w:t>honorable</w:t>
      </w:r>
      <w:proofErr w:type="spellEnd"/>
      <w:r w:rsidR="00B2118F" w:rsidRPr="00632025">
        <w:rPr>
          <w:rFonts w:ascii="Times New Roman" w:hAnsi="Times New Roman" w:cs="Times New Roman"/>
          <w:i/>
          <w:sz w:val="24"/>
          <w:szCs w:val="24"/>
        </w:rPr>
        <w:t xml:space="preserve"> </w:t>
      </w:r>
      <w:proofErr w:type="spellStart"/>
      <w:r w:rsidRPr="00632025">
        <w:rPr>
          <w:rFonts w:ascii="Times New Roman" w:hAnsi="Times New Roman" w:cs="Times New Roman"/>
          <w:i/>
          <w:sz w:val="24"/>
          <w:szCs w:val="24"/>
        </w:rPr>
        <w:t>member</w:t>
      </w:r>
      <w:proofErr w:type="spellEnd"/>
      <w:r w:rsidR="00B2118F" w:rsidRPr="00632025">
        <w:rPr>
          <w:rFonts w:ascii="Times New Roman" w:hAnsi="Times New Roman" w:cs="Times New Roman"/>
          <w:i/>
          <w:sz w:val="24"/>
          <w:szCs w:val="24"/>
        </w:rPr>
        <w:t xml:space="preserve"> </w:t>
      </w:r>
      <w:proofErr w:type="spellStart"/>
      <w:r w:rsidRPr="00632025">
        <w:rPr>
          <w:rFonts w:ascii="Times New Roman" w:hAnsi="Times New Roman" w:cs="Times New Roman"/>
          <w:i/>
          <w:sz w:val="24"/>
          <w:szCs w:val="24"/>
        </w:rPr>
        <w:t>for</w:t>
      </w:r>
      <w:proofErr w:type="spellEnd"/>
      <w:r w:rsidR="00B2118F" w:rsidRPr="00632025">
        <w:rPr>
          <w:rFonts w:ascii="Times New Roman" w:hAnsi="Times New Roman" w:cs="Times New Roman"/>
          <w:i/>
          <w:sz w:val="24"/>
          <w:szCs w:val="24"/>
        </w:rPr>
        <w:t xml:space="preserve"> </w:t>
      </w:r>
      <w:r w:rsidRPr="00632025">
        <w:rPr>
          <w:rFonts w:ascii="Times New Roman" w:hAnsi="Times New Roman" w:cs="Times New Roman"/>
          <w:i/>
          <w:sz w:val="24"/>
          <w:szCs w:val="24"/>
        </w:rPr>
        <w:t>…»</w:t>
      </w:r>
      <w:r w:rsidR="00B2118F" w:rsidRPr="00632025">
        <w:rPr>
          <w:rFonts w:ascii="Times New Roman" w:hAnsi="Times New Roman" w:cs="Times New Roman"/>
          <w:i/>
          <w:sz w:val="24"/>
          <w:szCs w:val="24"/>
        </w:rPr>
        <w:t xml:space="preserve"> </w:t>
      </w:r>
      <w:r w:rsidRPr="00632025">
        <w:rPr>
          <w:rFonts w:ascii="Times New Roman" w:hAnsi="Times New Roman" w:cs="Times New Roman"/>
          <w:i/>
          <w:sz w:val="24"/>
          <w:szCs w:val="24"/>
        </w:rPr>
        <w:t>/</w:t>
      </w:r>
      <w:r w:rsidR="00B2118F" w:rsidRPr="00632025">
        <w:rPr>
          <w:rFonts w:ascii="Times New Roman" w:hAnsi="Times New Roman" w:cs="Times New Roman"/>
          <w:i/>
          <w:sz w:val="24"/>
          <w:szCs w:val="24"/>
        </w:rPr>
        <w:t xml:space="preserve"> </w:t>
      </w:r>
      <w:r w:rsidRPr="00632025">
        <w:rPr>
          <w:rFonts w:ascii="Times New Roman" w:hAnsi="Times New Roman" w:cs="Times New Roman"/>
          <w:i/>
          <w:sz w:val="24"/>
          <w:szCs w:val="24"/>
        </w:rPr>
        <w:t>«</w:t>
      </w:r>
      <w:proofErr w:type="spellStart"/>
      <w:r w:rsidRPr="00632025">
        <w:rPr>
          <w:rFonts w:ascii="Times New Roman" w:hAnsi="Times New Roman" w:cs="Times New Roman"/>
          <w:i/>
          <w:sz w:val="24"/>
          <w:szCs w:val="24"/>
        </w:rPr>
        <w:t>the</w:t>
      </w:r>
      <w:proofErr w:type="spellEnd"/>
      <w:r w:rsidR="00B2118F" w:rsidRPr="00632025">
        <w:rPr>
          <w:rFonts w:ascii="Times New Roman" w:hAnsi="Times New Roman" w:cs="Times New Roman"/>
          <w:i/>
          <w:sz w:val="24"/>
          <w:szCs w:val="24"/>
        </w:rPr>
        <w:t xml:space="preserve"> </w:t>
      </w:r>
      <w:r w:rsidRPr="00632025">
        <w:rPr>
          <w:rFonts w:ascii="Times New Roman" w:hAnsi="Times New Roman" w:cs="Times New Roman"/>
          <w:i/>
          <w:sz w:val="24"/>
          <w:szCs w:val="24"/>
        </w:rPr>
        <w:t>(</w:t>
      </w:r>
      <w:proofErr w:type="spellStart"/>
      <w:r w:rsidRPr="00632025">
        <w:rPr>
          <w:rFonts w:ascii="Times New Roman" w:hAnsi="Times New Roman" w:cs="Times New Roman"/>
          <w:i/>
          <w:sz w:val="24"/>
          <w:szCs w:val="24"/>
        </w:rPr>
        <w:t>right</w:t>
      </w:r>
      <w:proofErr w:type="spellEnd"/>
      <w:r w:rsidRPr="00632025">
        <w:rPr>
          <w:rFonts w:ascii="Times New Roman" w:hAnsi="Times New Roman" w:cs="Times New Roman"/>
          <w:i/>
          <w:sz w:val="24"/>
          <w:szCs w:val="24"/>
        </w:rPr>
        <w:t>)</w:t>
      </w:r>
      <w:r w:rsidR="00B2118F" w:rsidRPr="00632025">
        <w:rPr>
          <w:rFonts w:ascii="Times New Roman" w:hAnsi="Times New Roman" w:cs="Times New Roman"/>
          <w:i/>
          <w:sz w:val="24"/>
          <w:szCs w:val="24"/>
        </w:rPr>
        <w:t xml:space="preserve"> </w:t>
      </w:r>
      <w:proofErr w:type="spellStart"/>
      <w:r w:rsidRPr="00632025">
        <w:rPr>
          <w:rFonts w:ascii="Times New Roman" w:hAnsi="Times New Roman" w:cs="Times New Roman"/>
          <w:i/>
          <w:sz w:val="24"/>
          <w:szCs w:val="24"/>
        </w:rPr>
        <w:t>honorable</w:t>
      </w:r>
      <w:proofErr w:type="spellEnd"/>
      <w:r w:rsidR="00B2118F" w:rsidRPr="00632025">
        <w:rPr>
          <w:rFonts w:ascii="Times New Roman" w:hAnsi="Times New Roman" w:cs="Times New Roman"/>
          <w:i/>
          <w:sz w:val="24"/>
          <w:szCs w:val="24"/>
        </w:rPr>
        <w:t xml:space="preserve"> </w:t>
      </w:r>
      <w:proofErr w:type="spellStart"/>
      <w:r w:rsidRPr="00632025">
        <w:rPr>
          <w:rFonts w:ascii="Times New Roman" w:hAnsi="Times New Roman" w:cs="Times New Roman"/>
          <w:i/>
          <w:sz w:val="24"/>
          <w:szCs w:val="24"/>
        </w:rPr>
        <w:t>member</w:t>
      </w:r>
      <w:proofErr w:type="spellEnd"/>
      <w:r w:rsidR="00B2118F" w:rsidRPr="00632025">
        <w:rPr>
          <w:rFonts w:ascii="Times New Roman" w:hAnsi="Times New Roman" w:cs="Times New Roman"/>
          <w:i/>
          <w:sz w:val="24"/>
          <w:szCs w:val="24"/>
        </w:rPr>
        <w:t xml:space="preserve"> </w:t>
      </w:r>
      <w:proofErr w:type="spellStart"/>
      <w:r w:rsidRPr="00632025">
        <w:rPr>
          <w:rFonts w:ascii="Times New Roman" w:hAnsi="Times New Roman" w:cs="Times New Roman"/>
          <w:i/>
          <w:sz w:val="24"/>
          <w:szCs w:val="24"/>
        </w:rPr>
        <w:t>for</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следует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название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избирательного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округа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депутата.</w:t>
      </w:r>
      <w:r w:rsidR="00B2118F" w:rsidRPr="00B27577">
        <w:rPr>
          <w:rFonts w:ascii="Times New Roman" w:hAnsi="Times New Roman" w:cs="Times New Roman"/>
          <w:sz w:val="28"/>
          <w:szCs w:val="28"/>
        </w:rPr>
        <w:t xml:space="preserve"> </w:t>
      </w:r>
    </w:p>
    <w:p w:rsidR="00086E83" w:rsidRPr="00B27577" w:rsidRDefault="006A581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Исследованный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показывает,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используя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речевую</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имплицитность</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скрытость,</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невыраженность</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качестве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устранения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категоричности,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оппоненты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выбирают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грамматические,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синтаксические,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лексические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фонетические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Жанр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парламентских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дебатов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регламентированным,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институциональным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стилем.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Специфика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словам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Карасика</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r w:rsidR="00086E83" w:rsidRPr="00B27577">
        <w:rPr>
          <w:rFonts w:ascii="Times New Roman" w:hAnsi="Times New Roman" w:cs="Times New Roman"/>
          <w:sz w:val="28"/>
          <w:szCs w:val="28"/>
        </w:rPr>
        <w:t>Карасик</w:t>
      </w:r>
      <w:r w:rsidR="00B2118F" w:rsidRPr="00B27577">
        <w:rPr>
          <w:rFonts w:ascii="Times New Roman" w:hAnsi="Times New Roman" w:cs="Times New Roman"/>
          <w:sz w:val="28"/>
          <w:szCs w:val="28"/>
        </w:rPr>
        <w:t xml:space="preserve"> </w:t>
      </w:r>
      <w:r w:rsidR="008710D9">
        <w:rPr>
          <w:rFonts w:ascii="Times New Roman" w:hAnsi="Times New Roman" w:cs="Times New Roman"/>
          <w:sz w:val="28"/>
          <w:szCs w:val="28"/>
        </w:rPr>
        <w:t>2002</w:t>
      </w:r>
      <w:r w:rsidR="00086E83"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5-10)</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состоит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могут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вынуждены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общаться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сообразно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правилам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социума.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институционального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лежат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правила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функционирование,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подразумевают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использование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соответствующих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социокультурной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народа.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Парламентские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дебаты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потенциально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конфликтный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перечисленные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выше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жанре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показывают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наличие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тенденций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позитивной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негативной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дистанцированию</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налаживанию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контакта.</w:t>
      </w:r>
      <w:r w:rsidR="00B2118F" w:rsidRPr="00B27577">
        <w:rPr>
          <w:rFonts w:ascii="Times New Roman" w:hAnsi="Times New Roman" w:cs="Times New Roman"/>
          <w:sz w:val="28"/>
          <w:szCs w:val="28"/>
        </w:rPr>
        <w:t xml:space="preserve"> </w:t>
      </w:r>
    </w:p>
    <w:p w:rsidR="00005A87" w:rsidRPr="00B27577" w:rsidRDefault="006A581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Институциональная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церемониальная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сочетается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экспликацией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«повседневной»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заключающейся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устранения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конфликтности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цели</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высказывания</w:t>
      </w:r>
      <w:r w:rsidR="00005A87"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мы</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видим,</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русском</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варианте,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английском</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этимология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связана</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со</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знанием</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определенных</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правил</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общественного,</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числе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речевого,</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поведения.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Языковая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категор</w:t>
      </w:r>
      <w:r w:rsidR="00402CDF" w:rsidRPr="00B27577">
        <w:rPr>
          <w:rFonts w:ascii="Times New Roman" w:hAnsi="Times New Roman" w:cs="Times New Roman"/>
          <w:sz w:val="28"/>
          <w:szCs w:val="28"/>
        </w:rPr>
        <w:t>ия</w:t>
      </w:r>
      <w:r w:rsidR="00B2118F" w:rsidRPr="00B27577">
        <w:rPr>
          <w:rFonts w:ascii="Times New Roman" w:hAnsi="Times New Roman" w:cs="Times New Roman"/>
          <w:sz w:val="28"/>
          <w:szCs w:val="28"/>
        </w:rPr>
        <w:t xml:space="preserve"> </w:t>
      </w:r>
      <w:r w:rsidR="00402CDF" w:rsidRPr="00B27577">
        <w:rPr>
          <w:rFonts w:ascii="Times New Roman" w:hAnsi="Times New Roman" w:cs="Times New Roman"/>
          <w:sz w:val="28"/>
          <w:szCs w:val="28"/>
        </w:rPr>
        <w:t>веж</w:t>
      </w:r>
      <w:r w:rsidR="00005A87" w:rsidRPr="00B27577">
        <w:rPr>
          <w:rFonts w:ascii="Times New Roman" w:hAnsi="Times New Roman" w:cs="Times New Roman"/>
          <w:sz w:val="28"/>
          <w:szCs w:val="28"/>
        </w:rPr>
        <w:t>ливости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сохранила</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значение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сейчас,</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т.к.</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су</w:t>
      </w:r>
      <w:r w:rsidR="00402CDF" w:rsidRPr="00B27577">
        <w:rPr>
          <w:rFonts w:ascii="Times New Roman" w:hAnsi="Times New Roman" w:cs="Times New Roman"/>
          <w:sz w:val="28"/>
          <w:szCs w:val="28"/>
        </w:rPr>
        <w:t>ществуют</w:t>
      </w:r>
      <w:r w:rsidR="00B2118F" w:rsidRPr="00B27577">
        <w:rPr>
          <w:rFonts w:ascii="Times New Roman" w:hAnsi="Times New Roman" w:cs="Times New Roman"/>
          <w:sz w:val="28"/>
          <w:szCs w:val="28"/>
        </w:rPr>
        <w:t xml:space="preserve"> </w:t>
      </w:r>
      <w:r w:rsidR="00402CDF" w:rsidRPr="00B27577">
        <w:rPr>
          <w:rFonts w:ascii="Times New Roman" w:hAnsi="Times New Roman" w:cs="Times New Roman"/>
          <w:sz w:val="28"/>
          <w:szCs w:val="28"/>
        </w:rPr>
        <w:t>языковые</w:t>
      </w:r>
      <w:r w:rsidR="00B2118F" w:rsidRPr="00B27577">
        <w:rPr>
          <w:rFonts w:ascii="Times New Roman" w:hAnsi="Times New Roman" w:cs="Times New Roman"/>
          <w:sz w:val="28"/>
          <w:szCs w:val="28"/>
        </w:rPr>
        <w:t xml:space="preserve"> </w:t>
      </w:r>
      <w:r w:rsidR="00402CDF" w:rsidRPr="00B27577">
        <w:rPr>
          <w:rFonts w:ascii="Times New Roman" w:hAnsi="Times New Roman" w:cs="Times New Roman"/>
          <w:sz w:val="28"/>
          <w:szCs w:val="28"/>
        </w:rPr>
        <w:t>формулы</w:t>
      </w:r>
      <w:r w:rsidR="00B2118F" w:rsidRPr="00B27577">
        <w:rPr>
          <w:rFonts w:ascii="Times New Roman" w:hAnsi="Times New Roman" w:cs="Times New Roman"/>
          <w:sz w:val="28"/>
          <w:szCs w:val="28"/>
        </w:rPr>
        <w:t xml:space="preserve"> </w:t>
      </w:r>
      <w:r w:rsidR="00402CDF" w:rsidRPr="00B27577">
        <w:rPr>
          <w:rFonts w:ascii="Times New Roman" w:hAnsi="Times New Roman" w:cs="Times New Roman"/>
          <w:sz w:val="28"/>
          <w:szCs w:val="28"/>
        </w:rPr>
        <w:t>вежли</w:t>
      </w:r>
      <w:r w:rsidR="00005A87" w:rsidRPr="00B27577">
        <w:rPr>
          <w:rFonts w:ascii="Times New Roman" w:hAnsi="Times New Roman" w:cs="Times New Roman"/>
          <w:sz w:val="28"/>
          <w:szCs w:val="28"/>
        </w:rPr>
        <w:t>вого</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общения,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обслуживающие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ту</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иную</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сферу</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взаимодействия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некий</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коммуникативный</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ритуал.</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Так</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М</w:t>
      </w:r>
      <w:r w:rsidR="00005A87" w:rsidRPr="00B27577">
        <w:rPr>
          <w:rFonts w:ascii="Times New Roman" w:hAnsi="Times New Roman" w:cs="Times New Roman"/>
          <w:sz w:val="28"/>
          <w:szCs w:val="28"/>
          <w:lang w:val="en-US"/>
        </w:rPr>
        <w:t>.</w:t>
      </w:r>
      <w:r w:rsidR="00005A87" w:rsidRPr="00B27577">
        <w:rPr>
          <w:rFonts w:ascii="Times New Roman" w:hAnsi="Times New Roman" w:cs="Times New Roman"/>
          <w:sz w:val="28"/>
          <w:szCs w:val="28"/>
        </w:rPr>
        <w:t>Сван</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справочнике</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lang w:val="en-US"/>
        </w:rPr>
        <w:t>«Practical</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lang w:val="en-US"/>
        </w:rPr>
        <w:t>English</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lang w:val="en-US"/>
        </w:rPr>
        <w:t>Usage»</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выделяет</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следующие</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ситуации</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которых</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стандартизированные</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практически</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ритуальные</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языковые</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формулы</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обычно</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используется</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632025">
        <w:rPr>
          <w:rFonts w:ascii="Times New Roman" w:hAnsi="Times New Roman" w:cs="Times New Roman"/>
          <w:i/>
          <w:sz w:val="24"/>
          <w:szCs w:val="24"/>
          <w:lang w:val="en-US"/>
        </w:rPr>
        <w:t>Introductions;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Greetings;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Asking</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about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Health;</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Special</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Greetings;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Small</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Talk;</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Getting</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People’s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Attention;</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Apologies;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Asking</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People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Repeat;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Journeys;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Holidays;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Meals;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Drinking;</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Sending</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Good</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Wishes;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Sympathy;</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Invitations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Visits;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Offers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Replies;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Asking</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for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Things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Re-quests;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Handing</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over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Things;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Thanks;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Sleep</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Материалы</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показывают,</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категория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универсальна</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распространяется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даже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самые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институциональные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жанры</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общения.</w:t>
      </w:r>
      <w:r w:rsidR="00B2118F" w:rsidRPr="00B27577">
        <w:rPr>
          <w:rFonts w:ascii="Times New Roman" w:hAnsi="Times New Roman" w:cs="Times New Roman"/>
          <w:sz w:val="28"/>
          <w:szCs w:val="28"/>
        </w:rPr>
        <w:t xml:space="preserve"> </w:t>
      </w:r>
    </w:p>
    <w:p w:rsidR="00005A87" w:rsidRPr="00B27577" w:rsidRDefault="00005A87"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Браун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Левинсон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считают,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«проявления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уходят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корнями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межличностное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ритуальное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общение»</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r w:rsidR="00EC7B46" w:rsidRPr="00B27577">
        <w:rPr>
          <w:rFonts w:ascii="Times New Roman" w:hAnsi="Times New Roman" w:cs="Times New Roman"/>
          <w:sz w:val="28"/>
          <w:szCs w:val="28"/>
          <w:lang w:val="en-US"/>
        </w:rPr>
        <w:t>Brown</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199</w:t>
      </w:r>
      <w:r w:rsidR="008710D9" w:rsidRPr="008710D9">
        <w:rPr>
          <w:rFonts w:ascii="Times New Roman" w:hAnsi="Times New Roman" w:cs="Times New Roman"/>
          <w:sz w:val="28"/>
          <w:szCs w:val="28"/>
        </w:rPr>
        <w:t>9</w:t>
      </w:r>
      <w:r w:rsidR="00EC7B46"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43-47</w:t>
      </w:r>
      <w:r w:rsidR="00B165E2">
        <w:rPr>
          <w:rFonts w:ascii="Times New Roman" w:hAnsi="Times New Roman" w:cs="Times New Roman"/>
          <w:sz w:val="28"/>
          <w:szCs w:val="28"/>
        </w:rPr>
        <w:t>)</w:t>
      </w:r>
      <w:r w:rsidR="00EC7B46"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мнению</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Н.И.</w:t>
      </w:r>
      <w:r w:rsidR="00B2118F" w:rsidRPr="00B27577">
        <w:rPr>
          <w:rFonts w:ascii="Times New Roman" w:hAnsi="Times New Roman" w:cs="Times New Roman"/>
          <w:sz w:val="28"/>
          <w:szCs w:val="28"/>
        </w:rPr>
        <w:t xml:space="preserve"> </w:t>
      </w:r>
      <w:proofErr w:type="spellStart"/>
      <w:r w:rsidR="00EC7B46" w:rsidRPr="00B27577">
        <w:rPr>
          <w:rFonts w:ascii="Times New Roman" w:hAnsi="Times New Roman" w:cs="Times New Roman"/>
          <w:sz w:val="28"/>
          <w:szCs w:val="28"/>
        </w:rPr>
        <w:t>Форма</w:t>
      </w:r>
      <w:r w:rsidRPr="00B27577">
        <w:rPr>
          <w:rFonts w:ascii="Times New Roman" w:hAnsi="Times New Roman" w:cs="Times New Roman"/>
          <w:sz w:val="28"/>
          <w:szCs w:val="28"/>
        </w:rPr>
        <w:t>новской</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этикетно</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неэтикетно</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невежливо»</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proofErr w:type="spellStart"/>
      <w:r w:rsidR="00EC7B46" w:rsidRPr="00B27577">
        <w:rPr>
          <w:rFonts w:ascii="Times New Roman" w:hAnsi="Times New Roman" w:cs="Times New Roman"/>
          <w:sz w:val="28"/>
          <w:szCs w:val="28"/>
        </w:rPr>
        <w:t>Формановская</w:t>
      </w:r>
      <w:proofErr w:type="spellEnd"/>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2002:</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186)</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Сделаем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вывод,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этикетных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формул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«панацеей»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установления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баланса,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отсутствие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подобных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привести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конфликтным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ситуациям.</w:t>
      </w:r>
      <w:r w:rsidR="00B2118F" w:rsidRPr="00B27577">
        <w:rPr>
          <w:rFonts w:ascii="Times New Roman" w:hAnsi="Times New Roman" w:cs="Times New Roman"/>
          <w:sz w:val="28"/>
          <w:szCs w:val="28"/>
        </w:rPr>
        <w:t xml:space="preserve"> </w:t>
      </w:r>
    </w:p>
    <w:p w:rsidR="00005A87" w:rsidRPr="00B27577" w:rsidRDefault="00005A87"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lastRenderedPageBreak/>
        <w:t>Существует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грубость,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противоположное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поведение,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уместна.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Например</w:t>
      </w:r>
      <w:r w:rsidR="00EC7B46"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такие</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«дискурс</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зала</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судеб</w:t>
      </w:r>
      <w:r w:rsidRPr="00B27577">
        <w:rPr>
          <w:rFonts w:ascii="Times New Roman" w:hAnsi="Times New Roman" w:cs="Times New Roman"/>
          <w:sz w:val="28"/>
          <w:szCs w:val="28"/>
        </w:rPr>
        <w:t>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заседаний,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полицейских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допросов,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ар</w:t>
      </w:r>
      <w:r w:rsidR="00EC7B46" w:rsidRPr="00B27577">
        <w:rPr>
          <w:rFonts w:ascii="Times New Roman" w:hAnsi="Times New Roman" w:cs="Times New Roman"/>
          <w:sz w:val="28"/>
          <w:szCs w:val="28"/>
        </w:rPr>
        <w:t>мейского</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учебного</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лагеря</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поли</w:t>
      </w:r>
      <w:r w:rsidRPr="00B27577">
        <w:rPr>
          <w:rFonts w:ascii="Times New Roman" w:hAnsi="Times New Roman" w:cs="Times New Roman"/>
          <w:sz w:val="28"/>
          <w:szCs w:val="28"/>
        </w:rPr>
        <w:t>тических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конфликтов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партиями,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лидерам</w:t>
      </w:r>
      <w:r w:rsidR="00EC7B46"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последователями,</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также</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се</w:t>
      </w:r>
      <w:r w:rsidRPr="00B27577">
        <w:rPr>
          <w:rFonts w:ascii="Times New Roman" w:hAnsi="Times New Roman" w:cs="Times New Roman"/>
          <w:sz w:val="28"/>
          <w:szCs w:val="28"/>
        </w:rPr>
        <w:t>мейного,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терапевтического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подростковог</w:t>
      </w:r>
      <w:r w:rsidR="00EC7B46"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дискурса,</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дискурса</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телевизион</w:t>
      </w:r>
      <w:r w:rsidRPr="00B27577">
        <w:rPr>
          <w:rFonts w:ascii="Times New Roman" w:hAnsi="Times New Roman" w:cs="Times New Roman"/>
          <w:sz w:val="28"/>
          <w:szCs w:val="28"/>
        </w:rPr>
        <w:t>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радийных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ток-шоу,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компьютерного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дискурса»</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proofErr w:type="spellStart"/>
      <w:r w:rsidR="008710D9">
        <w:rPr>
          <w:rFonts w:ascii="Times New Roman" w:hAnsi="Times New Roman" w:cs="Times New Roman"/>
          <w:sz w:val="28"/>
          <w:szCs w:val="28"/>
        </w:rPr>
        <w:t>Формановская</w:t>
      </w:r>
      <w:proofErr w:type="spellEnd"/>
      <w:r w:rsidR="008710D9">
        <w:rPr>
          <w:rFonts w:ascii="Times New Roman" w:hAnsi="Times New Roman" w:cs="Times New Roman"/>
          <w:sz w:val="28"/>
          <w:szCs w:val="28"/>
        </w:rPr>
        <w:t xml:space="preserve"> 2002:</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135)</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частично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согласиться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мнением.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w:t>
      </w:r>
      <w:r w:rsidR="00EC7B46" w:rsidRPr="00B27577">
        <w:rPr>
          <w:rFonts w:ascii="Times New Roman" w:hAnsi="Times New Roman" w:cs="Times New Roman"/>
          <w:sz w:val="28"/>
          <w:szCs w:val="28"/>
        </w:rPr>
        <w:t>имер,</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скрипта</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пар</w:t>
      </w:r>
      <w:r w:rsidRPr="00B27577">
        <w:rPr>
          <w:rFonts w:ascii="Times New Roman" w:hAnsi="Times New Roman" w:cs="Times New Roman"/>
          <w:sz w:val="28"/>
          <w:szCs w:val="28"/>
        </w:rPr>
        <w:t>ламентских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дебатов,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EC7B46" w:rsidRPr="00B27577">
        <w:rPr>
          <w:rFonts w:ascii="Times New Roman" w:hAnsi="Times New Roman" w:cs="Times New Roman"/>
          <w:sz w:val="28"/>
          <w:szCs w:val="28"/>
        </w:rPr>
        <w:t>е</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proofErr w:type="gramStart"/>
      <w:r w:rsidR="00EC7B46" w:rsidRPr="00B27577">
        <w:rPr>
          <w:rFonts w:ascii="Times New Roman" w:hAnsi="Times New Roman" w:cs="Times New Roman"/>
          <w:sz w:val="28"/>
          <w:szCs w:val="28"/>
        </w:rPr>
        <w:t>иное</w:t>
      </w:r>
      <w:proofErr w:type="gramEnd"/>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политический,</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ар</w:t>
      </w:r>
      <w:r w:rsidRPr="00B27577">
        <w:rPr>
          <w:rFonts w:ascii="Times New Roman" w:hAnsi="Times New Roman" w:cs="Times New Roman"/>
          <w:sz w:val="28"/>
          <w:szCs w:val="28"/>
        </w:rPr>
        <w:t>гументационный,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потенциально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конфликтный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w:t>
      </w:r>
      <w:r w:rsidR="00EC7B46" w:rsidRPr="00B27577">
        <w:rPr>
          <w:rFonts w:ascii="Times New Roman" w:hAnsi="Times New Roman" w:cs="Times New Roman"/>
          <w:sz w:val="28"/>
          <w:szCs w:val="28"/>
        </w:rPr>
        <w:t>рс</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proofErr w:type="spellStart"/>
      <w:r w:rsidR="00EC7B46" w:rsidRPr="00B27577">
        <w:rPr>
          <w:rFonts w:ascii="Times New Roman" w:hAnsi="Times New Roman" w:cs="Times New Roman"/>
          <w:sz w:val="28"/>
          <w:szCs w:val="28"/>
        </w:rPr>
        <w:t>P</w:t>
      </w:r>
      <w:r w:rsidR="00C85B0A" w:rsidRPr="00B27577">
        <w:rPr>
          <w:rFonts w:ascii="Times New Roman" w:hAnsi="Times New Roman" w:cs="Times New Roman"/>
          <w:sz w:val="28"/>
          <w:szCs w:val="28"/>
        </w:rPr>
        <w:t>arliament</w:t>
      </w:r>
      <w:proofErr w:type="spellEnd"/>
      <w:r w:rsidR="00B2118F" w:rsidRPr="00B27577">
        <w:rPr>
          <w:rFonts w:ascii="Times New Roman" w:hAnsi="Times New Roman" w:cs="Times New Roman"/>
          <w:sz w:val="28"/>
          <w:szCs w:val="28"/>
        </w:rPr>
        <w:t xml:space="preserve"> </w:t>
      </w:r>
      <w:proofErr w:type="spellStart"/>
      <w:r w:rsidR="00C85B0A" w:rsidRPr="00B27577">
        <w:rPr>
          <w:rFonts w:ascii="Times New Roman" w:hAnsi="Times New Roman" w:cs="Times New Roman"/>
          <w:sz w:val="28"/>
          <w:szCs w:val="28"/>
        </w:rPr>
        <w:t>Homepage</w:t>
      </w:r>
      <w:proofErr w:type="spellEnd"/>
      <w:r w:rsidR="00B165E2">
        <w:rPr>
          <w:rFonts w:ascii="Times New Roman" w:hAnsi="Times New Roman" w:cs="Times New Roman"/>
          <w:sz w:val="28"/>
          <w:szCs w:val="28"/>
        </w:rPr>
        <w:t>)</w:t>
      </w:r>
      <w:r w:rsidR="00EC7B46"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показывают</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наличие</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язы</w:t>
      </w:r>
      <w:r w:rsidRPr="00B27577">
        <w:rPr>
          <w:rFonts w:ascii="Times New Roman" w:hAnsi="Times New Roman" w:cs="Times New Roman"/>
          <w:sz w:val="28"/>
          <w:szCs w:val="28"/>
        </w:rPr>
        <w:t>ковых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p>
    <w:p w:rsidR="00005A87" w:rsidRPr="00B27577" w:rsidRDefault="00005A87"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Например,</w:t>
      </w:r>
      <w:r w:rsidR="00B2118F" w:rsidRPr="00B27577">
        <w:rPr>
          <w:rFonts w:ascii="Times New Roman" w:hAnsi="Times New Roman" w:cs="Times New Roman"/>
          <w:sz w:val="28"/>
          <w:szCs w:val="28"/>
        </w:rPr>
        <w:t xml:space="preserve"> </w:t>
      </w:r>
    </w:p>
    <w:p w:rsidR="00005A87" w:rsidRPr="00B27577" w:rsidRDefault="00DA26CC"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использование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таких</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языковых</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форм,</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смещение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временного</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плана</w:t>
      </w:r>
      <w:r w:rsidR="00B2118F" w:rsidRPr="00B27577">
        <w:rPr>
          <w:rFonts w:ascii="Times New Roman" w:hAnsi="Times New Roman" w:cs="Times New Roman"/>
          <w:sz w:val="28"/>
          <w:szCs w:val="28"/>
        </w:rPr>
        <w:t xml:space="preserve"> </w:t>
      </w:r>
      <w:r w:rsidR="00632025">
        <w:rPr>
          <w:rFonts w:ascii="Times New Roman" w:hAnsi="Times New Roman" w:cs="Times New Roman"/>
          <w:sz w:val="28"/>
          <w:szCs w:val="28"/>
        </w:rPr>
        <w:t>глаго</w:t>
      </w:r>
      <w:r w:rsidR="00005A87" w:rsidRPr="00B27577">
        <w:rPr>
          <w:rFonts w:ascii="Times New Roman" w:hAnsi="Times New Roman" w:cs="Times New Roman"/>
          <w:sz w:val="28"/>
          <w:szCs w:val="28"/>
        </w:rPr>
        <w:t>лов</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proofErr w:type="spellStart"/>
      <w:r w:rsidR="00005A87" w:rsidRPr="00B27577">
        <w:rPr>
          <w:rFonts w:ascii="Times New Roman" w:hAnsi="Times New Roman" w:cs="Times New Roman"/>
          <w:sz w:val="28"/>
          <w:szCs w:val="28"/>
        </w:rPr>
        <w:t>дистанцирования</w:t>
      </w:r>
      <w:proofErr w:type="spellEnd"/>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действия,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названного</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высказывании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момента</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00005A87" w:rsidRPr="00632025">
        <w:rPr>
          <w:rFonts w:ascii="Times New Roman" w:hAnsi="Times New Roman" w:cs="Times New Roman"/>
          <w:i/>
          <w:sz w:val="24"/>
          <w:szCs w:val="24"/>
        </w:rPr>
        <w:t>I</w:t>
      </w:r>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was</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hoping</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the</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Minister</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would</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clarify</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one</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remark</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that</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she</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made</w:t>
      </w:r>
      <w:proofErr w:type="spellEnd"/>
      <w:r w:rsidR="00005A87"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
    <w:p w:rsidR="00005A87" w:rsidRPr="00B27577" w:rsidRDefault="00DA26CC" w:rsidP="00E053C0">
      <w:pPr>
        <w:spacing w:after="0" w:line="360" w:lineRule="auto"/>
        <w:ind w:firstLine="709"/>
        <w:jc w:val="both"/>
        <w:rPr>
          <w:rFonts w:ascii="Times New Roman" w:hAnsi="Times New Roman" w:cs="Times New Roman"/>
          <w:sz w:val="28"/>
          <w:szCs w:val="28"/>
          <w:lang w:val="en-US"/>
        </w:rPr>
      </w:pP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ирреальная</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модальность</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выраженная</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сослагательным</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наклонением</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для</w:t>
      </w:r>
      <w:r w:rsidR="00B2118F" w:rsidRPr="00B27577">
        <w:rPr>
          <w:rFonts w:ascii="Times New Roman" w:hAnsi="Times New Roman" w:cs="Times New Roman"/>
          <w:sz w:val="28"/>
          <w:szCs w:val="28"/>
          <w:lang w:val="en-US"/>
        </w:rPr>
        <w:t xml:space="preserve"> </w:t>
      </w:r>
      <w:proofErr w:type="spellStart"/>
      <w:r w:rsidR="00005A87" w:rsidRPr="00B27577">
        <w:rPr>
          <w:rFonts w:ascii="Times New Roman" w:hAnsi="Times New Roman" w:cs="Times New Roman"/>
          <w:sz w:val="28"/>
          <w:szCs w:val="28"/>
        </w:rPr>
        <w:t>тео</w:t>
      </w:r>
      <w:proofErr w:type="spellEnd"/>
      <w:r w:rsidR="00005A87" w:rsidRPr="00B27577">
        <w:rPr>
          <w:rFonts w:ascii="Times New Roman" w:hAnsi="Times New Roman" w:cs="Times New Roman"/>
          <w:sz w:val="28"/>
          <w:szCs w:val="28"/>
          <w:lang w:val="en-US"/>
        </w:rPr>
        <w:t>-</w:t>
      </w:r>
      <w:proofErr w:type="spellStart"/>
      <w:r w:rsidR="00005A87" w:rsidRPr="00B27577">
        <w:rPr>
          <w:rFonts w:ascii="Times New Roman" w:hAnsi="Times New Roman" w:cs="Times New Roman"/>
          <w:sz w:val="28"/>
          <w:szCs w:val="28"/>
        </w:rPr>
        <w:t>ретизации</w:t>
      </w:r>
      <w:proofErr w:type="spellEnd"/>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дискуссии</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и</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обезличивания</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точки</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зрения</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FSA</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would</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suspend</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trading</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if</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felt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was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necessary</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financial</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stability</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whole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and–if</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am</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correct;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am</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sure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someone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will</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correct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me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if</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am</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not–if</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requested</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do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by</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another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EU</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member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state</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p>
    <w:p w:rsidR="00005A87" w:rsidRPr="00632025" w:rsidRDefault="00DA26CC" w:rsidP="00E053C0">
      <w:pPr>
        <w:spacing w:after="0" w:line="360" w:lineRule="auto"/>
        <w:ind w:firstLine="709"/>
        <w:jc w:val="both"/>
        <w:rPr>
          <w:rFonts w:ascii="Times New Roman" w:hAnsi="Times New Roman" w:cs="Times New Roman"/>
          <w:i/>
          <w:sz w:val="24"/>
          <w:szCs w:val="24"/>
          <w:lang w:val="en-US"/>
        </w:rPr>
      </w:pP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proofErr w:type="gramStart"/>
      <w:r w:rsidR="00005A87" w:rsidRPr="00B27577">
        <w:rPr>
          <w:rFonts w:ascii="Times New Roman" w:hAnsi="Times New Roman" w:cs="Times New Roman"/>
          <w:sz w:val="28"/>
          <w:szCs w:val="28"/>
        </w:rPr>
        <w:t>использование</w:t>
      </w:r>
      <w:proofErr w:type="gramEnd"/>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пассивного</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залога</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как</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способ</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обезличивания</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агента</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действия</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statutory</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instruments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have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been</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subject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full</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consultation</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process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p>
    <w:p w:rsidR="00005A87" w:rsidRPr="00632025" w:rsidRDefault="00DA26CC" w:rsidP="00E053C0">
      <w:pPr>
        <w:spacing w:after="0" w:line="360" w:lineRule="auto"/>
        <w:ind w:firstLine="709"/>
        <w:jc w:val="both"/>
        <w:rPr>
          <w:rFonts w:ascii="Times New Roman" w:hAnsi="Times New Roman" w:cs="Times New Roman"/>
          <w:i/>
          <w:sz w:val="24"/>
          <w:szCs w:val="24"/>
          <w:lang w:val="en-US"/>
        </w:rPr>
      </w:pP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proofErr w:type="gramStart"/>
      <w:r w:rsidR="00005A87" w:rsidRPr="00B27577">
        <w:rPr>
          <w:rFonts w:ascii="Times New Roman" w:hAnsi="Times New Roman" w:cs="Times New Roman"/>
          <w:sz w:val="28"/>
          <w:szCs w:val="28"/>
        </w:rPr>
        <w:t>косвенный</w:t>
      </w:r>
      <w:proofErr w:type="gramEnd"/>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вопрос</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для</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запроса</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информации</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для</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устранения</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прямолинейности</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вопросительной</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формы</w:t>
      </w:r>
      <w:r w:rsidR="00005A87"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am</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intrigued</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know</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under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what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circumstances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another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member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state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would</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invoke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measures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extent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issuing</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some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kind</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request…</w:t>
      </w:r>
      <w:r w:rsidR="00B2118F" w:rsidRPr="00632025">
        <w:rPr>
          <w:rFonts w:ascii="Times New Roman" w:hAnsi="Times New Roman" w:cs="Times New Roman"/>
          <w:i/>
          <w:sz w:val="24"/>
          <w:szCs w:val="24"/>
          <w:lang w:val="en-US"/>
        </w:rPr>
        <w:t xml:space="preserve"> </w:t>
      </w:r>
    </w:p>
    <w:p w:rsidR="00005A87" w:rsidRPr="00632025" w:rsidRDefault="00DA26CC" w:rsidP="00E053C0">
      <w:pPr>
        <w:spacing w:after="0" w:line="360" w:lineRule="auto"/>
        <w:ind w:firstLine="709"/>
        <w:jc w:val="both"/>
        <w:rPr>
          <w:rFonts w:ascii="Times New Roman" w:hAnsi="Times New Roman" w:cs="Times New Roman"/>
          <w:i/>
          <w:sz w:val="24"/>
          <w:szCs w:val="24"/>
          <w:lang w:val="en-US"/>
        </w:rPr>
      </w:pP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proofErr w:type="gramStart"/>
      <w:r w:rsidR="00005A87" w:rsidRPr="00B27577">
        <w:rPr>
          <w:rFonts w:ascii="Times New Roman" w:hAnsi="Times New Roman" w:cs="Times New Roman"/>
          <w:sz w:val="28"/>
          <w:szCs w:val="28"/>
        </w:rPr>
        <w:t>этикетная</w:t>
      </w:r>
      <w:proofErr w:type="gramEnd"/>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вежливость</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использование</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клише</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церемониальных</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фраз</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пре</w:t>
      </w:r>
      <w:r w:rsidR="00005A87" w:rsidRPr="00B27577">
        <w:rPr>
          <w:rFonts w:ascii="Times New Roman" w:hAnsi="Times New Roman" w:cs="Times New Roman"/>
          <w:sz w:val="28"/>
          <w:szCs w:val="28"/>
          <w:lang w:val="en-US"/>
        </w:rPr>
        <w:t>-</w:t>
      </w:r>
      <w:proofErr w:type="spellStart"/>
      <w:r w:rsidR="00005A87" w:rsidRPr="00B27577">
        <w:rPr>
          <w:rFonts w:ascii="Times New Roman" w:hAnsi="Times New Roman" w:cs="Times New Roman"/>
          <w:sz w:val="28"/>
          <w:szCs w:val="28"/>
        </w:rPr>
        <w:t>суппозиционно</w:t>
      </w:r>
      <w:proofErr w:type="spellEnd"/>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заложенных</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языковом</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сознании</w:t>
      </w:r>
      <w:r w:rsidR="00B2118F" w:rsidRPr="00B27577">
        <w:rPr>
          <w:rFonts w:ascii="Times New Roman" w:hAnsi="Times New Roman" w:cs="Times New Roman"/>
          <w:sz w:val="28"/>
          <w:szCs w:val="28"/>
          <w:lang w:val="en-US"/>
        </w:rPr>
        <w:t xml:space="preserve"> </w:t>
      </w:r>
      <w:proofErr w:type="spellStart"/>
      <w:r w:rsidR="00005A87" w:rsidRPr="00B27577">
        <w:rPr>
          <w:rFonts w:ascii="Times New Roman" w:hAnsi="Times New Roman" w:cs="Times New Roman"/>
          <w:sz w:val="28"/>
          <w:szCs w:val="28"/>
        </w:rPr>
        <w:t>коммуникантов</w:t>
      </w:r>
      <w:proofErr w:type="spellEnd"/>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служащих</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для</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регламентации</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общения</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имеющих</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культурную</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и</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lastRenderedPageBreak/>
        <w:t>коммуникативную</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ценность</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преемственность</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традиций</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как</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основа</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прецедентного</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права</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beg</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move,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With</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this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will</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be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convenient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consider…;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pleasure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serve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under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your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chairmanship…;</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pleasure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speak</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debate…</w:t>
      </w:r>
      <w:r w:rsidR="00B2118F" w:rsidRPr="00632025">
        <w:rPr>
          <w:rFonts w:ascii="Times New Roman" w:hAnsi="Times New Roman" w:cs="Times New Roman"/>
          <w:i/>
          <w:sz w:val="24"/>
          <w:szCs w:val="24"/>
          <w:lang w:val="en-US"/>
        </w:rPr>
        <w:t xml:space="preserve"> </w:t>
      </w:r>
    </w:p>
    <w:p w:rsidR="00005A87" w:rsidRPr="00632025" w:rsidRDefault="00DA26CC" w:rsidP="00E053C0">
      <w:pPr>
        <w:spacing w:after="0" w:line="360" w:lineRule="auto"/>
        <w:ind w:firstLine="709"/>
        <w:jc w:val="both"/>
        <w:rPr>
          <w:rFonts w:ascii="Times New Roman" w:hAnsi="Times New Roman" w:cs="Times New Roman"/>
          <w:i/>
          <w:sz w:val="24"/>
          <w:szCs w:val="24"/>
          <w:lang w:val="en-US"/>
        </w:rPr>
      </w:pP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риторические</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вопросы</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для</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выражения</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суждения</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играющие</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роль</w:t>
      </w:r>
      <w:r w:rsidR="00B2118F" w:rsidRPr="00B27577">
        <w:rPr>
          <w:rFonts w:ascii="Times New Roman" w:hAnsi="Times New Roman" w:cs="Times New Roman"/>
          <w:sz w:val="28"/>
          <w:szCs w:val="28"/>
          <w:lang w:val="en-US"/>
        </w:rPr>
        <w:t xml:space="preserve"> </w:t>
      </w:r>
      <w:proofErr w:type="spellStart"/>
      <w:r w:rsidR="00005A87" w:rsidRPr="00B27577">
        <w:rPr>
          <w:rFonts w:ascii="Times New Roman" w:hAnsi="Times New Roman" w:cs="Times New Roman"/>
          <w:sz w:val="28"/>
          <w:szCs w:val="28"/>
        </w:rPr>
        <w:t>модифика</w:t>
      </w:r>
      <w:proofErr w:type="spellEnd"/>
      <w:r w:rsidR="00005A87" w:rsidRPr="00B27577">
        <w:rPr>
          <w:rFonts w:ascii="Times New Roman" w:hAnsi="Times New Roman" w:cs="Times New Roman"/>
          <w:sz w:val="28"/>
          <w:szCs w:val="28"/>
          <w:lang w:val="en-US"/>
        </w:rPr>
        <w:t>-</w:t>
      </w:r>
      <w:r w:rsidR="00005A87" w:rsidRPr="00B27577">
        <w:rPr>
          <w:rFonts w:ascii="Times New Roman" w:hAnsi="Times New Roman" w:cs="Times New Roman"/>
          <w:sz w:val="28"/>
          <w:szCs w:val="28"/>
        </w:rPr>
        <w:t>торов</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фразового</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уровня</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632025">
        <w:rPr>
          <w:rFonts w:ascii="Times New Roman" w:hAnsi="Times New Roman" w:cs="Times New Roman"/>
          <w:i/>
          <w:sz w:val="24"/>
          <w:szCs w:val="24"/>
          <w:lang w:val="en-US"/>
        </w:rPr>
        <w:t>Is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not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case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statutory</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instrument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simply</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enables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FSA</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issue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notifications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through</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regulatory</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information</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services,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rather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than</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writing</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directly</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each</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participant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those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markets?</w:t>
      </w:r>
      <w:r w:rsidR="00B2118F" w:rsidRPr="00632025">
        <w:rPr>
          <w:rFonts w:ascii="Times New Roman" w:hAnsi="Times New Roman" w:cs="Times New Roman"/>
          <w:i/>
          <w:sz w:val="24"/>
          <w:szCs w:val="24"/>
          <w:lang w:val="en-US"/>
        </w:rPr>
        <w:t xml:space="preserve"> </w:t>
      </w:r>
    </w:p>
    <w:p w:rsidR="00005A87" w:rsidRPr="00B27577" w:rsidRDefault="00DA26CC"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лексические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единицы</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обозначения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ко</w:t>
      </w:r>
      <w:r w:rsidR="00EC7B46" w:rsidRPr="00B27577">
        <w:rPr>
          <w:rFonts w:ascii="Times New Roman" w:hAnsi="Times New Roman" w:cs="Times New Roman"/>
          <w:sz w:val="28"/>
          <w:szCs w:val="28"/>
        </w:rPr>
        <w:t>личественной</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качественной</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сте</w:t>
      </w:r>
      <w:r w:rsidR="00005A87" w:rsidRPr="00B27577">
        <w:rPr>
          <w:rFonts w:ascii="Times New Roman" w:hAnsi="Times New Roman" w:cs="Times New Roman"/>
          <w:sz w:val="28"/>
          <w:szCs w:val="28"/>
        </w:rPr>
        <w:t>пени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модификаторы</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лексического</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уровня,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устраняющие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категоричность</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высказывания:</w:t>
      </w:r>
      <w:r w:rsidR="00B2118F" w:rsidRPr="00B27577">
        <w:rPr>
          <w:rFonts w:ascii="Times New Roman" w:hAnsi="Times New Roman" w:cs="Times New Roman"/>
          <w:sz w:val="28"/>
          <w:szCs w:val="28"/>
        </w:rPr>
        <w:t xml:space="preserve"> </w:t>
      </w:r>
    </w:p>
    <w:p w:rsidR="00005A87" w:rsidRPr="00632025" w:rsidRDefault="00005A87" w:rsidP="00E053C0">
      <w:pPr>
        <w:spacing w:after="0" w:line="360" w:lineRule="auto"/>
        <w:ind w:firstLine="709"/>
        <w:jc w:val="both"/>
        <w:rPr>
          <w:rFonts w:ascii="Times New Roman" w:hAnsi="Times New Roman" w:cs="Times New Roman"/>
          <w:i/>
          <w:sz w:val="24"/>
          <w:szCs w:val="24"/>
          <w:lang w:val="en-US"/>
        </w:rPr>
      </w:pPr>
      <w:r w:rsidRPr="00632025">
        <w:rPr>
          <w:rFonts w:ascii="Times New Roman" w:hAnsi="Times New Roman" w:cs="Times New Roman"/>
          <w:i/>
          <w:sz w:val="24"/>
          <w:szCs w:val="24"/>
          <w:lang w:val="en-US"/>
        </w:rPr>
        <w:t>some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kind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request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instruction,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entirely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clear,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must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some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burden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proof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security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some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flawed,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little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doubt,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remarkably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precise…</w:t>
      </w:r>
      <w:r w:rsidR="00B2118F" w:rsidRPr="00632025">
        <w:rPr>
          <w:rFonts w:ascii="Times New Roman" w:hAnsi="Times New Roman" w:cs="Times New Roman"/>
          <w:i/>
          <w:sz w:val="24"/>
          <w:szCs w:val="24"/>
          <w:lang w:val="en-US"/>
        </w:rPr>
        <w:t xml:space="preserve"> </w:t>
      </w:r>
    </w:p>
    <w:p w:rsidR="00005A87" w:rsidRPr="00632025" w:rsidRDefault="00DA26CC" w:rsidP="00E053C0">
      <w:pPr>
        <w:spacing w:after="0" w:line="360" w:lineRule="auto"/>
        <w:ind w:firstLine="709"/>
        <w:jc w:val="both"/>
        <w:rPr>
          <w:rFonts w:ascii="Times New Roman" w:hAnsi="Times New Roman" w:cs="Times New Roman"/>
          <w:i/>
          <w:sz w:val="24"/>
          <w:szCs w:val="24"/>
          <w:lang w:val="en-US"/>
        </w:rPr>
      </w:pP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proofErr w:type="gramStart"/>
      <w:r w:rsidR="00005A87" w:rsidRPr="00B27577">
        <w:rPr>
          <w:rFonts w:ascii="Times New Roman" w:hAnsi="Times New Roman" w:cs="Times New Roman"/>
          <w:sz w:val="28"/>
          <w:szCs w:val="28"/>
        </w:rPr>
        <w:t>модальные</w:t>
      </w:r>
      <w:proofErr w:type="gramEnd"/>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глаголы</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для</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снятия</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категоричности</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632025">
        <w:rPr>
          <w:rFonts w:ascii="Times New Roman" w:hAnsi="Times New Roman" w:cs="Times New Roman"/>
          <w:i/>
          <w:sz w:val="24"/>
          <w:szCs w:val="24"/>
          <w:lang w:val="en-US"/>
        </w:rPr>
        <w:t>However,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have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ask</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Minister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why</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are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doing</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this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p>
    <w:p w:rsidR="00005A87" w:rsidRPr="00632025" w:rsidRDefault="00DA26CC" w:rsidP="00E053C0">
      <w:pPr>
        <w:spacing w:after="0" w:line="360" w:lineRule="auto"/>
        <w:ind w:firstLine="709"/>
        <w:jc w:val="both"/>
        <w:rPr>
          <w:rFonts w:ascii="Times New Roman" w:hAnsi="Times New Roman" w:cs="Times New Roman"/>
          <w:i/>
          <w:sz w:val="24"/>
          <w:szCs w:val="24"/>
          <w:lang w:val="en-US"/>
        </w:rPr>
      </w:pP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сослагательное</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наклонение</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для</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выражения</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гипотетического</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характера</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дискуссии</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что</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свою</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очередь</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ведет</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к</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устранению</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личностных</w:t>
      </w:r>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конфликтов</w:t>
      </w:r>
      <w:r w:rsidR="00005A87"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00005A87"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course,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with</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10</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suspensions</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over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10-year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period,</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rate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£10,000,</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application</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dis-count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rate,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result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would</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be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remarkably</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precise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number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£93,166</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p>
    <w:p w:rsidR="00005A87" w:rsidRPr="00B27577" w:rsidRDefault="00DA26CC"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вводные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предложения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глаголами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мыслительной</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деятельности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иначе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лексико-синтаксические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модификаторы</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стратегии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гипотетической</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ирреальности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устранения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категоричности</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высказываемого</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мнения:</w:t>
      </w:r>
      <w:r w:rsidR="00B2118F" w:rsidRPr="00B27577">
        <w:rPr>
          <w:rFonts w:ascii="Times New Roman" w:hAnsi="Times New Roman" w:cs="Times New Roman"/>
          <w:sz w:val="28"/>
          <w:szCs w:val="28"/>
        </w:rPr>
        <w:t xml:space="preserve"> </w:t>
      </w:r>
      <w:r w:rsidR="00005A87" w:rsidRPr="00632025">
        <w:rPr>
          <w:rFonts w:ascii="Times New Roman" w:hAnsi="Times New Roman" w:cs="Times New Roman"/>
          <w:i/>
          <w:sz w:val="24"/>
          <w:szCs w:val="24"/>
        </w:rPr>
        <w:t>I</w:t>
      </w:r>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do</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not</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think</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that</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that</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relates</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di-rectly</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to</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the</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matters</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under</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consideration</w:t>
      </w:r>
      <w:proofErr w:type="spellEnd"/>
      <w:r w:rsidR="00B2118F" w:rsidRPr="00632025">
        <w:rPr>
          <w:rFonts w:ascii="Times New Roman" w:hAnsi="Times New Roman" w:cs="Times New Roman"/>
          <w:i/>
          <w:sz w:val="24"/>
          <w:szCs w:val="24"/>
        </w:rPr>
        <w:t xml:space="preserve"> </w:t>
      </w:r>
      <w:r w:rsidR="00005A87"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отрицание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относится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размышлениям</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автора,</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высказываемой</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мысли;</w:t>
      </w:r>
      <w:r w:rsidR="00B2118F" w:rsidRPr="00B27577">
        <w:rPr>
          <w:rFonts w:ascii="Times New Roman" w:hAnsi="Times New Roman" w:cs="Times New Roman"/>
          <w:sz w:val="28"/>
          <w:szCs w:val="28"/>
        </w:rPr>
        <w:t xml:space="preserve"> </w:t>
      </w:r>
    </w:p>
    <w:p w:rsidR="00005A87" w:rsidRPr="00B27577" w:rsidRDefault="00DA26CC"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Статусные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обращения,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выражающие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стратегию</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уважения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spellStart"/>
      <w:r w:rsidR="00632025">
        <w:rPr>
          <w:rFonts w:ascii="Times New Roman" w:hAnsi="Times New Roman" w:cs="Times New Roman"/>
          <w:sz w:val="28"/>
          <w:szCs w:val="28"/>
        </w:rPr>
        <w:t>дистанцирова</w:t>
      </w:r>
      <w:r w:rsidR="00005A87" w:rsidRPr="00B27577">
        <w:rPr>
          <w:rFonts w:ascii="Times New Roman" w:hAnsi="Times New Roman" w:cs="Times New Roman"/>
          <w:sz w:val="28"/>
          <w:szCs w:val="28"/>
        </w:rPr>
        <w:t>ния</w:t>
      </w:r>
      <w:proofErr w:type="spellEnd"/>
      <w:r w:rsidR="00005A87"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005A87" w:rsidRPr="00632025">
        <w:rPr>
          <w:rFonts w:ascii="Times New Roman" w:hAnsi="Times New Roman" w:cs="Times New Roman"/>
          <w:i/>
          <w:sz w:val="24"/>
          <w:szCs w:val="24"/>
        </w:rPr>
        <w:t>I</w:t>
      </w:r>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am</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able</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to</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say</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to</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the</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right</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hon</w:t>
      </w:r>
      <w:proofErr w:type="spellEnd"/>
      <w:r w:rsidR="00005A87" w:rsidRPr="00632025">
        <w:rPr>
          <w:rFonts w:ascii="Times New Roman" w:hAnsi="Times New Roman" w:cs="Times New Roman"/>
          <w:i/>
          <w:sz w:val="24"/>
          <w:szCs w:val="24"/>
        </w:rPr>
        <w:t>.</w:t>
      </w:r>
      <w:r w:rsidR="00B2118F" w:rsidRPr="00632025">
        <w:rPr>
          <w:rFonts w:ascii="Times New Roman" w:hAnsi="Times New Roman" w:cs="Times New Roman"/>
          <w:i/>
          <w:sz w:val="24"/>
          <w:szCs w:val="24"/>
        </w:rPr>
        <w:t xml:space="preserve"> </w:t>
      </w:r>
      <w:proofErr w:type="gramStart"/>
      <w:r w:rsidR="00005A87" w:rsidRPr="00632025">
        <w:rPr>
          <w:rFonts w:ascii="Times New Roman" w:hAnsi="Times New Roman" w:cs="Times New Roman"/>
          <w:i/>
          <w:sz w:val="24"/>
          <w:szCs w:val="24"/>
          <w:lang w:val="en-US"/>
        </w:rPr>
        <w:t>Member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for</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Fylde</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they</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will</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apply</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new</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continuing</w:t>
      </w:r>
      <w:r w:rsidR="00B2118F" w:rsidRPr="00632025">
        <w:rPr>
          <w:rFonts w:ascii="Times New Roman" w:hAnsi="Times New Roman" w:cs="Times New Roman"/>
          <w:i/>
          <w:sz w:val="24"/>
          <w:szCs w:val="24"/>
          <w:lang w:val="en-US"/>
        </w:rPr>
        <w:t xml:space="preserve"> </w:t>
      </w:r>
      <w:r w:rsidR="00005A87" w:rsidRPr="00632025">
        <w:rPr>
          <w:rFonts w:ascii="Times New Roman" w:hAnsi="Times New Roman" w:cs="Times New Roman"/>
          <w:i/>
          <w:sz w:val="24"/>
          <w:szCs w:val="24"/>
          <w:lang w:val="en-US"/>
        </w:rPr>
        <w:t>issuers</w:t>
      </w:r>
      <w:r w:rsidR="00005A87" w:rsidRPr="00B27577">
        <w:rPr>
          <w:rFonts w:ascii="Times New Roman" w:hAnsi="Times New Roman" w:cs="Times New Roman"/>
          <w:sz w:val="28"/>
          <w:szCs w:val="28"/>
          <w:lang w:val="en-US"/>
        </w:rPr>
        <w:t>.</w:t>
      </w:r>
      <w:proofErr w:type="gramEnd"/>
      <w:r w:rsidR="00B2118F" w:rsidRPr="00B27577">
        <w:rPr>
          <w:rFonts w:ascii="Times New Roman" w:hAnsi="Times New Roman" w:cs="Times New Roman"/>
          <w:sz w:val="28"/>
          <w:szCs w:val="28"/>
          <w:lang w:val="en-US"/>
        </w:rPr>
        <w:t xml:space="preserve"> </w:t>
      </w:r>
      <w:r w:rsidR="00005A87" w:rsidRPr="00B27577">
        <w:rPr>
          <w:rFonts w:ascii="Times New Roman" w:hAnsi="Times New Roman" w:cs="Times New Roman"/>
          <w:sz w:val="28"/>
          <w:szCs w:val="28"/>
        </w:rPr>
        <w:t>«</w:t>
      </w:r>
      <w:proofErr w:type="spellStart"/>
      <w:r w:rsidR="00005A87" w:rsidRPr="00632025">
        <w:rPr>
          <w:rFonts w:ascii="Times New Roman" w:hAnsi="Times New Roman" w:cs="Times New Roman"/>
          <w:i/>
          <w:sz w:val="24"/>
          <w:szCs w:val="24"/>
        </w:rPr>
        <w:t>The</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right</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hon</w:t>
      </w:r>
      <w:proofErr w:type="spellEnd"/>
      <w:r w:rsidR="00005A87" w:rsidRPr="00632025">
        <w:rPr>
          <w:rFonts w:ascii="Times New Roman" w:hAnsi="Times New Roman" w:cs="Times New Roman"/>
          <w:i/>
          <w:sz w:val="24"/>
          <w:szCs w:val="24"/>
        </w:rPr>
        <w:t>.</w:t>
      </w:r>
      <w:r w:rsidR="00B2118F" w:rsidRPr="00632025">
        <w:rPr>
          <w:rFonts w:ascii="Times New Roman" w:hAnsi="Times New Roman" w:cs="Times New Roman"/>
          <w:i/>
          <w:sz w:val="24"/>
          <w:szCs w:val="24"/>
        </w:rPr>
        <w:t xml:space="preserve"> </w:t>
      </w:r>
      <w:r w:rsidR="00005A87" w:rsidRPr="00632025">
        <w:rPr>
          <w:rFonts w:ascii="Times New Roman" w:hAnsi="Times New Roman" w:cs="Times New Roman"/>
          <w:i/>
          <w:sz w:val="24"/>
          <w:szCs w:val="24"/>
        </w:rPr>
        <w:t>(</w:t>
      </w:r>
      <w:proofErr w:type="spellStart"/>
      <w:r w:rsidR="00005A87" w:rsidRPr="00632025">
        <w:rPr>
          <w:rFonts w:ascii="Times New Roman" w:hAnsi="Times New Roman" w:cs="Times New Roman"/>
          <w:i/>
          <w:sz w:val="24"/>
          <w:szCs w:val="24"/>
        </w:rPr>
        <w:t>Gentleman</w:t>
      </w:r>
      <w:proofErr w:type="spellEnd"/>
      <w:r w:rsidR="00005A87"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традиционная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форма</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обращения</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членам</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парламента.</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Фраза</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обозначает</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w:t>
      </w:r>
      <w:proofErr w:type="spellStart"/>
      <w:r w:rsidR="00005A87" w:rsidRPr="00632025">
        <w:rPr>
          <w:rFonts w:ascii="Times New Roman" w:hAnsi="Times New Roman" w:cs="Times New Roman"/>
          <w:i/>
          <w:sz w:val="24"/>
          <w:szCs w:val="24"/>
        </w:rPr>
        <w:t>my</w:t>
      </w:r>
      <w:proofErr w:type="spellEnd"/>
      <w:r w:rsidR="00B2118F" w:rsidRPr="00632025">
        <w:rPr>
          <w:rFonts w:ascii="Times New Roman" w:hAnsi="Times New Roman" w:cs="Times New Roman"/>
          <w:i/>
          <w:sz w:val="24"/>
          <w:szCs w:val="24"/>
        </w:rPr>
        <w:t xml:space="preserve"> </w:t>
      </w:r>
      <w:r w:rsidR="00005A87" w:rsidRPr="00632025">
        <w:rPr>
          <w:rFonts w:ascii="Times New Roman" w:hAnsi="Times New Roman" w:cs="Times New Roman"/>
          <w:i/>
          <w:sz w:val="24"/>
          <w:szCs w:val="24"/>
        </w:rPr>
        <w:t>(</w:t>
      </w:r>
      <w:proofErr w:type="spellStart"/>
      <w:r w:rsidR="00005A87" w:rsidRPr="00632025">
        <w:rPr>
          <w:rFonts w:ascii="Times New Roman" w:hAnsi="Times New Roman" w:cs="Times New Roman"/>
          <w:i/>
          <w:sz w:val="24"/>
          <w:szCs w:val="24"/>
        </w:rPr>
        <w:t>right</w:t>
      </w:r>
      <w:proofErr w:type="spellEnd"/>
      <w:r w:rsidR="00005A87" w:rsidRPr="00632025">
        <w:rPr>
          <w:rFonts w:ascii="Times New Roman" w:hAnsi="Times New Roman" w:cs="Times New Roman"/>
          <w:i/>
          <w:sz w:val="24"/>
          <w:szCs w:val="24"/>
        </w:rPr>
        <w:t>)</w:t>
      </w:r>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honorable</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member</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for</w:t>
      </w:r>
      <w:proofErr w:type="spellEnd"/>
      <w:r w:rsidR="00B2118F" w:rsidRPr="00632025">
        <w:rPr>
          <w:rFonts w:ascii="Times New Roman" w:hAnsi="Times New Roman" w:cs="Times New Roman"/>
          <w:i/>
          <w:sz w:val="24"/>
          <w:szCs w:val="24"/>
        </w:rPr>
        <w:t xml:space="preserve"> </w:t>
      </w:r>
      <w:r w:rsidR="00005A87" w:rsidRPr="00632025">
        <w:rPr>
          <w:rFonts w:ascii="Times New Roman" w:hAnsi="Times New Roman" w:cs="Times New Roman"/>
          <w:i/>
          <w:sz w:val="24"/>
          <w:szCs w:val="24"/>
        </w:rPr>
        <w:t>…»</w:t>
      </w:r>
      <w:r w:rsidR="00B2118F" w:rsidRPr="00632025">
        <w:rPr>
          <w:rFonts w:ascii="Times New Roman" w:hAnsi="Times New Roman" w:cs="Times New Roman"/>
          <w:i/>
          <w:sz w:val="24"/>
          <w:szCs w:val="24"/>
        </w:rPr>
        <w:t xml:space="preserve"> </w:t>
      </w:r>
      <w:r w:rsidR="00005A87" w:rsidRPr="00632025">
        <w:rPr>
          <w:rFonts w:ascii="Times New Roman" w:hAnsi="Times New Roman" w:cs="Times New Roman"/>
          <w:i/>
          <w:sz w:val="24"/>
          <w:szCs w:val="24"/>
        </w:rPr>
        <w:t>/</w:t>
      </w:r>
      <w:r w:rsidR="00B2118F" w:rsidRPr="00632025">
        <w:rPr>
          <w:rFonts w:ascii="Times New Roman" w:hAnsi="Times New Roman" w:cs="Times New Roman"/>
          <w:i/>
          <w:sz w:val="24"/>
          <w:szCs w:val="24"/>
        </w:rPr>
        <w:t xml:space="preserve"> </w:t>
      </w:r>
      <w:r w:rsidR="00005A87" w:rsidRPr="00632025">
        <w:rPr>
          <w:rFonts w:ascii="Times New Roman" w:hAnsi="Times New Roman" w:cs="Times New Roman"/>
          <w:i/>
          <w:sz w:val="24"/>
          <w:szCs w:val="24"/>
        </w:rPr>
        <w:t>«</w:t>
      </w:r>
      <w:proofErr w:type="spellStart"/>
      <w:r w:rsidR="00005A87" w:rsidRPr="00632025">
        <w:rPr>
          <w:rFonts w:ascii="Times New Roman" w:hAnsi="Times New Roman" w:cs="Times New Roman"/>
          <w:i/>
          <w:sz w:val="24"/>
          <w:szCs w:val="24"/>
        </w:rPr>
        <w:t>the</w:t>
      </w:r>
      <w:proofErr w:type="spellEnd"/>
      <w:r w:rsidR="00B2118F" w:rsidRPr="00632025">
        <w:rPr>
          <w:rFonts w:ascii="Times New Roman" w:hAnsi="Times New Roman" w:cs="Times New Roman"/>
          <w:i/>
          <w:sz w:val="24"/>
          <w:szCs w:val="24"/>
        </w:rPr>
        <w:t xml:space="preserve"> </w:t>
      </w:r>
      <w:r w:rsidR="00005A87" w:rsidRPr="00632025">
        <w:rPr>
          <w:rFonts w:ascii="Times New Roman" w:hAnsi="Times New Roman" w:cs="Times New Roman"/>
          <w:i/>
          <w:sz w:val="24"/>
          <w:szCs w:val="24"/>
        </w:rPr>
        <w:t>(</w:t>
      </w:r>
      <w:proofErr w:type="spellStart"/>
      <w:r w:rsidR="00005A87" w:rsidRPr="00632025">
        <w:rPr>
          <w:rFonts w:ascii="Times New Roman" w:hAnsi="Times New Roman" w:cs="Times New Roman"/>
          <w:i/>
          <w:sz w:val="24"/>
          <w:szCs w:val="24"/>
        </w:rPr>
        <w:t>right</w:t>
      </w:r>
      <w:proofErr w:type="spellEnd"/>
      <w:r w:rsidR="00005A87" w:rsidRPr="00632025">
        <w:rPr>
          <w:rFonts w:ascii="Times New Roman" w:hAnsi="Times New Roman" w:cs="Times New Roman"/>
          <w:i/>
          <w:sz w:val="24"/>
          <w:szCs w:val="24"/>
        </w:rPr>
        <w:t>)</w:t>
      </w:r>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honorable</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member</w:t>
      </w:r>
      <w:proofErr w:type="spellEnd"/>
      <w:r w:rsidR="00B2118F" w:rsidRPr="00632025">
        <w:rPr>
          <w:rFonts w:ascii="Times New Roman" w:hAnsi="Times New Roman" w:cs="Times New Roman"/>
          <w:i/>
          <w:sz w:val="24"/>
          <w:szCs w:val="24"/>
        </w:rPr>
        <w:t xml:space="preserve"> </w:t>
      </w:r>
      <w:proofErr w:type="spellStart"/>
      <w:r w:rsidR="00005A87" w:rsidRPr="00632025">
        <w:rPr>
          <w:rFonts w:ascii="Times New Roman" w:hAnsi="Times New Roman" w:cs="Times New Roman"/>
          <w:i/>
          <w:sz w:val="24"/>
          <w:szCs w:val="24"/>
        </w:rPr>
        <w:t>for</w:t>
      </w:r>
      <w:proofErr w:type="spellEnd"/>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далее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следует</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название</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избирательного</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округа</w:t>
      </w:r>
      <w:r w:rsidR="00B2118F" w:rsidRPr="00B27577">
        <w:rPr>
          <w:rFonts w:ascii="Times New Roman" w:hAnsi="Times New Roman" w:cs="Times New Roman"/>
          <w:sz w:val="28"/>
          <w:szCs w:val="28"/>
        </w:rPr>
        <w:t xml:space="preserve"> </w:t>
      </w:r>
      <w:r w:rsidR="00005A87" w:rsidRPr="00B27577">
        <w:rPr>
          <w:rFonts w:ascii="Times New Roman" w:hAnsi="Times New Roman" w:cs="Times New Roman"/>
          <w:sz w:val="28"/>
          <w:szCs w:val="28"/>
        </w:rPr>
        <w:t>депутата.</w:t>
      </w:r>
      <w:r w:rsidR="00B2118F" w:rsidRPr="00B27577">
        <w:rPr>
          <w:rFonts w:ascii="Times New Roman" w:hAnsi="Times New Roman" w:cs="Times New Roman"/>
          <w:sz w:val="28"/>
          <w:szCs w:val="28"/>
        </w:rPr>
        <w:t xml:space="preserve"> </w:t>
      </w:r>
    </w:p>
    <w:p w:rsidR="00005A87" w:rsidRPr="00B27577" w:rsidRDefault="00005A87"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Исследованный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показывает,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используя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речевую</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имплицитность</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скрытость,</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невыраженность</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качестве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устранения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категоричности,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оппоненты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выбирают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грамматические,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синтаксические,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лексические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фонетические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Жанр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парламентских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дебатов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регламентированным,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институциональным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стилем.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Специфика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словам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Карасика</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w:t>
      </w:r>
      <w:r w:rsidR="00C85B0A" w:rsidRPr="00B27577">
        <w:rPr>
          <w:rFonts w:ascii="Times New Roman" w:hAnsi="Times New Roman" w:cs="Times New Roman"/>
          <w:sz w:val="28"/>
          <w:szCs w:val="28"/>
        </w:rPr>
        <w:t>Карасик</w:t>
      </w:r>
      <w:r w:rsidR="00B2118F" w:rsidRPr="00B27577">
        <w:rPr>
          <w:rFonts w:ascii="Times New Roman" w:hAnsi="Times New Roman" w:cs="Times New Roman"/>
          <w:sz w:val="28"/>
          <w:szCs w:val="28"/>
        </w:rPr>
        <w:t xml:space="preserve"> </w:t>
      </w:r>
      <w:r w:rsidR="00C85B0A" w:rsidRPr="00B27577">
        <w:rPr>
          <w:rFonts w:ascii="Times New Roman" w:hAnsi="Times New Roman" w:cs="Times New Roman"/>
          <w:sz w:val="28"/>
          <w:szCs w:val="28"/>
        </w:rPr>
        <w:t>200</w:t>
      </w:r>
      <w:r w:rsidR="008710D9">
        <w:rPr>
          <w:rFonts w:ascii="Times New Roman" w:hAnsi="Times New Roman" w:cs="Times New Roman"/>
          <w:sz w:val="28"/>
          <w:szCs w:val="28"/>
        </w:rPr>
        <w:t>2</w:t>
      </w:r>
      <w:r w:rsidR="00C85B0A"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B165E2">
        <w:rPr>
          <w:rFonts w:ascii="Times New Roman" w:hAnsi="Times New Roman" w:cs="Times New Roman"/>
          <w:sz w:val="28"/>
          <w:szCs w:val="28"/>
        </w:rPr>
        <w:t>5-10)</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состоит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могут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вынуждены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общаться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сообразно</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правилам</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данного</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социума.</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EC7B46" w:rsidRPr="00B27577">
        <w:rPr>
          <w:rFonts w:ascii="Times New Roman" w:hAnsi="Times New Roman" w:cs="Times New Roman"/>
          <w:sz w:val="28"/>
          <w:szCs w:val="28"/>
        </w:rPr>
        <w:t>ос</w:t>
      </w:r>
      <w:r w:rsidRPr="00B27577">
        <w:rPr>
          <w:rFonts w:ascii="Times New Roman" w:hAnsi="Times New Roman" w:cs="Times New Roman"/>
          <w:sz w:val="28"/>
          <w:szCs w:val="28"/>
        </w:rPr>
        <w:t>нове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институционального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лежат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правила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00632025">
        <w:rPr>
          <w:rFonts w:ascii="Times New Roman" w:hAnsi="Times New Roman" w:cs="Times New Roman"/>
          <w:sz w:val="28"/>
          <w:szCs w:val="28"/>
        </w:rPr>
        <w:t>функциониро</w:t>
      </w:r>
      <w:r w:rsidRPr="00B27577">
        <w:rPr>
          <w:rFonts w:ascii="Times New Roman" w:hAnsi="Times New Roman" w:cs="Times New Roman"/>
          <w:sz w:val="28"/>
          <w:szCs w:val="28"/>
        </w:rPr>
        <w:t>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подразумевают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использование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соответствующих</w:t>
      </w:r>
      <w:r w:rsidR="00B2118F" w:rsidRPr="00B27577">
        <w:rPr>
          <w:rFonts w:ascii="Times New Roman" w:hAnsi="Times New Roman" w:cs="Times New Roman"/>
          <w:sz w:val="28"/>
          <w:szCs w:val="28"/>
        </w:rPr>
        <w:t xml:space="preserve"> </w:t>
      </w:r>
      <w:r w:rsidR="00632025">
        <w:rPr>
          <w:rFonts w:ascii="Times New Roman" w:hAnsi="Times New Roman" w:cs="Times New Roman"/>
          <w:sz w:val="28"/>
          <w:szCs w:val="28"/>
        </w:rPr>
        <w:t>со</w:t>
      </w:r>
      <w:r w:rsidRPr="00B27577">
        <w:rPr>
          <w:rFonts w:ascii="Times New Roman" w:hAnsi="Times New Roman" w:cs="Times New Roman"/>
          <w:sz w:val="28"/>
          <w:szCs w:val="28"/>
        </w:rPr>
        <w:t>циокультурной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народа.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Парламентские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дебаты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потенциально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конфликтный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перечисленные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выше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жанре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показывают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наличие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тенденций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позитивной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негативной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только</w:t>
      </w:r>
      <w:r w:rsidR="00B2118F" w:rsidRPr="00B27577">
        <w:rPr>
          <w:rFonts w:ascii="Times New Roman" w:hAnsi="Times New Roman" w:cs="Times New Roman"/>
          <w:sz w:val="28"/>
          <w:szCs w:val="28"/>
        </w:rPr>
        <w:t xml:space="preserve"> </w:t>
      </w:r>
      <w:r w:rsidR="008649EC"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proofErr w:type="spellStart"/>
      <w:r w:rsidR="008649EC" w:rsidRPr="00B27577">
        <w:rPr>
          <w:rFonts w:ascii="Times New Roman" w:hAnsi="Times New Roman" w:cs="Times New Roman"/>
          <w:sz w:val="28"/>
          <w:szCs w:val="28"/>
        </w:rPr>
        <w:t>дистанцированию</w:t>
      </w:r>
      <w:proofErr w:type="spellEnd"/>
      <w:r w:rsidR="008649EC"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8649EC"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008649EC"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8649EC"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008649EC" w:rsidRPr="00B27577">
        <w:rPr>
          <w:rFonts w:ascii="Times New Roman" w:hAnsi="Times New Roman" w:cs="Times New Roman"/>
          <w:sz w:val="28"/>
          <w:szCs w:val="28"/>
        </w:rPr>
        <w:t>нала</w:t>
      </w:r>
      <w:r w:rsidRPr="00B27577">
        <w:rPr>
          <w:rFonts w:ascii="Times New Roman" w:hAnsi="Times New Roman" w:cs="Times New Roman"/>
          <w:sz w:val="28"/>
          <w:szCs w:val="28"/>
        </w:rPr>
        <w:t>живанию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контакта.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Институциональная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церемониальная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сочетается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экспликацией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«повседневной»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заключающейся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устранения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конфликтности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высказывания.</w:t>
      </w:r>
    </w:p>
    <w:p w:rsidR="00E924E5" w:rsidRPr="00B27577" w:rsidRDefault="003D1DAD" w:rsidP="00E053C0">
      <w:pPr>
        <w:pStyle w:val="1"/>
        <w:spacing w:line="360" w:lineRule="auto"/>
        <w:jc w:val="center"/>
        <w:rPr>
          <w:rFonts w:ascii="Times New Roman" w:hAnsi="Times New Roman" w:cs="Times New Roman"/>
          <w:color w:val="auto"/>
        </w:rPr>
      </w:pPr>
      <w:bookmarkStart w:id="11" w:name="_Toc447896197"/>
      <w:r>
        <w:rPr>
          <w:rFonts w:ascii="Times New Roman" w:hAnsi="Times New Roman" w:cs="Times New Roman"/>
          <w:color w:val="auto"/>
        </w:rPr>
        <w:t>1.4</w:t>
      </w:r>
      <w:r w:rsidR="00CE4BED" w:rsidRPr="00B27577">
        <w:rPr>
          <w:rFonts w:ascii="Times New Roman" w:hAnsi="Times New Roman" w:cs="Times New Roman"/>
          <w:color w:val="auto"/>
        </w:rPr>
        <w:t>.2</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Эмоции</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и</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оценка</w:t>
      </w:r>
      <w:bookmarkEnd w:id="11"/>
    </w:p>
    <w:p w:rsidR="004C10FE" w:rsidRPr="00B27577" w:rsidRDefault="004C10FE" w:rsidP="00E053C0">
      <w:pPr>
        <w:spacing w:line="360" w:lineRule="auto"/>
        <w:rPr>
          <w:rFonts w:ascii="Times New Roman" w:hAnsi="Times New Roman" w:cs="Times New Roman"/>
          <w:sz w:val="28"/>
          <w:szCs w:val="28"/>
        </w:rPr>
      </w:pPr>
    </w:p>
    <w:p w:rsidR="004C10FE" w:rsidRPr="00B27577" w:rsidRDefault="004C10F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занимает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центральное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место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плодородной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почвой,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счет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существует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развивается.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почва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рождает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сложные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метафоры,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неологизмы,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фразеологизмы.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Балли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отмечал: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«Извечное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несовершенство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разума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стремится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одухотворить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окружает.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природа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мертва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бездушна;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воображение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постоянно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наделяет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неодушевленные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предметы,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постоянно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приписывает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предметам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внешнего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черты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стремления,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свойственные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личности»</w:t>
      </w:r>
      <w:r w:rsidR="00B2118F" w:rsidRPr="00B27577">
        <w:rPr>
          <w:rFonts w:ascii="Times New Roman" w:hAnsi="Times New Roman" w:cs="Times New Roman"/>
          <w:sz w:val="28"/>
          <w:szCs w:val="28"/>
        </w:rPr>
        <w:t xml:space="preserve"> </w:t>
      </w:r>
      <w:r w:rsidR="009C730D">
        <w:rPr>
          <w:rFonts w:ascii="Times New Roman" w:hAnsi="Times New Roman" w:cs="Times New Roman"/>
          <w:sz w:val="28"/>
          <w:szCs w:val="28"/>
        </w:rPr>
        <w:t>(</w:t>
      </w:r>
      <w:proofErr w:type="spellStart"/>
      <w:r w:rsidRPr="00B27577">
        <w:rPr>
          <w:rFonts w:ascii="Times New Roman" w:hAnsi="Times New Roman" w:cs="Times New Roman"/>
          <w:sz w:val="28"/>
          <w:szCs w:val="28"/>
        </w:rPr>
        <w:t>Балли</w:t>
      </w:r>
      <w:proofErr w:type="spellEnd"/>
      <w:r w:rsidR="00B2118F" w:rsidRPr="00B27577">
        <w:rPr>
          <w:rFonts w:ascii="Times New Roman" w:hAnsi="Times New Roman" w:cs="Times New Roman"/>
          <w:sz w:val="28"/>
          <w:szCs w:val="28"/>
        </w:rPr>
        <w:t xml:space="preserve"> </w:t>
      </w:r>
      <w:r w:rsidR="009C730D">
        <w:rPr>
          <w:rFonts w:ascii="Times New Roman" w:hAnsi="Times New Roman" w:cs="Times New Roman"/>
          <w:sz w:val="28"/>
          <w:szCs w:val="28"/>
        </w:rPr>
        <w:t>1961)</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Невозможно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построить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учета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Эмоциональное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составной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частью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компонента.</w:t>
      </w:r>
    </w:p>
    <w:p w:rsidR="004C10FE" w:rsidRPr="00B27577" w:rsidRDefault="004C10F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движимо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наряду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мимикой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жестами,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зеркалом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неотъемлемой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частью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объективной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заключается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специфика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объект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отражения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инструмент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отражения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9C730D">
        <w:rPr>
          <w:rFonts w:ascii="Times New Roman" w:hAnsi="Times New Roman" w:cs="Times New Roman"/>
          <w:sz w:val="28"/>
          <w:szCs w:val="28"/>
        </w:rPr>
        <w:t>(</w:t>
      </w:r>
      <w:proofErr w:type="spellStart"/>
      <w:r w:rsidRPr="00B27577">
        <w:rPr>
          <w:rFonts w:ascii="Times New Roman" w:hAnsi="Times New Roman" w:cs="Times New Roman"/>
          <w:sz w:val="28"/>
          <w:szCs w:val="28"/>
        </w:rPr>
        <w:t>Шаховский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1987:</w:t>
      </w:r>
      <w:r w:rsidR="00B2118F" w:rsidRPr="00B27577">
        <w:rPr>
          <w:rFonts w:ascii="Times New Roman" w:hAnsi="Times New Roman" w:cs="Times New Roman"/>
          <w:sz w:val="28"/>
          <w:szCs w:val="28"/>
        </w:rPr>
        <w:t xml:space="preserve"> </w:t>
      </w:r>
      <w:r w:rsidR="009C730D">
        <w:rPr>
          <w:rFonts w:ascii="Times New Roman" w:hAnsi="Times New Roman" w:cs="Times New Roman"/>
          <w:sz w:val="28"/>
          <w:szCs w:val="28"/>
        </w:rPr>
        <w:t>7)</w:t>
      </w:r>
      <w:r w:rsidRPr="00B27577">
        <w:rPr>
          <w:rFonts w:ascii="Times New Roman" w:hAnsi="Times New Roman" w:cs="Times New Roman"/>
          <w:sz w:val="28"/>
          <w:szCs w:val="28"/>
        </w:rPr>
        <w:t>.</w:t>
      </w:r>
    </w:p>
    <w:p w:rsidR="004C10FE" w:rsidRPr="00B27577" w:rsidRDefault="004C10F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Термин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«эмоциональность»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двух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смыслах:</w:t>
      </w:r>
    </w:p>
    <w:p w:rsidR="004C10FE" w:rsidRPr="00B27577" w:rsidRDefault="004C10F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во-первых,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свойство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субъекта,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переживать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окрашивать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поступки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p>
    <w:p w:rsidR="004C10FE" w:rsidRPr="00B27577" w:rsidRDefault="004C10F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во-вторых,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свойство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знак</w:t>
      </w:r>
      <w:proofErr w:type="gramStart"/>
      <w:r w:rsidRPr="00B27577">
        <w:rPr>
          <w:rFonts w:ascii="Times New Roman" w:hAnsi="Times New Roman" w:cs="Times New Roman"/>
          <w:sz w:val="28"/>
          <w:szCs w:val="28"/>
        </w:rPr>
        <w:t>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потенциальную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выразить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факт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эмоционального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переживания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субъектом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некоторого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составляет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предметное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содержание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Второе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терминологический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p>
    <w:p w:rsidR="004C10FE" w:rsidRPr="00B27577" w:rsidRDefault="004C10F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Некоторые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филологи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фокусируют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внимание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выразительном,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побудительном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аспекте</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эмотивности</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эмотивность</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интересует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отражение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сферы,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возбуждения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адресата.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исследователи</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анализируют</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прежде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выразительный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эмотивности</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набор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отображения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эмоций.</w:t>
      </w:r>
      <w:r w:rsidR="00B2118F" w:rsidRPr="00B27577">
        <w:rPr>
          <w:rFonts w:ascii="Times New Roman" w:hAnsi="Times New Roman" w:cs="Times New Roman"/>
          <w:sz w:val="28"/>
          <w:szCs w:val="28"/>
        </w:rPr>
        <w:t xml:space="preserve"> </w:t>
      </w:r>
      <w:r w:rsidR="000E30AF" w:rsidRPr="00B27577">
        <w:rPr>
          <w:rFonts w:ascii="Times New Roman" w:hAnsi="Times New Roman" w:cs="Times New Roman"/>
          <w:sz w:val="28"/>
          <w:szCs w:val="28"/>
        </w:rPr>
        <w:t xml:space="preserve">А. В. </w:t>
      </w:r>
      <w:proofErr w:type="spellStart"/>
      <w:r w:rsidRPr="00B27577">
        <w:rPr>
          <w:rFonts w:ascii="Times New Roman" w:hAnsi="Times New Roman" w:cs="Times New Roman"/>
          <w:sz w:val="28"/>
          <w:szCs w:val="28"/>
        </w:rPr>
        <w:t>Кунин</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трактует</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эмотивность</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«эмоциональность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преломлении,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чувственную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оценку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объекта,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настроений,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переживаний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009C730D">
        <w:rPr>
          <w:rFonts w:ascii="Times New Roman" w:hAnsi="Times New Roman" w:cs="Times New Roman"/>
          <w:sz w:val="28"/>
          <w:szCs w:val="28"/>
        </w:rPr>
        <w:t>(</w:t>
      </w:r>
      <w:proofErr w:type="spellStart"/>
      <w:r w:rsidRPr="00B27577">
        <w:rPr>
          <w:rFonts w:ascii="Times New Roman" w:hAnsi="Times New Roman" w:cs="Times New Roman"/>
          <w:sz w:val="28"/>
          <w:szCs w:val="28"/>
        </w:rPr>
        <w:t>Кунин</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1986:</w:t>
      </w:r>
      <w:r w:rsidR="00B2118F" w:rsidRPr="00B27577">
        <w:rPr>
          <w:rFonts w:ascii="Times New Roman" w:hAnsi="Times New Roman" w:cs="Times New Roman"/>
          <w:sz w:val="28"/>
          <w:szCs w:val="28"/>
        </w:rPr>
        <w:t xml:space="preserve"> </w:t>
      </w:r>
      <w:r w:rsidR="009C730D">
        <w:rPr>
          <w:rFonts w:ascii="Times New Roman" w:hAnsi="Times New Roman" w:cs="Times New Roman"/>
          <w:sz w:val="28"/>
          <w:szCs w:val="28"/>
        </w:rPr>
        <w:t>153)</w:t>
      </w:r>
      <w:r w:rsidR="00254796" w:rsidRPr="00B27577">
        <w:rPr>
          <w:rFonts w:ascii="Times New Roman" w:hAnsi="Times New Roman" w:cs="Times New Roman"/>
          <w:sz w:val="28"/>
          <w:szCs w:val="28"/>
        </w:rPr>
        <w:t>.</w:t>
      </w:r>
    </w:p>
    <w:p w:rsidR="00254796" w:rsidRPr="00B27577" w:rsidRDefault="0025479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Универсальный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общечеловеческих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сложным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продуктом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эволюции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отражающим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специфическую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коммуникативно</w:t>
      </w:r>
      <w:r w:rsidR="00F422A1">
        <w:rPr>
          <w:rFonts w:ascii="Times New Roman" w:hAnsi="Times New Roman" w:cs="Times New Roman"/>
          <w:sz w:val="28"/>
          <w:szCs w:val="28"/>
        </w:rPr>
        <w:t>-</w:t>
      </w:r>
      <w:proofErr w:type="spellStart"/>
      <w:r w:rsidRPr="00B27577">
        <w:rPr>
          <w:rFonts w:ascii="Times New Roman" w:hAnsi="Times New Roman" w:cs="Times New Roman"/>
          <w:sz w:val="28"/>
          <w:szCs w:val="28"/>
        </w:rPr>
        <w:t>деятельностную</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потребность</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gramEnd"/>
    </w:p>
    <w:p w:rsidR="00254796" w:rsidRDefault="0025479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lastRenderedPageBreak/>
        <w:t>Являясь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общими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многих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базовые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отдельной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несут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печать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культурно-языкового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национального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интеллекта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(менталитета).</w:t>
      </w:r>
    </w:p>
    <w:p w:rsidR="00496873" w:rsidRDefault="00496873" w:rsidP="00496873">
      <w:pPr>
        <w:autoSpaceDE w:val="0"/>
        <w:autoSpaceDN w:val="0"/>
        <w:adjustRightInd w:val="0"/>
        <w:spacing w:after="0" w:line="360" w:lineRule="auto"/>
        <w:ind w:firstLine="709"/>
        <w:jc w:val="both"/>
        <w:rPr>
          <w:rFonts w:ascii="Times New Roman" w:hAnsi="Times New Roman"/>
          <w:sz w:val="28"/>
          <w:szCs w:val="28"/>
        </w:rPr>
      </w:pPr>
      <w:r w:rsidRPr="00A61489">
        <w:rPr>
          <w:rFonts w:ascii="Times New Roman" w:hAnsi="Times New Roman"/>
          <w:sz w:val="28"/>
          <w:szCs w:val="28"/>
        </w:rPr>
        <w:t xml:space="preserve">Следует отметить, что на вопрос о прямом выражении эмоций в речи нельзя дать однозначный ответ. О.Е. Филимонова указывает на то, что эмоциональное отношение говорящего может быть имплицировано, либо выражено «в сложной иносказательной форме» </w:t>
      </w:r>
      <w:r w:rsidR="009C730D">
        <w:rPr>
          <w:rFonts w:ascii="Times New Roman" w:hAnsi="Times New Roman"/>
          <w:sz w:val="28"/>
          <w:szCs w:val="28"/>
        </w:rPr>
        <w:t>(</w:t>
      </w:r>
      <w:r>
        <w:rPr>
          <w:rFonts w:ascii="Times New Roman" w:hAnsi="Times New Roman"/>
          <w:sz w:val="28"/>
          <w:szCs w:val="28"/>
        </w:rPr>
        <w:t>Филимонова</w:t>
      </w:r>
      <w:r w:rsidRPr="00A61489">
        <w:rPr>
          <w:rFonts w:ascii="Times New Roman" w:hAnsi="Times New Roman"/>
          <w:sz w:val="28"/>
          <w:szCs w:val="28"/>
        </w:rPr>
        <w:t xml:space="preserve"> 2001</w:t>
      </w:r>
      <w:r>
        <w:rPr>
          <w:rFonts w:ascii="Times New Roman" w:hAnsi="Times New Roman"/>
          <w:sz w:val="28"/>
          <w:szCs w:val="28"/>
        </w:rPr>
        <w:t>:</w:t>
      </w:r>
      <w:r w:rsidR="009C730D">
        <w:rPr>
          <w:rFonts w:ascii="Times New Roman" w:hAnsi="Times New Roman"/>
          <w:sz w:val="28"/>
          <w:szCs w:val="28"/>
        </w:rPr>
        <w:t xml:space="preserve"> 10)</w:t>
      </w:r>
      <w:r w:rsidRPr="00A61489">
        <w:rPr>
          <w:rFonts w:ascii="Times New Roman" w:hAnsi="Times New Roman"/>
          <w:sz w:val="28"/>
          <w:szCs w:val="28"/>
        </w:rPr>
        <w:t>.</w:t>
      </w:r>
    </w:p>
    <w:p w:rsidR="00496873" w:rsidRPr="00A61489" w:rsidRDefault="00496873" w:rsidP="00496873">
      <w:pPr>
        <w:autoSpaceDE w:val="0"/>
        <w:autoSpaceDN w:val="0"/>
        <w:adjustRightInd w:val="0"/>
        <w:spacing w:after="0" w:line="360" w:lineRule="auto"/>
        <w:ind w:firstLine="709"/>
        <w:jc w:val="both"/>
        <w:rPr>
          <w:rFonts w:ascii="Times New Roman" w:hAnsi="Times New Roman"/>
          <w:sz w:val="28"/>
          <w:szCs w:val="28"/>
        </w:rPr>
      </w:pPr>
      <w:r w:rsidRPr="00A61489">
        <w:rPr>
          <w:rFonts w:ascii="Times New Roman" w:hAnsi="Times New Roman"/>
          <w:sz w:val="28"/>
          <w:szCs w:val="28"/>
        </w:rPr>
        <w:t>Исследование эмоций в языке проводится в основном с опорой на понятие эмотивной ситуации, то есть ситуации, в которой субъект испытывает определенные эмоции. Однако в большинстве исследований не проводится разграничения эмотивных ситуаций по количеству субъектов, испытывающих эмоции. Необходимость такого разграничения бы</w:t>
      </w:r>
      <w:r w:rsidR="009C730D">
        <w:rPr>
          <w:rFonts w:ascii="Times New Roman" w:hAnsi="Times New Roman"/>
          <w:sz w:val="28"/>
          <w:szCs w:val="28"/>
        </w:rPr>
        <w:t>ла обоснована О.Е. Филимоновой (</w:t>
      </w:r>
      <w:r w:rsidRPr="00A61489">
        <w:rPr>
          <w:rFonts w:ascii="Times New Roman" w:hAnsi="Times New Roman"/>
          <w:sz w:val="28"/>
          <w:szCs w:val="28"/>
        </w:rPr>
        <w:t>Филимонова</w:t>
      </w:r>
      <w:r>
        <w:rPr>
          <w:rFonts w:ascii="Times New Roman" w:hAnsi="Times New Roman"/>
          <w:sz w:val="28"/>
          <w:szCs w:val="28"/>
        </w:rPr>
        <w:t xml:space="preserve"> </w:t>
      </w:r>
      <w:r w:rsidRPr="00A61489">
        <w:rPr>
          <w:rFonts w:ascii="Times New Roman" w:hAnsi="Times New Roman"/>
          <w:sz w:val="28"/>
          <w:szCs w:val="28"/>
        </w:rPr>
        <w:t>2001</w:t>
      </w:r>
      <w:r>
        <w:rPr>
          <w:rFonts w:ascii="Times New Roman" w:hAnsi="Times New Roman"/>
          <w:sz w:val="28"/>
          <w:szCs w:val="28"/>
        </w:rPr>
        <w:t>:</w:t>
      </w:r>
      <w:r w:rsidR="009C730D">
        <w:rPr>
          <w:rFonts w:ascii="Times New Roman" w:hAnsi="Times New Roman"/>
          <w:sz w:val="28"/>
          <w:szCs w:val="28"/>
        </w:rPr>
        <w:t xml:space="preserve"> 36)</w:t>
      </w:r>
      <w:r w:rsidRPr="00A61489">
        <w:rPr>
          <w:rFonts w:ascii="Times New Roman" w:hAnsi="Times New Roman"/>
          <w:sz w:val="28"/>
          <w:szCs w:val="28"/>
        </w:rPr>
        <w:t xml:space="preserve">. Раннее обращение к этой теме имело целью подтверждение гипотезы о том, что репрезентация эмотивных ситуаций с множественным субъектом состояния отличается от репрезентации подобных ситуаций с единичным носителем эмоции. </w:t>
      </w:r>
      <w:proofErr w:type="spellStart"/>
      <w:r w:rsidRPr="00A61489">
        <w:rPr>
          <w:rFonts w:ascii="Times New Roman" w:hAnsi="Times New Roman"/>
          <w:sz w:val="28"/>
          <w:szCs w:val="28"/>
        </w:rPr>
        <w:t>О.Е.Филимоновой</w:t>
      </w:r>
      <w:proofErr w:type="spellEnd"/>
      <w:r w:rsidRPr="00A61489">
        <w:rPr>
          <w:rFonts w:ascii="Times New Roman" w:hAnsi="Times New Roman"/>
          <w:sz w:val="28"/>
          <w:szCs w:val="28"/>
        </w:rPr>
        <w:t xml:space="preserve"> были выделены некоторые особенности репрезентации эмотивных ситуаций с множественным субъектом состояния.</w:t>
      </w:r>
    </w:p>
    <w:p w:rsidR="00254796" w:rsidRPr="00B27577" w:rsidRDefault="00254796"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Существующие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варьировании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степени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проявления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базовых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опосредованы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объясняются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культурно-ценностными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установками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культуры.</w:t>
      </w:r>
    </w:p>
    <w:p w:rsidR="004C10FE" w:rsidRPr="00B27577" w:rsidRDefault="004C10FE" w:rsidP="00E053C0">
      <w:pPr>
        <w:spacing w:line="360" w:lineRule="auto"/>
        <w:rPr>
          <w:rFonts w:ascii="Times New Roman" w:hAnsi="Times New Roman" w:cs="Times New Roman"/>
          <w:sz w:val="28"/>
          <w:szCs w:val="28"/>
        </w:rPr>
      </w:pPr>
    </w:p>
    <w:p w:rsidR="00F900B6" w:rsidRPr="00B27577" w:rsidRDefault="003D1DAD" w:rsidP="00E053C0">
      <w:pPr>
        <w:pStyle w:val="1"/>
        <w:spacing w:line="360" w:lineRule="auto"/>
        <w:jc w:val="center"/>
        <w:rPr>
          <w:rFonts w:ascii="Times New Roman" w:hAnsi="Times New Roman" w:cs="Times New Roman"/>
          <w:color w:val="auto"/>
        </w:rPr>
      </w:pPr>
      <w:bookmarkStart w:id="12" w:name="_Toc447896198"/>
      <w:r>
        <w:rPr>
          <w:rFonts w:ascii="Times New Roman" w:hAnsi="Times New Roman" w:cs="Times New Roman"/>
          <w:color w:val="auto"/>
        </w:rPr>
        <w:t>1.4</w:t>
      </w:r>
      <w:r w:rsidR="00700998" w:rsidRPr="00B27577">
        <w:rPr>
          <w:rFonts w:ascii="Times New Roman" w:hAnsi="Times New Roman" w:cs="Times New Roman"/>
          <w:color w:val="auto"/>
        </w:rPr>
        <w:t>.3</w:t>
      </w:r>
      <w:r w:rsidR="00B2118F" w:rsidRPr="00B27577">
        <w:rPr>
          <w:rFonts w:ascii="Times New Roman" w:hAnsi="Times New Roman" w:cs="Times New Roman"/>
          <w:color w:val="auto"/>
        </w:rPr>
        <w:t xml:space="preserve"> </w:t>
      </w:r>
      <w:r w:rsidR="0068445D" w:rsidRPr="00B27577">
        <w:rPr>
          <w:rFonts w:ascii="Times New Roman" w:hAnsi="Times New Roman" w:cs="Times New Roman"/>
          <w:color w:val="auto"/>
        </w:rPr>
        <w:t>Структура</w:t>
      </w:r>
      <w:r w:rsidR="00B2118F" w:rsidRPr="00B27577">
        <w:rPr>
          <w:rFonts w:ascii="Times New Roman" w:hAnsi="Times New Roman" w:cs="Times New Roman"/>
          <w:color w:val="auto"/>
        </w:rPr>
        <w:t xml:space="preserve"> </w:t>
      </w:r>
      <w:r w:rsidR="0068445D" w:rsidRPr="00B27577">
        <w:rPr>
          <w:rFonts w:ascii="Times New Roman" w:hAnsi="Times New Roman" w:cs="Times New Roman"/>
          <w:color w:val="auto"/>
        </w:rPr>
        <w:t>коммуникативной</w:t>
      </w:r>
      <w:r w:rsidR="00B2118F" w:rsidRPr="00B27577">
        <w:rPr>
          <w:rFonts w:ascii="Times New Roman" w:hAnsi="Times New Roman" w:cs="Times New Roman"/>
          <w:color w:val="auto"/>
        </w:rPr>
        <w:t xml:space="preserve"> </w:t>
      </w:r>
      <w:r w:rsidR="0068445D" w:rsidRPr="00B27577">
        <w:rPr>
          <w:rFonts w:ascii="Times New Roman" w:hAnsi="Times New Roman" w:cs="Times New Roman"/>
          <w:color w:val="auto"/>
        </w:rPr>
        <w:t>ситуац</w:t>
      </w:r>
      <w:proofErr w:type="gramStart"/>
      <w:r w:rsidR="0068445D" w:rsidRPr="00B27577">
        <w:rPr>
          <w:rFonts w:ascii="Times New Roman" w:hAnsi="Times New Roman" w:cs="Times New Roman"/>
          <w:color w:val="auto"/>
        </w:rPr>
        <w:t>ии</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и</w:t>
      </w:r>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её</w:t>
      </w:r>
      <w:proofErr w:type="gramEnd"/>
      <w:r w:rsidR="00B2118F" w:rsidRPr="00B27577">
        <w:rPr>
          <w:rFonts w:ascii="Times New Roman" w:hAnsi="Times New Roman" w:cs="Times New Roman"/>
          <w:color w:val="auto"/>
        </w:rPr>
        <w:t xml:space="preserve"> </w:t>
      </w:r>
      <w:r w:rsidR="00E924E5" w:rsidRPr="00B27577">
        <w:rPr>
          <w:rFonts w:ascii="Times New Roman" w:hAnsi="Times New Roman" w:cs="Times New Roman"/>
          <w:color w:val="auto"/>
        </w:rPr>
        <w:t>участники</w:t>
      </w:r>
      <w:bookmarkEnd w:id="12"/>
    </w:p>
    <w:p w:rsidR="006405F5" w:rsidRPr="00B27577" w:rsidRDefault="006405F5" w:rsidP="00E053C0">
      <w:pPr>
        <w:spacing w:line="360" w:lineRule="auto"/>
        <w:rPr>
          <w:rFonts w:ascii="Times New Roman" w:hAnsi="Times New Roman" w:cs="Times New Roman"/>
          <w:sz w:val="28"/>
          <w:szCs w:val="28"/>
        </w:rPr>
      </w:pPr>
    </w:p>
    <w:p w:rsidR="006405F5" w:rsidRPr="00B27577" w:rsidRDefault="006405F5"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Коммуникативная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динамическая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совокупность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обстоятельств,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протекает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место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время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встречи,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наличие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предварительной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договоренности</w:t>
      </w:r>
      <w:r w:rsidR="00B2118F" w:rsidRPr="00B27577">
        <w:rPr>
          <w:rFonts w:ascii="Times New Roman" w:hAnsi="Times New Roman" w:cs="Times New Roman"/>
          <w:sz w:val="28"/>
          <w:szCs w:val="28"/>
        </w:rPr>
        <w:t xml:space="preserve"> </w:t>
      </w:r>
      <w:r w:rsidR="000E30AF"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неожиданная,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прилюдная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конфиденциальная,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легальная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конспиративная;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срок,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степень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характер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знакомства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участников,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дистанция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w:t>
      </w:r>
    </w:p>
    <w:p w:rsidR="006405F5" w:rsidRPr="00B27577" w:rsidRDefault="006405F5"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выделяются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следующие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этапы.</w:t>
      </w:r>
      <w:r w:rsidRPr="00B27577">
        <w:rPr>
          <w:rFonts w:ascii="Times New Roman" w:hAnsi="Times New Roman" w:cs="Times New Roman"/>
          <w:sz w:val="28"/>
          <w:szCs w:val="28"/>
        </w:rPr>
        <w:br/>
        <w:t>Подготовка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высказывания.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Успех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зависит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насколько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совершенно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насколько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сформированы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навыки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умения.</w:t>
      </w:r>
    </w:p>
    <w:p w:rsidR="006405F5" w:rsidRPr="00B27577" w:rsidRDefault="006405F5"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Структурирование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высказывания,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осуществляется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выбор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расположение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нужной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последовательности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грамматическое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оформление.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оперативной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памяти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механизм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«оценки»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подбираемых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слов.</w:t>
      </w:r>
    </w:p>
    <w:p w:rsidR="006405F5" w:rsidRPr="00B27577" w:rsidRDefault="006405F5"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Переход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внешней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осуществляется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звуковое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графическое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оформление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высказывания.</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При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нарушении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перехода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внутренней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внешней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каким-либо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причинам,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кажется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бессвязной,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труднопонимаемой.</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результате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судят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восприятию,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связи.</w:t>
      </w:r>
    </w:p>
    <w:p w:rsidR="006405F5" w:rsidRPr="00B27577" w:rsidRDefault="006405F5"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Восприятие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(процесс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слушания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включает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следующие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стадии: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переход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00EB0935">
        <w:rPr>
          <w:rFonts w:ascii="Times New Roman" w:hAnsi="Times New Roman" w:cs="Times New Roman"/>
          <w:sz w:val="28"/>
          <w:szCs w:val="28"/>
        </w:rPr>
        <w:t>а</w:t>
      </w:r>
      <w:r w:rsidRPr="00B27577">
        <w:rPr>
          <w:rFonts w:ascii="Times New Roman" w:hAnsi="Times New Roman" w:cs="Times New Roman"/>
          <w:sz w:val="28"/>
          <w:szCs w:val="28"/>
        </w:rPr>
        <w:t>кустического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графического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внутренней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расшифровка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синтаксических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грамматических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плана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высказывания;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оценка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полученной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информации;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выбора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w:t>
      </w:r>
    </w:p>
    <w:p w:rsidR="00CA0150" w:rsidRPr="00B27577" w:rsidRDefault="006405F5"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Понимание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составная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процесса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восприятия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включает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уровня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содержательный.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уровне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достигается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Обратная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реакция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высказывание)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элемент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контроля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позволяющий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оценить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результат.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Наиболее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осуществляется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диалоге.</w:t>
      </w:r>
    </w:p>
    <w:p w:rsidR="006405F5" w:rsidRPr="00B27577" w:rsidRDefault="006405F5"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теории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обозначения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принято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выделять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основаниям,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подчеркивая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стороны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деятельности.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зависимости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выявленности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деятельности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внешнюю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внутреннюю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припоминание).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Внешняя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громко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произносимая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воспринимаемая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получила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название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противопоставляется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письменная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словесное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высказывание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кодируется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помощью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графических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символов.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Внешнюю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письменную)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делят,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очередь,</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на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продуктивную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пассивную.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Продуктивная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собственных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размышлений.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Рецептивная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слушание,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восприятие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чужих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мыслей.</w:t>
      </w:r>
      <w:r w:rsidRPr="00B27577">
        <w:rPr>
          <w:rFonts w:ascii="Times New Roman" w:hAnsi="Times New Roman" w:cs="Times New Roman"/>
          <w:sz w:val="28"/>
          <w:szCs w:val="28"/>
        </w:rPr>
        <w:br/>
        <w:t>Различают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устную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письменную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коммуникации.</w:t>
      </w:r>
    </w:p>
    <w:p w:rsidR="006405F5" w:rsidRPr="00B27577" w:rsidRDefault="006405F5" w:rsidP="00E053C0">
      <w:pPr>
        <w:spacing w:after="0" w:line="360" w:lineRule="auto"/>
        <w:ind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t>Устноречевая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предполагает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монолог,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полилог</w:t>
      </w:r>
      <w:proofErr w:type="spellEnd"/>
      <w:r w:rsidRPr="00B27577">
        <w:rPr>
          <w:rFonts w:ascii="Times New Roman" w:hAnsi="Times New Roman" w:cs="Times New Roman"/>
          <w:sz w:val="28"/>
          <w:szCs w:val="28"/>
        </w:rPr>
        <w:t>.</w:t>
      </w:r>
    </w:p>
    <w:p w:rsidR="006405F5" w:rsidRPr="00B27577" w:rsidRDefault="006405F5"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Монолог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поведения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используется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двуединой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говорящего-слушающего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преследовать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несколько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информировать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слушателей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(информационная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отчет,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выступление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митинге,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доклад),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пробудить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(убеждающая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реклама,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торжественная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поздравительная,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поминальная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побудить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действиям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протеста,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политическая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Монологическая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публична,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чаще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произносится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скоплении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собраниях,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конференциях,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съездах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Монолог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слушателях,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прежде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слушателей.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предъявляет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текст,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аудитории,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следит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реакцией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слушающих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вносит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коррективы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ходу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выступления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учетом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меняющейся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w:t>
      </w:r>
      <w:r w:rsidR="00241C8A"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241C8A"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00241C8A" w:rsidRPr="00B27577">
        <w:rPr>
          <w:rFonts w:ascii="Times New Roman" w:hAnsi="Times New Roman" w:cs="Times New Roman"/>
          <w:sz w:val="28"/>
          <w:szCs w:val="28"/>
        </w:rPr>
        <w:t>положение</w:t>
      </w:r>
      <w:r w:rsidR="00B2118F" w:rsidRPr="00B27577">
        <w:rPr>
          <w:rFonts w:ascii="Times New Roman" w:hAnsi="Times New Roman" w:cs="Times New Roman"/>
          <w:sz w:val="28"/>
          <w:szCs w:val="28"/>
        </w:rPr>
        <w:t xml:space="preserve"> </w:t>
      </w:r>
      <w:r w:rsidR="00241C8A" w:rsidRPr="00B27577">
        <w:rPr>
          <w:rFonts w:ascii="Times New Roman" w:hAnsi="Times New Roman" w:cs="Times New Roman"/>
          <w:sz w:val="28"/>
          <w:szCs w:val="28"/>
        </w:rPr>
        <w:t>слушателей</w:t>
      </w:r>
      <w:r w:rsidR="00B2118F" w:rsidRPr="00B27577">
        <w:rPr>
          <w:rFonts w:ascii="Times New Roman" w:hAnsi="Times New Roman" w:cs="Times New Roman"/>
          <w:sz w:val="28"/>
          <w:szCs w:val="28"/>
        </w:rPr>
        <w:t xml:space="preserve"> </w:t>
      </w:r>
      <w:r w:rsidR="00241C8A" w:rsidRPr="00B27577">
        <w:rPr>
          <w:rFonts w:ascii="Times New Roman" w:hAnsi="Times New Roman" w:cs="Times New Roman"/>
          <w:sz w:val="28"/>
          <w:szCs w:val="28"/>
        </w:rPr>
        <w:t>по-</w:t>
      </w:r>
      <w:r w:rsidRPr="00B27577">
        <w:rPr>
          <w:rFonts w:ascii="Times New Roman" w:hAnsi="Times New Roman" w:cs="Times New Roman"/>
          <w:sz w:val="28"/>
          <w:szCs w:val="28"/>
        </w:rPr>
        <w:t>своему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сложное,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поскольку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этикету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протяжении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выступления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должны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молчать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вмешиваться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Кроме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аудитория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заинтересована,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чтобы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присутствие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напрасной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тратой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времени,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пошло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пользу.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Слушатели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безмолвно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лингвистически,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безропотно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психологически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помощью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невербальных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009E31A0" w:rsidRPr="00B27577">
        <w:rPr>
          <w:rFonts w:ascii="Times New Roman" w:hAnsi="Times New Roman" w:cs="Times New Roman"/>
          <w:sz w:val="28"/>
          <w:szCs w:val="28"/>
        </w:rPr>
        <w:t>паралингвистических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говорит</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выступающий</w:t>
      </w:r>
      <w:proofErr w:type="gram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Благодарный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скучающий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взгляд,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понурые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головы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поддакивающие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кивки,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свист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хохот,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гробовая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тишина,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откровенная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зевота,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гул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недовольства,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рукоплесканий,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демонстративный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уход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сигналы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обратной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контрдействия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аудитории.</w:t>
      </w:r>
    </w:p>
    <w:p w:rsidR="003D1DAD" w:rsidRDefault="003D1DAD" w:rsidP="003D1DAD">
      <w:pPr>
        <w:pStyle w:val="1"/>
        <w:spacing w:line="360" w:lineRule="auto"/>
        <w:jc w:val="center"/>
        <w:rPr>
          <w:rFonts w:ascii="Times New Roman" w:hAnsi="Times New Roman" w:cs="Times New Roman"/>
          <w:color w:val="auto"/>
        </w:rPr>
      </w:pPr>
      <w:bookmarkStart w:id="13" w:name="_Toc447896189"/>
      <w:bookmarkStart w:id="14" w:name="_Toc447896199"/>
      <w:r w:rsidRPr="00B27577">
        <w:rPr>
          <w:rFonts w:ascii="Times New Roman" w:hAnsi="Times New Roman" w:cs="Times New Roman"/>
          <w:color w:val="auto"/>
        </w:rPr>
        <w:t xml:space="preserve">ВЫВОДЫ ПО ГЛАВЕ </w:t>
      </w:r>
      <w:r w:rsidRPr="00B27577">
        <w:rPr>
          <w:rFonts w:ascii="Times New Roman" w:hAnsi="Times New Roman" w:cs="Times New Roman"/>
          <w:color w:val="auto"/>
          <w:lang w:val="en-US"/>
        </w:rPr>
        <w:t>I</w:t>
      </w:r>
      <w:bookmarkEnd w:id="13"/>
    </w:p>
    <w:p w:rsidR="003D1DAD" w:rsidRDefault="003D1DAD" w:rsidP="003D1DAD"/>
    <w:p w:rsidR="009C730D" w:rsidRDefault="009C730D" w:rsidP="009C73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D1DAD" w:rsidRPr="00B27577">
        <w:rPr>
          <w:rFonts w:ascii="Times New Roman" w:hAnsi="Times New Roman" w:cs="Times New Roman"/>
          <w:sz w:val="28"/>
          <w:szCs w:val="28"/>
        </w:rPr>
        <w:t xml:space="preserve">Развитие антропоцентрического подхода в современном языкознании обусловливает интерес к когнитивным проявлениям языковых личностей. Суть </w:t>
      </w:r>
      <w:proofErr w:type="spellStart"/>
      <w:r w:rsidR="003D1DAD" w:rsidRPr="00B27577">
        <w:rPr>
          <w:rFonts w:ascii="Times New Roman" w:hAnsi="Times New Roman" w:cs="Times New Roman"/>
          <w:sz w:val="28"/>
          <w:szCs w:val="28"/>
        </w:rPr>
        <w:t>антрополингвистического</w:t>
      </w:r>
      <w:proofErr w:type="spellEnd"/>
      <w:r w:rsidR="003D1DAD" w:rsidRPr="00B27577">
        <w:rPr>
          <w:rFonts w:ascii="Times New Roman" w:hAnsi="Times New Roman" w:cs="Times New Roman"/>
          <w:sz w:val="28"/>
          <w:szCs w:val="28"/>
        </w:rPr>
        <w:t xml:space="preserve"> подхода заключается в принятии человека в качестве исходного базиса исследования. Сознание человека, мир, в котором он пребывает, и язык, с помощью которого он мыслит и </w:t>
      </w:r>
      <w:proofErr w:type="spellStart"/>
      <w:r w:rsidR="003D1DAD" w:rsidRPr="00B27577">
        <w:rPr>
          <w:rFonts w:ascii="Times New Roman" w:hAnsi="Times New Roman" w:cs="Times New Roman"/>
          <w:sz w:val="28"/>
          <w:szCs w:val="28"/>
        </w:rPr>
        <w:t>самовыражается</w:t>
      </w:r>
      <w:proofErr w:type="spellEnd"/>
      <w:r w:rsidR="003D1DAD" w:rsidRPr="00B27577">
        <w:rPr>
          <w:rFonts w:ascii="Times New Roman" w:hAnsi="Times New Roman" w:cs="Times New Roman"/>
          <w:sz w:val="28"/>
          <w:szCs w:val="28"/>
        </w:rPr>
        <w:t xml:space="preserve">, </w:t>
      </w:r>
      <w:proofErr w:type="spellStart"/>
      <w:proofErr w:type="gramStart"/>
      <w:r w:rsidR="003D1DAD" w:rsidRPr="00B27577">
        <w:rPr>
          <w:rFonts w:ascii="Times New Roman" w:hAnsi="Times New Roman" w:cs="Times New Roman"/>
          <w:sz w:val="28"/>
          <w:szCs w:val="28"/>
        </w:rPr>
        <w:t>c</w:t>
      </w:r>
      <w:proofErr w:type="gramEnd"/>
      <w:r w:rsidR="003D1DAD" w:rsidRPr="00B27577">
        <w:rPr>
          <w:rFonts w:ascii="Times New Roman" w:hAnsi="Times New Roman" w:cs="Times New Roman"/>
          <w:sz w:val="28"/>
          <w:szCs w:val="28"/>
        </w:rPr>
        <w:t>тановятся</w:t>
      </w:r>
      <w:proofErr w:type="spellEnd"/>
      <w:r w:rsidR="003D1DAD" w:rsidRPr="00B27577">
        <w:rPr>
          <w:rFonts w:ascii="Times New Roman" w:hAnsi="Times New Roman" w:cs="Times New Roman"/>
          <w:sz w:val="28"/>
          <w:szCs w:val="28"/>
        </w:rPr>
        <w:t xml:space="preserve"> когнитивной основой </w:t>
      </w:r>
      <w:proofErr w:type="spellStart"/>
      <w:r w:rsidR="003D1DAD" w:rsidRPr="00B27577">
        <w:rPr>
          <w:rFonts w:ascii="Times New Roman" w:hAnsi="Times New Roman" w:cs="Times New Roman"/>
          <w:sz w:val="28"/>
          <w:szCs w:val="28"/>
        </w:rPr>
        <w:t>антрополингвистики</w:t>
      </w:r>
      <w:proofErr w:type="spellEnd"/>
      <w:r w:rsidR="003D1DAD" w:rsidRPr="00B27577">
        <w:rPr>
          <w:rFonts w:ascii="Times New Roman" w:hAnsi="Times New Roman" w:cs="Times New Roman"/>
          <w:sz w:val="28"/>
          <w:szCs w:val="28"/>
        </w:rPr>
        <w:t xml:space="preserve">. Здесь мы сталкиваемся с проблемой взаимодействия и взаимосвязи антропологии и когнитивистики, поскольку </w:t>
      </w:r>
      <w:proofErr w:type="spellStart"/>
      <w:r w:rsidR="003D1DAD" w:rsidRPr="00B27577">
        <w:rPr>
          <w:rFonts w:ascii="Times New Roman" w:hAnsi="Times New Roman" w:cs="Times New Roman"/>
          <w:sz w:val="28"/>
          <w:szCs w:val="28"/>
        </w:rPr>
        <w:t>антропоориентация</w:t>
      </w:r>
      <w:proofErr w:type="spellEnd"/>
      <w:r w:rsidR="003D1DAD" w:rsidRPr="00B27577">
        <w:rPr>
          <w:rFonts w:ascii="Times New Roman" w:hAnsi="Times New Roman" w:cs="Times New Roman"/>
          <w:sz w:val="28"/>
          <w:szCs w:val="28"/>
        </w:rPr>
        <w:t xml:space="preserve"> современной научной мысли находит наиболее эксплицитное и плодотворное отражение именно в когнитивных исследованиях.</w:t>
      </w:r>
      <w:r w:rsidR="003D1DAD">
        <w:rPr>
          <w:rFonts w:ascii="Times New Roman" w:hAnsi="Times New Roman" w:cs="Times New Roman"/>
          <w:sz w:val="28"/>
          <w:szCs w:val="28"/>
        </w:rPr>
        <w:t xml:space="preserve"> </w:t>
      </w:r>
      <w:r w:rsidR="003D1DAD" w:rsidRPr="00B27577">
        <w:rPr>
          <w:rFonts w:ascii="Times New Roman" w:hAnsi="Times New Roman" w:cs="Times New Roman"/>
          <w:sz w:val="28"/>
          <w:szCs w:val="28"/>
        </w:rPr>
        <w:t xml:space="preserve">Научные исследования, проведенные в </w:t>
      </w:r>
      <w:proofErr w:type="spellStart"/>
      <w:r w:rsidR="003D1DAD" w:rsidRPr="00B27577">
        <w:rPr>
          <w:rFonts w:ascii="Times New Roman" w:hAnsi="Times New Roman" w:cs="Times New Roman"/>
          <w:sz w:val="28"/>
          <w:szCs w:val="28"/>
        </w:rPr>
        <w:t>лингвокультурологическом</w:t>
      </w:r>
      <w:proofErr w:type="spellEnd"/>
      <w:r w:rsidR="003D1DAD" w:rsidRPr="00B27577">
        <w:rPr>
          <w:rFonts w:ascii="Times New Roman" w:hAnsi="Times New Roman" w:cs="Times New Roman"/>
          <w:sz w:val="28"/>
          <w:szCs w:val="28"/>
        </w:rPr>
        <w:t xml:space="preserve"> русле, связаны с обсуждением проблем языковой картины мира и вопросов национального своеобразия языкового отражения мира.</w:t>
      </w:r>
      <w:r w:rsidR="003D1DAD">
        <w:rPr>
          <w:rFonts w:ascii="Times New Roman" w:hAnsi="Times New Roman" w:cs="Times New Roman"/>
          <w:sz w:val="28"/>
          <w:szCs w:val="28"/>
        </w:rPr>
        <w:t xml:space="preserve"> </w:t>
      </w:r>
    </w:p>
    <w:p w:rsidR="009C730D" w:rsidRDefault="009C730D" w:rsidP="009C73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D1DAD" w:rsidRPr="00B27577">
        <w:rPr>
          <w:rFonts w:ascii="Times New Roman" w:hAnsi="Times New Roman" w:cs="Times New Roman"/>
          <w:sz w:val="28"/>
          <w:szCs w:val="28"/>
        </w:rPr>
        <w:t xml:space="preserve">В сфере особого внимания </w:t>
      </w:r>
      <w:proofErr w:type="spellStart"/>
      <w:r w:rsidR="003D1DAD" w:rsidRPr="00B27577">
        <w:rPr>
          <w:rFonts w:ascii="Times New Roman" w:hAnsi="Times New Roman" w:cs="Times New Roman"/>
          <w:sz w:val="28"/>
          <w:szCs w:val="28"/>
        </w:rPr>
        <w:t>лингвокультурологов</w:t>
      </w:r>
      <w:proofErr w:type="spellEnd"/>
      <w:r w:rsidR="003D1DAD" w:rsidRPr="00B27577">
        <w:rPr>
          <w:rFonts w:ascii="Times New Roman" w:hAnsi="Times New Roman" w:cs="Times New Roman"/>
          <w:sz w:val="28"/>
          <w:szCs w:val="28"/>
        </w:rPr>
        <w:t xml:space="preserve"> являются единицы языка, которые приобрели символическое, эталонное, образно-метафорическое значение в культуре и которые обобщают результаты собственно человеческого сознания – архетипического и </w:t>
      </w:r>
      <w:proofErr w:type="spellStart"/>
      <w:r w:rsidR="003D1DAD" w:rsidRPr="00B27577">
        <w:rPr>
          <w:rFonts w:ascii="Times New Roman" w:hAnsi="Times New Roman" w:cs="Times New Roman"/>
          <w:sz w:val="28"/>
          <w:szCs w:val="28"/>
        </w:rPr>
        <w:t>прототипического</w:t>
      </w:r>
      <w:proofErr w:type="spellEnd"/>
      <w:r w:rsidR="003D1DAD" w:rsidRPr="00B27577">
        <w:rPr>
          <w:rFonts w:ascii="Times New Roman" w:hAnsi="Times New Roman" w:cs="Times New Roman"/>
          <w:sz w:val="28"/>
          <w:szCs w:val="28"/>
        </w:rPr>
        <w:t xml:space="preserve">, зафиксированные в мифах, легендах, ритуалах, обрядах, фольклорных и религиозных дискурсах, поэтических и прозаических художественных текстах, фразеологизмах и метафорах, символах и паремиях и т. д. </w:t>
      </w:r>
      <w:bookmarkEnd w:id="14"/>
    </w:p>
    <w:p w:rsidR="009C730D" w:rsidRDefault="009C730D" w:rsidP="009C73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96873">
        <w:rPr>
          <w:rFonts w:ascii="Times New Roman" w:hAnsi="Times New Roman" w:cs="Times New Roman"/>
          <w:sz w:val="28"/>
          <w:szCs w:val="28"/>
        </w:rPr>
        <w:t xml:space="preserve">Под социальными отношениями </w:t>
      </w:r>
      <w:r w:rsidR="00496873" w:rsidRPr="00B27577">
        <w:rPr>
          <w:rFonts w:ascii="Times New Roman" w:hAnsi="Times New Roman" w:cs="Times New Roman"/>
          <w:sz w:val="28"/>
          <w:szCs w:val="28"/>
        </w:rPr>
        <w:t>понимают общественные отношения между классами, группами, общностями и другими субъектами, а так же их членами.</w:t>
      </w:r>
      <w:r w:rsidR="00496873">
        <w:rPr>
          <w:rFonts w:ascii="Times New Roman" w:hAnsi="Times New Roman" w:cs="Times New Roman"/>
          <w:sz w:val="28"/>
          <w:szCs w:val="28"/>
        </w:rPr>
        <w:t xml:space="preserve"> </w:t>
      </w:r>
      <w:r w:rsidR="00496873" w:rsidRPr="00B27577">
        <w:rPr>
          <w:rFonts w:ascii="Times New Roman" w:hAnsi="Times New Roman" w:cs="Times New Roman"/>
          <w:sz w:val="28"/>
          <w:szCs w:val="28"/>
        </w:rPr>
        <w:t>Социальная зависимость основывается также на различии статусов в группе, что характерно для организаций.</w:t>
      </w:r>
    </w:p>
    <w:p w:rsidR="00496873" w:rsidRDefault="009C730D" w:rsidP="009C73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hyperlink r:id="rId20" w:tooltip="Социальный статус" w:history="1">
        <w:r w:rsidR="00496873">
          <w:rPr>
            <w:rFonts w:ascii="Times New Roman" w:hAnsi="Times New Roman" w:cs="Times New Roman"/>
            <w:sz w:val="28"/>
            <w:szCs w:val="28"/>
          </w:rPr>
          <w:t>С</w:t>
        </w:r>
        <w:r w:rsidR="00496873" w:rsidRPr="00B27577">
          <w:rPr>
            <w:rFonts w:ascii="Times New Roman" w:hAnsi="Times New Roman" w:cs="Times New Roman"/>
            <w:sz w:val="28"/>
            <w:szCs w:val="28"/>
          </w:rPr>
          <w:t>оциальный статус</w:t>
        </w:r>
      </w:hyperlink>
      <w:r w:rsidR="00496873" w:rsidRPr="00B27577">
        <w:rPr>
          <w:rFonts w:ascii="Times New Roman" w:hAnsi="Times New Roman" w:cs="Times New Roman"/>
          <w:sz w:val="28"/>
          <w:szCs w:val="28"/>
        </w:rPr>
        <w:t xml:space="preserve"> </w:t>
      </w:r>
      <w:r w:rsidR="00496873">
        <w:rPr>
          <w:rFonts w:ascii="Times New Roman" w:hAnsi="Times New Roman" w:cs="Times New Roman"/>
          <w:sz w:val="28"/>
          <w:szCs w:val="28"/>
        </w:rPr>
        <w:t>- это</w:t>
      </w:r>
      <w:r w:rsidR="00496873" w:rsidRPr="00B27577">
        <w:rPr>
          <w:rFonts w:ascii="Times New Roman" w:hAnsi="Times New Roman" w:cs="Times New Roman"/>
          <w:sz w:val="28"/>
          <w:szCs w:val="28"/>
        </w:rPr>
        <w:t xml:space="preserve"> о положение личности в социальной системе, связанное с определенными правами, обязанностями и ролевыми ожиданиями</w:t>
      </w:r>
      <w:r w:rsidR="00496873">
        <w:rPr>
          <w:rFonts w:ascii="Times New Roman" w:hAnsi="Times New Roman" w:cs="Times New Roman"/>
          <w:sz w:val="28"/>
          <w:szCs w:val="28"/>
        </w:rPr>
        <w:t>. С</w:t>
      </w:r>
      <w:r w:rsidR="00496873" w:rsidRPr="00B27577">
        <w:rPr>
          <w:rFonts w:ascii="Times New Roman" w:hAnsi="Times New Roman" w:cs="Times New Roman"/>
          <w:sz w:val="28"/>
          <w:szCs w:val="28"/>
        </w:rPr>
        <w:t xml:space="preserve">уществуют </w:t>
      </w:r>
      <w:proofErr w:type="spellStart"/>
      <w:r w:rsidR="00496873" w:rsidRPr="00B27577">
        <w:rPr>
          <w:rFonts w:ascii="Times New Roman" w:hAnsi="Times New Roman" w:cs="Times New Roman"/>
          <w:sz w:val="28"/>
          <w:szCs w:val="28"/>
        </w:rPr>
        <w:t>аскриптивные</w:t>
      </w:r>
      <w:proofErr w:type="spellEnd"/>
      <w:r w:rsidR="00496873" w:rsidRPr="00B27577">
        <w:rPr>
          <w:rFonts w:ascii="Times New Roman" w:hAnsi="Times New Roman" w:cs="Times New Roman"/>
          <w:sz w:val="28"/>
          <w:szCs w:val="28"/>
        </w:rPr>
        <w:t xml:space="preserve"> (приписанные) и достигнутые социальные статусы</w:t>
      </w:r>
      <w:r w:rsidR="00496873">
        <w:rPr>
          <w:rFonts w:ascii="Times New Roman" w:hAnsi="Times New Roman" w:cs="Times New Roman"/>
          <w:sz w:val="28"/>
          <w:szCs w:val="28"/>
        </w:rPr>
        <w:t>.</w:t>
      </w:r>
      <w:r>
        <w:rPr>
          <w:rFonts w:ascii="Times New Roman" w:hAnsi="Times New Roman" w:cs="Times New Roman"/>
          <w:sz w:val="28"/>
          <w:szCs w:val="28"/>
        </w:rPr>
        <w:t xml:space="preserve"> </w:t>
      </w:r>
      <w:r w:rsidR="00496873">
        <w:rPr>
          <w:rFonts w:ascii="Times New Roman" w:hAnsi="Times New Roman" w:cs="Times New Roman"/>
          <w:sz w:val="28"/>
          <w:szCs w:val="28"/>
        </w:rPr>
        <w:t xml:space="preserve">Социальный статус характеризуется гендерными параметрами, суть которых состоит в социальном распределении ролей между мужчиной и женщиной. Анализ социального статуса проходит с опорой </w:t>
      </w:r>
      <w:r>
        <w:rPr>
          <w:rFonts w:ascii="Times New Roman" w:hAnsi="Times New Roman" w:cs="Times New Roman"/>
          <w:sz w:val="28"/>
          <w:szCs w:val="28"/>
        </w:rPr>
        <w:t xml:space="preserve">и </w:t>
      </w:r>
      <w:r w:rsidR="00496873">
        <w:rPr>
          <w:rFonts w:ascii="Times New Roman" w:hAnsi="Times New Roman" w:cs="Times New Roman"/>
          <w:sz w:val="28"/>
          <w:szCs w:val="28"/>
        </w:rPr>
        <w:t>на возрастные параметры. С</w:t>
      </w:r>
      <w:r w:rsidR="00496873" w:rsidRPr="00B27577">
        <w:rPr>
          <w:rFonts w:ascii="Times New Roman" w:hAnsi="Times New Roman" w:cs="Times New Roman"/>
          <w:sz w:val="28"/>
          <w:szCs w:val="28"/>
        </w:rPr>
        <w:t>одержание обыденного сознания общее для всех людей, принадлежащих к одной культуре, и именно этим и определяется возможность существования общества.</w:t>
      </w:r>
    </w:p>
    <w:p w:rsidR="00496873" w:rsidRDefault="00496873" w:rsidP="00496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27577">
        <w:rPr>
          <w:rFonts w:ascii="Times New Roman" w:hAnsi="Times New Roman" w:cs="Times New Roman"/>
          <w:sz w:val="28"/>
          <w:szCs w:val="28"/>
        </w:rPr>
        <w:t xml:space="preserve">Диалог как форма речевой коммуникации представляет процесс взаимного общения, когда смена реплик отражает постоянную смену инициативы, ролей: говорящий становится слушающим, а слушающий — говорящим. </w:t>
      </w:r>
      <w:r>
        <w:rPr>
          <w:rFonts w:ascii="Times New Roman" w:hAnsi="Times New Roman" w:cs="Times New Roman"/>
          <w:sz w:val="28"/>
          <w:szCs w:val="28"/>
        </w:rPr>
        <w:t>К</w:t>
      </w:r>
      <w:r w:rsidRPr="00B27577">
        <w:rPr>
          <w:rFonts w:ascii="Times New Roman" w:hAnsi="Times New Roman" w:cs="Times New Roman"/>
          <w:sz w:val="28"/>
          <w:szCs w:val="28"/>
        </w:rPr>
        <w:t xml:space="preserve">оммуникативные роли «Я» и «Ты» </w:t>
      </w:r>
      <w:proofErr w:type="spellStart"/>
      <w:r w:rsidRPr="00B27577">
        <w:rPr>
          <w:rFonts w:ascii="Times New Roman" w:hAnsi="Times New Roman" w:cs="Times New Roman"/>
          <w:sz w:val="28"/>
          <w:szCs w:val="28"/>
        </w:rPr>
        <w:t>взаимообратимы</w:t>
      </w:r>
      <w:proofErr w:type="spellEnd"/>
      <w:r w:rsidRPr="00B27577">
        <w:rPr>
          <w:rFonts w:ascii="Times New Roman" w:hAnsi="Times New Roman" w:cs="Times New Roman"/>
          <w:sz w:val="28"/>
          <w:szCs w:val="28"/>
        </w:rPr>
        <w:t xml:space="preserve">, но отправным пунктом служит говорящий как фактический зачинатель разговора. Основные разновидности диалогической коммуникации: бытовой разговор, деловая беседа, собеседование, интервью, переговоры, спор. В диалоге большое значение имеет интонация, а также сопровождающие речь мимика и телодвижения говорящего. </w:t>
      </w:r>
      <w:proofErr w:type="gramStart"/>
      <w:r w:rsidRPr="00B27577">
        <w:rPr>
          <w:rFonts w:ascii="Times New Roman" w:hAnsi="Times New Roman" w:cs="Times New Roman"/>
          <w:sz w:val="28"/>
          <w:szCs w:val="28"/>
        </w:rPr>
        <w:t>Последние</w:t>
      </w:r>
      <w:proofErr w:type="gramEnd"/>
      <w:r w:rsidRPr="00B27577">
        <w:rPr>
          <w:rFonts w:ascii="Times New Roman" w:hAnsi="Times New Roman" w:cs="Times New Roman"/>
          <w:sz w:val="28"/>
          <w:szCs w:val="28"/>
        </w:rPr>
        <w:t xml:space="preserve"> создают экстралингвистический контекст. </w:t>
      </w:r>
      <w:proofErr w:type="spellStart"/>
      <w:r w:rsidRPr="00B27577">
        <w:rPr>
          <w:rFonts w:ascii="Times New Roman" w:hAnsi="Times New Roman" w:cs="Times New Roman"/>
          <w:sz w:val="28"/>
          <w:szCs w:val="28"/>
        </w:rPr>
        <w:t>Полилог</w:t>
      </w:r>
      <w:proofErr w:type="spellEnd"/>
      <w:r w:rsidRPr="00B27577">
        <w:rPr>
          <w:rFonts w:ascii="Times New Roman" w:hAnsi="Times New Roman" w:cs="Times New Roman"/>
          <w:sz w:val="28"/>
          <w:szCs w:val="28"/>
        </w:rPr>
        <w:t xml:space="preserve"> предполагает наличие нескольких активных участников речевой коммуникации.</w:t>
      </w:r>
    </w:p>
    <w:p w:rsidR="00496873" w:rsidRPr="00B27577" w:rsidRDefault="00496873" w:rsidP="00496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B27577">
        <w:rPr>
          <w:rFonts w:ascii="Times New Roman" w:hAnsi="Times New Roman" w:cs="Times New Roman"/>
          <w:sz w:val="28"/>
          <w:szCs w:val="28"/>
        </w:rPr>
        <w:t xml:space="preserve">Лингвистика исследует языковые способы выражения вежливости, и, в рамках прагматических исследований причины вежливого поведения, которые условно можно обозначить как баланс интересов </w:t>
      </w:r>
      <w:proofErr w:type="spellStart"/>
      <w:r w:rsidRPr="00B27577">
        <w:rPr>
          <w:rFonts w:ascii="Times New Roman" w:hAnsi="Times New Roman" w:cs="Times New Roman"/>
          <w:sz w:val="28"/>
          <w:szCs w:val="28"/>
        </w:rPr>
        <w:t>коммуникантов</w:t>
      </w:r>
      <w:proofErr w:type="spellEnd"/>
      <w:r w:rsidRPr="00B27577">
        <w:rPr>
          <w:rFonts w:ascii="Times New Roman" w:hAnsi="Times New Roman" w:cs="Times New Roman"/>
          <w:sz w:val="28"/>
          <w:szCs w:val="28"/>
        </w:rPr>
        <w:t>, достижение цели речевого акта и социальная гармонизация.</w:t>
      </w:r>
    </w:p>
    <w:p w:rsidR="00496873" w:rsidRPr="00904B65" w:rsidRDefault="00496873" w:rsidP="00496873"/>
    <w:p w:rsidR="00496873" w:rsidRPr="00496873" w:rsidRDefault="00496873" w:rsidP="00496873"/>
    <w:p w:rsidR="00BD02E3" w:rsidRPr="00B27577" w:rsidRDefault="00BD02E3" w:rsidP="00E053C0">
      <w:pPr>
        <w:spacing w:line="360" w:lineRule="auto"/>
        <w:rPr>
          <w:rFonts w:ascii="Times New Roman" w:hAnsi="Times New Roman" w:cs="Times New Roman"/>
          <w:sz w:val="28"/>
          <w:szCs w:val="28"/>
        </w:rPr>
      </w:pPr>
    </w:p>
    <w:p w:rsidR="00F900B6" w:rsidRPr="00B27577" w:rsidRDefault="00F900B6" w:rsidP="00E053C0">
      <w:pPr>
        <w:spacing w:line="360" w:lineRule="auto"/>
        <w:rPr>
          <w:rFonts w:ascii="Times New Roman" w:eastAsiaTheme="majorEastAsia" w:hAnsi="Times New Roman" w:cs="Times New Roman"/>
          <w:sz w:val="28"/>
          <w:szCs w:val="28"/>
        </w:rPr>
      </w:pPr>
      <w:r w:rsidRPr="00B27577">
        <w:rPr>
          <w:rFonts w:ascii="Times New Roman" w:hAnsi="Times New Roman" w:cs="Times New Roman"/>
          <w:sz w:val="28"/>
          <w:szCs w:val="28"/>
        </w:rPr>
        <w:br w:type="page"/>
      </w:r>
    </w:p>
    <w:p w:rsidR="00E924E5" w:rsidRPr="00B27577" w:rsidRDefault="00F900B6" w:rsidP="00E053C0">
      <w:pPr>
        <w:pStyle w:val="1"/>
        <w:spacing w:line="360" w:lineRule="auto"/>
        <w:jc w:val="center"/>
        <w:rPr>
          <w:rFonts w:ascii="Times New Roman" w:hAnsi="Times New Roman" w:cs="Times New Roman"/>
          <w:color w:val="auto"/>
        </w:rPr>
      </w:pPr>
      <w:bookmarkStart w:id="15" w:name="_Toc447896200"/>
      <w:r w:rsidRPr="00B27577">
        <w:rPr>
          <w:rFonts w:ascii="Times New Roman" w:hAnsi="Times New Roman" w:cs="Times New Roman"/>
          <w:color w:val="auto"/>
        </w:rPr>
        <w:lastRenderedPageBreak/>
        <w:t>ГЛАВА</w:t>
      </w:r>
      <w:r w:rsidR="00B2118F" w:rsidRPr="00B27577">
        <w:rPr>
          <w:rFonts w:ascii="Times New Roman" w:hAnsi="Times New Roman" w:cs="Times New Roman"/>
          <w:color w:val="auto"/>
        </w:rPr>
        <w:t xml:space="preserve"> </w:t>
      </w:r>
      <w:r w:rsidR="003D1DAD">
        <w:rPr>
          <w:rFonts w:ascii="Times New Roman" w:hAnsi="Times New Roman" w:cs="Times New Roman"/>
          <w:color w:val="auto"/>
        </w:rPr>
        <w:t>2</w:t>
      </w:r>
      <w:r w:rsidR="00B2118F" w:rsidRPr="00B27577">
        <w:rPr>
          <w:rFonts w:ascii="Times New Roman" w:hAnsi="Times New Roman" w:cs="Times New Roman"/>
          <w:color w:val="auto"/>
        </w:rPr>
        <w:t xml:space="preserve"> </w:t>
      </w:r>
      <w:r w:rsidRPr="00B27577">
        <w:rPr>
          <w:rFonts w:ascii="Times New Roman" w:hAnsi="Times New Roman" w:cs="Times New Roman"/>
          <w:color w:val="auto"/>
        </w:rPr>
        <w:t>ЭКСПЛИКАЦИЯ</w:t>
      </w:r>
      <w:r w:rsidR="00B2118F" w:rsidRPr="00B27577">
        <w:rPr>
          <w:rFonts w:ascii="Times New Roman" w:hAnsi="Times New Roman" w:cs="Times New Roman"/>
          <w:color w:val="auto"/>
        </w:rPr>
        <w:t xml:space="preserve"> </w:t>
      </w:r>
      <w:r w:rsidRPr="00B27577">
        <w:rPr>
          <w:rFonts w:ascii="Times New Roman" w:hAnsi="Times New Roman" w:cs="Times New Roman"/>
          <w:color w:val="auto"/>
        </w:rPr>
        <w:t>ПРАГМА-СЕМАНТИЧЕСКИХ</w:t>
      </w:r>
      <w:r w:rsidR="00B2118F" w:rsidRPr="00B27577">
        <w:rPr>
          <w:rFonts w:ascii="Times New Roman" w:hAnsi="Times New Roman" w:cs="Times New Roman"/>
          <w:color w:val="auto"/>
        </w:rPr>
        <w:t xml:space="preserve"> </w:t>
      </w:r>
      <w:r w:rsidR="00747694">
        <w:rPr>
          <w:rFonts w:ascii="Times New Roman" w:hAnsi="Times New Roman" w:cs="Times New Roman"/>
          <w:color w:val="auto"/>
        </w:rPr>
        <w:t>ПАРАМЕТРОВ</w:t>
      </w:r>
      <w:r w:rsidR="00B2118F" w:rsidRPr="00B27577">
        <w:rPr>
          <w:rFonts w:ascii="Times New Roman" w:hAnsi="Times New Roman" w:cs="Times New Roman"/>
          <w:color w:val="auto"/>
        </w:rPr>
        <w:t xml:space="preserve"> </w:t>
      </w:r>
      <w:r w:rsidRPr="00B27577">
        <w:rPr>
          <w:rFonts w:ascii="Times New Roman" w:hAnsi="Times New Roman" w:cs="Times New Roman"/>
          <w:color w:val="auto"/>
        </w:rPr>
        <w:t>СТАТУСНОГО</w:t>
      </w:r>
      <w:r w:rsidR="00B2118F" w:rsidRPr="00B27577">
        <w:rPr>
          <w:rFonts w:ascii="Times New Roman" w:hAnsi="Times New Roman" w:cs="Times New Roman"/>
          <w:color w:val="auto"/>
        </w:rPr>
        <w:t xml:space="preserve"> </w:t>
      </w:r>
      <w:r w:rsidRPr="00B27577">
        <w:rPr>
          <w:rFonts w:ascii="Times New Roman" w:hAnsi="Times New Roman" w:cs="Times New Roman"/>
          <w:color w:val="auto"/>
        </w:rPr>
        <w:t>ДИАЛОГА</w:t>
      </w:r>
      <w:r w:rsidR="00B2118F" w:rsidRPr="00B27577">
        <w:rPr>
          <w:rFonts w:ascii="Times New Roman" w:hAnsi="Times New Roman" w:cs="Times New Roman"/>
          <w:color w:val="auto"/>
        </w:rPr>
        <w:t xml:space="preserve"> </w:t>
      </w:r>
      <w:r w:rsidRPr="00B27577">
        <w:rPr>
          <w:rFonts w:ascii="Times New Roman" w:hAnsi="Times New Roman" w:cs="Times New Roman"/>
          <w:color w:val="auto"/>
        </w:rPr>
        <w:t>МЕЖДУ</w:t>
      </w:r>
      <w:r w:rsidR="00B2118F" w:rsidRPr="00B27577">
        <w:rPr>
          <w:rFonts w:ascii="Times New Roman" w:hAnsi="Times New Roman" w:cs="Times New Roman"/>
          <w:color w:val="auto"/>
        </w:rPr>
        <w:t xml:space="preserve"> </w:t>
      </w:r>
      <w:r w:rsidRPr="00B27577">
        <w:rPr>
          <w:rFonts w:ascii="Times New Roman" w:hAnsi="Times New Roman" w:cs="Times New Roman"/>
          <w:color w:val="auto"/>
        </w:rPr>
        <w:t>НАЧАЛЬНИКОМ</w:t>
      </w:r>
      <w:r w:rsidR="00B2118F" w:rsidRPr="00B27577">
        <w:rPr>
          <w:rFonts w:ascii="Times New Roman" w:hAnsi="Times New Roman" w:cs="Times New Roman"/>
          <w:color w:val="auto"/>
        </w:rPr>
        <w:t xml:space="preserve"> </w:t>
      </w:r>
      <w:r w:rsidRPr="00B27577">
        <w:rPr>
          <w:rFonts w:ascii="Times New Roman" w:hAnsi="Times New Roman" w:cs="Times New Roman"/>
          <w:color w:val="auto"/>
        </w:rPr>
        <w:t>И</w:t>
      </w:r>
      <w:r w:rsidR="00B2118F" w:rsidRPr="00B27577">
        <w:rPr>
          <w:rFonts w:ascii="Times New Roman" w:hAnsi="Times New Roman" w:cs="Times New Roman"/>
          <w:color w:val="auto"/>
        </w:rPr>
        <w:t xml:space="preserve"> </w:t>
      </w:r>
      <w:r w:rsidRPr="00B27577">
        <w:rPr>
          <w:rFonts w:ascii="Times New Roman" w:hAnsi="Times New Roman" w:cs="Times New Roman"/>
          <w:color w:val="auto"/>
        </w:rPr>
        <w:t>ПОДЧИНЕННЫМ</w:t>
      </w:r>
      <w:bookmarkEnd w:id="15"/>
    </w:p>
    <w:p w:rsidR="00C22E38" w:rsidRPr="00B27577" w:rsidRDefault="00C22E38" w:rsidP="00E053C0">
      <w:pPr>
        <w:spacing w:line="360" w:lineRule="auto"/>
        <w:rPr>
          <w:rFonts w:ascii="Times New Roman" w:hAnsi="Times New Roman" w:cs="Times New Roman"/>
          <w:sz w:val="28"/>
          <w:szCs w:val="28"/>
        </w:rPr>
      </w:pPr>
    </w:p>
    <w:p w:rsidR="007F74F0" w:rsidRPr="00B27577" w:rsidRDefault="003D1DAD" w:rsidP="00E053C0">
      <w:pPr>
        <w:pStyle w:val="1"/>
        <w:spacing w:line="360" w:lineRule="auto"/>
        <w:jc w:val="center"/>
        <w:rPr>
          <w:rFonts w:ascii="Times New Roman" w:hAnsi="Times New Roman" w:cs="Times New Roman"/>
          <w:color w:val="auto"/>
        </w:rPr>
      </w:pPr>
      <w:bookmarkStart w:id="16" w:name="_Toc447896201"/>
      <w:r>
        <w:rPr>
          <w:rFonts w:ascii="Times New Roman" w:hAnsi="Times New Roman" w:cs="Times New Roman"/>
          <w:color w:val="auto"/>
        </w:rPr>
        <w:t>2</w:t>
      </w:r>
      <w:r w:rsidR="007F74F0" w:rsidRPr="00B27577">
        <w:rPr>
          <w:rFonts w:ascii="Times New Roman" w:hAnsi="Times New Roman" w:cs="Times New Roman"/>
          <w:color w:val="auto"/>
        </w:rPr>
        <w:t>.1</w:t>
      </w:r>
      <w:r w:rsidR="00B2118F" w:rsidRPr="00B27577">
        <w:rPr>
          <w:rFonts w:ascii="Times New Roman" w:hAnsi="Times New Roman" w:cs="Times New Roman"/>
          <w:color w:val="auto"/>
        </w:rPr>
        <w:t xml:space="preserve"> </w:t>
      </w:r>
      <w:r w:rsidR="007F74F0" w:rsidRPr="00B27577">
        <w:rPr>
          <w:rFonts w:ascii="Times New Roman" w:hAnsi="Times New Roman" w:cs="Times New Roman"/>
          <w:color w:val="auto"/>
        </w:rPr>
        <w:t>Образ</w:t>
      </w:r>
      <w:r w:rsidR="00B2118F" w:rsidRPr="00B27577">
        <w:rPr>
          <w:rFonts w:ascii="Times New Roman" w:hAnsi="Times New Roman" w:cs="Times New Roman"/>
          <w:color w:val="auto"/>
        </w:rPr>
        <w:t xml:space="preserve"> </w:t>
      </w:r>
      <w:r w:rsidR="007F74F0" w:rsidRPr="00B27577">
        <w:rPr>
          <w:rFonts w:ascii="Times New Roman" w:hAnsi="Times New Roman" w:cs="Times New Roman"/>
          <w:color w:val="auto"/>
        </w:rPr>
        <w:t>руководителя</w:t>
      </w:r>
      <w:r w:rsidR="00B2118F" w:rsidRPr="00B27577">
        <w:rPr>
          <w:rFonts w:ascii="Times New Roman" w:hAnsi="Times New Roman" w:cs="Times New Roman"/>
          <w:color w:val="auto"/>
        </w:rPr>
        <w:t xml:space="preserve"> </w:t>
      </w:r>
      <w:r w:rsidR="007F74F0" w:rsidRPr="00B27577">
        <w:rPr>
          <w:rFonts w:ascii="Times New Roman" w:hAnsi="Times New Roman" w:cs="Times New Roman"/>
          <w:color w:val="auto"/>
        </w:rPr>
        <w:t>и</w:t>
      </w:r>
      <w:r w:rsidR="00B2118F" w:rsidRPr="00B27577">
        <w:rPr>
          <w:rFonts w:ascii="Times New Roman" w:hAnsi="Times New Roman" w:cs="Times New Roman"/>
          <w:color w:val="auto"/>
        </w:rPr>
        <w:t xml:space="preserve"> </w:t>
      </w:r>
      <w:r w:rsidR="007F74F0" w:rsidRPr="00B27577">
        <w:rPr>
          <w:rFonts w:ascii="Times New Roman" w:hAnsi="Times New Roman" w:cs="Times New Roman"/>
          <w:color w:val="auto"/>
        </w:rPr>
        <w:t>подчиненного</w:t>
      </w:r>
      <w:r w:rsidR="00B2118F" w:rsidRPr="00B27577">
        <w:rPr>
          <w:rFonts w:ascii="Times New Roman" w:hAnsi="Times New Roman" w:cs="Times New Roman"/>
          <w:color w:val="auto"/>
        </w:rPr>
        <w:t xml:space="preserve"> </w:t>
      </w:r>
      <w:r w:rsidR="007F74F0" w:rsidRPr="00B27577">
        <w:rPr>
          <w:rFonts w:ascii="Times New Roman" w:hAnsi="Times New Roman" w:cs="Times New Roman"/>
          <w:color w:val="auto"/>
        </w:rPr>
        <w:t>в</w:t>
      </w:r>
      <w:r w:rsidR="00B2118F" w:rsidRPr="00B27577">
        <w:rPr>
          <w:rFonts w:ascii="Times New Roman" w:hAnsi="Times New Roman" w:cs="Times New Roman"/>
          <w:color w:val="auto"/>
        </w:rPr>
        <w:t xml:space="preserve"> </w:t>
      </w:r>
      <w:r w:rsidR="007F74F0" w:rsidRPr="00B27577">
        <w:rPr>
          <w:rFonts w:ascii="Times New Roman" w:hAnsi="Times New Roman" w:cs="Times New Roman"/>
          <w:color w:val="auto"/>
        </w:rPr>
        <w:t>современной</w:t>
      </w:r>
      <w:r w:rsidR="00B2118F" w:rsidRPr="00B27577">
        <w:rPr>
          <w:rFonts w:ascii="Times New Roman" w:hAnsi="Times New Roman" w:cs="Times New Roman"/>
          <w:color w:val="auto"/>
        </w:rPr>
        <w:t xml:space="preserve"> </w:t>
      </w:r>
      <w:r w:rsidR="007F74F0" w:rsidRPr="00B27577">
        <w:rPr>
          <w:rFonts w:ascii="Times New Roman" w:hAnsi="Times New Roman" w:cs="Times New Roman"/>
          <w:color w:val="auto"/>
        </w:rPr>
        <w:t>англоязычной</w:t>
      </w:r>
      <w:r w:rsidR="00B2118F" w:rsidRPr="00B27577">
        <w:rPr>
          <w:rFonts w:ascii="Times New Roman" w:hAnsi="Times New Roman" w:cs="Times New Roman"/>
          <w:color w:val="auto"/>
        </w:rPr>
        <w:t xml:space="preserve"> </w:t>
      </w:r>
      <w:r w:rsidR="007F74F0" w:rsidRPr="00B27577">
        <w:rPr>
          <w:rFonts w:ascii="Times New Roman" w:hAnsi="Times New Roman" w:cs="Times New Roman"/>
          <w:color w:val="auto"/>
        </w:rPr>
        <w:t>литературе</w:t>
      </w:r>
      <w:bookmarkEnd w:id="16"/>
    </w:p>
    <w:p w:rsidR="007F74F0" w:rsidRPr="00B27577" w:rsidRDefault="007F74F0" w:rsidP="00E053C0">
      <w:pPr>
        <w:spacing w:line="360" w:lineRule="auto"/>
        <w:rPr>
          <w:rFonts w:ascii="Times New Roman" w:hAnsi="Times New Roman" w:cs="Times New Roman"/>
          <w:sz w:val="28"/>
          <w:szCs w:val="28"/>
        </w:rPr>
      </w:pPr>
    </w:p>
    <w:p w:rsidR="007F74F0" w:rsidRPr="00B27577" w:rsidRDefault="0050544A" w:rsidP="00E053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Начнем</w:t>
      </w:r>
      <w:r w:rsidRPr="00ED1EDC">
        <w:rPr>
          <w:rFonts w:ascii="Times New Roman" w:hAnsi="Times New Roman" w:cs="Times New Roman"/>
          <w:sz w:val="28"/>
          <w:szCs w:val="28"/>
          <w:lang w:val="en-US"/>
        </w:rPr>
        <w:t xml:space="preserve"> </w:t>
      </w:r>
      <w:r>
        <w:rPr>
          <w:rFonts w:ascii="Times New Roman" w:hAnsi="Times New Roman" w:cs="Times New Roman"/>
          <w:sz w:val="28"/>
          <w:szCs w:val="28"/>
        </w:rPr>
        <w:t>анализ</w:t>
      </w:r>
      <w:r w:rsidRPr="00ED1EDC">
        <w:rPr>
          <w:rFonts w:ascii="Times New Roman" w:hAnsi="Times New Roman" w:cs="Times New Roman"/>
          <w:sz w:val="28"/>
          <w:szCs w:val="28"/>
          <w:lang w:val="en-US"/>
        </w:rPr>
        <w:t xml:space="preserve"> </w:t>
      </w:r>
      <w:r>
        <w:rPr>
          <w:rFonts w:ascii="Times New Roman" w:hAnsi="Times New Roman" w:cs="Times New Roman"/>
          <w:sz w:val="28"/>
          <w:szCs w:val="28"/>
        </w:rPr>
        <w:t>с</w:t>
      </w:r>
      <w:r w:rsidRPr="00ED1EDC">
        <w:rPr>
          <w:rFonts w:ascii="Times New Roman" w:hAnsi="Times New Roman" w:cs="Times New Roman"/>
          <w:sz w:val="28"/>
          <w:szCs w:val="28"/>
          <w:lang w:val="en-US"/>
        </w:rPr>
        <w:t xml:space="preserve"> </w:t>
      </w:r>
      <w:r>
        <w:rPr>
          <w:rFonts w:ascii="Times New Roman" w:hAnsi="Times New Roman" w:cs="Times New Roman"/>
          <w:sz w:val="28"/>
          <w:szCs w:val="28"/>
        </w:rPr>
        <w:t>произведения</w:t>
      </w:r>
      <w:r w:rsidRPr="00ED1EDC">
        <w:rPr>
          <w:rFonts w:ascii="Times New Roman" w:hAnsi="Times New Roman" w:cs="Times New Roman"/>
          <w:sz w:val="28"/>
          <w:szCs w:val="28"/>
          <w:lang w:val="en-US"/>
        </w:rPr>
        <w:t xml:space="preserve"> </w:t>
      </w:r>
      <w:bookmarkStart w:id="17" w:name="bookmark0"/>
      <w:r w:rsidR="007F74F0" w:rsidRPr="00ED1EDC">
        <w:rPr>
          <w:rFonts w:ascii="Times New Roman" w:hAnsi="Times New Roman" w:cs="Times New Roman"/>
          <w:sz w:val="28"/>
          <w:szCs w:val="28"/>
          <w:lang w:val="en-US"/>
        </w:rPr>
        <w:t>Lauren</w:t>
      </w:r>
      <w:r w:rsidR="00B2118F" w:rsidRPr="00ED1EDC">
        <w:rPr>
          <w:rFonts w:ascii="Times New Roman" w:hAnsi="Times New Roman" w:cs="Times New Roman"/>
          <w:sz w:val="28"/>
          <w:szCs w:val="28"/>
          <w:lang w:val="en-US"/>
        </w:rPr>
        <w:t xml:space="preserve"> </w:t>
      </w:r>
      <w:proofErr w:type="spellStart"/>
      <w:r w:rsidR="007F74F0" w:rsidRPr="00ED1EDC">
        <w:rPr>
          <w:rFonts w:ascii="Times New Roman" w:hAnsi="Times New Roman" w:cs="Times New Roman"/>
          <w:sz w:val="28"/>
          <w:szCs w:val="28"/>
          <w:lang w:val="en-US"/>
        </w:rPr>
        <w:t>Weisberger</w:t>
      </w:r>
      <w:proofErr w:type="spellEnd"/>
      <w:r w:rsidR="00B2118F" w:rsidRPr="00ED1EDC">
        <w:rPr>
          <w:rFonts w:ascii="Times New Roman" w:hAnsi="Times New Roman" w:cs="Times New Roman"/>
          <w:sz w:val="28"/>
          <w:szCs w:val="28"/>
          <w:lang w:val="en-US"/>
        </w:rPr>
        <w:t xml:space="preserve"> </w:t>
      </w:r>
      <w:r w:rsidR="007F74F0" w:rsidRPr="00ED1EDC">
        <w:rPr>
          <w:rFonts w:ascii="Times New Roman" w:hAnsi="Times New Roman" w:cs="Times New Roman"/>
          <w:sz w:val="28"/>
          <w:szCs w:val="28"/>
          <w:lang w:val="en-US"/>
        </w:rPr>
        <w:t>«The</w:t>
      </w:r>
      <w:r w:rsidR="00B2118F" w:rsidRPr="00ED1EDC">
        <w:rPr>
          <w:rFonts w:ascii="Times New Roman" w:hAnsi="Times New Roman" w:cs="Times New Roman"/>
          <w:sz w:val="28"/>
          <w:szCs w:val="28"/>
          <w:lang w:val="en-US"/>
        </w:rPr>
        <w:t xml:space="preserve"> </w:t>
      </w:r>
      <w:r w:rsidR="007F74F0" w:rsidRPr="00ED1EDC">
        <w:rPr>
          <w:rFonts w:ascii="Times New Roman" w:hAnsi="Times New Roman" w:cs="Times New Roman"/>
          <w:sz w:val="28"/>
          <w:szCs w:val="28"/>
          <w:lang w:val="en-US"/>
        </w:rPr>
        <w:t>Devil</w:t>
      </w:r>
      <w:r w:rsidR="00B2118F" w:rsidRPr="00ED1EDC">
        <w:rPr>
          <w:rFonts w:ascii="Times New Roman" w:hAnsi="Times New Roman" w:cs="Times New Roman"/>
          <w:sz w:val="28"/>
          <w:szCs w:val="28"/>
          <w:lang w:val="en-US"/>
        </w:rPr>
        <w:t xml:space="preserve"> </w:t>
      </w:r>
      <w:r w:rsidR="007F74F0" w:rsidRPr="00ED1EDC">
        <w:rPr>
          <w:rFonts w:ascii="Times New Roman" w:hAnsi="Times New Roman" w:cs="Times New Roman"/>
          <w:sz w:val="28"/>
          <w:szCs w:val="28"/>
          <w:lang w:val="en-US"/>
        </w:rPr>
        <w:t>Wears</w:t>
      </w:r>
      <w:r w:rsidR="00B2118F" w:rsidRPr="00ED1EDC">
        <w:rPr>
          <w:rFonts w:ascii="Times New Roman" w:hAnsi="Times New Roman" w:cs="Times New Roman"/>
          <w:sz w:val="28"/>
          <w:szCs w:val="28"/>
          <w:lang w:val="en-US"/>
        </w:rPr>
        <w:t xml:space="preserve"> </w:t>
      </w:r>
      <w:r w:rsidR="007F74F0" w:rsidRPr="00ED1EDC">
        <w:rPr>
          <w:rFonts w:ascii="Times New Roman" w:hAnsi="Times New Roman" w:cs="Times New Roman"/>
          <w:sz w:val="28"/>
          <w:szCs w:val="28"/>
          <w:lang w:val="en-US"/>
        </w:rPr>
        <w:t>Prada</w:t>
      </w:r>
      <w:bookmarkStart w:id="18" w:name="bookmark1"/>
      <w:bookmarkEnd w:id="17"/>
      <w:r w:rsidRPr="00ED1EDC">
        <w:rPr>
          <w:rFonts w:ascii="Times New Roman" w:hAnsi="Times New Roman" w:cs="Times New Roman"/>
          <w:sz w:val="28"/>
          <w:szCs w:val="28"/>
          <w:lang w:val="en-US"/>
        </w:rPr>
        <w:t>».</w:t>
      </w:r>
      <w:r w:rsidR="00B2118F" w:rsidRPr="00ED1EDC">
        <w:rPr>
          <w:rFonts w:ascii="Times New Roman" w:hAnsi="Times New Roman" w:cs="Times New Roman"/>
          <w:sz w:val="28"/>
          <w:szCs w:val="28"/>
          <w:lang w:val="en-US"/>
        </w:rPr>
        <w:t xml:space="preserve"> </w:t>
      </w:r>
      <w:r>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центре</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повествования</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находится</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властный</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руководитель</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Миранда</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очень</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яркая</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личность.</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произведении</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представлена</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концепция</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лидера</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примере</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реализующейся</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личности,</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главного</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редактора</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всемирно-известного</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журнала</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мод,</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примере</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потенциального</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лидера.</w:t>
      </w:r>
      <w:r w:rsidR="00B2118F" w:rsidRPr="00B27577">
        <w:rPr>
          <w:rFonts w:ascii="Times New Roman" w:hAnsi="Times New Roman" w:cs="Times New Roman"/>
          <w:sz w:val="28"/>
          <w:szCs w:val="28"/>
        </w:rPr>
        <w:t xml:space="preserve"> </w:t>
      </w:r>
      <w:r w:rsidR="00E82182"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00E82182" w:rsidRPr="00B27577">
        <w:rPr>
          <w:rFonts w:ascii="Times New Roman" w:hAnsi="Times New Roman" w:cs="Times New Roman"/>
          <w:sz w:val="28"/>
          <w:szCs w:val="28"/>
        </w:rPr>
        <w:t>примере</w:t>
      </w:r>
      <w:r w:rsidR="00B2118F" w:rsidRPr="00B27577">
        <w:rPr>
          <w:rFonts w:ascii="Times New Roman" w:hAnsi="Times New Roman" w:cs="Times New Roman"/>
          <w:sz w:val="28"/>
          <w:szCs w:val="28"/>
        </w:rPr>
        <w:t xml:space="preserve"> </w:t>
      </w:r>
      <w:r w:rsidR="00E82182" w:rsidRPr="00B27577">
        <w:rPr>
          <w:rFonts w:ascii="Times New Roman" w:hAnsi="Times New Roman" w:cs="Times New Roman"/>
          <w:sz w:val="28"/>
          <w:szCs w:val="28"/>
        </w:rPr>
        <w:t>этого</w:t>
      </w:r>
      <w:r w:rsidR="00B2118F" w:rsidRPr="00B27577">
        <w:rPr>
          <w:rFonts w:ascii="Times New Roman" w:hAnsi="Times New Roman" w:cs="Times New Roman"/>
          <w:sz w:val="28"/>
          <w:szCs w:val="28"/>
        </w:rPr>
        <w:t xml:space="preserve"> </w:t>
      </w:r>
      <w:r w:rsidR="00E82182" w:rsidRPr="00B27577">
        <w:rPr>
          <w:rFonts w:ascii="Times New Roman" w:hAnsi="Times New Roman" w:cs="Times New Roman"/>
          <w:sz w:val="28"/>
          <w:szCs w:val="28"/>
        </w:rPr>
        <w:t>произведения</w:t>
      </w:r>
      <w:r w:rsidR="00B2118F" w:rsidRPr="00B27577">
        <w:rPr>
          <w:rFonts w:ascii="Times New Roman" w:hAnsi="Times New Roman" w:cs="Times New Roman"/>
          <w:sz w:val="28"/>
          <w:szCs w:val="28"/>
        </w:rPr>
        <w:t xml:space="preserve"> </w:t>
      </w:r>
      <w:r w:rsidR="00E82182"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00E82182" w:rsidRPr="00B27577">
        <w:rPr>
          <w:rFonts w:ascii="Times New Roman" w:hAnsi="Times New Roman" w:cs="Times New Roman"/>
          <w:sz w:val="28"/>
          <w:szCs w:val="28"/>
        </w:rPr>
        <w:t>проанализировать,</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какие</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условия</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позволяют</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одним</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людям</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продвигаться</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вперёд,</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оттачивать</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свой</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ум,</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быть</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главным</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действующим</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лицом</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своей</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жизни.</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какие</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механизмы</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фиксируют</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развитии,</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возвращая</w:t>
      </w:r>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proofErr w:type="gramStart"/>
      <w:r w:rsidR="007F74F0" w:rsidRPr="00B27577">
        <w:rPr>
          <w:rFonts w:ascii="Times New Roman" w:hAnsi="Times New Roman" w:cs="Times New Roman"/>
          <w:sz w:val="28"/>
          <w:szCs w:val="28"/>
        </w:rPr>
        <w:t>посредственной</w:t>
      </w:r>
      <w:proofErr w:type="gramEnd"/>
      <w:r w:rsidR="00B2118F" w:rsidRPr="00B27577">
        <w:rPr>
          <w:rFonts w:ascii="Times New Roman" w:hAnsi="Times New Roman" w:cs="Times New Roman"/>
          <w:sz w:val="28"/>
          <w:szCs w:val="28"/>
        </w:rPr>
        <w:t xml:space="preserve"> </w:t>
      </w:r>
      <w:r w:rsidR="007F74F0" w:rsidRPr="00B27577">
        <w:rPr>
          <w:rFonts w:ascii="Times New Roman" w:hAnsi="Times New Roman" w:cs="Times New Roman"/>
          <w:sz w:val="28"/>
          <w:szCs w:val="28"/>
        </w:rPr>
        <w:t>жизни.</w:t>
      </w:r>
      <w:r w:rsidR="00B2118F" w:rsidRPr="00B27577">
        <w:rPr>
          <w:rFonts w:ascii="Times New Roman" w:hAnsi="Times New Roman" w:cs="Times New Roman"/>
          <w:sz w:val="28"/>
          <w:szCs w:val="28"/>
        </w:rPr>
        <w:t xml:space="preserve"> </w:t>
      </w:r>
    </w:p>
    <w:p w:rsidR="007F74F0" w:rsidRPr="00B27577" w:rsidRDefault="007F74F0"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Истинный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лидер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понимает,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истинным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словом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момента,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создает,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поэтому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сначала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должен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добиться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блага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Лидер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обладает</w:t>
      </w:r>
      <w:r w:rsidR="00B2118F" w:rsidRPr="00B27577">
        <w:rPr>
          <w:rFonts w:ascii="Times New Roman" w:hAnsi="Times New Roman" w:cs="Times New Roman"/>
          <w:sz w:val="28"/>
          <w:szCs w:val="28"/>
        </w:rPr>
        <w:t xml:space="preserve"> </w:t>
      </w:r>
      <w:r w:rsidRPr="00B27577">
        <w:rPr>
          <w:rFonts w:ascii="Times New Roman" w:hAnsi="Times New Roman" w:cs="Times New Roman"/>
          <w:iCs/>
          <w:sz w:val="28"/>
          <w:szCs w:val="28"/>
        </w:rPr>
        <w:t>техникой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получения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результата,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поэтому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эгоистичной,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инфантильной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ограниченной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пустышкой.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обслуживать,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организовывать,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анализировать,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постоянно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интуицию.</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создает,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зарабатывает,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совершенствует,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корректирует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требует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лидера,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наделенного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талантом,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умения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жертвовать,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требует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постоянной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готовности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сказать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выбранной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цели.</w:t>
      </w:r>
      <w:r w:rsidR="00B2118F" w:rsidRPr="00B27577">
        <w:rPr>
          <w:rFonts w:ascii="Times New Roman" w:hAnsi="Times New Roman" w:cs="Times New Roman"/>
          <w:sz w:val="28"/>
          <w:szCs w:val="28"/>
        </w:rPr>
        <w:t xml:space="preserve">  </w:t>
      </w:r>
      <w:bookmarkEnd w:id="18"/>
      <w:proofErr w:type="gramEnd"/>
    </w:p>
    <w:p w:rsidR="007F74F0" w:rsidRPr="00B27577" w:rsidRDefault="007F74F0"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Девушка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Энди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обладает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талантами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руководителя,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Миранде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нравится,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iCs/>
          <w:sz w:val="28"/>
          <w:szCs w:val="28"/>
        </w:rPr>
        <w:t>сознание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Энди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полностью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отличается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от</w:t>
      </w:r>
      <w:r w:rsidR="00B2118F" w:rsidRPr="00B27577">
        <w:rPr>
          <w:rFonts w:ascii="Times New Roman" w:hAnsi="Times New Roman" w:cs="Times New Roman"/>
          <w:sz w:val="28"/>
          <w:szCs w:val="28"/>
        </w:rPr>
        <w:t xml:space="preserve"> </w:t>
      </w:r>
      <w:r w:rsidR="009C730D">
        <w:rPr>
          <w:rFonts w:ascii="Times New Roman" w:hAnsi="Times New Roman" w:cs="Times New Roman"/>
          <w:sz w:val="28"/>
          <w:szCs w:val="28"/>
        </w:rPr>
        <w:t>н</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Иногда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истинный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руководитель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силу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молодого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подчиненного,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впоследствии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необходимо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сопоставить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историей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субъекта.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Помимо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логико-исторического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отклоненного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потенциала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собственного,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девушки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есть</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референтная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дающая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стимул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развития.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конце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теряет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регрессирует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уровня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детства,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семьи: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получает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должность,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мечтал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отец,</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чтобы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заниматься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обыденностью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бедных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Налицо</w:t>
      </w:r>
      <w:r w:rsidR="00B2118F" w:rsidRPr="00B27577">
        <w:rPr>
          <w:rFonts w:ascii="Times New Roman" w:hAnsi="Times New Roman" w:cs="Times New Roman"/>
          <w:sz w:val="28"/>
          <w:szCs w:val="28"/>
        </w:rPr>
        <w:t xml:space="preserve"> </w:t>
      </w:r>
      <w:r w:rsidRPr="00B27577">
        <w:rPr>
          <w:rFonts w:ascii="Times New Roman" w:hAnsi="Times New Roman" w:cs="Times New Roman"/>
          <w:iCs/>
          <w:sz w:val="28"/>
          <w:szCs w:val="28"/>
        </w:rPr>
        <w:t>психологический</w:t>
      </w:r>
      <w:r w:rsidR="00B2118F" w:rsidRPr="00B27577">
        <w:rPr>
          <w:rFonts w:ascii="Times New Roman" w:hAnsi="Times New Roman" w:cs="Times New Roman"/>
          <w:iCs/>
          <w:sz w:val="28"/>
          <w:szCs w:val="28"/>
        </w:rPr>
        <w:t xml:space="preserve"> </w:t>
      </w:r>
      <w:r w:rsidRPr="00B27577">
        <w:rPr>
          <w:rFonts w:ascii="Times New Roman" w:hAnsi="Times New Roman" w:cs="Times New Roman"/>
          <w:iCs/>
          <w:sz w:val="28"/>
          <w:szCs w:val="28"/>
        </w:rPr>
        <w:t>и</w:t>
      </w:r>
      <w:r w:rsidR="00B2118F" w:rsidRPr="00B27577">
        <w:rPr>
          <w:rFonts w:ascii="Times New Roman" w:hAnsi="Times New Roman" w:cs="Times New Roman"/>
          <w:iCs/>
          <w:sz w:val="28"/>
          <w:szCs w:val="28"/>
        </w:rPr>
        <w:t xml:space="preserve"> </w:t>
      </w:r>
      <w:r w:rsidRPr="00B27577">
        <w:rPr>
          <w:rFonts w:ascii="Times New Roman" w:hAnsi="Times New Roman" w:cs="Times New Roman"/>
          <w:iCs/>
          <w:sz w:val="28"/>
          <w:szCs w:val="28"/>
        </w:rPr>
        <w:t>экономический</w:t>
      </w:r>
      <w:r w:rsidR="00B2118F" w:rsidRPr="00B27577">
        <w:rPr>
          <w:rFonts w:ascii="Times New Roman" w:hAnsi="Times New Roman" w:cs="Times New Roman"/>
          <w:iCs/>
          <w:sz w:val="28"/>
          <w:szCs w:val="28"/>
        </w:rPr>
        <w:t xml:space="preserve"> </w:t>
      </w:r>
      <w:r w:rsidRPr="00B27577">
        <w:rPr>
          <w:rFonts w:ascii="Times New Roman" w:hAnsi="Times New Roman" w:cs="Times New Roman"/>
          <w:iCs/>
          <w:sz w:val="28"/>
          <w:szCs w:val="28"/>
        </w:rPr>
        <w:t>регресс</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будет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терять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время,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обвиняя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богатых,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дающих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денег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бедным,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время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отказалась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невротическая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бесчестность.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девушка,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большинство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молодых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игры.</w:t>
      </w:r>
    </w:p>
    <w:p w:rsidR="007F74F0" w:rsidRPr="00B27577" w:rsidRDefault="007F74F0"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Девушка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достигает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результата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двум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причинам.</w:t>
      </w:r>
    </w:p>
    <w:p w:rsidR="00DA654B" w:rsidRPr="00B27577" w:rsidRDefault="00DA654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1)</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Материнская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Энди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особенный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отцом.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девушка,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выросшая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детских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стереотипах,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встречает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великого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руководителя-женщину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возраста,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ведет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игру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противопоставления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собственной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поступает,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чтобы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завоевать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доверие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Миранды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ставить.</w:t>
      </w:r>
    </w:p>
    <w:p w:rsidR="00DA654B" w:rsidRPr="00B27577" w:rsidRDefault="00DA654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Неуместный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секс: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Энди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крупное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событие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(неделю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Высокой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Париже),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чтобы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заняться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случайным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сексом.</w:t>
      </w:r>
    </w:p>
    <w:p w:rsidR="00DA654B" w:rsidRPr="00B27577" w:rsidRDefault="00DA654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следствие:</w:t>
      </w:r>
    </w:p>
    <w:p w:rsidR="00DA654B" w:rsidRPr="00B27577" w:rsidRDefault="00DA654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молодым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могут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открыться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широкие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однако,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стереотипы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формируют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принимать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превалируют,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субъект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начинает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соответствовать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стереотипной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окружающей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среде;</w:t>
      </w:r>
    </w:p>
    <w:p w:rsidR="00DA654B" w:rsidRPr="00B27577" w:rsidRDefault="00DA654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молодые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должны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провинности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совершаются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мгновения,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плата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долго: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пять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минут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рушить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будущее,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иногда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жизнь;</w:t>
      </w:r>
    </w:p>
    <w:p w:rsidR="00DA654B" w:rsidRPr="00B27577" w:rsidRDefault="00DA654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если</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амбициозный</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талантливый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молодой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идущий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пути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вступивший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игру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превосходства,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мгновение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оборачивается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назад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толпу,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теряет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путь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внутреннему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превосходству,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служению.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Каждое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мгновение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необходимо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уметь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вкладывать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разумом,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ведущим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выигрышу,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чтобы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сделать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счастливыми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принести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пользу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другим.</w:t>
      </w:r>
    </w:p>
    <w:p w:rsidR="00DA654B" w:rsidRPr="00B27577" w:rsidRDefault="00DA654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произведении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концепция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лидера,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высшими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способностями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талантом,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умеет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реализовать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наивысшую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точку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разума,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способностей,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функциональности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общества.</w:t>
      </w:r>
    </w:p>
    <w:p w:rsidR="00DA654B" w:rsidRPr="00B27577" w:rsidRDefault="00DA654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Когда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наблюдаем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Мирандой,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чтобы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внешний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надменный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деспотизм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ввел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заблуждение.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лидер,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действующий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международной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эстетики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призванный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обеспечивать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первенство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удовлетворяет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запросы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миллиардов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Кроме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должна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предоставить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сотням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подчиненных,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поэтому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придавать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человеческим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чувствам.</w:t>
      </w:r>
    </w:p>
    <w:p w:rsidR="00DA654B" w:rsidRPr="00B27577" w:rsidRDefault="00DA654B"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Самый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секрет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Миранды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заключается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непрерывном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разумном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совершенствовании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сформировала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мегакоманду</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отражается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разума,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обеспечив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тыл,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состоящий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тесного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круга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сотрудников,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приносят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деньги,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обрела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помощью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команды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власть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договорных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инвестором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журнала.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действительно,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ключевой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этого</w:t>
      </w:r>
      <w:r w:rsidR="00B2118F" w:rsidRPr="00B27577">
        <w:rPr>
          <w:rFonts w:ascii="Times New Roman" w:hAnsi="Times New Roman" w:cs="Times New Roman"/>
          <w:sz w:val="28"/>
          <w:szCs w:val="28"/>
        </w:rPr>
        <w:t xml:space="preserve"> </w:t>
      </w:r>
      <w:r w:rsidR="00E82182" w:rsidRPr="00B27577">
        <w:rPr>
          <w:rFonts w:ascii="Times New Roman" w:hAnsi="Times New Roman" w:cs="Times New Roman"/>
          <w:sz w:val="28"/>
          <w:szCs w:val="28"/>
        </w:rPr>
        <w:t>произведения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короткая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сцена,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Миранда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передает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инвестору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список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оставят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«Подиум»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случае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увольнения.</w:t>
      </w:r>
    </w:p>
    <w:p w:rsidR="00DA6094" w:rsidRDefault="008461F7"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Известно,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руководителя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сводится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выполнению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ряда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которых</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выделяют</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прежде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стратегическую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заключающуюся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постановке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анализа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прогнозирования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координации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процесса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разработки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стратегии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составления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планов.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Еще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руководителя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административная</w:t>
      </w:r>
      <w:proofErr w:type="gram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состав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входит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ряд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подфункций.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Во-первых,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контрольная,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заключающаяся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оценке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промежуточных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конечных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результатов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деятельности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проведении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необходимой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корректировки.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Во-вторых,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организационная,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связанная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созданием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необходимых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условий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деятельности: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распределением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исполнителей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полномочий,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задач,</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ресурсов,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инструктированием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В-третьих,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направляющая,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помощью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происходит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координация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непосредственной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людей.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В-четвертых,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кадровая,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заключающаяся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подбора,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ориентации,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обучения,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развития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персонала.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В-пятых,</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стимулирующая</w:t>
      </w:r>
      <w:proofErr w:type="gram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предполагает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направленные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убеждение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воодушевление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исполнителей,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поощрение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успешно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выполненную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наказание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провинности.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информации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играет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коммуникационная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сводящаяся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проведению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совещаний,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приему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посетителей,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ответам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письма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телефонные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звонки,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распространению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информации,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проведению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переговоров,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деловому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представительству.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Постоянно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растущее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фактора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выводит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мест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выполняя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руководитель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создает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благоприятный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морально-психологический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климат,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атмосферу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комфорта,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поддерживает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существующие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традиции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стандарты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поведения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формирует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помогает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подчиненным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трудную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минуту</w:t>
      </w:r>
      <w:r w:rsidR="00B2118F" w:rsidRPr="00B27577">
        <w:rPr>
          <w:rFonts w:ascii="Times New Roman" w:hAnsi="Times New Roman" w:cs="Times New Roman"/>
          <w:sz w:val="28"/>
          <w:szCs w:val="28"/>
        </w:rPr>
        <w:t xml:space="preserve"> </w:t>
      </w:r>
      <w:r w:rsidR="009C730D">
        <w:rPr>
          <w:rFonts w:ascii="Times New Roman" w:hAnsi="Times New Roman" w:cs="Times New Roman"/>
          <w:sz w:val="28"/>
          <w:szCs w:val="28"/>
        </w:rPr>
        <w:t>(</w:t>
      </w:r>
      <w:r w:rsidRPr="00B27577">
        <w:rPr>
          <w:rFonts w:ascii="Times New Roman" w:hAnsi="Times New Roman" w:cs="Times New Roman"/>
          <w:sz w:val="28"/>
          <w:szCs w:val="28"/>
        </w:rPr>
        <w:t>Румянцева</w:t>
      </w:r>
      <w:r w:rsidR="00F94EC1">
        <w:rPr>
          <w:rFonts w:ascii="Times New Roman" w:hAnsi="Times New Roman" w:cs="Times New Roman"/>
          <w:sz w:val="28"/>
          <w:szCs w:val="28"/>
        </w:rPr>
        <w:t xml:space="preserve"> 2002</w:t>
      </w:r>
      <w:r w:rsidR="009C730D">
        <w:rPr>
          <w:rFonts w:ascii="Times New Roman" w:hAnsi="Times New Roman" w:cs="Times New Roman"/>
          <w:sz w:val="28"/>
          <w:szCs w:val="28"/>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
    <w:p w:rsidR="007F74F0" w:rsidRPr="00B27577" w:rsidRDefault="008461F7"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Интересно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проследить,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реализуются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руководителя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национальной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принадлежности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руководителя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подчиненных.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последние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десятилетия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языкознании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интенсивно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развивается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теория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жанров</w:t>
      </w:r>
      <w:r w:rsidR="00B2118F" w:rsidRPr="00B27577">
        <w:rPr>
          <w:rFonts w:ascii="Times New Roman" w:hAnsi="Times New Roman" w:cs="Times New Roman"/>
          <w:sz w:val="28"/>
          <w:szCs w:val="28"/>
        </w:rPr>
        <w:t xml:space="preserve"> </w:t>
      </w:r>
      <w:r w:rsidR="009C730D">
        <w:rPr>
          <w:rFonts w:ascii="Times New Roman" w:hAnsi="Times New Roman" w:cs="Times New Roman"/>
          <w:sz w:val="28"/>
          <w:szCs w:val="28"/>
        </w:rPr>
        <w:t>(</w:t>
      </w:r>
      <w:r w:rsidRPr="00B27577">
        <w:rPr>
          <w:rFonts w:ascii="Times New Roman" w:hAnsi="Times New Roman" w:cs="Times New Roman"/>
          <w:sz w:val="28"/>
          <w:szCs w:val="28"/>
        </w:rPr>
        <w:t>Арутюнова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1998;</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Белунова</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2000;</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Борисова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1996,</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2001;</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Вежбицка</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1997;</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Винокур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2007;</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Дементьев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2010;</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Долинин</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1998,</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1999;</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Кожина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1999;</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Крылова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1999;</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Матвеева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2013;</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Попова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2002;</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Федосюк</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1997;</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Шерстяных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2013</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w:t>
      </w:r>
      <w:r w:rsidR="009C730D">
        <w:rPr>
          <w:rFonts w:ascii="Times New Roman" w:hAnsi="Times New Roman" w:cs="Times New Roman"/>
          <w:sz w:val="28"/>
          <w:szCs w:val="28"/>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предложено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множество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жанра,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выявлены</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жанроопределяющие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признаки,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предприняты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попытки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построения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типологии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жанров.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Бахтин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считает,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каждое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отдельное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высказывание,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конечно,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индивидуально,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каждая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сфера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вырабатывает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относительно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устойчивые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высказываний,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называют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жанрами</w:t>
      </w:r>
      <w:r w:rsidR="00B2118F" w:rsidRPr="00B27577">
        <w:rPr>
          <w:rFonts w:ascii="Times New Roman" w:hAnsi="Times New Roman" w:cs="Times New Roman"/>
          <w:sz w:val="28"/>
          <w:szCs w:val="28"/>
        </w:rPr>
        <w:t xml:space="preserve"> </w:t>
      </w:r>
      <w:r w:rsidR="009C730D">
        <w:rPr>
          <w:rFonts w:ascii="Times New Roman" w:hAnsi="Times New Roman" w:cs="Times New Roman"/>
          <w:sz w:val="28"/>
          <w:szCs w:val="28"/>
        </w:rPr>
        <w:t>(</w:t>
      </w:r>
      <w:r w:rsidRPr="00B27577">
        <w:rPr>
          <w:rFonts w:ascii="Times New Roman" w:hAnsi="Times New Roman" w:cs="Times New Roman"/>
          <w:sz w:val="28"/>
          <w:szCs w:val="28"/>
        </w:rPr>
        <w:t>Бахтин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1996:</w:t>
      </w:r>
      <w:r w:rsidR="00B2118F" w:rsidRPr="00B27577">
        <w:rPr>
          <w:rFonts w:ascii="Times New Roman" w:hAnsi="Times New Roman" w:cs="Times New Roman"/>
          <w:sz w:val="28"/>
          <w:szCs w:val="28"/>
        </w:rPr>
        <w:t xml:space="preserve"> </w:t>
      </w:r>
      <w:r w:rsidR="009C730D">
        <w:rPr>
          <w:rFonts w:ascii="Times New Roman" w:hAnsi="Times New Roman" w:cs="Times New Roman"/>
          <w:sz w:val="28"/>
          <w:szCs w:val="28"/>
        </w:rPr>
        <w:t>237)</w:t>
      </w:r>
      <w:r w:rsidR="00A35F91"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
    <w:p w:rsidR="000F7A2E" w:rsidRPr="00B27577" w:rsidRDefault="000F7A2E"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 xml:space="preserve">Говоря о речевом поведении руководителей, отметим, что его рабочий инструмент – это указания. И здесь руководитель может выбирать оптимальную для него речевую стратегию. </w:t>
      </w:r>
      <w:r w:rsidR="00146BAE" w:rsidRPr="00B27577">
        <w:rPr>
          <w:rFonts w:ascii="Times New Roman" w:hAnsi="Times New Roman" w:cs="Times New Roman"/>
          <w:sz w:val="28"/>
          <w:szCs w:val="28"/>
        </w:rPr>
        <w:t xml:space="preserve">Выделяют три основные стратегии – приказ, поручение, просьба. </w:t>
      </w:r>
    </w:p>
    <w:p w:rsidR="006D5904" w:rsidRPr="00B27577" w:rsidRDefault="006D5904"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Приказная форма, жесткий стиль требований уместны в экстремальных ситуациях, они имеют целью беспрекословное выполнение указания, однако, подавляют инициативу исполнителя и освобождают его от личной ответственности, исключая возможность доверительного сотрудничества.</w:t>
      </w:r>
    </w:p>
    <w:p w:rsidR="006D5904" w:rsidRPr="00B27577" w:rsidRDefault="006D5904"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 xml:space="preserve">Все управление, в конечном счете, сводится к стимулированию, развитию активности, </w:t>
      </w:r>
      <w:proofErr w:type="spellStart"/>
      <w:r w:rsidRPr="00B27577">
        <w:rPr>
          <w:rFonts w:ascii="Times New Roman" w:hAnsi="Times New Roman" w:cs="Times New Roman"/>
          <w:sz w:val="28"/>
          <w:szCs w:val="28"/>
        </w:rPr>
        <w:t>инновационности</w:t>
      </w:r>
      <w:proofErr w:type="spellEnd"/>
      <w:r w:rsidRPr="00B27577">
        <w:rPr>
          <w:rFonts w:ascii="Times New Roman" w:hAnsi="Times New Roman" w:cs="Times New Roman"/>
          <w:sz w:val="28"/>
          <w:szCs w:val="28"/>
        </w:rPr>
        <w:t xml:space="preserve"> других людей. Чем жестче отдан приказ, тем больше он обезволивает подчиненного, лишает его возможности проявлять инициативу, однозначно навязывает конкретное действие, а не требуемый результат. Еще значительнее снижается уровень эффективности труда, если приказ сопровождается угрозой наказания.</w:t>
      </w:r>
      <w:r w:rsidR="00177123" w:rsidRPr="00B27577">
        <w:rPr>
          <w:rFonts w:ascii="Times New Roman" w:hAnsi="Times New Roman" w:cs="Times New Roman"/>
          <w:sz w:val="28"/>
          <w:szCs w:val="28"/>
        </w:rPr>
        <w:t xml:space="preserve"> </w:t>
      </w:r>
    </w:p>
    <w:p w:rsidR="006D5904" w:rsidRPr="00B27577" w:rsidRDefault="006D5904"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Подчиненные лучше воспринимают поручения в форме просьбы, расценивая ее как проявление стремления к сотрудничеству, основанному на взаимном доверии, веры в способность работника проявить необходимую инициативу и активность при исполнении поручения.</w:t>
      </w:r>
    </w:p>
    <w:p w:rsidR="00BD7D6D" w:rsidRPr="00B27577" w:rsidRDefault="00177123"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 xml:space="preserve">Что касается анализируемого произведения, то методом наблюдения над стилем речевого </w:t>
      </w:r>
      <w:r w:rsidR="009670EF" w:rsidRPr="00B27577">
        <w:rPr>
          <w:rFonts w:ascii="Times New Roman" w:hAnsi="Times New Roman" w:cs="Times New Roman"/>
          <w:sz w:val="28"/>
          <w:szCs w:val="28"/>
        </w:rPr>
        <w:t xml:space="preserve">поведения </w:t>
      </w:r>
      <w:r w:rsidRPr="00B27577">
        <w:rPr>
          <w:rFonts w:ascii="Times New Roman" w:hAnsi="Times New Roman" w:cs="Times New Roman"/>
          <w:sz w:val="28"/>
          <w:szCs w:val="28"/>
        </w:rPr>
        <w:t xml:space="preserve">Миранды, было установлено, что </w:t>
      </w:r>
      <w:r w:rsidR="009670EF" w:rsidRPr="00B27577">
        <w:rPr>
          <w:rFonts w:ascii="Times New Roman" w:hAnsi="Times New Roman" w:cs="Times New Roman"/>
          <w:sz w:val="28"/>
          <w:szCs w:val="28"/>
        </w:rPr>
        <w:t xml:space="preserve">ее стиль руководства весьма специфичен. </w:t>
      </w:r>
      <w:r w:rsidR="00BD7D6D" w:rsidRPr="00B27577">
        <w:rPr>
          <w:rFonts w:ascii="Times New Roman" w:hAnsi="Times New Roman" w:cs="Times New Roman"/>
          <w:sz w:val="28"/>
          <w:szCs w:val="28"/>
        </w:rPr>
        <w:t xml:space="preserve">Часто она дает своим подчиненным поручения, не связанные с их прямыми обязанностями. </w:t>
      </w:r>
      <w:r w:rsidR="009670EF" w:rsidRPr="00B27577">
        <w:rPr>
          <w:rFonts w:ascii="Times New Roman" w:hAnsi="Times New Roman" w:cs="Times New Roman"/>
          <w:sz w:val="28"/>
          <w:szCs w:val="28"/>
        </w:rPr>
        <w:t xml:space="preserve"> </w:t>
      </w:r>
    </w:p>
    <w:tbl>
      <w:tblPr>
        <w:tblStyle w:val="afa"/>
        <w:tblW w:w="0" w:type="auto"/>
        <w:tblLook w:val="04A0" w:firstRow="1" w:lastRow="0" w:firstColumn="1" w:lastColumn="0" w:noHBand="0" w:noVBand="1"/>
      </w:tblPr>
      <w:tblGrid>
        <w:gridCol w:w="9571"/>
      </w:tblGrid>
      <w:tr w:rsidR="007E10E8" w:rsidRPr="00632025" w:rsidTr="002E41D0">
        <w:tc>
          <w:tcPr>
            <w:tcW w:w="9571" w:type="dxa"/>
            <w:tcBorders>
              <w:top w:val="nil"/>
              <w:left w:val="nil"/>
              <w:bottom w:val="nil"/>
              <w:right w:val="nil"/>
            </w:tcBorders>
          </w:tcPr>
          <w:p w:rsidR="00150212" w:rsidRDefault="00150212" w:rsidP="009C730D">
            <w:pPr>
              <w:pStyle w:val="af0"/>
              <w:spacing w:before="0" w:beforeAutospacing="0" w:after="0" w:afterAutospacing="0" w:line="360" w:lineRule="auto"/>
              <w:ind w:right="75"/>
              <w:jc w:val="both"/>
              <w:rPr>
                <w:sz w:val="28"/>
                <w:szCs w:val="28"/>
              </w:rPr>
            </w:pPr>
          </w:p>
          <w:p w:rsidR="00BD7D6D" w:rsidRPr="003B60A2" w:rsidRDefault="00150212" w:rsidP="009C730D">
            <w:pPr>
              <w:pStyle w:val="af0"/>
              <w:spacing w:before="0" w:beforeAutospacing="0" w:after="0" w:afterAutospacing="0" w:line="360" w:lineRule="auto"/>
              <w:ind w:right="75"/>
              <w:jc w:val="both"/>
              <w:rPr>
                <w:lang w:val="en-US"/>
              </w:rPr>
            </w:pPr>
            <w:r w:rsidRPr="00242E0D">
              <w:rPr>
                <w:sz w:val="28"/>
                <w:szCs w:val="28"/>
              </w:rPr>
              <w:t xml:space="preserve"> </w:t>
            </w:r>
            <w:r w:rsidRPr="00150212">
              <w:rPr>
                <w:b/>
                <w:sz w:val="28"/>
                <w:szCs w:val="28"/>
                <w:lang w:val="en-US"/>
              </w:rPr>
              <w:t>(</w:t>
            </w:r>
            <w:r w:rsidRPr="00150212">
              <w:rPr>
                <w:b/>
                <w:sz w:val="28"/>
                <w:szCs w:val="28"/>
              </w:rPr>
              <w:fldChar w:fldCharType="begin"/>
            </w:r>
            <w:r w:rsidRPr="00150212">
              <w:rPr>
                <w:b/>
                <w:sz w:val="28"/>
                <w:szCs w:val="28"/>
                <w:lang w:val="en-US"/>
              </w:rPr>
              <w:instrText xml:space="preserve"> SEQ </w:instrText>
            </w:r>
            <w:r w:rsidRPr="00150212">
              <w:rPr>
                <w:b/>
                <w:sz w:val="28"/>
                <w:szCs w:val="28"/>
              </w:rPr>
              <w:instrText>Пример</w:instrText>
            </w:r>
            <w:r w:rsidRPr="00150212">
              <w:rPr>
                <w:b/>
                <w:sz w:val="28"/>
                <w:szCs w:val="28"/>
                <w:lang w:val="en-US"/>
              </w:rPr>
              <w:instrText xml:space="preserve"> \* ARABIC </w:instrText>
            </w:r>
            <w:r w:rsidRPr="00150212">
              <w:rPr>
                <w:b/>
                <w:sz w:val="28"/>
                <w:szCs w:val="28"/>
              </w:rPr>
              <w:fldChar w:fldCharType="separate"/>
            </w:r>
            <w:r w:rsidRPr="00150212">
              <w:rPr>
                <w:b/>
                <w:noProof/>
                <w:sz w:val="28"/>
                <w:szCs w:val="28"/>
                <w:lang w:val="en-US"/>
              </w:rPr>
              <w:t>1</w:t>
            </w:r>
            <w:r w:rsidRPr="00150212">
              <w:rPr>
                <w:b/>
                <w:sz w:val="28"/>
                <w:szCs w:val="28"/>
              </w:rPr>
              <w:fldChar w:fldCharType="end"/>
            </w:r>
            <w:r w:rsidRPr="00150212">
              <w:rPr>
                <w:b/>
                <w:sz w:val="28"/>
                <w:szCs w:val="28"/>
                <w:lang w:val="en-US"/>
              </w:rPr>
              <w:t>)</w:t>
            </w:r>
            <w:r w:rsidRPr="00632025">
              <w:rPr>
                <w:i/>
                <w:lang w:val="en-US"/>
              </w:rPr>
              <w:t xml:space="preserve"> </w:t>
            </w:r>
            <w:r w:rsidR="00BD7D6D" w:rsidRPr="00632025">
              <w:rPr>
                <w:i/>
                <w:lang w:val="en-US"/>
              </w:rPr>
              <w:t>“</w:t>
            </w:r>
            <w:r w:rsidR="00BD7D6D" w:rsidRPr="00632025">
              <w:rPr>
                <w:i/>
                <w:lang w:val="en-US" w:eastAsia="en-US"/>
              </w:rPr>
              <w:t>Whatever,” she said brusquely, cutting me off midsentence. “I need you to pick up</w:t>
            </w:r>
            <w:r w:rsidR="002315ED" w:rsidRPr="00632025">
              <w:rPr>
                <w:i/>
                <w:lang w:val="en-US" w:eastAsia="en-US"/>
              </w:rPr>
              <w:t xml:space="preserve"> </w:t>
            </w:r>
            <w:r w:rsidR="00BD7D6D" w:rsidRPr="00632025">
              <w:rPr>
                <w:i/>
                <w:lang w:val="en-US" w:eastAsia="en-US"/>
              </w:rPr>
              <w:t>Madelaine and drop her off at the apartment before you come back to the office.” Click.</w:t>
            </w:r>
            <w:r w:rsidR="002315ED" w:rsidRPr="00632025">
              <w:rPr>
                <w:i/>
                <w:lang w:eastAsia="en-US"/>
              </w:rPr>
              <w:t xml:space="preserve"> </w:t>
            </w:r>
            <w:r w:rsidR="00BD7D6D" w:rsidRPr="00632025">
              <w:rPr>
                <w:i/>
                <w:lang w:val="en-US" w:eastAsia="en-US"/>
              </w:rPr>
              <w:t xml:space="preserve">The phone went dead.  </w:t>
            </w:r>
            <w:r w:rsidR="003B60A2">
              <w:rPr>
                <w:lang w:val="en-US" w:eastAsia="en-US"/>
              </w:rPr>
              <w:t>[DP]</w:t>
            </w:r>
          </w:p>
        </w:tc>
      </w:tr>
    </w:tbl>
    <w:p w:rsidR="00BD7D6D" w:rsidRPr="00B27577" w:rsidRDefault="00BD7D6D" w:rsidP="00E053C0">
      <w:pPr>
        <w:spacing w:after="0" w:line="360" w:lineRule="auto"/>
        <w:ind w:firstLine="709"/>
        <w:jc w:val="both"/>
        <w:rPr>
          <w:rFonts w:ascii="Times New Roman" w:hAnsi="Times New Roman" w:cs="Times New Roman"/>
          <w:sz w:val="28"/>
          <w:szCs w:val="28"/>
          <w:lang w:val="en-US"/>
        </w:rPr>
      </w:pPr>
    </w:p>
    <w:p w:rsidR="00B97AF3" w:rsidRPr="00B27577" w:rsidRDefault="00B97AF3"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lastRenderedPageBreak/>
        <w:t xml:space="preserve">Кроме того, из примера видно, что Миранда не конкретизирует свои поручения, ее сотрудники по ключевым словам должны самостоятельно догадываться, что они должны делать.  </w:t>
      </w:r>
    </w:p>
    <w:p w:rsidR="001851ED" w:rsidRPr="00B27577" w:rsidRDefault="001851ED"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 xml:space="preserve">Так, можно построить диаграмму, которая отразит типы речевых стратегий Миранды. </w:t>
      </w:r>
    </w:p>
    <w:p w:rsidR="00A149B3" w:rsidRPr="00B27577" w:rsidRDefault="001851ED" w:rsidP="00A149B3">
      <w:pPr>
        <w:keepNext/>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noProof/>
          <w:sz w:val="28"/>
          <w:szCs w:val="28"/>
          <w:lang w:eastAsia="ru-RU"/>
        </w:rPr>
        <w:drawing>
          <wp:inline distT="0" distB="0" distL="0" distR="0" wp14:anchorId="2D0919F6" wp14:editId="5135AE3C">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49B3" w:rsidRPr="00B27577" w:rsidRDefault="00A149B3" w:rsidP="00A149B3">
      <w:pPr>
        <w:pStyle w:val="af1"/>
        <w:jc w:val="both"/>
        <w:rPr>
          <w:rFonts w:ascii="Times New Roman" w:hAnsi="Times New Roman" w:cs="Times New Roman"/>
          <w:color w:val="auto"/>
          <w:sz w:val="28"/>
          <w:szCs w:val="28"/>
        </w:rPr>
      </w:pPr>
      <w:r w:rsidRPr="00B27577">
        <w:rPr>
          <w:rFonts w:ascii="Times New Roman" w:hAnsi="Times New Roman" w:cs="Times New Roman"/>
          <w:color w:val="auto"/>
          <w:sz w:val="28"/>
          <w:szCs w:val="28"/>
        </w:rPr>
        <w:t xml:space="preserve">Диаграмма </w:t>
      </w:r>
      <w:r w:rsidRPr="00B27577">
        <w:rPr>
          <w:rFonts w:ascii="Times New Roman" w:hAnsi="Times New Roman" w:cs="Times New Roman"/>
          <w:color w:val="auto"/>
          <w:sz w:val="28"/>
          <w:szCs w:val="28"/>
        </w:rPr>
        <w:fldChar w:fldCharType="begin"/>
      </w:r>
      <w:r w:rsidRPr="00B27577">
        <w:rPr>
          <w:rFonts w:ascii="Times New Roman" w:hAnsi="Times New Roman" w:cs="Times New Roman"/>
          <w:color w:val="auto"/>
          <w:sz w:val="28"/>
          <w:szCs w:val="28"/>
        </w:rPr>
        <w:instrText xml:space="preserve"> SEQ Диаграмма \* ARABIC </w:instrText>
      </w:r>
      <w:r w:rsidRPr="00B27577">
        <w:rPr>
          <w:rFonts w:ascii="Times New Roman" w:hAnsi="Times New Roman" w:cs="Times New Roman"/>
          <w:color w:val="auto"/>
          <w:sz w:val="28"/>
          <w:szCs w:val="28"/>
        </w:rPr>
        <w:fldChar w:fldCharType="separate"/>
      </w:r>
      <w:r w:rsidRPr="00B27577">
        <w:rPr>
          <w:rFonts w:ascii="Times New Roman" w:hAnsi="Times New Roman" w:cs="Times New Roman"/>
          <w:noProof/>
          <w:color w:val="auto"/>
          <w:sz w:val="28"/>
          <w:szCs w:val="28"/>
        </w:rPr>
        <w:t>1</w:t>
      </w:r>
      <w:r w:rsidRPr="00B27577">
        <w:rPr>
          <w:rFonts w:ascii="Times New Roman" w:hAnsi="Times New Roman" w:cs="Times New Roman"/>
          <w:color w:val="auto"/>
          <w:sz w:val="28"/>
          <w:szCs w:val="28"/>
        </w:rPr>
        <w:fldChar w:fldCharType="end"/>
      </w:r>
    </w:p>
    <w:p w:rsidR="00A149B3" w:rsidRPr="00B27577" w:rsidRDefault="00A149B3" w:rsidP="00A149B3">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Таким образом, видно, что самый распространённый</w:t>
      </w:r>
      <w:r w:rsidR="0060318A" w:rsidRPr="00B27577">
        <w:rPr>
          <w:rFonts w:ascii="Times New Roman" w:hAnsi="Times New Roman" w:cs="Times New Roman"/>
          <w:sz w:val="28"/>
          <w:szCs w:val="28"/>
        </w:rPr>
        <w:t xml:space="preserve"> при</w:t>
      </w:r>
      <w:r w:rsidRPr="00B27577">
        <w:rPr>
          <w:rFonts w:ascii="Times New Roman" w:hAnsi="Times New Roman" w:cs="Times New Roman"/>
          <w:sz w:val="28"/>
          <w:szCs w:val="28"/>
        </w:rPr>
        <w:t>е</w:t>
      </w:r>
      <w:r w:rsidR="0060318A" w:rsidRPr="00B27577">
        <w:rPr>
          <w:rFonts w:ascii="Times New Roman" w:hAnsi="Times New Roman" w:cs="Times New Roman"/>
          <w:sz w:val="28"/>
          <w:szCs w:val="28"/>
        </w:rPr>
        <w:t>м</w:t>
      </w:r>
      <w:r w:rsidRPr="00B27577">
        <w:rPr>
          <w:rFonts w:ascii="Times New Roman" w:hAnsi="Times New Roman" w:cs="Times New Roman"/>
          <w:sz w:val="28"/>
          <w:szCs w:val="28"/>
        </w:rPr>
        <w:t xml:space="preserve"> общения с подчиненными – это поручение. Причем поручения Миранды не всегда связаны с прямыми обязанностями ее сотрудников, зачастую она поручает им выполнение своих личных дел.   </w:t>
      </w:r>
    </w:p>
    <w:p w:rsidR="001851ED" w:rsidRPr="00B27577" w:rsidRDefault="00D26C18"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 xml:space="preserve">Что касается речевого поведения подчиненных, то в ходе наблюдения было установлено, что они никогда не позволяют себе возражать Миранде и беспрекословно выполняют все ее поручения, в том числе и личного характера.  </w:t>
      </w:r>
      <w:r w:rsidR="001851ED" w:rsidRPr="00B27577">
        <w:rPr>
          <w:rFonts w:ascii="Times New Roman" w:hAnsi="Times New Roman" w:cs="Times New Roman"/>
          <w:sz w:val="28"/>
          <w:szCs w:val="28"/>
        </w:rPr>
        <w:t xml:space="preserve"> </w:t>
      </w:r>
    </w:p>
    <w:p w:rsidR="00150212" w:rsidRDefault="00150212" w:rsidP="00150212">
      <w:pPr>
        <w:pStyle w:val="1"/>
        <w:spacing w:line="360" w:lineRule="auto"/>
        <w:rPr>
          <w:rFonts w:ascii="Times New Roman" w:hAnsi="Times New Roman" w:cs="Times New Roman"/>
          <w:color w:val="auto"/>
        </w:rPr>
      </w:pPr>
      <w:bookmarkStart w:id="19" w:name="_Toc447896202"/>
    </w:p>
    <w:p w:rsidR="00C22E38" w:rsidRPr="00B27577" w:rsidRDefault="003D1DAD" w:rsidP="00150212">
      <w:pPr>
        <w:pStyle w:val="1"/>
        <w:spacing w:line="360" w:lineRule="auto"/>
        <w:jc w:val="center"/>
        <w:rPr>
          <w:rFonts w:ascii="Times New Roman" w:hAnsi="Times New Roman" w:cs="Times New Roman"/>
          <w:color w:val="auto"/>
        </w:rPr>
      </w:pPr>
      <w:r>
        <w:rPr>
          <w:rFonts w:ascii="Times New Roman" w:hAnsi="Times New Roman" w:cs="Times New Roman"/>
          <w:color w:val="auto"/>
        </w:rPr>
        <w:t>2</w:t>
      </w:r>
      <w:r w:rsidR="00C22E38" w:rsidRPr="00B27577">
        <w:rPr>
          <w:rFonts w:ascii="Times New Roman" w:hAnsi="Times New Roman" w:cs="Times New Roman"/>
          <w:color w:val="auto"/>
        </w:rPr>
        <w:t>.</w:t>
      </w:r>
      <w:r w:rsidR="00A35F91" w:rsidRPr="00B27577">
        <w:rPr>
          <w:rFonts w:ascii="Times New Roman" w:hAnsi="Times New Roman" w:cs="Times New Roman"/>
          <w:color w:val="auto"/>
        </w:rPr>
        <w:t>2</w:t>
      </w:r>
      <w:r w:rsidR="00C22E38" w:rsidRPr="00B27577">
        <w:rPr>
          <w:rFonts w:ascii="Times New Roman" w:hAnsi="Times New Roman" w:cs="Times New Roman"/>
          <w:color w:val="auto"/>
        </w:rPr>
        <w:t>.</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Номенклатура</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речевых</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актов-средств</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активизации</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речевого</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взаимодействия</w:t>
      </w:r>
      <w:bookmarkEnd w:id="19"/>
    </w:p>
    <w:p w:rsidR="00C22E38" w:rsidRPr="00B27577" w:rsidRDefault="00C22E38" w:rsidP="00E053C0">
      <w:pPr>
        <w:spacing w:after="0" w:line="360" w:lineRule="auto"/>
        <w:ind w:firstLine="720"/>
        <w:jc w:val="both"/>
        <w:rPr>
          <w:rFonts w:ascii="Times New Roman" w:hAnsi="Times New Roman" w:cs="Times New Roman"/>
          <w:b/>
          <w:sz w:val="28"/>
          <w:szCs w:val="28"/>
        </w:rPr>
      </w:pP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Анализ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корпуса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фрагментов,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взятых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произведений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британских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американских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авторов)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позволил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идентифицировать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следующие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ориентированных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активизацию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интеракции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собеседников: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квесистивные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директивные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директивно-</w:t>
      </w:r>
      <w:proofErr w:type="spellStart"/>
      <w:r w:rsidRPr="00B27577">
        <w:rPr>
          <w:rFonts w:ascii="Times New Roman" w:hAnsi="Times New Roman" w:cs="Times New Roman"/>
          <w:sz w:val="28"/>
          <w:szCs w:val="28"/>
        </w:rPr>
        <w:t>квеситивные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реквестивные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квеситивн</w:t>
      </w:r>
      <w:proofErr w:type="gramStart"/>
      <w:r w:rsidRPr="00B27577">
        <w:rPr>
          <w:rFonts w:ascii="Times New Roman" w:hAnsi="Times New Roman" w:cs="Times New Roman"/>
          <w:sz w:val="28"/>
          <w:szCs w:val="28"/>
        </w:rPr>
        <w:t>о</w:t>
      </w:r>
      <w:proofErr w:type="spellEnd"/>
      <w:r w:rsidRPr="00B27577">
        <w:rPr>
          <w:rFonts w:ascii="Times New Roman" w:hAnsi="Times New Roman" w:cs="Times New Roman"/>
          <w:sz w:val="28"/>
          <w:szCs w:val="28"/>
        </w:rPr>
        <w:t>-</w:t>
      </w:r>
      <w:proofErr w:type="gram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реквестивные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инъюнктивные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экспрессивные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менасивные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менасивно-реквестивно-квеситивные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Рассмотрим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подробнее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каждый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позиций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актуализации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метакоммуникации</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
    <w:p w:rsidR="00C22E38" w:rsidRPr="009C730D" w:rsidRDefault="00B2118F" w:rsidP="00E053C0">
      <w:pPr>
        <w:spacing w:after="0" w:line="360" w:lineRule="auto"/>
        <w:ind w:firstLine="720"/>
        <w:jc w:val="both"/>
        <w:rPr>
          <w:rFonts w:ascii="Times New Roman" w:hAnsi="Times New Roman" w:cs="Times New Roman"/>
          <w:i/>
          <w:sz w:val="28"/>
          <w:szCs w:val="28"/>
          <w:u w:val="single"/>
        </w:rPr>
      </w:pPr>
      <w:r w:rsidRPr="00B27577">
        <w:rPr>
          <w:rFonts w:ascii="Times New Roman" w:hAnsi="Times New Roman" w:cs="Times New Roman"/>
          <w:sz w:val="28"/>
          <w:szCs w:val="28"/>
        </w:rPr>
        <w:t xml:space="preserve"> </w:t>
      </w:r>
      <w:proofErr w:type="spellStart"/>
      <w:r w:rsidR="00C22E38" w:rsidRPr="009C730D">
        <w:rPr>
          <w:rFonts w:ascii="Times New Roman" w:hAnsi="Times New Roman" w:cs="Times New Roman"/>
          <w:i/>
          <w:sz w:val="28"/>
          <w:szCs w:val="28"/>
          <w:u w:val="single"/>
        </w:rPr>
        <w:t>Квеситивные</w:t>
      </w:r>
      <w:proofErr w:type="spellEnd"/>
      <w:r w:rsidRPr="009C730D">
        <w:rPr>
          <w:rFonts w:ascii="Times New Roman" w:hAnsi="Times New Roman" w:cs="Times New Roman"/>
          <w:i/>
          <w:sz w:val="28"/>
          <w:szCs w:val="28"/>
          <w:u w:val="single"/>
        </w:rPr>
        <w:t xml:space="preserve"> </w:t>
      </w:r>
      <w:r w:rsidR="00C22E38" w:rsidRPr="009C730D">
        <w:rPr>
          <w:rFonts w:ascii="Times New Roman" w:hAnsi="Times New Roman" w:cs="Times New Roman"/>
          <w:i/>
          <w:sz w:val="28"/>
          <w:szCs w:val="28"/>
          <w:u w:val="single"/>
        </w:rPr>
        <w:t>речевые</w:t>
      </w:r>
      <w:r w:rsidRPr="009C730D">
        <w:rPr>
          <w:rFonts w:ascii="Times New Roman" w:hAnsi="Times New Roman" w:cs="Times New Roman"/>
          <w:i/>
          <w:sz w:val="28"/>
          <w:szCs w:val="28"/>
          <w:u w:val="single"/>
        </w:rPr>
        <w:t xml:space="preserve"> </w:t>
      </w:r>
      <w:r w:rsidR="00C22E38" w:rsidRPr="009C730D">
        <w:rPr>
          <w:rFonts w:ascii="Times New Roman" w:hAnsi="Times New Roman" w:cs="Times New Roman"/>
          <w:i/>
          <w:sz w:val="28"/>
          <w:szCs w:val="28"/>
          <w:u w:val="single"/>
        </w:rPr>
        <w:t>акты.</w:t>
      </w:r>
      <w:r w:rsidRPr="009C730D">
        <w:rPr>
          <w:rFonts w:ascii="Times New Roman" w:hAnsi="Times New Roman" w:cs="Times New Roman"/>
          <w:i/>
          <w:sz w:val="28"/>
          <w:szCs w:val="28"/>
          <w:u w:val="single"/>
        </w:rPr>
        <w:t xml:space="preserve"> </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E10E8" w:rsidRPr="00B62576" w:rsidTr="002E41D0">
        <w:tc>
          <w:tcPr>
            <w:tcW w:w="9570" w:type="dxa"/>
            <w:hideMark/>
          </w:tcPr>
          <w:p w:rsidR="00C22E38" w:rsidRPr="00632025" w:rsidRDefault="00150212" w:rsidP="00E053C0">
            <w:pPr>
              <w:pStyle w:val="af0"/>
              <w:spacing w:before="0" w:beforeAutospacing="0" w:after="0" w:afterAutospacing="0" w:line="360" w:lineRule="auto"/>
              <w:ind w:left="75" w:right="75"/>
              <w:jc w:val="both"/>
              <w:rPr>
                <w:i/>
                <w:lang w:val="en-US" w:eastAsia="en-US"/>
              </w:rPr>
            </w:pPr>
            <w:r w:rsidRPr="00150212">
              <w:rPr>
                <w:b/>
                <w:sz w:val="28"/>
                <w:szCs w:val="28"/>
                <w:lang w:val="en-US"/>
              </w:rPr>
              <w:t>(</w:t>
            </w:r>
            <w:r w:rsidRPr="00150212">
              <w:rPr>
                <w:b/>
                <w:sz w:val="28"/>
                <w:szCs w:val="28"/>
              </w:rPr>
              <w:fldChar w:fldCharType="begin"/>
            </w:r>
            <w:r w:rsidRPr="00150212">
              <w:rPr>
                <w:b/>
                <w:sz w:val="28"/>
                <w:szCs w:val="28"/>
                <w:lang w:val="en-US"/>
              </w:rPr>
              <w:instrText xml:space="preserve"> SEQ </w:instrText>
            </w:r>
            <w:r w:rsidRPr="00150212">
              <w:rPr>
                <w:b/>
                <w:sz w:val="28"/>
                <w:szCs w:val="28"/>
              </w:rPr>
              <w:instrText>Пример</w:instrText>
            </w:r>
            <w:r w:rsidRPr="00150212">
              <w:rPr>
                <w:b/>
                <w:sz w:val="28"/>
                <w:szCs w:val="28"/>
                <w:lang w:val="en-US"/>
              </w:rPr>
              <w:instrText xml:space="preserve"> \* ARABIC </w:instrText>
            </w:r>
            <w:r w:rsidRPr="00150212">
              <w:rPr>
                <w:b/>
                <w:sz w:val="28"/>
                <w:szCs w:val="28"/>
              </w:rPr>
              <w:fldChar w:fldCharType="separate"/>
            </w:r>
            <w:r w:rsidRPr="00150212">
              <w:rPr>
                <w:b/>
                <w:noProof/>
                <w:sz w:val="28"/>
                <w:szCs w:val="28"/>
                <w:lang w:val="en-US"/>
              </w:rPr>
              <w:t>2</w:t>
            </w:r>
            <w:r w:rsidRPr="00150212">
              <w:rPr>
                <w:b/>
                <w:noProof/>
                <w:sz w:val="28"/>
                <w:szCs w:val="28"/>
              </w:rPr>
              <w:fldChar w:fldCharType="end"/>
            </w:r>
            <w:r w:rsidRPr="00150212">
              <w:rPr>
                <w:b/>
                <w:noProof/>
                <w:sz w:val="28"/>
                <w:szCs w:val="28"/>
                <w:lang w:val="en-US"/>
              </w:rPr>
              <w:t>)</w:t>
            </w:r>
            <w:r w:rsidRPr="00632025">
              <w:rPr>
                <w:i/>
                <w:lang w:val="en-US" w:eastAsia="en-US"/>
              </w:rPr>
              <w:t xml:space="preserve"> </w:t>
            </w:r>
            <w:r w:rsidR="00C22E38" w:rsidRPr="00632025">
              <w:rPr>
                <w:i/>
                <w:lang w:val="en-US" w:eastAsia="en-US"/>
              </w:rPr>
              <w:t>“</w:t>
            </w:r>
            <w:r w:rsidR="00C22E38" w:rsidRPr="00632025">
              <w:rPr>
                <w:b/>
                <w:bCs/>
                <w:i/>
                <w:lang w:val="en-US" w:eastAsia="en-US"/>
              </w:rPr>
              <w:t>I</w:t>
            </w:r>
            <w:r w:rsidR="00B2118F" w:rsidRPr="00632025">
              <w:rPr>
                <w:b/>
                <w:bCs/>
                <w:i/>
                <w:lang w:val="en-US" w:eastAsia="en-US"/>
              </w:rPr>
              <w:t xml:space="preserve"> </w:t>
            </w:r>
            <w:r w:rsidR="00C22E38" w:rsidRPr="00632025">
              <w:rPr>
                <w:b/>
                <w:bCs/>
                <w:i/>
                <w:lang w:val="en-US" w:eastAsia="en-US"/>
              </w:rPr>
              <w:t>don’t</w:t>
            </w:r>
            <w:r w:rsidR="00B2118F" w:rsidRPr="00632025">
              <w:rPr>
                <w:b/>
                <w:bCs/>
                <w:i/>
                <w:lang w:val="en-US" w:eastAsia="en-US"/>
              </w:rPr>
              <w:t xml:space="preserve"> </w:t>
            </w:r>
            <w:r w:rsidR="00C22E38" w:rsidRPr="00632025">
              <w:rPr>
                <w:b/>
                <w:bCs/>
                <w:i/>
                <w:lang w:val="en-US" w:eastAsia="en-US"/>
              </w:rPr>
              <w:t>want</w:t>
            </w:r>
            <w:r w:rsidR="00B2118F" w:rsidRPr="00632025">
              <w:rPr>
                <w:b/>
                <w:bCs/>
                <w:i/>
                <w:lang w:val="en-US" w:eastAsia="en-US"/>
              </w:rPr>
              <w:t xml:space="preserve"> </w:t>
            </w:r>
            <w:r w:rsidR="00C22E38" w:rsidRPr="00632025">
              <w:rPr>
                <w:b/>
                <w:bCs/>
                <w:i/>
                <w:lang w:val="en-US" w:eastAsia="en-US"/>
              </w:rPr>
              <w:t>you</w:t>
            </w:r>
            <w:r w:rsidR="00B2118F" w:rsidRPr="00632025">
              <w:rPr>
                <w:b/>
                <w:bCs/>
                <w:i/>
                <w:lang w:val="en-US" w:eastAsia="en-US"/>
              </w:rPr>
              <w:t xml:space="preserve"> </w:t>
            </w:r>
            <w:r w:rsidR="00C22E38" w:rsidRPr="00632025">
              <w:rPr>
                <w:b/>
                <w:bCs/>
                <w:i/>
                <w:lang w:val="en-US" w:eastAsia="en-US"/>
              </w:rPr>
              <w:t>to</w:t>
            </w:r>
            <w:r w:rsidR="00B2118F" w:rsidRPr="00632025">
              <w:rPr>
                <w:b/>
                <w:bCs/>
                <w:i/>
                <w:lang w:val="en-US" w:eastAsia="en-US"/>
              </w:rPr>
              <w:t xml:space="preserve"> </w:t>
            </w:r>
            <w:r w:rsidR="00C22E38" w:rsidRPr="00632025">
              <w:rPr>
                <w:b/>
                <w:bCs/>
                <w:i/>
                <w:lang w:val="en-US" w:eastAsia="en-US"/>
              </w:rPr>
              <w:t>feel</w:t>
            </w:r>
            <w:r w:rsidR="00B2118F" w:rsidRPr="00632025">
              <w:rPr>
                <w:b/>
                <w:bCs/>
                <w:i/>
                <w:lang w:val="en-US" w:eastAsia="en-US"/>
              </w:rPr>
              <w:t xml:space="preserve"> </w:t>
            </w:r>
            <w:r w:rsidR="00C22E38" w:rsidRPr="00632025">
              <w:rPr>
                <w:b/>
                <w:bCs/>
                <w:i/>
                <w:lang w:val="en-US" w:eastAsia="en-US"/>
              </w:rPr>
              <w:t>pressured</w:t>
            </w:r>
            <w:r w:rsidR="00B2118F" w:rsidRPr="00632025">
              <w:rPr>
                <w:b/>
                <w:bCs/>
                <w:i/>
                <w:lang w:val="en-US" w:eastAsia="en-US"/>
              </w:rPr>
              <w:t xml:space="preserve"> </w:t>
            </w:r>
            <w:r w:rsidR="00C22E38" w:rsidRPr="00632025">
              <w:rPr>
                <w:b/>
                <w:bCs/>
                <w:i/>
                <w:lang w:val="en-US" w:eastAsia="en-US"/>
              </w:rPr>
              <w:t>about</w:t>
            </w:r>
            <w:r w:rsidR="00B2118F" w:rsidRPr="00632025">
              <w:rPr>
                <w:b/>
                <w:bCs/>
                <w:i/>
                <w:lang w:val="en-US" w:eastAsia="en-US"/>
              </w:rPr>
              <w:t xml:space="preserve"> </w:t>
            </w:r>
            <w:r w:rsidR="00C22E38" w:rsidRPr="00632025">
              <w:rPr>
                <w:b/>
                <w:bCs/>
                <w:i/>
                <w:lang w:val="en-US" w:eastAsia="en-US"/>
              </w:rPr>
              <w:t>this</w:t>
            </w:r>
            <w:r w:rsidR="00B2118F" w:rsidRPr="00632025">
              <w:rPr>
                <w:b/>
                <w:bCs/>
                <w:i/>
                <w:lang w:val="en-US" w:eastAsia="en-US"/>
              </w:rPr>
              <w:t xml:space="preserve"> </w:t>
            </w:r>
            <w:r w:rsidR="00C22E38" w:rsidRPr="00632025">
              <w:rPr>
                <w:b/>
                <w:bCs/>
                <w:i/>
                <w:lang w:val="en-US" w:eastAsia="en-US"/>
              </w:rPr>
              <w:t>report</w:t>
            </w:r>
            <w:r w:rsidR="00C22E38" w:rsidRPr="00632025">
              <w:rPr>
                <w:i/>
                <w:lang w:val="en-US" w:eastAsia="en-US"/>
              </w:rPr>
              <w:t>,”</w:t>
            </w:r>
            <w:r w:rsidR="00B2118F" w:rsidRPr="00632025">
              <w:rPr>
                <w:i/>
                <w:lang w:val="en-US" w:eastAsia="en-US"/>
              </w:rPr>
              <w:t xml:space="preserve"> </w:t>
            </w:r>
            <w:r w:rsidR="00C22E38" w:rsidRPr="00632025">
              <w:rPr>
                <w:i/>
                <w:lang w:val="en-US" w:eastAsia="en-US"/>
              </w:rPr>
              <w:t>she</w:t>
            </w:r>
            <w:r w:rsidR="00B2118F" w:rsidRPr="00632025">
              <w:rPr>
                <w:i/>
                <w:lang w:val="en-US" w:eastAsia="en-US"/>
              </w:rPr>
              <w:t xml:space="preserve"> </w:t>
            </w:r>
            <w:r w:rsidR="00C22E38" w:rsidRPr="00632025">
              <w:rPr>
                <w:i/>
                <w:lang w:val="en-US" w:eastAsia="en-US"/>
              </w:rPr>
              <w:t>says.</w:t>
            </w:r>
            <w:r w:rsidR="00B2118F" w:rsidRPr="00632025">
              <w:rPr>
                <w:i/>
                <w:lang w:val="en-US" w:eastAsia="en-US"/>
              </w:rPr>
              <w:t xml:space="preserve"> </w:t>
            </w:r>
            <w:r w:rsidR="00C22E38" w:rsidRPr="00632025">
              <w:rPr>
                <w:i/>
                <w:lang w:val="en-US" w:eastAsia="en-US"/>
              </w:rPr>
              <w:t>“Do</w:t>
            </w:r>
            <w:r w:rsidR="00B2118F" w:rsidRPr="00632025">
              <w:rPr>
                <w:i/>
                <w:lang w:val="en-US" w:eastAsia="en-US"/>
              </w:rPr>
              <w:t xml:space="preserve"> </w:t>
            </w:r>
            <w:r w:rsidR="00C22E38" w:rsidRPr="00632025">
              <w:rPr>
                <w:i/>
                <w:lang w:val="en-US" w:eastAsia="en-US"/>
              </w:rPr>
              <w:t>you</w:t>
            </w:r>
            <w:r w:rsidR="00B2118F" w:rsidRPr="00632025">
              <w:rPr>
                <w:i/>
                <w:lang w:val="en-US" w:eastAsia="en-US"/>
              </w:rPr>
              <w:t xml:space="preserve"> </w:t>
            </w:r>
            <w:r w:rsidR="00C22E38" w:rsidRPr="00632025">
              <w:rPr>
                <w:i/>
                <w:lang w:val="en-US" w:eastAsia="en-US"/>
              </w:rPr>
              <w:t>want</w:t>
            </w:r>
            <w:r w:rsidR="00B2118F" w:rsidRPr="00632025">
              <w:rPr>
                <w:i/>
                <w:lang w:val="en-US" w:eastAsia="en-US"/>
              </w:rPr>
              <w:t xml:space="preserve"> </w:t>
            </w:r>
            <w:r w:rsidR="00C22E38" w:rsidRPr="00632025">
              <w:rPr>
                <w:i/>
                <w:lang w:val="en-US" w:eastAsia="en-US"/>
              </w:rPr>
              <w:t>an</w:t>
            </w:r>
            <w:r w:rsidR="00B2118F" w:rsidRPr="00632025">
              <w:rPr>
                <w:i/>
                <w:lang w:val="en-US" w:eastAsia="en-US"/>
              </w:rPr>
              <w:t xml:space="preserve"> </w:t>
            </w:r>
            <w:r w:rsidR="00C22E38" w:rsidRPr="00632025">
              <w:rPr>
                <w:i/>
                <w:lang w:val="en-US" w:eastAsia="en-US"/>
              </w:rPr>
              <w:t>extension?”</w:t>
            </w:r>
          </w:p>
          <w:p w:rsidR="00C22E38" w:rsidRPr="00632025" w:rsidRDefault="00C22E38" w:rsidP="00E053C0">
            <w:pPr>
              <w:spacing w:line="360" w:lineRule="auto"/>
              <w:ind w:left="75" w:right="75" w:firstLine="300"/>
              <w:jc w:val="both"/>
              <w:rPr>
                <w:rFonts w:ascii="Times New Roman" w:eastAsia="Times New Roman" w:hAnsi="Times New Roman" w:cs="Times New Roman"/>
                <w:i/>
                <w:sz w:val="24"/>
                <w:szCs w:val="24"/>
                <w:lang w:val="en-US" w:eastAsia="ru-RU"/>
              </w:rPr>
            </w:pPr>
            <w:r w:rsidRPr="00632025">
              <w:rPr>
                <w:rFonts w:ascii="Times New Roman" w:eastAsia="Times New Roman" w:hAnsi="Times New Roman" w:cs="Times New Roman"/>
                <w:i/>
                <w:sz w:val="24"/>
                <w:szCs w:val="24"/>
                <w:lang w:val="en-US" w:eastAsia="ru-RU"/>
              </w:rPr>
              <w:t>“No.”</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Backing</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slowly</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out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of</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the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door</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as</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she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follows</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him.</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“I’ll</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get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it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done.”</w:t>
            </w:r>
          </w:p>
          <w:p w:rsidR="00C22E38" w:rsidRPr="00BB63EC" w:rsidRDefault="00C22E38" w:rsidP="00E053C0">
            <w:pPr>
              <w:spacing w:line="360" w:lineRule="auto"/>
              <w:ind w:left="75" w:right="75" w:firstLine="300"/>
              <w:jc w:val="both"/>
              <w:rPr>
                <w:rFonts w:ascii="Times New Roman" w:eastAsia="Times New Roman" w:hAnsi="Times New Roman" w:cs="Times New Roman"/>
                <w:sz w:val="24"/>
                <w:szCs w:val="24"/>
                <w:lang w:val="en-US" w:eastAsia="ru-RU"/>
              </w:rPr>
            </w:pPr>
            <w:r w:rsidRPr="00632025">
              <w:rPr>
                <w:rFonts w:ascii="Times New Roman" w:eastAsia="Times New Roman" w:hAnsi="Times New Roman" w:cs="Times New Roman"/>
                <w:i/>
                <w:sz w:val="24"/>
                <w:szCs w:val="24"/>
                <w:lang w:val="en-US" w:eastAsia="ru-RU"/>
              </w:rPr>
              <w:t>“You’re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sure?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There’s</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no</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need</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to</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push</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yourself</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t>
            </w:r>
            <w:r w:rsidR="00B2118F" w:rsidRPr="00632025">
              <w:rPr>
                <w:rFonts w:ascii="Times New Roman" w:eastAsia="Times New Roman" w:hAnsi="Times New Roman" w:cs="Times New Roman"/>
                <w:i/>
                <w:sz w:val="24"/>
                <w:szCs w:val="24"/>
                <w:lang w:val="en-US" w:eastAsia="ru-RU"/>
              </w:rPr>
              <w:t xml:space="preserve"> </w:t>
            </w:r>
            <w:r w:rsidR="00BB63EC">
              <w:rPr>
                <w:rFonts w:ascii="Times New Roman" w:eastAsia="Times New Roman" w:hAnsi="Times New Roman" w:cs="Times New Roman"/>
                <w:sz w:val="24"/>
                <w:szCs w:val="24"/>
                <w:lang w:val="en-US" w:eastAsia="ru-RU"/>
              </w:rPr>
              <w:t>[RD]</w:t>
            </w:r>
          </w:p>
          <w:p w:rsidR="00C22E38" w:rsidRPr="00632025" w:rsidRDefault="00C22E38" w:rsidP="00E053C0">
            <w:pPr>
              <w:pStyle w:val="af8"/>
              <w:spacing w:line="360" w:lineRule="auto"/>
              <w:ind w:left="360"/>
              <w:jc w:val="right"/>
              <w:rPr>
                <w:rFonts w:ascii="Times New Roman" w:hAnsi="Times New Roman" w:cs="Times New Roman"/>
                <w:i/>
                <w:sz w:val="24"/>
                <w:szCs w:val="24"/>
                <w:lang w:val="en-US"/>
              </w:rPr>
            </w:pPr>
          </w:p>
        </w:tc>
      </w:tr>
    </w:tbl>
    <w:p w:rsidR="009C730D" w:rsidRPr="00B27577" w:rsidRDefault="009C730D" w:rsidP="009C730D">
      <w:pPr>
        <w:spacing w:after="0" w:line="360" w:lineRule="auto"/>
        <w:ind w:firstLine="720"/>
        <w:jc w:val="both"/>
        <w:rPr>
          <w:rFonts w:ascii="Times New Roman" w:eastAsia="Times New Roman" w:hAnsi="Times New Roman" w:cs="Times New Roman"/>
          <w:sz w:val="28"/>
          <w:szCs w:val="28"/>
          <w:lang w:eastAsia="ru-RU"/>
        </w:rPr>
      </w:pPr>
      <w:r w:rsidRPr="00B27577">
        <w:rPr>
          <w:rFonts w:ascii="Times New Roman" w:eastAsia="Times New Roman" w:hAnsi="Times New Roman" w:cs="Times New Roman"/>
          <w:sz w:val="28"/>
          <w:szCs w:val="28"/>
          <w:lang w:eastAsia="ru-RU"/>
        </w:rPr>
        <w:t xml:space="preserve">Как мы видим, в </w:t>
      </w:r>
      <w:r>
        <w:rPr>
          <w:rFonts w:ascii="Times New Roman" w:eastAsia="Times New Roman" w:hAnsi="Times New Roman" w:cs="Times New Roman"/>
          <w:sz w:val="28"/>
          <w:szCs w:val="28"/>
          <w:lang w:eastAsia="ru-RU"/>
        </w:rPr>
        <w:t>данных примерах</w:t>
      </w:r>
      <w:r w:rsidRPr="00B27577">
        <w:rPr>
          <w:rFonts w:ascii="Times New Roman" w:eastAsia="Times New Roman" w:hAnsi="Times New Roman" w:cs="Times New Roman"/>
          <w:sz w:val="28"/>
          <w:szCs w:val="28"/>
          <w:lang w:eastAsia="ru-RU"/>
        </w:rPr>
        <w:t xml:space="preserve"> присутствует структурный признак вопросительности, что позволяет нам судить о том, что это именно </w:t>
      </w:r>
      <w:proofErr w:type="spellStart"/>
      <w:r w:rsidRPr="00B27577">
        <w:rPr>
          <w:rFonts w:ascii="Times New Roman" w:eastAsia="Times New Roman" w:hAnsi="Times New Roman" w:cs="Times New Roman"/>
          <w:sz w:val="28"/>
          <w:szCs w:val="28"/>
          <w:lang w:eastAsia="ru-RU"/>
        </w:rPr>
        <w:t>квесистивные</w:t>
      </w:r>
      <w:proofErr w:type="spellEnd"/>
      <w:r w:rsidRPr="00B27577">
        <w:rPr>
          <w:rFonts w:ascii="Times New Roman" w:eastAsia="Times New Roman" w:hAnsi="Times New Roman" w:cs="Times New Roman"/>
          <w:sz w:val="28"/>
          <w:szCs w:val="28"/>
          <w:lang w:eastAsia="ru-RU"/>
        </w:rPr>
        <w:t xml:space="preserve"> речевые акты в рамках </w:t>
      </w:r>
      <w:proofErr w:type="spellStart"/>
      <w:r w:rsidRPr="00B27577">
        <w:rPr>
          <w:rFonts w:ascii="Times New Roman" w:eastAsia="Times New Roman" w:hAnsi="Times New Roman" w:cs="Times New Roman"/>
          <w:sz w:val="28"/>
          <w:szCs w:val="28"/>
          <w:lang w:eastAsia="ru-RU"/>
        </w:rPr>
        <w:t>метакоммуникации</w:t>
      </w:r>
      <w:proofErr w:type="spellEnd"/>
      <w:r w:rsidRPr="00B27577">
        <w:rPr>
          <w:rFonts w:ascii="Times New Roman" w:eastAsia="Times New Roman" w:hAnsi="Times New Roman" w:cs="Times New Roman"/>
          <w:sz w:val="28"/>
          <w:szCs w:val="28"/>
          <w:lang w:eastAsia="ru-RU"/>
        </w:rPr>
        <w:t xml:space="preserve">. </w:t>
      </w:r>
    </w:p>
    <w:p w:rsidR="00C22E38" w:rsidRPr="00242E0D"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C22E38" w:rsidRPr="00EB0935" w:rsidTr="002E41D0">
        <w:tc>
          <w:tcPr>
            <w:tcW w:w="9570" w:type="dxa"/>
            <w:tcBorders>
              <w:top w:val="nil"/>
              <w:left w:val="nil"/>
              <w:bottom w:val="nil"/>
              <w:right w:val="nil"/>
            </w:tcBorders>
            <w:hideMark/>
          </w:tcPr>
          <w:p w:rsidR="00C22E38" w:rsidRPr="00632025" w:rsidRDefault="00150212" w:rsidP="00E053C0">
            <w:pPr>
              <w:pStyle w:val="af0"/>
              <w:spacing w:before="0" w:beforeAutospacing="0" w:after="0" w:afterAutospacing="0" w:line="360" w:lineRule="auto"/>
              <w:ind w:left="75" w:right="75"/>
              <w:jc w:val="both"/>
              <w:rPr>
                <w:i/>
                <w:lang w:val="en-US" w:eastAsia="en-US"/>
              </w:rPr>
            </w:pPr>
            <w:r w:rsidRPr="00150212">
              <w:rPr>
                <w:b/>
                <w:sz w:val="28"/>
                <w:szCs w:val="28"/>
                <w:lang w:val="en-US"/>
              </w:rPr>
              <w:t>(</w:t>
            </w:r>
            <w:r w:rsidRPr="00150212">
              <w:rPr>
                <w:b/>
                <w:sz w:val="28"/>
                <w:szCs w:val="28"/>
              </w:rPr>
              <w:fldChar w:fldCharType="begin"/>
            </w:r>
            <w:r w:rsidRPr="00150212">
              <w:rPr>
                <w:b/>
                <w:sz w:val="28"/>
                <w:szCs w:val="28"/>
                <w:lang w:val="en-US"/>
              </w:rPr>
              <w:instrText xml:space="preserve"> SEQ </w:instrText>
            </w:r>
            <w:r w:rsidRPr="00150212">
              <w:rPr>
                <w:b/>
                <w:sz w:val="28"/>
                <w:szCs w:val="28"/>
              </w:rPr>
              <w:instrText>Пример</w:instrText>
            </w:r>
            <w:r w:rsidRPr="00150212">
              <w:rPr>
                <w:b/>
                <w:sz w:val="28"/>
                <w:szCs w:val="28"/>
                <w:lang w:val="en-US"/>
              </w:rPr>
              <w:instrText xml:space="preserve"> \* ARABIC </w:instrText>
            </w:r>
            <w:r w:rsidRPr="00150212">
              <w:rPr>
                <w:b/>
                <w:sz w:val="28"/>
                <w:szCs w:val="28"/>
              </w:rPr>
              <w:fldChar w:fldCharType="separate"/>
            </w:r>
            <w:r w:rsidRPr="00150212">
              <w:rPr>
                <w:b/>
                <w:noProof/>
                <w:sz w:val="28"/>
                <w:szCs w:val="28"/>
                <w:lang w:val="en-US"/>
              </w:rPr>
              <w:t>3</w:t>
            </w:r>
            <w:r w:rsidRPr="00150212">
              <w:rPr>
                <w:b/>
                <w:noProof/>
                <w:sz w:val="28"/>
                <w:szCs w:val="28"/>
              </w:rPr>
              <w:fldChar w:fldCharType="end"/>
            </w:r>
            <w:r w:rsidRPr="00150212">
              <w:rPr>
                <w:b/>
                <w:noProof/>
                <w:sz w:val="28"/>
                <w:szCs w:val="28"/>
                <w:lang w:val="en-US"/>
              </w:rPr>
              <w:t>)</w:t>
            </w:r>
            <w:r w:rsidR="00C22E38" w:rsidRPr="00632025">
              <w:rPr>
                <w:b/>
                <w:bCs/>
                <w:i/>
                <w:lang w:val="en-US" w:eastAsia="en-US"/>
              </w:rPr>
              <w:t>I</w:t>
            </w:r>
            <w:r w:rsidR="00B2118F" w:rsidRPr="00632025">
              <w:rPr>
                <w:b/>
                <w:bCs/>
                <w:i/>
                <w:lang w:val="en-US" w:eastAsia="en-US"/>
              </w:rPr>
              <w:t xml:space="preserve"> </w:t>
            </w:r>
            <w:r w:rsidR="00C22E38" w:rsidRPr="00632025">
              <w:rPr>
                <w:b/>
                <w:bCs/>
                <w:i/>
                <w:lang w:val="en-US" w:eastAsia="en-US"/>
              </w:rPr>
              <w:t>don’t</w:t>
            </w:r>
            <w:r w:rsidR="00B2118F" w:rsidRPr="00632025">
              <w:rPr>
                <w:b/>
                <w:bCs/>
                <w:i/>
                <w:lang w:val="en-US" w:eastAsia="en-US"/>
              </w:rPr>
              <w:t xml:space="preserve"> </w:t>
            </w:r>
            <w:r w:rsidR="00C22E38" w:rsidRPr="00632025">
              <w:rPr>
                <w:b/>
                <w:bCs/>
                <w:i/>
                <w:lang w:val="en-US" w:eastAsia="en-US"/>
              </w:rPr>
              <w:t>think</w:t>
            </w:r>
            <w:r w:rsidR="00B2118F" w:rsidRPr="00632025">
              <w:rPr>
                <w:b/>
                <w:bCs/>
                <w:i/>
                <w:lang w:val="en-US" w:eastAsia="en-US"/>
              </w:rPr>
              <w:t xml:space="preserve"> </w:t>
            </w:r>
            <w:r w:rsidR="00C22E38" w:rsidRPr="00632025">
              <w:rPr>
                <w:b/>
                <w:bCs/>
                <w:i/>
                <w:lang w:val="en-US" w:eastAsia="en-US"/>
              </w:rPr>
              <w:t>I’ll</w:t>
            </w:r>
            <w:r w:rsidR="00B2118F" w:rsidRPr="00632025">
              <w:rPr>
                <w:b/>
                <w:bCs/>
                <w:i/>
                <w:lang w:val="en-US" w:eastAsia="en-US"/>
              </w:rPr>
              <w:t xml:space="preserve"> </w:t>
            </w:r>
            <w:r w:rsidR="00C22E38" w:rsidRPr="00632025">
              <w:rPr>
                <w:b/>
                <w:bCs/>
                <w:i/>
                <w:lang w:val="en-US" w:eastAsia="en-US"/>
              </w:rPr>
              <w:t>be</w:t>
            </w:r>
            <w:r w:rsidR="00B2118F" w:rsidRPr="00632025">
              <w:rPr>
                <w:b/>
                <w:bCs/>
                <w:i/>
                <w:lang w:val="en-US" w:eastAsia="en-US"/>
              </w:rPr>
              <w:t xml:space="preserve"> </w:t>
            </w:r>
            <w:r w:rsidR="00C22E38" w:rsidRPr="00632025">
              <w:rPr>
                <w:b/>
                <w:bCs/>
                <w:i/>
                <w:lang w:val="en-US" w:eastAsia="en-US"/>
              </w:rPr>
              <w:t>all</w:t>
            </w:r>
            <w:r w:rsidR="00B2118F" w:rsidRPr="00632025">
              <w:rPr>
                <w:b/>
                <w:bCs/>
                <w:i/>
                <w:lang w:val="en-US" w:eastAsia="en-US"/>
              </w:rPr>
              <w:t xml:space="preserve"> </w:t>
            </w:r>
            <w:r w:rsidR="00C22E38" w:rsidRPr="00632025">
              <w:rPr>
                <w:b/>
                <w:bCs/>
                <w:i/>
                <w:lang w:val="en-US" w:eastAsia="en-US"/>
              </w:rPr>
              <w:t>that</w:t>
            </w:r>
            <w:r w:rsidR="00B2118F" w:rsidRPr="00632025">
              <w:rPr>
                <w:b/>
                <w:bCs/>
                <w:i/>
                <w:lang w:val="en-US" w:eastAsia="en-US"/>
              </w:rPr>
              <w:t xml:space="preserve"> </w:t>
            </w:r>
            <w:r w:rsidR="00C22E38" w:rsidRPr="00632025">
              <w:rPr>
                <w:b/>
                <w:bCs/>
                <w:i/>
                <w:lang w:val="en-US" w:eastAsia="en-US"/>
              </w:rPr>
              <w:t>useful</w:t>
            </w:r>
            <w:r w:rsidR="00B2118F" w:rsidRPr="00632025">
              <w:rPr>
                <w:b/>
                <w:bCs/>
                <w:i/>
                <w:lang w:val="en-US" w:eastAsia="en-US"/>
              </w:rPr>
              <w:t xml:space="preserve"> </w:t>
            </w:r>
            <w:r w:rsidR="00C22E38" w:rsidRPr="00632025">
              <w:rPr>
                <w:b/>
                <w:bCs/>
                <w:i/>
                <w:lang w:val="en-US" w:eastAsia="en-US"/>
              </w:rPr>
              <w:t>to</w:t>
            </w:r>
            <w:r w:rsidR="00B2118F" w:rsidRPr="00632025">
              <w:rPr>
                <w:b/>
                <w:bCs/>
                <w:i/>
                <w:lang w:val="en-US" w:eastAsia="en-US"/>
              </w:rPr>
              <w:t xml:space="preserve"> </w:t>
            </w:r>
            <w:proofErr w:type="gramStart"/>
            <w:r w:rsidR="00C22E38" w:rsidRPr="00632025">
              <w:rPr>
                <w:b/>
                <w:bCs/>
                <w:i/>
                <w:lang w:val="en-US" w:eastAsia="en-US"/>
              </w:rPr>
              <w:t>you</w:t>
            </w:r>
            <w:r w:rsidR="00B2118F" w:rsidRPr="00632025">
              <w:rPr>
                <w:i/>
                <w:lang w:val="en-US" w:eastAsia="en-US"/>
              </w:rPr>
              <w:t xml:space="preserve"> </w:t>
            </w:r>
            <w:r w:rsidR="00C22E38" w:rsidRPr="00632025">
              <w:rPr>
                <w:i/>
                <w:lang w:val="en-US" w:eastAsia="en-US"/>
              </w:rPr>
              <w:t>,</w:t>
            </w:r>
            <w:proofErr w:type="gramEnd"/>
            <w:r w:rsidR="00B2118F" w:rsidRPr="00632025">
              <w:rPr>
                <w:i/>
                <w:lang w:val="en-US" w:eastAsia="en-US"/>
              </w:rPr>
              <w:t xml:space="preserve"> </w:t>
            </w:r>
            <w:r w:rsidR="00C22E38" w:rsidRPr="00632025">
              <w:rPr>
                <w:i/>
                <w:lang w:val="en-US" w:eastAsia="en-US"/>
              </w:rPr>
              <w:t>I</w:t>
            </w:r>
            <w:r w:rsidR="00B2118F" w:rsidRPr="00632025">
              <w:rPr>
                <w:i/>
                <w:lang w:val="en-US" w:eastAsia="en-US"/>
              </w:rPr>
              <w:t xml:space="preserve"> </w:t>
            </w:r>
            <w:r w:rsidR="00C22E38" w:rsidRPr="00632025">
              <w:rPr>
                <w:i/>
                <w:lang w:val="en-US" w:eastAsia="en-US"/>
              </w:rPr>
              <w:t>never</w:t>
            </w:r>
            <w:r w:rsidR="00B2118F" w:rsidRPr="00632025">
              <w:rPr>
                <w:i/>
                <w:lang w:val="en-US" w:eastAsia="en-US"/>
              </w:rPr>
              <w:t xml:space="preserve"> </w:t>
            </w:r>
            <w:r w:rsidR="00C22E38" w:rsidRPr="00632025">
              <w:rPr>
                <w:i/>
                <w:lang w:val="en-US" w:eastAsia="en-US"/>
              </w:rPr>
              <w:t>think</w:t>
            </w:r>
            <w:r w:rsidR="00B2118F" w:rsidRPr="00632025">
              <w:rPr>
                <w:i/>
                <w:lang w:val="en-US" w:eastAsia="en-US"/>
              </w:rPr>
              <w:t xml:space="preserve"> </w:t>
            </w:r>
            <w:r w:rsidR="00C22E38" w:rsidRPr="00632025">
              <w:rPr>
                <w:i/>
                <w:lang w:val="en-US" w:eastAsia="en-US"/>
              </w:rPr>
              <w:t>about</w:t>
            </w:r>
            <w:r w:rsidR="00B2118F" w:rsidRPr="00632025">
              <w:rPr>
                <w:i/>
                <w:lang w:val="en-US" w:eastAsia="en-US"/>
              </w:rPr>
              <w:t xml:space="preserve"> </w:t>
            </w:r>
            <w:r w:rsidR="00C22E38" w:rsidRPr="00632025">
              <w:rPr>
                <w:i/>
                <w:lang w:val="en-US" w:eastAsia="en-US"/>
              </w:rPr>
              <w:t>it</w:t>
            </w:r>
            <w:r w:rsidR="00B2118F" w:rsidRPr="00632025">
              <w:rPr>
                <w:i/>
                <w:lang w:val="en-US" w:eastAsia="en-US"/>
              </w:rPr>
              <w:t xml:space="preserve"> </w:t>
            </w:r>
            <w:proofErr w:type="spellStart"/>
            <w:r w:rsidR="00C22E38" w:rsidRPr="00632025">
              <w:rPr>
                <w:i/>
                <w:lang w:val="en-US" w:eastAsia="en-US"/>
              </w:rPr>
              <w:t>any</w:t>
            </w:r>
            <w:r w:rsidR="00B2118F" w:rsidRPr="00632025">
              <w:rPr>
                <w:i/>
                <w:lang w:val="en-US" w:eastAsia="en-US"/>
              </w:rPr>
              <w:t xml:space="preserve"> </w:t>
            </w:r>
            <w:r w:rsidR="00C22E38" w:rsidRPr="00632025">
              <w:rPr>
                <w:i/>
                <w:lang w:val="en-US" w:eastAsia="en-US"/>
              </w:rPr>
              <w:t>more</w:t>
            </w:r>
            <w:proofErr w:type="spellEnd"/>
            <w:r w:rsidR="00C22E38" w:rsidRPr="00632025">
              <w:rPr>
                <w:i/>
                <w:lang w:val="en-US" w:eastAsia="en-US"/>
              </w:rPr>
              <w:t>.”</w:t>
            </w:r>
          </w:p>
          <w:p w:rsidR="00C22E38" w:rsidRPr="00632025" w:rsidRDefault="00C22E38" w:rsidP="00E053C0">
            <w:pPr>
              <w:spacing w:line="360" w:lineRule="auto"/>
              <w:ind w:left="75" w:right="75" w:firstLine="300"/>
              <w:jc w:val="both"/>
              <w:rPr>
                <w:rFonts w:ascii="Times New Roman" w:eastAsia="Times New Roman" w:hAnsi="Times New Roman" w:cs="Times New Roman"/>
                <w:i/>
                <w:sz w:val="24"/>
                <w:szCs w:val="24"/>
                <w:lang w:val="en-US" w:eastAsia="ru-RU"/>
              </w:rPr>
            </w:pPr>
            <w:r w:rsidRPr="00632025">
              <w:rPr>
                <w:rFonts w:ascii="Times New Roman" w:eastAsia="Times New Roman" w:hAnsi="Times New Roman" w:cs="Times New Roman"/>
                <w:i/>
                <w:sz w:val="24"/>
                <w:szCs w:val="24"/>
                <w:lang w:val="en-US" w:eastAsia="ru-RU"/>
              </w:rPr>
              <w:t>…………</w:t>
            </w:r>
          </w:p>
          <w:p w:rsidR="00C22E38" w:rsidRPr="00BB63EC" w:rsidRDefault="00C22E38" w:rsidP="00E053C0">
            <w:pPr>
              <w:spacing w:line="360" w:lineRule="auto"/>
              <w:ind w:left="75" w:right="75" w:firstLine="300"/>
              <w:jc w:val="both"/>
              <w:rPr>
                <w:rFonts w:ascii="Times New Roman" w:eastAsia="Times New Roman" w:hAnsi="Times New Roman" w:cs="Times New Roman"/>
                <w:sz w:val="24"/>
                <w:szCs w:val="24"/>
                <w:lang w:val="en-US" w:eastAsia="ru-RU"/>
              </w:rPr>
            </w:pPr>
            <w:r w:rsidRPr="00632025">
              <w:rPr>
                <w:rFonts w:ascii="Times New Roman" w:eastAsia="Times New Roman" w:hAnsi="Times New Roman" w:cs="Times New Roman"/>
                <w:i/>
                <w:sz w:val="24"/>
                <w:szCs w:val="24"/>
                <w:lang w:val="en-US" w:eastAsia="ru-RU"/>
              </w:rPr>
              <w:t>“You</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have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the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people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you</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need,</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Jack.</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I</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don’t</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think</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I’ll</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be</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an</w:t>
            </w:r>
            <w:r w:rsidR="00B2118F" w:rsidRPr="00632025">
              <w:rPr>
                <w:rFonts w:ascii="Times New Roman" w:eastAsia="Times New Roman" w:hAnsi="Times New Roman" w:cs="Times New Roman"/>
                <w:b/>
                <w:bCs/>
                <w:i/>
                <w:sz w:val="24"/>
                <w:szCs w:val="24"/>
                <w:lang w:val="en-US" w:eastAsia="ru-RU"/>
              </w:rPr>
              <w:t xml:space="preserve"> </w:t>
            </w:r>
            <w:proofErr w:type="gramStart"/>
            <w:r w:rsidRPr="00632025">
              <w:rPr>
                <w:rFonts w:ascii="Times New Roman" w:eastAsia="Times New Roman" w:hAnsi="Times New Roman" w:cs="Times New Roman"/>
                <w:b/>
                <w:bCs/>
                <w:i/>
                <w:sz w:val="24"/>
                <w:szCs w:val="24"/>
                <w:lang w:val="en-US" w:eastAsia="ru-RU"/>
              </w:rPr>
              <w:t>improvement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t>
            </w:r>
            <w:proofErr w:type="gramEnd"/>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I</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came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down</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here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to</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get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away</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from</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that.”</w:t>
            </w:r>
            <w:r w:rsidR="00B2118F" w:rsidRPr="00632025">
              <w:rPr>
                <w:rFonts w:ascii="Times New Roman" w:eastAsia="Times New Roman" w:hAnsi="Times New Roman" w:cs="Times New Roman"/>
                <w:i/>
                <w:sz w:val="24"/>
                <w:szCs w:val="24"/>
                <w:lang w:val="en-US" w:eastAsia="ru-RU"/>
              </w:rPr>
              <w:t xml:space="preserve"> </w:t>
            </w:r>
            <w:r w:rsidR="00BB63EC">
              <w:rPr>
                <w:rFonts w:ascii="Times New Roman" w:eastAsia="Times New Roman" w:hAnsi="Times New Roman" w:cs="Times New Roman"/>
                <w:sz w:val="24"/>
                <w:szCs w:val="24"/>
                <w:lang w:val="en-US" w:eastAsia="ru-RU"/>
              </w:rPr>
              <w:t>[UM]</w:t>
            </w:r>
          </w:p>
          <w:p w:rsidR="00C22E38" w:rsidRPr="00632025" w:rsidRDefault="00C22E38" w:rsidP="00E053C0">
            <w:pPr>
              <w:spacing w:line="360" w:lineRule="auto"/>
              <w:ind w:left="75" w:right="75" w:firstLine="300"/>
              <w:jc w:val="right"/>
              <w:rPr>
                <w:rFonts w:ascii="Times New Roman" w:eastAsia="Calibri" w:hAnsi="Times New Roman" w:cs="Times New Roman"/>
                <w:i/>
                <w:sz w:val="24"/>
                <w:szCs w:val="24"/>
                <w:lang w:val="en-US"/>
              </w:rPr>
            </w:pPr>
          </w:p>
        </w:tc>
      </w:tr>
    </w:tbl>
    <w:p w:rsidR="009C730D" w:rsidRPr="00B27577" w:rsidRDefault="009C730D" w:rsidP="009C730D">
      <w:pPr>
        <w:spacing w:after="0" w:line="360" w:lineRule="auto"/>
        <w:ind w:firstLine="720"/>
        <w:jc w:val="both"/>
        <w:rPr>
          <w:rFonts w:ascii="Times New Roman" w:eastAsia="Times New Roman" w:hAnsi="Times New Roman" w:cs="Times New Roman"/>
          <w:sz w:val="28"/>
          <w:szCs w:val="28"/>
          <w:lang w:eastAsia="ru-RU"/>
        </w:rPr>
      </w:pPr>
      <w:r w:rsidRPr="00B27577">
        <w:rPr>
          <w:rFonts w:ascii="Times New Roman" w:eastAsia="Times New Roman" w:hAnsi="Times New Roman" w:cs="Times New Roman"/>
          <w:sz w:val="28"/>
          <w:szCs w:val="28"/>
          <w:lang w:eastAsia="ru-RU"/>
        </w:rPr>
        <w:lastRenderedPageBreak/>
        <w:t>Обращение к контексту показывает, что семантика вопросительности, содержащаяся в реплике героя</w:t>
      </w:r>
      <w:r w:rsidR="00C05062">
        <w:rPr>
          <w:rFonts w:ascii="Times New Roman" w:eastAsia="Times New Roman" w:hAnsi="Times New Roman" w:cs="Times New Roman"/>
          <w:sz w:val="28"/>
          <w:szCs w:val="28"/>
          <w:lang w:eastAsia="ru-RU"/>
        </w:rPr>
        <w:t>,</w:t>
      </w:r>
      <w:r w:rsidRPr="00B27577">
        <w:rPr>
          <w:rFonts w:ascii="Times New Roman" w:eastAsia="Times New Roman" w:hAnsi="Times New Roman" w:cs="Times New Roman"/>
          <w:sz w:val="28"/>
          <w:szCs w:val="28"/>
          <w:lang w:eastAsia="ru-RU"/>
        </w:rPr>
        <w:t xml:space="preserve"> предполагает ответную реакцию его собеседника, тем самым происходит активизация </w:t>
      </w:r>
      <w:proofErr w:type="spellStart"/>
      <w:r w:rsidRPr="00B27577">
        <w:rPr>
          <w:rFonts w:ascii="Times New Roman" w:eastAsia="Times New Roman" w:hAnsi="Times New Roman" w:cs="Times New Roman"/>
          <w:sz w:val="28"/>
          <w:szCs w:val="28"/>
          <w:lang w:eastAsia="ru-RU"/>
        </w:rPr>
        <w:t>речеактового</w:t>
      </w:r>
      <w:proofErr w:type="spellEnd"/>
      <w:r w:rsidRPr="00B27577">
        <w:rPr>
          <w:rFonts w:ascii="Times New Roman" w:eastAsia="Times New Roman" w:hAnsi="Times New Roman" w:cs="Times New Roman"/>
          <w:sz w:val="28"/>
          <w:szCs w:val="28"/>
          <w:lang w:eastAsia="ru-RU"/>
        </w:rPr>
        <w:t xml:space="preserve"> взаимодействия. </w:t>
      </w:r>
    </w:p>
    <w:p w:rsidR="00C22E38" w:rsidRPr="00242E0D"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B62576" w:rsidTr="002E41D0">
        <w:tc>
          <w:tcPr>
            <w:tcW w:w="9570" w:type="dxa"/>
            <w:tcBorders>
              <w:top w:val="nil"/>
              <w:left w:val="nil"/>
              <w:bottom w:val="nil"/>
              <w:right w:val="nil"/>
            </w:tcBorders>
            <w:hideMark/>
          </w:tcPr>
          <w:p w:rsidR="00C22E38" w:rsidRPr="003B60A2" w:rsidRDefault="00150212" w:rsidP="00E053C0">
            <w:pPr>
              <w:spacing w:line="360" w:lineRule="auto"/>
              <w:jc w:val="both"/>
              <w:rPr>
                <w:rFonts w:ascii="Times New Roman" w:eastAsia="Times New Roman" w:hAnsi="Times New Roman" w:cs="Times New Roman"/>
                <w:sz w:val="24"/>
                <w:szCs w:val="24"/>
                <w:lang w:val="en-US" w:eastAsia="ru-RU"/>
              </w:rPr>
            </w:pPr>
            <w:r w:rsidRPr="00150212">
              <w:rPr>
                <w:rFonts w:ascii="Times New Roman" w:hAnsi="Times New Roman" w:cs="Times New Roman"/>
                <w:b/>
                <w:sz w:val="28"/>
                <w:szCs w:val="28"/>
                <w:u w:val="single"/>
                <w:lang w:val="en-US"/>
              </w:rPr>
              <w:t>(</w:t>
            </w:r>
            <w:r w:rsidRPr="00150212">
              <w:rPr>
                <w:rFonts w:ascii="Times New Roman" w:hAnsi="Times New Roman" w:cs="Times New Roman"/>
                <w:b/>
                <w:sz w:val="28"/>
                <w:szCs w:val="28"/>
                <w:u w:val="single"/>
              </w:rPr>
              <w:fldChar w:fldCharType="begin"/>
            </w:r>
            <w:r w:rsidRPr="00150212">
              <w:rPr>
                <w:rFonts w:ascii="Times New Roman" w:hAnsi="Times New Roman" w:cs="Times New Roman"/>
                <w:b/>
                <w:sz w:val="28"/>
                <w:szCs w:val="28"/>
                <w:u w:val="single"/>
                <w:lang w:val="en-US"/>
              </w:rPr>
              <w:instrText xml:space="preserve"> SEQ </w:instrText>
            </w:r>
            <w:r w:rsidRPr="00150212">
              <w:rPr>
                <w:rFonts w:ascii="Times New Roman" w:hAnsi="Times New Roman" w:cs="Times New Roman"/>
                <w:b/>
                <w:sz w:val="28"/>
                <w:szCs w:val="28"/>
                <w:u w:val="single"/>
              </w:rPr>
              <w:instrText>Пример</w:instrText>
            </w:r>
            <w:r w:rsidRPr="00150212">
              <w:rPr>
                <w:rFonts w:ascii="Times New Roman" w:hAnsi="Times New Roman" w:cs="Times New Roman"/>
                <w:b/>
                <w:sz w:val="28"/>
                <w:szCs w:val="28"/>
                <w:u w:val="single"/>
                <w:lang w:val="en-US"/>
              </w:rPr>
              <w:instrText xml:space="preserve"> \* ARABIC </w:instrText>
            </w:r>
            <w:r w:rsidRPr="00150212">
              <w:rPr>
                <w:rFonts w:ascii="Times New Roman" w:hAnsi="Times New Roman" w:cs="Times New Roman"/>
                <w:b/>
                <w:sz w:val="28"/>
                <w:szCs w:val="28"/>
                <w:u w:val="single"/>
              </w:rPr>
              <w:fldChar w:fldCharType="separate"/>
            </w:r>
            <w:r w:rsidRPr="00150212">
              <w:rPr>
                <w:rFonts w:ascii="Times New Roman" w:hAnsi="Times New Roman" w:cs="Times New Roman"/>
                <w:b/>
                <w:noProof/>
                <w:sz w:val="28"/>
                <w:szCs w:val="28"/>
                <w:u w:val="single"/>
                <w:lang w:val="en-US"/>
              </w:rPr>
              <w:t>4</w:t>
            </w:r>
            <w:r w:rsidRPr="00150212">
              <w:rPr>
                <w:rFonts w:ascii="Times New Roman" w:hAnsi="Times New Roman" w:cs="Times New Roman"/>
                <w:b/>
                <w:noProof/>
                <w:sz w:val="28"/>
                <w:szCs w:val="28"/>
                <w:u w:val="single"/>
              </w:rPr>
              <w:fldChar w:fldCharType="end"/>
            </w:r>
            <w:r w:rsidRPr="00150212">
              <w:rPr>
                <w:rFonts w:ascii="Times New Roman" w:hAnsi="Times New Roman" w:cs="Times New Roman"/>
                <w:b/>
                <w:noProof/>
                <w:sz w:val="28"/>
                <w:szCs w:val="28"/>
                <w:u w:val="single"/>
                <w:lang w:val="en-US"/>
              </w:rPr>
              <w:t>)</w:t>
            </w:r>
            <w:r w:rsidR="00C22E38" w:rsidRPr="00150212">
              <w:rPr>
                <w:rFonts w:ascii="Times New Roman" w:eastAsia="Times New Roman" w:hAnsi="Times New Roman" w:cs="Times New Roman"/>
                <w:b/>
                <w:i/>
                <w:sz w:val="24"/>
                <w:szCs w:val="24"/>
                <w:lang w:val="en-US" w:eastAsia="ru-RU"/>
              </w:rPr>
              <w:t>'Do</w:t>
            </w:r>
            <w:r w:rsidR="00B2118F" w:rsidRPr="00632025">
              <w:rPr>
                <w:rFonts w:ascii="Times New Roman" w:eastAsia="Times New Roman" w:hAnsi="Times New Roman" w:cs="Times New Roman"/>
                <w:b/>
                <w:i/>
                <w:sz w:val="24"/>
                <w:szCs w:val="24"/>
                <w:lang w:val="en-US" w:eastAsia="ru-RU"/>
              </w:rPr>
              <w:t xml:space="preserve"> </w:t>
            </w:r>
            <w:r w:rsidR="00C22E38" w:rsidRPr="00632025">
              <w:rPr>
                <w:rFonts w:ascii="Times New Roman" w:eastAsia="Times New Roman" w:hAnsi="Times New Roman" w:cs="Times New Roman"/>
                <w:b/>
                <w:i/>
                <w:sz w:val="24"/>
                <w:szCs w:val="24"/>
                <w:lang w:val="en-US" w:eastAsia="ru-RU"/>
              </w:rPr>
              <w:t>you</w:t>
            </w:r>
            <w:r w:rsidR="00B2118F" w:rsidRPr="00632025">
              <w:rPr>
                <w:rFonts w:ascii="Times New Roman" w:eastAsia="Times New Roman" w:hAnsi="Times New Roman" w:cs="Times New Roman"/>
                <w:b/>
                <w:i/>
                <w:sz w:val="24"/>
                <w:szCs w:val="24"/>
                <w:lang w:val="en-US" w:eastAsia="ru-RU"/>
              </w:rPr>
              <w:t xml:space="preserve"> </w:t>
            </w:r>
            <w:r w:rsidR="00C22E38" w:rsidRPr="00632025">
              <w:rPr>
                <w:rFonts w:ascii="Times New Roman" w:eastAsia="Times New Roman" w:hAnsi="Times New Roman" w:cs="Times New Roman"/>
                <w:b/>
                <w:i/>
                <w:sz w:val="24"/>
                <w:szCs w:val="24"/>
                <w:lang w:val="en-US" w:eastAsia="ru-RU"/>
              </w:rPr>
              <w:t>mean</w:t>
            </w:r>
            <w:r w:rsidR="00B2118F" w:rsidRPr="00632025">
              <w:rPr>
                <w:rFonts w:ascii="Times New Roman" w:eastAsia="Times New Roman" w:hAnsi="Times New Roman" w:cs="Times New Roman"/>
                <w:b/>
                <w:i/>
                <w:sz w:val="24"/>
                <w:szCs w:val="24"/>
                <w:lang w:val="en-US" w:eastAsia="ru-RU"/>
              </w:rPr>
              <w:t xml:space="preserve"> </w:t>
            </w:r>
            <w:r w:rsidR="00C22E38" w:rsidRPr="00632025">
              <w:rPr>
                <w:rFonts w:ascii="Times New Roman" w:eastAsia="Times New Roman" w:hAnsi="Times New Roman" w:cs="Times New Roman"/>
                <w:b/>
                <w:i/>
                <w:sz w:val="24"/>
                <w:szCs w:val="24"/>
                <w:lang w:val="en-US" w:eastAsia="ru-RU"/>
              </w:rPr>
              <w:t>to</w:t>
            </w:r>
            <w:r w:rsidR="00B2118F" w:rsidRPr="00632025">
              <w:rPr>
                <w:rFonts w:ascii="Times New Roman" w:eastAsia="Times New Roman" w:hAnsi="Times New Roman" w:cs="Times New Roman"/>
                <w:b/>
                <w:i/>
                <w:sz w:val="24"/>
                <w:szCs w:val="24"/>
                <w:lang w:val="en-US" w:eastAsia="ru-RU"/>
              </w:rPr>
              <w:t xml:space="preserve"> </w:t>
            </w:r>
            <w:r w:rsidR="00C22E38" w:rsidRPr="00632025">
              <w:rPr>
                <w:rFonts w:ascii="Times New Roman" w:eastAsia="Times New Roman" w:hAnsi="Times New Roman" w:cs="Times New Roman"/>
                <w:b/>
                <w:i/>
                <w:sz w:val="24"/>
                <w:szCs w:val="24"/>
                <w:lang w:val="en-US" w:eastAsia="ru-RU"/>
              </w:rPr>
              <w:t>tell</w:t>
            </w:r>
            <w:r w:rsidR="00B2118F" w:rsidRPr="00632025">
              <w:rPr>
                <w:rFonts w:ascii="Times New Roman" w:eastAsia="Times New Roman" w:hAnsi="Times New Roman" w:cs="Times New Roman"/>
                <w:b/>
                <w:i/>
                <w:sz w:val="24"/>
                <w:szCs w:val="24"/>
                <w:lang w:val="en-US" w:eastAsia="ru-RU"/>
              </w:rPr>
              <w:t xml:space="preserve"> </w:t>
            </w:r>
            <w:r w:rsidR="00C22E38" w:rsidRPr="00632025">
              <w:rPr>
                <w:rFonts w:ascii="Times New Roman" w:eastAsia="Times New Roman" w:hAnsi="Times New Roman" w:cs="Times New Roman"/>
                <w:b/>
                <w:i/>
                <w:sz w:val="24"/>
                <w:szCs w:val="24"/>
                <w:lang w:val="en-US" w:eastAsia="ru-RU"/>
              </w:rPr>
              <w:t>me,</w:t>
            </w:r>
            <w:r w:rsidR="00B2118F" w:rsidRPr="00632025">
              <w:rPr>
                <w:rFonts w:ascii="Times New Roman" w:eastAsia="Times New Roman" w:hAnsi="Times New Roman" w:cs="Times New Roman"/>
                <w:b/>
                <w:i/>
                <w:sz w:val="24"/>
                <w:szCs w:val="24"/>
                <w:lang w:val="en-US" w:eastAsia="ru-RU"/>
              </w:rPr>
              <w:t xml:space="preserve"> </w:t>
            </w:r>
            <w:r w:rsidR="00C22E38" w:rsidRPr="00632025">
              <w:rPr>
                <w:rFonts w:ascii="Times New Roman" w:eastAsia="Times New Roman" w:hAnsi="Times New Roman" w:cs="Times New Roman"/>
                <w:b/>
                <w:i/>
                <w:sz w:val="24"/>
                <w:szCs w:val="24"/>
                <w:lang w:val="en-US" w:eastAsia="ru-RU"/>
              </w:rPr>
              <w:t>Bill</w:t>
            </w:r>
            <w:r w:rsidR="00C22E38" w:rsidRPr="00632025">
              <w:rPr>
                <w:rFonts w:ascii="Times New Roman" w:eastAsia="Times New Roman" w:hAnsi="Times New Roman" w:cs="Times New Roman"/>
                <w:i/>
                <w:sz w:val="24"/>
                <w:szCs w:val="24"/>
                <w:lang w:val="en-US" w:eastAsia="ru-RU"/>
              </w:rPr>
              <w:t>,'</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said</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the</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Jew:</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softening</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as</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the</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other</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grew</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heated:</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'that</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neither</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of</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the</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two</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men</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in</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the</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house</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can</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be</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got</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over?'</w:t>
            </w:r>
            <w:r w:rsidR="003B60A2">
              <w:rPr>
                <w:rFonts w:ascii="Times New Roman" w:eastAsia="Times New Roman" w:hAnsi="Times New Roman" w:cs="Times New Roman"/>
                <w:i/>
                <w:sz w:val="24"/>
                <w:szCs w:val="24"/>
                <w:lang w:val="en-US" w:eastAsia="ru-RU"/>
              </w:rPr>
              <w:t xml:space="preserve"> </w:t>
            </w:r>
            <w:r w:rsidR="003B60A2">
              <w:rPr>
                <w:rFonts w:ascii="Times New Roman" w:eastAsia="Times New Roman" w:hAnsi="Times New Roman" w:cs="Times New Roman"/>
                <w:sz w:val="24"/>
                <w:szCs w:val="24"/>
                <w:lang w:val="en-US" w:eastAsia="ru-RU"/>
              </w:rPr>
              <w:t>[OP]</w:t>
            </w:r>
          </w:p>
        </w:tc>
      </w:tr>
    </w:tbl>
    <w:p w:rsidR="00C22E38" w:rsidRPr="00B27577" w:rsidRDefault="00C22E38" w:rsidP="00E053C0">
      <w:pPr>
        <w:spacing w:after="0" w:line="360" w:lineRule="auto"/>
        <w:ind w:firstLine="720"/>
        <w:jc w:val="both"/>
        <w:rPr>
          <w:rFonts w:ascii="Times New Roman" w:eastAsia="Times New Roman" w:hAnsi="Times New Roman" w:cs="Times New Roman"/>
          <w:sz w:val="28"/>
          <w:szCs w:val="28"/>
          <w:lang w:val="en-US" w:eastAsia="ru-RU"/>
        </w:rPr>
      </w:pPr>
    </w:p>
    <w:p w:rsidR="00C22E38" w:rsidRPr="00B27577" w:rsidRDefault="00C22E38" w:rsidP="00E053C0">
      <w:pPr>
        <w:spacing w:after="0" w:line="360" w:lineRule="auto"/>
        <w:ind w:firstLine="720"/>
        <w:jc w:val="both"/>
        <w:rPr>
          <w:rFonts w:ascii="Times New Roman" w:eastAsia="Calibri" w:hAnsi="Times New Roman" w:cs="Times New Roman"/>
          <w:sz w:val="28"/>
          <w:szCs w:val="28"/>
        </w:rPr>
      </w:pPr>
      <w:r w:rsidRPr="00B27577">
        <w:rPr>
          <w:rFonts w:ascii="Times New Roman" w:eastAsia="Times New Roman" w:hAnsi="Times New Roman" w:cs="Times New Roman"/>
          <w:sz w:val="28"/>
          <w:szCs w:val="28"/>
          <w:lang w:eastAsia="ru-RU"/>
        </w:rPr>
        <w:t>Методом</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количественного</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анализа</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было</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установлено,</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что</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общая</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доля</w:t>
      </w:r>
      <w:r w:rsidR="00B2118F" w:rsidRPr="00B27577">
        <w:rPr>
          <w:rFonts w:ascii="Times New Roman" w:eastAsia="Times New Roman" w:hAnsi="Times New Roman" w:cs="Times New Roman"/>
          <w:sz w:val="28"/>
          <w:szCs w:val="28"/>
          <w:lang w:eastAsia="ru-RU"/>
        </w:rPr>
        <w:t xml:space="preserve"> </w:t>
      </w:r>
      <w:proofErr w:type="spellStart"/>
      <w:r w:rsidRPr="00B27577">
        <w:rPr>
          <w:rFonts w:ascii="Times New Roman" w:eastAsia="Times New Roman" w:hAnsi="Times New Roman" w:cs="Times New Roman"/>
          <w:sz w:val="28"/>
          <w:szCs w:val="28"/>
          <w:lang w:eastAsia="ru-RU"/>
        </w:rPr>
        <w:t>квесистивных</w:t>
      </w:r>
      <w:proofErr w:type="spellEnd"/>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речевых</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актов</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среди</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отобранных</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примеров</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составила</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35%.</w:t>
      </w:r>
      <w:r w:rsidR="00B2118F" w:rsidRPr="00B27577">
        <w:rPr>
          <w:rFonts w:ascii="Times New Roman" w:eastAsia="Times New Roman" w:hAnsi="Times New Roman" w:cs="Times New Roman"/>
          <w:sz w:val="28"/>
          <w:szCs w:val="28"/>
          <w:lang w:eastAsia="ru-RU"/>
        </w:rPr>
        <w:t xml:space="preserve"> </w:t>
      </w:r>
    </w:p>
    <w:p w:rsidR="00C22E38" w:rsidRPr="009C730D" w:rsidRDefault="00C22E38" w:rsidP="00E053C0">
      <w:pPr>
        <w:pStyle w:val="af6"/>
        <w:spacing w:after="0" w:line="360" w:lineRule="auto"/>
        <w:ind w:left="0" w:firstLine="720"/>
        <w:rPr>
          <w:rFonts w:ascii="Times New Roman" w:hAnsi="Times New Roman"/>
          <w:i/>
          <w:sz w:val="28"/>
          <w:szCs w:val="28"/>
          <w:u w:val="single"/>
        </w:rPr>
      </w:pPr>
      <w:r w:rsidRPr="009C730D">
        <w:rPr>
          <w:rFonts w:ascii="Times New Roman" w:hAnsi="Times New Roman"/>
          <w:i/>
          <w:sz w:val="28"/>
          <w:szCs w:val="28"/>
          <w:u w:val="single"/>
        </w:rPr>
        <w:t>Директивные</w:t>
      </w:r>
      <w:r w:rsidR="00B2118F" w:rsidRPr="009C730D">
        <w:rPr>
          <w:rFonts w:ascii="Times New Roman" w:hAnsi="Times New Roman"/>
          <w:i/>
          <w:sz w:val="28"/>
          <w:szCs w:val="28"/>
          <w:u w:val="single"/>
        </w:rPr>
        <w:t xml:space="preserve"> </w:t>
      </w:r>
      <w:r w:rsidRPr="009C730D">
        <w:rPr>
          <w:rFonts w:ascii="Times New Roman" w:hAnsi="Times New Roman"/>
          <w:i/>
          <w:sz w:val="28"/>
          <w:szCs w:val="28"/>
          <w:u w:val="single"/>
        </w:rPr>
        <w:t>речевые</w:t>
      </w:r>
      <w:r w:rsidR="00B2118F" w:rsidRPr="009C730D">
        <w:rPr>
          <w:rFonts w:ascii="Times New Roman" w:hAnsi="Times New Roman"/>
          <w:i/>
          <w:sz w:val="28"/>
          <w:szCs w:val="28"/>
          <w:u w:val="single"/>
        </w:rPr>
        <w:t xml:space="preserve"> </w:t>
      </w:r>
      <w:r w:rsidRPr="009C730D">
        <w:rPr>
          <w:rFonts w:ascii="Times New Roman" w:hAnsi="Times New Roman"/>
          <w:i/>
          <w:sz w:val="28"/>
          <w:szCs w:val="28"/>
          <w:u w:val="single"/>
        </w:rPr>
        <w:t>акты</w:t>
      </w:r>
    </w:p>
    <w:p w:rsidR="00C22E38" w:rsidRPr="00B27577" w:rsidRDefault="00C22E38" w:rsidP="00E053C0">
      <w:pPr>
        <w:pStyle w:val="af6"/>
        <w:spacing w:after="0" w:line="360" w:lineRule="auto"/>
        <w:ind w:left="0" w:firstLine="720"/>
        <w:rPr>
          <w:rFonts w:ascii="Times New Roman" w:hAnsi="Times New Roman"/>
          <w:sz w:val="28"/>
          <w:szCs w:val="28"/>
        </w:rPr>
      </w:pPr>
      <w:r w:rsidRPr="00B27577">
        <w:rPr>
          <w:rFonts w:ascii="Times New Roman" w:hAnsi="Times New Roman"/>
          <w:sz w:val="28"/>
          <w:szCs w:val="28"/>
        </w:rPr>
        <w:t>Как</w:t>
      </w:r>
      <w:r w:rsidR="00B2118F" w:rsidRPr="00B27577">
        <w:rPr>
          <w:rFonts w:ascii="Times New Roman" w:hAnsi="Times New Roman"/>
          <w:sz w:val="28"/>
          <w:szCs w:val="28"/>
        </w:rPr>
        <w:t xml:space="preserve"> </w:t>
      </w:r>
      <w:r w:rsidRPr="00B27577">
        <w:rPr>
          <w:rFonts w:ascii="Times New Roman" w:hAnsi="Times New Roman"/>
          <w:sz w:val="28"/>
          <w:szCs w:val="28"/>
        </w:rPr>
        <w:t>известно,</w:t>
      </w:r>
      <w:r w:rsidR="00B2118F" w:rsidRPr="00B27577">
        <w:rPr>
          <w:rFonts w:ascii="Times New Roman" w:hAnsi="Times New Roman"/>
          <w:sz w:val="28"/>
          <w:szCs w:val="28"/>
        </w:rPr>
        <w:t xml:space="preserve"> </w:t>
      </w:r>
      <w:r w:rsidRPr="00B27577">
        <w:rPr>
          <w:rFonts w:ascii="Times New Roman" w:hAnsi="Times New Roman"/>
          <w:sz w:val="28"/>
          <w:szCs w:val="28"/>
        </w:rPr>
        <w:t>директив</w:t>
      </w:r>
      <w:r w:rsidR="00B2118F" w:rsidRPr="00B27577">
        <w:rPr>
          <w:rFonts w:ascii="Times New Roman" w:hAnsi="Times New Roman"/>
          <w:sz w:val="28"/>
          <w:szCs w:val="28"/>
        </w:rPr>
        <w:t xml:space="preserve"> </w:t>
      </w:r>
      <w:r w:rsidRPr="00B27577">
        <w:rPr>
          <w:rFonts w:ascii="Times New Roman" w:hAnsi="Times New Roman"/>
          <w:sz w:val="28"/>
          <w:szCs w:val="28"/>
        </w:rPr>
        <w:t>–</w:t>
      </w:r>
      <w:r w:rsidR="00B2118F" w:rsidRPr="00B27577">
        <w:rPr>
          <w:rFonts w:ascii="Times New Roman" w:hAnsi="Times New Roman"/>
          <w:sz w:val="28"/>
          <w:szCs w:val="28"/>
        </w:rPr>
        <w:t xml:space="preserve"> </w:t>
      </w:r>
      <w:r w:rsidRPr="00B27577">
        <w:rPr>
          <w:rFonts w:ascii="Times New Roman" w:hAnsi="Times New Roman"/>
          <w:sz w:val="28"/>
          <w:szCs w:val="28"/>
        </w:rPr>
        <w:t>это</w:t>
      </w:r>
      <w:r w:rsidR="00B2118F" w:rsidRPr="00B27577">
        <w:rPr>
          <w:rFonts w:ascii="Times New Roman" w:hAnsi="Times New Roman"/>
          <w:sz w:val="28"/>
          <w:szCs w:val="28"/>
        </w:rPr>
        <w:t xml:space="preserve"> </w:t>
      </w:r>
      <w:r w:rsidRPr="00B27577">
        <w:rPr>
          <w:rFonts w:ascii="Times New Roman" w:hAnsi="Times New Roman"/>
          <w:sz w:val="28"/>
          <w:szCs w:val="28"/>
        </w:rPr>
        <w:t>прямое</w:t>
      </w:r>
      <w:r w:rsidR="00B2118F" w:rsidRPr="00B27577">
        <w:rPr>
          <w:rFonts w:ascii="Times New Roman" w:hAnsi="Times New Roman"/>
          <w:sz w:val="28"/>
          <w:szCs w:val="28"/>
        </w:rPr>
        <w:t xml:space="preserve"> </w:t>
      </w:r>
      <w:r w:rsidRPr="00B27577">
        <w:rPr>
          <w:rFonts w:ascii="Times New Roman" w:hAnsi="Times New Roman"/>
          <w:sz w:val="28"/>
          <w:szCs w:val="28"/>
        </w:rPr>
        <w:t>побуждение</w:t>
      </w:r>
      <w:r w:rsidR="00B2118F" w:rsidRPr="00B27577">
        <w:rPr>
          <w:rFonts w:ascii="Times New Roman" w:hAnsi="Times New Roman"/>
          <w:sz w:val="28"/>
          <w:szCs w:val="28"/>
        </w:rPr>
        <w:t xml:space="preserve"> </w:t>
      </w:r>
      <w:r w:rsidRPr="00B27577">
        <w:rPr>
          <w:rFonts w:ascii="Times New Roman" w:hAnsi="Times New Roman"/>
          <w:sz w:val="28"/>
          <w:szCs w:val="28"/>
        </w:rPr>
        <w:t>адресата</w:t>
      </w:r>
      <w:r w:rsidR="00B2118F" w:rsidRPr="00B27577">
        <w:rPr>
          <w:rFonts w:ascii="Times New Roman" w:hAnsi="Times New Roman"/>
          <w:sz w:val="28"/>
          <w:szCs w:val="28"/>
        </w:rPr>
        <w:t xml:space="preserve"> </w:t>
      </w:r>
      <w:r w:rsidRPr="00B27577">
        <w:rPr>
          <w:rFonts w:ascii="Times New Roman" w:hAnsi="Times New Roman"/>
          <w:sz w:val="28"/>
          <w:szCs w:val="28"/>
        </w:rPr>
        <w:t>к</w:t>
      </w:r>
      <w:r w:rsidR="00B2118F" w:rsidRPr="00B27577">
        <w:rPr>
          <w:rFonts w:ascii="Times New Roman" w:hAnsi="Times New Roman"/>
          <w:sz w:val="28"/>
          <w:szCs w:val="28"/>
        </w:rPr>
        <w:t xml:space="preserve"> </w:t>
      </w:r>
      <w:r w:rsidRPr="00B27577">
        <w:rPr>
          <w:rFonts w:ascii="Times New Roman" w:hAnsi="Times New Roman"/>
          <w:sz w:val="28"/>
          <w:szCs w:val="28"/>
        </w:rPr>
        <w:t>действию.</w:t>
      </w:r>
      <w:r w:rsidR="00B2118F" w:rsidRPr="00B27577">
        <w:rPr>
          <w:rFonts w:ascii="Times New Roman" w:hAnsi="Times New Roman"/>
          <w:sz w:val="28"/>
          <w:szCs w:val="28"/>
        </w:rPr>
        <w:t xml:space="preserve"> </w:t>
      </w:r>
      <w:r w:rsidRPr="00B27577">
        <w:rPr>
          <w:rFonts w:ascii="Times New Roman" w:hAnsi="Times New Roman"/>
          <w:sz w:val="28"/>
          <w:szCs w:val="28"/>
        </w:rPr>
        <w:t>Рассмотрим,</w:t>
      </w:r>
      <w:r w:rsidR="00B2118F" w:rsidRPr="00B27577">
        <w:rPr>
          <w:rFonts w:ascii="Times New Roman" w:hAnsi="Times New Roman"/>
          <w:sz w:val="28"/>
          <w:szCs w:val="28"/>
        </w:rPr>
        <w:t xml:space="preserve"> </w:t>
      </w:r>
      <w:r w:rsidRPr="00B27577">
        <w:rPr>
          <w:rFonts w:ascii="Times New Roman" w:hAnsi="Times New Roman"/>
          <w:sz w:val="28"/>
          <w:szCs w:val="28"/>
        </w:rPr>
        <w:t>каким</w:t>
      </w:r>
      <w:r w:rsidR="00B2118F" w:rsidRPr="00B27577">
        <w:rPr>
          <w:rFonts w:ascii="Times New Roman" w:hAnsi="Times New Roman"/>
          <w:sz w:val="28"/>
          <w:szCs w:val="28"/>
        </w:rPr>
        <w:t xml:space="preserve"> </w:t>
      </w:r>
      <w:r w:rsidRPr="00B27577">
        <w:rPr>
          <w:rFonts w:ascii="Times New Roman" w:hAnsi="Times New Roman"/>
          <w:sz w:val="28"/>
          <w:szCs w:val="28"/>
        </w:rPr>
        <w:t>образом</w:t>
      </w:r>
      <w:r w:rsidR="00B2118F" w:rsidRPr="00B27577">
        <w:rPr>
          <w:rFonts w:ascii="Times New Roman" w:hAnsi="Times New Roman"/>
          <w:sz w:val="28"/>
          <w:szCs w:val="28"/>
        </w:rPr>
        <w:t xml:space="preserve"> </w:t>
      </w:r>
      <w:r w:rsidRPr="00B27577">
        <w:rPr>
          <w:rFonts w:ascii="Times New Roman" w:hAnsi="Times New Roman"/>
          <w:sz w:val="28"/>
          <w:szCs w:val="28"/>
        </w:rPr>
        <w:t>данные</w:t>
      </w:r>
      <w:r w:rsidR="00B2118F" w:rsidRPr="00B27577">
        <w:rPr>
          <w:rFonts w:ascii="Times New Roman" w:hAnsi="Times New Roman"/>
          <w:sz w:val="28"/>
          <w:szCs w:val="28"/>
        </w:rPr>
        <w:t xml:space="preserve"> </w:t>
      </w:r>
      <w:r w:rsidRPr="00B27577">
        <w:rPr>
          <w:rFonts w:ascii="Times New Roman" w:hAnsi="Times New Roman"/>
          <w:sz w:val="28"/>
          <w:szCs w:val="28"/>
        </w:rPr>
        <w:t>речевые</w:t>
      </w:r>
      <w:r w:rsidR="00B2118F" w:rsidRPr="00B27577">
        <w:rPr>
          <w:rFonts w:ascii="Times New Roman" w:hAnsi="Times New Roman"/>
          <w:sz w:val="28"/>
          <w:szCs w:val="28"/>
        </w:rPr>
        <w:t xml:space="preserve"> </w:t>
      </w:r>
      <w:r w:rsidRPr="00B27577">
        <w:rPr>
          <w:rFonts w:ascii="Times New Roman" w:hAnsi="Times New Roman"/>
          <w:sz w:val="28"/>
          <w:szCs w:val="28"/>
        </w:rPr>
        <w:t>акты</w:t>
      </w:r>
      <w:r w:rsidR="00B2118F" w:rsidRPr="00B27577">
        <w:rPr>
          <w:rFonts w:ascii="Times New Roman" w:hAnsi="Times New Roman"/>
          <w:sz w:val="28"/>
          <w:szCs w:val="28"/>
        </w:rPr>
        <w:t xml:space="preserve"> </w:t>
      </w:r>
      <w:r w:rsidRPr="00B27577">
        <w:rPr>
          <w:rFonts w:ascii="Times New Roman" w:hAnsi="Times New Roman"/>
          <w:sz w:val="28"/>
          <w:szCs w:val="28"/>
        </w:rPr>
        <w:t>актуализируются</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рамках</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метакоммуникации</w:t>
      </w:r>
      <w:proofErr w:type="spellEnd"/>
      <w:r w:rsidRPr="00B27577">
        <w:rPr>
          <w:rFonts w:ascii="Times New Roman" w:hAnsi="Times New Roman"/>
          <w:sz w:val="28"/>
          <w:szCs w:val="28"/>
        </w:rPr>
        <w:t>.</w:t>
      </w:r>
      <w:r w:rsidR="00B2118F" w:rsidRPr="00B27577">
        <w:rPr>
          <w:rFonts w:ascii="Times New Roman" w:hAnsi="Times New Roman"/>
          <w:sz w:val="28"/>
          <w:szCs w:val="28"/>
        </w:rPr>
        <w:t xml:space="preserve"> </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C22E38" w:rsidRPr="00632025" w:rsidTr="002E41D0">
        <w:tc>
          <w:tcPr>
            <w:tcW w:w="9570" w:type="dxa"/>
            <w:tcBorders>
              <w:top w:val="nil"/>
              <w:left w:val="nil"/>
              <w:bottom w:val="nil"/>
              <w:right w:val="nil"/>
            </w:tcBorders>
            <w:hideMark/>
          </w:tcPr>
          <w:p w:rsidR="00C22E38" w:rsidRPr="00632025" w:rsidRDefault="00150212" w:rsidP="00E053C0">
            <w:pPr>
              <w:pStyle w:val="af8"/>
              <w:spacing w:line="360" w:lineRule="auto"/>
              <w:ind w:firstLine="720"/>
              <w:rPr>
                <w:rFonts w:ascii="Times New Roman" w:eastAsia="Times New Roman" w:hAnsi="Times New Roman" w:cs="Times New Roman"/>
                <w:i/>
                <w:sz w:val="24"/>
                <w:szCs w:val="24"/>
                <w:lang w:val="en-US" w:eastAsia="ru-RU"/>
              </w:rPr>
            </w:pPr>
            <w:r w:rsidRPr="00150212">
              <w:rPr>
                <w:rFonts w:ascii="Times New Roman" w:hAnsi="Times New Roman" w:cs="Times New Roman"/>
                <w:b/>
                <w:sz w:val="28"/>
                <w:szCs w:val="28"/>
                <w:lang w:val="en-US"/>
              </w:rPr>
              <w:t>(</w:t>
            </w:r>
            <w:r w:rsidRPr="00150212">
              <w:rPr>
                <w:rFonts w:ascii="Times New Roman" w:hAnsi="Times New Roman" w:cs="Times New Roman"/>
                <w:b/>
                <w:sz w:val="28"/>
                <w:szCs w:val="28"/>
              </w:rPr>
              <w:fldChar w:fldCharType="begin"/>
            </w:r>
            <w:r w:rsidRPr="00150212">
              <w:rPr>
                <w:rFonts w:ascii="Times New Roman" w:hAnsi="Times New Roman" w:cs="Times New Roman"/>
                <w:b/>
                <w:sz w:val="28"/>
                <w:szCs w:val="28"/>
                <w:lang w:val="en-US"/>
              </w:rPr>
              <w:instrText xml:space="preserve"> SEQ </w:instrText>
            </w:r>
            <w:r w:rsidRPr="00150212">
              <w:rPr>
                <w:rFonts w:ascii="Times New Roman" w:hAnsi="Times New Roman" w:cs="Times New Roman"/>
                <w:b/>
                <w:sz w:val="28"/>
                <w:szCs w:val="28"/>
              </w:rPr>
              <w:instrText>Пример</w:instrText>
            </w:r>
            <w:r w:rsidRPr="00150212">
              <w:rPr>
                <w:rFonts w:ascii="Times New Roman" w:hAnsi="Times New Roman" w:cs="Times New Roman"/>
                <w:b/>
                <w:sz w:val="28"/>
                <w:szCs w:val="28"/>
                <w:lang w:val="en-US"/>
              </w:rPr>
              <w:instrText xml:space="preserve"> \* ARABIC </w:instrText>
            </w:r>
            <w:r w:rsidRPr="00150212">
              <w:rPr>
                <w:rFonts w:ascii="Times New Roman" w:hAnsi="Times New Roman" w:cs="Times New Roman"/>
                <w:b/>
                <w:sz w:val="28"/>
                <w:szCs w:val="28"/>
              </w:rPr>
              <w:fldChar w:fldCharType="separate"/>
            </w:r>
            <w:r w:rsidRPr="00150212">
              <w:rPr>
                <w:rFonts w:ascii="Times New Roman" w:hAnsi="Times New Roman" w:cs="Times New Roman"/>
                <w:b/>
                <w:noProof/>
                <w:sz w:val="28"/>
                <w:szCs w:val="28"/>
                <w:lang w:val="en-US"/>
              </w:rPr>
              <w:t>5</w:t>
            </w:r>
            <w:r w:rsidRPr="00150212">
              <w:rPr>
                <w:rFonts w:ascii="Times New Roman" w:hAnsi="Times New Roman" w:cs="Times New Roman"/>
                <w:b/>
                <w:noProof/>
                <w:sz w:val="28"/>
                <w:szCs w:val="28"/>
              </w:rPr>
              <w:fldChar w:fldCharType="end"/>
            </w:r>
            <w:r w:rsidRPr="00150212">
              <w:rPr>
                <w:rFonts w:ascii="Times New Roman" w:hAnsi="Times New Roman" w:cs="Times New Roman"/>
                <w:b/>
                <w:noProof/>
                <w:sz w:val="28"/>
                <w:szCs w:val="28"/>
                <w:lang w:val="en-US"/>
              </w:rPr>
              <w:t>)</w:t>
            </w:r>
            <w:r w:rsidR="00C22E38" w:rsidRPr="00632025">
              <w:rPr>
                <w:rFonts w:ascii="Times New Roman" w:eastAsia="Times New Roman" w:hAnsi="Times New Roman" w:cs="Times New Roman"/>
                <w:i/>
                <w:sz w:val="24"/>
                <w:szCs w:val="24"/>
                <w:lang w:val="en-US" w:eastAsia="ru-RU"/>
              </w:rPr>
              <w:t>Then</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she</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added</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irrelevantly:</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w:t>
            </w:r>
            <w:r w:rsidR="00C22E38" w:rsidRPr="00632025">
              <w:rPr>
                <w:rFonts w:ascii="Times New Roman" w:eastAsia="Times New Roman" w:hAnsi="Times New Roman" w:cs="Times New Roman"/>
                <w:b/>
                <w:bCs/>
                <w:i/>
                <w:sz w:val="24"/>
                <w:szCs w:val="24"/>
                <w:lang w:val="en-US" w:eastAsia="ru-RU"/>
              </w:rPr>
              <w:t>You</w:t>
            </w:r>
            <w:r w:rsidR="00B2118F" w:rsidRPr="00632025">
              <w:rPr>
                <w:rFonts w:ascii="Times New Roman" w:eastAsia="Times New Roman" w:hAnsi="Times New Roman" w:cs="Times New Roman"/>
                <w:b/>
                <w:bCs/>
                <w:i/>
                <w:sz w:val="24"/>
                <w:szCs w:val="24"/>
                <w:lang w:val="en-US" w:eastAsia="ru-RU"/>
              </w:rPr>
              <w:t xml:space="preserve"> </w:t>
            </w:r>
            <w:r w:rsidR="00C22E38" w:rsidRPr="00632025">
              <w:rPr>
                <w:rFonts w:ascii="Times New Roman" w:eastAsia="Times New Roman" w:hAnsi="Times New Roman" w:cs="Times New Roman"/>
                <w:b/>
                <w:bCs/>
                <w:i/>
                <w:sz w:val="24"/>
                <w:szCs w:val="24"/>
                <w:lang w:val="en-US" w:eastAsia="ru-RU"/>
              </w:rPr>
              <w:t>ought</w:t>
            </w:r>
            <w:r w:rsidR="00B2118F" w:rsidRPr="00632025">
              <w:rPr>
                <w:rFonts w:ascii="Times New Roman" w:eastAsia="Times New Roman" w:hAnsi="Times New Roman" w:cs="Times New Roman"/>
                <w:b/>
                <w:bCs/>
                <w:i/>
                <w:sz w:val="24"/>
                <w:szCs w:val="24"/>
                <w:lang w:val="en-US" w:eastAsia="ru-RU"/>
              </w:rPr>
              <w:t xml:space="preserve"> </w:t>
            </w:r>
            <w:r w:rsidR="00C22E38" w:rsidRPr="00632025">
              <w:rPr>
                <w:rFonts w:ascii="Times New Roman" w:eastAsia="Times New Roman" w:hAnsi="Times New Roman" w:cs="Times New Roman"/>
                <w:b/>
                <w:bCs/>
                <w:i/>
                <w:sz w:val="24"/>
                <w:szCs w:val="24"/>
                <w:lang w:val="en-US" w:eastAsia="ru-RU"/>
              </w:rPr>
              <w:t>to</w:t>
            </w:r>
            <w:r w:rsidR="00B2118F" w:rsidRPr="00632025">
              <w:rPr>
                <w:rFonts w:ascii="Times New Roman" w:eastAsia="Times New Roman" w:hAnsi="Times New Roman" w:cs="Times New Roman"/>
                <w:b/>
                <w:bCs/>
                <w:i/>
                <w:sz w:val="24"/>
                <w:szCs w:val="24"/>
                <w:lang w:val="en-US" w:eastAsia="ru-RU"/>
              </w:rPr>
              <w:t xml:space="preserve"> </w:t>
            </w:r>
            <w:r w:rsidR="00C22E38" w:rsidRPr="00632025">
              <w:rPr>
                <w:rFonts w:ascii="Times New Roman" w:eastAsia="Times New Roman" w:hAnsi="Times New Roman" w:cs="Times New Roman"/>
                <w:b/>
                <w:bCs/>
                <w:i/>
                <w:sz w:val="24"/>
                <w:szCs w:val="24"/>
                <w:lang w:val="en-US" w:eastAsia="ru-RU"/>
              </w:rPr>
              <w:t>see</w:t>
            </w:r>
            <w:r w:rsidR="00B2118F" w:rsidRPr="00632025">
              <w:rPr>
                <w:rFonts w:ascii="Times New Roman" w:eastAsia="Times New Roman" w:hAnsi="Times New Roman" w:cs="Times New Roman"/>
                <w:b/>
                <w:bCs/>
                <w:i/>
                <w:sz w:val="24"/>
                <w:szCs w:val="24"/>
                <w:lang w:val="en-US" w:eastAsia="ru-RU"/>
              </w:rPr>
              <w:t xml:space="preserve"> </w:t>
            </w:r>
            <w:r w:rsidR="00C22E38" w:rsidRPr="00632025">
              <w:rPr>
                <w:rFonts w:ascii="Times New Roman" w:eastAsia="Times New Roman" w:hAnsi="Times New Roman" w:cs="Times New Roman"/>
                <w:b/>
                <w:bCs/>
                <w:i/>
                <w:sz w:val="24"/>
                <w:szCs w:val="24"/>
                <w:lang w:val="en-US" w:eastAsia="ru-RU"/>
              </w:rPr>
              <w:t>the</w:t>
            </w:r>
            <w:r w:rsidR="00B2118F" w:rsidRPr="00632025">
              <w:rPr>
                <w:rFonts w:ascii="Times New Roman" w:eastAsia="Times New Roman" w:hAnsi="Times New Roman" w:cs="Times New Roman"/>
                <w:b/>
                <w:bCs/>
                <w:i/>
                <w:sz w:val="24"/>
                <w:szCs w:val="24"/>
                <w:lang w:val="en-US" w:eastAsia="ru-RU"/>
              </w:rPr>
              <w:t xml:space="preserve"> </w:t>
            </w:r>
            <w:proofErr w:type="gramStart"/>
            <w:r w:rsidR="00C22E38" w:rsidRPr="00632025">
              <w:rPr>
                <w:rFonts w:ascii="Times New Roman" w:eastAsia="Times New Roman" w:hAnsi="Times New Roman" w:cs="Times New Roman"/>
                <w:b/>
                <w:bCs/>
                <w:i/>
                <w:sz w:val="24"/>
                <w:szCs w:val="24"/>
                <w:lang w:val="en-US" w:eastAsia="ru-RU"/>
              </w:rPr>
              <w:t>baby</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w:t>
            </w:r>
            <w:proofErr w:type="gramEnd"/>
          </w:p>
          <w:p w:rsidR="00C22E38" w:rsidRPr="00632025" w:rsidRDefault="00C22E38" w:rsidP="00E053C0">
            <w:pPr>
              <w:spacing w:line="360" w:lineRule="auto"/>
              <w:ind w:left="75" w:right="75" w:firstLine="300"/>
              <w:jc w:val="both"/>
              <w:rPr>
                <w:rFonts w:ascii="Times New Roman" w:eastAsia="Times New Roman" w:hAnsi="Times New Roman" w:cs="Times New Roman"/>
                <w:i/>
                <w:sz w:val="24"/>
                <w:szCs w:val="24"/>
                <w:lang w:val="en-US" w:eastAsia="ru-RU"/>
              </w:rPr>
            </w:pPr>
            <w:r w:rsidRPr="00632025">
              <w:rPr>
                <w:rFonts w:ascii="Times New Roman" w:eastAsia="Times New Roman" w:hAnsi="Times New Roman" w:cs="Times New Roman"/>
                <w:i/>
                <w:sz w:val="24"/>
                <w:szCs w:val="24"/>
                <w:lang w:val="en-US" w:eastAsia="ru-RU"/>
              </w:rPr>
              <w:t>“I’d</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like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to.”</w:t>
            </w:r>
          </w:p>
          <w:p w:rsidR="00C22E38" w:rsidRPr="00632025" w:rsidRDefault="00C22E38" w:rsidP="00E053C0">
            <w:pPr>
              <w:spacing w:line="360" w:lineRule="auto"/>
              <w:ind w:left="75" w:right="75" w:firstLine="300"/>
              <w:jc w:val="both"/>
              <w:rPr>
                <w:rFonts w:ascii="Times New Roman" w:eastAsia="Times New Roman" w:hAnsi="Times New Roman" w:cs="Times New Roman"/>
                <w:i/>
                <w:sz w:val="24"/>
                <w:szCs w:val="24"/>
                <w:lang w:val="en-US" w:eastAsia="ru-RU"/>
              </w:rPr>
            </w:pPr>
            <w:r w:rsidRPr="00632025">
              <w:rPr>
                <w:rFonts w:ascii="Times New Roman" w:eastAsia="Times New Roman" w:hAnsi="Times New Roman" w:cs="Times New Roman"/>
                <w:i/>
                <w:sz w:val="24"/>
                <w:szCs w:val="24"/>
                <w:lang w:val="en-US" w:eastAsia="ru-RU"/>
              </w:rPr>
              <w:t>“She’s</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asleep.</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She’s</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three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years</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old</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Haven’t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you</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ever</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seen</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her?”</w:t>
            </w:r>
          </w:p>
          <w:p w:rsidR="00C22E38" w:rsidRPr="00632025" w:rsidRDefault="00C22E38" w:rsidP="00E053C0">
            <w:pPr>
              <w:spacing w:line="360" w:lineRule="auto"/>
              <w:ind w:left="75" w:right="75" w:firstLine="300"/>
              <w:jc w:val="both"/>
              <w:rPr>
                <w:rFonts w:ascii="Times New Roman" w:eastAsia="Times New Roman" w:hAnsi="Times New Roman" w:cs="Times New Roman"/>
                <w:i/>
                <w:sz w:val="24"/>
                <w:szCs w:val="24"/>
                <w:lang w:val="en-US" w:eastAsia="ru-RU"/>
              </w:rPr>
            </w:pPr>
            <w:r w:rsidRPr="00632025">
              <w:rPr>
                <w:rFonts w:ascii="Times New Roman" w:eastAsia="Times New Roman" w:hAnsi="Times New Roman" w:cs="Times New Roman"/>
                <w:i/>
                <w:sz w:val="24"/>
                <w:szCs w:val="24"/>
                <w:lang w:val="en-US" w:eastAsia="ru-RU"/>
              </w:rPr>
              <w:t>“Never”</w:t>
            </w:r>
          </w:p>
          <w:p w:rsidR="00C22E38" w:rsidRPr="00BB63EC" w:rsidRDefault="00C22E38" w:rsidP="00E053C0">
            <w:pPr>
              <w:spacing w:line="360" w:lineRule="auto"/>
              <w:ind w:left="75" w:right="75" w:firstLine="300"/>
              <w:jc w:val="both"/>
              <w:rPr>
                <w:rFonts w:ascii="Times New Roman" w:hAnsi="Times New Roman" w:cs="Times New Roman"/>
                <w:sz w:val="24"/>
                <w:szCs w:val="24"/>
                <w:lang w:val="en-US"/>
              </w:rPr>
            </w:pPr>
            <w:r w:rsidRPr="00632025">
              <w:rPr>
                <w:rFonts w:ascii="Times New Roman" w:eastAsia="Times New Roman" w:hAnsi="Times New Roman" w:cs="Times New Roman"/>
                <w:i/>
                <w:sz w:val="24"/>
                <w:szCs w:val="24"/>
                <w:lang w:val="en-US" w:eastAsia="ru-RU"/>
              </w:rPr>
              <w:t>“Well,</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you</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ought</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to</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see</w:t>
            </w:r>
            <w:r w:rsidR="00B2118F" w:rsidRPr="00632025">
              <w:rPr>
                <w:rFonts w:ascii="Times New Roman" w:eastAsia="Times New Roman" w:hAnsi="Times New Roman" w:cs="Times New Roman"/>
                <w:b/>
                <w:bCs/>
                <w:i/>
                <w:sz w:val="24"/>
                <w:szCs w:val="24"/>
                <w:lang w:val="en-US" w:eastAsia="ru-RU"/>
              </w:rPr>
              <w:t xml:space="preserve"> </w:t>
            </w:r>
            <w:proofErr w:type="gramStart"/>
            <w:r w:rsidRPr="00632025">
              <w:rPr>
                <w:rFonts w:ascii="Times New Roman" w:eastAsia="Times New Roman" w:hAnsi="Times New Roman" w:cs="Times New Roman"/>
                <w:b/>
                <w:bCs/>
                <w:i/>
                <w:sz w:val="24"/>
                <w:szCs w:val="24"/>
                <w:lang w:val="en-US" w:eastAsia="ru-RU"/>
              </w:rPr>
              <w:t>her</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t>
            </w:r>
            <w:proofErr w:type="gramEnd"/>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She’s.</w:t>
            </w:r>
            <w:r w:rsidR="00BB63EC">
              <w:rPr>
                <w:rFonts w:ascii="Times New Roman" w:eastAsia="Times New Roman" w:hAnsi="Times New Roman" w:cs="Times New Roman"/>
                <w:i/>
                <w:sz w:val="24"/>
                <w:szCs w:val="24"/>
                <w:lang w:val="en-US" w:eastAsia="ru-RU"/>
              </w:rPr>
              <w:t xml:space="preserve"> </w:t>
            </w:r>
            <w:r w:rsidR="00BB63EC">
              <w:rPr>
                <w:rFonts w:ascii="Times New Roman" w:eastAsia="Times New Roman" w:hAnsi="Times New Roman" w:cs="Times New Roman"/>
                <w:sz w:val="24"/>
                <w:szCs w:val="24"/>
                <w:lang w:val="en-US" w:eastAsia="ru-RU"/>
              </w:rPr>
              <w:t>[GG]</w:t>
            </w:r>
          </w:p>
        </w:tc>
      </w:tr>
    </w:tbl>
    <w:p w:rsidR="00C22E38" w:rsidRPr="00B27577" w:rsidRDefault="00C22E38" w:rsidP="00E053C0">
      <w:pPr>
        <w:pStyle w:val="af6"/>
        <w:spacing w:after="0" w:line="360" w:lineRule="auto"/>
        <w:ind w:left="0" w:firstLine="720"/>
        <w:jc w:val="both"/>
        <w:rPr>
          <w:rFonts w:ascii="Times New Roman" w:hAnsi="Times New Roman"/>
          <w:sz w:val="28"/>
          <w:szCs w:val="28"/>
          <w:lang w:val="en-US"/>
        </w:rPr>
      </w:pPr>
    </w:p>
    <w:p w:rsidR="00C22E38" w:rsidRPr="00B27577" w:rsidRDefault="00C22E38" w:rsidP="00E053C0">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Очевидно,</w:t>
      </w:r>
      <w:r w:rsidR="00B2118F" w:rsidRPr="00B27577">
        <w:rPr>
          <w:rFonts w:ascii="Times New Roman" w:hAnsi="Times New Roman"/>
          <w:sz w:val="28"/>
          <w:szCs w:val="28"/>
        </w:rPr>
        <w:t xml:space="preserve"> </w:t>
      </w:r>
      <w:r w:rsidRPr="00B27577">
        <w:rPr>
          <w:rFonts w:ascii="Times New Roman" w:hAnsi="Times New Roman"/>
          <w:sz w:val="28"/>
          <w:szCs w:val="28"/>
        </w:rPr>
        <w:t>что,</w:t>
      </w:r>
      <w:r w:rsidR="00B2118F" w:rsidRPr="00B27577">
        <w:rPr>
          <w:rFonts w:ascii="Times New Roman" w:hAnsi="Times New Roman"/>
          <w:sz w:val="28"/>
          <w:szCs w:val="28"/>
        </w:rPr>
        <w:t xml:space="preserve"> </w:t>
      </w:r>
      <w:r w:rsidRPr="00B27577">
        <w:rPr>
          <w:rFonts w:ascii="Times New Roman" w:hAnsi="Times New Roman"/>
          <w:sz w:val="28"/>
          <w:szCs w:val="28"/>
        </w:rPr>
        <w:t>прежде</w:t>
      </w:r>
      <w:r w:rsidR="00B2118F" w:rsidRPr="00B27577">
        <w:rPr>
          <w:rFonts w:ascii="Times New Roman" w:hAnsi="Times New Roman"/>
          <w:sz w:val="28"/>
          <w:szCs w:val="28"/>
        </w:rPr>
        <w:t xml:space="preserve"> </w:t>
      </w:r>
      <w:r w:rsidRPr="00B27577">
        <w:rPr>
          <w:rFonts w:ascii="Times New Roman" w:hAnsi="Times New Roman"/>
          <w:sz w:val="28"/>
          <w:szCs w:val="28"/>
        </w:rPr>
        <w:t>всего,</w:t>
      </w:r>
      <w:r w:rsidR="00B2118F" w:rsidRPr="00B27577">
        <w:rPr>
          <w:rFonts w:ascii="Times New Roman" w:hAnsi="Times New Roman"/>
          <w:sz w:val="28"/>
          <w:szCs w:val="28"/>
        </w:rPr>
        <w:t xml:space="preserve"> </w:t>
      </w:r>
      <w:r w:rsidRPr="00B27577">
        <w:rPr>
          <w:rFonts w:ascii="Times New Roman" w:hAnsi="Times New Roman"/>
          <w:sz w:val="28"/>
          <w:szCs w:val="28"/>
        </w:rPr>
        <w:t>прямое</w:t>
      </w:r>
      <w:r w:rsidR="00B2118F" w:rsidRPr="00B27577">
        <w:rPr>
          <w:rFonts w:ascii="Times New Roman" w:hAnsi="Times New Roman"/>
          <w:sz w:val="28"/>
          <w:szCs w:val="28"/>
        </w:rPr>
        <w:t xml:space="preserve"> </w:t>
      </w:r>
      <w:r w:rsidRPr="00B27577">
        <w:rPr>
          <w:rFonts w:ascii="Times New Roman" w:hAnsi="Times New Roman"/>
          <w:sz w:val="28"/>
          <w:szCs w:val="28"/>
        </w:rPr>
        <w:t>побуждение</w:t>
      </w:r>
      <w:r w:rsidR="00B2118F" w:rsidRPr="00B27577">
        <w:rPr>
          <w:rFonts w:ascii="Times New Roman" w:hAnsi="Times New Roman"/>
          <w:sz w:val="28"/>
          <w:szCs w:val="28"/>
        </w:rPr>
        <w:t xml:space="preserve"> </w:t>
      </w:r>
      <w:r w:rsidRPr="00B27577">
        <w:rPr>
          <w:rFonts w:ascii="Times New Roman" w:hAnsi="Times New Roman"/>
          <w:sz w:val="28"/>
          <w:szCs w:val="28"/>
        </w:rPr>
        <w:t>адресата</w:t>
      </w:r>
      <w:r w:rsidR="00B2118F" w:rsidRPr="00B27577">
        <w:rPr>
          <w:rFonts w:ascii="Times New Roman" w:hAnsi="Times New Roman"/>
          <w:sz w:val="28"/>
          <w:szCs w:val="28"/>
        </w:rPr>
        <w:t xml:space="preserve"> </w:t>
      </w:r>
      <w:r w:rsidRPr="00B27577">
        <w:rPr>
          <w:rFonts w:ascii="Times New Roman" w:hAnsi="Times New Roman"/>
          <w:sz w:val="28"/>
          <w:szCs w:val="28"/>
        </w:rPr>
        <w:t>выражается</w:t>
      </w:r>
      <w:r w:rsidR="00B2118F" w:rsidRPr="00B27577">
        <w:rPr>
          <w:rFonts w:ascii="Times New Roman" w:hAnsi="Times New Roman"/>
          <w:sz w:val="28"/>
          <w:szCs w:val="28"/>
        </w:rPr>
        <w:t xml:space="preserve"> </w:t>
      </w:r>
      <w:r w:rsidRPr="00B27577">
        <w:rPr>
          <w:rFonts w:ascii="Times New Roman" w:hAnsi="Times New Roman"/>
          <w:sz w:val="28"/>
          <w:szCs w:val="28"/>
        </w:rPr>
        <w:t>за</w:t>
      </w:r>
      <w:r w:rsidR="00B2118F" w:rsidRPr="00B27577">
        <w:rPr>
          <w:rFonts w:ascii="Times New Roman" w:hAnsi="Times New Roman"/>
          <w:sz w:val="28"/>
          <w:szCs w:val="28"/>
        </w:rPr>
        <w:t xml:space="preserve"> </w:t>
      </w:r>
      <w:r w:rsidRPr="00B27577">
        <w:rPr>
          <w:rFonts w:ascii="Times New Roman" w:hAnsi="Times New Roman"/>
          <w:sz w:val="28"/>
          <w:szCs w:val="28"/>
        </w:rPr>
        <w:t>счет</w:t>
      </w:r>
      <w:r w:rsidR="00B2118F" w:rsidRPr="00B27577">
        <w:rPr>
          <w:rFonts w:ascii="Times New Roman" w:hAnsi="Times New Roman"/>
          <w:sz w:val="28"/>
          <w:szCs w:val="28"/>
        </w:rPr>
        <w:t xml:space="preserve"> </w:t>
      </w:r>
      <w:r w:rsidRPr="00B27577">
        <w:rPr>
          <w:rFonts w:ascii="Times New Roman" w:hAnsi="Times New Roman"/>
          <w:sz w:val="28"/>
          <w:szCs w:val="28"/>
        </w:rPr>
        <w:t>использования</w:t>
      </w:r>
      <w:r w:rsidR="00B2118F" w:rsidRPr="00B27577">
        <w:rPr>
          <w:rFonts w:ascii="Times New Roman" w:hAnsi="Times New Roman"/>
          <w:sz w:val="28"/>
          <w:szCs w:val="28"/>
        </w:rPr>
        <w:t xml:space="preserve"> </w:t>
      </w:r>
      <w:r w:rsidRPr="00B27577">
        <w:rPr>
          <w:rFonts w:ascii="Times New Roman" w:hAnsi="Times New Roman"/>
          <w:sz w:val="28"/>
          <w:szCs w:val="28"/>
        </w:rPr>
        <w:t>модальных</w:t>
      </w:r>
      <w:r w:rsidR="00B2118F" w:rsidRPr="00B27577">
        <w:rPr>
          <w:rFonts w:ascii="Times New Roman" w:hAnsi="Times New Roman"/>
          <w:sz w:val="28"/>
          <w:szCs w:val="28"/>
        </w:rPr>
        <w:t xml:space="preserve"> </w:t>
      </w:r>
      <w:r w:rsidRPr="00B27577">
        <w:rPr>
          <w:rFonts w:ascii="Times New Roman" w:hAnsi="Times New Roman"/>
          <w:sz w:val="28"/>
          <w:szCs w:val="28"/>
        </w:rPr>
        <w:t>глаголов,</w:t>
      </w:r>
      <w:r w:rsidR="00B2118F" w:rsidRPr="00B27577">
        <w:rPr>
          <w:rFonts w:ascii="Times New Roman" w:hAnsi="Times New Roman"/>
          <w:sz w:val="28"/>
          <w:szCs w:val="28"/>
        </w:rPr>
        <w:t xml:space="preserve"> </w:t>
      </w:r>
      <w:r w:rsidRPr="00B27577">
        <w:rPr>
          <w:rFonts w:ascii="Times New Roman" w:hAnsi="Times New Roman"/>
          <w:sz w:val="28"/>
          <w:szCs w:val="28"/>
        </w:rPr>
        <w:t>которые</w:t>
      </w:r>
      <w:r w:rsidR="00B2118F" w:rsidRPr="00B27577">
        <w:rPr>
          <w:rFonts w:ascii="Times New Roman" w:hAnsi="Times New Roman"/>
          <w:sz w:val="28"/>
          <w:szCs w:val="28"/>
        </w:rPr>
        <w:t xml:space="preserve"> </w:t>
      </w:r>
      <w:r w:rsidRPr="00B27577">
        <w:rPr>
          <w:rFonts w:ascii="Times New Roman" w:hAnsi="Times New Roman"/>
          <w:sz w:val="28"/>
          <w:szCs w:val="28"/>
        </w:rPr>
        <w:t>выражают</w:t>
      </w:r>
      <w:r w:rsidR="00B2118F" w:rsidRPr="00B27577">
        <w:rPr>
          <w:rFonts w:ascii="Times New Roman" w:hAnsi="Times New Roman"/>
          <w:sz w:val="28"/>
          <w:szCs w:val="28"/>
        </w:rPr>
        <w:t xml:space="preserve"> </w:t>
      </w:r>
      <w:r w:rsidRPr="00B27577">
        <w:rPr>
          <w:rFonts w:ascii="Times New Roman" w:hAnsi="Times New Roman"/>
          <w:sz w:val="28"/>
          <w:szCs w:val="28"/>
        </w:rPr>
        <w:t>семантику</w:t>
      </w:r>
      <w:r w:rsidR="00B2118F" w:rsidRPr="00B27577">
        <w:rPr>
          <w:rFonts w:ascii="Times New Roman" w:hAnsi="Times New Roman"/>
          <w:sz w:val="28"/>
          <w:szCs w:val="28"/>
        </w:rPr>
        <w:t xml:space="preserve"> </w:t>
      </w:r>
      <w:r w:rsidRPr="00B27577">
        <w:rPr>
          <w:rFonts w:ascii="Times New Roman" w:hAnsi="Times New Roman"/>
          <w:sz w:val="28"/>
          <w:szCs w:val="28"/>
        </w:rPr>
        <w:t>долже</w:t>
      </w:r>
      <w:r w:rsidR="00C05062">
        <w:rPr>
          <w:rFonts w:ascii="Times New Roman" w:hAnsi="Times New Roman"/>
          <w:sz w:val="28"/>
          <w:szCs w:val="28"/>
        </w:rPr>
        <w:t>н</w:t>
      </w:r>
      <w:r w:rsidRPr="00B27577">
        <w:rPr>
          <w:rFonts w:ascii="Times New Roman" w:hAnsi="Times New Roman"/>
          <w:sz w:val="28"/>
          <w:szCs w:val="28"/>
        </w:rPr>
        <w:t>ствования.</w:t>
      </w:r>
      <w:r w:rsidR="00B2118F" w:rsidRPr="00B27577">
        <w:rPr>
          <w:rFonts w:ascii="Times New Roman" w:hAnsi="Times New Roman"/>
          <w:sz w:val="28"/>
          <w:szCs w:val="28"/>
        </w:rPr>
        <w:t xml:space="preserve"> </w:t>
      </w:r>
      <w:r w:rsidRPr="00B27577">
        <w:rPr>
          <w:rFonts w:ascii="Times New Roman" w:hAnsi="Times New Roman"/>
          <w:sz w:val="28"/>
          <w:szCs w:val="28"/>
        </w:rPr>
        <w:t>При</w:t>
      </w:r>
      <w:r w:rsidR="00B2118F" w:rsidRPr="00B27577">
        <w:rPr>
          <w:rFonts w:ascii="Times New Roman" w:hAnsi="Times New Roman"/>
          <w:sz w:val="28"/>
          <w:szCs w:val="28"/>
        </w:rPr>
        <w:t xml:space="preserve"> </w:t>
      </w:r>
      <w:r w:rsidRPr="00B27577">
        <w:rPr>
          <w:rFonts w:ascii="Times New Roman" w:hAnsi="Times New Roman"/>
          <w:sz w:val="28"/>
          <w:szCs w:val="28"/>
        </w:rPr>
        <w:t>этом</w:t>
      </w:r>
      <w:r w:rsidR="00B2118F" w:rsidRPr="00B27577">
        <w:rPr>
          <w:rFonts w:ascii="Times New Roman" w:hAnsi="Times New Roman"/>
          <w:sz w:val="28"/>
          <w:szCs w:val="28"/>
        </w:rPr>
        <w:t xml:space="preserve"> </w:t>
      </w:r>
      <w:r w:rsidRPr="00B27577">
        <w:rPr>
          <w:rFonts w:ascii="Times New Roman" w:hAnsi="Times New Roman"/>
          <w:sz w:val="28"/>
          <w:szCs w:val="28"/>
        </w:rPr>
        <w:t>говорящий</w:t>
      </w:r>
      <w:r w:rsidR="00B2118F" w:rsidRPr="00B27577">
        <w:rPr>
          <w:rFonts w:ascii="Times New Roman" w:hAnsi="Times New Roman"/>
          <w:sz w:val="28"/>
          <w:szCs w:val="28"/>
        </w:rPr>
        <w:t xml:space="preserve"> </w:t>
      </w:r>
      <w:r w:rsidRPr="00B27577">
        <w:rPr>
          <w:rFonts w:ascii="Times New Roman" w:hAnsi="Times New Roman"/>
          <w:sz w:val="28"/>
          <w:szCs w:val="28"/>
        </w:rPr>
        <w:t>ставит</w:t>
      </w:r>
      <w:r w:rsidR="00B2118F" w:rsidRPr="00B27577">
        <w:rPr>
          <w:rFonts w:ascii="Times New Roman" w:hAnsi="Times New Roman"/>
          <w:sz w:val="28"/>
          <w:szCs w:val="28"/>
        </w:rPr>
        <w:t xml:space="preserve"> </w:t>
      </w:r>
      <w:r w:rsidRPr="00B27577">
        <w:rPr>
          <w:rFonts w:ascii="Times New Roman" w:hAnsi="Times New Roman"/>
          <w:sz w:val="28"/>
          <w:szCs w:val="28"/>
        </w:rPr>
        <w:t>себя</w:t>
      </w:r>
      <w:r w:rsidR="00B2118F" w:rsidRPr="00B27577">
        <w:rPr>
          <w:rFonts w:ascii="Times New Roman" w:hAnsi="Times New Roman"/>
          <w:sz w:val="28"/>
          <w:szCs w:val="28"/>
        </w:rPr>
        <w:t xml:space="preserve"> </w:t>
      </w:r>
      <w:r w:rsidRPr="00B27577">
        <w:rPr>
          <w:rFonts w:ascii="Times New Roman" w:hAnsi="Times New Roman"/>
          <w:sz w:val="28"/>
          <w:szCs w:val="28"/>
        </w:rPr>
        <w:t>выше</w:t>
      </w:r>
      <w:r w:rsidR="00B2118F" w:rsidRPr="00B27577">
        <w:rPr>
          <w:rFonts w:ascii="Times New Roman" w:hAnsi="Times New Roman"/>
          <w:sz w:val="28"/>
          <w:szCs w:val="28"/>
        </w:rPr>
        <w:t xml:space="preserve"> </w:t>
      </w:r>
      <w:r w:rsidRPr="00B27577">
        <w:rPr>
          <w:rFonts w:ascii="Times New Roman" w:hAnsi="Times New Roman"/>
          <w:sz w:val="28"/>
          <w:szCs w:val="28"/>
        </w:rPr>
        <w:t>того,</w:t>
      </w:r>
      <w:r w:rsidR="00B2118F" w:rsidRPr="00B27577">
        <w:rPr>
          <w:rFonts w:ascii="Times New Roman" w:hAnsi="Times New Roman"/>
          <w:sz w:val="28"/>
          <w:szCs w:val="28"/>
        </w:rPr>
        <w:t xml:space="preserve"> </w:t>
      </w:r>
      <w:r w:rsidRPr="00B27577">
        <w:rPr>
          <w:rFonts w:ascii="Times New Roman" w:hAnsi="Times New Roman"/>
          <w:sz w:val="28"/>
          <w:szCs w:val="28"/>
        </w:rPr>
        <w:t>кому</w:t>
      </w:r>
      <w:r w:rsidR="00B2118F" w:rsidRPr="00B27577">
        <w:rPr>
          <w:rFonts w:ascii="Times New Roman" w:hAnsi="Times New Roman"/>
          <w:sz w:val="28"/>
          <w:szCs w:val="28"/>
        </w:rPr>
        <w:t xml:space="preserve"> </w:t>
      </w:r>
      <w:r w:rsidRPr="00B27577">
        <w:rPr>
          <w:rFonts w:ascii="Times New Roman" w:hAnsi="Times New Roman"/>
          <w:sz w:val="28"/>
          <w:szCs w:val="28"/>
        </w:rPr>
        <w:t>адресовано</w:t>
      </w:r>
      <w:r w:rsidR="00B2118F" w:rsidRPr="00B27577">
        <w:rPr>
          <w:rFonts w:ascii="Times New Roman" w:hAnsi="Times New Roman"/>
          <w:sz w:val="28"/>
          <w:szCs w:val="28"/>
        </w:rPr>
        <w:t xml:space="preserve"> </w:t>
      </w:r>
      <w:r w:rsidRPr="00B27577">
        <w:rPr>
          <w:rFonts w:ascii="Times New Roman" w:hAnsi="Times New Roman"/>
          <w:sz w:val="28"/>
          <w:szCs w:val="28"/>
        </w:rPr>
        <w:t>сообщение</w:t>
      </w:r>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r w:rsidRPr="00B27577">
        <w:rPr>
          <w:rFonts w:ascii="Times New Roman" w:hAnsi="Times New Roman"/>
          <w:sz w:val="28"/>
          <w:szCs w:val="28"/>
        </w:rPr>
        <w:t>неким</w:t>
      </w:r>
      <w:r w:rsidR="00B2118F" w:rsidRPr="00B27577">
        <w:rPr>
          <w:rFonts w:ascii="Times New Roman" w:hAnsi="Times New Roman"/>
          <w:sz w:val="28"/>
          <w:szCs w:val="28"/>
        </w:rPr>
        <w:t xml:space="preserve"> </w:t>
      </w:r>
      <w:r w:rsidRPr="00B27577">
        <w:rPr>
          <w:rFonts w:ascii="Times New Roman" w:hAnsi="Times New Roman"/>
          <w:sz w:val="28"/>
          <w:szCs w:val="28"/>
        </w:rPr>
        <w:t>образом</w:t>
      </w:r>
      <w:r w:rsidR="00B2118F" w:rsidRPr="00B27577">
        <w:rPr>
          <w:rFonts w:ascii="Times New Roman" w:hAnsi="Times New Roman"/>
          <w:sz w:val="28"/>
          <w:szCs w:val="28"/>
        </w:rPr>
        <w:t xml:space="preserve"> </w:t>
      </w:r>
      <w:r w:rsidRPr="00B27577">
        <w:rPr>
          <w:rFonts w:ascii="Times New Roman" w:hAnsi="Times New Roman"/>
          <w:sz w:val="28"/>
          <w:szCs w:val="28"/>
        </w:rPr>
        <w:t>наставляет</w:t>
      </w:r>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r w:rsidRPr="00B27577">
        <w:rPr>
          <w:rFonts w:ascii="Times New Roman" w:hAnsi="Times New Roman"/>
          <w:sz w:val="28"/>
          <w:szCs w:val="28"/>
        </w:rPr>
        <w:t>поучает</w:t>
      </w:r>
      <w:r w:rsidR="00B2118F" w:rsidRPr="00B27577">
        <w:rPr>
          <w:rFonts w:ascii="Times New Roman" w:hAnsi="Times New Roman"/>
          <w:sz w:val="28"/>
          <w:szCs w:val="28"/>
        </w:rPr>
        <w:t xml:space="preserve"> </w:t>
      </w:r>
      <w:r w:rsidRPr="00B27577">
        <w:rPr>
          <w:rFonts w:ascii="Times New Roman" w:hAnsi="Times New Roman"/>
          <w:sz w:val="28"/>
          <w:szCs w:val="28"/>
        </w:rPr>
        <w:t>его.</w:t>
      </w:r>
      <w:r w:rsidR="00B2118F" w:rsidRPr="00B27577">
        <w:rPr>
          <w:rFonts w:ascii="Times New Roman" w:hAnsi="Times New Roman"/>
          <w:sz w:val="28"/>
          <w:szCs w:val="28"/>
        </w:rPr>
        <w:t xml:space="preserve"> </w:t>
      </w:r>
      <w:r w:rsidRPr="00B27577">
        <w:rPr>
          <w:rFonts w:ascii="Times New Roman" w:hAnsi="Times New Roman"/>
          <w:sz w:val="28"/>
          <w:szCs w:val="28"/>
        </w:rPr>
        <w:t>Контекстуальный</w:t>
      </w:r>
      <w:r w:rsidR="00B2118F" w:rsidRPr="00B27577">
        <w:rPr>
          <w:rFonts w:ascii="Times New Roman" w:hAnsi="Times New Roman"/>
          <w:sz w:val="28"/>
          <w:szCs w:val="28"/>
        </w:rPr>
        <w:t xml:space="preserve"> </w:t>
      </w:r>
      <w:r w:rsidRPr="00B27577">
        <w:rPr>
          <w:rFonts w:ascii="Times New Roman" w:hAnsi="Times New Roman"/>
          <w:sz w:val="28"/>
          <w:szCs w:val="28"/>
        </w:rPr>
        <w:t>анализ</w:t>
      </w:r>
      <w:r w:rsidR="00B2118F" w:rsidRPr="00B27577">
        <w:rPr>
          <w:rFonts w:ascii="Times New Roman" w:hAnsi="Times New Roman"/>
          <w:sz w:val="28"/>
          <w:szCs w:val="28"/>
        </w:rPr>
        <w:t xml:space="preserve"> </w:t>
      </w:r>
      <w:r w:rsidRPr="00B27577">
        <w:rPr>
          <w:rFonts w:ascii="Times New Roman" w:hAnsi="Times New Roman"/>
          <w:sz w:val="28"/>
          <w:szCs w:val="28"/>
        </w:rPr>
        <w:t>показывает,</w:t>
      </w:r>
      <w:r w:rsidR="00B2118F" w:rsidRPr="00B27577">
        <w:rPr>
          <w:rFonts w:ascii="Times New Roman" w:hAnsi="Times New Roman"/>
          <w:sz w:val="28"/>
          <w:szCs w:val="28"/>
        </w:rPr>
        <w:t xml:space="preserve"> </w:t>
      </w:r>
      <w:r w:rsidRPr="00B27577">
        <w:rPr>
          <w:rFonts w:ascii="Times New Roman" w:hAnsi="Times New Roman"/>
          <w:sz w:val="28"/>
          <w:szCs w:val="28"/>
        </w:rPr>
        <w:t>что</w:t>
      </w:r>
      <w:r w:rsidR="00B2118F" w:rsidRPr="00B27577">
        <w:rPr>
          <w:rFonts w:ascii="Times New Roman" w:hAnsi="Times New Roman"/>
          <w:sz w:val="28"/>
          <w:szCs w:val="28"/>
        </w:rPr>
        <w:t xml:space="preserve"> </w:t>
      </w:r>
      <w:r w:rsidRPr="00B27577">
        <w:rPr>
          <w:rFonts w:ascii="Times New Roman" w:hAnsi="Times New Roman"/>
          <w:sz w:val="28"/>
          <w:szCs w:val="28"/>
        </w:rPr>
        <w:t>собеседник</w:t>
      </w:r>
      <w:r w:rsidR="00B2118F" w:rsidRPr="00B27577">
        <w:rPr>
          <w:rFonts w:ascii="Times New Roman" w:hAnsi="Times New Roman"/>
          <w:sz w:val="28"/>
          <w:szCs w:val="28"/>
        </w:rPr>
        <w:t xml:space="preserve"> </w:t>
      </w:r>
      <w:r w:rsidRPr="00B27577">
        <w:rPr>
          <w:rFonts w:ascii="Times New Roman" w:hAnsi="Times New Roman"/>
          <w:sz w:val="28"/>
          <w:szCs w:val="28"/>
        </w:rPr>
        <w:t>реагирует</w:t>
      </w:r>
      <w:r w:rsidR="00B2118F" w:rsidRPr="00B27577">
        <w:rPr>
          <w:rFonts w:ascii="Times New Roman" w:hAnsi="Times New Roman"/>
          <w:sz w:val="28"/>
          <w:szCs w:val="28"/>
        </w:rPr>
        <w:t xml:space="preserve"> </w:t>
      </w:r>
      <w:proofErr w:type="gramStart"/>
      <w:r w:rsidRPr="00B27577">
        <w:rPr>
          <w:rFonts w:ascii="Times New Roman" w:hAnsi="Times New Roman"/>
          <w:sz w:val="28"/>
          <w:szCs w:val="28"/>
        </w:rPr>
        <w:t>на</w:t>
      </w:r>
      <w:proofErr w:type="gramEnd"/>
      <w:r w:rsidR="00B2118F" w:rsidRPr="00B27577">
        <w:rPr>
          <w:rFonts w:ascii="Times New Roman" w:hAnsi="Times New Roman"/>
          <w:sz w:val="28"/>
          <w:szCs w:val="28"/>
        </w:rPr>
        <w:t xml:space="preserve"> </w:t>
      </w:r>
      <w:proofErr w:type="gramStart"/>
      <w:r w:rsidRPr="00B27577">
        <w:rPr>
          <w:rFonts w:ascii="Times New Roman" w:hAnsi="Times New Roman"/>
          <w:sz w:val="28"/>
          <w:szCs w:val="28"/>
        </w:rPr>
        <w:t>директив</w:t>
      </w:r>
      <w:proofErr w:type="gramEnd"/>
      <w:r w:rsidRPr="00B27577">
        <w:rPr>
          <w:rFonts w:ascii="Times New Roman" w:hAnsi="Times New Roman"/>
          <w:sz w:val="28"/>
          <w:szCs w:val="28"/>
        </w:rPr>
        <w:t>,</w:t>
      </w:r>
      <w:r w:rsidR="00B2118F" w:rsidRPr="00B27577">
        <w:rPr>
          <w:rFonts w:ascii="Times New Roman" w:hAnsi="Times New Roman"/>
          <w:sz w:val="28"/>
          <w:szCs w:val="28"/>
        </w:rPr>
        <w:t xml:space="preserve"> </w:t>
      </w:r>
      <w:r w:rsidRPr="00B27577">
        <w:rPr>
          <w:rFonts w:ascii="Times New Roman" w:hAnsi="Times New Roman"/>
          <w:sz w:val="28"/>
          <w:szCs w:val="28"/>
        </w:rPr>
        <w:t>тем</w:t>
      </w:r>
      <w:r w:rsidR="00B2118F" w:rsidRPr="00B27577">
        <w:rPr>
          <w:rFonts w:ascii="Times New Roman" w:hAnsi="Times New Roman"/>
          <w:sz w:val="28"/>
          <w:szCs w:val="28"/>
        </w:rPr>
        <w:t xml:space="preserve"> </w:t>
      </w:r>
      <w:r w:rsidRPr="00B27577">
        <w:rPr>
          <w:rFonts w:ascii="Times New Roman" w:hAnsi="Times New Roman"/>
          <w:sz w:val="28"/>
          <w:szCs w:val="28"/>
        </w:rPr>
        <w:t>самым</w:t>
      </w:r>
      <w:r w:rsidR="00B2118F" w:rsidRPr="00B27577">
        <w:rPr>
          <w:rFonts w:ascii="Times New Roman" w:hAnsi="Times New Roman"/>
          <w:sz w:val="28"/>
          <w:szCs w:val="28"/>
        </w:rPr>
        <w:t xml:space="preserve"> </w:t>
      </w:r>
      <w:r w:rsidRPr="00B27577">
        <w:rPr>
          <w:rFonts w:ascii="Times New Roman" w:hAnsi="Times New Roman"/>
          <w:sz w:val="28"/>
          <w:szCs w:val="28"/>
        </w:rPr>
        <w:t>активизируется</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речеактовое</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взаимодействие.</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данном</w:t>
      </w:r>
      <w:r w:rsidR="00B2118F" w:rsidRPr="00B27577">
        <w:rPr>
          <w:rFonts w:ascii="Times New Roman" w:hAnsi="Times New Roman"/>
          <w:sz w:val="28"/>
          <w:szCs w:val="28"/>
        </w:rPr>
        <w:t xml:space="preserve"> </w:t>
      </w:r>
      <w:r w:rsidRPr="00B27577">
        <w:rPr>
          <w:rFonts w:ascii="Times New Roman" w:hAnsi="Times New Roman"/>
          <w:sz w:val="28"/>
          <w:szCs w:val="28"/>
        </w:rPr>
        <w:t>случае</w:t>
      </w:r>
      <w:r w:rsidR="00B2118F" w:rsidRPr="00B27577">
        <w:rPr>
          <w:rFonts w:ascii="Times New Roman" w:hAnsi="Times New Roman"/>
          <w:sz w:val="28"/>
          <w:szCs w:val="28"/>
        </w:rPr>
        <w:t xml:space="preserve"> </w:t>
      </w:r>
      <w:r w:rsidRPr="00B27577">
        <w:rPr>
          <w:rFonts w:ascii="Times New Roman" w:hAnsi="Times New Roman"/>
          <w:sz w:val="28"/>
          <w:szCs w:val="28"/>
        </w:rPr>
        <w:t>герой</w:t>
      </w:r>
      <w:r w:rsidR="00B2118F" w:rsidRPr="00B27577">
        <w:rPr>
          <w:rFonts w:ascii="Times New Roman" w:hAnsi="Times New Roman"/>
          <w:sz w:val="28"/>
          <w:szCs w:val="28"/>
        </w:rPr>
        <w:t xml:space="preserve"> </w:t>
      </w:r>
      <w:r w:rsidRPr="00B27577">
        <w:rPr>
          <w:rFonts w:ascii="Times New Roman" w:hAnsi="Times New Roman"/>
          <w:sz w:val="28"/>
          <w:szCs w:val="28"/>
        </w:rPr>
        <w:t>соглашается</w:t>
      </w:r>
      <w:r w:rsidR="00B2118F" w:rsidRPr="00B27577">
        <w:rPr>
          <w:rFonts w:ascii="Times New Roman" w:hAnsi="Times New Roman"/>
          <w:sz w:val="28"/>
          <w:szCs w:val="28"/>
        </w:rPr>
        <w:t xml:space="preserve"> </w:t>
      </w:r>
      <w:r w:rsidRPr="00B27577">
        <w:rPr>
          <w:rFonts w:ascii="Times New Roman" w:hAnsi="Times New Roman"/>
          <w:sz w:val="28"/>
          <w:szCs w:val="28"/>
        </w:rPr>
        <w:t>с</w:t>
      </w:r>
      <w:r w:rsidR="00B2118F" w:rsidRPr="00B27577">
        <w:rPr>
          <w:rFonts w:ascii="Times New Roman" w:hAnsi="Times New Roman"/>
          <w:sz w:val="28"/>
          <w:szCs w:val="28"/>
        </w:rPr>
        <w:t xml:space="preserve"> </w:t>
      </w:r>
      <w:r w:rsidRPr="00B27577">
        <w:rPr>
          <w:rFonts w:ascii="Times New Roman" w:hAnsi="Times New Roman"/>
          <w:sz w:val="28"/>
          <w:szCs w:val="28"/>
        </w:rPr>
        <w:t>тем,</w:t>
      </w:r>
      <w:r w:rsidR="00B2118F" w:rsidRPr="00B27577">
        <w:rPr>
          <w:rFonts w:ascii="Times New Roman" w:hAnsi="Times New Roman"/>
          <w:sz w:val="28"/>
          <w:szCs w:val="28"/>
        </w:rPr>
        <w:t xml:space="preserve"> </w:t>
      </w:r>
      <w:r w:rsidRPr="00B27577">
        <w:rPr>
          <w:rFonts w:ascii="Times New Roman" w:hAnsi="Times New Roman"/>
          <w:sz w:val="28"/>
          <w:szCs w:val="28"/>
        </w:rPr>
        <w:t>что</w:t>
      </w:r>
      <w:r w:rsidR="00B2118F" w:rsidRPr="00B27577">
        <w:rPr>
          <w:rFonts w:ascii="Times New Roman" w:hAnsi="Times New Roman"/>
          <w:sz w:val="28"/>
          <w:szCs w:val="28"/>
        </w:rPr>
        <w:t xml:space="preserve"> </w:t>
      </w:r>
      <w:r w:rsidRPr="00B27577">
        <w:rPr>
          <w:rFonts w:ascii="Times New Roman" w:hAnsi="Times New Roman"/>
          <w:sz w:val="28"/>
          <w:szCs w:val="28"/>
        </w:rPr>
        <w:t>он</w:t>
      </w:r>
      <w:r w:rsidR="00B2118F" w:rsidRPr="00B27577">
        <w:rPr>
          <w:rFonts w:ascii="Times New Roman" w:hAnsi="Times New Roman"/>
          <w:sz w:val="28"/>
          <w:szCs w:val="28"/>
        </w:rPr>
        <w:t xml:space="preserve"> </w:t>
      </w:r>
      <w:r w:rsidRPr="00B27577">
        <w:rPr>
          <w:rFonts w:ascii="Times New Roman" w:hAnsi="Times New Roman"/>
          <w:sz w:val="28"/>
          <w:szCs w:val="28"/>
        </w:rPr>
        <w:t>должен</w:t>
      </w:r>
      <w:r w:rsidR="00B2118F" w:rsidRPr="00B27577">
        <w:rPr>
          <w:rFonts w:ascii="Times New Roman" w:hAnsi="Times New Roman"/>
          <w:sz w:val="28"/>
          <w:szCs w:val="28"/>
        </w:rPr>
        <w:t xml:space="preserve"> </w:t>
      </w:r>
      <w:r w:rsidRPr="00B27577">
        <w:rPr>
          <w:rFonts w:ascii="Times New Roman" w:hAnsi="Times New Roman"/>
          <w:sz w:val="28"/>
          <w:szCs w:val="28"/>
        </w:rPr>
        <w:t>посмотреть.</w:t>
      </w:r>
      <w:r w:rsidR="00B2118F" w:rsidRPr="00B27577">
        <w:rPr>
          <w:rFonts w:ascii="Times New Roman" w:hAnsi="Times New Roman"/>
          <w:sz w:val="28"/>
          <w:szCs w:val="28"/>
        </w:rPr>
        <w:t xml:space="preserve"> </w:t>
      </w:r>
    </w:p>
    <w:p w:rsidR="00C22E38" w:rsidRDefault="00C22E38" w:rsidP="00E053C0">
      <w:pPr>
        <w:pStyle w:val="af1"/>
        <w:keepNext/>
        <w:spacing w:after="0" w:line="360" w:lineRule="auto"/>
        <w:rPr>
          <w:rFonts w:ascii="Times New Roman" w:hAnsi="Times New Roman" w:cs="Times New Roman"/>
          <w:i/>
          <w:color w:val="auto"/>
          <w:sz w:val="28"/>
          <w:szCs w:val="28"/>
        </w:rPr>
      </w:pPr>
    </w:p>
    <w:p w:rsidR="0033190A" w:rsidRPr="0033190A" w:rsidRDefault="0033190A" w:rsidP="0033190A"/>
    <w:tbl>
      <w:tblPr>
        <w:tblStyle w:val="afa"/>
        <w:tblW w:w="0" w:type="auto"/>
        <w:tblLook w:val="04A0" w:firstRow="1" w:lastRow="0" w:firstColumn="1" w:lastColumn="0" w:noHBand="0" w:noVBand="1"/>
      </w:tblPr>
      <w:tblGrid>
        <w:gridCol w:w="9570"/>
      </w:tblGrid>
      <w:tr w:rsidR="007E10E8" w:rsidRPr="00B62576" w:rsidTr="002E41D0">
        <w:tc>
          <w:tcPr>
            <w:tcW w:w="9570" w:type="dxa"/>
            <w:tcBorders>
              <w:top w:val="nil"/>
              <w:left w:val="nil"/>
              <w:bottom w:val="nil"/>
              <w:right w:val="nil"/>
            </w:tcBorders>
            <w:hideMark/>
          </w:tcPr>
          <w:p w:rsidR="00C22E38" w:rsidRPr="00632025" w:rsidRDefault="0033190A" w:rsidP="00E053C0">
            <w:pPr>
              <w:spacing w:line="360" w:lineRule="auto"/>
              <w:jc w:val="both"/>
              <w:rPr>
                <w:rFonts w:ascii="Times New Roman" w:eastAsia="Times New Roman" w:hAnsi="Times New Roman" w:cs="Times New Roman"/>
                <w:i/>
                <w:sz w:val="24"/>
                <w:szCs w:val="24"/>
                <w:lang w:val="en-US" w:eastAsia="ru-RU"/>
              </w:rPr>
            </w:pPr>
            <w:r w:rsidRPr="00242E0D">
              <w:rPr>
                <w:rFonts w:ascii="Times New Roman" w:hAnsi="Times New Roman" w:cs="Times New Roman"/>
                <w:b/>
                <w:sz w:val="28"/>
                <w:szCs w:val="28"/>
                <w:lang w:val="en-US"/>
              </w:rPr>
              <w:lastRenderedPageBreak/>
              <w:t>(</w:t>
            </w:r>
            <w:r w:rsidRPr="0033190A">
              <w:rPr>
                <w:rFonts w:ascii="Times New Roman" w:hAnsi="Times New Roman" w:cs="Times New Roman"/>
                <w:b/>
                <w:sz w:val="28"/>
                <w:szCs w:val="28"/>
              </w:rPr>
              <w:fldChar w:fldCharType="begin"/>
            </w:r>
            <w:r w:rsidRPr="00242E0D">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242E0D">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242E0D">
              <w:rPr>
                <w:rFonts w:ascii="Times New Roman" w:hAnsi="Times New Roman" w:cs="Times New Roman"/>
                <w:b/>
                <w:noProof/>
                <w:sz w:val="28"/>
                <w:szCs w:val="28"/>
                <w:lang w:val="en-US"/>
              </w:rPr>
              <w:t>6</w:t>
            </w:r>
            <w:r w:rsidRPr="0033190A">
              <w:rPr>
                <w:rFonts w:ascii="Times New Roman" w:hAnsi="Times New Roman" w:cs="Times New Roman"/>
                <w:b/>
                <w:noProof/>
                <w:sz w:val="28"/>
                <w:szCs w:val="28"/>
              </w:rPr>
              <w:fldChar w:fldCharType="end"/>
            </w:r>
            <w:r w:rsidRPr="00242E0D">
              <w:rPr>
                <w:rFonts w:ascii="Times New Roman" w:hAnsi="Times New Roman" w:cs="Times New Roman"/>
                <w:b/>
                <w:noProof/>
                <w:sz w:val="28"/>
                <w:szCs w:val="28"/>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eastAsia="Times New Roman" w:hAnsi="Times New Roman" w:cs="Times New Roman"/>
                <w:b/>
                <w:bCs/>
                <w:i/>
                <w:sz w:val="24"/>
                <w:szCs w:val="24"/>
                <w:lang w:val="en-US" w:eastAsia="ru-RU"/>
              </w:rPr>
              <w:t>He</w:t>
            </w:r>
            <w:r w:rsidR="00B2118F" w:rsidRPr="00632025">
              <w:rPr>
                <w:rFonts w:ascii="Times New Roman" w:eastAsia="Times New Roman" w:hAnsi="Times New Roman" w:cs="Times New Roman"/>
                <w:b/>
                <w:bCs/>
                <w:i/>
                <w:sz w:val="24"/>
                <w:szCs w:val="24"/>
                <w:lang w:val="en-US" w:eastAsia="ru-RU"/>
              </w:rPr>
              <w:t xml:space="preserve"> </w:t>
            </w:r>
            <w:r w:rsidR="00C22E38" w:rsidRPr="00632025">
              <w:rPr>
                <w:rFonts w:ascii="Times New Roman" w:eastAsia="Times New Roman" w:hAnsi="Times New Roman" w:cs="Times New Roman"/>
                <w:b/>
                <w:bCs/>
                <w:i/>
                <w:sz w:val="24"/>
                <w:szCs w:val="24"/>
                <w:lang w:val="en-US" w:eastAsia="ru-RU"/>
              </w:rPr>
              <w:t>drove</w:t>
            </w:r>
            <w:r w:rsidR="00B2118F" w:rsidRPr="00632025">
              <w:rPr>
                <w:rFonts w:ascii="Times New Roman" w:eastAsia="Times New Roman" w:hAnsi="Times New Roman" w:cs="Times New Roman"/>
                <w:b/>
                <w:bCs/>
                <w:i/>
                <w:sz w:val="24"/>
                <w:szCs w:val="24"/>
                <w:lang w:val="en-US" w:eastAsia="ru-RU"/>
              </w:rPr>
              <w:t xml:space="preserve"> </w:t>
            </w:r>
            <w:r w:rsidR="00C22E38" w:rsidRPr="00632025">
              <w:rPr>
                <w:rFonts w:ascii="Times New Roman" w:eastAsia="Times New Roman" w:hAnsi="Times New Roman" w:cs="Times New Roman"/>
                <w:b/>
                <w:bCs/>
                <w:i/>
                <w:sz w:val="24"/>
                <w:szCs w:val="24"/>
                <w:lang w:val="en-US" w:eastAsia="ru-RU"/>
              </w:rPr>
              <w:t>very</w:t>
            </w:r>
            <w:r w:rsidR="00B2118F" w:rsidRPr="00632025">
              <w:rPr>
                <w:rFonts w:ascii="Times New Roman" w:eastAsia="Times New Roman" w:hAnsi="Times New Roman" w:cs="Times New Roman"/>
                <w:b/>
                <w:bCs/>
                <w:i/>
                <w:sz w:val="24"/>
                <w:szCs w:val="24"/>
                <w:lang w:val="en-US" w:eastAsia="ru-RU"/>
              </w:rPr>
              <w:t xml:space="preserve"> </w:t>
            </w:r>
            <w:r w:rsidR="00C22E38" w:rsidRPr="00632025">
              <w:rPr>
                <w:rFonts w:ascii="Times New Roman" w:eastAsia="Times New Roman" w:hAnsi="Times New Roman" w:cs="Times New Roman"/>
                <w:b/>
                <w:bCs/>
                <w:i/>
                <w:sz w:val="24"/>
                <w:szCs w:val="24"/>
                <w:lang w:val="en-US" w:eastAsia="ru-RU"/>
              </w:rPr>
              <w:t>nicely</w:t>
            </w:r>
            <w:r w:rsidR="00C22E38" w:rsidRPr="00632025">
              <w:rPr>
                <w:rFonts w:ascii="Times New Roman" w:eastAsia="Times New Roman" w:hAnsi="Times New Roman" w:cs="Times New Roman"/>
                <w:i/>
                <w:sz w:val="24"/>
                <w:szCs w:val="24"/>
                <w:lang w:val="en-US" w:eastAsia="ru-RU"/>
              </w:rPr>
              <w:t>.</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I</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was</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amazed.”</w:t>
            </w:r>
          </w:p>
          <w:p w:rsidR="00C22E38" w:rsidRPr="00632025" w:rsidRDefault="00C22E38" w:rsidP="00E053C0">
            <w:pPr>
              <w:spacing w:line="360" w:lineRule="auto"/>
              <w:ind w:left="75" w:right="75" w:firstLine="300"/>
              <w:jc w:val="both"/>
              <w:rPr>
                <w:rFonts w:ascii="Times New Roman" w:eastAsia="Times New Roman" w:hAnsi="Times New Roman" w:cs="Times New Roman"/>
                <w:i/>
                <w:sz w:val="24"/>
                <w:szCs w:val="24"/>
                <w:lang w:val="en-US" w:eastAsia="ru-RU"/>
              </w:rPr>
            </w:pPr>
            <w:r w:rsidRPr="00632025">
              <w:rPr>
                <w:rFonts w:ascii="Times New Roman" w:eastAsia="Times New Roman" w:hAnsi="Times New Roman" w:cs="Times New Roman"/>
                <w:i/>
                <w:sz w:val="24"/>
                <w:szCs w:val="24"/>
                <w:lang w:val="en-US" w:eastAsia="ru-RU"/>
              </w:rPr>
              <w:t>“</w:t>
            </w:r>
            <w:r w:rsidRPr="00632025">
              <w:rPr>
                <w:rFonts w:ascii="Times New Roman" w:eastAsia="Times New Roman" w:hAnsi="Times New Roman" w:cs="Times New Roman"/>
                <w:i/>
                <w:iCs/>
                <w:sz w:val="24"/>
                <w:szCs w:val="24"/>
                <w:lang w:val="en-US" w:eastAsia="ru-RU"/>
              </w:rPr>
              <w:t>He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drove?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Muriel,</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you</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gave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me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your</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word</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of</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t>
            </w:r>
          </w:p>
          <w:p w:rsidR="00C22E38" w:rsidRPr="003B60A2" w:rsidRDefault="00C22E38" w:rsidP="00E053C0">
            <w:pPr>
              <w:spacing w:line="360" w:lineRule="auto"/>
              <w:ind w:left="75" w:right="75" w:firstLine="300"/>
              <w:jc w:val="both"/>
              <w:rPr>
                <w:rFonts w:ascii="Times New Roman" w:eastAsia="Calibri" w:hAnsi="Times New Roman" w:cs="Times New Roman"/>
                <w:sz w:val="24"/>
                <w:szCs w:val="24"/>
                <w:lang w:val="en-US"/>
              </w:rPr>
            </w:pPr>
            <w:r w:rsidRPr="00632025">
              <w:rPr>
                <w:rFonts w:ascii="Times New Roman" w:eastAsia="Times New Roman" w:hAnsi="Times New Roman" w:cs="Times New Roman"/>
                <w:i/>
                <w:sz w:val="24"/>
                <w:szCs w:val="24"/>
                <w:lang w:val="en-US" w:eastAsia="ru-RU"/>
              </w:rPr>
              <w:t>“I</w:t>
            </w:r>
            <w:r w:rsidR="00B2118F" w:rsidRPr="00632025">
              <w:rPr>
                <w:rFonts w:ascii="Times New Roman" w:eastAsia="Times New Roman" w:hAnsi="Times New Roman" w:cs="Times New Roman"/>
                <w:i/>
                <w:iCs/>
                <w:sz w:val="24"/>
                <w:szCs w:val="24"/>
                <w:lang w:val="en-US" w:eastAsia="ru-RU"/>
              </w:rPr>
              <w:t xml:space="preserve"> </w:t>
            </w:r>
            <w:r w:rsidRPr="00632025">
              <w:rPr>
                <w:rFonts w:ascii="Times New Roman" w:eastAsia="Times New Roman" w:hAnsi="Times New Roman" w:cs="Times New Roman"/>
                <w:i/>
                <w:iCs/>
                <w:sz w:val="24"/>
                <w:szCs w:val="24"/>
                <w:lang w:val="en-US" w:eastAsia="ru-RU"/>
              </w:rPr>
              <w:t>said</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he</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drove</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very</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nicely</w:t>
            </w:r>
            <w:r w:rsidRPr="00632025">
              <w:rPr>
                <w:rFonts w:ascii="Times New Roman" w:eastAsia="Times New Roman" w:hAnsi="Times New Roman" w:cs="Times New Roman"/>
                <w:i/>
                <w:sz w:val="24"/>
                <w:szCs w:val="24"/>
                <w:lang w:val="en-US" w:eastAsia="ru-RU"/>
              </w:rPr>
              <w: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Mother.</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Now,</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please.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I</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asked</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him</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to</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stay</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close</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to</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the</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white</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line,</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and</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all,</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and</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he</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knew</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what</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I</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meant,</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and</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he</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did</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it.</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He</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was</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even</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trying</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not</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to</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look</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at</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the</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trees</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you</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could</w:t>
            </w:r>
            <w:r w:rsidR="00B2118F" w:rsidRPr="00632025">
              <w:rPr>
                <w:rFonts w:ascii="Times New Roman" w:eastAsia="Times New Roman" w:hAnsi="Times New Roman" w:cs="Times New Roman"/>
                <w:b/>
                <w:bCs/>
                <w:i/>
                <w:sz w:val="24"/>
                <w:szCs w:val="24"/>
                <w:lang w:val="en-US" w:eastAsia="ru-RU"/>
              </w:rPr>
              <w:t xml:space="preserve"> </w:t>
            </w:r>
            <w:r w:rsidRPr="00632025">
              <w:rPr>
                <w:rFonts w:ascii="Times New Roman" w:eastAsia="Times New Roman" w:hAnsi="Times New Roman" w:cs="Times New Roman"/>
                <w:b/>
                <w:bCs/>
                <w:i/>
                <w:sz w:val="24"/>
                <w:szCs w:val="24"/>
                <w:lang w:val="en-US" w:eastAsia="ru-RU"/>
              </w:rPr>
              <w:t>tell….”</w:t>
            </w:r>
            <w:r w:rsidR="00B2118F" w:rsidRPr="00632025">
              <w:rPr>
                <w:rFonts w:ascii="Times New Roman" w:eastAsia="Times New Roman" w:hAnsi="Times New Roman" w:cs="Times New Roman"/>
                <w:b/>
                <w:bCs/>
                <w:i/>
                <w:sz w:val="24"/>
                <w:szCs w:val="24"/>
                <w:lang w:val="en-US" w:eastAsia="ru-RU"/>
              </w:rPr>
              <w:t xml:space="preserve"> </w:t>
            </w:r>
            <w:r w:rsidR="003B60A2">
              <w:rPr>
                <w:rFonts w:ascii="Times New Roman" w:eastAsia="Times New Roman" w:hAnsi="Times New Roman" w:cs="Times New Roman"/>
                <w:bCs/>
                <w:sz w:val="24"/>
                <w:szCs w:val="24"/>
                <w:lang w:val="en-US" w:eastAsia="ru-RU"/>
              </w:rPr>
              <w:t>[CR]</w:t>
            </w:r>
          </w:p>
        </w:tc>
      </w:tr>
    </w:tbl>
    <w:p w:rsidR="00C22E38" w:rsidRPr="00B27577" w:rsidRDefault="00C22E38" w:rsidP="00E053C0">
      <w:pPr>
        <w:pStyle w:val="af6"/>
        <w:spacing w:after="0" w:line="360" w:lineRule="auto"/>
        <w:ind w:left="0" w:firstLine="720"/>
        <w:rPr>
          <w:rFonts w:ascii="Times New Roman" w:hAnsi="Times New Roman"/>
          <w:sz w:val="28"/>
          <w:szCs w:val="28"/>
          <w:lang w:val="en-US"/>
        </w:rPr>
      </w:pPr>
    </w:p>
    <w:p w:rsidR="00C22E38" w:rsidRPr="00B27577" w:rsidRDefault="00C22E38" w:rsidP="00E053C0">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Герой</w:t>
      </w:r>
      <w:r w:rsidR="00B2118F" w:rsidRPr="00B27577">
        <w:rPr>
          <w:rFonts w:ascii="Times New Roman" w:hAnsi="Times New Roman"/>
          <w:sz w:val="28"/>
          <w:szCs w:val="28"/>
        </w:rPr>
        <w:t xml:space="preserve"> </w:t>
      </w:r>
      <w:r w:rsidRPr="00B27577">
        <w:rPr>
          <w:rFonts w:ascii="Times New Roman" w:hAnsi="Times New Roman"/>
          <w:sz w:val="28"/>
          <w:szCs w:val="28"/>
        </w:rPr>
        <w:t>делится</w:t>
      </w:r>
      <w:r w:rsidR="00B2118F" w:rsidRPr="00B27577">
        <w:rPr>
          <w:rFonts w:ascii="Times New Roman" w:hAnsi="Times New Roman"/>
          <w:sz w:val="28"/>
          <w:szCs w:val="28"/>
        </w:rPr>
        <w:t xml:space="preserve"> </w:t>
      </w:r>
      <w:r w:rsidRPr="00B27577">
        <w:rPr>
          <w:rFonts w:ascii="Times New Roman" w:hAnsi="Times New Roman"/>
          <w:sz w:val="28"/>
          <w:szCs w:val="28"/>
        </w:rPr>
        <w:t>своими</w:t>
      </w:r>
      <w:r w:rsidR="00B2118F" w:rsidRPr="00B27577">
        <w:rPr>
          <w:rFonts w:ascii="Times New Roman" w:hAnsi="Times New Roman"/>
          <w:sz w:val="28"/>
          <w:szCs w:val="28"/>
        </w:rPr>
        <w:t xml:space="preserve"> </w:t>
      </w:r>
      <w:r w:rsidRPr="00B27577">
        <w:rPr>
          <w:rFonts w:ascii="Times New Roman" w:hAnsi="Times New Roman"/>
          <w:sz w:val="28"/>
          <w:szCs w:val="28"/>
        </w:rPr>
        <w:t>впечатлениями</w:t>
      </w:r>
      <w:r w:rsidR="00B2118F" w:rsidRPr="00B27577">
        <w:rPr>
          <w:rFonts w:ascii="Times New Roman" w:hAnsi="Times New Roman"/>
          <w:sz w:val="28"/>
          <w:szCs w:val="28"/>
        </w:rPr>
        <w:t xml:space="preserve"> </w:t>
      </w:r>
      <w:r w:rsidRPr="00B27577">
        <w:rPr>
          <w:rFonts w:ascii="Times New Roman" w:hAnsi="Times New Roman"/>
          <w:sz w:val="28"/>
          <w:szCs w:val="28"/>
        </w:rPr>
        <w:t>по</w:t>
      </w:r>
      <w:r w:rsidR="00B2118F" w:rsidRPr="00B27577">
        <w:rPr>
          <w:rFonts w:ascii="Times New Roman" w:hAnsi="Times New Roman"/>
          <w:sz w:val="28"/>
          <w:szCs w:val="28"/>
        </w:rPr>
        <w:t xml:space="preserve"> </w:t>
      </w:r>
      <w:r w:rsidRPr="00B27577">
        <w:rPr>
          <w:rFonts w:ascii="Times New Roman" w:hAnsi="Times New Roman"/>
          <w:sz w:val="28"/>
          <w:szCs w:val="28"/>
        </w:rPr>
        <w:t>поводу</w:t>
      </w:r>
      <w:r w:rsidR="00B2118F" w:rsidRPr="00B27577">
        <w:rPr>
          <w:rFonts w:ascii="Times New Roman" w:hAnsi="Times New Roman"/>
          <w:sz w:val="28"/>
          <w:szCs w:val="28"/>
        </w:rPr>
        <w:t xml:space="preserve"> </w:t>
      </w:r>
      <w:r w:rsidRPr="00B27577">
        <w:rPr>
          <w:rFonts w:ascii="Times New Roman" w:hAnsi="Times New Roman"/>
          <w:sz w:val="28"/>
          <w:szCs w:val="28"/>
        </w:rPr>
        <w:t>того,</w:t>
      </w:r>
      <w:r w:rsidR="00B2118F" w:rsidRPr="00B27577">
        <w:rPr>
          <w:rFonts w:ascii="Times New Roman" w:hAnsi="Times New Roman"/>
          <w:sz w:val="28"/>
          <w:szCs w:val="28"/>
        </w:rPr>
        <w:t xml:space="preserve"> </w:t>
      </w:r>
      <w:r w:rsidRPr="00B27577">
        <w:rPr>
          <w:rFonts w:ascii="Times New Roman" w:hAnsi="Times New Roman"/>
          <w:sz w:val="28"/>
          <w:szCs w:val="28"/>
        </w:rPr>
        <w:t>что</w:t>
      </w:r>
      <w:r w:rsidR="00B2118F" w:rsidRPr="00B27577">
        <w:rPr>
          <w:rFonts w:ascii="Times New Roman" w:hAnsi="Times New Roman"/>
          <w:sz w:val="28"/>
          <w:szCs w:val="28"/>
        </w:rPr>
        <w:t xml:space="preserve"> </w:t>
      </w:r>
      <w:r w:rsidRPr="00B27577">
        <w:rPr>
          <w:rFonts w:ascii="Times New Roman" w:hAnsi="Times New Roman"/>
          <w:sz w:val="28"/>
          <w:szCs w:val="28"/>
        </w:rPr>
        <w:t>кто-то</w:t>
      </w:r>
      <w:r w:rsidR="00B2118F" w:rsidRPr="00B27577">
        <w:rPr>
          <w:rFonts w:ascii="Times New Roman" w:hAnsi="Times New Roman"/>
          <w:sz w:val="28"/>
          <w:szCs w:val="28"/>
        </w:rPr>
        <w:t xml:space="preserve"> </w:t>
      </w:r>
      <w:r w:rsidRPr="00B27577">
        <w:rPr>
          <w:rFonts w:ascii="Times New Roman" w:hAnsi="Times New Roman"/>
          <w:sz w:val="28"/>
          <w:szCs w:val="28"/>
        </w:rPr>
        <w:t>вел</w:t>
      </w:r>
      <w:r w:rsidR="00B2118F" w:rsidRPr="00B27577">
        <w:rPr>
          <w:rFonts w:ascii="Times New Roman" w:hAnsi="Times New Roman"/>
          <w:sz w:val="28"/>
          <w:szCs w:val="28"/>
        </w:rPr>
        <w:t xml:space="preserve"> </w:t>
      </w:r>
      <w:r w:rsidRPr="00B27577">
        <w:rPr>
          <w:rFonts w:ascii="Times New Roman" w:hAnsi="Times New Roman"/>
          <w:sz w:val="28"/>
          <w:szCs w:val="28"/>
        </w:rPr>
        <w:t>машину</w:t>
      </w:r>
      <w:r w:rsidR="00B2118F" w:rsidRPr="00B27577">
        <w:rPr>
          <w:rFonts w:ascii="Times New Roman" w:hAnsi="Times New Roman"/>
          <w:sz w:val="28"/>
          <w:szCs w:val="28"/>
        </w:rPr>
        <w:t xml:space="preserve"> </w:t>
      </w:r>
      <w:r w:rsidRPr="00B27577">
        <w:rPr>
          <w:rFonts w:ascii="Times New Roman" w:hAnsi="Times New Roman"/>
          <w:sz w:val="28"/>
          <w:szCs w:val="28"/>
        </w:rPr>
        <w:t>очень</w:t>
      </w:r>
      <w:r w:rsidR="00B2118F" w:rsidRPr="00B27577">
        <w:rPr>
          <w:rFonts w:ascii="Times New Roman" w:hAnsi="Times New Roman"/>
          <w:sz w:val="28"/>
          <w:szCs w:val="28"/>
        </w:rPr>
        <w:t xml:space="preserve"> </w:t>
      </w:r>
      <w:r w:rsidRPr="00B27577">
        <w:rPr>
          <w:rFonts w:ascii="Times New Roman" w:hAnsi="Times New Roman"/>
          <w:sz w:val="28"/>
          <w:szCs w:val="28"/>
        </w:rPr>
        <w:t>аккуратно.</w:t>
      </w:r>
      <w:r w:rsidR="00B2118F" w:rsidRPr="00B27577">
        <w:rPr>
          <w:rFonts w:ascii="Times New Roman" w:hAnsi="Times New Roman"/>
          <w:sz w:val="28"/>
          <w:szCs w:val="28"/>
        </w:rPr>
        <w:t xml:space="preserve"> </w:t>
      </w:r>
      <w:r w:rsidRPr="00B27577">
        <w:rPr>
          <w:rFonts w:ascii="Times New Roman" w:hAnsi="Times New Roman"/>
          <w:sz w:val="28"/>
          <w:szCs w:val="28"/>
        </w:rPr>
        <w:t>Сам</w:t>
      </w:r>
      <w:r w:rsidR="00B2118F" w:rsidRPr="00B27577">
        <w:rPr>
          <w:rFonts w:ascii="Times New Roman" w:hAnsi="Times New Roman"/>
          <w:sz w:val="28"/>
          <w:szCs w:val="28"/>
        </w:rPr>
        <w:t xml:space="preserve"> </w:t>
      </w:r>
      <w:r w:rsidRPr="00B27577">
        <w:rPr>
          <w:rFonts w:ascii="Times New Roman" w:hAnsi="Times New Roman"/>
          <w:sz w:val="28"/>
          <w:szCs w:val="28"/>
        </w:rPr>
        <w:t>факт</w:t>
      </w:r>
      <w:r w:rsidR="00B2118F" w:rsidRPr="00B27577">
        <w:rPr>
          <w:rFonts w:ascii="Times New Roman" w:hAnsi="Times New Roman"/>
          <w:sz w:val="28"/>
          <w:szCs w:val="28"/>
        </w:rPr>
        <w:t xml:space="preserve"> </w:t>
      </w:r>
      <w:r w:rsidRPr="00B27577">
        <w:rPr>
          <w:rFonts w:ascii="Times New Roman" w:hAnsi="Times New Roman"/>
          <w:sz w:val="28"/>
          <w:szCs w:val="28"/>
        </w:rPr>
        <w:t>того,</w:t>
      </w:r>
      <w:r w:rsidR="00B2118F" w:rsidRPr="00B27577">
        <w:rPr>
          <w:rFonts w:ascii="Times New Roman" w:hAnsi="Times New Roman"/>
          <w:sz w:val="28"/>
          <w:szCs w:val="28"/>
        </w:rPr>
        <w:t xml:space="preserve"> </w:t>
      </w:r>
      <w:r w:rsidRPr="00B27577">
        <w:rPr>
          <w:rFonts w:ascii="Times New Roman" w:hAnsi="Times New Roman"/>
          <w:sz w:val="28"/>
          <w:szCs w:val="28"/>
        </w:rPr>
        <w:t>что</w:t>
      </w:r>
      <w:r w:rsidR="00B2118F" w:rsidRPr="00B27577">
        <w:rPr>
          <w:rFonts w:ascii="Times New Roman" w:hAnsi="Times New Roman"/>
          <w:sz w:val="28"/>
          <w:szCs w:val="28"/>
        </w:rPr>
        <w:t xml:space="preserve"> </w:t>
      </w:r>
      <w:r w:rsidRPr="00B27577">
        <w:rPr>
          <w:rFonts w:ascii="Times New Roman" w:hAnsi="Times New Roman"/>
          <w:sz w:val="28"/>
          <w:szCs w:val="28"/>
        </w:rPr>
        <w:t>он</w:t>
      </w:r>
      <w:r w:rsidR="00B2118F" w:rsidRPr="00B27577">
        <w:rPr>
          <w:rFonts w:ascii="Times New Roman" w:hAnsi="Times New Roman"/>
          <w:sz w:val="28"/>
          <w:szCs w:val="28"/>
        </w:rPr>
        <w:t xml:space="preserve"> </w:t>
      </w:r>
      <w:proofErr w:type="gramStart"/>
      <w:r w:rsidRPr="00B27577">
        <w:rPr>
          <w:rFonts w:ascii="Times New Roman" w:hAnsi="Times New Roman"/>
          <w:sz w:val="28"/>
          <w:szCs w:val="28"/>
        </w:rPr>
        <w:t>был</w:t>
      </w:r>
      <w:r w:rsidR="00B2118F" w:rsidRPr="00B27577">
        <w:rPr>
          <w:rFonts w:ascii="Times New Roman" w:hAnsi="Times New Roman"/>
          <w:sz w:val="28"/>
          <w:szCs w:val="28"/>
        </w:rPr>
        <w:t xml:space="preserve"> </w:t>
      </w:r>
      <w:r w:rsidRPr="00B27577">
        <w:rPr>
          <w:rFonts w:ascii="Times New Roman" w:hAnsi="Times New Roman"/>
          <w:sz w:val="28"/>
          <w:szCs w:val="28"/>
        </w:rPr>
        <w:t>за</w:t>
      </w:r>
      <w:r w:rsidR="00B2118F" w:rsidRPr="00B27577">
        <w:rPr>
          <w:rFonts w:ascii="Times New Roman" w:hAnsi="Times New Roman"/>
          <w:sz w:val="28"/>
          <w:szCs w:val="28"/>
        </w:rPr>
        <w:t xml:space="preserve"> </w:t>
      </w:r>
      <w:r w:rsidRPr="00B27577">
        <w:rPr>
          <w:rFonts w:ascii="Times New Roman" w:hAnsi="Times New Roman"/>
          <w:sz w:val="28"/>
          <w:szCs w:val="28"/>
        </w:rPr>
        <w:t>рулем</w:t>
      </w:r>
      <w:r w:rsidR="00B2118F" w:rsidRPr="00B27577">
        <w:rPr>
          <w:rFonts w:ascii="Times New Roman" w:hAnsi="Times New Roman"/>
          <w:sz w:val="28"/>
          <w:szCs w:val="28"/>
        </w:rPr>
        <w:t xml:space="preserve"> </w:t>
      </w:r>
      <w:r w:rsidRPr="00B27577">
        <w:rPr>
          <w:rFonts w:ascii="Times New Roman" w:hAnsi="Times New Roman"/>
          <w:sz w:val="28"/>
          <w:szCs w:val="28"/>
        </w:rPr>
        <w:t>так</w:t>
      </w:r>
      <w:r w:rsidR="00B2118F" w:rsidRPr="00B27577">
        <w:rPr>
          <w:rFonts w:ascii="Times New Roman" w:hAnsi="Times New Roman"/>
          <w:sz w:val="28"/>
          <w:szCs w:val="28"/>
        </w:rPr>
        <w:t xml:space="preserve"> </w:t>
      </w:r>
      <w:r w:rsidRPr="00B27577">
        <w:rPr>
          <w:rFonts w:ascii="Times New Roman" w:hAnsi="Times New Roman"/>
          <w:sz w:val="28"/>
          <w:szCs w:val="28"/>
        </w:rPr>
        <w:t>шокировал</w:t>
      </w:r>
      <w:proofErr w:type="gramEnd"/>
      <w:r w:rsidR="00B2118F" w:rsidRPr="00B27577">
        <w:rPr>
          <w:rFonts w:ascii="Times New Roman" w:hAnsi="Times New Roman"/>
          <w:sz w:val="28"/>
          <w:szCs w:val="28"/>
        </w:rPr>
        <w:t xml:space="preserve"> </w:t>
      </w:r>
      <w:r w:rsidRPr="00B27577">
        <w:rPr>
          <w:rFonts w:ascii="Times New Roman" w:hAnsi="Times New Roman"/>
          <w:sz w:val="28"/>
          <w:szCs w:val="28"/>
        </w:rPr>
        <w:t>женщину,</w:t>
      </w:r>
      <w:r w:rsidR="00B2118F" w:rsidRPr="00B27577">
        <w:rPr>
          <w:rFonts w:ascii="Times New Roman" w:hAnsi="Times New Roman"/>
          <w:sz w:val="28"/>
          <w:szCs w:val="28"/>
        </w:rPr>
        <w:t xml:space="preserve"> </w:t>
      </w:r>
      <w:r w:rsidRPr="00B27577">
        <w:rPr>
          <w:rFonts w:ascii="Times New Roman" w:hAnsi="Times New Roman"/>
          <w:sz w:val="28"/>
          <w:szCs w:val="28"/>
        </w:rPr>
        <w:t>что</w:t>
      </w:r>
      <w:r w:rsidR="00B2118F" w:rsidRPr="00B27577">
        <w:rPr>
          <w:rFonts w:ascii="Times New Roman" w:hAnsi="Times New Roman"/>
          <w:sz w:val="28"/>
          <w:szCs w:val="28"/>
        </w:rPr>
        <w:t xml:space="preserve"> </w:t>
      </w:r>
      <w:r w:rsidRPr="00B27577">
        <w:rPr>
          <w:rFonts w:ascii="Times New Roman" w:hAnsi="Times New Roman"/>
          <w:sz w:val="28"/>
          <w:szCs w:val="28"/>
        </w:rPr>
        <w:t>она</w:t>
      </w:r>
      <w:r w:rsidR="00B2118F" w:rsidRPr="00B27577">
        <w:rPr>
          <w:rFonts w:ascii="Times New Roman" w:hAnsi="Times New Roman"/>
          <w:sz w:val="28"/>
          <w:szCs w:val="28"/>
        </w:rPr>
        <w:t xml:space="preserve"> </w:t>
      </w:r>
      <w:r w:rsidRPr="00B27577">
        <w:rPr>
          <w:rFonts w:ascii="Times New Roman" w:hAnsi="Times New Roman"/>
          <w:sz w:val="28"/>
          <w:szCs w:val="28"/>
        </w:rPr>
        <w:t>повторяет</w:t>
      </w:r>
      <w:r w:rsidR="00B2118F" w:rsidRPr="00B27577">
        <w:rPr>
          <w:rFonts w:ascii="Times New Roman" w:hAnsi="Times New Roman"/>
          <w:sz w:val="28"/>
          <w:szCs w:val="28"/>
        </w:rPr>
        <w:t xml:space="preserve"> </w:t>
      </w:r>
      <w:r w:rsidRPr="00B27577">
        <w:rPr>
          <w:rFonts w:ascii="Times New Roman" w:hAnsi="Times New Roman"/>
          <w:sz w:val="28"/>
          <w:szCs w:val="28"/>
        </w:rPr>
        <w:t>фразу</w:t>
      </w:r>
      <w:r w:rsidR="00B2118F" w:rsidRPr="00B27577">
        <w:rPr>
          <w:rFonts w:ascii="Times New Roman" w:hAnsi="Times New Roman"/>
          <w:sz w:val="28"/>
          <w:szCs w:val="28"/>
        </w:rPr>
        <w:t xml:space="preserve"> </w:t>
      </w:r>
      <w:r w:rsidRPr="00B27577">
        <w:rPr>
          <w:rFonts w:ascii="Times New Roman" w:hAnsi="Times New Roman"/>
          <w:sz w:val="28"/>
          <w:szCs w:val="28"/>
        </w:rPr>
        <w:t>своего</w:t>
      </w:r>
      <w:r w:rsidR="00B2118F" w:rsidRPr="00B27577">
        <w:rPr>
          <w:rFonts w:ascii="Times New Roman" w:hAnsi="Times New Roman"/>
          <w:sz w:val="28"/>
          <w:szCs w:val="28"/>
        </w:rPr>
        <w:t xml:space="preserve"> </w:t>
      </w:r>
      <w:r w:rsidRPr="00B27577">
        <w:rPr>
          <w:rFonts w:ascii="Times New Roman" w:hAnsi="Times New Roman"/>
          <w:sz w:val="28"/>
          <w:szCs w:val="28"/>
        </w:rPr>
        <w:t>собеседника,</w:t>
      </w:r>
      <w:r w:rsidR="00B2118F" w:rsidRPr="00B27577">
        <w:rPr>
          <w:rFonts w:ascii="Times New Roman" w:hAnsi="Times New Roman"/>
          <w:sz w:val="28"/>
          <w:szCs w:val="28"/>
        </w:rPr>
        <w:t xml:space="preserve"> </w:t>
      </w:r>
      <w:r w:rsidRPr="00B27577">
        <w:rPr>
          <w:rFonts w:ascii="Times New Roman" w:hAnsi="Times New Roman"/>
          <w:sz w:val="28"/>
          <w:szCs w:val="28"/>
        </w:rPr>
        <w:t>таким</w:t>
      </w:r>
      <w:r w:rsidR="00B2118F" w:rsidRPr="00B27577">
        <w:rPr>
          <w:rFonts w:ascii="Times New Roman" w:hAnsi="Times New Roman"/>
          <w:sz w:val="28"/>
          <w:szCs w:val="28"/>
        </w:rPr>
        <w:t xml:space="preserve"> </w:t>
      </w:r>
      <w:r w:rsidR="00C05062" w:rsidRPr="00B27577">
        <w:rPr>
          <w:rFonts w:ascii="Times New Roman" w:hAnsi="Times New Roman"/>
          <w:sz w:val="28"/>
          <w:szCs w:val="28"/>
        </w:rPr>
        <w:t>образом,</w:t>
      </w:r>
      <w:r w:rsidR="00B2118F" w:rsidRPr="00B27577">
        <w:rPr>
          <w:rFonts w:ascii="Times New Roman" w:hAnsi="Times New Roman"/>
          <w:sz w:val="28"/>
          <w:szCs w:val="28"/>
        </w:rPr>
        <w:t xml:space="preserve"> </w:t>
      </w:r>
      <w:r w:rsidRPr="00B27577">
        <w:rPr>
          <w:rFonts w:ascii="Times New Roman" w:hAnsi="Times New Roman"/>
          <w:sz w:val="28"/>
          <w:szCs w:val="28"/>
        </w:rPr>
        <w:t>активизируется</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речеактовое</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взаимодействие.</w:t>
      </w:r>
    </w:p>
    <w:p w:rsidR="00C22E38" w:rsidRPr="00B27577" w:rsidRDefault="00C22E38" w:rsidP="00E053C0">
      <w:pPr>
        <w:spacing w:after="0" w:line="360" w:lineRule="auto"/>
        <w:ind w:firstLine="720"/>
        <w:jc w:val="both"/>
        <w:rPr>
          <w:rFonts w:ascii="Times New Roman" w:eastAsia="Calibri" w:hAnsi="Times New Roman" w:cs="Times New Roman"/>
          <w:sz w:val="28"/>
          <w:szCs w:val="28"/>
        </w:rPr>
      </w:pPr>
      <w:r w:rsidRPr="00B27577">
        <w:rPr>
          <w:rFonts w:ascii="Times New Roman" w:eastAsia="Times New Roman" w:hAnsi="Times New Roman" w:cs="Times New Roman"/>
          <w:sz w:val="28"/>
          <w:szCs w:val="28"/>
          <w:lang w:eastAsia="ru-RU"/>
        </w:rPr>
        <w:t>Методом</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количественного</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анализа</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было</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установлено,</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что</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общая</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доля</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директивных</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речевых</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актов</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среди</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отобранных</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примеров</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составила</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22%.</w:t>
      </w:r>
      <w:r w:rsidR="00B2118F" w:rsidRPr="00B27577">
        <w:rPr>
          <w:rFonts w:ascii="Times New Roman" w:eastAsia="Times New Roman" w:hAnsi="Times New Roman" w:cs="Times New Roman"/>
          <w:sz w:val="28"/>
          <w:szCs w:val="28"/>
          <w:lang w:eastAsia="ru-RU"/>
        </w:rPr>
        <w:t xml:space="preserve"> </w:t>
      </w:r>
    </w:p>
    <w:p w:rsidR="00C22E38" w:rsidRPr="009C730D" w:rsidRDefault="00C22E38" w:rsidP="00E053C0">
      <w:pPr>
        <w:spacing w:after="0" w:line="360" w:lineRule="auto"/>
        <w:ind w:firstLine="720"/>
        <w:jc w:val="both"/>
        <w:rPr>
          <w:rFonts w:ascii="Times New Roman" w:hAnsi="Times New Roman" w:cs="Times New Roman"/>
          <w:i/>
          <w:sz w:val="28"/>
          <w:szCs w:val="28"/>
          <w:u w:val="single"/>
        </w:rPr>
      </w:pPr>
      <w:proofErr w:type="spellStart"/>
      <w:r w:rsidRPr="009C730D">
        <w:rPr>
          <w:rFonts w:ascii="Times New Roman" w:hAnsi="Times New Roman" w:cs="Times New Roman"/>
          <w:i/>
          <w:sz w:val="28"/>
          <w:szCs w:val="28"/>
          <w:u w:val="single"/>
        </w:rPr>
        <w:t>Реквестивные</w:t>
      </w:r>
      <w:proofErr w:type="spellEnd"/>
      <w:r w:rsidR="00B2118F" w:rsidRPr="009C730D">
        <w:rPr>
          <w:rFonts w:ascii="Times New Roman" w:hAnsi="Times New Roman" w:cs="Times New Roman"/>
          <w:i/>
          <w:sz w:val="28"/>
          <w:szCs w:val="28"/>
          <w:u w:val="single"/>
        </w:rPr>
        <w:t xml:space="preserve"> </w:t>
      </w:r>
      <w:r w:rsidRPr="009C730D">
        <w:rPr>
          <w:rFonts w:ascii="Times New Roman" w:hAnsi="Times New Roman" w:cs="Times New Roman"/>
          <w:i/>
          <w:sz w:val="28"/>
          <w:szCs w:val="28"/>
          <w:u w:val="single"/>
        </w:rPr>
        <w:t>речевые</w:t>
      </w:r>
      <w:r w:rsidR="00B2118F" w:rsidRPr="009C730D">
        <w:rPr>
          <w:rFonts w:ascii="Times New Roman" w:hAnsi="Times New Roman" w:cs="Times New Roman"/>
          <w:i/>
          <w:sz w:val="28"/>
          <w:szCs w:val="28"/>
          <w:u w:val="single"/>
        </w:rPr>
        <w:t xml:space="preserve"> </w:t>
      </w:r>
      <w:r w:rsidRPr="009C730D">
        <w:rPr>
          <w:rFonts w:ascii="Times New Roman" w:hAnsi="Times New Roman" w:cs="Times New Roman"/>
          <w:i/>
          <w:sz w:val="28"/>
          <w:szCs w:val="28"/>
          <w:u w:val="single"/>
        </w:rPr>
        <w:t>акты</w:t>
      </w:r>
    </w:p>
    <w:p w:rsidR="00C22E38" w:rsidRPr="00B27577" w:rsidRDefault="00C22E38" w:rsidP="00E053C0">
      <w:pPr>
        <w:spacing w:after="0" w:line="360" w:lineRule="auto"/>
        <w:jc w:val="both"/>
        <w:rPr>
          <w:rFonts w:ascii="Times New Roman" w:hAnsi="Times New Roman" w:cs="Times New Roman"/>
          <w:sz w:val="28"/>
          <w:szCs w:val="28"/>
        </w:rPr>
      </w:pPr>
      <w:r w:rsidRPr="00B27577">
        <w:rPr>
          <w:rFonts w:ascii="Times New Roman" w:hAnsi="Times New Roman" w:cs="Times New Roman"/>
          <w:sz w:val="28"/>
          <w:szCs w:val="28"/>
        </w:rPr>
        <w:t>Ранее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отмечено,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реквестив</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предложение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просьба.</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EB0935" w:rsidTr="002E41D0">
        <w:tc>
          <w:tcPr>
            <w:tcW w:w="9570" w:type="dxa"/>
            <w:tcBorders>
              <w:top w:val="nil"/>
              <w:left w:val="nil"/>
              <w:bottom w:val="nil"/>
              <w:right w:val="nil"/>
            </w:tcBorders>
          </w:tcPr>
          <w:p w:rsidR="00C22E38" w:rsidRPr="00632025" w:rsidRDefault="0033190A" w:rsidP="00E053C0">
            <w:pPr>
              <w:spacing w:line="360" w:lineRule="auto"/>
              <w:jc w:val="both"/>
              <w:rPr>
                <w:rFonts w:ascii="Times New Roman" w:eastAsia="Calibri" w:hAnsi="Times New Roman" w:cs="Times New Roman"/>
                <w:i/>
                <w:sz w:val="24"/>
                <w:szCs w:val="24"/>
                <w:lang w:val="en-US"/>
              </w:rPr>
            </w:pPr>
            <w:r w:rsidRPr="00242E0D">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242E0D">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242E0D">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242E0D">
              <w:rPr>
                <w:rFonts w:ascii="Times New Roman" w:hAnsi="Times New Roman" w:cs="Times New Roman"/>
                <w:b/>
                <w:noProof/>
                <w:sz w:val="28"/>
                <w:szCs w:val="28"/>
                <w:lang w:val="en-US"/>
              </w:rPr>
              <w:t>7</w:t>
            </w:r>
            <w:r w:rsidRPr="0033190A">
              <w:rPr>
                <w:rFonts w:ascii="Times New Roman" w:hAnsi="Times New Roman" w:cs="Times New Roman"/>
                <w:b/>
                <w:noProof/>
                <w:sz w:val="28"/>
                <w:szCs w:val="28"/>
              </w:rPr>
              <w:fldChar w:fldCharType="end"/>
            </w:r>
            <w:r w:rsidRPr="00242E0D">
              <w:rPr>
                <w:rFonts w:ascii="Times New Roman" w:hAnsi="Times New Roman" w:cs="Times New Roman"/>
                <w:b/>
                <w:noProof/>
                <w:sz w:val="28"/>
                <w:szCs w:val="28"/>
                <w:lang w:val="en-US"/>
              </w:rPr>
              <w:t>)</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C22E38" w:rsidRPr="00632025">
              <w:rPr>
                <w:rFonts w:ascii="Times New Roman" w:hAnsi="Times New Roman" w:cs="Times New Roman"/>
                <w:b/>
                <w:i/>
                <w:sz w:val="24"/>
                <w:szCs w:val="24"/>
                <w:lang w:val="en-US"/>
              </w:rPr>
              <w:t>Talk</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to</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me.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(1)</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Please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talk</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to</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me</w:t>
            </w:r>
            <w:r w:rsidR="00C22E38" w:rsidRPr="00632025">
              <w:rPr>
                <w:rFonts w:ascii="Times New Roman" w:hAnsi="Times New Roman" w:cs="Times New Roman"/>
                <w:i/>
                <w:sz w:val="24"/>
                <w:szCs w:val="24"/>
                <w:lang w:val="en-US"/>
              </w:rPr>
              <w:t>,(1</w:t>
            </w:r>
            <w:r w:rsidR="00C22E38" w:rsidRPr="00632025">
              <w:rPr>
                <w:rFonts w:ascii="Times New Roman" w:hAnsi="Times New Roman" w:cs="Times New Roman"/>
                <w:i/>
                <w:sz w:val="24"/>
                <w:szCs w:val="24"/>
                <w:vertAlign w:val="superscript"/>
                <w:lang w:val="en-US"/>
              </w:rPr>
              <w:t>\</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whispered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Scarlett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would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gabble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something</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until</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Melanie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again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gripped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knot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again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began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writhing.</w:t>
            </w:r>
          </w:p>
          <w:p w:rsidR="00C22E38" w:rsidRPr="00632025" w:rsidRDefault="00C22E38" w:rsidP="00E053C0">
            <w:pPr>
              <w:pStyle w:val="af8"/>
              <w:spacing w:line="360" w:lineRule="auto"/>
              <w:ind w:firstLine="181"/>
              <w:jc w:val="both"/>
              <w:rPr>
                <w:rFonts w:ascii="Times New Roman" w:hAnsi="Times New Roman" w:cs="Times New Roman"/>
                <w:i/>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"Wade</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hungwy</w:t>
            </w:r>
            <w:proofErr w:type="spellEnd"/>
            <w:r w:rsidRPr="00632025">
              <w:rPr>
                <w:rFonts w:ascii="Times New Roman" w:hAnsi="Times New Roman" w:cs="Times New Roman"/>
                <w:i/>
                <w:sz w:val="24"/>
                <w:szCs w:val="24"/>
                <w:lang w:val="en-US"/>
              </w:rPr>
              <w:t>!"(1a)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Scarlett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started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him,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Melanie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whispered:</w:t>
            </w:r>
            <w:r w:rsidR="00B2118F" w:rsidRPr="00632025">
              <w:rPr>
                <w:rFonts w:ascii="Times New Roman" w:hAnsi="Times New Roman" w:cs="Times New Roman"/>
                <w:i/>
                <w:sz w:val="24"/>
                <w:szCs w:val="24"/>
                <w:lang w:val="en-US"/>
              </w:rPr>
              <w:t xml:space="preserve"> </w:t>
            </w:r>
          </w:p>
          <w:p w:rsidR="00C22E38" w:rsidRPr="003B60A2" w:rsidRDefault="00C22E38" w:rsidP="00E053C0">
            <w:pPr>
              <w:pStyle w:val="af8"/>
              <w:spacing w:line="360" w:lineRule="auto"/>
              <w:ind w:firstLine="180"/>
              <w:jc w:val="both"/>
              <w:rPr>
                <w:rFonts w:ascii="Times New Roman" w:eastAsia="Calibri" w:hAnsi="Times New Roman" w:cs="Times New Roman"/>
                <w:sz w:val="24"/>
                <w:szCs w:val="24"/>
                <w:lang w:val="en-US"/>
              </w:rPr>
            </w:pP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leave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w:t>
            </w:r>
            <w:r w:rsidR="00C05062" w:rsidRPr="00C05062">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(2)</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Please.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can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here."(2</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3B60A2">
              <w:rPr>
                <w:rFonts w:ascii="Times New Roman" w:hAnsi="Times New Roman" w:cs="Times New Roman"/>
                <w:i/>
                <w:sz w:val="24"/>
                <w:szCs w:val="24"/>
                <w:lang w:val="en-US"/>
              </w:rPr>
              <w:t xml:space="preserve"> </w:t>
            </w:r>
            <w:r w:rsidR="003B60A2">
              <w:rPr>
                <w:rFonts w:ascii="Times New Roman" w:hAnsi="Times New Roman" w:cs="Times New Roman"/>
                <w:sz w:val="24"/>
                <w:szCs w:val="24"/>
                <w:lang w:val="en-US"/>
              </w:rPr>
              <w:t>[GW]</w:t>
            </w:r>
          </w:p>
        </w:tc>
      </w:tr>
    </w:tbl>
    <w:p w:rsidR="00C22E38" w:rsidRPr="00B27577" w:rsidRDefault="00C22E38" w:rsidP="00E053C0">
      <w:pPr>
        <w:spacing w:after="0" w:line="360" w:lineRule="auto"/>
        <w:jc w:val="both"/>
        <w:rPr>
          <w:rFonts w:ascii="Times New Roman" w:eastAsia="Calibri" w:hAnsi="Times New Roman" w:cs="Times New Roman"/>
          <w:sz w:val="28"/>
          <w:szCs w:val="28"/>
          <w:lang w:val="en-US"/>
        </w:rPr>
      </w:pP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интеракции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говорящий</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предпринимает</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репликовые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шаги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w:t>
      </w:r>
      <w:r w:rsidRPr="00B27577">
        <w:rPr>
          <w:rFonts w:ascii="Times New Roman" w:hAnsi="Times New Roman" w:cs="Times New Roman"/>
          <w:sz w:val="28"/>
          <w:szCs w:val="28"/>
          <w:vertAlign w:val="superscript"/>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умоляя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продолжить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беседу.</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Эта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мольба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указывает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тяжелое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душевное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состояние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собеседниками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прослеживаются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дружеские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proofErr w:type="gramEnd"/>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C22E38" w:rsidRPr="00632025" w:rsidTr="002E41D0">
        <w:tc>
          <w:tcPr>
            <w:tcW w:w="9570" w:type="dxa"/>
            <w:tcBorders>
              <w:top w:val="nil"/>
              <w:left w:val="nil"/>
              <w:bottom w:val="nil"/>
              <w:right w:val="nil"/>
            </w:tcBorders>
            <w:hideMark/>
          </w:tcPr>
          <w:p w:rsidR="00C22E38" w:rsidRPr="00632025" w:rsidRDefault="0033190A" w:rsidP="00E053C0">
            <w:pPr>
              <w:spacing w:line="360" w:lineRule="auto"/>
              <w:rPr>
                <w:rFonts w:ascii="Times New Roman" w:eastAsia="Calibri" w:hAnsi="Times New Roman" w:cs="Times New Roman"/>
                <w:i/>
                <w:sz w:val="24"/>
                <w:szCs w:val="24"/>
                <w:lang w:val="en-US"/>
              </w:rPr>
            </w:pPr>
            <w:r w:rsidRPr="00242E0D">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242E0D">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242E0D">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242E0D">
              <w:rPr>
                <w:rFonts w:ascii="Times New Roman" w:hAnsi="Times New Roman" w:cs="Times New Roman"/>
                <w:b/>
                <w:noProof/>
                <w:sz w:val="28"/>
                <w:szCs w:val="28"/>
                <w:lang w:val="en-US"/>
              </w:rPr>
              <w:t>8</w:t>
            </w:r>
            <w:r w:rsidRPr="0033190A">
              <w:rPr>
                <w:rFonts w:ascii="Times New Roman" w:hAnsi="Times New Roman" w:cs="Times New Roman"/>
                <w:b/>
                <w:noProof/>
                <w:sz w:val="28"/>
                <w:szCs w:val="28"/>
              </w:rPr>
              <w:fldChar w:fldCharType="end"/>
            </w:r>
            <w:r w:rsidRPr="00242E0D">
              <w:rPr>
                <w:rFonts w:ascii="Times New Roman" w:hAnsi="Times New Roman" w:cs="Times New Roman"/>
                <w:b/>
                <w:noProof/>
                <w:sz w:val="28"/>
                <w:szCs w:val="28"/>
                <w:lang w:val="en-US"/>
              </w:rPr>
              <w:t>)</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“Only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around!”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Ackley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said.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“Listen.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proofErr w:type="spellStart"/>
            <w:r w:rsidR="00C22E38" w:rsidRPr="00632025">
              <w:rPr>
                <w:rFonts w:ascii="Times New Roman" w:hAnsi="Times New Roman" w:cs="Times New Roman"/>
                <w:i/>
                <w:sz w:val="24"/>
                <w:szCs w:val="24"/>
                <w:lang w:val="en-US"/>
              </w:rPr>
              <w:t>gotta</w:t>
            </w:r>
            <w:proofErr w:type="spellEnd"/>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get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up</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go</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Mass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morning,</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for</w:t>
            </w:r>
            <w:r w:rsidR="00B2118F" w:rsidRPr="00632025">
              <w:rPr>
                <w:rFonts w:ascii="Times New Roman" w:hAnsi="Times New Roman" w:cs="Times New Roman"/>
                <w:i/>
                <w:sz w:val="24"/>
                <w:szCs w:val="24"/>
                <w:lang w:val="en-US"/>
              </w:rPr>
              <w:t xml:space="preserve"> </w:t>
            </w:r>
            <w:proofErr w:type="spellStart"/>
            <w:r w:rsidR="00C22E38" w:rsidRPr="00632025">
              <w:rPr>
                <w:rFonts w:ascii="Times New Roman" w:hAnsi="Times New Roman" w:cs="Times New Roman"/>
                <w:i/>
                <w:sz w:val="24"/>
                <w:szCs w:val="24"/>
                <w:lang w:val="en-US"/>
              </w:rPr>
              <w:t>Chrissake</w:t>
            </w:r>
            <w:proofErr w:type="spellEnd"/>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guys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start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hollering</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fighting</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middle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goddam—</w:t>
            </w:r>
            <w:r w:rsidR="00C22E38" w:rsidRPr="00632025">
              <w:rPr>
                <w:rFonts w:ascii="Times New Roman" w:hAnsi="Times New Roman" w:cs="Times New Roman"/>
                <w:b/>
                <w:i/>
                <w:sz w:val="24"/>
                <w:szCs w:val="24"/>
                <w:lang w:val="en-US"/>
              </w:rPr>
              <w:t>What</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the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hell</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was</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the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fight</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about,</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anyhow?”</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bCs/>
                <w:i/>
                <w:sz w:val="24"/>
                <w:szCs w:val="24"/>
                <w:lang w:val="en-US"/>
              </w:rPr>
              <w:t>(1)</w:t>
            </w:r>
          </w:p>
          <w:p w:rsidR="00C22E38" w:rsidRPr="003B60A2" w:rsidRDefault="00C22E38" w:rsidP="00E053C0">
            <w:pPr>
              <w:spacing w:line="360" w:lineRule="auto"/>
              <w:ind w:firstLine="720"/>
              <w:jc w:val="both"/>
              <w:rPr>
                <w:rFonts w:ascii="Times New Roman" w:eastAsia="Calibri" w:hAnsi="Times New Roman" w:cs="Times New Roman"/>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long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story.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don’t</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wanna</w:t>
            </w:r>
            <w:proofErr w:type="spellEnd"/>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bore</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ya</w:t>
            </w:r>
            <w:proofErr w:type="spellEnd"/>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Ackley.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thinking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welfare,”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told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him.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never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discussed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personal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life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with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him.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first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place,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even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more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stupid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than</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Stradlater</w:t>
            </w:r>
            <w:proofErr w:type="spellEnd"/>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Stradlater</w:t>
            </w:r>
            <w:proofErr w:type="spellEnd"/>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goddam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genius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next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Ackley.</w:t>
            </w:r>
            <w:r w:rsidR="00B2118F" w:rsidRPr="00632025">
              <w:rPr>
                <w:rFonts w:ascii="Times New Roman" w:hAnsi="Times New Roman" w:cs="Times New Roman"/>
                <w:i/>
                <w:sz w:val="24"/>
                <w:szCs w:val="24"/>
                <w:lang w:val="en-US"/>
              </w:rPr>
              <w:t xml:space="preserve"> </w:t>
            </w:r>
            <w:r w:rsidR="003B60A2">
              <w:rPr>
                <w:rFonts w:ascii="Times New Roman" w:hAnsi="Times New Roman" w:cs="Times New Roman"/>
                <w:sz w:val="24"/>
                <w:szCs w:val="24"/>
                <w:lang w:val="en-US"/>
              </w:rPr>
              <w:t>[CR]</w:t>
            </w:r>
          </w:p>
        </w:tc>
      </w:tr>
    </w:tbl>
    <w:p w:rsidR="00C22E38" w:rsidRPr="00B27577" w:rsidRDefault="00C22E38" w:rsidP="0033190A">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lastRenderedPageBreak/>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видно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говорящий</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пытался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узнать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причину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произошедшего.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использовал</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репликовый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шаг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успешен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силу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отсутствия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доверительных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коммуникантами</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Группа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реквестивных</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составляет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15%</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числа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примеров.</w:t>
      </w:r>
      <w:r w:rsidR="00B2118F" w:rsidRPr="00B27577">
        <w:rPr>
          <w:rFonts w:ascii="Times New Roman" w:hAnsi="Times New Roman" w:cs="Times New Roman"/>
          <w:sz w:val="28"/>
          <w:szCs w:val="28"/>
        </w:rPr>
        <w:t xml:space="preserve"> </w:t>
      </w:r>
    </w:p>
    <w:p w:rsidR="00C22E38" w:rsidRPr="009C730D" w:rsidRDefault="00C22E38" w:rsidP="00E053C0">
      <w:pPr>
        <w:spacing w:after="0" w:line="360" w:lineRule="auto"/>
        <w:ind w:firstLine="720"/>
        <w:jc w:val="both"/>
        <w:rPr>
          <w:rFonts w:ascii="Times New Roman" w:hAnsi="Times New Roman" w:cs="Times New Roman"/>
          <w:i/>
          <w:sz w:val="28"/>
          <w:szCs w:val="28"/>
          <w:u w:val="single"/>
        </w:rPr>
      </w:pPr>
      <w:proofErr w:type="spellStart"/>
      <w:r w:rsidRPr="009C730D">
        <w:rPr>
          <w:rFonts w:ascii="Times New Roman" w:hAnsi="Times New Roman" w:cs="Times New Roman"/>
          <w:i/>
          <w:sz w:val="28"/>
          <w:szCs w:val="28"/>
          <w:u w:val="single"/>
        </w:rPr>
        <w:t>Инъюнктивные</w:t>
      </w:r>
      <w:proofErr w:type="spellEnd"/>
      <w:r w:rsidR="00B2118F" w:rsidRPr="009C730D">
        <w:rPr>
          <w:rFonts w:ascii="Times New Roman" w:hAnsi="Times New Roman" w:cs="Times New Roman"/>
          <w:i/>
          <w:sz w:val="28"/>
          <w:szCs w:val="28"/>
          <w:u w:val="single"/>
        </w:rPr>
        <w:t xml:space="preserve"> </w:t>
      </w:r>
      <w:r w:rsidRPr="009C730D">
        <w:rPr>
          <w:rFonts w:ascii="Times New Roman" w:hAnsi="Times New Roman" w:cs="Times New Roman"/>
          <w:i/>
          <w:sz w:val="28"/>
          <w:szCs w:val="28"/>
          <w:u w:val="single"/>
        </w:rPr>
        <w:t>речевые</w:t>
      </w:r>
      <w:r w:rsidR="00B2118F" w:rsidRPr="009C730D">
        <w:rPr>
          <w:rFonts w:ascii="Times New Roman" w:hAnsi="Times New Roman" w:cs="Times New Roman"/>
          <w:i/>
          <w:sz w:val="28"/>
          <w:szCs w:val="28"/>
          <w:u w:val="single"/>
        </w:rPr>
        <w:t xml:space="preserve"> </w:t>
      </w:r>
      <w:r w:rsidRPr="009C730D">
        <w:rPr>
          <w:rFonts w:ascii="Times New Roman" w:hAnsi="Times New Roman" w:cs="Times New Roman"/>
          <w:i/>
          <w:sz w:val="28"/>
          <w:szCs w:val="28"/>
          <w:u w:val="single"/>
        </w:rPr>
        <w:t>акты.</w:t>
      </w:r>
    </w:p>
    <w:p w:rsidR="00C22E38" w:rsidRPr="00B27577" w:rsidRDefault="00C22E38" w:rsidP="00E053C0">
      <w:pPr>
        <w:spacing w:after="0" w:line="360" w:lineRule="auto"/>
        <w:jc w:val="both"/>
        <w:rPr>
          <w:rFonts w:ascii="Times New Roman" w:hAnsi="Times New Roman" w:cs="Times New Roman"/>
          <w:sz w:val="28"/>
          <w:szCs w:val="28"/>
        </w:rPr>
      </w:pPr>
      <w:r w:rsidRPr="00B27577">
        <w:rPr>
          <w:rFonts w:ascii="Times New Roman" w:hAnsi="Times New Roman" w:cs="Times New Roman"/>
          <w:sz w:val="28"/>
          <w:szCs w:val="28"/>
        </w:rPr>
        <w:t>Инъюнктив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предложение-приказание.</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C22E38" w:rsidRPr="00632025" w:rsidTr="002E41D0">
        <w:tc>
          <w:tcPr>
            <w:tcW w:w="9570" w:type="dxa"/>
            <w:tcBorders>
              <w:top w:val="nil"/>
              <w:left w:val="nil"/>
              <w:bottom w:val="nil"/>
              <w:right w:val="nil"/>
            </w:tcBorders>
            <w:hideMark/>
          </w:tcPr>
          <w:p w:rsidR="00C22E38" w:rsidRPr="00632025" w:rsidRDefault="0033190A" w:rsidP="00E053C0">
            <w:pPr>
              <w:spacing w:line="360" w:lineRule="auto"/>
              <w:ind w:firstLine="490"/>
              <w:jc w:val="both"/>
              <w:rPr>
                <w:rFonts w:ascii="Times New Roman" w:eastAsia="Calibri" w:hAnsi="Times New Roman" w:cs="Times New Roman"/>
                <w:i/>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9</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 xml:space="preserve">) </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eastAsia="Times New Roman" w:hAnsi="Times New Roman" w:cs="Times New Roman"/>
                <w:i/>
                <w:sz w:val="24"/>
                <w:szCs w:val="24"/>
                <w:lang w:val="en-US" w:eastAsia="ru-RU"/>
              </w:rPr>
              <w:t>Bill?'</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said</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the</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Jew,</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drawing</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his</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chair</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forward,</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and</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speaking</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in</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a</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very</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low</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voice.</w:t>
            </w:r>
            <w:r w:rsidR="00C22E38" w:rsidRPr="00632025">
              <w:rPr>
                <w:rFonts w:ascii="Times New Roman" w:hAnsi="Times New Roman" w:cs="Times New Roman"/>
                <w:i/>
                <w:sz w:val="24"/>
                <w:szCs w:val="24"/>
                <w:lang w:val="en-US"/>
              </w:rPr>
              <w:t>(1)</w:t>
            </w:r>
          </w:p>
          <w:p w:rsidR="00C22E38" w:rsidRPr="00632025" w:rsidRDefault="00C22E38" w:rsidP="00E053C0">
            <w:pPr>
              <w:spacing w:line="360" w:lineRule="auto"/>
              <w:ind w:firstLine="490"/>
              <w:jc w:val="both"/>
              <w:rPr>
                <w:rFonts w:ascii="Times New Roman" w:hAnsi="Times New Roman" w:cs="Times New Roman"/>
                <w:i/>
                <w:sz w:val="24"/>
                <w:szCs w:val="24"/>
                <w:lang w:val="en-US"/>
              </w:rPr>
            </w:pPr>
            <w:r w:rsidRPr="00632025">
              <w:rPr>
                <w:rFonts w:ascii="Times New Roman" w:hAnsi="Times New Roman" w:cs="Times New Roman"/>
                <w:b/>
                <w:bCs/>
                <w:i/>
                <w:sz w:val="24"/>
                <w:szCs w:val="24"/>
              </w:rPr>
              <w:t>В</w:t>
            </w:r>
            <w:r w:rsidRPr="00632025">
              <w:rPr>
                <w:rFonts w:ascii="Times New Roman" w:hAnsi="Times New Roman" w:cs="Times New Roman"/>
                <w:b/>
                <w:bCs/>
                <w:i/>
                <w:sz w:val="24"/>
                <w:szCs w:val="24"/>
                <w:lang w:val="en-US"/>
              </w:rPr>
              <w:t>:</w:t>
            </w:r>
            <w:r w:rsidR="00B2118F" w:rsidRPr="00632025">
              <w:rPr>
                <w:rFonts w:ascii="Times New Roman" w:hAnsi="Times New Roman" w:cs="Times New Roman"/>
                <w:b/>
                <w:bCs/>
                <w:i/>
                <w:sz w:val="24"/>
                <w:szCs w:val="24"/>
                <w:lang w:val="en-US"/>
              </w:rPr>
              <w:t xml:space="preserve"> </w:t>
            </w:r>
            <w:r w:rsidRPr="00632025">
              <w:rPr>
                <w:rFonts w:ascii="Times New Roman" w:hAnsi="Times New Roman" w:cs="Times New Roman"/>
                <w:b/>
                <w:bCs/>
                <w:i/>
                <w:sz w:val="24"/>
                <w:szCs w:val="24"/>
                <w:lang w:val="en-US"/>
              </w:rPr>
              <w:t>-</w:t>
            </w:r>
            <w:r w:rsidRPr="00632025">
              <w:rPr>
                <w:rFonts w:ascii="Times New Roman" w:eastAsia="Times New Roman" w:hAnsi="Times New Roman" w:cs="Times New Roman"/>
                <w:i/>
                <w:sz w:val="24"/>
                <w:szCs w:val="24"/>
                <w:lang w:val="en-US" w:eastAsia="ru-RU"/>
              </w:rPr>
              <w:t>'Yes.</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Wot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about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it?'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inquired</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Sikes</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hAnsi="Times New Roman" w:cs="Times New Roman"/>
                <w:i/>
                <w:sz w:val="24"/>
                <w:szCs w:val="24"/>
                <w:lang w:val="en-US"/>
              </w:rPr>
              <w:t>(1</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p>
          <w:p w:rsidR="00C22E38" w:rsidRPr="00632025" w:rsidRDefault="00C22E38" w:rsidP="00E053C0">
            <w:pPr>
              <w:spacing w:line="360" w:lineRule="auto"/>
              <w:ind w:firstLine="490"/>
              <w:jc w:val="both"/>
              <w:rPr>
                <w:rFonts w:ascii="Times New Roman" w:hAnsi="Times New Roman" w:cs="Times New Roman"/>
                <w:i/>
                <w:sz w:val="24"/>
                <w:szCs w:val="24"/>
                <w:lang w:val="en-US"/>
              </w:rPr>
            </w:pP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eastAsia="Times New Roman" w:hAnsi="Times New Roman" w:cs="Times New Roman"/>
                <w:i/>
                <w:sz w:val="24"/>
                <w:szCs w:val="24"/>
                <w:lang w:val="en-US" w:eastAsia="ru-RU"/>
              </w:rPr>
              <w:t>'Ah!</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you</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know</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what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I</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mean,</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my</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dear,'</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said</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the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Jew.</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'He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knows</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what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I</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mean,</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Nancy;</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don't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he?'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hAnsi="Times New Roman" w:cs="Times New Roman"/>
                <w:i/>
                <w:sz w:val="24"/>
                <w:szCs w:val="24"/>
                <w:lang w:val="en-US"/>
              </w:rPr>
              <w:t>(2</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p>
          <w:p w:rsidR="00C22E38" w:rsidRPr="00EB0935" w:rsidRDefault="00C22E38" w:rsidP="00E053C0">
            <w:pPr>
              <w:spacing w:line="360" w:lineRule="auto"/>
              <w:ind w:firstLine="490"/>
              <w:jc w:val="both"/>
              <w:rPr>
                <w:rFonts w:ascii="Times New Roman" w:eastAsia="Calibri" w:hAnsi="Times New Roman" w:cs="Times New Roman"/>
                <w:sz w:val="24"/>
                <w:szCs w:val="24"/>
              </w:rPr>
            </w:pPr>
            <w:r w:rsidRPr="00632025">
              <w:rPr>
                <w:rFonts w:ascii="Times New Roman" w:hAnsi="Times New Roman" w:cs="Times New Roman"/>
                <w:i/>
                <w:sz w:val="24"/>
                <w:szCs w:val="24"/>
                <w:lang w:val="en-US"/>
              </w:rPr>
              <w:t>…</w:t>
            </w: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b/>
                <w:bCs/>
                <w:i/>
                <w:sz w:val="24"/>
                <w:szCs w:val="24"/>
                <w:lang w:val="en-US"/>
              </w:rPr>
              <w:t>-</w:t>
            </w:r>
            <w:r w:rsidR="00B2118F" w:rsidRPr="00632025">
              <w:rPr>
                <w:rFonts w:ascii="Times New Roman" w:hAnsi="Times New Roman" w:cs="Times New Roman"/>
                <w:b/>
                <w:bCs/>
                <w:i/>
                <w:sz w:val="24"/>
                <w:szCs w:val="24"/>
                <w:lang w:val="en-US"/>
              </w:rPr>
              <w:t xml:space="preserve"> </w:t>
            </w:r>
            <w:r w:rsidRPr="00632025">
              <w:rPr>
                <w:rFonts w:ascii="Times New Roman" w:eastAsia="Times New Roman" w:hAnsi="Times New Roman" w:cs="Times New Roman"/>
                <w:i/>
                <w:sz w:val="24"/>
                <w:szCs w:val="24"/>
                <w:lang w:val="en-US" w:eastAsia="ru-RU"/>
              </w:rPr>
              <w:t>'Hush,</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Bill,</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hush!'</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said</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the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Jew,</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who</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had</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in</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vain</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attempted</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to</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stop</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this</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burst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of</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indignation;</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'somebody</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will</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hear</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us,</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my</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dear.</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Somebody</w:t>
            </w:r>
            <w:r w:rsidR="00B2118F" w:rsidRPr="00632025">
              <w:rPr>
                <w:rFonts w:ascii="Times New Roman" w:eastAsia="Times New Roman" w:hAnsi="Times New Roman" w:cs="Times New Roman"/>
                <w:i/>
                <w:sz w:val="24"/>
                <w:szCs w:val="24"/>
                <w:lang w:eastAsia="ru-RU"/>
              </w:rPr>
              <w:t xml:space="preserve"> </w:t>
            </w:r>
            <w:r w:rsidRPr="00632025">
              <w:rPr>
                <w:rFonts w:ascii="Times New Roman" w:eastAsia="Times New Roman" w:hAnsi="Times New Roman" w:cs="Times New Roman"/>
                <w:i/>
                <w:sz w:val="24"/>
                <w:szCs w:val="24"/>
                <w:lang w:val="en-US" w:eastAsia="ru-RU"/>
              </w:rPr>
              <w:t>will</w:t>
            </w:r>
            <w:r w:rsidR="00B2118F" w:rsidRPr="00632025">
              <w:rPr>
                <w:rFonts w:ascii="Times New Roman" w:eastAsia="Times New Roman" w:hAnsi="Times New Roman" w:cs="Times New Roman"/>
                <w:i/>
                <w:sz w:val="24"/>
                <w:szCs w:val="24"/>
                <w:lang w:eastAsia="ru-RU"/>
              </w:rPr>
              <w:t xml:space="preserve"> </w:t>
            </w:r>
            <w:r w:rsidRPr="00632025">
              <w:rPr>
                <w:rFonts w:ascii="Times New Roman" w:eastAsia="Times New Roman" w:hAnsi="Times New Roman" w:cs="Times New Roman"/>
                <w:i/>
                <w:sz w:val="24"/>
                <w:szCs w:val="24"/>
                <w:lang w:val="en-US" w:eastAsia="ru-RU"/>
              </w:rPr>
              <w:t>hear</w:t>
            </w:r>
            <w:r w:rsidR="00B2118F" w:rsidRPr="00632025">
              <w:rPr>
                <w:rFonts w:ascii="Times New Roman" w:eastAsia="Times New Roman" w:hAnsi="Times New Roman" w:cs="Times New Roman"/>
                <w:i/>
                <w:sz w:val="24"/>
                <w:szCs w:val="24"/>
                <w:lang w:eastAsia="ru-RU"/>
              </w:rPr>
              <w:t xml:space="preserve"> </w:t>
            </w:r>
            <w:r w:rsidRPr="00632025">
              <w:rPr>
                <w:rFonts w:ascii="Times New Roman" w:eastAsia="Times New Roman" w:hAnsi="Times New Roman" w:cs="Times New Roman"/>
                <w:i/>
                <w:sz w:val="24"/>
                <w:szCs w:val="24"/>
                <w:lang w:val="en-US" w:eastAsia="ru-RU"/>
              </w:rPr>
              <w:t>us</w:t>
            </w:r>
            <w:r w:rsidRPr="00632025">
              <w:rPr>
                <w:rFonts w:ascii="Times New Roman" w:eastAsia="Times New Roman" w:hAnsi="Times New Roman" w:cs="Times New Roman"/>
                <w:i/>
                <w:sz w:val="24"/>
                <w:szCs w:val="24"/>
                <w:lang w:eastAsia="ru-RU"/>
              </w:rPr>
              <w:t>.'</w:t>
            </w:r>
            <w:r w:rsidR="00B2118F" w:rsidRPr="00632025">
              <w:rPr>
                <w:rFonts w:ascii="Times New Roman" w:eastAsia="Times New Roman" w:hAnsi="Times New Roman" w:cs="Times New Roman"/>
                <w:i/>
                <w:sz w:val="24"/>
                <w:szCs w:val="24"/>
                <w:lang w:eastAsia="ru-RU"/>
              </w:rPr>
              <w:t xml:space="preserve"> </w:t>
            </w:r>
            <w:r w:rsidRPr="00632025">
              <w:rPr>
                <w:rFonts w:ascii="Times New Roman" w:hAnsi="Times New Roman" w:cs="Times New Roman"/>
                <w:i/>
                <w:sz w:val="24"/>
                <w:szCs w:val="24"/>
              </w:rPr>
              <w:t>(2а</w:t>
            </w:r>
            <w:r w:rsidRPr="00632025">
              <w:rPr>
                <w:rFonts w:ascii="Times New Roman" w:hAnsi="Times New Roman" w:cs="Times New Roman"/>
                <w:i/>
                <w:sz w:val="24"/>
                <w:szCs w:val="24"/>
                <w:vertAlign w:val="superscript"/>
              </w:rPr>
              <w:t>\\</w:t>
            </w:r>
            <w:r w:rsidRPr="00632025">
              <w:rPr>
                <w:rFonts w:ascii="Times New Roman" w:hAnsi="Times New Roman" w:cs="Times New Roman"/>
                <w:i/>
                <w:sz w:val="24"/>
                <w:szCs w:val="24"/>
              </w:rPr>
              <w:t>)</w:t>
            </w:r>
            <w:r w:rsidR="00B2118F" w:rsidRPr="00632025">
              <w:rPr>
                <w:rFonts w:ascii="Times New Roman" w:hAnsi="Times New Roman" w:cs="Times New Roman"/>
                <w:i/>
                <w:sz w:val="24"/>
                <w:szCs w:val="24"/>
              </w:rPr>
              <w:t xml:space="preserve"> </w:t>
            </w:r>
            <w:r w:rsidRPr="00632025">
              <w:rPr>
                <w:rFonts w:ascii="Times New Roman" w:hAnsi="Times New Roman" w:cs="Times New Roman"/>
                <w:i/>
                <w:sz w:val="24"/>
                <w:szCs w:val="24"/>
              </w:rPr>
              <w:t>Выкладывайте,</w:t>
            </w:r>
            <w:r w:rsidR="00B2118F" w:rsidRPr="00632025">
              <w:rPr>
                <w:rFonts w:ascii="Times New Roman" w:hAnsi="Times New Roman" w:cs="Times New Roman"/>
                <w:i/>
                <w:sz w:val="24"/>
                <w:szCs w:val="24"/>
              </w:rPr>
              <w:t xml:space="preserve"> </w:t>
            </w:r>
            <w:r w:rsidRPr="00632025">
              <w:rPr>
                <w:rFonts w:ascii="Times New Roman" w:hAnsi="Times New Roman" w:cs="Times New Roman"/>
                <w:i/>
                <w:sz w:val="24"/>
                <w:szCs w:val="24"/>
              </w:rPr>
              <w:t>проклятый</w:t>
            </w:r>
            <w:r w:rsidR="00B2118F" w:rsidRPr="00632025">
              <w:rPr>
                <w:rFonts w:ascii="Times New Roman" w:hAnsi="Times New Roman" w:cs="Times New Roman"/>
                <w:i/>
                <w:sz w:val="24"/>
                <w:szCs w:val="24"/>
              </w:rPr>
              <w:t xml:space="preserve"> </w:t>
            </w:r>
            <w:r w:rsidRPr="00632025">
              <w:rPr>
                <w:rFonts w:ascii="Times New Roman" w:hAnsi="Times New Roman" w:cs="Times New Roman"/>
                <w:i/>
                <w:sz w:val="24"/>
                <w:szCs w:val="24"/>
              </w:rPr>
              <w:t>старый</w:t>
            </w:r>
            <w:r w:rsidR="00B2118F" w:rsidRPr="00632025">
              <w:rPr>
                <w:rFonts w:ascii="Times New Roman" w:hAnsi="Times New Roman" w:cs="Times New Roman"/>
                <w:i/>
                <w:sz w:val="24"/>
                <w:szCs w:val="24"/>
              </w:rPr>
              <w:t xml:space="preserve"> </w:t>
            </w:r>
            <w:r w:rsidRPr="00632025">
              <w:rPr>
                <w:rFonts w:ascii="Times New Roman" w:hAnsi="Times New Roman" w:cs="Times New Roman"/>
                <w:i/>
                <w:sz w:val="24"/>
                <w:szCs w:val="24"/>
              </w:rPr>
              <w:t>пес,</w:t>
            </w:r>
            <w:r w:rsidR="00B2118F" w:rsidRPr="00632025">
              <w:rPr>
                <w:rFonts w:ascii="Times New Roman" w:hAnsi="Times New Roman" w:cs="Times New Roman"/>
                <w:i/>
                <w:sz w:val="24"/>
                <w:szCs w:val="24"/>
              </w:rPr>
              <w:t xml:space="preserve"> </w:t>
            </w:r>
            <w:r w:rsidRPr="00632025">
              <w:rPr>
                <w:rFonts w:ascii="Times New Roman" w:hAnsi="Times New Roman" w:cs="Times New Roman"/>
                <w:i/>
                <w:sz w:val="24"/>
                <w:szCs w:val="24"/>
              </w:rPr>
              <w:t>выкладывайте!(2а</w:t>
            </w:r>
            <w:r w:rsidRPr="00632025">
              <w:rPr>
                <w:rFonts w:ascii="Times New Roman" w:hAnsi="Times New Roman" w:cs="Times New Roman"/>
                <w:i/>
                <w:sz w:val="24"/>
                <w:szCs w:val="24"/>
                <w:vertAlign w:val="superscript"/>
              </w:rPr>
              <w:t>\\</w:t>
            </w:r>
            <w:r w:rsidRPr="00632025">
              <w:rPr>
                <w:rFonts w:ascii="Times New Roman" w:hAnsi="Times New Roman" w:cs="Times New Roman"/>
                <w:i/>
                <w:sz w:val="24"/>
                <w:szCs w:val="24"/>
              </w:rPr>
              <w:t>)</w:t>
            </w:r>
            <w:r w:rsidR="003B60A2" w:rsidRPr="00EB0935">
              <w:rPr>
                <w:rFonts w:ascii="Times New Roman" w:hAnsi="Times New Roman" w:cs="Times New Roman"/>
                <w:i/>
                <w:sz w:val="24"/>
                <w:szCs w:val="24"/>
              </w:rPr>
              <w:t xml:space="preserve"> </w:t>
            </w:r>
            <w:r w:rsidR="003B60A2" w:rsidRPr="00EB0935">
              <w:rPr>
                <w:rFonts w:ascii="Times New Roman" w:hAnsi="Times New Roman" w:cs="Times New Roman"/>
                <w:sz w:val="24"/>
                <w:szCs w:val="24"/>
              </w:rPr>
              <w:t>[</w:t>
            </w:r>
            <w:r w:rsidR="003B60A2">
              <w:rPr>
                <w:rFonts w:ascii="Times New Roman" w:hAnsi="Times New Roman" w:cs="Times New Roman"/>
                <w:sz w:val="24"/>
                <w:szCs w:val="24"/>
                <w:lang w:val="en-US"/>
              </w:rPr>
              <w:t>TN</w:t>
            </w:r>
            <w:r w:rsidR="003B60A2" w:rsidRPr="00EB0935">
              <w:rPr>
                <w:rFonts w:ascii="Times New Roman" w:hAnsi="Times New Roman" w:cs="Times New Roman"/>
                <w:sz w:val="24"/>
                <w:szCs w:val="24"/>
              </w:rPr>
              <w:t>]</w:t>
            </w:r>
          </w:p>
        </w:tc>
      </w:tr>
    </w:tbl>
    <w:p w:rsidR="00C22E38" w:rsidRPr="00B27577" w:rsidRDefault="00C22E38" w:rsidP="00E053C0">
      <w:pPr>
        <w:spacing w:after="0" w:line="360" w:lineRule="auto"/>
        <w:ind w:firstLine="490"/>
        <w:jc w:val="both"/>
        <w:rPr>
          <w:rFonts w:ascii="Times New Roman" w:eastAsia="Calibri" w:hAnsi="Times New Roman" w:cs="Times New Roman"/>
          <w:sz w:val="28"/>
          <w:szCs w:val="28"/>
        </w:rPr>
      </w:pP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говорящий</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пользуется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приказными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репликами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(1а</w:t>
      </w:r>
      <w:r w:rsidRPr="00B27577">
        <w:rPr>
          <w:rFonts w:ascii="Times New Roman" w:hAnsi="Times New Roman" w:cs="Times New Roman"/>
          <w:sz w:val="28"/>
          <w:szCs w:val="28"/>
          <w:vertAlign w:val="superscript"/>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скорейшего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получения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необходимой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информации.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участниками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фрагмента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прослеживаются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негативные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оправдывает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использование</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инъюнктивного</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акта.</w:t>
      </w:r>
      <w:r w:rsidR="00B2118F" w:rsidRPr="00B27577">
        <w:rPr>
          <w:rFonts w:ascii="Times New Roman" w:hAnsi="Times New Roman" w:cs="Times New Roman"/>
          <w:sz w:val="28"/>
          <w:szCs w:val="28"/>
        </w:rPr>
        <w:t xml:space="preserve"> </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B62576" w:rsidTr="002E41D0">
        <w:tc>
          <w:tcPr>
            <w:tcW w:w="9570" w:type="dxa"/>
            <w:tcBorders>
              <w:top w:val="nil"/>
              <w:left w:val="nil"/>
              <w:bottom w:val="nil"/>
              <w:right w:val="nil"/>
            </w:tcBorders>
            <w:hideMark/>
          </w:tcPr>
          <w:p w:rsidR="00C22E38" w:rsidRPr="003B60A2" w:rsidRDefault="0033190A" w:rsidP="00E053C0">
            <w:pPr>
              <w:spacing w:line="360" w:lineRule="auto"/>
              <w:ind w:firstLine="720"/>
              <w:jc w:val="both"/>
              <w:rPr>
                <w:rFonts w:ascii="Times New Roman" w:eastAsia="Calibri" w:hAnsi="Times New Roman" w:cs="Times New Roman"/>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10</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w:t>
            </w:r>
            <w:r w:rsidR="00C22E38" w:rsidRPr="00632025">
              <w:rPr>
                <w:rFonts w:ascii="Times New Roman" w:eastAsia="Times New Roman" w:hAnsi="Times New Roman" w:cs="Times New Roman"/>
                <w:b/>
                <w:i/>
                <w:sz w:val="24"/>
                <w:szCs w:val="24"/>
                <w:lang w:val="en-US" w:eastAsia="ru-RU"/>
              </w:rPr>
              <w:t>'Hush,</w:t>
            </w:r>
            <w:r w:rsidR="00B2118F" w:rsidRPr="00632025">
              <w:rPr>
                <w:rFonts w:ascii="Times New Roman" w:eastAsia="Times New Roman" w:hAnsi="Times New Roman" w:cs="Times New Roman"/>
                <w:b/>
                <w:i/>
                <w:sz w:val="24"/>
                <w:szCs w:val="24"/>
                <w:lang w:val="en-US" w:eastAsia="ru-RU"/>
              </w:rPr>
              <w:t xml:space="preserve"> </w:t>
            </w:r>
            <w:r w:rsidR="00C22E38" w:rsidRPr="00632025">
              <w:rPr>
                <w:rFonts w:ascii="Times New Roman" w:eastAsia="Times New Roman" w:hAnsi="Times New Roman" w:cs="Times New Roman"/>
                <w:b/>
                <w:i/>
                <w:sz w:val="24"/>
                <w:szCs w:val="24"/>
                <w:lang w:val="en-US" w:eastAsia="ru-RU"/>
              </w:rPr>
              <w:t>my</w:t>
            </w:r>
            <w:r w:rsidR="00B2118F" w:rsidRPr="00632025">
              <w:rPr>
                <w:rFonts w:ascii="Times New Roman" w:eastAsia="Times New Roman" w:hAnsi="Times New Roman" w:cs="Times New Roman"/>
                <w:b/>
                <w:i/>
                <w:sz w:val="24"/>
                <w:szCs w:val="24"/>
                <w:lang w:val="en-US" w:eastAsia="ru-RU"/>
              </w:rPr>
              <w:t xml:space="preserve"> </w:t>
            </w:r>
            <w:r w:rsidR="00C22E38" w:rsidRPr="00632025">
              <w:rPr>
                <w:rFonts w:ascii="Times New Roman" w:eastAsia="Times New Roman" w:hAnsi="Times New Roman" w:cs="Times New Roman"/>
                <w:b/>
                <w:i/>
                <w:sz w:val="24"/>
                <w:szCs w:val="24"/>
                <w:lang w:val="en-US" w:eastAsia="ru-RU"/>
              </w:rPr>
              <w:t>dear</w:t>
            </w:r>
            <w:r w:rsidR="00C22E38" w:rsidRPr="00632025">
              <w:rPr>
                <w:rFonts w:ascii="Times New Roman" w:eastAsia="Times New Roman" w:hAnsi="Times New Roman" w:cs="Times New Roman"/>
                <w:i/>
                <w:sz w:val="24"/>
                <w:szCs w:val="24"/>
                <w:lang w:val="en-US" w:eastAsia="ru-RU"/>
              </w:rPr>
              <w:t>,'</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said</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the</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old</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lady</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softly.</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'You</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must</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be</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very</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quiet,</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or</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you</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will</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be</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ill</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again;</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and</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you</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have</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been</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very</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bad,—as</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bad</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as</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bad</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could</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be,</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pretty</w:t>
            </w:r>
            <w:r w:rsidR="00B2118F" w:rsidRPr="00632025">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nigh.</w:t>
            </w:r>
            <w:r w:rsidR="003B60A2">
              <w:rPr>
                <w:rFonts w:ascii="Times New Roman" w:eastAsia="Times New Roman" w:hAnsi="Times New Roman" w:cs="Times New Roman"/>
                <w:i/>
                <w:sz w:val="24"/>
                <w:szCs w:val="24"/>
                <w:lang w:val="en-US" w:eastAsia="ru-RU"/>
              </w:rPr>
              <w:t xml:space="preserve"> </w:t>
            </w:r>
            <w:r w:rsidR="003B60A2">
              <w:rPr>
                <w:rFonts w:ascii="Times New Roman" w:eastAsia="Times New Roman" w:hAnsi="Times New Roman" w:cs="Times New Roman"/>
                <w:sz w:val="24"/>
                <w:szCs w:val="24"/>
                <w:lang w:val="en-US" w:eastAsia="ru-RU"/>
              </w:rPr>
              <w:t>[TS]</w:t>
            </w:r>
          </w:p>
        </w:tc>
      </w:tr>
    </w:tbl>
    <w:p w:rsidR="00C22E38" w:rsidRPr="00B27577" w:rsidRDefault="00C22E38" w:rsidP="00E053C0">
      <w:pPr>
        <w:spacing w:after="0" w:line="360" w:lineRule="auto"/>
        <w:ind w:firstLine="720"/>
        <w:jc w:val="both"/>
        <w:rPr>
          <w:rFonts w:ascii="Times New Roman" w:eastAsia="Times New Roman" w:hAnsi="Times New Roman" w:cs="Times New Roman"/>
          <w:sz w:val="28"/>
          <w:szCs w:val="28"/>
          <w:lang w:val="en-US" w:eastAsia="ru-RU"/>
        </w:rPr>
      </w:pPr>
    </w:p>
    <w:p w:rsidR="00C22E38" w:rsidRPr="00B27577" w:rsidRDefault="00C22E38" w:rsidP="00E053C0">
      <w:pPr>
        <w:spacing w:after="0" w:line="360" w:lineRule="auto"/>
        <w:ind w:firstLine="720"/>
        <w:jc w:val="both"/>
        <w:rPr>
          <w:rFonts w:ascii="Times New Roman" w:eastAsia="Calibri" w:hAnsi="Times New Roman" w:cs="Times New Roman"/>
          <w:sz w:val="28"/>
          <w:szCs w:val="28"/>
        </w:rPr>
      </w:pPr>
      <w:r w:rsidRPr="00B27577">
        <w:rPr>
          <w:rFonts w:ascii="Times New Roman" w:eastAsia="Times New Roman" w:hAnsi="Times New Roman" w:cs="Times New Roman"/>
          <w:sz w:val="28"/>
          <w:szCs w:val="28"/>
          <w:lang w:eastAsia="ru-RU"/>
        </w:rPr>
        <w:t>Методом</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количественного</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анализа</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было</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установлено,</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что</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общая</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доля</w:t>
      </w:r>
      <w:r w:rsidR="00B2118F" w:rsidRPr="00B27577">
        <w:rPr>
          <w:rFonts w:ascii="Times New Roman" w:eastAsia="Times New Roman" w:hAnsi="Times New Roman" w:cs="Times New Roman"/>
          <w:sz w:val="28"/>
          <w:szCs w:val="28"/>
          <w:lang w:eastAsia="ru-RU"/>
        </w:rPr>
        <w:t xml:space="preserve"> </w:t>
      </w:r>
      <w:proofErr w:type="spellStart"/>
      <w:r w:rsidRPr="00B27577">
        <w:rPr>
          <w:rFonts w:ascii="Times New Roman" w:eastAsia="Times New Roman" w:hAnsi="Times New Roman" w:cs="Times New Roman"/>
          <w:sz w:val="28"/>
          <w:szCs w:val="28"/>
          <w:lang w:eastAsia="ru-RU"/>
        </w:rPr>
        <w:t>инъюктивных</w:t>
      </w:r>
      <w:proofErr w:type="spellEnd"/>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речевых</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актов</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среди</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отобранных</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примеров</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составила</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12%.</w:t>
      </w:r>
      <w:r w:rsidR="00B2118F" w:rsidRPr="00B27577">
        <w:rPr>
          <w:rFonts w:ascii="Times New Roman" w:eastAsia="Times New Roman" w:hAnsi="Times New Roman" w:cs="Times New Roman"/>
          <w:sz w:val="28"/>
          <w:szCs w:val="28"/>
          <w:lang w:eastAsia="ru-RU"/>
        </w:rPr>
        <w:t xml:space="preserve"> </w:t>
      </w:r>
    </w:p>
    <w:p w:rsidR="00C22E38" w:rsidRPr="009C730D" w:rsidRDefault="00C22E38" w:rsidP="00E053C0">
      <w:pPr>
        <w:spacing w:after="0" w:line="360" w:lineRule="auto"/>
        <w:ind w:firstLine="720"/>
        <w:jc w:val="both"/>
        <w:rPr>
          <w:rFonts w:ascii="Times New Roman" w:eastAsia="Calibri" w:hAnsi="Times New Roman" w:cs="Times New Roman"/>
          <w:i/>
          <w:sz w:val="28"/>
          <w:szCs w:val="28"/>
          <w:u w:val="single"/>
        </w:rPr>
      </w:pPr>
      <w:r w:rsidRPr="009C730D">
        <w:rPr>
          <w:rFonts w:ascii="Times New Roman" w:hAnsi="Times New Roman" w:cs="Times New Roman"/>
          <w:i/>
          <w:sz w:val="28"/>
          <w:szCs w:val="28"/>
          <w:u w:val="single"/>
        </w:rPr>
        <w:t>Экспрессивные</w:t>
      </w:r>
      <w:r w:rsidR="00B2118F" w:rsidRPr="009C730D">
        <w:rPr>
          <w:rFonts w:ascii="Times New Roman" w:hAnsi="Times New Roman" w:cs="Times New Roman"/>
          <w:i/>
          <w:sz w:val="28"/>
          <w:szCs w:val="28"/>
          <w:u w:val="single"/>
        </w:rPr>
        <w:t xml:space="preserve"> </w:t>
      </w:r>
      <w:r w:rsidRPr="009C730D">
        <w:rPr>
          <w:rFonts w:ascii="Times New Roman" w:hAnsi="Times New Roman" w:cs="Times New Roman"/>
          <w:i/>
          <w:sz w:val="28"/>
          <w:szCs w:val="28"/>
          <w:u w:val="single"/>
        </w:rPr>
        <w:t>речевые</w:t>
      </w:r>
      <w:r w:rsidR="00B2118F" w:rsidRPr="009C730D">
        <w:rPr>
          <w:rFonts w:ascii="Times New Roman" w:hAnsi="Times New Roman" w:cs="Times New Roman"/>
          <w:i/>
          <w:sz w:val="28"/>
          <w:szCs w:val="28"/>
          <w:u w:val="single"/>
        </w:rPr>
        <w:t xml:space="preserve"> </w:t>
      </w:r>
      <w:r w:rsidRPr="009C730D">
        <w:rPr>
          <w:rFonts w:ascii="Times New Roman" w:hAnsi="Times New Roman" w:cs="Times New Roman"/>
          <w:i/>
          <w:sz w:val="28"/>
          <w:szCs w:val="28"/>
          <w:u w:val="single"/>
        </w:rPr>
        <w:t>акты.</w:t>
      </w:r>
      <w:r w:rsidR="00B2118F" w:rsidRPr="009C730D">
        <w:rPr>
          <w:rFonts w:ascii="Times New Roman" w:hAnsi="Times New Roman" w:cs="Times New Roman"/>
          <w:i/>
          <w:sz w:val="28"/>
          <w:szCs w:val="28"/>
          <w:u w:val="single"/>
        </w:rPr>
        <w:t xml:space="preserve"> </w:t>
      </w:r>
    </w:p>
    <w:p w:rsidR="00C22E38" w:rsidRPr="00B27577" w:rsidRDefault="00C05062" w:rsidP="00E053C0">
      <w:pPr>
        <w:spacing w:after="0" w:line="36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Экс</w:t>
      </w:r>
      <w:r w:rsidR="00C22E38" w:rsidRPr="00B27577">
        <w:rPr>
          <w:rFonts w:ascii="Times New Roman" w:hAnsi="Times New Roman" w:cs="Times New Roman"/>
          <w:sz w:val="28"/>
          <w:szCs w:val="28"/>
        </w:rPr>
        <w:t>пре</w:t>
      </w:r>
      <w:r>
        <w:rPr>
          <w:rFonts w:ascii="Times New Roman" w:hAnsi="Times New Roman" w:cs="Times New Roman"/>
          <w:sz w:val="28"/>
          <w:szCs w:val="28"/>
        </w:rPr>
        <w:t>с</w:t>
      </w:r>
      <w:r w:rsidR="00C22E38" w:rsidRPr="00B27577">
        <w:rPr>
          <w:rFonts w:ascii="Times New Roman" w:hAnsi="Times New Roman" w:cs="Times New Roman"/>
          <w:sz w:val="28"/>
          <w:szCs w:val="28"/>
        </w:rPr>
        <w:t>сив</w:t>
      </w:r>
      <w:proofErr w:type="spellEnd"/>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эмоционально</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окрашенные</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предложения</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C22E38" w:rsidRPr="00B27577">
        <w:rPr>
          <w:rFonts w:ascii="Times New Roman" w:hAnsi="Times New Roman" w:cs="Times New Roman"/>
          <w:sz w:val="28"/>
          <w:szCs w:val="28"/>
        </w:rPr>
        <w:t>восклицания.</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EB0935" w:rsidTr="002E41D0">
        <w:tc>
          <w:tcPr>
            <w:tcW w:w="9570" w:type="dxa"/>
            <w:tcBorders>
              <w:top w:val="nil"/>
              <w:left w:val="nil"/>
              <w:bottom w:val="nil"/>
              <w:right w:val="nil"/>
            </w:tcBorders>
            <w:hideMark/>
          </w:tcPr>
          <w:p w:rsidR="00C22E38" w:rsidRPr="00632025" w:rsidRDefault="0033190A" w:rsidP="00E053C0">
            <w:pPr>
              <w:pStyle w:val="af8"/>
              <w:spacing w:line="360" w:lineRule="auto"/>
              <w:ind w:firstLine="181"/>
              <w:jc w:val="both"/>
              <w:rPr>
                <w:rFonts w:ascii="Times New Roman" w:hAnsi="Times New Roman" w:cs="Times New Roman"/>
                <w:i/>
                <w:snapToGrid w:val="0"/>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11</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 xml:space="preserve">) </w:t>
            </w:r>
            <w:r w:rsidR="00C22E38" w:rsidRPr="00632025">
              <w:rPr>
                <w:rFonts w:ascii="Times New Roman" w:hAnsi="Times New Roman" w:cs="Times New Roman"/>
                <w:i/>
                <w:snapToGrid w:val="0"/>
                <w:sz w:val="24"/>
                <w:szCs w:val="24"/>
              </w:rPr>
              <w:t>А</w:t>
            </w:r>
            <w:r w:rsidR="00C22E38" w:rsidRPr="00632025">
              <w:rPr>
                <w:rFonts w:ascii="Times New Roman" w:hAnsi="Times New Roman" w:cs="Times New Roman"/>
                <w:i/>
                <w:snapToGrid w:val="0"/>
                <w:sz w:val="24"/>
                <w:szCs w:val="24"/>
                <w:lang w:val="en-US"/>
              </w:rPr>
              <w:t>:</w:t>
            </w:r>
            <w:r w:rsidR="00B2118F" w:rsidRPr="00632025">
              <w:rPr>
                <w:rFonts w:ascii="Times New Roman" w:hAnsi="Times New Roman" w:cs="Times New Roman"/>
                <w:i/>
                <w:snapToGrid w:val="0"/>
                <w:sz w:val="24"/>
                <w:szCs w:val="24"/>
                <w:lang w:val="en-US"/>
              </w:rPr>
              <w:t xml:space="preserve"> </w:t>
            </w:r>
            <w:r w:rsidR="00C22E38" w:rsidRPr="00632025">
              <w:rPr>
                <w:rFonts w:ascii="Times New Roman" w:hAnsi="Times New Roman" w:cs="Times New Roman"/>
                <w:i/>
                <w:snapToGrid w:val="0"/>
                <w:sz w:val="24"/>
                <w:szCs w:val="24"/>
                <w:lang w:val="en-US"/>
              </w:rPr>
              <w:t>-</w:t>
            </w:r>
            <w:r w:rsidR="00B2118F" w:rsidRPr="00632025">
              <w:rPr>
                <w:rFonts w:ascii="Times New Roman" w:hAnsi="Times New Roman" w:cs="Times New Roman"/>
                <w:i/>
                <w:snapToGrid w:val="0"/>
                <w:sz w:val="24"/>
                <w:szCs w:val="24"/>
                <w:lang w:val="en-US"/>
              </w:rPr>
              <w:t xml:space="preserve"> </w:t>
            </w:r>
            <w:r w:rsidR="00C22E38" w:rsidRPr="00632025">
              <w:rPr>
                <w:rFonts w:ascii="Times New Roman" w:hAnsi="Times New Roman" w:cs="Times New Roman"/>
                <w:i/>
                <w:snapToGrid w:val="0"/>
                <w:sz w:val="24"/>
                <w:szCs w:val="24"/>
                <w:lang w:val="en-US"/>
              </w:rPr>
              <w:t>"Why</w:t>
            </w:r>
            <w:r w:rsidR="00B2118F" w:rsidRPr="00632025">
              <w:rPr>
                <w:rFonts w:ascii="Times New Roman" w:hAnsi="Times New Roman" w:cs="Times New Roman"/>
                <w:i/>
                <w:snapToGrid w:val="0"/>
                <w:sz w:val="24"/>
                <w:szCs w:val="24"/>
                <w:lang w:val="en-US"/>
              </w:rPr>
              <w:t xml:space="preserve"> </w:t>
            </w:r>
            <w:r w:rsidR="00C22E38" w:rsidRPr="00632025">
              <w:rPr>
                <w:rFonts w:ascii="Times New Roman" w:hAnsi="Times New Roman" w:cs="Times New Roman"/>
                <w:i/>
                <w:snapToGrid w:val="0"/>
                <w:sz w:val="24"/>
                <w:szCs w:val="24"/>
                <w:lang w:val="en-US"/>
              </w:rPr>
              <w:t>did</w:t>
            </w:r>
            <w:r w:rsidR="00B2118F" w:rsidRPr="00632025">
              <w:rPr>
                <w:rFonts w:ascii="Times New Roman" w:hAnsi="Times New Roman" w:cs="Times New Roman"/>
                <w:i/>
                <w:snapToGrid w:val="0"/>
                <w:sz w:val="24"/>
                <w:szCs w:val="24"/>
                <w:lang w:val="en-US"/>
              </w:rPr>
              <w:t xml:space="preserve"> </w:t>
            </w:r>
            <w:r w:rsidR="00C22E38" w:rsidRPr="00632025">
              <w:rPr>
                <w:rFonts w:ascii="Times New Roman" w:hAnsi="Times New Roman" w:cs="Times New Roman"/>
                <w:i/>
                <w:snapToGrid w:val="0"/>
                <w:sz w:val="24"/>
                <w:szCs w:val="24"/>
                <w:lang w:val="en-US"/>
              </w:rPr>
              <w:t>you</w:t>
            </w:r>
            <w:r w:rsidR="00B2118F" w:rsidRPr="00632025">
              <w:rPr>
                <w:rFonts w:ascii="Times New Roman" w:hAnsi="Times New Roman" w:cs="Times New Roman"/>
                <w:i/>
                <w:snapToGrid w:val="0"/>
                <w:sz w:val="24"/>
                <w:szCs w:val="24"/>
                <w:lang w:val="en-US"/>
              </w:rPr>
              <w:t xml:space="preserve"> </w:t>
            </w:r>
            <w:r w:rsidR="00C22E38" w:rsidRPr="00632025">
              <w:rPr>
                <w:rFonts w:ascii="Times New Roman" w:hAnsi="Times New Roman" w:cs="Times New Roman"/>
                <w:i/>
                <w:snapToGrid w:val="0"/>
                <w:sz w:val="24"/>
                <w:szCs w:val="24"/>
                <w:lang w:val="en-US"/>
              </w:rPr>
              <w:t>lose</w:t>
            </w:r>
            <w:r w:rsidR="00B2118F" w:rsidRPr="00632025">
              <w:rPr>
                <w:rFonts w:ascii="Times New Roman" w:hAnsi="Times New Roman" w:cs="Times New Roman"/>
                <w:i/>
                <w:snapToGrid w:val="0"/>
                <w:sz w:val="24"/>
                <w:szCs w:val="24"/>
                <w:lang w:val="en-US"/>
              </w:rPr>
              <w:t xml:space="preserve"> </w:t>
            </w:r>
            <w:r w:rsidR="00C22E38" w:rsidRPr="00632025">
              <w:rPr>
                <w:rFonts w:ascii="Times New Roman" w:hAnsi="Times New Roman" w:cs="Times New Roman"/>
                <w:i/>
                <w:snapToGrid w:val="0"/>
                <w:sz w:val="24"/>
                <w:szCs w:val="24"/>
                <w:lang w:val="en-US"/>
              </w:rPr>
              <w:t>control</w:t>
            </w:r>
            <w:r w:rsidR="00B2118F" w:rsidRPr="00632025">
              <w:rPr>
                <w:rFonts w:ascii="Times New Roman" w:hAnsi="Times New Roman" w:cs="Times New Roman"/>
                <w:i/>
                <w:snapToGrid w:val="0"/>
                <w:sz w:val="24"/>
                <w:szCs w:val="24"/>
                <w:lang w:val="en-US"/>
              </w:rPr>
              <w:t xml:space="preserve"> </w:t>
            </w:r>
            <w:r w:rsidR="00C22E38" w:rsidRPr="00632025">
              <w:rPr>
                <w:rFonts w:ascii="Times New Roman" w:hAnsi="Times New Roman" w:cs="Times New Roman"/>
                <w:i/>
                <w:snapToGrid w:val="0"/>
                <w:sz w:val="24"/>
                <w:szCs w:val="24"/>
                <w:lang w:val="en-US"/>
              </w:rPr>
              <w:t>of</w:t>
            </w:r>
            <w:r w:rsidR="00B2118F" w:rsidRPr="00632025">
              <w:rPr>
                <w:rFonts w:ascii="Times New Roman" w:hAnsi="Times New Roman" w:cs="Times New Roman"/>
                <w:i/>
                <w:snapToGrid w:val="0"/>
                <w:sz w:val="24"/>
                <w:szCs w:val="24"/>
                <w:lang w:val="en-US"/>
              </w:rPr>
              <w:t xml:space="preserve"> </w:t>
            </w:r>
            <w:r w:rsidR="00C22E38" w:rsidRPr="00632025">
              <w:rPr>
                <w:rFonts w:ascii="Times New Roman" w:hAnsi="Times New Roman" w:cs="Times New Roman"/>
                <w:i/>
                <w:snapToGrid w:val="0"/>
                <w:sz w:val="24"/>
                <w:szCs w:val="24"/>
                <w:lang w:val="en-US"/>
              </w:rPr>
              <w:t>yourself</w:t>
            </w:r>
            <w:r w:rsidR="00B2118F" w:rsidRPr="00632025">
              <w:rPr>
                <w:rFonts w:ascii="Times New Roman" w:hAnsi="Times New Roman" w:cs="Times New Roman"/>
                <w:i/>
                <w:snapToGrid w:val="0"/>
                <w:sz w:val="24"/>
                <w:szCs w:val="24"/>
                <w:lang w:val="en-US"/>
              </w:rPr>
              <w:t xml:space="preserve"> </w:t>
            </w:r>
            <w:r w:rsidR="00C22E38" w:rsidRPr="00632025">
              <w:rPr>
                <w:rFonts w:ascii="Times New Roman" w:hAnsi="Times New Roman" w:cs="Times New Roman"/>
                <w:i/>
                <w:snapToGrid w:val="0"/>
                <w:sz w:val="24"/>
                <w:szCs w:val="24"/>
                <w:lang w:val="en-US"/>
              </w:rPr>
              <w:t>like</w:t>
            </w:r>
            <w:r w:rsidR="00B2118F" w:rsidRPr="00632025">
              <w:rPr>
                <w:rFonts w:ascii="Times New Roman" w:hAnsi="Times New Roman" w:cs="Times New Roman"/>
                <w:i/>
                <w:snapToGrid w:val="0"/>
                <w:sz w:val="24"/>
                <w:szCs w:val="24"/>
                <w:lang w:val="en-US"/>
              </w:rPr>
              <w:t xml:space="preserve"> </w:t>
            </w:r>
            <w:r w:rsidR="00C22E38" w:rsidRPr="00632025">
              <w:rPr>
                <w:rFonts w:ascii="Times New Roman" w:hAnsi="Times New Roman" w:cs="Times New Roman"/>
                <w:i/>
                <w:snapToGrid w:val="0"/>
                <w:sz w:val="24"/>
                <w:szCs w:val="24"/>
                <w:lang w:val="en-US"/>
              </w:rPr>
              <w:t>that?"(1)</w:t>
            </w:r>
          </w:p>
          <w:p w:rsidR="00C22E38" w:rsidRPr="00632025" w:rsidRDefault="00C22E38" w:rsidP="00E053C0">
            <w:pPr>
              <w:pStyle w:val="af6"/>
              <w:spacing w:after="0" w:line="360" w:lineRule="auto"/>
              <w:ind w:left="0" w:firstLine="181"/>
              <w:rPr>
                <w:rFonts w:ascii="Times New Roman" w:hAnsi="Times New Roman"/>
                <w:i/>
                <w:snapToGrid w:val="0"/>
                <w:sz w:val="24"/>
                <w:szCs w:val="24"/>
                <w:lang w:val="en-US"/>
              </w:rPr>
            </w:pPr>
            <w:r w:rsidRPr="00632025">
              <w:rPr>
                <w:rFonts w:ascii="Times New Roman" w:hAnsi="Times New Roman"/>
                <w:i/>
                <w:snapToGrid w:val="0"/>
                <w:sz w:val="24"/>
                <w:szCs w:val="24"/>
              </w:rPr>
              <w:t>В</w:t>
            </w:r>
            <w:r w:rsidRPr="00632025">
              <w:rPr>
                <w:rFonts w:ascii="Times New Roman" w:hAnsi="Times New Roman"/>
                <w:i/>
                <w:snapToGrid w:val="0"/>
                <w:sz w:val="24"/>
                <w:szCs w:val="24"/>
                <w:lang w:val="en-US"/>
              </w:rPr>
              <w: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"You</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know</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very</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well</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why."(1</w:t>
            </w:r>
            <w:r w:rsidRPr="00632025">
              <w:rPr>
                <w:rFonts w:ascii="Times New Roman" w:hAnsi="Times New Roman"/>
                <w:i/>
                <w:snapToGrid w:val="0"/>
                <w:sz w:val="24"/>
                <w:szCs w:val="24"/>
              </w:rPr>
              <w:t>а</w:t>
            </w:r>
            <w:r w:rsidRPr="00632025">
              <w:rPr>
                <w:rFonts w:ascii="Times New Roman" w:hAnsi="Times New Roman"/>
                <w:i/>
                <w:snapToGrid w:val="0"/>
                <w:sz w:val="24"/>
                <w:szCs w:val="24"/>
                <w:lang w:val="en-US"/>
              </w:rPr>
              <w:t>)</w:t>
            </w:r>
          </w:p>
          <w:p w:rsidR="00C22E38" w:rsidRPr="00632025" w:rsidRDefault="00C22E38" w:rsidP="00E053C0">
            <w:pPr>
              <w:pStyle w:val="af6"/>
              <w:spacing w:after="0" w:line="360" w:lineRule="auto"/>
              <w:ind w:left="0" w:firstLine="181"/>
              <w:rPr>
                <w:rFonts w:ascii="Times New Roman" w:hAnsi="Times New Roman"/>
                <w:b/>
                <w:bCs/>
                <w:i/>
                <w:snapToGrid w:val="0"/>
                <w:sz w:val="24"/>
                <w:szCs w:val="24"/>
                <w:lang w:val="en-US"/>
              </w:rPr>
            </w:pPr>
            <w:r w:rsidRPr="00632025">
              <w:rPr>
                <w:rFonts w:ascii="Times New Roman" w:hAnsi="Times New Roman"/>
                <w:b/>
                <w:bCs/>
                <w:i/>
                <w:snapToGrid w:val="0"/>
                <w:sz w:val="24"/>
                <w:szCs w:val="24"/>
              </w:rPr>
              <w:t>А</w:t>
            </w:r>
            <w:r w:rsidRPr="00632025">
              <w:rPr>
                <w:rFonts w:ascii="Times New Roman" w:hAnsi="Times New Roman"/>
                <w:b/>
                <w:bCs/>
                <w:i/>
                <w:snapToGrid w:val="0"/>
                <w:sz w:val="24"/>
                <w:szCs w:val="24"/>
                <w:lang w:val="en-US"/>
              </w:rPr>
              <w:t>:</w:t>
            </w:r>
            <w:r w:rsidR="00B2118F" w:rsidRPr="00632025">
              <w:rPr>
                <w:rFonts w:ascii="Times New Roman" w:hAnsi="Times New Roman"/>
                <w:b/>
                <w:bCs/>
                <w:i/>
                <w:snapToGrid w:val="0"/>
                <w:sz w:val="24"/>
                <w:szCs w:val="24"/>
                <w:lang w:val="en-US"/>
              </w:rPr>
              <w:t xml:space="preserve"> </w:t>
            </w:r>
            <w:r w:rsidRPr="00632025">
              <w:rPr>
                <w:rFonts w:ascii="Times New Roman" w:hAnsi="Times New Roman"/>
                <w:b/>
                <w:bCs/>
                <w:i/>
                <w:snapToGrid w:val="0"/>
                <w:sz w:val="24"/>
                <w:szCs w:val="24"/>
                <w:lang w:val="en-US"/>
              </w:rPr>
              <w:t>-</w:t>
            </w:r>
            <w:r w:rsidR="00B2118F" w:rsidRPr="00632025">
              <w:rPr>
                <w:rFonts w:ascii="Times New Roman" w:hAnsi="Times New Roman"/>
                <w:b/>
                <w:bCs/>
                <w:i/>
                <w:snapToGrid w:val="0"/>
                <w:sz w:val="24"/>
                <w:szCs w:val="24"/>
                <w:lang w:val="en-US"/>
              </w:rPr>
              <w:t xml:space="preserve"> </w:t>
            </w:r>
            <w:r w:rsidRPr="00632025">
              <w:rPr>
                <w:rFonts w:ascii="Times New Roman" w:hAnsi="Times New Roman"/>
                <w:b/>
                <w:bCs/>
                <w:i/>
                <w:snapToGrid w:val="0"/>
                <w:sz w:val="24"/>
                <w:szCs w:val="24"/>
                <w:lang w:val="en-US"/>
              </w:rPr>
              <w:t>"No,</w:t>
            </w:r>
            <w:r w:rsidR="00B2118F" w:rsidRPr="00632025">
              <w:rPr>
                <w:rFonts w:ascii="Times New Roman" w:hAnsi="Times New Roman"/>
                <w:b/>
                <w:bCs/>
                <w:i/>
                <w:snapToGrid w:val="0"/>
                <w:sz w:val="24"/>
                <w:szCs w:val="24"/>
                <w:lang w:val="en-US"/>
              </w:rPr>
              <w:t xml:space="preserve"> </w:t>
            </w:r>
            <w:r w:rsidRPr="00632025">
              <w:rPr>
                <w:rFonts w:ascii="Times New Roman" w:hAnsi="Times New Roman"/>
                <w:b/>
                <w:bCs/>
                <w:i/>
                <w:snapToGrid w:val="0"/>
                <w:sz w:val="24"/>
                <w:szCs w:val="24"/>
                <w:lang w:val="en-US"/>
              </w:rPr>
              <w:t>I</w:t>
            </w:r>
            <w:r w:rsidR="00B2118F" w:rsidRPr="00632025">
              <w:rPr>
                <w:rFonts w:ascii="Times New Roman" w:hAnsi="Times New Roman"/>
                <w:b/>
                <w:bCs/>
                <w:i/>
                <w:snapToGrid w:val="0"/>
                <w:sz w:val="24"/>
                <w:szCs w:val="24"/>
                <w:lang w:val="en-US"/>
              </w:rPr>
              <w:t xml:space="preserve"> </w:t>
            </w:r>
            <w:r w:rsidRPr="00632025">
              <w:rPr>
                <w:rFonts w:ascii="Times New Roman" w:hAnsi="Times New Roman"/>
                <w:b/>
                <w:bCs/>
                <w:i/>
                <w:snapToGrid w:val="0"/>
                <w:sz w:val="24"/>
                <w:szCs w:val="24"/>
                <w:lang w:val="en-US"/>
              </w:rPr>
              <w:t>don't!</w:t>
            </w:r>
            <w:r w:rsidR="00B2118F" w:rsidRPr="00632025">
              <w:rPr>
                <w:rFonts w:ascii="Times New Roman" w:hAnsi="Times New Roman"/>
                <w:b/>
                <w:bCs/>
                <w:i/>
                <w:snapToGrid w:val="0"/>
                <w:sz w:val="24"/>
                <w:szCs w:val="24"/>
                <w:lang w:val="en-US"/>
              </w:rPr>
              <w:t xml:space="preserve"> </w:t>
            </w:r>
            <w:r w:rsidRPr="00632025">
              <w:rPr>
                <w:rFonts w:ascii="Times New Roman" w:hAnsi="Times New Roman"/>
                <w:b/>
                <w:bCs/>
                <w:i/>
                <w:snapToGrid w:val="0"/>
                <w:sz w:val="24"/>
                <w:szCs w:val="24"/>
                <w:lang w:val="en-US"/>
              </w:rPr>
              <w:t>Say!"(2)</w:t>
            </w:r>
          </w:p>
          <w:p w:rsidR="00C22E38" w:rsidRPr="003B60A2" w:rsidRDefault="00C22E38" w:rsidP="00E053C0">
            <w:pPr>
              <w:pStyle w:val="af6"/>
              <w:spacing w:after="0" w:line="360" w:lineRule="auto"/>
              <w:ind w:left="0" w:firstLine="181"/>
              <w:rPr>
                <w:rFonts w:ascii="Times New Roman" w:hAnsi="Times New Roman"/>
                <w:snapToGrid w:val="0"/>
                <w:sz w:val="24"/>
                <w:szCs w:val="24"/>
                <w:lang w:val="en-US"/>
              </w:rPr>
            </w:pPr>
            <w:r w:rsidRPr="00632025">
              <w:rPr>
                <w:rFonts w:ascii="Times New Roman" w:hAnsi="Times New Roman"/>
                <w:i/>
                <w:snapToGrid w:val="0"/>
                <w:sz w:val="24"/>
                <w:szCs w:val="24"/>
              </w:rPr>
              <w:t>В</w:t>
            </w:r>
            <w:r w:rsidRPr="00632025">
              <w:rPr>
                <w:rFonts w:ascii="Times New Roman" w:hAnsi="Times New Roman"/>
                <w:i/>
                <w:snapToGrid w:val="0"/>
                <w:sz w:val="24"/>
                <w:szCs w:val="24"/>
                <w:lang w:val="en-US"/>
              </w:rPr>
              <w: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"That's</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just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preposterous--let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me</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loose--that's</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an</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insult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to</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my</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intelligence.(2</w:t>
            </w:r>
            <w:r w:rsidRPr="00632025">
              <w:rPr>
                <w:rFonts w:ascii="Times New Roman" w:hAnsi="Times New Roman"/>
                <w:i/>
                <w:snapToGrid w:val="0"/>
                <w:sz w:val="24"/>
                <w:szCs w:val="24"/>
              </w:rPr>
              <w:t>а</w:t>
            </w:r>
            <w:r w:rsidRPr="00632025">
              <w:rPr>
                <w:rFonts w:ascii="Times New Roman" w:hAnsi="Times New Roman"/>
                <w:i/>
                <w:snapToGrid w:val="0"/>
                <w:sz w:val="24"/>
                <w:szCs w:val="24"/>
                <w:lang w:val="en-US"/>
              </w:rPr>
              <w: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Don't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you</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think</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I</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saw</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that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girl</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look</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at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you—that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little</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dark</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girl.(2</w:t>
            </w:r>
            <w:r w:rsidRPr="00632025">
              <w:rPr>
                <w:rFonts w:ascii="Times New Roman" w:hAnsi="Times New Roman"/>
                <w:i/>
                <w:snapToGrid w:val="0"/>
                <w:sz w:val="24"/>
                <w:szCs w:val="24"/>
              </w:rPr>
              <w:t>а</w:t>
            </w:r>
            <w:r w:rsidRPr="00632025">
              <w:rPr>
                <w:rFonts w:ascii="Times New Roman" w:hAnsi="Times New Roman"/>
                <w:i/>
                <w:snapToGrid w:val="0"/>
                <w:sz w:val="24"/>
                <w:szCs w:val="24"/>
                <w:vertAlign w:val="superscript"/>
                <w:lang w:val="en-US"/>
              </w:rPr>
              <w:t>\</w:t>
            </w:r>
            <w:r w:rsidRPr="00632025">
              <w:rPr>
                <w:rFonts w:ascii="Times New Roman" w:hAnsi="Times New Roman"/>
                <w:i/>
                <w:snapToGrid w:val="0"/>
                <w:sz w:val="24"/>
                <w:szCs w:val="24"/>
                <w:lang w:val="en-US"/>
              </w:rPr>
              <w: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Oh,</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this</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is</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farcical--a</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child,</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not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more</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than</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fifteen.(2</w:t>
            </w:r>
            <w:r w:rsidRPr="00632025">
              <w:rPr>
                <w:rFonts w:ascii="Times New Roman" w:hAnsi="Times New Roman"/>
                <w:i/>
                <w:snapToGrid w:val="0"/>
                <w:sz w:val="24"/>
                <w:szCs w:val="24"/>
              </w:rPr>
              <w:t>а</w:t>
            </w:r>
            <w:r w:rsidRPr="00632025">
              <w:rPr>
                <w:rFonts w:ascii="Times New Roman" w:hAnsi="Times New Roman"/>
                <w:i/>
                <w:snapToGrid w:val="0"/>
                <w:sz w:val="24"/>
                <w:szCs w:val="24"/>
                <w:vertAlign w:val="superscript"/>
                <w:lang w:val="en-US"/>
              </w:rPr>
              <w:t>\\</w:t>
            </w:r>
            <w:r w:rsidRPr="00632025">
              <w:rPr>
                <w:rFonts w:ascii="Times New Roman" w:hAnsi="Times New Roman"/>
                <w:i/>
                <w:snapToGrid w:val="0"/>
                <w:sz w:val="24"/>
                <w:szCs w:val="24"/>
                <w:lang w:val="en-US"/>
              </w:rPr>
              <w: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Don't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you</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think</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I</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saw?"(2</w:t>
            </w:r>
            <w:r w:rsidRPr="00632025">
              <w:rPr>
                <w:rFonts w:ascii="Times New Roman" w:hAnsi="Times New Roman"/>
                <w:i/>
                <w:snapToGrid w:val="0"/>
                <w:sz w:val="24"/>
                <w:szCs w:val="24"/>
              </w:rPr>
              <w:t>а</w:t>
            </w:r>
            <w:r w:rsidRPr="00632025">
              <w:rPr>
                <w:rFonts w:ascii="Times New Roman" w:hAnsi="Times New Roman"/>
                <w:i/>
                <w:snapToGrid w:val="0"/>
                <w:sz w:val="24"/>
                <w:szCs w:val="24"/>
                <w:vertAlign w:val="superscript"/>
                <w:lang w:val="en-US"/>
              </w:rPr>
              <w:t>\\\</w:t>
            </w:r>
            <w:r w:rsidRPr="00632025">
              <w:rPr>
                <w:rFonts w:ascii="Times New Roman" w:hAnsi="Times New Roman"/>
                <w:i/>
                <w:snapToGrid w:val="0"/>
                <w:sz w:val="24"/>
                <w:szCs w:val="24"/>
                <w:lang w:val="en-US"/>
              </w:rPr>
              <w:t>)</w:t>
            </w:r>
            <w:r w:rsidR="003B60A2">
              <w:rPr>
                <w:rFonts w:ascii="Times New Roman" w:hAnsi="Times New Roman"/>
                <w:i/>
                <w:snapToGrid w:val="0"/>
                <w:sz w:val="24"/>
                <w:szCs w:val="24"/>
                <w:lang w:val="en-US"/>
              </w:rPr>
              <w:t xml:space="preserve"> </w:t>
            </w:r>
            <w:r w:rsidR="003B60A2">
              <w:rPr>
                <w:rFonts w:ascii="Times New Roman" w:hAnsi="Times New Roman"/>
                <w:snapToGrid w:val="0"/>
                <w:sz w:val="24"/>
                <w:szCs w:val="24"/>
                <w:lang w:val="en-US"/>
              </w:rPr>
              <w:t>[MS]</w:t>
            </w:r>
          </w:p>
        </w:tc>
      </w:tr>
    </w:tbl>
    <w:p w:rsidR="00C22E38" w:rsidRPr="00B27577" w:rsidRDefault="00C22E38" w:rsidP="00E053C0">
      <w:pPr>
        <w:spacing w:after="0" w:line="360" w:lineRule="auto"/>
        <w:ind w:firstLine="720"/>
        <w:jc w:val="both"/>
        <w:rPr>
          <w:rFonts w:ascii="Times New Roman" w:eastAsia="Calibri" w:hAnsi="Times New Roman" w:cs="Times New Roman"/>
          <w:sz w:val="28"/>
          <w:szCs w:val="28"/>
          <w:lang w:val="en-US"/>
        </w:rPr>
      </w:pP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интеракции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репликовый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шаг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яркую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эмоциональную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окраску,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нетерпение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получении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информации.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заинтересованность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подталкивает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собеседника</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ускорению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темпа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разговора.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партнерами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фрагменте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прослеживаются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бытовые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EB0935" w:rsidTr="002E41D0">
        <w:tc>
          <w:tcPr>
            <w:tcW w:w="9570" w:type="dxa"/>
            <w:tcBorders>
              <w:top w:val="nil"/>
              <w:left w:val="nil"/>
              <w:bottom w:val="nil"/>
              <w:right w:val="nil"/>
            </w:tcBorders>
            <w:hideMark/>
          </w:tcPr>
          <w:p w:rsidR="00C22E38" w:rsidRPr="00632025" w:rsidRDefault="0033190A" w:rsidP="00E053C0">
            <w:pPr>
              <w:spacing w:line="360" w:lineRule="auto"/>
              <w:jc w:val="both"/>
              <w:rPr>
                <w:rFonts w:ascii="Times New Roman" w:hAnsi="Times New Roman" w:cs="Times New Roman"/>
                <w:i/>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12</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w:t>
            </w:r>
            <w:r w:rsidRPr="0033190A">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“But…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if</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plead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guilty,”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Tracy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asked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slowly,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(1)</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“what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will</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they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do</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me?”(1</w:t>
            </w:r>
            <w:r w:rsidR="00C22E38" w:rsidRPr="00632025">
              <w:rPr>
                <w:rFonts w:ascii="Times New Roman" w:hAnsi="Times New Roman" w:cs="Times New Roman"/>
                <w:i/>
                <w:sz w:val="24"/>
                <w:szCs w:val="24"/>
                <w:vertAlign w:val="superscript"/>
                <w:lang w:val="en-US"/>
              </w:rPr>
              <w:t>\</w:t>
            </w:r>
            <w:r w:rsidR="00C22E38" w:rsidRPr="00632025">
              <w:rPr>
                <w:rFonts w:ascii="Times New Roman" w:hAnsi="Times New Roman" w:cs="Times New Roman"/>
                <w:i/>
                <w:sz w:val="24"/>
                <w:szCs w:val="24"/>
                <w:lang w:val="en-US"/>
              </w:rPr>
              <w:t>)</w:t>
            </w:r>
          </w:p>
          <w:p w:rsidR="00C22E38" w:rsidRPr="00632025" w:rsidRDefault="00C22E38" w:rsidP="00E053C0">
            <w:pPr>
              <w:spacing w:line="360" w:lineRule="auto"/>
              <w:jc w:val="both"/>
              <w:rPr>
                <w:rFonts w:ascii="Times New Roman" w:hAnsi="Times New Roman" w:cs="Times New Roman"/>
                <w:i/>
                <w:sz w:val="24"/>
                <w:szCs w:val="24"/>
                <w:lang w:val="en-US"/>
              </w:rPr>
            </w:pPr>
            <w:r w:rsidRPr="00632025">
              <w:rPr>
                <w:rFonts w:ascii="Times New Roman" w:hAnsi="Times New Roman" w:cs="Times New Roman"/>
                <w:b/>
                <w:bCs/>
                <w:i/>
                <w:sz w:val="24"/>
                <w:szCs w:val="24"/>
              </w:rPr>
              <w:t>В</w:t>
            </w:r>
            <w:r w:rsidRPr="00632025">
              <w:rPr>
                <w:rFonts w:ascii="Times New Roman" w:hAnsi="Times New Roman" w:cs="Times New Roman"/>
                <w:b/>
                <w:bCs/>
                <w:i/>
                <w:sz w:val="24"/>
                <w:szCs w:val="24"/>
                <w:lang w:val="en-US"/>
              </w:rPr>
              <w:t>:</w:t>
            </w:r>
            <w:r w:rsidR="00B2118F" w:rsidRPr="00632025">
              <w:rPr>
                <w:rFonts w:ascii="Times New Roman" w:hAnsi="Times New Roman" w:cs="Times New Roman"/>
                <w:b/>
                <w:bCs/>
                <w:i/>
                <w:sz w:val="24"/>
                <w:szCs w:val="24"/>
                <w:lang w:val="en-US"/>
              </w:rPr>
              <w:t xml:space="preserve"> </w:t>
            </w:r>
            <w:r w:rsidRPr="00632025">
              <w:rPr>
                <w:rFonts w:ascii="Times New Roman" w:hAnsi="Times New Roman" w:cs="Times New Roman"/>
                <w:b/>
                <w:bCs/>
                <w:i/>
                <w:sz w:val="24"/>
                <w:szCs w:val="24"/>
                <w:lang w:val="en-US"/>
              </w:rPr>
              <w:t>-</w:t>
            </w:r>
            <w:r w:rsidR="00B2118F" w:rsidRPr="00632025">
              <w:rPr>
                <w:rFonts w:ascii="Times New Roman" w:hAnsi="Times New Roman" w:cs="Times New Roman"/>
                <w:b/>
                <w:bCs/>
                <w:i/>
                <w:sz w:val="24"/>
                <w:szCs w:val="24"/>
                <w:lang w:val="en-US"/>
              </w:rPr>
              <w:t xml:space="preserve"> </w:t>
            </w:r>
            <w:r w:rsidRPr="00632025">
              <w:rPr>
                <w:rFonts w:ascii="Times New Roman" w:hAnsi="Times New Roman" w:cs="Times New Roman"/>
                <w:i/>
                <w:sz w:val="24"/>
                <w:szCs w:val="24"/>
                <w:lang w:val="en-US"/>
              </w:rPr>
              <w:t>“Judge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Lawrence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sentence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three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months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prison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with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b/>
                <w:bCs/>
                <w:i/>
                <w:sz w:val="24"/>
                <w:szCs w:val="24"/>
                <w:lang w:val="en-US"/>
              </w:rPr>
              <w:t>(2)</w:t>
            </w:r>
          </w:p>
          <w:p w:rsidR="00C22E38" w:rsidRPr="00632025" w:rsidRDefault="00C22E38" w:rsidP="00E053C0">
            <w:pPr>
              <w:spacing w:line="360" w:lineRule="auto"/>
              <w:jc w:val="both"/>
              <w:rPr>
                <w:rFonts w:ascii="Times New Roman" w:hAnsi="Times New Roman" w:cs="Times New Roman"/>
                <w:i/>
                <w:sz w:val="24"/>
                <w:szCs w:val="24"/>
                <w:lang w:val="en-US"/>
              </w:rPr>
            </w:pP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“Prison!”(2</w:t>
            </w: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p>
          <w:p w:rsidR="00C22E38" w:rsidRPr="00294329" w:rsidRDefault="00C22E38" w:rsidP="00E053C0">
            <w:pPr>
              <w:spacing w:line="360" w:lineRule="auto"/>
              <w:jc w:val="both"/>
              <w:rPr>
                <w:rFonts w:ascii="Times New Roman" w:hAnsi="Times New Roman" w:cs="Times New Roman"/>
                <w:sz w:val="24"/>
                <w:szCs w:val="24"/>
                <w:lang w:val="en-US"/>
              </w:rPr>
            </w:pP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minute.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suspend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sentence,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can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probation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state.”(3)</w:t>
            </w:r>
            <w:r w:rsidR="00294329">
              <w:rPr>
                <w:rFonts w:ascii="Times New Roman" w:hAnsi="Times New Roman" w:cs="Times New Roman"/>
                <w:i/>
                <w:sz w:val="24"/>
                <w:szCs w:val="24"/>
                <w:lang w:val="en-US"/>
              </w:rPr>
              <w:t xml:space="preserve"> </w:t>
            </w:r>
            <w:r w:rsidR="00294329">
              <w:rPr>
                <w:rFonts w:ascii="Times New Roman" w:hAnsi="Times New Roman" w:cs="Times New Roman"/>
                <w:sz w:val="24"/>
                <w:szCs w:val="24"/>
                <w:lang w:val="en-US"/>
              </w:rPr>
              <w:t>[FA]</w:t>
            </w:r>
          </w:p>
        </w:tc>
      </w:tr>
    </w:tbl>
    <w:p w:rsidR="00C22E38" w:rsidRPr="00B27577" w:rsidRDefault="00C22E38" w:rsidP="00E053C0">
      <w:pPr>
        <w:spacing w:after="0" w:line="360" w:lineRule="auto"/>
        <w:ind w:firstLine="720"/>
        <w:jc w:val="both"/>
        <w:rPr>
          <w:rFonts w:ascii="Times New Roman" w:eastAsia="Calibri" w:hAnsi="Times New Roman" w:cs="Times New Roman"/>
          <w:sz w:val="28"/>
          <w:szCs w:val="28"/>
          <w:lang w:val="en-US"/>
        </w:rPr>
      </w:pP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выше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говорящий</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спрашивает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собеседника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будет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если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признает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себя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виновной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взяла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картину.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Здесь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дело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квесистивным</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партнер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реагирует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собеседника</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сообщает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последствиях,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смягчая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обстоятельств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подбирая</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эмфатичных</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партнер</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настолько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впечатлен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последствиями,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перебивает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здесь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реализуется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экспрессивный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Активизация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происходит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счет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партнер</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спешит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успокоить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Трейси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спешит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сообщить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судья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отложить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приговор.</w:t>
      </w:r>
      <w:r w:rsidR="00B2118F" w:rsidRPr="00B27577">
        <w:rPr>
          <w:rFonts w:ascii="Times New Roman" w:hAnsi="Times New Roman" w:cs="Times New Roman"/>
          <w:sz w:val="28"/>
          <w:szCs w:val="28"/>
        </w:rPr>
        <w:t xml:space="preserve"> </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lastRenderedPageBreak/>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стоит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отметить,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экспрессивного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высокую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эмоциональную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окраску,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обуславливает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употребление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сочувствия,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сопереживания,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заинтересованности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работает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ускорение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темпа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беседы.</w:t>
      </w:r>
      <w:r w:rsidR="00B2118F" w:rsidRPr="00B27577">
        <w:rPr>
          <w:rFonts w:ascii="Times New Roman" w:hAnsi="Times New Roman" w:cs="Times New Roman"/>
          <w:sz w:val="28"/>
          <w:szCs w:val="28"/>
        </w:rPr>
        <w:t xml:space="preserve"> </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Данная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экспрессивных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актов</w:t>
      </w:r>
      <w:r w:rsidR="00B2118F" w:rsidRPr="00B27577">
        <w:rPr>
          <w:rFonts w:ascii="Times New Roman" w:hAnsi="Times New Roman" w:cs="Times New Roman"/>
          <w:sz w:val="28"/>
          <w:szCs w:val="28"/>
        </w:rPr>
        <w:t xml:space="preserve"> </w:t>
      </w:r>
      <w:r w:rsidR="006240A5" w:rsidRPr="00B27577">
        <w:rPr>
          <w:rFonts w:ascii="Times New Roman" w:eastAsia="Times New Roman" w:hAnsi="Times New Roman" w:cs="Times New Roman"/>
          <w:sz w:val="28"/>
          <w:szCs w:val="28"/>
          <w:lang w:eastAsia="ru-RU"/>
        </w:rPr>
        <w:t xml:space="preserve">среди отобранных примеров </w:t>
      </w:r>
      <w:r w:rsidRPr="00B27577">
        <w:rPr>
          <w:rFonts w:ascii="Times New Roman" w:hAnsi="Times New Roman" w:cs="Times New Roman"/>
          <w:sz w:val="28"/>
          <w:szCs w:val="28"/>
        </w:rPr>
        <w:t>составляет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встретились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единичном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экземпляре.</w:t>
      </w:r>
      <w:r w:rsidR="00B2118F" w:rsidRPr="00B27577">
        <w:rPr>
          <w:rFonts w:ascii="Times New Roman" w:hAnsi="Times New Roman" w:cs="Times New Roman"/>
          <w:sz w:val="28"/>
          <w:szCs w:val="28"/>
        </w:rPr>
        <w:t xml:space="preserve"> </w:t>
      </w:r>
    </w:p>
    <w:p w:rsidR="00C22E38" w:rsidRPr="006240A5" w:rsidRDefault="00C22E38" w:rsidP="00E053C0">
      <w:pPr>
        <w:spacing w:after="0" w:line="360" w:lineRule="auto"/>
        <w:ind w:firstLine="720"/>
        <w:jc w:val="both"/>
        <w:rPr>
          <w:rFonts w:ascii="Times New Roman" w:hAnsi="Times New Roman" w:cs="Times New Roman"/>
          <w:i/>
          <w:sz w:val="28"/>
          <w:szCs w:val="28"/>
          <w:u w:val="single"/>
        </w:rPr>
      </w:pPr>
      <w:proofErr w:type="spellStart"/>
      <w:r w:rsidRPr="006240A5">
        <w:rPr>
          <w:rFonts w:ascii="Times New Roman" w:hAnsi="Times New Roman" w:cs="Times New Roman"/>
          <w:i/>
          <w:sz w:val="28"/>
          <w:szCs w:val="28"/>
          <w:u w:val="single"/>
        </w:rPr>
        <w:t>Менасивные</w:t>
      </w:r>
      <w:proofErr w:type="spellEnd"/>
      <w:r w:rsidR="00B2118F" w:rsidRPr="006240A5">
        <w:rPr>
          <w:rFonts w:ascii="Times New Roman" w:hAnsi="Times New Roman" w:cs="Times New Roman"/>
          <w:i/>
          <w:sz w:val="28"/>
          <w:szCs w:val="28"/>
          <w:u w:val="single"/>
        </w:rPr>
        <w:t xml:space="preserve"> </w:t>
      </w:r>
      <w:r w:rsidRPr="006240A5">
        <w:rPr>
          <w:rFonts w:ascii="Times New Roman" w:hAnsi="Times New Roman" w:cs="Times New Roman"/>
          <w:i/>
          <w:sz w:val="28"/>
          <w:szCs w:val="28"/>
          <w:u w:val="single"/>
        </w:rPr>
        <w:t>речевые</w:t>
      </w:r>
      <w:r w:rsidR="00B2118F" w:rsidRPr="006240A5">
        <w:rPr>
          <w:rFonts w:ascii="Times New Roman" w:hAnsi="Times New Roman" w:cs="Times New Roman"/>
          <w:i/>
          <w:sz w:val="28"/>
          <w:szCs w:val="28"/>
          <w:u w:val="single"/>
        </w:rPr>
        <w:t xml:space="preserve"> </w:t>
      </w:r>
      <w:r w:rsidRPr="006240A5">
        <w:rPr>
          <w:rFonts w:ascii="Times New Roman" w:hAnsi="Times New Roman" w:cs="Times New Roman"/>
          <w:i/>
          <w:sz w:val="28"/>
          <w:szCs w:val="28"/>
          <w:u w:val="single"/>
        </w:rPr>
        <w:t>акты</w:t>
      </w:r>
    </w:p>
    <w:p w:rsidR="00C22E38" w:rsidRPr="00B27577" w:rsidRDefault="00C22E38" w:rsidP="00E053C0">
      <w:pPr>
        <w:spacing w:after="0" w:line="360" w:lineRule="auto"/>
        <w:ind w:firstLine="720"/>
        <w:jc w:val="both"/>
        <w:rPr>
          <w:rFonts w:ascii="Times New Roman" w:hAnsi="Times New Roman" w:cs="Times New Roman"/>
          <w:sz w:val="28"/>
          <w:szCs w:val="28"/>
        </w:rPr>
      </w:pPr>
      <w:proofErr w:type="spellStart"/>
      <w:r w:rsidRPr="00B27577">
        <w:rPr>
          <w:rFonts w:ascii="Times New Roman" w:hAnsi="Times New Roman" w:cs="Times New Roman"/>
          <w:sz w:val="28"/>
          <w:szCs w:val="28"/>
        </w:rPr>
        <w:t>Менасив</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предложение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угроза.</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B62576" w:rsidTr="002E41D0">
        <w:tc>
          <w:tcPr>
            <w:tcW w:w="9570" w:type="dxa"/>
            <w:tcBorders>
              <w:top w:val="nil"/>
              <w:left w:val="nil"/>
              <w:bottom w:val="nil"/>
              <w:right w:val="nil"/>
            </w:tcBorders>
            <w:hideMark/>
          </w:tcPr>
          <w:p w:rsidR="00C22E38" w:rsidRPr="00632025" w:rsidRDefault="0033190A" w:rsidP="00E053C0">
            <w:pPr>
              <w:spacing w:line="360" w:lineRule="auto"/>
              <w:rPr>
                <w:rFonts w:ascii="Times New Roman" w:hAnsi="Times New Roman" w:cs="Times New Roman"/>
                <w:i/>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13</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w:t>
            </w:r>
            <w:r w:rsidRPr="0033190A">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beg</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your</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pardon,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Mack-</w:t>
            </w:r>
            <w:proofErr w:type="spellStart"/>
            <w:r w:rsidR="00C22E38" w:rsidRPr="00632025">
              <w:rPr>
                <w:rFonts w:ascii="Times New Roman" w:hAnsi="Times New Roman" w:cs="Times New Roman"/>
                <w:i/>
                <w:sz w:val="24"/>
                <w:szCs w:val="24"/>
                <w:lang w:val="en-US"/>
              </w:rPr>
              <w:t>Murph</w:t>
            </w:r>
            <w:proofErr w:type="spellEnd"/>
            <w:r w:rsidR="00C22E38" w:rsidRPr="00632025">
              <w:rPr>
                <w:rFonts w:ascii="Times New Roman" w:hAnsi="Times New Roman" w:cs="Times New Roman"/>
                <w:i/>
                <w:sz w:val="24"/>
                <w:szCs w:val="24"/>
                <w:lang w:val="en-US"/>
              </w:rPr>
              <w:t>-y.”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turns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back</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doctor.</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(1)</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“Now,</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Doctor,</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if</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would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explain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...”(1</w:t>
            </w:r>
            <w:r w:rsidR="00C22E38" w:rsidRPr="00632025">
              <w:rPr>
                <w:rFonts w:ascii="Times New Roman" w:hAnsi="Times New Roman" w:cs="Times New Roman"/>
                <w:i/>
                <w:sz w:val="24"/>
                <w:szCs w:val="24"/>
                <w:vertAlign w:val="superscript"/>
                <w:lang w:val="en-US"/>
              </w:rPr>
              <w:t>\</w:t>
            </w:r>
            <w:r w:rsidR="00C22E38" w:rsidRPr="00632025">
              <w:rPr>
                <w:rFonts w:ascii="Times New Roman" w:hAnsi="Times New Roman" w:cs="Times New Roman"/>
                <w:i/>
                <w:sz w:val="24"/>
                <w:szCs w:val="24"/>
                <w:lang w:val="en-US"/>
              </w:rPr>
              <w:t>)</w:t>
            </w:r>
          </w:p>
          <w:p w:rsidR="00C22E38" w:rsidRPr="00632025" w:rsidRDefault="00C22E38" w:rsidP="00E053C0">
            <w:pPr>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doctor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folds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his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hands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leans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back.</w:t>
            </w:r>
            <w:r w:rsidR="00B2118F" w:rsidRPr="00632025">
              <w:rPr>
                <w:rFonts w:ascii="Times New Roman" w:hAnsi="Times New Roman" w:cs="Times New Roman"/>
                <w:i/>
                <w:sz w:val="24"/>
                <w:szCs w:val="24"/>
                <w:lang w:val="en-US"/>
              </w:rPr>
              <w:t xml:space="preserve"> </w:t>
            </w:r>
          </w:p>
          <w:p w:rsidR="00C22E38" w:rsidRPr="00294329" w:rsidRDefault="00C22E38" w:rsidP="00E053C0">
            <w:pPr>
              <w:spacing w:line="360" w:lineRule="auto"/>
              <w:rPr>
                <w:rFonts w:ascii="Times New Roman" w:hAnsi="Times New Roman" w:cs="Times New Roman"/>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suppose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should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explain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complete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theory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our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Therapeutic</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Community,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while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we’re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Though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usually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until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later.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good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idea,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Miss</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Ratched</w:t>
            </w:r>
            <w:proofErr w:type="spellEnd"/>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fine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idea.”</w:t>
            </w:r>
            <w:r w:rsidR="00294329">
              <w:rPr>
                <w:rFonts w:ascii="Times New Roman" w:hAnsi="Times New Roman" w:cs="Times New Roman"/>
                <w:sz w:val="24"/>
                <w:szCs w:val="24"/>
                <w:lang w:val="en-US"/>
              </w:rPr>
              <w:t xml:space="preserve"> [DN]</w:t>
            </w:r>
          </w:p>
        </w:tc>
      </w:tr>
    </w:tbl>
    <w:p w:rsidR="00C22E38" w:rsidRPr="00B27577" w:rsidRDefault="00C22E38" w:rsidP="00E053C0">
      <w:pPr>
        <w:tabs>
          <w:tab w:val="left" w:pos="7920"/>
        </w:tabs>
        <w:spacing w:after="0" w:line="360" w:lineRule="auto"/>
        <w:ind w:firstLine="720"/>
        <w:jc w:val="both"/>
        <w:rPr>
          <w:rFonts w:ascii="Times New Roman" w:hAnsi="Times New Roman" w:cs="Times New Roman"/>
          <w:sz w:val="28"/>
          <w:szCs w:val="28"/>
          <w:lang w:val="en-US"/>
        </w:rPr>
      </w:pPr>
    </w:p>
    <w:p w:rsidR="00C22E38" w:rsidRPr="00B27577" w:rsidRDefault="00C22E38" w:rsidP="00E053C0">
      <w:pPr>
        <w:tabs>
          <w:tab w:val="left" w:pos="7920"/>
        </w:tabs>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фрагменте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говорящий</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помощью</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репликого</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шага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(1а</w:t>
      </w:r>
      <w:r w:rsidRPr="00B27577">
        <w:rPr>
          <w:rFonts w:ascii="Times New Roman" w:hAnsi="Times New Roman" w:cs="Times New Roman"/>
          <w:sz w:val="28"/>
          <w:szCs w:val="28"/>
          <w:vertAlign w:val="superscript"/>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оговаривает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условия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успешной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сестра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сообщает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доктору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надо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объяснить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правила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проведения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собраний.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использует</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менасивный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доктора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напрямую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сделать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лишь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сообщает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ему,</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что</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сделав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получится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успешного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Активизация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происходит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счет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доктор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соглашается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объясняет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теорию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терапевтической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общины.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коммуникантами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просматриваются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официально-деловые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r w:rsidR="00B2118F" w:rsidRPr="00B27577">
        <w:rPr>
          <w:rFonts w:ascii="Times New Roman" w:hAnsi="Times New Roman" w:cs="Times New Roman"/>
          <w:sz w:val="28"/>
          <w:szCs w:val="28"/>
        </w:rPr>
        <w:t xml:space="preserve"> </w:t>
      </w:r>
    </w:p>
    <w:p w:rsidR="00C22E38" w:rsidRPr="00B27577" w:rsidRDefault="00C22E38" w:rsidP="00E053C0">
      <w:pPr>
        <w:tabs>
          <w:tab w:val="left" w:pos="7920"/>
        </w:tabs>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менасивного</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типа</w:t>
      </w:r>
      <w:r w:rsidR="00B2118F" w:rsidRPr="00B27577">
        <w:rPr>
          <w:rFonts w:ascii="Times New Roman" w:hAnsi="Times New Roman" w:cs="Times New Roman"/>
          <w:sz w:val="28"/>
          <w:szCs w:val="28"/>
        </w:rPr>
        <w:t xml:space="preserve"> </w:t>
      </w:r>
      <w:r w:rsidR="006240A5" w:rsidRPr="00B27577">
        <w:rPr>
          <w:rFonts w:ascii="Times New Roman" w:eastAsia="Times New Roman" w:hAnsi="Times New Roman" w:cs="Times New Roman"/>
          <w:sz w:val="28"/>
          <w:szCs w:val="28"/>
          <w:lang w:eastAsia="ru-RU"/>
        </w:rPr>
        <w:t xml:space="preserve">среди отобранных примеров </w:t>
      </w:r>
      <w:r w:rsidRPr="00B27577">
        <w:rPr>
          <w:rFonts w:ascii="Times New Roman" w:hAnsi="Times New Roman" w:cs="Times New Roman"/>
          <w:sz w:val="28"/>
          <w:szCs w:val="28"/>
        </w:rPr>
        <w:t>составляют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w:t>
      </w:r>
    </w:p>
    <w:p w:rsidR="00C22E38" w:rsidRPr="00B27577" w:rsidRDefault="00C22E38" w:rsidP="00E053C0">
      <w:pPr>
        <w:tabs>
          <w:tab w:val="left" w:pos="7920"/>
        </w:tabs>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Кроме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ходе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анализа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корпуса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выявлены</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полиллокутивные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несколько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типологически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объединены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общей</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иллокутивной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функцией.</w:t>
      </w:r>
    </w:p>
    <w:p w:rsidR="00C22E38" w:rsidRPr="006240A5" w:rsidRDefault="00C22E38" w:rsidP="00E053C0">
      <w:pPr>
        <w:tabs>
          <w:tab w:val="left" w:pos="7920"/>
        </w:tabs>
        <w:spacing w:after="0" w:line="360" w:lineRule="auto"/>
        <w:ind w:firstLine="720"/>
        <w:jc w:val="both"/>
        <w:rPr>
          <w:rFonts w:ascii="Times New Roman" w:hAnsi="Times New Roman" w:cs="Times New Roman"/>
          <w:i/>
          <w:sz w:val="28"/>
          <w:szCs w:val="28"/>
          <w:u w:val="single"/>
        </w:rPr>
      </w:pPr>
      <w:r w:rsidRPr="006240A5">
        <w:rPr>
          <w:rFonts w:ascii="Times New Roman" w:hAnsi="Times New Roman" w:cs="Times New Roman"/>
          <w:i/>
          <w:sz w:val="28"/>
          <w:szCs w:val="28"/>
          <w:u w:val="single"/>
        </w:rPr>
        <w:t>Директивно</w:t>
      </w:r>
      <w:r w:rsidR="00B2118F" w:rsidRPr="006240A5">
        <w:rPr>
          <w:rFonts w:ascii="Times New Roman" w:hAnsi="Times New Roman" w:cs="Times New Roman"/>
          <w:i/>
          <w:sz w:val="28"/>
          <w:szCs w:val="28"/>
          <w:u w:val="single"/>
        </w:rPr>
        <w:t xml:space="preserve"> </w:t>
      </w:r>
      <w:r w:rsidRPr="006240A5">
        <w:rPr>
          <w:rFonts w:ascii="Times New Roman" w:hAnsi="Times New Roman" w:cs="Times New Roman"/>
          <w:i/>
          <w:sz w:val="28"/>
          <w:szCs w:val="28"/>
          <w:u w:val="single"/>
        </w:rPr>
        <w:t>–</w:t>
      </w:r>
      <w:r w:rsidR="00B2118F" w:rsidRPr="006240A5">
        <w:rPr>
          <w:rFonts w:ascii="Times New Roman" w:hAnsi="Times New Roman" w:cs="Times New Roman"/>
          <w:i/>
          <w:sz w:val="28"/>
          <w:szCs w:val="28"/>
          <w:u w:val="single"/>
        </w:rPr>
        <w:t xml:space="preserve"> </w:t>
      </w:r>
      <w:proofErr w:type="spellStart"/>
      <w:r w:rsidRPr="006240A5">
        <w:rPr>
          <w:rFonts w:ascii="Times New Roman" w:hAnsi="Times New Roman" w:cs="Times New Roman"/>
          <w:i/>
          <w:sz w:val="28"/>
          <w:szCs w:val="28"/>
          <w:u w:val="single"/>
        </w:rPr>
        <w:t>квеситивные</w:t>
      </w:r>
      <w:proofErr w:type="spellEnd"/>
      <w:r w:rsidR="00B2118F" w:rsidRPr="006240A5">
        <w:rPr>
          <w:rFonts w:ascii="Times New Roman" w:hAnsi="Times New Roman" w:cs="Times New Roman"/>
          <w:i/>
          <w:sz w:val="28"/>
          <w:szCs w:val="28"/>
          <w:u w:val="single"/>
        </w:rPr>
        <w:t xml:space="preserve"> </w:t>
      </w:r>
      <w:r w:rsidRPr="006240A5">
        <w:rPr>
          <w:rFonts w:ascii="Times New Roman" w:hAnsi="Times New Roman" w:cs="Times New Roman"/>
          <w:i/>
          <w:sz w:val="28"/>
          <w:szCs w:val="28"/>
          <w:u w:val="single"/>
        </w:rPr>
        <w:t>речевые</w:t>
      </w:r>
      <w:r w:rsidR="00B2118F" w:rsidRPr="006240A5">
        <w:rPr>
          <w:rFonts w:ascii="Times New Roman" w:hAnsi="Times New Roman" w:cs="Times New Roman"/>
          <w:i/>
          <w:sz w:val="28"/>
          <w:szCs w:val="28"/>
          <w:u w:val="single"/>
        </w:rPr>
        <w:t xml:space="preserve"> </w:t>
      </w:r>
      <w:r w:rsidRPr="006240A5">
        <w:rPr>
          <w:rFonts w:ascii="Times New Roman" w:hAnsi="Times New Roman" w:cs="Times New Roman"/>
          <w:i/>
          <w:sz w:val="28"/>
          <w:szCs w:val="28"/>
          <w:u w:val="single"/>
        </w:rPr>
        <w:t>акты</w:t>
      </w:r>
    </w:p>
    <w:p w:rsidR="00C22E38" w:rsidRPr="00B27577" w:rsidRDefault="00C22E38" w:rsidP="00E053C0">
      <w:pPr>
        <w:tabs>
          <w:tab w:val="left" w:pos="7920"/>
        </w:tabs>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Данные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подразумевают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наличие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прямого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побуждения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адресата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действию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либо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через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приказание,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либо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через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просьбу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вопросительное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предложение.</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C22E38" w:rsidRPr="00632025" w:rsidTr="002E41D0">
        <w:tc>
          <w:tcPr>
            <w:tcW w:w="9570" w:type="dxa"/>
            <w:tcBorders>
              <w:top w:val="nil"/>
              <w:left w:val="nil"/>
              <w:bottom w:val="nil"/>
              <w:right w:val="nil"/>
            </w:tcBorders>
            <w:hideMark/>
          </w:tcPr>
          <w:p w:rsidR="00C22E38" w:rsidRPr="00632025" w:rsidRDefault="0033190A" w:rsidP="00E053C0">
            <w:pPr>
              <w:pStyle w:val="af6"/>
              <w:spacing w:after="0" w:line="360" w:lineRule="auto"/>
              <w:ind w:left="0" w:firstLine="180"/>
              <w:rPr>
                <w:rFonts w:ascii="Times New Roman" w:hAnsi="Times New Roman"/>
                <w:i/>
                <w:sz w:val="24"/>
                <w:szCs w:val="24"/>
                <w:lang w:val="en-US"/>
              </w:rPr>
            </w:pPr>
            <w:r w:rsidRPr="00242E0D">
              <w:rPr>
                <w:rFonts w:ascii="Times New Roman" w:hAnsi="Times New Roman"/>
                <w:b/>
                <w:sz w:val="28"/>
                <w:szCs w:val="28"/>
                <w:lang w:val="en-US"/>
              </w:rPr>
              <w:t>(</w:t>
            </w:r>
            <w:r w:rsidRPr="0033190A">
              <w:rPr>
                <w:rFonts w:ascii="Times New Roman" w:hAnsi="Times New Roman"/>
                <w:b/>
                <w:sz w:val="28"/>
                <w:szCs w:val="28"/>
              </w:rPr>
              <w:fldChar w:fldCharType="begin"/>
            </w:r>
            <w:r w:rsidRPr="00242E0D">
              <w:rPr>
                <w:rFonts w:ascii="Times New Roman" w:hAnsi="Times New Roman"/>
                <w:b/>
                <w:sz w:val="28"/>
                <w:szCs w:val="28"/>
                <w:lang w:val="en-US"/>
              </w:rPr>
              <w:instrText xml:space="preserve"> SEQ </w:instrText>
            </w:r>
            <w:r w:rsidRPr="0033190A">
              <w:rPr>
                <w:rFonts w:ascii="Times New Roman" w:hAnsi="Times New Roman"/>
                <w:b/>
                <w:sz w:val="28"/>
                <w:szCs w:val="28"/>
              </w:rPr>
              <w:instrText>Пример</w:instrText>
            </w:r>
            <w:r w:rsidRPr="00242E0D">
              <w:rPr>
                <w:rFonts w:ascii="Times New Roman" w:hAnsi="Times New Roman"/>
                <w:b/>
                <w:sz w:val="28"/>
                <w:szCs w:val="28"/>
                <w:lang w:val="en-US"/>
              </w:rPr>
              <w:instrText xml:space="preserve"> \* ARABIC </w:instrText>
            </w:r>
            <w:r w:rsidRPr="0033190A">
              <w:rPr>
                <w:rFonts w:ascii="Times New Roman" w:hAnsi="Times New Roman"/>
                <w:b/>
                <w:sz w:val="28"/>
                <w:szCs w:val="28"/>
              </w:rPr>
              <w:fldChar w:fldCharType="separate"/>
            </w:r>
            <w:r w:rsidRPr="00242E0D">
              <w:rPr>
                <w:rFonts w:ascii="Times New Roman" w:hAnsi="Times New Roman"/>
                <w:b/>
                <w:noProof/>
                <w:sz w:val="28"/>
                <w:szCs w:val="28"/>
                <w:lang w:val="en-US"/>
              </w:rPr>
              <w:t>14</w:t>
            </w:r>
            <w:r w:rsidRPr="0033190A">
              <w:rPr>
                <w:rFonts w:ascii="Times New Roman" w:hAnsi="Times New Roman"/>
                <w:b/>
                <w:noProof/>
                <w:sz w:val="28"/>
                <w:szCs w:val="28"/>
              </w:rPr>
              <w:fldChar w:fldCharType="end"/>
            </w:r>
            <w:r w:rsidRPr="00242E0D">
              <w:rPr>
                <w:rFonts w:ascii="Times New Roman" w:hAnsi="Times New Roman"/>
                <w:b/>
                <w:noProof/>
                <w:sz w:val="28"/>
                <w:szCs w:val="28"/>
                <w:lang w:val="en-US"/>
              </w:rPr>
              <w:t>)</w:t>
            </w:r>
            <w:r w:rsidRPr="00242E0D">
              <w:rPr>
                <w:rFonts w:ascii="Times New Roman" w:hAnsi="Times New Roman"/>
                <w:i/>
                <w:sz w:val="24"/>
                <w:szCs w:val="24"/>
                <w:lang w:val="en-US"/>
              </w:rPr>
              <w:t xml:space="preserve"> </w:t>
            </w:r>
            <w:r w:rsidR="00C22E38" w:rsidRPr="00632025">
              <w:rPr>
                <w:rFonts w:ascii="Times New Roman" w:hAnsi="Times New Roman"/>
                <w:i/>
                <w:sz w:val="24"/>
                <w:szCs w:val="24"/>
              </w:rPr>
              <w:t>А</w:t>
            </w:r>
            <w:r w:rsidR="00C22E38"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proofErr w:type="gramStart"/>
            <w:r w:rsidR="00C22E38"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00C22E38" w:rsidRPr="00632025">
              <w:rPr>
                <w:rFonts w:ascii="Times New Roman" w:hAnsi="Times New Roman"/>
                <w:b/>
                <w:i/>
                <w:sz w:val="24"/>
                <w:szCs w:val="24"/>
                <w:lang w:val="en-US"/>
              </w:rPr>
              <w:t>“</w:t>
            </w:r>
            <w:proofErr w:type="gramEnd"/>
            <w:r w:rsidR="00C22E38" w:rsidRPr="00632025">
              <w:rPr>
                <w:rFonts w:ascii="Times New Roman" w:hAnsi="Times New Roman"/>
                <w:b/>
                <w:i/>
                <w:sz w:val="24"/>
                <w:szCs w:val="24"/>
                <w:lang w:val="en-US"/>
              </w:rPr>
              <w:t>What’s</w:t>
            </w:r>
            <w:r w:rsidR="00B2118F" w:rsidRPr="00632025">
              <w:rPr>
                <w:rFonts w:ascii="Times New Roman" w:hAnsi="Times New Roman"/>
                <w:b/>
                <w:i/>
                <w:sz w:val="24"/>
                <w:szCs w:val="24"/>
                <w:lang w:val="en-US"/>
              </w:rPr>
              <w:t xml:space="preserve"> </w:t>
            </w:r>
            <w:r w:rsidR="00C22E38" w:rsidRPr="00632025">
              <w:rPr>
                <w:rFonts w:ascii="Times New Roman" w:hAnsi="Times New Roman"/>
                <w:b/>
                <w:i/>
                <w:sz w:val="24"/>
                <w:szCs w:val="24"/>
                <w:lang w:val="en-US"/>
              </w:rPr>
              <w:t>the</w:t>
            </w:r>
            <w:r w:rsidR="00B2118F" w:rsidRPr="00632025">
              <w:rPr>
                <w:rFonts w:ascii="Times New Roman" w:hAnsi="Times New Roman"/>
                <w:b/>
                <w:i/>
                <w:sz w:val="24"/>
                <w:szCs w:val="24"/>
                <w:lang w:val="en-US"/>
              </w:rPr>
              <w:t xml:space="preserve"> </w:t>
            </w:r>
            <w:r w:rsidR="00C22E38" w:rsidRPr="00632025">
              <w:rPr>
                <w:rFonts w:ascii="Times New Roman" w:hAnsi="Times New Roman"/>
                <w:b/>
                <w:i/>
                <w:sz w:val="24"/>
                <w:szCs w:val="24"/>
                <w:lang w:val="en-US"/>
              </w:rPr>
              <w:t>matter?</w:t>
            </w:r>
            <w:r w:rsidR="00B2118F" w:rsidRPr="00632025">
              <w:rPr>
                <w:rFonts w:ascii="Times New Roman" w:hAnsi="Times New Roman"/>
                <w:i/>
                <w:sz w:val="24"/>
                <w:szCs w:val="24"/>
                <w:lang w:val="en-US"/>
              </w:rPr>
              <w:t xml:space="preserve"> </w:t>
            </w:r>
            <w:r w:rsidR="00C22E38" w:rsidRPr="00632025">
              <w:rPr>
                <w:rFonts w:ascii="Times New Roman" w:hAnsi="Times New Roman"/>
                <w:i/>
                <w:sz w:val="24"/>
                <w:szCs w:val="24"/>
                <w:lang w:val="en-US"/>
              </w:rPr>
              <w:t>(1)</w:t>
            </w:r>
            <w:r w:rsidR="00B2118F" w:rsidRPr="00632025">
              <w:rPr>
                <w:rFonts w:ascii="Times New Roman" w:hAnsi="Times New Roman"/>
                <w:i/>
                <w:sz w:val="24"/>
                <w:szCs w:val="24"/>
                <w:lang w:val="en-US"/>
              </w:rPr>
              <w:t xml:space="preserve"> </w:t>
            </w:r>
            <w:r w:rsidR="00C22E38" w:rsidRPr="00632025">
              <w:rPr>
                <w:rFonts w:ascii="Times New Roman" w:hAnsi="Times New Roman"/>
                <w:b/>
                <w:i/>
                <w:sz w:val="24"/>
                <w:szCs w:val="24"/>
                <w:lang w:val="en-US"/>
              </w:rPr>
              <w:t>Don’t</w:t>
            </w:r>
            <w:r w:rsidR="00B2118F" w:rsidRPr="00632025">
              <w:rPr>
                <w:rFonts w:ascii="Times New Roman" w:hAnsi="Times New Roman"/>
                <w:b/>
                <w:i/>
                <w:sz w:val="24"/>
                <w:szCs w:val="24"/>
                <w:lang w:val="en-US"/>
              </w:rPr>
              <w:t xml:space="preserve"> </w:t>
            </w:r>
            <w:r w:rsidR="00C22E38" w:rsidRPr="00632025">
              <w:rPr>
                <w:rFonts w:ascii="Times New Roman" w:hAnsi="Times New Roman"/>
                <w:b/>
                <w:i/>
                <w:sz w:val="24"/>
                <w:szCs w:val="24"/>
                <w:lang w:val="en-US"/>
              </w:rPr>
              <w:t>you</w:t>
            </w:r>
            <w:r w:rsidR="00B2118F" w:rsidRPr="00632025">
              <w:rPr>
                <w:rFonts w:ascii="Times New Roman" w:hAnsi="Times New Roman"/>
                <w:b/>
                <w:i/>
                <w:sz w:val="24"/>
                <w:szCs w:val="24"/>
                <w:lang w:val="en-US"/>
              </w:rPr>
              <w:t xml:space="preserve"> </w:t>
            </w:r>
            <w:r w:rsidR="00C22E38" w:rsidRPr="00632025">
              <w:rPr>
                <w:rFonts w:ascii="Times New Roman" w:hAnsi="Times New Roman"/>
                <w:b/>
                <w:i/>
                <w:sz w:val="24"/>
                <w:szCs w:val="24"/>
                <w:lang w:val="en-US"/>
              </w:rPr>
              <w:t>know</w:t>
            </w:r>
            <w:r w:rsidR="00B2118F" w:rsidRPr="00632025">
              <w:rPr>
                <w:rFonts w:ascii="Times New Roman" w:hAnsi="Times New Roman"/>
                <w:b/>
                <w:i/>
                <w:sz w:val="24"/>
                <w:szCs w:val="24"/>
                <w:lang w:val="en-US"/>
              </w:rPr>
              <w:t xml:space="preserve"> </w:t>
            </w:r>
            <w:r w:rsidR="00C22E38" w:rsidRPr="00632025">
              <w:rPr>
                <w:rFonts w:ascii="Times New Roman" w:hAnsi="Times New Roman"/>
                <w:b/>
                <w:i/>
                <w:sz w:val="24"/>
                <w:szCs w:val="24"/>
                <w:lang w:val="en-US"/>
              </w:rPr>
              <w:t>any</w:t>
            </w:r>
            <w:r w:rsidR="00B2118F" w:rsidRPr="00632025">
              <w:rPr>
                <w:rFonts w:ascii="Times New Roman" w:hAnsi="Times New Roman"/>
                <w:b/>
                <w:i/>
                <w:sz w:val="24"/>
                <w:szCs w:val="24"/>
                <w:lang w:val="en-US"/>
              </w:rPr>
              <w:t xml:space="preserve"> </w:t>
            </w:r>
            <w:r w:rsidR="00C22E38" w:rsidRPr="00632025">
              <w:rPr>
                <w:rFonts w:ascii="Times New Roman" w:hAnsi="Times New Roman"/>
                <w:b/>
                <w:i/>
                <w:sz w:val="24"/>
                <w:szCs w:val="24"/>
                <w:lang w:val="en-US"/>
              </w:rPr>
              <w:t>news?</w:t>
            </w:r>
            <w:r w:rsidR="00C22E38"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00C22E38" w:rsidRPr="00632025">
              <w:rPr>
                <w:rFonts w:ascii="Times New Roman" w:hAnsi="Times New Roman"/>
                <w:i/>
                <w:sz w:val="24"/>
                <w:szCs w:val="24"/>
                <w:lang w:val="en-US"/>
              </w:rPr>
              <w:t>I</w:t>
            </w:r>
            <w:r w:rsidR="00B2118F" w:rsidRPr="00632025">
              <w:rPr>
                <w:rFonts w:ascii="Times New Roman" w:hAnsi="Times New Roman"/>
                <w:i/>
                <w:sz w:val="24"/>
                <w:szCs w:val="24"/>
                <w:lang w:val="en-US"/>
              </w:rPr>
              <w:t xml:space="preserve"> </w:t>
            </w:r>
            <w:r w:rsidR="00C22E38" w:rsidRPr="00632025">
              <w:rPr>
                <w:rFonts w:ascii="Times New Roman" w:hAnsi="Times New Roman"/>
                <w:i/>
                <w:sz w:val="24"/>
                <w:szCs w:val="24"/>
                <w:lang w:val="en-US"/>
              </w:rPr>
              <w:t>asked.</w:t>
            </w:r>
            <w:r w:rsidR="00B2118F" w:rsidRPr="00632025">
              <w:rPr>
                <w:rFonts w:ascii="Times New Roman" w:hAnsi="Times New Roman"/>
                <w:i/>
                <w:sz w:val="24"/>
                <w:szCs w:val="24"/>
                <w:lang w:val="en-US"/>
              </w:rPr>
              <w:t xml:space="preserve"> </w:t>
            </w:r>
            <w:r w:rsidR="00C22E38" w:rsidRPr="00632025">
              <w:rPr>
                <w:rFonts w:ascii="Times New Roman" w:hAnsi="Times New Roman"/>
                <w:i/>
                <w:sz w:val="24"/>
                <w:szCs w:val="24"/>
                <w:lang w:val="en-US"/>
              </w:rPr>
              <w:t>(1)</w:t>
            </w:r>
          </w:p>
          <w:p w:rsidR="00C22E38" w:rsidRPr="00632025" w:rsidRDefault="00C22E38" w:rsidP="00E053C0">
            <w:pPr>
              <w:pStyle w:val="af6"/>
              <w:spacing w:after="0" w:line="360" w:lineRule="auto"/>
              <w:ind w:left="0" w:firstLine="180"/>
              <w:rPr>
                <w:rFonts w:ascii="Times New Roman" w:hAnsi="Times New Roman"/>
                <w:i/>
                <w:sz w:val="24"/>
                <w:szCs w:val="24"/>
                <w:lang w:val="en-US"/>
              </w:rPr>
            </w:pPr>
            <w:r w:rsidRPr="00632025">
              <w:rPr>
                <w:rFonts w:ascii="Times New Roman" w:hAnsi="Times New Roman"/>
                <w:i/>
                <w:sz w:val="24"/>
                <w:szCs w:val="24"/>
              </w:rPr>
              <w:t>В</w:t>
            </w:r>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“What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news?”</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(1a)</w:t>
            </w:r>
          </w:p>
          <w:p w:rsidR="00C22E38" w:rsidRPr="00632025" w:rsidRDefault="00C22E38" w:rsidP="00E053C0">
            <w:pPr>
              <w:pStyle w:val="af6"/>
              <w:spacing w:after="0" w:line="360" w:lineRule="auto"/>
              <w:ind w:left="0" w:firstLine="180"/>
              <w:rPr>
                <w:rFonts w:ascii="Times New Roman" w:hAnsi="Times New Roman"/>
                <w:i/>
                <w:sz w:val="24"/>
                <w:szCs w:val="24"/>
                <w:lang w:val="en-US"/>
              </w:rPr>
            </w:pPr>
            <w:r w:rsidRPr="00632025">
              <w:rPr>
                <w:rFonts w:ascii="Times New Roman" w:hAnsi="Times New Roman"/>
                <w:i/>
                <w:sz w:val="24"/>
                <w:szCs w:val="24"/>
              </w:rPr>
              <w:t>А</w:t>
            </w:r>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w:t>
            </w:r>
            <w:r w:rsidRPr="00632025">
              <w:rPr>
                <w:rFonts w:ascii="Times New Roman" w:hAnsi="Times New Roman"/>
                <w:b/>
                <w:i/>
                <w:sz w:val="24"/>
                <w:szCs w:val="24"/>
                <w:lang w:val="en-US"/>
              </w:rPr>
              <w:t>Any</w:t>
            </w:r>
            <w:r w:rsidR="00B2118F" w:rsidRPr="00632025">
              <w:rPr>
                <w:rFonts w:ascii="Times New Roman" w:hAnsi="Times New Roman"/>
                <w:b/>
                <w:i/>
                <w:sz w:val="24"/>
                <w:szCs w:val="24"/>
                <w:lang w:val="en-US"/>
              </w:rPr>
              <w:t xml:space="preserve"> </w:t>
            </w:r>
            <w:r w:rsidRPr="00632025">
              <w:rPr>
                <w:rFonts w:ascii="Times New Roman" w:hAnsi="Times New Roman"/>
                <w:b/>
                <w:i/>
                <w:sz w:val="24"/>
                <w:szCs w:val="24"/>
                <w:lang w:val="en-US"/>
              </w:rPr>
              <w:t>news.</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(2)</w:t>
            </w:r>
            <w:r w:rsidRPr="00632025">
              <w:rPr>
                <w:rFonts w:ascii="Times New Roman" w:hAnsi="Times New Roman"/>
                <w:b/>
                <w:i/>
                <w:sz w:val="24"/>
                <w:szCs w:val="24"/>
                <w:lang w:val="en-US"/>
              </w:rPr>
              <w:t>What’s</w:t>
            </w:r>
            <w:r w:rsidR="00B2118F" w:rsidRPr="00632025">
              <w:rPr>
                <w:rFonts w:ascii="Times New Roman" w:hAnsi="Times New Roman"/>
                <w:b/>
                <w:i/>
                <w:sz w:val="24"/>
                <w:szCs w:val="24"/>
                <w:lang w:val="en-US"/>
              </w:rPr>
              <w:t xml:space="preserve"> </w:t>
            </w:r>
            <w:r w:rsidRPr="00632025">
              <w:rPr>
                <w:rFonts w:ascii="Times New Roman" w:hAnsi="Times New Roman"/>
                <w:b/>
                <w:i/>
                <w:sz w:val="24"/>
                <w:szCs w:val="24"/>
                <w:lang w:val="en-US"/>
              </w:rPr>
              <w:t>happened</w:t>
            </w:r>
            <w:r w:rsidR="00B2118F" w:rsidRPr="00632025">
              <w:rPr>
                <w:rFonts w:ascii="Times New Roman" w:hAnsi="Times New Roman"/>
                <w:b/>
                <w:i/>
                <w:sz w:val="24"/>
                <w:szCs w:val="24"/>
                <w:lang w:val="en-US"/>
              </w:rPr>
              <w:t xml:space="preserve"> </w:t>
            </w:r>
            <w:r w:rsidRPr="00632025">
              <w:rPr>
                <w:rFonts w:ascii="Times New Roman" w:hAnsi="Times New Roman"/>
                <w:b/>
                <w:i/>
                <w:sz w:val="24"/>
                <w:szCs w:val="24"/>
                <w:lang w:val="en-US"/>
              </w:rPr>
              <w:t>in</w:t>
            </w:r>
            <w:r w:rsidR="00B2118F" w:rsidRPr="00632025">
              <w:rPr>
                <w:rFonts w:ascii="Times New Roman" w:hAnsi="Times New Roman"/>
                <w:b/>
                <w:i/>
                <w:sz w:val="24"/>
                <w:szCs w:val="24"/>
                <w:lang w:val="en-US"/>
              </w:rPr>
              <w:t xml:space="preserve"> </w:t>
            </w:r>
            <w:r w:rsidRPr="00632025">
              <w:rPr>
                <w:rFonts w:ascii="Times New Roman" w:hAnsi="Times New Roman"/>
                <w:b/>
                <w:i/>
                <w:sz w:val="24"/>
                <w:szCs w:val="24"/>
                <w:lang w:val="en-US"/>
              </w:rPr>
              <w:t>the</w:t>
            </w:r>
            <w:r w:rsidR="00B2118F" w:rsidRPr="00632025">
              <w:rPr>
                <w:rFonts w:ascii="Times New Roman" w:hAnsi="Times New Roman"/>
                <w:b/>
                <w:i/>
                <w:sz w:val="24"/>
                <w:szCs w:val="24"/>
                <w:lang w:val="en-US"/>
              </w:rPr>
              <w:t xml:space="preserve"> </w:t>
            </w:r>
            <w:r w:rsidRPr="00632025">
              <w:rPr>
                <w:rFonts w:ascii="Times New Roman" w:hAnsi="Times New Roman"/>
                <w:b/>
                <w:i/>
                <w:sz w:val="24"/>
                <w:szCs w:val="24"/>
                <w:lang w:val="en-US"/>
              </w:rPr>
              <w:t>town?</w:t>
            </w:r>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(2\)</w:t>
            </w:r>
          </w:p>
          <w:p w:rsidR="00C22E38" w:rsidRPr="00294329" w:rsidRDefault="00C22E38" w:rsidP="00E053C0">
            <w:pPr>
              <w:spacing w:line="360" w:lineRule="auto"/>
              <w:rPr>
                <w:rFonts w:ascii="Times New Roman" w:hAnsi="Times New Roman" w:cs="Times New Roman"/>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time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(2</w:t>
            </w: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said.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enemy’s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ears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everywhere.”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(2a\)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looked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up</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him.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Please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hold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face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still,”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(2a\\)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said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went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shaving.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tell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nothing.”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rPr>
              <w:t>(2</w:t>
            </w:r>
            <w:r w:rsidRPr="00632025">
              <w:rPr>
                <w:rFonts w:ascii="Times New Roman" w:hAnsi="Times New Roman" w:cs="Times New Roman"/>
                <w:i/>
                <w:sz w:val="24"/>
                <w:szCs w:val="24"/>
                <w:lang w:val="en-US"/>
              </w:rPr>
              <w:t>a</w:t>
            </w:r>
            <w:r w:rsidRPr="00632025">
              <w:rPr>
                <w:rFonts w:ascii="Times New Roman" w:hAnsi="Times New Roman" w:cs="Times New Roman"/>
                <w:i/>
                <w:sz w:val="24"/>
                <w:szCs w:val="24"/>
              </w:rPr>
              <w:t>\\\)</w:t>
            </w:r>
            <w:r w:rsidR="00294329">
              <w:rPr>
                <w:rFonts w:ascii="Times New Roman" w:hAnsi="Times New Roman" w:cs="Times New Roman"/>
                <w:i/>
                <w:sz w:val="24"/>
                <w:szCs w:val="24"/>
                <w:lang w:val="en-US"/>
              </w:rPr>
              <w:t xml:space="preserve"> </w:t>
            </w:r>
            <w:r w:rsidR="00294329">
              <w:rPr>
                <w:rFonts w:ascii="Times New Roman" w:hAnsi="Times New Roman" w:cs="Times New Roman"/>
                <w:sz w:val="24"/>
                <w:szCs w:val="24"/>
                <w:lang w:val="en-US"/>
              </w:rPr>
              <w:t>[LS]</w:t>
            </w:r>
          </w:p>
        </w:tc>
      </w:tr>
    </w:tbl>
    <w:p w:rsidR="00C22E38" w:rsidRPr="00B27577" w:rsidRDefault="00C22E38" w:rsidP="00E053C0">
      <w:pPr>
        <w:tabs>
          <w:tab w:val="left" w:pos="7920"/>
        </w:tabs>
        <w:spacing w:after="0" w:line="360" w:lineRule="auto"/>
        <w:ind w:firstLine="720"/>
        <w:jc w:val="both"/>
        <w:rPr>
          <w:rFonts w:ascii="Times New Roman" w:eastAsia="Calibri" w:hAnsi="Times New Roman" w:cs="Times New Roman"/>
          <w:sz w:val="28"/>
          <w:szCs w:val="28"/>
          <w:lang w:val="en-US"/>
        </w:rPr>
      </w:pPr>
    </w:p>
    <w:p w:rsidR="00C22E38" w:rsidRPr="00B27577" w:rsidRDefault="00C22E38" w:rsidP="00E053C0">
      <w:pPr>
        <w:tabs>
          <w:tab w:val="left" w:pos="7920"/>
        </w:tabs>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говорящий</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пытается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узнать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городских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событиях.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Вопросительные</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репликовые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шаги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w:t>
      </w:r>
      <w:r w:rsidRPr="00B27577">
        <w:rPr>
          <w:rFonts w:ascii="Times New Roman" w:hAnsi="Times New Roman" w:cs="Times New Roman"/>
          <w:sz w:val="28"/>
          <w:szCs w:val="28"/>
          <w:vertAlign w:val="superscript"/>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заинтересованность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говорящего</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информации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стремление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ускорить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течение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беседы.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партнерами</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сложились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дружеские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p>
    <w:p w:rsidR="00C22E38" w:rsidRPr="00B27577" w:rsidRDefault="00C22E38" w:rsidP="00E053C0">
      <w:pPr>
        <w:tabs>
          <w:tab w:val="left" w:pos="7920"/>
        </w:tabs>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Директивно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квеситивные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r w:rsidR="006240A5" w:rsidRPr="00B27577">
        <w:rPr>
          <w:rFonts w:ascii="Times New Roman" w:eastAsia="Times New Roman" w:hAnsi="Times New Roman" w:cs="Times New Roman"/>
          <w:sz w:val="28"/>
          <w:szCs w:val="28"/>
          <w:lang w:eastAsia="ru-RU"/>
        </w:rPr>
        <w:t xml:space="preserve">среди отобранных примеров </w:t>
      </w:r>
      <w:r w:rsidRPr="00B27577">
        <w:rPr>
          <w:rFonts w:ascii="Times New Roman" w:hAnsi="Times New Roman" w:cs="Times New Roman"/>
          <w:sz w:val="28"/>
          <w:szCs w:val="28"/>
        </w:rPr>
        <w:t>составляют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12%.</w:t>
      </w:r>
    </w:p>
    <w:p w:rsidR="00C22E38" w:rsidRPr="006240A5" w:rsidRDefault="00C22E38" w:rsidP="00E053C0">
      <w:pPr>
        <w:tabs>
          <w:tab w:val="left" w:pos="7920"/>
        </w:tabs>
        <w:spacing w:after="0" w:line="360" w:lineRule="auto"/>
        <w:ind w:firstLine="720"/>
        <w:jc w:val="both"/>
        <w:rPr>
          <w:rFonts w:ascii="Times New Roman" w:hAnsi="Times New Roman" w:cs="Times New Roman"/>
          <w:i/>
          <w:sz w:val="28"/>
          <w:szCs w:val="28"/>
          <w:u w:val="single"/>
        </w:rPr>
      </w:pPr>
      <w:proofErr w:type="spellStart"/>
      <w:r w:rsidRPr="006240A5">
        <w:rPr>
          <w:rFonts w:ascii="Times New Roman" w:hAnsi="Times New Roman" w:cs="Times New Roman"/>
          <w:i/>
          <w:sz w:val="28"/>
          <w:szCs w:val="28"/>
          <w:u w:val="single"/>
        </w:rPr>
        <w:t>Квеситивно</w:t>
      </w:r>
      <w:proofErr w:type="spellEnd"/>
      <w:r w:rsidR="00B2118F" w:rsidRPr="006240A5">
        <w:rPr>
          <w:rFonts w:ascii="Times New Roman" w:hAnsi="Times New Roman" w:cs="Times New Roman"/>
          <w:i/>
          <w:sz w:val="28"/>
          <w:szCs w:val="28"/>
          <w:u w:val="single"/>
        </w:rPr>
        <w:t xml:space="preserve"> </w:t>
      </w:r>
      <w:r w:rsidRPr="006240A5">
        <w:rPr>
          <w:rFonts w:ascii="Times New Roman" w:hAnsi="Times New Roman" w:cs="Times New Roman"/>
          <w:i/>
          <w:sz w:val="28"/>
          <w:szCs w:val="28"/>
          <w:u w:val="single"/>
        </w:rPr>
        <w:t>–</w:t>
      </w:r>
      <w:r w:rsidR="00B2118F" w:rsidRPr="006240A5">
        <w:rPr>
          <w:rFonts w:ascii="Times New Roman" w:hAnsi="Times New Roman" w:cs="Times New Roman"/>
          <w:i/>
          <w:sz w:val="28"/>
          <w:szCs w:val="28"/>
          <w:u w:val="single"/>
        </w:rPr>
        <w:t xml:space="preserve"> </w:t>
      </w:r>
      <w:proofErr w:type="spellStart"/>
      <w:r w:rsidRPr="006240A5">
        <w:rPr>
          <w:rFonts w:ascii="Times New Roman" w:hAnsi="Times New Roman" w:cs="Times New Roman"/>
          <w:i/>
          <w:sz w:val="28"/>
          <w:szCs w:val="28"/>
          <w:u w:val="single"/>
        </w:rPr>
        <w:t>реквестивные</w:t>
      </w:r>
      <w:proofErr w:type="spellEnd"/>
      <w:r w:rsidR="00B2118F" w:rsidRPr="006240A5">
        <w:rPr>
          <w:rFonts w:ascii="Times New Roman" w:hAnsi="Times New Roman" w:cs="Times New Roman"/>
          <w:i/>
          <w:sz w:val="28"/>
          <w:szCs w:val="28"/>
          <w:u w:val="single"/>
        </w:rPr>
        <w:t xml:space="preserve"> </w:t>
      </w:r>
      <w:r w:rsidRPr="006240A5">
        <w:rPr>
          <w:rFonts w:ascii="Times New Roman" w:hAnsi="Times New Roman" w:cs="Times New Roman"/>
          <w:i/>
          <w:sz w:val="28"/>
          <w:szCs w:val="28"/>
          <w:u w:val="single"/>
        </w:rPr>
        <w:t>речевые</w:t>
      </w:r>
      <w:r w:rsidR="00B2118F" w:rsidRPr="006240A5">
        <w:rPr>
          <w:rFonts w:ascii="Times New Roman" w:hAnsi="Times New Roman" w:cs="Times New Roman"/>
          <w:i/>
          <w:sz w:val="28"/>
          <w:szCs w:val="28"/>
          <w:u w:val="single"/>
        </w:rPr>
        <w:t xml:space="preserve"> </w:t>
      </w:r>
      <w:r w:rsidRPr="006240A5">
        <w:rPr>
          <w:rFonts w:ascii="Times New Roman" w:hAnsi="Times New Roman" w:cs="Times New Roman"/>
          <w:i/>
          <w:sz w:val="28"/>
          <w:szCs w:val="28"/>
          <w:u w:val="single"/>
        </w:rPr>
        <w:t>акты.</w:t>
      </w:r>
    </w:p>
    <w:p w:rsidR="00C22E38" w:rsidRPr="0033190A"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C22E38" w:rsidRPr="00632025" w:rsidTr="002E41D0">
        <w:tc>
          <w:tcPr>
            <w:tcW w:w="9570" w:type="dxa"/>
            <w:tcBorders>
              <w:top w:val="nil"/>
              <w:left w:val="nil"/>
              <w:bottom w:val="nil"/>
              <w:right w:val="nil"/>
            </w:tcBorders>
            <w:hideMark/>
          </w:tcPr>
          <w:p w:rsidR="00C22E38" w:rsidRPr="00632025" w:rsidRDefault="0033190A" w:rsidP="00E053C0">
            <w:pPr>
              <w:spacing w:line="360" w:lineRule="auto"/>
              <w:jc w:val="both"/>
              <w:rPr>
                <w:rFonts w:ascii="Times New Roman" w:hAnsi="Times New Roman" w:cs="Times New Roman"/>
                <w:i/>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15</w:t>
            </w:r>
            <w:r w:rsidRPr="0033190A">
              <w:rPr>
                <w:rFonts w:ascii="Times New Roman" w:hAnsi="Times New Roman" w:cs="Times New Roman"/>
                <w:b/>
                <w:sz w:val="28"/>
                <w:szCs w:val="28"/>
              </w:rPr>
              <w:fldChar w:fldCharType="end"/>
            </w:r>
            <w:r w:rsidRPr="0033190A">
              <w:rPr>
                <w:rFonts w:ascii="Times New Roman" w:hAnsi="Times New Roman" w:cs="Times New Roman"/>
                <w:b/>
                <w:sz w:val="28"/>
                <w:szCs w:val="28"/>
                <w:lang w:val="en-US"/>
              </w:rPr>
              <w:t>)</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“Didn't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didn't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speak</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Charles?”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(1</w:t>
            </w:r>
            <w:r w:rsidR="00C22E38" w:rsidRPr="00632025">
              <w:rPr>
                <w:rFonts w:ascii="Times New Roman" w:hAnsi="Times New Roman" w:cs="Times New Roman"/>
                <w:i/>
                <w:sz w:val="24"/>
                <w:szCs w:val="24"/>
                <w:vertAlign w:val="superscript"/>
                <w:lang w:val="en-US"/>
              </w:rPr>
              <w:t>\</w:t>
            </w:r>
            <w:r w:rsidR="00C22E38" w:rsidRPr="00632025">
              <w:rPr>
                <w:rFonts w:ascii="Times New Roman" w:hAnsi="Times New Roman" w:cs="Times New Roman"/>
                <w:i/>
                <w:sz w:val="24"/>
                <w:szCs w:val="24"/>
                <w:lang w:val="en-US"/>
              </w:rPr>
              <w:t>).</w:t>
            </w:r>
          </w:p>
          <w:p w:rsidR="00C22E38" w:rsidRPr="00632025" w:rsidRDefault="00C22E38" w:rsidP="00E053C0">
            <w:pPr>
              <w:spacing w:line="360" w:lineRule="auto"/>
              <w:jc w:val="both"/>
              <w:rPr>
                <w:rFonts w:ascii="Times New Roman" w:eastAsia="Times New Roman" w:hAnsi="Times New Roman" w:cs="Times New Roman"/>
                <w:i/>
                <w:sz w:val="24"/>
                <w:szCs w:val="24"/>
                <w:lang w:val="en-US" w:eastAsia="ru-RU"/>
              </w:rPr>
            </w:pPr>
            <w:r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nervousness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stammering.</w:t>
            </w:r>
          </w:p>
          <w:p w:rsidR="00C22E38" w:rsidRPr="00632025" w:rsidRDefault="00C22E38" w:rsidP="00E053C0">
            <w:pPr>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looked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blankly.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“Charles?”</w:t>
            </w:r>
          </w:p>
          <w:p w:rsidR="00C22E38" w:rsidRPr="00294329" w:rsidRDefault="00C22E38" w:rsidP="00E053C0">
            <w:pPr>
              <w:spacing w:line="360" w:lineRule="auto"/>
              <w:rPr>
                <w:rFonts w:ascii="Times New Roman" w:hAnsi="Times New Roman" w:cs="Times New Roman"/>
                <w:sz w:val="24"/>
                <w:szCs w:val="24"/>
                <w:lang w:val="en-US"/>
              </w:rPr>
            </w:pP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knew.</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stomach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turned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water.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“Please,”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said.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“Please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listen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innocent.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belong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here.”</w:t>
            </w:r>
            <w:r w:rsidR="00294329">
              <w:rPr>
                <w:rFonts w:ascii="Times New Roman" w:hAnsi="Times New Roman" w:cs="Times New Roman"/>
                <w:i/>
                <w:sz w:val="24"/>
                <w:szCs w:val="24"/>
                <w:lang w:val="en-US"/>
              </w:rPr>
              <w:t xml:space="preserve"> </w:t>
            </w:r>
            <w:r w:rsidR="00294329">
              <w:rPr>
                <w:rFonts w:ascii="Times New Roman" w:hAnsi="Times New Roman" w:cs="Times New Roman"/>
                <w:sz w:val="24"/>
                <w:szCs w:val="24"/>
                <w:lang w:val="en-US"/>
              </w:rPr>
              <w:t>[TS]</w:t>
            </w:r>
          </w:p>
          <w:p w:rsidR="00C22E38" w:rsidRPr="00632025" w:rsidRDefault="00C22E38" w:rsidP="00E053C0">
            <w:pPr>
              <w:pStyle w:val="af6"/>
              <w:spacing w:after="0" w:line="360" w:lineRule="auto"/>
              <w:ind w:left="0" w:firstLine="180"/>
              <w:jc w:val="right"/>
              <w:rPr>
                <w:rFonts w:ascii="Times New Roman" w:hAnsi="Times New Roman"/>
                <w:i/>
                <w:sz w:val="24"/>
                <w:szCs w:val="24"/>
                <w:lang w:val="en-US"/>
              </w:rPr>
            </w:pPr>
          </w:p>
        </w:tc>
      </w:tr>
    </w:tbl>
    <w:p w:rsidR="00C22E38" w:rsidRPr="00B27577" w:rsidRDefault="00C22E38" w:rsidP="00E053C0">
      <w:pPr>
        <w:tabs>
          <w:tab w:val="left" w:pos="7920"/>
        </w:tabs>
        <w:spacing w:after="0" w:line="360" w:lineRule="auto"/>
        <w:ind w:firstLine="720"/>
        <w:jc w:val="both"/>
        <w:rPr>
          <w:rFonts w:ascii="Times New Roman" w:eastAsia="Calibri" w:hAnsi="Times New Roman" w:cs="Times New Roman"/>
          <w:sz w:val="28"/>
          <w:szCs w:val="28"/>
          <w:lang w:val="en-US"/>
        </w:rPr>
      </w:pPr>
    </w:p>
    <w:p w:rsidR="00C22E38" w:rsidRPr="00B27577" w:rsidRDefault="00C22E38" w:rsidP="00E053C0">
      <w:pPr>
        <w:tabs>
          <w:tab w:val="left" w:pos="7920"/>
        </w:tabs>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lastRenderedPageBreak/>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фрагменте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присутствуют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квеситивные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выраженные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вопросительным</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репликовым</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шагом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(1а</w:t>
      </w:r>
      <w:r w:rsidRPr="00B27577">
        <w:rPr>
          <w:rFonts w:ascii="Times New Roman" w:hAnsi="Times New Roman" w:cs="Times New Roman"/>
          <w:sz w:val="28"/>
          <w:szCs w:val="28"/>
          <w:vertAlign w:val="superscript"/>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реквестивный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(1а</w:t>
      </w:r>
      <w:r w:rsidRPr="00B27577">
        <w:rPr>
          <w:rFonts w:ascii="Times New Roman" w:hAnsi="Times New Roman" w:cs="Times New Roman"/>
          <w:sz w:val="28"/>
          <w:szCs w:val="28"/>
          <w:vertAlign w:val="superscript"/>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выражающий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просьбу.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говорящая</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спрашивает,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общался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Чарльзом,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мужем.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Обращение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контексту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позволяет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выявить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акте</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реквестивную</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составляющую.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Трейси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осудили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15</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лет</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очень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надеется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помощь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Чарльза,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беседе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начальником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тюрьмы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вопрос-просьбу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Брэнинген</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должен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поговорить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Чарльзом.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репликовом</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шаге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(1а</w:t>
      </w:r>
      <w:r w:rsidRPr="00B27577">
        <w:rPr>
          <w:rFonts w:ascii="Times New Roman" w:hAnsi="Times New Roman" w:cs="Times New Roman"/>
          <w:sz w:val="28"/>
          <w:szCs w:val="28"/>
          <w:vertAlign w:val="superscript"/>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чувствуется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мольба,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выдает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эмоциональное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напряжение.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группа</w:t>
      </w:r>
      <w:r w:rsidR="00B2118F" w:rsidRPr="00B27577">
        <w:rPr>
          <w:rFonts w:ascii="Times New Roman" w:hAnsi="Times New Roman" w:cs="Times New Roman"/>
          <w:sz w:val="28"/>
          <w:szCs w:val="28"/>
        </w:rPr>
        <w:t xml:space="preserve"> </w:t>
      </w:r>
      <w:r w:rsidR="006240A5" w:rsidRPr="00B27577">
        <w:rPr>
          <w:rFonts w:ascii="Times New Roman" w:eastAsia="Times New Roman" w:hAnsi="Times New Roman" w:cs="Times New Roman"/>
          <w:sz w:val="28"/>
          <w:szCs w:val="28"/>
          <w:lang w:eastAsia="ru-RU"/>
        </w:rPr>
        <w:t xml:space="preserve">среди отобранных примеров </w:t>
      </w:r>
      <w:r w:rsidRPr="00B27577">
        <w:rPr>
          <w:rFonts w:ascii="Times New Roman" w:hAnsi="Times New Roman" w:cs="Times New Roman"/>
          <w:sz w:val="28"/>
          <w:szCs w:val="28"/>
        </w:rPr>
        <w:t>составляет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0,5%</w:t>
      </w:r>
      <w:r w:rsidR="00B2118F" w:rsidRPr="00B27577">
        <w:rPr>
          <w:rFonts w:ascii="Times New Roman" w:hAnsi="Times New Roman" w:cs="Times New Roman"/>
          <w:sz w:val="28"/>
          <w:szCs w:val="28"/>
        </w:rPr>
        <w:t xml:space="preserve"> </w:t>
      </w:r>
    </w:p>
    <w:p w:rsidR="00C22E38" w:rsidRPr="006240A5" w:rsidRDefault="00C22E38" w:rsidP="00E053C0">
      <w:pPr>
        <w:tabs>
          <w:tab w:val="left" w:pos="7920"/>
        </w:tabs>
        <w:spacing w:after="0" w:line="360" w:lineRule="auto"/>
        <w:ind w:firstLine="720"/>
        <w:jc w:val="both"/>
        <w:rPr>
          <w:rFonts w:ascii="Times New Roman" w:hAnsi="Times New Roman" w:cs="Times New Roman"/>
          <w:i/>
          <w:sz w:val="28"/>
          <w:szCs w:val="28"/>
          <w:u w:val="single"/>
        </w:rPr>
      </w:pPr>
      <w:proofErr w:type="spellStart"/>
      <w:r w:rsidRPr="006240A5">
        <w:rPr>
          <w:rFonts w:ascii="Times New Roman" w:hAnsi="Times New Roman" w:cs="Times New Roman"/>
          <w:i/>
          <w:sz w:val="28"/>
          <w:szCs w:val="28"/>
          <w:u w:val="single"/>
        </w:rPr>
        <w:t>Менасивно</w:t>
      </w:r>
      <w:proofErr w:type="spellEnd"/>
      <w:r w:rsidR="00B2118F" w:rsidRPr="006240A5">
        <w:rPr>
          <w:rFonts w:ascii="Times New Roman" w:hAnsi="Times New Roman" w:cs="Times New Roman"/>
          <w:i/>
          <w:sz w:val="28"/>
          <w:szCs w:val="28"/>
          <w:u w:val="single"/>
        </w:rPr>
        <w:t xml:space="preserve"> </w:t>
      </w:r>
      <w:r w:rsidRPr="006240A5">
        <w:rPr>
          <w:rFonts w:ascii="Times New Roman" w:hAnsi="Times New Roman" w:cs="Times New Roman"/>
          <w:i/>
          <w:sz w:val="28"/>
          <w:szCs w:val="28"/>
          <w:u w:val="single"/>
        </w:rPr>
        <w:t>–</w:t>
      </w:r>
      <w:r w:rsidR="00B2118F" w:rsidRPr="006240A5">
        <w:rPr>
          <w:rFonts w:ascii="Times New Roman" w:hAnsi="Times New Roman" w:cs="Times New Roman"/>
          <w:i/>
          <w:sz w:val="28"/>
          <w:szCs w:val="28"/>
          <w:u w:val="single"/>
        </w:rPr>
        <w:t xml:space="preserve"> </w:t>
      </w:r>
      <w:proofErr w:type="spellStart"/>
      <w:r w:rsidRPr="006240A5">
        <w:rPr>
          <w:rFonts w:ascii="Times New Roman" w:hAnsi="Times New Roman" w:cs="Times New Roman"/>
          <w:i/>
          <w:sz w:val="28"/>
          <w:szCs w:val="28"/>
          <w:u w:val="single"/>
        </w:rPr>
        <w:t>реквестивно</w:t>
      </w:r>
      <w:proofErr w:type="spellEnd"/>
      <w:r w:rsidR="00B2118F" w:rsidRPr="006240A5">
        <w:rPr>
          <w:rFonts w:ascii="Times New Roman" w:hAnsi="Times New Roman" w:cs="Times New Roman"/>
          <w:i/>
          <w:sz w:val="28"/>
          <w:szCs w:val="28"/>
          <w:u w:val="single"/>
        </w:rPr>
        <w:t xml:space="preserve"> </w:t>
      </w:r>
      <w:r w:rsidRPr="006240A5">
        <w:rPr>
          <w:rFonts w:ascii="Times New Roman" w:hAnsi="Times New Roman" w:cs="Times New Roman"/>
          <w:i/>
          <w:sz w:val="28"/>
          <w:szCs w:val="28"/>
          <w:u w:val="single"/>
        </w:rPr>
        <w:t>–</w:t>
      </w:r>
      <w:r w:rsidR="00B2118F" w:rsidRPr="006240A5">
        <w:rPr>
          <w:rFonts w:ascii="Times New Roman" w:hAnsi="Times New Roman" w:cs="Times New Roman"/>
          <w:i/>
          <w:sz w:val="28"/>
          <w:szCs w:val="28"/>
          <w:u w:val="single"/>
        </w:rPr>
        <w:t xml:space="preserve"> </w:t>
      </w:r>
      <w:proofErr w:type="spellStart"/>
      <w:r w:rsidRPr="006240A5">
        <w:rPr>
          <w:rFonts w:ascii="Times New Roman" w:hAnsi="Times New Roman" w:cs="Times New Roman"/>
          <w:i/>
          <w:sz w:val="28"/>
          <w:szCs w:val="28"/>
          <w:u w:val="single"/>
        </w:rPr>
        <w:t>квеситивные</w:t>
      </w:r>
      <w:proofErr w:type="spellEnd"/>
      <w:r w:rsidR="00B2118F" w:rsidRPr="006240A5">
        <w:rPr>
          <w:rFonts w:ascii="Times New Roman" w:hAnsi="Times New Roman" w:cs="Times New Roman"/>
          <w:i/>
          <w:sz w:val="28"/>
          <w:szCs w:val="28"/>
          <w:u w:val="single"/>
        </w:rPr>
        <w:t xml:space="preserve"> </w:t>
      </w:r>
      <w:r w:rsidRPr="006240A5">
        <w:rPr>
          <w:rFonts w:ascii="Times New Roman" w:hAnsi="Times New Roman" w:cs="Times New Roman"/>
          <w:i/>
          <w:sz w:val="28"/>
          <w:szCs w:val="28"/>
          <w:u w:val="single"/>
        </w:rPr>
        <w:t>речевые</w:t>
      </w:r>
      <w:r w:rsidR="00B2118F" w:rsidRPr="006240A5">
        <w:rPr>
          <w:rFonts w:ascii="Times New Roman" w:hAnsi="Times New Roman" w:cs="Times New Roman"/>
          <w:i/>
          <w:sz w:val="28"/>
          <w:szCs w:val="28"/>
          <w:u w:val="single"/>
        </w:rPr>
        <w:t xml:space="preserve"> </w:t>
      </w:r>
      <w:r w:rsidRPr="006240A5">
        <w:rPr>
          <w:rFonts w:ascii="Times New Roman" w:hAnsi="Times New Roman" w:cs="Times New Roman"/>
          <w:i/>
          <w:sz w:val="28"/>
          <w:szCs w:val="28"/>
          <w:u w:val="single"/>
        </w:rPr>
        <w:t>акты.</w:t>
      </w:r>
      <w:r w:rsidR="00B2118F" w:rsidRPr="006240A5">
        <w:rPr>
          <w:rFonts w:ascii="Times New Roman" w:hAnsi="Times New Roman" w:cs="Times New Roman"/>
          <w:i/>
          <w:sz w:val="28"/>
          <w:szCs w:val="28"/>
          <w:u w:val="single"/>
        </w:rPr>
        <w:t xml:space="preserve"> </w:t>
      </w:r>
    </w:p>
    <w:p w:rsidR="00C22E38" w:rsidRPr="00B27577" w:rsidRDefault="00C22E38" w:rsidP="00E053C0">
      <w:pPr>
        <w:tabs>
          <w:tab w:val="left" w:pos="7920"/>
        </w:tabs>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Это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акты</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выражающие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одновременно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угрозу,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приказание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заинтересованность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говорящего.</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C22E38" w:rsidRPr="00EB0935" w:rsidTr="002E41D0">
        <w:tc>
          <w:tcPr>
            <w:tcW w:w="9570" w:type="dxa"/>
            <w:tcBorders>
              <w:top w:val="nil"/>
              <w:left w:val="nil"/>
              <w:bottom w:val="nil"/>
              <w:right w:val="nil"/>
            </w:tcBorders>
          </w:tcPr>
          <w:p w:rsidR="00C22E38" w:rsidRPr="00632025" w:rsidRDefault="0033190A" w:rsidP="00E053C0">
            <w:pPr>
              <w:pStyle w:val="af8"/>
              <w:spacing w:line="360" w:lineRule="auto"/>
              <w:ind w:firstLine="181"/>
              <w:jc w:val="both"/>
              <w:rPr>
                <w:rFonts w:ascii="Times New Roman" w:hAnsi="Times New Roman" w:cs="Times New Roman"/>
                <w:i/>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16</w:t>
            </w:r>
            <w:r w:rsidRPr="0033190A">
              <w:rPr>
                <w:rFonts w:ascii="Times New Roman" w:hAnsi="Times New Roman" w:cs="Times New Roman"/>
                <w:b/>
                <w:sz w:val="28"/>
                <w:szCs w:val="28"/>
              </w:rPr>
              <w:fldChar w:fldCharType="end"/>
            </w:r>
            <w:r w:rsidRPr="0033190A">
              <w:rPr>
                <w:rFonts w:ascii="Times New Roman" w:hAnsi="Times New Roman" w:cs="Times New Roman"/>
                <w:b/>
                <w:sz w:val="28"/>
                <w:szCs w:val="28"/>
                <w:lang w:val="en-US"/>
              </w:rPr>
              <w:t>)</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But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Ashley--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Did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he--"(1)</w:t>
            </w:r>
          </w:p>
          <w:p w:rsidR="00C22E38" w:rsidRPr="00632025" w:rsidRDefault="00C22E38" w:rsidP="00E053C0">
            <w:pPr>
              <w:pStyle w:val="af8"/>
              <w:spacing w:line="360" w:lineRule="auto"/>
              <w:ind w:firstLine="181"/>
              <w:jc w:val="both"/>
              <w:rPr>
                <w:rFonts w:ascii="Times New Roman" w:hAnsi="Times New Roman" w:cs="Times New Roman"/>
                <w:i/>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wanted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kill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him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told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him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right,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because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Sally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sister-in-law,</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saw</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reason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finally</w:t>
            </w:r>
            <w:proofErr w:type="gramStart"/>
            <w:r w:rsidRPr="00632025">
              <w:rPr>
                <w:rFonts w:ascii="Times New Roman" w:hAnsi="Times New Roman" w:cs="Times New Roman"/>
                <w:i/>
                <w:sz w:val="24"/>
                <w:szCs w:val="24"/>
                <w:lang w:val="en-US"/>
              </w:rPr>
              <w:t>.(</w:t>
            </w:r>
            <w:proofErr w:type="gramEnd"/>
            <w:r w:rsidRPr="00632025">
              <w:rPr>
                <w:rFonts w:ascii="Times New Roman" w:hAnsi="Times New Roman" w:cs="Times New Roman"/>
                <w:i/>
                <w:sz w:val="24"/>
                <w:szCs w:val="24"/>
                <w:lang w:val="en-US"/>
              </w:rPr>
              <w:t>1</w:t>
            </w: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went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Jonesboro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with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case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Wilkerson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got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first.(1</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think</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old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Ash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get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trouble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about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hope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not.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Got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jam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for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this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corn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pone</w:t>
            </w:r>
            <w:proofErr w:type="gramStart"/>
            <w:r w:rsidRPr="00632025">
              <w:rPr>
                <w:rFonts w:ascii="Times New Roman" w:hAnsi="Times New Roman" w:cs="Times New Roman"/>
                <w:i/>
                <w:sz w:val="24"/>
                <w:szCs w:val="24"/>
                <w:lang w:val="en-US"/>
              </w:rPr>
              <w:t>?(</w:t>
            </w:r>
            <w:proofErr w:type="gramEnd"/>
            <w:r w:rsidRPr="00632025">
              <w:rPr>
                <w:rFonts w:ascii="Times New Roman" w:hAnsi="Times New Roman" w:cs="Times New Roman"/>
                <w:i/>
                <w:sz w:val="24"/>
                <w:szCs w:val="24"/>
                <w:lang w:val="en-US"/>
              </w:rPr>
              <w:t>1</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can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wrap</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up</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something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take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with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me?"(1</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p>
          <w:p w:rsidR="00C22E38" w:rsidRPr="00632025" w:rsidRDefault="00C22E38" w:rsidP="00E053C0">
            <w:pPr>
              <w:pStyle w:val="af8"/>
              <w:spacing w:line="360" w:lineRule="auto"/>
              <w:ind w:firstLine="181"/>
              <w:jc w:val="both"/>
              <w:rPr>
                <w:rFonts w:ascii="Times New Roman" w:hAnsi="Times New Roman" w:cs="Times New Roman"/>
                <w:b/>
                <w:i/>
                <w:sz w:val="24"/>
                <w:szCs w:val="24"/>
                <w:lang w:val="en-US"/>
              </w:rPr>
            </w:pPr>
            <w:r w:rsidRPr="00632025">
              <w:rPr>
                <w:rFonts w:ascii="Times New Roman" w:hAnsi="Times New Roman" w:cs="Times New Roman"/>
                <w:b/>
                <w:i/>
                <w:sz w:val="24"/>
                <w:szCs w:val="24"/>
              </w:rPr>
              <w:t>А</w:t>
            </w:r>
            <w:r w:rsidRPr="00632025">
              <w:rPr>
                <w:rFonts w:ascii="Times New Roman" w:hAnsi="Times New Roman" w:cs="Times New Roman"/>
                <w:b/>
                <w:i/>
                <w:sz w:val="24"/>
                <w:szCs w:val="24"/>
                <w:lang w:val="en-US"/>
              </w:rPr>
              <w:t>:</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"I</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shall</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scream</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if</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you</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don't</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tell</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me</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everything."(2)</w:t>
            </w:r>
          </w:p>
          <w:p w:rsidR="00C22E38" w:rsidRPr="00632025" w:rsidRDefault="00C22E38" w:rsidP="00E053C0">
            <w:pPr>
              <w:pStyle w:val="af8"/>
              <w:spacing w:line="360" w:lineRule="auto"/>
              <w:ind w:firstLine="181"/>
              <w:jc w:val="both"/>
              <w:rPr>
                <w:rFonts w:ascii="Times New Roman" w:hAnsi="Times New Roman" w:cs="Times New Roman"/>
                <w:i/>
                <w:sz w:val="24"/>
                <w:szCs w:val="24"/>
                <w:lang w:val="en-US"/>
              </w:rPr>
            </w:pPr>
            <w:proofErr w:type="gramStart"/>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till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gone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scream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got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to.(2</w:t>
            </w: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tell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about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while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Frank</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saddles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horse.(2</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damned—Wilkerson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caused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enough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trouble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already.(2</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know</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how</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did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about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taxes.(2</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That's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just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one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his</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meannesses</w:t>
            </w:r>
            <w:proofErr w:type="spellEnd"/>
            <w:r w:rsidRPr="00632025">
              <w:rPr>
                <w:rFonts w:ascii="Times New Roman" w:hAnsi="Times New Roman" w:cs="Times New Roman"/>
                <w:i/>
                <w:sz w:val="24"/>
                <w:szCs w:val="24"/>
                <w:lang w:val="en-US"/>
              </w:rPr>
              <w:t>.(2</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worst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way</w:t>
            </w:r>
            <w:proofErr w:type="gramEnd"/>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kept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darkies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stirred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up.(2</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anybody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told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ever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live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see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day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darkies!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Damn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their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black</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souls,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believe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anything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those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scoundrels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tell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forget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every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living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we've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done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for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them</w:t>
            </w:r>
            <w:proofErr w:type="gramStart"/>
            <w:r w:rsidRPr="00632025">
              <w:rPr>
                <w:rFonts w:ascii="Times New Roman" w:hAnsi="Times New Roman" w:cs="Times New Roman"/>
                <w:i/>
                <w:sz w:val="24"/>
                <w:szCs w:val="24"/>
                <w:lang w:val="en-US"/>
              </w:rPr>
              <w:t>.(</w:t>
            </w:r>
            <w:proofErr w:type="gramEnd"/>
            <w:r w:rsidRPr="00632025">
              <w:rPr>
                <w:rFonts w:ascii="Times New Roman" w:hAnsi="Times New Roman" w:cs="Times New Roman"/>
                <w:i/>
                <w:sz w:val="24"/>
                <w:szCs w:val="24"/>
                <w:lang w:val="en-US"/>
              </w:rPr>
              <w:t>2</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Now</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Yankees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talking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about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letting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darkies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vote.(2</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won't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let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us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vote.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there's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hardly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handful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Democrats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whole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County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aren't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barred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from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voting,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now</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they've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ruled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every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man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fought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Confederate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Army</w:t>
            </w:r>
            <w:proofErr w:type="gramStart"/>
            <w:r w:rsidRPr="00632025">
              <w:rPr>
                <w:rFonts w:ascii="Times New Roman" w:hAnsi="Times New Roman" w:cs="Times New Roman"/>
                <w:i/>
                <w:sz w:val="24"/>
                <w:szCs w:val="24"/>
                <w:lang w:val="en-US"/>
              </w:rPr>
              <w:t>.(</w:t>
            </w:r>
            <w:proofErr w:type="gramEnd"/>
            <w:r w:rsidRPr="00632025">
              <w:rPr>
                <w:rFonts w:ascii="Times New Roman" w:hAnsi="Times New Roman" w:cs="Times New Roman"/>
                <w:i/>
                <w:sz w:val="24"/>
                <w:szCs w:val="24"/>
                <w:lang w:val="en-US"/>
              </w:rPr>
              <w:t>2</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give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negroes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vote,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us.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Damn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our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state!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doesn't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belong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Yankees</w:t>
            </w:r>
            <w:proofErr w:type="gramStart"/>
            <w:r w:rsidRPr="00632025">
              <w:rPr>
                <w:rFonts w:ascii="Times New Roman" w:hAnsi="Times New Roman" w:cs="Times New Roman"/>
                <w:i/>
                <w:sz w:val="24"/>
                <w:szCs w:val="24"/>
                <w:lang w:val="en-US"/>
              </w:rPr>
              <w:t>!(</w:t>
            </w:r>
            <w:proofErr w:type="gramEnd"/>
            <w:r w:rsidRPr="00632025">
              <w:rPr>
                <w:rFonts w:ascii="Times New Roman" w:hAnsi="Times New Roman" w:cs="Times New Roman"/>
                <w:i/>
                <w:sz w:val="24"/>
                <w:szCs w:val="24"/>
                <w:lang w:val="en-US"/>
              </w:rPr>
              <w:t>2</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God,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Scarlett,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isn't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borne!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won't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borne!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(2</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We'll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something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about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means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another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Soon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we'll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having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nigger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judges,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nigger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legislators--black</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apes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lastRenderedPageBreak/>
              <w:t>jungle--"(2</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p>
          <w:p w:rsidR="00C22E38" w:rsidRPr="00632025" w:rsidRDefault="00C22E38" w:rsidP="00E053C0">
            <w:pPr>
              <w:pStyle w:val="af8"/>
              <w:spacing w:line="360" w:lineRule="auto"/>
              <w:ind w:firstLine="181"/>
              <w:jc w:val="both"/>
              <w:rPr>
                <w:rFonts w:ascii="Times New Roman" w:hAnsi="Times New Roman" w:cs="Times New Roman"/>
                <w:b/>
                <w:i/>
                <w:sz w:val="24"/>
                <w:szCs w:val="24"/>
                <w:lang w:val="en-US"/>
              </w:rPr>
            </w:pPr>
            <w:r w:rsidRPr="00632025">
              <w:rPr>
                <w:rFonts w:ascii="Times New Roman" w:hAnsi="Times New Roman" w:cs="Times New Roman"/>
                <w:b/>
                <w:i/>
                <w:sz w:val="24"/>
                <w:szCs w:val="24"/>
              </w:rPr>
              <w:t>А</w:t>
            </w:r>
            <w:r w:rsidRPr="00632025">
              <w:rPr>
                <w:rFonts w:ascii="Times New Roman" w:hAnsi="Times New Roman" w:cs="Times New Roman"/>
                <w:b/>
                <w:i/>
                <w:sz w:val="24"/>
                <w:szCs w:val="24"/>
                <w:lang w:val="en-US"/>
              </w:rPr>
              <w:t>:</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"Please--hurry,</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tell</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me!(3)</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What</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did</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you</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do?"(3</w:t>
            </w:r>
            <w:r w:rsidRPr="00632025">
              <w:rPr>
                <w:rFonts w:ascii="Times New Roman" w:hAnsi="Times New Roman" w:cs="Times New Roman"/>
                <w:b/>
                <w:i/>
                <w:sz w:val="24"/>
                <w:szCs w:val="24"/>
                <w:vertAlign w:val="superscript"/>
                <w:lang w:val="en-US"/>
              </w:rPr>
              <w:t>\</w:t>
            </w:r>
            <w:r w:rsidRPr="00632025">
              <w:rPr>
                <w:rFonts w:ascii="Times New Roman" w:hAnsi="Times New Roman" w:cs="Times New Roman"/>
                <w:b/>
                <w:i/>
                <w:sz w:val="24"/>
                <w:szCs w:val="24"/>
                <w:lang w:val="en-US"/>
              </w:rPr>
              <w:t>)</w:t>
            </w:r>
          </w:p>
          <w:p w:rsidR="00C22E38" w:rsidRPr="00632025" w:rsidRDefault="00C22E38" w:rsidP="00E053C0">
            <w:pPr>
              <w:pStyle w:val="af8"/>
              <w:spacing w:line="360" w:lineRule="auto"/>
              <w:ind w:firstLine="181"/>
              <w:jc w:val="both"/>
              <w:rPr>
                <w:rFonts w:ascii="Times New Roman" w:hAnsi="Times New Roman" w:cs="Times New Roman"/>
                <w:i/>
                <w:sz w:val="24"/>
                <w:szCs w:val="24"/>
                <w:lang w:val="en-US"/>
              </w:rPr>
            </w:pPr>
            <w:proofErr w:type="gramStart"/>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"Give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another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mite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pone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before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wrap</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up.(3</w:t>
            </w: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Well,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word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got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around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Wilkerson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gone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far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with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his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nigger-equality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business.(3</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talks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those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black</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fools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hour.(3</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gall--the--"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Tony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spluttered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helplessly,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niggers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right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proofErr w:type="gramEnd"/>
            <w:r w:rsidRPr="00632025">
              <w:rPr>
                <w:rFonts w:ascii="Times New Roman" w:hAnsi="Times New Roman" w:cs="Times New Roman"/>
                <w:i/>
                <w:sz w:val="24"/>
                <w:szCs w:val="24"/>
                <w:lang w:val="en-US"/>
              </w:rPr>
              <w:t>--</w:t>
            </w:r>
            <w:proofErr w:type="spellStart"/>
            <w:proofErr w:type="gramStart"/>
            <w:r w:rsidRPr="00632025">
              <w:rPr>
                <w:rFonts w:ascii="Times New Roman" w:hAnsi="Times New Roman" w:cs="Times New Roman"/>
                <w:i/>
                <w:sz w:val="24"/>
                <w:szCs w:val="24"/>
                <w:lang w:val="en-US"/>
              </w:rPr>
              <w:t>to</w:t>
            </w:r>
            <w:proofErr w:type="spellEnd"/>
            <w:proofErr w:type="gramEnd"/>
            <w:r w:rsidRPr="00632025">
              <w:rPr>
                <w:rFonts w:ascii="Times New Roman" w:hAnsi="Times New Roman" w:cs="Times New Roman"/>
                <w:i/>
                <w:sz w:val="24"/>
                <w:szCs w:val="24"/>
                <w:lang w:val="en-US"/>
              </w:rPr>
              <w:t>--white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women."(3</w:t>
            </w:r>
            <w:r w:rsidRPr="00632025">
              <w:rPr>
                <w:rFonts w:ascii="Times New Roman" w:hAnsi="Times New Roman" w:cs="Times New Roman"/>
                <w:i/>
                <w:sz w:val="24"/>
                <w:szCs w:val="24"/>
              </w:rPr>
              <w:t>а</w:t>
            </w:r>
            <w:r w:rsidRPr="00632025">
              <w:rPr>
                <w:rFonts w:ascii="Times New Roman" w:hAnsi="Times New Roman" w:cs="Times New Roman"/>
                <w:i/>
                <w:sz w:val="24"/>
                <w:szCs w:val="24"/>
                <w:vertAlign w:val="superscript"/>
                <w:lang w:val="en-US"/>
              </w:rPr>
              <w:t>\\\</w:t>
            </w:r>
            <w:r w:rsidRPr="00632025">
              <w:rPr>
                <w:rFonts w:ascii="Times New Roman" w:hAnsi="Times New Roman" w:cs="Times New Roman"/>
                <w:i/>
                <w:sz w:val="24"/>
                <w:szCs w:val="24"/>
                <w:lang w:val="en-US"/>
              </w:rPr>
              <w:t>)</w:t>
            </w:r>
          </w:p>
          <w:p w:rsidR="00C22E38" w:rsidRPr="00294329" w:rsidRDefault="00C22E38" w:rsidP="00E053C0">
            <w:pPr>
              <w:pStyle w:val="af8"/>
              <w:spacing w:line="360" w:lineRule="auto"/>
              <w:ind w:firstLine="181"/>
              <w:jc w:val="both"/>
              <w:rPr>
                <w:rFonts w:ascii="Times New Roman" w:eastAsia="Calibri" w:hAnsi="Times New Roman" w:cs="Times New Roman"/>
                <w:sz w:val="24"/>
                <w:szCs w:val="24"/>
                <w:lang w:val="en-US"/>
              </w:rPr>
            </w:pP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Tony,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no!"(4)</w:t>
            </w:r>
            <w:r w:rsidR="00294329">
              <w:rPr>
                <w:rFonts w:ascii="Times New Roman" w:hAnsi="Times New Roman" w:cs="Times New Roman"/>
                <w:i/>
                <w:sz w:val="24"/>
                <w:szCs w:val="24"/>
                <w:lang w:val="en-US"/>
              </w:rPr>
              <w:t xml:space="preserve"> </w:t>
            </w:r>
            <w:r w:rsidR="00294329">
              <w:rPr>
                <w:rFonts w:ascii="Times New Roman" w:hAnsi="Times New Roman" w:cs="Times New Roman"/>
                <w:sz w:val="24"/>
                <w:szCs w:val="24"/>
                <w:lang w:val="en-US"/>
              </w:rPr>
              <w:t>[GW]</w:t>
            </w:r>
          </w:p>
        </w:tc>
      </w:tr>
    </w:tbl>
    <w:p w:rsidR="00C22E38" w:rsidRPr="00B27577" w:rsidRDefault="00C22E38" w:rsidP="00E053C0">
      <w:pPr>
        <w:spacing w:after="0" w:line="360" w:lineRule="auto"/>
        <w:ind w:firstLine="720"/>
        <w:jc w:val="both"/>
        <w:rPr>
          <w:rFonts w:ascii="Times New Roman" w:hAnsi="Times New Roman" w:cs="Times New Roman"/>
          <w:sz w:val="28"/>
          <w:szCs w:val="28"/>
          <w:lang w:val="en-US"/>
        </w:rPr>
      </w:pPr>
    </w:p>
    <w:p w:rsidR="00C22E38" w:rsidRPr="00B27577" w:rsidRDefault="00C22E38" w:rsidP="00E053C0">
      <w:pPr>
        <w:spacing w:after="0" w:line="360" w:lineRule="auto"/>
        <w:ind w:firstLine="720"/>
        <w:jc w:val="both"/>
        <w:rPr>
          <w:rFonts w:ascii="Times New Roman" w:eastAsia="Calibri"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фрагменте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говорящая</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партнера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рассказать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недавно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произошедших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событиях.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просьбу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организует</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репликовым</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шагом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выражает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угрозу,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говорящая</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заинтересована.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ускоряет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темп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беседы</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репликовыми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шагами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(3)</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(3</w:t>
      </w:r>
      <w:r w:rsidRPr="00B27577">
        <w:rPr>
          <w:rFonts w:ascii="Times New Roman" w:hAnsi="Times New Roman" w:cs="Times New Roman"/>
          <w:sz w:val="28"/>
          <w:szCs w:val="28"/>
          <w:vertAlign w:val="superscript"/>
        </w:rPr>
        <w:t>\</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показывая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крайнюю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заинтересованность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повествуемом</w:t>
      </w:r>
      <w:proofErr w:type="gram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Коммуникантов</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интеракции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связывают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дружеские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выделенной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группы</w:t>
      </w:r>
      <w:r w:rsidR="00B2118F" w:rsidRPr="00B27577">
        <w:rPr>
          <w:rFonts w:ascii="Times New Roman" w:hAnsi="Times New Roman" w:cs="Times New Roman"/>
          <w:sz w:val="28"/>
          <w:szCs w:val="28"/>
        </w:rPr>
        <w:t xml:space="preserve"> </w:t>
      </w:r>
      <w:r w:rsidR="006240A5" w:rsidRPr="00B27577">
        <w:rPr>
          <w:rFonts w:ascii="Times New Roman" w:eastAsia="Times New Roman" w:hAnsi="Times New Roman" w:cs="Times New Roman"/>
          <w:sz w:val="28"/>
          <w:szCs w:val="28"/>
          <w:lang w:eastAsia="ru-RU"/>
        </w:rPr>
        <w:t xml:space="preserve">среди отобранных примеров </w:t>
      </w:r>
      <w:r w:rsidRPr="00B27577">
        <w:rPr>
          <w:rFonts w:ascii="Times New Roman" w:hAnsi="Times New Roman" w:cs="Times New Roman"/>
          <w:sz w:val="28"/>
          <w:szCs w:val="28"/>
        </w:rPr>
        <w:t>составляют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0,5</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проведенного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анализа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сформировать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диаграмму,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отразит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частотность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активации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речеактового</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рамках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(рисунок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w:t>
      </w:r>
    </w:p>
    <w:p w:rsidR="00C22E38" w:rsidRPr="00B27577" w:rsidRDefault="00C22E38" w:rsidP="00E053C0">
      <w:pPr>
        <w:keepNext/>
        <w:spacing w:after="0" w:line="360" w:lineRule="auto"/>
        <w:jc w:val="both"/>
        <w:rPr>
          <w:rFonts w:ascii="Times New Roman" w:hAnsi="Times New Roman" w:cs="Times New Roman"/>
          <w:sz w:val="28"/>
          <w:szCs w:val="28"/>
        </w:rPr>
      </w:pPr>
      <w:r w:rsidRPr="00B27577">
        <w:rPr>
          <w:rFonts w:ascii="Times New Roman" w:hAnsi="Times New Roman" w:cs="Times New Roman"/>
          <w:noProof/>
          <w:sz w:val="28"/>
          <w:szCs w:val="28"/>
          <w:lang w:eastAsia="ru-RU"/>
        </w:rPr>
        <w:lastRenderedPageBreak/>
        <w:drawing>
          <wp:inline distT="0" distB="0" distL="0" distR="0" wp14:anchorId="136A12A9" wp14:editId="675A8F38">
            <wp:extent cx="6248400" cy="48101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2E38" w:rsidRPr="00B27577" w:rsidRDefault="00C22E38" w:rsidP="00E053C0">
      <w:pPr>
        <w:pStyle w:val="af1"/>
        <w:spacing w:line="360" w:lineRule="auto"/>
        <w:jc w:val="center"/>
        <w:rPr>
          <w:rFonts w:ascii="Times New Roman" w:hAnsi="Times New Roman" w:cs="Times New Roman"/>
          <w:i/>
          <w:noProof/>
          <w:color w:val="auto"/>
          <w:sz w:val="28"/>
          <w:szCs w:val="28"/>
        </w:rPr>
      </w:pPr>
      <w:r w:rsidRPr="00B27577">
        <w:rPr>
          <w:rFonts w:ascii="Times New Roman" w:hAnsi="Times New Roman" w:cs="Times New Roman"/>
          <w:color w:val="auto"/>
          <w:sz w:val="28"/>
          <w:szCs w:val="28"/>
        </w:rPr>
        <w:t>Рисунок</w:t>
      </w:r>
      <w:r w:rsidR="00B2118F" w:rsidRPr="00B27577">
        <w:rPr>
          <w:rFonts w:ascii="Times New Roman" w:hAnsi="Times New Roman" w:cs="Times New Roman"/>
          <w:color w:val="auto"/>
          <w:sz w:val="28"/>
          <w:szCs w:val="28"/>
        </w:rPr>
        <w:t xml:space="preserve"> </w:t>
      </w:r>
      <w:r w:rsidRPr="00B27577">
        <w:rPr>
          <w:rFonts w:ascii="Times New Roman" w:hAnsi="Times New Roman" w:cs="Times New Roman"/>
          <w:i/>
          <w:color w:val="auto"/>
          <w:sz w:val="28"/>
          <w:szCs w:val="28"/>
        </w:rPr>
        <w:fldChar w:fldCharType="begin"/>
      </w:r>
      <w:r w:rsidRPr="00B27577">
        <w:rPr>
          <w:rFonts w:ascii="Times New Roman" w:hAnsi="Times New Roman" w:cs="Times New Roman"/>
          <w:color w:val="auto"/>
          <w:sz w:val="28"/>
          <w:szCs w:val="28"/>
        </w:rPr>
        <w:instrText xml:space="preserve"> SEQ Рисунок \* ARABIC </w:instrText>
      </w:r>
      <w:r w:rsidRPr="00B27577">
        <w:rPr>
          <w:rFonts w:ascii="Times New Roman" w:hAnsi="Times New Roman" w:cs="Times New Roman"/>
          <w:i/>
          <w:color w:val="auto"/>
          <w:sz w:val="28"/>
          <w:szCs w:val="28"/>
        </w:rPr>
        <w:fldChar w:fldCharType="separate"/>
      </w:r>
      <w:r w:rsidR="00EB65C6" w:rsidRPr="00B27577">
        <w:rPr>
          <w:rFonts w:ascii="Times New Roman" w:hAnsi="Times New Roman" w:cs="Times New Roman"/>
          <w:noProof/>
          <w:color w:val="auto"/>
          <w:sz w:val="28"/>
          <w:szCs w:val="28"/>
        </w:rPr>
        <w:t>2</w:t>
      </w:r>
      <w:r w:rsidRPr="00B27577">
        <w:rPr>
          <w:rFonts w:ascii="Times New Roman" w:hAnsi="Times New Roman" w:cs="Times New Roman"/>
          <w:i/>
          <w:noProof/>
          <w:color w:val="auto"/>
          <w:sz w:val="28"/>
          <w:szCs w:val="28"/>
        </w:rPr>
        <w:fldChar w:fldCharType="end"/>
      </w:r>
    </w:p>
    <w:p w:rsidR="00C22E38" w:rsidRPr="00B27577" w:rsidRDefault="00C22E38" w:rsidP="00E053C0">
      <w:pPr>
        <w:spacing w:line="360" w:lineRule="auto"/>
        <w:rPr>
          <w:rFonts w:ascii="Times New Roman" w:hAnsi="Times New Roman" w:cs="Times New Roman"/>
          <w:sz w:val="28"/>
          <w:szCs w:val="28"/>
        </w:rPr>
      </w:pP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диаграммы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видно,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наибольшую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группу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составляют</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квесистивые</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преобладание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объясняется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содержат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прямой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предполагает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активизацию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собеседника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ответную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реплику,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взаимодействием.</w:t>
      </w:r>
      <w:r w:rsidR="00B2118F" w:rsidRPr="00B27577">
        <w:rPr>
          <w:rFonts w:ascii="Times New Roman" w:hAnsi="Times New Roman" w:cs="Times New Roman"/>
          <w:sz w:val="28"/>
          <w:szCs w:val="28"/>
        </w:rPr>
        <w:t xml:space="preserve"> </w:t>
      </w:r>
    </w:p>
    <w:p w:rsidR="004460E5" w:rsidRDefault="004460E5" w:rsidP="00E053C0">
      <w:pPr>
        <w:pStyle w:val="1"/>
        <w:spacing w:line="360" w:lineRule="auto"/>
        <w:jc w:val="center"/>
        <w:rPr>
          <w:rFonts w:ascii="Times New Roman" w:hAnsi="Times New Roman" w:cs="Times New Roman"/>
          <w:color w:val="auto"/>
        </w:rPr>
      </w:pPr>
      <w:bookmarkStart w:id="20" w:name="_Toc447896203"/>
    </w:p>
    <w:p w:rsidR="0033190A" w:rsidRPr="0033190A" w:rsidRDefault="0033190A" w:rsidP="0033190A"/>
    <w:p w:rsidR="00C22E38" w:rsidRPr="00B27577" w:rsidRDefault="003D1DAD" w:rsidP="00E053C0">
      <w:pPr>
        <w:pStyle w:val="1"/>
        <w:spacing w:line="360" w:lineRule="auto"/>
        <w:jc w:val="center"/>
        <w:rPr>
          <w:rFonts w:ascii="Times New Roman" w:hAnsi="Times New Roman" w:cs="Times New Roman"/>
          <w:color w:val="auto"/>
        </w:rPr>
      </w:pPr>
      <w:r>
        <w:rPr>
          <w:rFonts w:ascii="Times New Roman" w:hAnsi="Times New Roman" w:cs="Times New Roman"/>
          <w:color w:val="auto"/>
        </w:rPr>
        <w:lastRenderedPageBreak/>
        <w:t>2</w:t>
      </w:r>
      <w:r w:rsidR="00187062" w:rsidRPr="00B27577">
        <w:rPr>
          <w:rFonts w:ascii="Times New Roman" w:hAnsi="Times New Roman" w:cs="Times New Roman"/>
          <w:color w:val="auto"/>
        </w:rPr>
        <w:t>.3.</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Корреляция</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успешности</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речевых</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актов,</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регулирующих</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интенсивность</w:t>
      </w:r>
      <w:r w:rsidR="00B2118F" w:rsidRPr="00B27577">
        <w:rPr>
          <w:rFonts w:ascii="Times New Roman" w:hAnsi="Times New Roman" w:cs="Times New Roman"/>
          <w:color w:val="auto"/>
        </w:rPr>
        <w:t xml:space="preserve"> </w:t>
      </w:r>
      <w:proofErr w:type="spellStart"/>
      <w:r w:rsidR="00C22E38" w:rsidRPr="00B27577">
        <w:rPr>
          <w:rFonts w:ascii="Times New Roman" w:hAnsi="Times New Roman" w:cs="Times New Roman"/>
          <w:color w:val="auto"/>
        </w:rPr>
        <w:t>репликового</w:t>
      </w:r>
      <w:proofErr w:type="spellEnd"/>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обмена,</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с</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прагматическими</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переменными</w:t>
      </w:r>
      <w:r w:rsidR="00B2118F" w:rsidRPr="00B27577">
        <w:rPr>
          <w:rFonts w:ascii="Times New Roman" w:hAnsi="Times New Roman" w:cs="Times New Roman"/>
          <w:color w:val="auto"/>
        </w:rPr>
        <w:t xml:space="preserve"> </w:t>
      </w:r>
      <w:proofErr w:type="spellStart"/>
      <w:r w:rsidR="00C22E38" w:rsidRPr="00B27577">
        <w:rPr>
          <w:rFonts w:ascii="Times New Roman" w:hAnsi="Times New Roman" w:cs="Times New Roman"/>
          <w:color w:val="auto"/>
        </w:rPr>
        <w:t>статусности</w:t>
      </w:r>
      <w:proofErr w:type="spellEnd"/>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и</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отношений</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между</w:t>
      </w:r>
      <w:r w:rsidR="00B2118F" w:rsidRPr="00B27577">
        <w:rPr>
          <w:rFonts w:ascii="Times New Roman" w:hAnsi="Times New Roman" w:cs="Times New Roman"/>
          <w:color w:val="auto"/>
        </w:rPr>
        <w:t xml:space="preserve"> </w:t>
      </w:r>
      <w:proofErr w:type="spellStart"/>
      <w:r w:rsidR="00C22E38" w:rsidRPr="00B27577">
        <w:rPr>
          <w:rFonts w:ascii="Times New Roman" w:hAnsi="Times New Roman" w:cs="Times New Roman"/>
          <w:color w:val="auto"/>
        </w:rPr>
        <w:t>коммуникантами</w:t>
      </w:r>
      <w:bookmarkEnd w:id="20"/>
      <w:proofErr w:type="spellEnd"/>
    </w:p>
    <w:p w:rsidR="00C22E38" w:rsidRPr="00B27577" w:rsidRDefault="00C22E38" w:rsidP="00E053C0">
      <w:pPr>
        <w:spacing w:after="0" w:line="360" w:lineRule="auto"/>
        <w:ind w:firstLine="720"/>
        <w:jc w:val="both"/>
        <w:rPr>
          <w:rFonts w:ascii="Times New Roman" w:hAnsi="Times New Roman" w:cs="Times New Roman"/>
          <w:sz w:val="28"/>
          <w:szCs w:val="28"/>
        </w:rPr>
      </w:pP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Анализ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показал,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побуждение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высказыванию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помощью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различных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самым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непосредственным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связано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поведением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точки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зрения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интерес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варьирование</w:t>
      </w:r>
      <w:r w:rsidR="00B2118F" w:rsidRPr="00B27577">
        <w:rPr>
          <w:rFonts w:ascii="Times New Roman" w:hAnsi="Times New Roman" w:cs="Times New Roman"/>
          <w:sz w:val="28"/>
          <w:szCs w:val="28"/>
        </w:rPr>
        <w:t xml:space="preserve"> </w:t>
      </w:r>
      <w:r w:rsidR="00AB1B76">
        <w:rPr>
          <w:rFonts w:ascii="Times New Roman" w:hAnsi="Times New Roman" w:cs="Times New Roman"/>
          <w:sz w:val="28"/>
          <w:szCs w:val="28"/>
        </w:rPr>
        <w:t>структурно-</w:t>
      </w:r>
      <w:r w:rsidRPr="00B27577">
        <w:rPr>
          <w:rFonts w:ascii="Times New Roman" w:hAnsi="Times New Roman" w:cs="Times New Roman"/>
          <w:sz w:val="28"/>
          <w:szCs w:val="28"/>
        </w:rPr>
        <w:t>содержательных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особенностей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интеракции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собеседника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зависимости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показателей</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статусности</w:t>
      </w:r>
      <w:proofErr w:type="spellEnd"/>
      <w:r w:rsidRPr="00B27577">
        <w:rPr>
          <w:rFonts w:ascii="Times New Roman" w:hAnsi="Times New Roman" w:cs="Times New Roman"/>
          <w:sz w:val="28"/>
          <w:szCs w:val="28"/>
        </w:rPr>
        <w:t>.</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Участники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интеракции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могут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находиться</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gramEnd"/>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отношениях</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равноположенности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gramStart"/>
      <w:r w:rsidRPr="00B27577">
        <w:rPr>
          <w:rFonts w:ascii="Times New Roman" w:hAnsi="Times New Roman" w:cs="Times New Roman"/>
          <w:sz w:val="28"/>
          <w:szCs w:val="28"/>
        </w:rPr>
        <w:t>р</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б)</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инициатора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выше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адресата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Pr="00B27577">
        <w:rPr>
          <w:rFonts w:ascii="Times New Roman" w:hAnsi="Times New Roman" w:cs="Times New Roman"/>
          <w:sz w:val="28"/>
          <w:szCs w:val="28"/>
          <w:lang w:val="en-US"/>
        </w:rPr>
        <w:t>p</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&gt;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ситуации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адресанта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собеседника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Pr="00B27577">
        <w:rPr>
          <w:rFonts w:ascii="Times New Roman" w:hAnsi="Times New Roman" w:cs="Times New Roman"/>
          <w:sz w:val="28"/>
          <w:szCs w:val="28"/>
          <w:lang w:val="en-US"/>
        </w:rPr>
        <w:t>p</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&lt;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Наблюдения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показывают,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отношениях</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равноположности</w:t>
      </w:r>
      <w:proofErr w:type="spellEnd"/>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говорящий</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употребляет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все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интеракции,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охарактеризованные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параграфе</w:t>
      </w:r>
      <w:r w:rsidR="00B2118F" w:rsidRPr="00B27577">
        <w:rPr>
          <w:rFonts w:ascii="Times New Roman" w:hAnsi="Times New Roman" w:cs="Times New Roman"/>
          <w:sz w:val="28"/>
          <w:szCs w:val="28"/>
        </w:rPr>
        <w:t xml:space="preserve"> </w:t>
      </w:r>
      <w:r w:rsidR="00343DAB">
        <w:rPr>
          <w:rFonts w:ascii="Times New Roman" w:hAnsi="Times New Roman" w:cs="Times New Roman"/>
          <w:sz w:val="28"/>
          <w:szCs w:val="28"/>
        </w:rPr>
        <w:t>2</w:t>
      </w:r>
      <w:r w:rsidRPr="00B27577">
        <w:rPr>
          <w:rFonts w:ascii="Times New Roman" w:hAnsi="Times New Roman" w:cs="Times New Roman"/>
          <w:sz w:val="28"/>
          <w:szCs w:val="28"/>
        </w:rPr>
        <w:t>.2.</w:t>
      </w:r>
      <w:r w:rsidR="00B2118F" w:rsidRPr="00B27577">
        <w:rPr>
          <w:rFonts w:ascii="Times New Roman" w:hAnsi="Times New Roman" w:cs="Times New Roman"/>
          <w:sz w:val="28"/>
          <w:szCs w:val="28"/>
        </w:rPr>
        <w:t xml:space="preserve"> </w:t>
      </w:r>
      <w:r w:rsidRPr="00B27577">
        <w:rPr>
          <w:rFonts w:ascii="Times New Roman" w:hAnsi="Times New Roman" w:cs="Times New Roman"/>
          <w:caps/>
          <w:sz w:val="28"/>
          <w:szCs w:val="28"/>
        </w:rPr>
        <w:t>э</w:t>
      </w:r>
      <w:r w:rsidRPr="00B27577">
        <w:rPr>
          <w:rFonts w:ascii="Times New Roman" w:hAnsi="Times New Roman" w:cs="Times New Roman"/>
          <w:sz w:val="28"/>
          <w:szCs w:val="28"/>
        </w:rPr>
        <w:t>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объяснить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прагматическая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переменная</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статусности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значением</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р</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обуславливает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борьбу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лидерство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интеракции,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также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относительную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свободу</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коммуникантов</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выборе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побуждающих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высказыванию.</w:t>
      </w:r>
      <w:r w:rsidR="00B2118F" w:rsidRPr="00B27577">
        <w:rPr>
          <w:rFonts w:ascii="Times New Roman" w:hAnsi="Times New Roman" w:cs="Times New Roman"/>
          <w:sz w:val="28"/>
          <w:szCs w:val="28"/>
        </w:rPr>
        <w:t xml:space="preserve"> </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C22E38" w:rsidRPr="00632025" w:rsidTr="002E41D0">
        <w:tc>
          <w:tcPr>
            <w:tcW w:w="9570" w:type="dxa"/>
            <w:tcBorders>
              <w:top w:val="nil"/>
              <w:left w:val="nil"/>
              <w:bottom w:val="nil"/>
              <w:right w:val="nil"/>
            </w:tcBorders>
          </w:tcPr>
          <w:p w:rsidR="00C22E38" w:rsidRPr="00632025" w:rsidRDefault="0033190A" w:rsidP="00E053C0">
            <w:pPr>
              <w:pStyle w:val="af8"/>
              <w:spacing w:line="360" w:lineRule="auto"/>
              <w:ind w:firstLine="181"/>
              <w:jc w:val="both"/>
              <w:rPr>
                <w:rFonts w:ascii="Times New Roman" w:hAnsi="Times New Roman" w:cs="Times New Roman"/>
                <w:b/>
                <w:i/>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17</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w:t>
            </w:r>
            <w:r w:rsidRPr="0033190A">
              <w:rPr>
                <w:rFonts w:ascii="Times New Roman" w:hAnsi="Times New Roman" w:cs="Times New Roman"/>
                <w:i/>
                <w:noProof/>
                <w:sz w:val="28"/>
                <w:szCs w:val="28"/>
                <w:lang w:val="en-US"/>
              </w:rPr>
              <w:t xml:space="preserve"> </w:t>
            </w:r>
            <w:r w:rsidR="00C22E38" w:rsidRPr="00632025">
              <w:rPr>
                <w:rFonts w:ascii="Times New Roman" w:hAnsi="Times New Roman" w:cs="Times New Roman"/>
                <w:b/>
                <w:i/>
                <w:sz w:val="24"/>
                <w:szCs w:val="24"/>
              </w:rPr>
              <w:t>А</w:t>
            </w:r>
            <w:r w:rsidR="00C22E38" w:rsidRPr="00632025">
              <w:rPr>
                <w:rFonts w:ascii="Times New Roman" w:hAnsi="Times New Roman" w:cs="Times New Roman"/>
                <w:b/>
                <w:i/>
                <w:sz w:val="24"/>
                <w:szCs w:val="24"/>
                <w:lang w:val="en-US"/>
              </w:rPr>
              <w:t>:</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"What</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is</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an</w:t>
            </w:r>
            <w:r w:rsidR="00B2118F" w:rsidRPr="00632025">
              <w:rPr>
                <w:rFonts w:ascii="Times New Roman" w:hAnsi="Times New Roman" w:cs="Times New Roman"/>
                <w:b/>
                <w:i/>
                <w:sz w:val="24"/>
                <w:szCs w:val="24"/>
                <w:lang w:val="en-US"/>
              </w:rPr>
              <w:t xml:space="preserve"> </w:t>
            </w:r>
            <w:proofErr w:type="spellStart"/>
            <w:r w:rsidR="00C22E38" w:rsidRPr="00632025">
              <w:rPr>
                <w:rFonts w:ascii="Times New Roman" w:hAnsi="Times New Roman" w:cs="Times New Roman"/>
                <w:b/>
                <w:i/>
                <w:sz w:val="24"/>
                <w:szCs w:val="24"/>
                <w:lang w:val="en-US"/>
              </w:rPr>
              <w:t>oppor</w:t>
            </w:r>
            <w:proofErr w:type="spellEnd"/>
            <w:r w:rsidR="00C22E38" w:rsidRPr="00632025">
              <w:rPr>
                <w:rFonts w:ascii="Times New Roman" w:hAnsi="Times New Roman" w:cs="Times New Roman"/>
                <w:b/>
                <w:i/>
                <w:sz w:val="24"/>
                <w:szCs w:val="24"/>
                <w:lang w:val="en-US"/>
              </w:rPr>
              <w:t>--what</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did</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you</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call</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it?"</w:t>
            </w:r>
          </w:p>
          <w:p w:rsidR="00C22E38" w:rsidRPr="00632025" w:rsidRDefault="00C22E38" w:rsidP="00E053C0">
            <w:pPr>
              <w:pStyle w:val="af8"/>
              <w:spacing w:line="360" w:lineRule="auto"/>
              <w:ind w:firstLine="181"/>
              <w:jc w:val="both"/>
              <w:rPr>
                <w:rFonts w:ascii="Times New Roman" w:hAnsi="Times New Roman" w:cs="Times New Roman"/>
                <w:i/>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person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takes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advantage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opportunities."</w:t>
            </w:r>
          </w:p>
          <w:p w:rsidR="00C22E38" w:rsidRPr="00632025" w:rsidRDefault="00C22E38" w:rsidP="00E053C0">
            <w:pPr>
              <w:pStyle w:val="af8"/>
              <w:spacing w:line="360" w:lineRule="auto"/>
              <w:ind w:firstLine="181"/>
              <w:jc w:val="both"/>
              <w:rPr>
                <w:rFonts w:ascii="Times New Roman" w:hAnsi="Times New Roman" w:cs="Times New Roman"/>
                <w:b/>
                <w:i/>
                <w:sz w:val="24"/>
                <w:szCs w:val="24"/>
                <w:lang w:val="en-US"/>
              </w:rPr>
            </w:pPr>
            <w:r w:rsidRPr="00632025">
              <w:rPr>
                <w:rFonts w:ascii="Times New Roman" w:hAnsi="Times New Roman" w:cs="Times New Roman"/>
                <w:b/>
                <w:i/>
                <w:sz w:val="24"/>
                <w:szCs w:val="24"/>
              </w:rPr>
              <w:t>А</w:t>
            </w:r>
            <w:r w:rsidRPr="00632025">
              <w:rPr>
                <w:rFonts w:ascii="Times New Roman" w:hAnsi="Times New Roman" w:cs="Times New Roman"/>
                <w:b/>
                <w:i/>
                <w:sz w:val="24"/>
                <w:szCs w:val="24"/>
                <w:lang w:val="en-US"/>
              </w:rPr>
              <w:t>:</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"Is</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that</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wrong?"</w:t>
            </w:r>
          </w:p>
          <w:p w:rsidR="00C22E38" w:rsidRPr="00632025" w:rsidRDefault="00C22E38" w:rsidP="00E053C0">
            <w:pPr>
              <w:pStyle w:val="af8"/>
              <w:spacing w:line="360" w:lineRule="auto"/>
              <w:ind w:firstLine="181"/>
              <w:jc w:val="both"/>
              <w:rPr>
                <w:rFonts w:ascii="Times New Roman" w:hAnsi="Times New Roman" w:cs="Times New Roman"/>
                <w:i/>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always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held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disrepute--especially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those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opportunities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didn't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take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them."</w:t>
            </w:r>
          </w:p>
          <w:p w:rsidR="00C22E38" w:rsidRPr="00632025" w:rsidRDefault="00C22E38" w:rsidP="00E053C0">
            <w:pPr>
              <w:pStyle w:val="af8"/>
              <w:spacing w:line="360" w:lineRule="auto"/>
              <w:ind w:firstLine="181"/>
              <w:jc w:val="both"/>
              <w:rPr>
                <w:rFonts w:ascii="Times New Roman" w:hAnsi="Times New Roman" w:cs="Times New Roman"/>
                <w:i/>
                <w:sz w:val="24"/>
                <w:szCs w:val="24"/>
                <w:lang w:val="en-US"/>
              </w:rPr>
            </w:pPr>
            <w:r w:rsidRPr="00632025">
              <w:rPr>
                <w:rFonts w:ascii="Times New Roman" w:hAnsi="Times New Roman" w:cs="Times New Roman"/>
                <w:i/>
                <w:sz w:val="24"/>
                <w:szCs w:val="24"/>
              </w:rPr>
              <w:lastRenderedPageBreak/>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Rhett,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joking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thought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were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going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nice!"</w:t>
            </w:r>
          </w:p>
          <w:p w:rsidR="00C22E38" w:rsidRPr="00294329" w:rsidRDefault="00C22E38" w:rsidP="00E053C0">
            <w:pPr>
              <w:pStyle w:val="af8"/>
              <w:spacing w:line="360" w:lineRule="auto"/>
              <w:ind w:firstLine="181"/>
              <w:jc w:val="both"/>
              <w:rPr>
                <w:rFonts w:ascii="Times New Roman" w:eastAsia="Times New Roman" w:hAnsi="Times New Roman" w:cs="Times New Roman"/>
                <w:sz w:val="24"/>
                <w:szCs w:val="24"/>
                <w:lang w:val="en-US" w:eastAsia="ru-RU"/>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nice--for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Scarlett,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darling,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tipsy.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That's</w:t>
            </w:r>
            <w:r w:rsidR="00B2118F" w:rsidRPr="00632025">
              <w:rPr>
                <w:rFonts w:ascii="Times New Roman" w:hAnsi="Times New Roman" w:cs="Times New Roman"/>
                <w:i/>
                <w:sz w:val="24"/>
                <w:szCs w:val="24"/>
                <w:lang w:val="en-US"/>
              </w:rPr>
              <w:t xml:space="preserve"> </w:t>
            </w:r>
            <w:proofErr w:type="gramStart"/>
            <w:r w:rsidRPr="00632025">
              <w:rPr>
                <w:rFonts w:ascii="Times New Roman" w:hAnsi="Times New Roman" w:cs="Times New Roman"/>
                <w:i/>
                <w:sz w:val="24"/>
                <w:szCs w:val="24"/>
                <w:lang w:val="en-US"/>
              </w:rPr>
              <w:t>what's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matter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with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proofErr w:type="gramEnd"/>
            <w:r w:rsidRPr="00632025">
              <w:rPr>
                <w:rFonts w:ascii="Times New Roman" w:hAnsi="Times New Roman" w:cs="Times New Roman"/>
                <w:i/>
                <w:sz w:val="24"/>
                <w:szCs w:val="24"/>
                <w:lang w:val="en-US"/>
              </w:rPr>
              <w:t>."</w:t>
            </w:r>
            <w:r w:rsidR="00294329">
              <w:rPr>
                <w:rFonts w:ascii="Times New Roman" w:hAnsi="Times New Roman" w:cs="Times New Roman"/>
                <w:i/>
                <w:sz w:val="24"/>
                <w:szCs w:val="24"/>
                <w:lang w:val="en-US"/>
              </w:rPr>
              <w:t xml:space="preserve"> </w:t>
            </w:r>
            <w:r w:rsidR="00294329">
              <w:rPr>
                <w:rFonts w:ascii="Times New Roman" w:hAnsi="Times New Roman" w:cs="Times New Roman"/>
                <w:sz w:val="24"/>
                <w:szCs w:val="24"/>
                <w:lang w:val="en-US"/>
              </w:rPr>
              <w:t>[GW]</w:t>
            </w:r>
          </w:p>
        </w:tc>
      </w:tr>
    </w:tbl>
    <w:p w:rsidR="006240A5" w:rsidRPr="006240A5" w:rsidRDefault="006240A5" w:rsidP="006240A5">
      <w:pPr>
        <w:pStyle w:val="af8"/>
        <w:spacing w:line="360" w:lineRule="auto"/>
        <w:ind w:firstLine="720"/>
        <w:jc w:val="both"/>
        <w:rPr>
          <w:rFonts w:ascii="Times New Roman" w:eastAsia="Times New Roman" w:hAnsi="Times New Roman" w:cs="Times New Roman"/>
          <w:sz w:val="28"/>
          <w:szCs w:val="28"/>
          <w:lang w:eastAsia="ru-RU"/>
        </w:rPr>
      </w:pPr>
    </w:p>
    <w:p w:rsidR="006240A5" w:rsidRPr="00B27577" w:rsidRDefault="006240A5" w:rsidP="006240A5">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 xml:space="preserve">Также следует отметить, что анализ корпуса примеров (200 диалогических фрагментов) показал, что наиболее успешные средства оптимизации диалогического общения функционировали в ситуации коммуникации со статусом участником общения </w:t>
      </w:r>
      <w:proofErr w:type="gramStart"/>
      <w:r w:rsidRPr="00B27577">
        <w:rPr>
          <w:rFonts w:ascii="Times New Roman" w:hAnsi="Times New Roman" w:cs="Times New Roman"/>
          <w:sz w:val="28"/>
          <w:szCs w:val="28"/>
        </w:rPr>
        <w:t>р</w:t>
      </w:r>
      <w:proofErr w:type="gramEnd"/>
      <w:r w:rsidRPr="00B27577">
        <w:rPr>
          <w:rFonts w:ascii="Times New Roman" w:hAnsi="Times New Roman" w:cs="Times New Roman"/>
          <w:sz w:val="28"/>
          <w:szCs w:val="28"/>
        </w:rPr>
        <w:t xml:space="preserve"> = 1. Данная группа составляет 63% (64) от общего количества примеров. </w:t>
      </w:r>
    </w:p>
    <w:p w:rsidR="00C22E38" w:rsidRPr="006240A5" w:rsidRDefault="00C22E38" w:rsidP="00E053C0">
      <w:pPr>
        <w:spacing w:after="0" w:line="360" w:lineRule="auto"/>
        <w:rPr>
          <w:rFonts w:ascii="Times New Roman" w:eastAsia="Calibri" w:hAnsi="Times New Roman" w:cs="Times New Roman"/>
          <w:sz w:val="28"/>
          <w:szCs w:val="28"/>
        </w:rPr>
      </w:pP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C22E38" w:rsidRPr="00632025" w:rsidTr="002E41D0">
        <w:tc>
          <w:tcPr>
            <w:tcW w:w="9570" w:type="dxa"/>
            <w:tcBorders>
              <w:top w:val="nil"/>
              <w:left w:val="nil"/>
              <w:bottom w:val="nil"/>
              <w:right w:val="nil"/>
            </w:tcBorders>
          </w:tcPr>
          <w:p w:rsidR="00C22E38" w:rsidRPr="00632025" w:rsidRDefault="0033190A" w:rsidP="00E053C0">
            <w:pPr>
              <w:autoSpaceDE w:val="0"/>
              <w:autoSpaceDN w:val="0"/>
              <w:adjustRightInd w:val="0"/>
              <w:spacing w:line="360" w:lineRule="auto"/>
              <w:rPr>
                <w:rFonts w:ascii="Times New Roman" w:eastAsia="Calibri" w:hAnsi="Times New Roman" w:cs="Times New Roman"/>
                <w:i/>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18</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w:t>
            </w:r>
            <w:r w:rsidRPr="0033190A">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b/>
                <w:i/>
                <w:sz w:val="24"/>
                <w:szCs w:val="24"/>
                <w:lang w:val="en-US"/>
              </w:rPr>
              <w:t>“What</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I</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was</w:t>
            </w:r>
            <w:r w:rsidR="00B2118F" w:rsidRPr="00632025">
              <w:rPr>
                <w:rFonts w:ascii="Times New Roman" w:hAnsi="Times New Roman" w:cs="Times New Roman"/>
                <w:b/>
                <w:i/>
                <w:sz w:val="24"/>
                <w:szCs w:val="24"/>
                <w:lang w:val="en-US"/>
              </w:rPr>
              <w:t xml:space="preserve"> </w:t>
            </w:r>
            <w:proofErr w:type="spellStart"/>
            <w:r w:rsidR="00C22E38" w:rsidRPr="00632025">
              <w:rPr>
                <w:rFonts w:ascii="Times New Roman" w:hAnsi="Times New Roman" w:cs="Times New Roman"/>
                <w:b/>
                <w:i/>
                <w:sz w:val="24"/>
                <w:szCs w:val="24"/>
                <w:lang w:val="en-US"/>
              </w:rPr>
              <w:t>wonderin</w:t>
            </w:r>
            <w:proofErr w:type="spellEnd"/>
            <w:r w:rsidR="00C22E38" w:rsidRPr="00632025">
              <w:rPr>
                <w:rFonts w:ascii="Times New Roman" w:hAnsi="Times New Roman" w:cs="Times New Roman"/>
                <w:b/>
                <w:i/>
                <w:sz w:val="24"/>
                <w:szCs w:val="24"/>
                <w:lang w:val="en-US"/>
              </w:rPr>
              <w:t>’,</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Chief,</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are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you</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biding</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your</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time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towards</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the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day</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you</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decide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to</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lay</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into</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them?”</w:t>
            </w:r>
            <w:r w:rsidR="00B2118F" w:rsidRPr="00632025">
              <w:rPr>
                <w:rFonts w:ascii="Times New Roman" w:hAnsi="Times New Roman" w:cs="Times New Roman"/>
                <w:i/>
                <w:sz w:val="24"/>
                <w:szCs w:val="24"/>
                <w:lang w:val="en-US"/>
              </w:rPr>
              <w:t xml:space="preserve">  </w:t>
            </w:r>
          </w:p>
          <w:p w:rsidR="00C22E38" w:rsidRPr="00632025" w:rsidRDefault="00C22E38" w:rsidP="00E053C0">
            <w:pPr>
              <w:autoSpaceDE w:val="0"/>
              <w:autoSpaceDN w:val="0"/>
              <w:adjustRightInd w:val="0"/>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told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him.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couldn’t.”</w:t>
            </w:r>
          </w:p>
          <w:p w:rsidR="00C22E38" w:rsidRPr="00632025" w:rsidRDefault="00C22E38" w:rsidP="00E053C0">
            <w:pPr>
              <w:autoSpaceDE w:val="0"/>
              <w:autoSpaceDN w:val="0"/>
              <w:adjustRightInd w:val="0"/>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“Couldn’t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tell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easier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think.”</w:t>
            </w:r>
          </w:p>
          <w:p w:rsidR="00C22E38" w:rsidRPr="00632025" w:rsidRDefault="00C22E38" w:rsidP="00E053C0">
            <w:pPr>
              <w:autoSpaceDE w:val="0"/>
              <w:autoSpaceDN w:val="0"/>
              <w:adjustRightInd w:val="0"/>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lot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bigger,</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tougher’n</w:t>
            </w:r>
            <w:proofErr w:type="spellEnd"/>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mumbled.</w:t>
            </w:r>
          </w:p>
          <w:p w:rsidR="00C22E38" w:rsidRPr="00632025" w:rsidRDefault="00C22E38" w:rsidP="00E053C0">
            <w:pPr>
              <w:autoSpaceDE w:val="0"/>
              <w:autoSpaceDN w:val="0"/>
              <w:adjustRightInd w:val="0"/>
              <w:spacing w:line="360" w:lineRule="auto"/>
              <w:rPr>
                <w:rFonts w:ascii="Times New Roman" w:hAnsi="Times New Roman" w:cs="Times New Roman"/>
                <w:b/>
                <w:i/>
                <w:sz w:val="24"/>
                <w:szCs w:val="24"/>
                <w:lang w:val="en-US"/>
              </w:rPr>
            </w:pP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b/>
                <w:i/>
                <w:sz w:val="24"/>
                <w:szCs w:val="24"/>
                <w:lang w:val="en-US"/>
              </w:rPr>
              <w:t>“How’s</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that?</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I</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didn’t</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get</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you,</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Chief.”</w:t>
            </w:r>
          </w:p>
          <w:p w:rsidR="00C22E38" w:rsidRPr="00632025" w:rsidRDefault="00C22E38" w:rsidP="00E053C0">
            <w:pPr>
              <w:autoSpaceDE w:val="0"/>
              <w:autoSpaceDN w:val="0"/>
              <w:adjustRightInd w:val="0"/>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worked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some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spit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down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throat.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bigger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tougher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can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p>
          <w:p w:rsidR="00C22E38" w:rsidRPr="00632025" w:rsidRDefault="00C22E38" w:rsidP="00E053C0">
            <w:pPr>
              <w:autoSpaceDE w:val="0"/>
              <w:autoSpaceDN w:val="0"/>
              <w:adjustRightInd w:val="0"/>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kidding?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Criminy,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look</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head</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taller’n</w:t>
            </w:r>
            <w:proofErr w:type="spellEnd"/>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man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ward.</w:t>
            </w:r>
          </w:p>
          <w:p w:rsidR="00C22E38" w:rsidRPr="00632025" w:rsidRDefault="00C22E38" w:rsidP="00E053C0">
            <w:pPr>
              <w:autoSpaceDE w:val="0"/>
              <w:autoSpaceDN w:val="0"/>
              <w:adjustRightInd w:val="0"/>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lang w:val="en-US"/>
              </w:rPr>
              <w:t>There</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ain’t</w:t>
            </w:r>
            <w:proofErr w:type="spellEnd"/>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man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couldn’t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turn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every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loose,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that’s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fact!”</w:t>
            </w:r>
          </w:p>
          <w:p w:rsidR="00C22E38" w:rsidRPr="00294329" w:rsidRDefault="00C22E38" w:rsidP="00E053C0">
            <w:pPr>
              <w:autoSpaceDE w:val="0"/>
              <w:autoSpaceDN w:val="0"/>
              <w:adjustRightInd w:val="0"/>
              <w:spacing w:line="360" w:lineRule="auto"/>
              <w:rPr>
                <w:rFonts w:ascii="Times New Roman" w:eastAsia="Calibri" w:hAnsi="Times New Roman" w:cs="Times New Roman"/>
                <w:sz w:val="24"/>
                <w:szCs w:val="24"/>
                <w:lang w:val="en-US"/>
              </w:rPr>
            </w:pPr>
            <w:r w:rsidRPr="00632025">
              <w:rPr>
                <w:rFonts w:ascii="Times New Roman" w:hAnsi="Times New Roman" w:cs="Times New Roman"/>
                <w:i/>
                <w:sz w:val="24"/>
                <w:szCs w:val="24"/>
                <w:lang w:val="en-US"/>
              </w:rPr>
              <w:t>В:</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little.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used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big,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not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more.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twice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size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w:t>
            </w:r>
            <w:r w:rsidR="00294329">
              <w:rPr>
                <w:rFonts w:ascii="Times New Roman" w:hAnsi="Times New Roman" w:cs="Times New Roman"/>
                <w:i/>
                <w:sz w:val="24"/>
                <w:szCs w:val="24"/>
                <w:lang w:val="en-US"/>
              </w:rPr>
              <w:t xml:space="preserve"> </w:t>
            </w:r>
            <w:r w:rsidR="00294329">
              <w:rPr>
                <w:rFonts w:ascii="Times New Roman" w:hAnsi="Times New Roman" w:cs="Times New Roman"/>
                <w:sz w:val="24"/>
                <w:szCs w:val="24"/>
                <w:lang w:val="en-US"/>
              </w:rPr>
              <w:t>[RD]</w:t>
            </w:r>
          </w:p>
        </w:tc>
      </w:tr>
    </w:tbl>
    <w:p w:rsidR="00C22E38" w:rsidRPr="00B27577" w:rsidRDefault="00C22E38" w:rsidP="00E053C0">
      <w:pPr>
        <w:spacing w:after="0" w:line="360" w:lineRule="auto"/>
        <w:ind w:firstLine="720"/>
        <w:rPr>
          <w:rFonts w:ascii="Times New Roman" w:eastAsia="Calibri" w:hAnsi="Times New Roman" w:cs="Times New Roman"/>
          <w:sz w:val="28"/>
          <w:szCs w:val="28"/>
          <w:lang w:val="en-US"/>
        </w:rPr>
      </w:pPr>
    </w:p>
    <w:p w:rsidR="00C22E38" w:rsidRPr="00B27577" w:rsidRDefault="00C22E38" w:rsidP="00E053C0">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Нейтральные</w:t>
      </w:r>
      <w:r w:rsidR="00B2118F" w:rsidRPr="00B27577">
        <w:rPr>
          <w:rFonts w:ascii="Times New Roman" w:hAnsi="Times New Roman"/>
          <w:sz w:val="28"/>
          <w:szCs w:val="28"/>
        </w:rPr>
        <w:t xml:space="preserve"> </w:t>
      </w:r>
      <w:r w:rsidRPr="00B27577">
        <w:rPr>
          <w:rFonts w:ascii="Times New Roman" w:hAnsi="Times New Roman"/>
          <w:sz w:val="28"/>
          <w:szCs w:val="28"/>
        </w:rPr>
        <w:t>или</w:t>
      </w:r>
      <w:r w:rsidR="00B2118F" w:rsidRPr="00B27577">
        <w:rPr>
          <w:rFonts w:ascii="Times New Roman" w:hAnsi="Times New Roman"/>
          <w:sz w:val="28"/>
          <w:szCs w:val="28"/>
        </w:rPr>
        <w:t xml:space="preserve"> </w:t>
      </w:r>
      <w:r w:rsidRPr="00B27577">
        <w:rPr>
          <w:rFonts w:ascii="Times New Roman" w:hAnsi="Times New Roman"/>
          <w:sz w:val="28"/>
          <w:szCs w:val="28"/>
        </w:rPr>
        <w:t>дружеские</w:t>
      </w:r>
      <w:r w:rsidR="00B2118F" w:rsidRPr="00B27577">
        <w:rPr>
          <w:rFonts w:ascii="Times New Roman" w:hAnsi="Times New Roman"/>
          <w:sz w:val="28"/>
          <w:szCs w:val="28"/>
        </w:rPr>
        <w:t xml:space="preserve"> </w:t>
      </w:r>
      <w:r w:rsidRPr="00B27577">
        <w:rPr>
          <w:rFonts w:ascii="Times New Roman" w:hAnsi="Times New Roman"/>
          <w:sz w:val="28"/>
          <w:szCs w:val="28"/>
        </w:rPr>
        <w:t>отношения,</w:t>
      </w:r>
      <w:r w:rsidR="00B2118F" w:rsidRPr="00B27577">
        <w:rPr>
          <w:rFonts w:ascii="Times New Roman" w:hAnsi="Times New Roman"/>
          <w:sz w:val="28"/>
          <w:szCs w:val="28"/>
        </w:rPr>
        <w:t xml:space="preserve"> </w:t>
      </w:r>
      <w:r w:rsidRPr="00B27577">
        <w:rPr>
          <w:rFonts w:ascii="Times New Roman" w:hAnsi="Times New Roman"/>
          <w:sz w:val="28"/>
          <w:szCs w:val="28"/>
        </w:rPr>
        <w:t>сложившиеся</w:t>
      </w:r>
      <w:r w:rsidR="00B2118F" w:rsidRPr="00B27577">
        <w:rPr>
          <w:rFonts w:ascii="Times New Roman" w:hAnsi="Times New Roman"/>
          <w:sz w:val="28"/>
          <w:szCs w:val="28"/>
        </w:rPr>
        <w:t xml:space="preserve"> </w:t>
      </w:r>
      <w:r w:rsidRPr="00B27577">
        <w:rPr>
          <w:rFonts w:ascii="Times New Roman" w:hAnsi="Times New Roman"/>
          <w:sz w:val="28"/>
          <w:szCs w:val="28"/>
        </w:rPr>
        <w:t>между</w:t>
      </w:r>
      <w:r w:rsidR="00B2118F" w:rsidRPr="00B27577">
        <w:rPr>
          <w:rFonts w:ascii="Times New Roman" w:hAnsi="Times New Roman"/>
          <w:sz w:val="28"/>
          <w:szCs w:val="28"/>
        </w:rPr>
        <w:t xml:space="preserve"> </w:t>
      </w:r>
      <w:r w:rsidRPr="00B27577">
        <w:rPr>
          <w:rFonts w:ascii="Times New Roman" w:hAnsi="Times New Roman"/>
          <w:sz w:val="28"/>
          <w:szCs w:val="28"/>
        </w:rPr>
        <w:t>участниками</w:t>
      </w:r>
      <w:r w:rsidR="00B2118F" w:rsidRPr="00B27577">
        <w:rPr>
          <w:rFonts w:ascii="Times New Roman" w:hAnsi="Times New Roman"/>
          <w:sz w:val="28"/>
          <w:szCs w:val="28"/>
        </w:rPr>
        <w:t xml:space="preserve"> </w:t>
      </w:r>
      <w:r w:rsidRPr="00B27577">
        <w:rPr>
          <w:rFonts w:ascii="Times New Roman" w:hAnsi="Times New Roman"/>
          <w:sz w:val="28"/>
          <w:szCs w:val="28"/>
        </w:rPr>
        <w:t>общения</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приведенных</w:t>
      </w:r>
      <w:r w:rsidR="00B2118F" w:rsidRPr="00B27577">
        <w:rPr>
          <w:rFonts w:ascii="Times New Roman" w:hAnsi="Times New Roman"/>
          <w:sz w:val="28"/>
          <w:szCs w:val="28"/>
        </w:rPr>
        <w:t xml:space="preserve"> </w:t>
      </w:r>
      <w:r w:rsidRPr="00B27577">
        <w:rPr>
          <w:rFonts w:ascii="Times New Roman" w:hAnsi="Times New Roman"/>
          <w:sz w:val="28"/>
          <w:szCs w:val="28"/>
        </w:rPr>
        <w:t>выше</w:t>
      </w:r>
      <w:r w:rsidR="00B2118F" w:rsidRPr="00B27577">
        <w:rPr>
          <w:rFonts w:ascii="Times New Roman" w:hAnsi="Times New Roman"/>
          <w:sz w:val="28"/>
          <w:szCs w:val="28"/>
        </w:rPr>
        <w:t xml:space="preserve"> </w:t>
      </w:r>
      <w:r w:rsidRPr="00B27577">
        <w:rPr>
          <w:rFonts w:ascii="Times New Roman" w:hAnsi="Times New Roman"/>
          <w:sz w:val="28"/>
          <w:szCs w:val="28"/>
        </w:rPr>
        <w:t>примерах,</w:t>
      </w:r>
      <w:r w:rsidR="00B2118F" w:rsidRPr="00B27577">
        <w:rPr>
          <w:rFonts w:ascii="Times New Roman" w:hAnsi="Times New Roman"/>
          <w:sz w:val="28"/>
          <w:szCs w:val="28"/>
        </w:rPr>
        <w:t xml:space="preserve"> </w:t>
      </w:r>
      <w:r w:rsidRPr="00B27577">
        <w:rPr>
          <w:rFonts w:ascii="Times New Roman" w:hAnsi="Times New Roman"/>
          <w:sz w:val="28"/>
          <w:szCs w:val="28"/>
        </w:rPr>
        <w:t>помогает</w:t>
      </w:r>
      <w:r w:rsidR="00B2118F" w:rsidRPr="00B27577">
        <w:rPr>
          <w:rFonts w:ascii="Times New Roman" w:hAnsi="Times New Roman"/>
          <w:sz w:val="28"/>
          <w:szCs w:val="28"/>
        </w:rPr>
        <w:t xml:space="preserve"> </w:t>
      </w:r>
      <w:r w:rsidRPr="00B27577">
        <w:rPr>
          <w:rFonts w:ascii="Times New Roman" w:hAnsi="Times New Roman"/>
          <w:sz w:val="28"/>
          <w:szCs w:val="28"/>
        </w:rPr>
        <w:t>уравновесить</w:t>
      </w:r>
      <w:r w:rsidR="00B2118F" w:rsidRPr="00B27577">
        <w:rPr>
          <w:rFonts w:ascii="Times New Roman" w:hAnsi="Times New Roman"/>
          <w:sz w:val="28"/>
          <w:szCs w:val="28"/>
        </w:rPr>
        <w:t xml:space="preserve"> </w:t>
      </w:r>
      <w:r w:rsidRPr="00B27577">
        <w:rPr>
          <w:rFonts w:ascii="Times New Roman" w:hAnsi="Times New Roman"/>
          <w:sz w:val="28"/>
          <w:szCs w:val="28"/>
        </w:rPr>
        <w:t>их</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коммуникативный</w:t>
      </w:r>
      <w:r w:rsidR="00B2118F" w:rsidRPr="00B27577">
        <w:rPr>
          <w:rFonts w:ascii="Times New Roman" w:hAnsi="Times New Roman"/>
          <w:sz w:val="28"/>
          <w:szCs w:val="28"/>
        </w:rPr>
        <w:t xml:space="preserve"> </w:t>
      </w:r>
      <w:r w:rsidRPr="00B27577">
        <w:rPr>
          <w:rFonts w:ascii="Times New Roman" w:hAnsi="Times New Roman"/>
          <w:sz w:val="28"/>
          <w:szCs w:val="28"/>
        </w:rPr>
        <w:t>статус</w:t>
      </w:r>
      <w:r w:rsidR="00B2118F" w:rsidRPr="00B27577">
        <w:rPr>
          <w:rFonts w:ascii="Times New Roman" w:hAnsi="Times New Roman"/>
          <w:sz w:val="28"/>
          <w:szCs w:val="28"/>
        </w:rPr>
        <w:t xml:space="preserve"> </w:t>
      </w:r>
      <w:r w:rsidRPr="00B27577">
        <w:rPr>
          <w:rFonts w:ascii="Times New Roman" w:hAnsi="Times New Roman"/>
          <w:sz w:val="28"/>
          <w:szCs w:val="28"/>
        </w:rPr>
        <w:t>(</w:t>
      </w:r>
      <w:proofErr w:type="gramStart"/>
      <w:r w:rsidRPr="00B27577">
        <w:rPr>
          <w:rFonts w:ascii="Times New Roman" w:hAnsi="Times New Roman"/>
          <w:sz w:val="28"/>
          <w:szCs w:val="28"/>
        </w:rPr>
        <w:t>р</w:t>
      </w:r>
      <w:proofErr w:type="gramEnd"/>
      <w:r w:rsidR="00B2118F" w:rsidRPr="00B27577">
        <w:rPr>
          <w:rFonts w:ascii="Times New Roman" w:hAnsi="Times New Roman"/>
          <w:sz w:val="28"/>
          <w:szCs w:val="28"/>
        </w:rPr>
        <w:t xml:space="preserve"> </w:t>
      </w:r>
      <w:r w:rsidRPr="00B27577">
        <w:rPr>
          <w:rFonts w:ascii="Times New Roman" w:hAnsi="Times New Roman"/>
          <w:sz w:val="28"/>
          <w:szCs w:val="28"/>
        </w:rPr>
        <w:t>=</w:t>
      </w:r>
      <w:r w:rsidR="00B2118F" w:rsidRPr="00B27577">
        <w:rPr>
          <w:rFonts w:ascii="Times New Roman" w:hAnsi="Times New Roman"/>
          <w:sz w:val="28"/>
          <w:szCs w:val="28"/>
        </w:rPr>
        <w:t xml:space="preserve"> </w:t>
      </w:r>
      <w:r w:rsidRPr="00B27577">
        <w:rPr>
          <w:rFonts w:ascii="Times New Roman" w:hAnsi="Times New Roman"/>
          <w:sz w:val="28"/>
          <w:szCs w:val="28"/>
        </w:rPr>
        <w:t>1).</w:t>
      </w:r>
      <w:r w:rsidR="00B2118F" w:rsidRPr="00B27577">
        <w:rPr>
          <w:rFonts w:ascii="Times New Roman" w:hAnsi="Times New Roman"/>
          <w:sz w:val="28"/>
          <w:szCs w:val="28"/>
        </w:rPr>
        <w:t xml:space="preserve"> </w:t>
      </w:r>
      <w:r w:rsidRPr="00B27577">
        <w:rPr>
          <w:rFonts w:ascii="Times New Roman" w:hAnsi="Times New Roman"/>
          <w:sz w:val="28"/>
          <w:szCs w:val="28"/>
        </w:rPr>
        <w:t>Это</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свою</w:t>
      </w:r>
      <w:r w:rsidR="00B2118F" w:rsidRPr="00B27577">
        <w:rPr>
          <w:rFonts w:ascii="Times New Roman" w:hAnsi="Times New Roman"/>
          <w:sz w:val="28"/>
          <w:szCs w:val="28"/>
        </w:rPr>
        <w:t xml:space="preserve"> </w:t>
      </w:r>
      <w:r w:rsidRPr="00B27577">
        <w:rPr>
          <w:rFonts w:ascii="Times New Roman" w:hAnsi="Times New Roman"/>
          <w:sz w:val="28"/>
          <w:szCs w:val="28"/>
        </w:rPr>
        <w:t>очередь,</w:t>
      </w:r>
      <w:r w:rsidR="00B2118F" w:rsidRPr="00B27577">
        <w:rPr>
          <w:rFonts w:ascii="Times New Roman" w:hAnsi="Times New Roman"/>
          <w:sz w:val="28"/>
          <w:szCs w:val="28"/>
        </w:rPr>
        <w:t xml:space="preserve"> </w:t>
      </w:r>
      <w:r w:rsidRPr="00B27577">
        <w:rPr>
          <w:rFonts w:ascii="Times New Roman" w:hAnsi="Times New Roman"/>
          <w:sz w:val="28"/>
          <w:szCs w:val="28"/>
        </w:rPr>
        <w:t>позволяет</w:t>
      </w:r>
      <w:r w:rsidR="00B2118F" w:rsidRPr="00B27577">
        <w:rPr>
          <w:rFonts w:ascii="Times New Roman" w:hAnsi="Times New Roman"/>
          <w:sz w:val="28"/>
          <w:szCs w:val="28"/>
        </w:rPr>
        <w:t xml:space="preserve"> </w:t>
      </w:r>
      <w:r w:rsidRPr="00B27577">
        <w:rPr>
          <w:rFonts w:ascii="Times New Roman" w:hAnsi="Times New Roman"/>
          <w:sz w:val="28"/>
          <w:szCs w:val="28"/>
        </w:rPr>
        <w:t>достичь</w:t>
      </w:r>
      <w:r w:rsidR="00B2118F" w:rsidRPr="00B27577">
        <w:rPr>
          <w:rFonts w:ascii="Times New Roman" w:hAnsi="Times New Roman"/>
          <w:sz w:val="28"/>
          <w:szCs w:val="28"/>
        </w:rPr>
        <w:t xml:space="preserve"> </w:t>
      </w:r>
      <w:r w:rsidRPr="00B27577">
        <w:rPr>
          <w:rFonts w:ascii="Times New Roman" w:hAnsi="Times New Roman"/>
          <w:sz w:val="28"/>
          <w:szCs w:val="28"/>
        </w:rPr>
        <w:t>легкости</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ведении</w:t>
      </w:r>
      <w:r w:rsidR="00B2118F" w:rsidRPr="00B27577">
        <w:rPr>
          <w:rFonts w:ascii="Times New Roman" w:hAnsi="Times New Roman"/>
          <w:sz w:val="28"/>
          <w:szCs w:val="28"/>
        </w:rPr>
        <w:t xml:space="preserve"> </w:t>
      </w:r>
      <w:r w:rsidRPr="00B27577">
        <w:rPr>
          <w:rFonts w:ascii="Times New Roman" w:hAnsi="Times New Roman"/>
          <w:sz w:val="28"/>
          <w:szCs w:val="28"/>
        </w:rPr>
        <w:t>разговора,</w:t>
      </w:r>
      <w:r w:rsidR="00B2118F" w:rsidRPr="00B27577">
        <w:rPr>
          <w:rFonts w:ascii="Times New Roman" w:hAnsi="Times New Roman"/>
          <w:sz w:val="28"/>
          <w:szCs w:val="28"/>
        </w:rPr>
        <w:t xml:space="preserve"> </w:t>
      </w:r>
      <w:r w:rsidRPr="00B27577">
        <w:rPr>
          <w:rFonts w:ascii="Times New Roman" w:hAnsi="Times New Roman"/>
          <w:sz w:val="28"/>
          <w:szCs w:val="28"/>
        </w:rPr>
        <w:t>быстрому</w:t>
      </w:r>
      <w:r w:rsidR="00B2118F" w:rsidRPr="00B27577">
        <w:rPr>
          <w:rFonts w:ascii="Times New Roman" w:hAnsi="Times New Roman"/>
          <w:sz w:val="28"/>
          <w:szCs w:val="28"/>
        </w:rPr>
        <w:t xml:space="preserve"> </w:t>
      </w:r>
      <w:r w:rsidRPr="00B27577">
        <w:rPr>
          <w:rFonts w:ascii="Times New Roman" w:hAnsi="Times New Roman"/>
          <w:sz w:val="28"/>
          <w:szCs w:val="28"/>
        </w:rPr>
        <w:t>взаимопониманию</w:t>
      </w:r>
      <w:r w:rsidR="00B2118F" w:rsidRPr="00B27577">
        <w:rPr>
          <w:rFonts w:ascii="Times New Roman" w:hAnsi="Times New Roman"/>
          <w:sz w:val="28"/>
          <w:szCs w:val="28"/>
        </w:rPr>
        <w:t xml:space="preserve"> </w:t>
      </w:r>
      <w:r w:rsidRPr="00B27577">
        <w:rPr>
          <w:rFonts w:ascii="Times New Roman" w:hAnsi="Times New Roman"/>
          <w:sz w:val="28"/>
          <w:szCs w:val="28"/>
        </w:rPr>
        <w:t>адресанта</w:t>
      </w:r>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r w:rsidRPr="00B27577">
        <w:rPr>
          <w:rFonts w:ascii="Times New Roman" w:hAnsi="Times New Roman"/>
          <w:sz w:val="28"/>
          <w:szCs w:val="28"/>
        </w:rPr>
        <w:t>адресата.</w:t>
      </w:r>
      <w:r w:rsidR="00B2118F" w:rsidRPr="00B27577">
        <w:rPr>
          <w:rFonts w:ascii="Times New Roman" w:hAnsi="Times New Roman"/>
          <w:sz w:val="28"/>
          <w:szCs w:val="28"/>
        </w:rPr>
        <w:t xml:space="preserve"> </w:t>
      </w:r>
      <w:r w:rsidRPr="00B27577">
        <w:rPr>
          <w:rFonts w:ascii="Times New Roman" w:hAnsi="Times New Roman"/>
          <w:sz w:val="28"/>
          <w:szCs w:val="28"/>
        </w:rPr>
        <w:t>Анализ</w:t>
      </w:r>
      <w:r w:rsidR="00B2118F" w:rsidRPr="00B27577">
        <w:rPr>
          <w:rFonts w:ascii="Times New Roman" w:hAnsi="Times New Roman"/>
          <w:sz w:val="28"/>
          <w:szCs w:val="28"/>
        </w:rPr>
        <w:t xml:space="preserve"> </w:t>
      </w:r>
      <w:r w:rsidRPr="00B27577">
        <w:rPr>
          <w:rFonts w:ascii="Times New Roman" w:hAnsi="Times New Roman"/>
          <w:sz w:val="28"/>
          <w:szCs w:val="28"/>
        </w:rPr>
        <w:t>материала</w:t>
      </w:r>
      <w:r w:rsidR="00B2118F" w:rsidRPr="00B27577">
        <w:rPr>
          <w:rFonts w:ascii="Times New Roman" w:hAnsi="Times New Roman"/>
          <w:sz w:val="28"/>
          <w:szCs w:val="28"/>
        </w:rPr>
        <w:t xml:space="preserve"> </w:t>
      </w:r>
      <w:r w:rsidRPr="00B27577">
        <w:rPr>
          <w:rFonts w:ascii="Times New Roman" w:hAnsi="Times New Roman"/>
          <w:sz w:val="28"/>
          <w:szCs w:val="28"/>
        </w:rPr>
        <w:t>показывает,</w:t>
      </w:r>
      <w:r w:rsidR="00B2118F" w:rsidRPr="00B27577">
        <w:rPr>
          <w:rFonts w:ascii="Times New Roman" w:hAnsi="Times New Roman"/>
          <w:sz w:val="28"/>
          <w:szCs w:val="28"/>
        </w:rPr>
        <w:t xml:space="preserve"> </w:t>
      </w:r>
      <w:r w:rsidRPr="00B27577">
        <w:rPr>
          <w:rFonts w:ascii="Times New Roman" w:hAnsi="Times New Roman"/>
          <w:sz w:val="28"/>
          <w:szCs w:val="28"/>
        </w:rPr>
        <w:t>что</w:t>
      </w:r>
      <w:r w:rsidR="00B2118F" w:rsidRPr="00B27577">
        <w:rPr>
          <w:rFonts w:ascii="Times New Roman" w:hAnsi="Times New Roman"/>
          <w:sz w:val="28"/>
          <w:szCs w:val="28"/>
        </w:rPr>
        <w:t xml:space="preserve"> </w:t>
      </w:r>
      <w:r w:rsidRPr="00B27577">
        <w:rPr>
          <w:rFonts w:ascii="Times New Roman" w:hAnsi="Times New Roman"/>
          <w:sz w:val="28"/>
          <w:szCs w:val="28"/>
        </w:rPr>
        <w:t>равные</w:t>
      </w:r>
      <w:r w:rsidR="00B2118F" w:rsidRPr="00B27577">
        <w:rPr>
          <w:rFonts w:ascii="Times New Roman" w:hAnsi="Times New Roman"/>
          <w:sz w:val="28"/>
          <w:szCs w:val="28"/>
        </w:rPr>
        <w:t xml:space="preserve"> </w:t>
      </w:r>
      <w:r w:rsidRPr="00B27577">
        <w:rPr>
          <w:rFonts w:ascii="Times New Roman" w:hAnsi="Times New Roman"/>
          <w:sz w:val="28"/>
          <w:szCs w:val="28"/>
        </w:rPr>
        <w:t>по</w:t>
      </w:r>
      <w:r w:rsidR="00B2118F" w:rsidRPr="00B27577">
        <w:rPr>
          <w:rFonts w:ascii="Times New Roman" w:hAnsi="Times New Roman"/>
          <w:sz w:val="28"/>
          <w:szCs w:val="28"/>
        </w:rPr>
        <w:t xml:space="preserve"> </w:t>
      </w:r>
      <w:r w:rsidRPr="00B27577">
        <w:rPr>
          <w:rFonts w:ascii="Times New Roman" w:hAnsi="Times New Roman"/>
          <w:sz w:val="28"/>
          <w:szCs w:val="28"/>
        </w:rPr>
        <w:t>статусу</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коммуниканты</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используют</w:t>
      </w:r>
      <w:r w:rsidR="00B2118F" w:rsidRPr="00B27577">
        <w:rPr>
          <w:rFonts w:ascii="Times New Roman" w:hAnsi="Times New Roman"/>
          <w:sz w:val="28"/>
          <w:szCs w:val="28"/>
        </w:rPr>
        <w:t xml:space="preserve"> </w:t>
      </w:r>
      <w:r w:rsidRPr="00B27577">
        <w:rPr>
          <w:rFonts w:ascii="Times New Roman" w:hAnsi="Times New Roman"/>
          <w:sz w:val="28"/>
          <w:szCs w:val="28"/>
        </w:rPr>
        <w:t>различные</w:t>
      </w:r>
      <w:r w:rsidR="00B2118F" w:rsidRPr="00B27577">
        <w:rPr>
          <w:rFonts w:ascii="Times New Roman" w:hAnsi="Times New Roman"/>
          <w:sz w:val="28"/>
          <w:szCs w:val="28"/>
        </w:rPr>
        <w:t xml:space="preserve"> </w:t>
      </w:r>
      <w:r w:rsidRPr="00B27577">
        <w:rPr>
          <w:rFonts w:ascii="Times New Roman" w:hAnsi="Times New Roman"/>
          <w:sz w:val="28"/>
          <w:szCs w:val="28"/>
        </w:rPr>
        <w:t>типы</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коммуникативных</w:t>
      </w:r>
      <w:r w:rsidR="00B2118F" w:rsidRPr="00B27577">
        <w:rPr>
          <w:rFonts w:ascii="Times New Roman" w:hAnsi="Times New Roman"/>
          <w:sz w:val="28"/>
          <w:szCs w:val="28"/>
        </w:rPr>
        <w:t xml:space="preserve"> </w:t>
      </w:r>
      <w:r w:rsidRPr="00B27577">
        <w:rPr>
          <w:rFonts w:ascii="Times New Roman" w:hAnsi="Times New Roman"/>
          <w:sz w:val="28"/>
          <w:szCs w:val="28"/>
        </w:rPr>
        <w:t>речевых</w:t>
      </w:r>
      <w:r w:rsidR="00B2118F" w:rsidRPr="00B27577">
        <w:rPr>
          <w:rFonts w:ascii="Times New Roman" w:hAnsi="Times New Roman"/>
          <w:sz w:val="28"/>
          <w:szCs w:val="28"/>
        </w:rPr>
        <w:t xml:space="preserve"> </w:t>
      </w:r>
      <w:r w:rsidRPr="00B27577">
        <w:rPr>
          <w:rFonts w:ascii="Times New Roman" w:hAnsi="Times New Roman"/>
          <w:sz w:val="28"/>
          <w:szCs w:val="28"/>
        </w:rPr>
        <w:t>актов,</w:t>
      </w:r>
      <w:r w:rsidR="00B2118F" w:rsidRPr="00B27577">
        <w:rPr>
          <w:rFonts w:ascii="Times New Roman" w:hAnsi="Times New Roman"/>
          <w:sz w:val="28"/>
          <w:szCs w:val="28"/>
        </w:rPr>
        <w:t xml:space="preserve"> </w:t>
      </w:r>
      <w:r w:rsidRPr="00B27577">
        <w:rPr>
          <w:rFonts w:ascii="Times New Roman" w:hAnsi="Times New Roman"/>
          <w:sz w:val="28"/>
          <w:szCs w:val="28"/>
        </w:rPr>
        <w:t>активизирующих</w:t>
      </w:r>
      <w:r w:rsidR="00B2118F" w:rsidRPr="00B27577">
        <w:rPr>
          <w:rFonts w:ascii="Times New Roman" w:hAnsi="Times New Roman"/>
          <w:sz w:val="28"/>
          <w:szCs w:val="28"/>
        </w:rPr>
        <w:t xml:space="preserve"> </w:t>
      </w:r>
      <w:r w:rsidRPr="00B27577">
        <w:rPr>
          <w:rFonts w:ascii="Times New Roman" w:hAnsi="Times New Roman"/>
          <w:sz w:val="28"/>
          <w:szCs w:val="28"/>
        </w:rPr>
        <w:t>диалогическую</w:t>
      </w:r>
      <w:r w:rsidR="00B2118F" w:rsidRPr="00B27577">
        <w:rPr>
          <w:rFonts w:ascii="Times New Roman" w:hAnsi="Times New Roman"/>
          <w:sz w:val="28"/>
          <w:szCs w:val="28"/>
        </w:rPr>
        <w:t xml:space="preserve"> </w:t>
      </w:r>
      <w:r w:rsidRPr="00B27577">
        <w:rPr>
          <w:rFonts w:ascii="Times New Roman" w:hAnsi="Times New Roman"/>
          <w:sz w:val="28"/>
          <w:szCs w:val="28"/>
        </w:rPr>
        <w:t>интеракцию,</w:t>
      </w:r>
      <w:r w:rsidR="00B2118F" w:rsidRPr="00B27577">
        <w:rPr>
          <w:rFonts w:ascii="Times New Roman" w:hAnsi="Times New Roman"/>
          <w:sz w:val="28"/>
          <w:szCs w:val="28"/>
        </w:rPr>
        <w:t xml:space="preserve"> </w:t>
      </w:r>
      <w:r w:rsidRPr="00B27577">
        <w:rPr>
          <w:rFonts w:ascii="Times New Roman" w:hAnsi="Times New Roman"/>
          <w:sz w:val="28"/>
          <w:szCs w:val="28"/>
        </w:rPr>
        <w:t>являются</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квеситивы</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реквестивы</w:t>
      </w:r>
      <w:proofErr w:type="spellEnd"/>
      <w:r w:rsidRPr="00B27577">
        <w:rPr>
          <w:rFonts w:ascii="Times New Roman" w:hAnsi="Times New Roman"/>
          <w:sz w:val="28"/>
          <w:szCs w:val="28"/>
        </w:rPr>
        <w:t>.</w:t>
      </w:r>
    </w:p>
    <w:p w:rsidR="00C22E38" w:rsidRPr="00B27577" w:rsidRDefault="00C22E38" w:rsidP="006240A5">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lastRenderedPageBreak/>
        <w:t>Теперь</w:t>
      </w:r>
      <w:r w:rsidR="00B2118F" w:rsidRPr="00B27577">
        <w:rPr>
          <w:rFonts w:ascii="Times New Roman" w:hAnsi="Times New Roman"/>
          <w:sz w:val="28"/>
          <w:szCs w:val="28"/>
        </w:rPr>
        <w:t xml:space="preserve"> </w:t>
      </w:r>
      <w:r w:rsidRPr="00B27577">
        <w:rPr>
          <w:rFonts w:ascii="Times New Roman" w:hAnsi="Times New Roman"/>
          <w:sz w:val="28"/>
          <w:szCs w:val="28"/>
        </w:rPr>
        <w:t>рассмотрим</w:t>
      </w:r>
      <w:r w:rsidR="00B2118F" w:rsidRPr="00B27577">
        <w:rPr>
          <w:rFonts w:ascii="Times New Roman" w:hAnsi="Times New Roman"/>
          <w:sz w:val="28"/>
          <w:szCs w:val="28"/>
        </w:rPr>
        <w:t xml:space="preserve"> </w:t>
      </w:r>
      <w:r w:rsidRPr="00B27577">
        <w:rPr>
          <w:rFonts w:ascii="Times New Roman" w:hAnsi="Times New Roman"/>
          <w:sz w:val="28"/>
          <w:szCs w:val="28"/>
        </w:rPr>
        <w:t>ситуацию</w:t>
      </w:r>
      <w:r w:rsidR="00B2118F" w:rsidRPr="00B27577">
        <w:rPr>
          <w:rFonts w:ascii="Times New Roman" w:hAnsi="Times New Roman"/>
          <w:sz w:val="28"/>
          <w:szCs w:val="28"/>
        </w:rPr>
        <w:t xml:space="preserve"> </w:t>
      </w:r>
      <w:r w:rsidRPr="00B27577">
        <w:rPr>
          <w:rFonts w:ascii="Times New Roman" w:hAnsi="Times New Roman"/>
          <w:sz w:val="28"/>
          <w:szCs w:val="28"/>
        </w:rPr>
        <w:t>взаимодействия,</w:t>
      </w:r>
      <w:r w:rsidR="00B2118F" w:rsidRPr="00B27577">
        <w:rPr>
          <w:rFonts w:ascii="Times New Roman" w:hAnsi="Times New Roman"/>
          <w:sz w:val="28"/>
          <w:szCs w:val="28"/>
        </w:rPr>
        <w:t xml:space="preserve"> </w:t>
      </w:r>
      <w:r w:rsidRPr="00B27577">
        <w:rPr>
          <w:rFonts w:ascii="Times New Roman" w:hAnsi="Times New Roman"/>
          <w:sz w:val="28"/>
          <w:szCs w:val="28"/>
        </w:rPr>
        <w:t>когда</w:t>
      </w:r>
      <w:r w:rsidR="00B2118F" w:rsidRPr="00B27577">
        <w:rPr>
          <w:rFonts w:ascii="Times New Roman" w:hAnsi="Times New Roman"/>
          <w:sz w:val="28"/>
          <w:szCs w:val="28"/>
        </w:rPr>
        <w:t xml:space="preserve"> </w:t>
      </w:r>
      <w:r w:rsidRPr="00B27577">
        <w:rPr>
          <w:rFonts w:ascii="Times New Roman" w:hAnsi="Times New Roman"/>
          <w:sz w:val="28"/>
          <w:szCs w:val="28"/>
        </w:rPr>
        <w:t>статус</w:t>
      </w:r>
      <w:r w:rsidR="00B2118F" w:rsidRPr="00B27577">
        <w:rPr>
          <w:rFonts w:ascii="Times New Roman" w:hAnsi="Times New Roman"/>
          <w:sz w:val="28"/>
          <w:szCs w:val="28"/>
        </w:rPr>
        <w:t xml:space="preserve"> </w:t>
      </w:r>
      <w:r w:rsidRPr="00B27577">
        <w:rPr>
          <w:rFonts w:ascii="Times New Roman" w:hAnsi="Times New Roman"/>
          <w:sz w:val="28"/>
          <w:szCs w:val="28"/>
        </w:rPr>
        <w:t>говорящего</w:t>
      </w:r>
      <w:r w:rsidR="00B2118F" w:rsidRPr="00B27577">
        <w:rPr>
          <w:rFonts w:ascii="Times New Roman" w:hAnsi="Times New Roman"/>
          <w:sz w:val="28"/>
          <w:szCs w:val="28"/>
        </w:rPr>
        <w:t xml:space="preserve"> </w:t>
      </w:r>
      <w:r w:rsidRPr="00B27577">
        <w:rPr>
          <w:rFonts w:ascii="Times New Roman" w:hAnsi="Times New Roman"/>
          <w:sz w:val="28"/>
          <w:szCs w:val="28"/>
        </w:rPr>
        <w:t>выше</w:t>
      </w:r>
      <w:r w:rsidR="00B2118F" w:rsidRPr="00B27577">
        <w:rPr>
          <w:rFonts w:ascii="Times New Roman" w:hAnsi="Times New Roman"/>
          <w:sz w:val="28"/>
          <w:szCs w:val="28"/>
        </w:rPr>
        <w:t xml:space="preserve"> </w:t>
      </w:r>
      <w:r w:rsidRPr="00B27577">
        <w:rPr>
          <w:rFonts w:ascii="Times New Roman" w:hAnsi="Times New Roman"/>
          <w:sz w:val="28"/>
          <w:szCs w:val="28"/>
        </w:rPr>
        <w:t>статуса</w:t>
      </w:r>
      <w:r w:rsidR="00B2118F" w:rsidRPr="00B27577">
        <w:rPr>
          <w:rFonts w:ascii="Times New Roman" w:hAnsi="Times New Roman"/>
          <w:sz w:val="28"/>
          <w:szCs w:val="28"/>
        </w:rPr>
        <w:t xml:space="preserve"> </w:t>
      </w:r>
      <w:r w:rsidRPr="00B27577">
        <w:rPr>
          <w:rFonts w:ascii="Times New Roman" w:hAnsi="Times New Roman"/>
          <w:sz w:val="28"/>
          <w:szCs w:val="28"/>
        </w:rPr>
        <w:t>адресата</w:t>
      </w:r>
      <w:r w:rsidR="00B2118F" w:rsidRPr="00B27577">
        <w:rPr>
          <w:rFonts w:ascii="Times New Roman" w:hAnsi="Times New Roman"/>
          <w:sz w:val="28"/>
          <w:szCs w:val="28"/>
        </w:rPr>
        <w:t xml:space="preserve"> </w:t>
      </w:r>
      <w:r w:rsidRPr="00B27577">
        <w:rPr>
          <w:rFonts w:ascii="Times New Roman" w:hAnsi="Times New Roman"/>
          <w:sz w:val="28"/>
          <w:szCs w:val="28"/>
        </w:rPr>
        <w:t>(p</w:t>
      </w:r>
      <w:r w:rsidR="00B2118F" w:rsidRPr="00B27577">
        <w:rPr>
          <w:rFonts w:ascii="Times New Roman" w:hAnsi="Times New Roman"/>
          <w:sz w:val="28"/>
          <w:szCs w:val="28"/>
        </w:rPr>
        <w:t xml:space="preserve"> </w:t>
      </w:r>
      <w:r w:rsidRPr="00B27577">
        <w:rPr>
          <w:rFonts w:ascii="Times New Roman" w:hAnsi="Times New Roman"/>
          <w:sz w:val="28"/>
          <w:szCs w:val="28"/>
        </w:rPr>
        <w:t>&gt;</w:t>
      </w:r>
      <w:r w:rsidR="00B2118F" w:rsidRPr="00B27577">
        <w:rPr>
          <w:rFonts w:ascii="Times New Roman" w:hAnsi="Times New Roman"/>
          <w:sz w:val="28"/>
          <w:szCs w:val="28"/>
        </w:rPr>
        <w:t xml:space="preserve"> </w:t>
      </w:r>
      <w:r w:rsidRPr="00B27577">
        <w:rPr>
          <w:rFonts w:ascii="Times New Roman" w:hAnsi="Times New Roman"/>
          <w:sz w:val="28"/>
          <w:szCs w:val="28"/>
        </w:rPr>
        <w:t>1).</w:t>
      </w:r>
      <w:r w:rsidR="00B2118F" w:rsidRPr="00B27577">
        <w:rPr>
          <w:rFonts w:ascii="Times New Roman" w:hAnsi="Times New Roman"/>
          <w:sz w:val="28"/>
          <w:szCs w:val="28"/>
        </w:rPr>
        <w:t xml:space="preserve"> </w:t>
      </w:r>
      <w:r w:rsidRPr="00B27577">
        <w:rPr>
          <w:rFonts w:ascii="Times New Roman" w:hAnsi="Times New Roman"/>
          <w:sz w:val="28"/>
          <w:szCs w:val="28"/>
        </w:rPr>
        <w:t>Данная</w:t>
      </w:r>
      <w:r w:rsidR="00B2118F" w:rsidRPr="00B27577">
        <w:rPr>
          <w:rFonts w:ascii="Times New Roman" w:hAnsi="Times New Roman"/>
          <w:sz w:val="28"/>
          <w:szCs w:val="28"/>
        </w:rPr>
        <w:t xml:space="preserve"> </w:t>
      </w:r>
      <w:r w:rsidRPr="00B27577">
        <w:rPr>
          <w:rFonts w:ascii="Times New Roman" w:hAnsi="Times New Roman"/>
          <w:sz w:val="28"/>
          <w:szCs w:val="28"/>
        </w:rPr>
        <w:t>группа</w:t>
      </w:r>
      <w:r w:rsidR="00B2118F" w:rsidRPr="00B27577">
        <w:rPr>
          <w:rFonts w:ascii="Times New Roman" w:hAnsi="Times New Roman"/>
          <w:sz w:val="28"/>
          <w:szCs w:val="28"/>
        </w:rPr>
        <w:t xml:space="preserve"> </w:t>
      </w:r>
      <w:r w:rsidRPr="00B27577">
        <w:rPr>
          <w:rFonts w:ascii="Times New Roman" w:hAnsi="Times New Roman"/>
          <w:sz w:val="28"/>
          <w:szCs w:val="28"/>
        </w:rPr>
        <w:t>составляет</w:t>
      </w:r>
      <w:r w:rsidR="00B2118F" w:rsidRPr="00B27577">
        <w:rPr>
          <w:rFonts w:ascii="Times New Roman" w:hAnsi="Times New Roman"/>
          <w:sz w:val="28"/>
          <w:szCs w:val="28"/>
        </w:rPr>
        <w:t xml:space="preserve"> </w:t>
      </w:r>
      <w:r w:rsidRPr="00B27577">
        <w:rPr>
          <w:rFonts w:ascii="Times New Roman" w:hAnsi="Times New Roman"/>
          <w:sz w:val="28"/>
          <w:szCs w:val="28"/>
        </w:rPr>
        <w:t>33%</w:t>
      </w:r>
      <w:r w:rsidR="00B2118F" w:rsidRPr="00B27577">
        <w:rPr>
          <w:rFonts w:ascii="Times New Roman" w:hAnsi="Times New Roman"/>
          <w:sz w:val="28"/>
          <w:szCs w:val="28"/>
        </w:rPr>
        <w:t xml:space="preserve"> </w:t>
      </w:r>
      <w:r w:rsidRPr="00B27577">
        <w:rPr>
          <w:rFonts w:ascii="Times New Roman" w:hAnsi="Times New Roman"/>
          <w:sz w:val="28"/>
          <w:szCs w:val="28"/>
        </w:rPr>
        <w:t>(34)</w:t>
      </w:r>
      <w:r w:rsidR="00B2118F" w:rsidRPr="00B27577">
        <w:rPr>
          <w:rFonts w:ascii="Times New Roman" w:hAnsi="Times New Roman"/>
          <w:sz w:val="28"/>
          <w:szCs w:val="28"/>
        </w:rPr>
        <w:t xml:space="preserve"> </w:t>
      </w:r>
      <w:r w:rsidRPr="00B27577">
        <w:rPr>
          <w:rFonts w:ascii="Times New Roman" w:hAnsi="Times New Roman"/>
          <w:sz w:val="28"/>
          <w:szCs w:val="28"/>
        </w:rPr>
        <w:t>от</w:t>
      </w:r>
      <w:r w:rsidR="00B2118F" w:rsidRPr="00B27577">
        <w:rPr>
          <w:rFonts w:ascii="Times New Roman" w:hAnsi="Times New Roman"/>
          <w:sz w:val="28"/>
          <w:szCs w:val="28"/>
        </w:rPr>
        <w:t xml:space="preserve"> </w:t>
      </w:r>
      <w:r w:rsidR="006240A5">
        <w:rPr>
          <w:rFonts w:ascii="Times New Roman" w:hAnsi="Times New Roman"/>
          <w:sz w:val="28"/>
          <w:szCs w:val="28"/>
        </w:rPr>
        <w:t xml:space="preserve">общего </w:t>
      </w:r>
      <w:r w:rsidRPr="00B27577">
        <w:rPr>
          <w:rFonts w:ascii="Times New Roman" w:hAnsi="Times New Roman"/>
          <w:sz w:val="28"/>
          <w:szCs w:val="28"/>
        </w:rPr>
        <w:t>числа</w:t>
      </w:r>
      <w:r w:rsidR="00B2118F" w:rsidRPr="00B27577">
        <w:rPr>
          <w:rFonts w:ascii="Times New Roman" w:hAnsi="Times New Roman"/>
          <w:sz w:val="28"/>
          <w:szCs w:val="28"/>
        </w:rPr>
        <w:t xml:space="preserve"> </w:t>
      </w:r>
      <w:r w:rsidRPr="00B27577">
        <w:rPr>
          <w:rFonts w:ascii="Times New Roman" w:hAnsi="Times New Roman"/>
          <w:sz w:val="28"/>
          <w:szCs w:val="28"/>
        </w:rPr>
        <w:t>диалогических</w:t>
      </w:r>
      <w:r w:rsidR="00B2118F" w:rsidRPr="00B27577">
        <w:rPr>
          <w:rFonts w:ascii="Times New Roman" w:hAnsi="Times New Roman"/>
          <w:sz w:val="28"/>
          <w:szCs w:val="28"/>
        </w:rPr>
        <w:t xml:space="preserve"> </w:t>
      </w:r>
      <w:r w:rsidRPr="00B27577">
        <w:rPr>
          <w:rFonts w:ascii="Times New Roman" w:hAnsi="Times New Roman"/>
          <w:sz w:val="28"/>
          <w:szCs w:val="28"/>
        </w:rPr>
        <w:t>фрагментов.</w:t>
      </w:r>
      <w:r w:rsidR="00B2118F" w:rsidRPr="00B27577">
        <w:rPr>
          <w:rFonts w:ascii="Times New Roman" w:hAnsi="Times New Roman"/>
          <w:sz w:val="28"/>
          <w:szCs w:val="28"/>
        </w:rPr>
        <w:t xml:space="preserve"> </w:t>
      </w:r>
    </w:p>
    <w:p w:rsidR="00C22E38" w:rsidRPr="00B27577" w:rsidRDefault="00C22E38" w:rsidP="00E053C0">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данных</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коммуникативных</w:t>
      </w:r>
      <w:r w:rsidR="00B2118F" w:rsidRPr="00B27577">
        <w:rPr>
          <w:rFonts w:ascii="Times New Roman" w:hAnsi="Times New Roman"/>
          <w:sz w:val="28"/>
          <w:szCs w:val="28"/>
        </w:rPr>
        <w:t xml:space="preserve"> </w:t>
      </w:r>
      <w:r w:rsidRPr="00B27577">
        <w:rPr>
          <w:rFonts w:ascii="Times New Roman" w:hAnsi="Times New Roman"/>
          <w:sz w:val="28"/>
          <w:szCs w:val="28"/>
        </w:rPr>
        <w:t>речевых</w:t>
      </w:r>
      <w:r w:rsidR="00B2118F" w:rsidRPr="00B27577">
        <w:rPr>
          <w:rFonts w:ascii="Times New Roman" w:hAnsi="Times New Roman"/>
          <w:sz w:val="28"/>
          <w:szCs w:val="28"/>
        </w:rPr>
        <w:t xml:space="preserve"> </w:t>
      </w:r>
      <w:r w:rsidRPr="00B27577">
        <w:rPr>
          <w:rFonts w:ascii="Times New Roman" w:hAnsi="Times New Roman"/>
          <w:sz w:val="28"/>
          <w:szCs w:val="28"/>
        </w:rPr>
        <w:t>актов</w:t>
      </w:r>
      <w:r w:rsidR="00B2118F" w:rsidRPr="00B27577">
        <w:rPr>
          <w:rFonts w:ascii="Times New Roman" w:hAnsi="Times New Roman"/>
          <w:sz w:val="28"/>
          <w:szCs w:val="28"/>
        </w:rPr>
        <w:t xml:space="preserve"> </w:t>
      </w:r>
      <w:proofErr w:type="gramStart"/>
      <w:r w:rsidRPr="00B27577">
        <w:rPr>
          <w:rFonts w:ascii="Times New Roman" w:hAnsi="Times New Roman"/>
          <w:sz w:val="28"/>
          <w:szCs w:val="28"/>
        </w:rPr>
        <w:t>говорящий</w:t>
      </w:r>
      <w:proofErr w:type="gramEnd"/>
      <w:r w:rsidR="00B2118F" w:rsidRPr="00B27577">
        <w:rPr>
          <w:rFonts w:ascii="Times New Roman" w:hAnsi="Times New Roman"/>
          <w:sz w:val="28"/>
          <w:szCs w:val="28"/>
        </w:rPr>
        <w:t xml:space="preserve"> </w:t>
      </w:r>
      <w:r w:rsidRPr="00B27577">
        <w:rPr>
          <w:rFonts w:ascii="Times New Roman" w:hAnsi="Times New Roman"/>
          <w:sz w:val="28"/>
          <w:szCs w:val="28"/>
        </w:rPr>
        <w:t>обладает</w:t>
      </w:r>
      <w:r w:rsidR="00B2118F" w:rsidRPr="00B27577">
        <w:rPr>
          <w:rFonts w:ascii="Times New Roman" w:hAnsi="Times New Roman"/>
          <w:sz w:val="28"/>
          <w:szCs w:val="28"/>
        </w:rPr>
        <w:t xml:space="preserve"> </w:t>
      </w:r>
      <w:r w:rsidRPr="00B27577">
        <w:rPr>
          <w:rFonts w:ascii="Times New Roman" w:hAnsi="Times New Roman"/>
          <w:sz w:val="28"/>
          <w:szCs w:val="28"/>
        </w:rPr>
        <w:t>правом</w:t>
      </w:r>
      <w:r w:rsidR="00B2118F" w:rsidRPr="00B27577">
        <w:rPr>
          <w:rFonts w:ascii="Times New Roman" w:hAnsi="Times New Roman"/>
          <w:sz w:val="28"/>
          <w:szCs w:val="28"/>
        </w:rPr>
        <w:t xml:space="preserve"> </w:t>
      </w:r>
      <w:r w:rsidRPr="00B27577">
        <w:rPr>
          <w:rFonts w:ascii="Times New Roman" w:hAnsi="Times New Roman"/>
          <w:sz w:val="28"/>
          <w:szCs w:val="28"/>
        </w:rPr>
        <w:t>принимать</w:t>
      </w:r>
      <w:r w:rsidR="00B2118F" w:rsidRPr="00B27577">
        <w:rPr>
          <w:rFonts w:ascii="Times New Roman" w:hAnsi="Times New Roman"/>
          <w:sz w:val="28"/>
          <w:szCs w:val="28"/>
        </w:rPr>
        <w:t xml:space="preserve"> </w:t>
      </w:r>
      <w:r w:rsidRPr="00B27577">
        <w:rPr>
          <w:rFonts w:ascii="Times New Roman" w:hAnsi="Times New Roman"/>
          <w:sz w:val="28"/>
          <w:szCs w:val="28"/>
        </w:rPr>
        <w:t>решение</w:t>
      </w:r>
      <w:r w:rsidR="00B2118F" w:rsidRPr="00B27577">
        <w:rPr>
          <w:rFonts w:ascii="Times New Roman" w:hAnsi="Times New Roman"/>
          <w:sz w:val="28"/>
          <w:szCs w:val="28"/>
        </w:rPr>
        <w:t xml:space="preserve"> </w:t>
      </w:r>
      <w:r w:rsidRPr="00B27577">
        <w:rPr>
          <w:rFonts w:ascii="Times New Roman" w:hAnsi="Times New Roman"/>
          <w:sz w:val="28"/>
          <w:szCs w:val="28"/>
        </w:rPr>
        <w:t>значимые</w:t>
      </w:r>
      <w:r w:rsidR="00B2118F" w:rsidRPr="00B27577">
        <w:rPr>
          <w:rFonts w:ascii="Times New Roman" w:hAnsi="Times New Roman"/>
          <w:sz w:val="28"/>
          <w:szCs w:val="28"/>
        </w:rPr>
        <w:t xml:space="preserve"> </w:t>
      </w:r>
      <w:r w:rsidRPr="00B27577">
        <w:rPr>
          <w:rFonts w:ascii="Times New Roman" w:hAnsi="Times New Roman"/>
          <w:sz w:val="28"/>
          <w:szCs w:val="28"/>
        </w:rPr>
        <w:t>для</w:t>
      </w:r>
      <w:r w:rsidR="00B2118F" w:rsidRPr="00B27577">
        <w:rPr>
          <w:rFonts w:ascii="Times New Roman" w:hAnsi="Times New Roman"/>
          <w:sz w:val="28"/>
          <w:szCs w:val="28"/>
        </w:rPr>
        <w:t xml:space="preserve"> </w:t>
      </w:r>
      <w:r w:rsidRPr="00B27577">
        <w:rPr>
          <w:rFonts w:ascii="Times New Roman" w:hAnsi="Times New Roman"/>
          <w:sz w:val="28"/>
          <w:szCs w:val="28"/>
        </w:rPr>
        <w:t>активизации</w:t>
      </w:r>
      <w:r w:rsidR="00B2118F" w:rsidRPr="00B27577">
        <w:rPr>
          <w:rFonts w:ascii="Times New Roman" w:hAnsi="Times New Roman"/>
          <w:sz w:val="28"/>
          <w:szCs w:val="28"/>
        </w:rPr>
        <w:t xml:space="preserve"> </w:t>
      </w:r>
      <w:r w:rsidRPr="00B27577">
        <w:rPr>
          <w:rFonts w:ascii="Times New Roman" w:hAnsi="Times New Roman"/>
          <w:sz w:val="28"/>
          <w:szCs w:val="28"/>
        </w:rPr>
        <w:t>разговора.</w:t>
      </w:r>
      <w:r w:rsidR="00B2118F" w:rsidRPr="00B27577">
        <w:rPr>
          <w:rFonts w:ascii="Times New Roman" w:hAnsi="Times New Roman"/>
          <w:sz w:val="28"/>
          <w:szCs w:val="28"/>
        </w:rPr>
        <w:t xml:space="preserve"> </w:t>
      </w:r>
      <w:r w:rsidRPr="00B27577">
        <w:rPr>
          <w:rFonts w:ascii="Times New Roman" w:hAnsi="Times New Roman"/>
          <w:sz w:val="28"/>
          <w:szCs w:val="28"/>
        </w:rPr>
        <w:t>Ему</w:t>
      </w:r>
      <w:r w:rsidR="00B2118F" w:rsidRPr="00B27577">
        <w:rPr>
          <w:rFonts w:ascii="Times New Roman" w:hAnsi="Times New Roman"/>
          <w:sz w:val="28"/>
          <w:szCs w:val="28"/>
        </w:rPr>
        <w:t xml:space="preserve"> </w:t>
      </w:r>
      <w:r w:rsidRPr="00B27577">
        <w:rPr>
          <w:rFonts w:ascii="Times New Roman" w:hAnsi="Times New Roman"/>
          <w:sz w:val="28"/>
          <w:szCs w:val="28"/>
        </w:rPr>
        <w:t>также</w:t>
      </w:r>
      <w:r w:rsidR="00B2118F" w:rsidRPr="00B27577">
        <w:rPr>
          <w:rFonts w:ascii="Times New Roman" w:hAnsi="Times New Roman"/>
          <w:sz w:val="28"/>
          <w:szCs w:val="28"/>
        </w:rPr>
        <w:t xml:space="preserve"> </w:t>
      </w:r>
      <w:r w:rsidRPr="00B27577">
        <w:rPr>
          <w:rFonts w:ascii="Times New Roman" w:hAnsi="Times New Roman"/>
          <w:sz w:val="28"/>
          <w:szCs w:val="28"/>
        </w:rPr>
        <w:t>присущи</w:t>
      </w:r>
      <w:r w:rsidR="00B2118F" w:rsidRPr="00B27577">
        <w:rPr>
          <w:rFonts w:ascii="Times New Roman" w:hAnsi="Times New Roman"/>
          <w:sz w:val="28"/>
          <w:szCs w:val="28"/>
        </w:rPr>
        <w:t xml:space="preserve"> </w:t>
      </w:r>
      <w:r w:rsidRPr="00B27577">
        <w:rPr>
          <w:rFonts w:ascii="Times New Roman" w:hAnsi="Times New Roman"/>
          <w:sz w:val="28"/>
          <w:szCs w:val="28"/>
        </w:rPr>
        <w:t>стратегическая</w:t>
      </w:r>
      <w:r w:rsidR="00B2118F" w:rsidRPr="00B27577">
        <w:rPr>
          <w:rFonts w:ascii="Times New Roman" w:hAnsi="Times New Roman"/>
          <w:sz w:val="28"/>
          <w:szCs w:val="28"/>
        </w:rPr>
        <w:t xml:space="preserve"> </w:t>
      </w:r>
      <w:r w:rsidRPr="00B27577">
        <w:rPr>
          <w:rFonts w:ascii="Times New Roman" w:hAnsi="Times New Roman"/>
          <w:sz w:val="28"/>
          <w:szCs w:val="28"/>
        </w:rPr>
        <w:t>инициатива</w:t>
      </w:r>
      <w:r w:rsidR="00B2118F" w:rsidRPr="00B27577">
        <w:rPr>
          <w:rFonts w:ascii="Times New Roman" w:hAnsi="Times New Roman"/>
          <w:sz w:val="28"/>
          <w:szCs w:val="28"/>
        </w:rPr>
        <w:t xml:space="preserve"> </w:t>
      </w:r>
      <w:r w:rsidRPr="00B27577">
        <w:rPr>
          <w:rFonts w:ascii="Times New Roman" w:hAnsi="Times New Roman"/>
          <w:sz w:val="28"/>
          <w:szCs w:val="28"/>
        </w:rPr>
        <w:t>ведения</w:t>
      </w:r>
      <w:r w:rsidR="00B2118F" w:rsidRPr="00B27577">
        <w:rPr>
          <w:rFonts w:ascii="Times New Roman" w:hAnsi="Times New Roman"/>
          <w:sz w:val="28"/>
          <w:szCs w:val="28"/>
        </w:rPr>
        <w:t xml:space="preserve"> </w:t>
      </w:r>
      <w:r w:rsidRPr="00B27577">
        <w:rPr>
          <w:rFonts w:ascii="Times New Roman" w:hAnsi="Times New Roman"/>
          <w:sz w:val="28"/>
          <w:szCs w:val="28"/>
        </w:rPr>
        <w:t>интеракции</w:t>
      </w:r>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r w:rsidRPr="00B27577">
        <w:rPr>
          <w:rFonts w:ascii="Times New Roman" w:hAnsi="Times New Roman"/>
          <w:sz w:val="28"/>
          <w:szCs w:val="28"/>
        </w:rPr>
        <w:t>специфическая</w:t>
      </w:r>
      <w:r w:rsidR="00B2118F" w:rsidRPr="00B27577">
        <w:rPr>
          <w:rFonts w:ascii="Times New Roman" w:hAnsi="Times New Roman"/>
          <w:sz w:val="28"/>
          <w:szCs w:val="28"/>
        </w:rPr>
        <w:t xml:space="preserve"> </w:t>
      </w:r>
      <w:r w:rsidRPr="00B27577">
        <w:rPr>
          <w:rFonts w:ascii="Times New Roman" w:hAnsi="Times New Roman"/>
          <w:sz w:val="28"/>
          <w:szCs w:val="28"/>
        </w:rPr>
        <w:t>контрольная</w:t>
      </w:r>
      <w:r w:rsidR="00B2118F" w:rsidRPr="00B27577">
        <w:rPr>
          <w:rFonts w:ascii="Times New Roman" w:hAnsi="Times New Roman"/>
          <w:sz w:val="28"/>
          <w:szCs w:val="28"/>
        </w:rPr>
        <w:t xml:space="preserve"> </w:t>
      </w:r>
      <w:r w:rsidRPr="00B27577">
        <w:rPr>
          <w:rFonts w:ascii="Times New Roman" w:hAnsi="Times New Roman"/>
          <w:sz w:val="28"/>
          <w:szCs w:val="28"/>
        </w:rPr>
        <w:t>функция.</w:t>
      </w:r>
      <w:r w:rsidR="00B2118F" w:rsidRPr="00B27577">
        <w:rPr>
          <w:rFonts w:ascii="Times New Roman" w:hAnsi="Times New Roman"/>
          <w:sz w:val="28"/>
          <w:szCs w:val="28"/>
        </w:rPr>
        <w:t xml:space="preserve"> </w:t>
      </w:r>
      <w:r w:rsidRPr="00B27577">
        <w:rPr>
          <w:rFonts w:ascii="Times New Roman" w:hAnsi="Times New Roman"/>
          <w:sz w:val="28"/>
          <w:szCs w:val="28"/>
        </w:rPr>
        <w:t>Таким</w:t>
      </w:r>
      <w:r w:rsidR="00B2118F" w:rsidRPr="00B27577">
        <w:rPr>
          <w:rFonts w:ascii="Times New Roman" w:hAnsi="Times New Roman"/>
          <w:sz w:val="28"/>
          <w:szCs w:val="28"/>
        </w:rPr>
        <w:t xml:space="preserve"> </w:t>
      </w:r>
      <w:r w:rsidRPr="00B27577">
        <w:rPr>
          <w:rFonts w:ascii="Times New Roman" w:hAnsi="Times New Roman"/>
          <w:sz w:val="28"/>
          <w:szCs w:val="28"/>
        </w:rPr>
        <w:t>образом,</w:t>
      </w:r>
      <w:r w:rsidR="00B2118F" w:rsidRPr="00B27577">
        <w:rPr>
          <w:rFonts w:ascii="Times New Roman" w:hAnsi="Times New Roman"/>
          <w:sz w:val="28"/>
          <w:szCs w:val="28"/>
        </w:rPr>
        <w:t xml:space="preserve"> </w:t>
      </w:r>
      <w:r w:rsidRPr="00B27577">
        <w:rPr>
          <w:rFonts w:ascii="Times New Roman" w:hAnsi="Times New Roman"/>
          <w:sz w:val="28"/>
          <w:szCs w:val="28"/>
        </w:rPr>
        <w:t>говорящий</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данных</w:t>
      </w:r>
      <w:r w:rsidR="00B2118F" w:rsidRPr="00B27577">
        <w:rPr>
          <w:rFonts w:ascii="Times New Roman" w:hAnsi="Times New Roman"/>
          <w:sz w:val="28"/>
          <w:szCs w:val="28"/>
        </w:rPr>
        <w:t xml:space="preserve"> </w:t>
      </w:r>
      <w:r w:rsidRPr="00B27577">
        <w:rPr>
          <w:rFonts w:ascii="Times New Roman" w:hAnsi="Times New Roman"/>
          <w:sz w:val="28"/>
          <w:szCs w:val="28"/>
        </w:rPr>
        <w:t>условиях</w:t>
      </w:r>
      <w:r w:rsidR="00B2118F" w:rsidRPr="00B27577">
        <w:rPr>
          <w:rFonts w:ascii="Times New Roman" w:hAnsi="Times New Roman"/>
          <w:sz w:val="28"/>
          <w:szCs w:val="28"/>
        </w:rPr>
        <w:t xml:space="preserve"> </w:t>
      </w:r>
      <w:r w:rsidRPr="00B27577">
        <w:rPr>
          <w:rFonts w:ascii="Times New Roman" w:hAnsi="Times New Roman"/>
          <w:sz w:val="28"/>
          <w:szCs w:val="28"/>
        </w:rPr>
        <w:t>речевого</w:t>
      </w:r>
      <w:r w:rsidR="00B2118F" w:rsidRPr="00B27577">
        <w:rPr>
          <w:rFonts w:ascii="Times New Roman" w:hAnsi="Times New Roman"/>
          <w:sz w:val="28"/>
          <w:szCs w:val="28"/>
        </w:rPr>
        <w:t xml:space="preserve"> </w:t>
      </w:r>
      <w:r w:rsidRPr="00B27577">
        <w:rPr>
          <w:rFonts w:ascii="Times New Roman" w:hAnsi="Times New Roman"/>
          <w:sz w:val="28"/>
          <w:szCs w:val="28"/>
        </w:rPr>
        <w:t>взаимодействия</w:t>
      </w:r>
      <w:r w:rsidR="00B2118F" w:rsidRPr="00B27577">
        <w:rPr>
          <w:rFonts w:ascii="Times New Roman" w:hAnsi="Times New Roman"/>
          <w:sz w:val="28"/>
          <w:szCs w:val="28"/>
        </w:rPr>
        <w:t xml:space="preserve"> </w:t>
      </w:r>
      <w:r w:rsidRPr="00B27577">
        <w:rPr>
          <w:rFonts w:ascii="Times New Roman" w:hAnsi="Times New Roman"/>
          <w:sz w:val="28"/>
          <w:szCs w:val="28"/>
        </w:rPr>
        <w:t>будет</w:t>
      </w:r>
      <w:r w:rsidR="00B2118F" w:rsidRPr="00B27577">
        <w:rPr>
          <w:rFonts w:ascii="Times New Roman" w:hAnsi="Times New Roman"/>
          <w:sz w:val="28"/>
          <w:szCs w:val="28"/>
        </w:rPr>
        <w:t xml:space="preserve"> </w:t>
      </w:r>
      <w:r w:rsidRPr="00B27577">
        <w:rPr>
          <w:rFonts w:ascii="Times New Roman" w:hAnsi="Times New Roman"/>
          <w:sz w:val="28"/>
          <w:szCs w:val="28"/>
        </w:rPr>
        <w:t>использовать</w:t>
      </w:r>
      <w:r w:rsidR="00B2118F" w:rsidRPr="00B27577">
        <w:rPr>
          <w:rFonts w:ascii="Times New Roman" w:hAnsi="Times New Roman"/>
          <w:sz w:val="28"/>
          <w:szCs w:val="28"/>
        </w:rPr>
        <w:t xml:space="preserve"> </w:t>
      </w:r>
      <w:r w:rsidRPr="00B27577">
        <w:rPr>
          <w:rFonts w:ascii="Times New Roman" w:hAnsi="Times New Roman"/>
          <w:sz w:val="28"/>
          <w:szCs w:val="28"/>
        </w:rPr>
        <w:t>разные</w:t>
      </w:r>
      <w:r w:rsidR="00B2118F" w:rsidRPr="00B27577">
        <w:rPr>
          <w:rFonts w:ascii="Times New Roman" w:hAnsi="Times New Roman"/>
          <w:sz w:val="28"/>
          <w:szCs w:val="28"/>
        </w:rPr>
        <w:t xml:space="preserve"> </w:t>
      </w:r>
      <w:r w:rsidRPr="00B27577">
        <w:rPr>
          <w:rFonts w:ascii="Times New Roman" w:hAnsi="Times New Roman"/>
          <w:sz w:val="28"/>
          <w:szCs w:val="28"/>
        </w:rPr>
        <w:t>типы</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коммуникативных</w:t>
      </w:r>
      <w:r w:rsidR="00B2118F" w:rsidRPr="00B27577">
        <w:rPr>
          <w:rFonts w:ascii="Times New Roman" w:hAnsi="Times New Roman"/>
          <w:sz w:val="28"/>
          <w:szCs w:val="28"/>
        </w:rPr>
        <w:t xml:space="preserve"> </w:t>
      </w:r>
      <w:r w:rsidRPr="00B27577">
        <w:rPr>
          <w:rFonts w:ascii="Times New Roman" w:hAnsi="Times New Roman"/>
          <w:sz w:val="28"/>
          <w:szCs w:val="28"/>
        </w:rPr>
        <w:t>речевых</w:t>
      </w:r>
      <w:r w:rsidR="00B2118F" w:rsidRPr="00B27577">
        <w:rPr>
          <w:rFonts w:ascii="Times New Roman" w:hAnsi="Times New Roman"/>
          <w:sz w:val="28"/>
          <w:szCs w:val="28"/>
        </w:rPr>
        <w:t xml:space="preserve"> </w:t>
      </w:r>
      <w:r w:rsidRPr="00B27577">
        <w:rPr>
          <w:rFonts w:ascii="Times New Roman" w:hAnsi="Times New Roman"/>
          <w:sz w:val="28"/>
          <w:szCs w:val="28"/>
        </w:rPr>
        <w:t>актов,</w:t>
      </w:r>
      <w:r w:rsidR="00B2118F" w:rsidRPr="00B27577">
        <w:rPr>
          <w:rFonts w:ascii="Times New Roman" w:hAnsi="Times New Roman"/>
          <w:sz w:val="28"/>
          <w:szCs w:val="28"/>
        </w:rPr>
        <w:t xml:space="preserve"> </w:t>
      </w:r>
      <w:r w:rsidRPr="00B27577">
        <w:rPr>
          <w:rFonts w:ascii="Times New Roman" w:hAnsi="Times New Roman"/>
          <w:sz w:val="28"/>
          <w:szCs w:val="28"/>
        </w:rPr>
        <w:t>активизирующих</w:t>
      </w:r>
      <w:r w:rsidR="00B2118F" w:rsidRPr="00B27577">
        <w:rPr>
          <w:rFonts w:ascii="Times New Roman" w:hAnsi="Times New Roman"/>
          <w:sz w:val="28"/>
          <w:szCs w:val="28"/>
        </w:rPr>
        <w:t xml:space="preserve"> </w:t>
      </w:r>
      <w:r w:rsidRPr="00B27577">
        <w:rPr>
          <w:rFonts w:ascii="Times New Roman" w:hAnsi="Times New Roman"/>
          <w:sz w:val="28"/>
          <w:szCs w:val="28"/>
        </w:rPr>
        <w:t>адресата</w:t>
      </w:r>
      <w:r w:rsidR="00B2118F" w:rsidRPr="00B27577">
        <w:rPr>
          <w:rFonts w:ascii="Times New Roman" w:hAnsi="Times New Roman"/>
          <w:sz w:val="28"/>
          <w:szCs w:val="28"/>
        </w:rPr>
        <w:t xml:space="preserve"> </w:t>
      </w:r>
      <w:r w:rsidRPr="00B27577">
        <w:rPr>
          <w:rFonts w:ascii="Times New Roman" w:hAnsi="Times New Roman"/>
          <w:sz w:val="28"/>
          <w:szCs w:val="28"/>
        </w:rPr>
        <w:t>к</w:t>
      </w:r>
      <w:r w:rsidR="00B2118F" w:rsidRPr="00B27577">
        <w:rPr>
          <w:rFonts w:ascii="Times New Roman" w:hAnsi="Times New Roman"/>
          <w:sz w:val="28"/>
          <w:szCs w:val="28"/>
        </w:rPr>
        <w:t xml:space="preserve"> </w:t>
      </w:r>
      <w:r w:rsidRPr="00B27577">
        <w:rPr>
          <w:rFonts w:ascii="Times New Roman" w:hAnsi="Times New Roman"/>
          <w:sz w:val="28"/>
          <w:szCs w:val="28"/>
        </w:rPr>
        <w:t>разговору,</w:t>
      </w:r>
      <w:r w:rsidR="00B2118F" w:rsidRPr="00B27577">
        <w:rPr>
          <w:rFonts w:ascii="Times New Roman" w:hAnsi="Times New Roman"/>
          <w:sz w:val="28"/>
          <w:szCs w:val="28"/>
        </w:rPr>
        <w:t xml:space="preserve"> </w:t>
      </w:r>
      <w:r w:rsidRPr="00B27577">
        <w:rPr>
          <w:rFonts w:ascii="Times New Roman" w:hAnsi="Times New Roman"/>
          <w:sz w:val="28"/>
          <w:szCs w:val="28"/>
        </w:rPr>
        <w:t>«</w:t>
      </w:r>
      <w:proofErr w:type="gramStart"/>
      <w:r w:rsidRPr="00B27577">
        <w:rPr>
          <w:rFonts w:ascii="Times New Roman" w:hAnsi="Times New Roman"/>
          <w:sz w:val="28"/>
          <w:szCs w:val="28"/>
        </w:rPr>
        <w:t>право</w:t>
      </w:r>
      <w:proofErr w:type="gramEnd"/>
      <w:r w:rsidRPr="00B27577">
        <w:rPr>
          <w:rFonts w:ascii="Times New Roman" w:hAnsi="Times New Roman"/>
          <w:sz w:val="28"/>
          <w:szCs w:val="28"/>
        </w:rPr>
        <w:t>»</w:t>
      </w:r>
      <w:r w:rsidR="00B2118F" w:rsidRPr="00B27577">
        <w:rPr>
          <w:rFonts w:ascii="Times New Roman" w:hAnsi="Times New Roman"/>
          <w:sz w:val="28"/>
          <w:szCs w:val="28"/>
        </w:rPr>
        <w:t xml:space="preserve"> </w:t>
      </w:r>
      <w:r w:rsidRPr="00B27577">
        <w:rPr>
          <w:rFonts w:ascii="Times New Roman" w:hAnsi="Times New Roman"/>
          <w:sz w:val="28"/>
          <w:szCs w:val="28"/>
        </w:rPr>
        <w:t>на</w:t>
      </w:r>
      <w:r w:rsidR="00B2118F" w:rsidRPr="00B27577">
        <w:rPr>
          <w:rFonts w:ascii="Times New Roman" w:hAnsi="Times New Roman"/>
          <w:sz w:val="28"/>
          <w:szCs w:val="28"/>
        </w:rPr>
        <w:t xml:space="preserve"> </w:t>
      </w:r>
      <w:r w:rsidRPr="00B27577">
        <w:rPr>
          <w:rFonts w:ascii="Times New Roman" w:hAnsi="Times New Roman"/>
          <w:sz w:val="28"/>
          <w:szCs w:val="28"/>
        </w:rPr>
        <w:t>которое</w:t>
      </w:r>
      <w:r w:rsidR="00B2118F" w:rsidRPr="00B27577">
        <w:rPr>
          <w:rFonts w:ascii="Times New Roman" w:hAnsi="Times New Roman"/>
          <w:sz w:val="28"/>
          <w:szCs w:val="28"/>
        </w:rPr>
        <w:t xml:space="preserve"> </w:t>
      </w:r>
      <w:r w:rsidRPr="00B27577">
        <w:rPr>
          <w:rFonts w:ascii="Times New Roman" w:hAnsi="Times New Roman"/>
          <w:sz w:val="28"/>
          <w:szCs w:val="28"/>
        </w:rPr>
        <w:t>дает</w:t>
      </w:r>
      <w:r w:rsidR="00B2118F" w:rsidRPr="00B27577">
        <w:rPr>
          <w:rFonts w:ascii="Times New Roman" w:hAnsi="Times New Roman"/>
          <w:sz w:val="28"/>
          <w:szCs w:val="28"/>
        </w:rPr>
        <w:t xml:space="preserve"> </w:t>
      </w:r>
      <w:r w:rsidRPr="00B27577">
        <w:rPr>
          <w:rFonts w:ascii="Times New Roman" w:hAnsi="Times New Roman"/>
          <w:sz w:val="28"/>
          <w:szCs w:val="28"/>
        </w:rPr>
        <w:t>ему</w:t>
      </w:r>
      <w:r w:rsidR="00B2118F" w:rsidRPr="00B27577">
        <w:rPr>
          <w:rFonts w:ascii="Times New Roman" w:hAnsi="Times New Roman"/>
          <w:sz w:val="28"/>
          <w:szCs w:val="28"/>
        </w:rPr>
        <w:t xml:space="preserve"> </w:t>
      </w:r>
      <w:r w:rsidRPr="00B27577">
        <w:rPr>
          <w:rFonts w:ascii="Times New Roman" w:hAnsi="Times New Roman"/>
          <w:sz w:val="28"/>
          <w:szCs w:val="28"/>
        </w:rPr>
        <w:t>его</w:t>
      </w:r>
      <w:r w:rsidR="00B2118F" w:rsidRPr="00B27577">
        <w:rPr>
          <w:rFonts w:ascii="Times New Roman" w:hAnsi="Times New Roman"/>
          <w:sz w:val="28"/>
          <w:szCs w:val="28"/>
        </w:rPr>
        <w:t xml:space="preserve"> </w:t>
      </w:r>
      <w:r w:rsidRPr="00B27577">
        <w:rPr>
          <w:rFonts w:ascii="Times New Roman" w:hAnsi="Times New Roman"/>
          <w:sz w:val="28"/>
          <w:szCs w:val="28"/>
        </w:rPr>
        <w:t>статус.</w:t>
      </w:r>
    </w:p>
    <w:p w:rsidR="00C22E38" w:rsidRPr="00B27577" w:rsidRDefault="00C22E38" w:rsidP="00294329">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Количественный</w:t>
      </w:r>
      <w:r w:rsidR="00B2118F" w:rsidRPr="00B27577">
        <w:rPr>
          <w:rFonts w:ascii="Times New Roman" w:hAnsi="Times New Roman"/>
          <w:sz w:val="28"/>
          <w:szCs w:val="28"/>
        </w:rPr>
        <w:t xml:space="preserve"> </w:t>
      </w:r>
      <w:r w:rsidRPr="00B27577">
        <w:rPr>
          <w:rFonts w:ascii="Times New Roman" w:hAnsi="Times New Roman"/>
          <w:sz w:val="28"/>
          <w:szCs w:val="28"/>
        </w:rPr>
        <w:t>анализ</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коммуникативных</w:t>
      </w:r>
      <w:r w:rsidR="00B2118F" w:rsidRPr="00B27577">
        <w:rPr>
          <w:rFonts w:ascii="Times New Roman" w:hAnsi="Times New Roman"/>
          <w:sz w:val="28"/>
          <w:szCs w:val="28"/>
        </w:rPr>
        <w:t xml:space="preserve"> </w:t>
      </w:r>
      <w:r w:rsidRPr="00B27577">
        <w:rPr>
          <w:rFonts w:ascii="Times New Roman" w:hAnsi="Times New Roman"/>
          <w:sz w:val="28"/>
          <w:szCs w:val="28"/>
        </w:rPr>
        <w:t>речевых</w:t>
      </w:r>
      <w:r w:rsidR="00B2118F" w:rsidRPr="00B27577">
        <w:rPr>
          <w:rFonts w:ascii="Times New Roman" w:hAnsi="Times New Roman"/>
          <w:sz w:val="28"/>
          <w:szCs w:val="28"/>
        </w:rPr>
        <w:t xml:space="preserve"> </w:t>
      </w:r>
      <w:r w:rsidRPr="00B27577">
        <w:rPr>
          <w:rFonts w:ascii="Times New Roman" w:hAnsi="Times New Roman"/>
          <w:sz w:val="28"/>
          <w:szCs w:val="28"/>
        </w:rPr>
        <w:t>актов,</w:t>
      </w:r>
      <w:r w:rsidR="00B2118F" w:rsidRPr="00B27577">
        <w:rPr>
          <w:rFonts w:ascii="Times New Roman" w:hAnsi="Times New Roman"/>
          <w:sz w:val="28"/>
          <w:szCs w:val="28"/>
        </w:rPr>
        <w:t xml:space="preserve"> </w:t>
      </w:r>
      <w:r w:rsidRPr="00B27577">
        <w:rPr>
          <w:rFonts w:ascii="Times New Roman" w:hAnsi="Times New Roman"/>
          <w:sz w:val="28"/>
          <w:szCs w:val="28"/>
        </w:rPr>
        <w:t>использующихся</w:t>
      </w:r>
      <w:r w:rsidR="00B2118F" w:rsidRPr="00B27577">
        <w:rPr>
          <w:rFonts w:ascii="Times New Roman" w:hAnsi="Times New Roman"/>
          <w:sz w:val="28"/>
          <w:szCs w:val="28"/>
        </w:rPr>
        <w:t xml:space="preserve"> </w:t>
      </w:r>
      <w:r w:rsidRPr="00B27577">
        <w:rPr>
          <w:rFonts w:ascii="Times New Roman" w:hAnsi="Times New Roman"/>
          <w:sz w:val="28"/>
          <w:szCs w:val="28"/>
        </w:rPr>
        <w:t>говорящим</w:t>
      </w:r>
      <w:r w:rsidR="00B2118F" w:rsidRPr="00B27577">
        <w:rPr>
          <w:rFonts w:ascii="Times New Roman" w:hAnsi="Times New Roman"/>
          <w:sz w:val="28"/>
          <w:szCs w:val="28"/>
        </w:rPr>
        <w:t xml:space="preserve"> </w:t>
      </w:r>
      <w:r w:rsidRPr="00B27577">
        <w:rPr>
          <w:rFonts w:ascii="Times New Roman" w:hAnsi="Times New Roman"/>
          <w:sz w:val="28"/>
          <w:szCs w:val="28"/>
        </w:rPr>
        <w:t>с</w:t>
      </w:r>
      <w:r w:rsidR="00B2118F" w:rsidRPr="00B27577">
        <w:rPr>
          <w:rFonts w:ascii="Times New Roman" w:hAnsi="Times New Roman"/>
          <w:sz w:val="28"/>
          <w:szCs w:val="28"/>
        </w:rPr>
        <w:t xml:space="preserve"> </w:t>
      </w:r>
      <w:r w:rsidRPr="00B27577">
        <w:rPr>
          <w:rFonts w:ascii="Times New Roman" w:hAnsi="Times New Roman"/>
          <w:sz w:val="28"/>
          <w:szCs w:val="28"/>
        </w:rPr>
        <w:t>более</w:t>
      </w:r>
      <w:r w:rsidR="00B2118F" w:rsidRPr="00B27577">
        <w:rPr>
          <w:rFonts w:ascii="Times New Roman" w:hAnsi="Times New Roman"/>
          <w:sz w:val="28"/>
          <w:szCs w:val="28"/>
        </w:rPr>
        <w:t xml:space="preserve"> </w:t>
      </w:r>
      <w:r w:rsidRPr="00B27577">
        <w:rPr>
          <w:rFonts w:ascii="Times New Roman" w:hAnsi="Times New Roman"/>
          <w:sz w:val="28"/>
          <w:szCs w:val="28"/>
        </w:rPr>
        <w:t>высоким</w:t>
      </w:r>
      <w:r w:rsidR="00B2118F" w:rsidRPr="00B27577">
        <w:rPr>
          <w:rFonts w:ascii="Times New Roman" w:hAnsi="Times New Roman"/>
          <w:sz w:val="28"/>
          <w:szCs w:val="28"/>
        </w:rPr>
        <w:t xml:space="preserve"> </w:t>
      </w:r>
      <w:r w:rsidRPr="00B27577">
        <w:rPr>
          <w:rFonts w:ascii="Times New Roman" w:hAnsi="Times New Roman"/>
          <w:sz w:val="28"/>
          <w:szCs w:val="28"/>
        </w:rPr>
        <w:t>статусом</w:t>
      </w:r>
      <w:r w:rsidR="00B2118F" w:rsidRPr="00B27577">
        <w:rPr>
          <w:rFonts w:ascii="Times New Roman" w:hAnsi="Times New Roman"/>
          <w:sz w:val="28"/>
          <w:szCs w:val="28"/>
        </w:rPr>
        <w:t xml:space="preserve"> </w:t>
      </w:r>
      <w:r w:rsidRPr="00B27577">
        <w:rPr>
          <w:rFonts w:ascii="Times New Roman" w:hAnsi="Times New Roman"/>
          <w:sz w:val="28"/>
          <w:szCs w:val="28"/>
        </w:rPr>
        <w:t>(p</w:t>
      </w:r>
      <w:r w:rsidR="00B2118F" w:rsidRPr="00B27577">
        <w:rPr>
          <w:rFonts w:ascii="Times New Roman" w:hAnsi="Times New Roman"/>
          <w:sz w:val="28"/>
          <w:szCs w:val="28"/>
        </w:rPr>
        <w:t xml:space="preserve"> </w:t>
      </w:r>
      <w:r w:rsidRPr="00B27577">
        <w:rPr>
          <w:rFonts w:ascii="Times New Roman" w:hAnsi="Times New Roman"/>
          <w:sz w:val="28"/>
          <w:szCs w:val="28"/>
        </w:rPr>
        <w:t>&gt;</w:t>
      </w:r>
      <w:r w:rsidR="00B2118F" w:rsidRPr="00B27577">
        <w:rPr>
          <w:rFonts w:ascii="Times New Roman" w:hAnsi="Times New Roman"/>
          <w:sz w:val="28"/>
          <w:szCs w:val="28"/>
        </w:rPr>
        <w:t xml:space="preserve"> </w:t>
      </w:r>
      <w:r w:rsidRPr="00B27577">
        <w:rPr>
          <w:rFonts w:ascii="Times New Roman" w:hAnsi="Times New Roman"/>
          <w:sz w:val="28"/>
          <w:szCs w:val="28"/>
        </w:rPr>
        <w:t>1)</w:t>
      </w:r>
      <w:r w:rsidR="00B2118F" w:rsidRPr="00B27577">
        <w:rPr>
          <w:rFonts w:ascii="Times New Roman" w:hAnsi="Times New Roman"/>
          <w:sz w:val="28"/>
          <w:szCs w:val="28"/>
        </w:rPr>
        <w:t xml:space="preserve"> </w:t>
      </w:r>
      <w:r w:rsidRPr="00B27577">
        <w:rPr>
          <w:rFonts w:ascii="Times New Roman" w:hAnsi="Times New Roman"/>
          <w:sz w:val="28"/>
          <w:szCs w:val="28"/>
        </w:rPr>
        <w:t>показывает,</w:t>
      </w:r>
      <w:r w:rsidR="00B2118F" w:rsidRPr="00B27577">
        <w:rPr>
          <w:rFonts w:ascii="Times New Roman" w:hAnsi="Times New Roman"/>
          <w:sz w:val="28"/>
          <w:szCs w:val="28"/>
        </w:rPr>
        <w:t xml:space="preserve"> </w:t>
      </w:r>
      <w:r w:rsidRPr="00B27577">
        <w:rPr>
          <w:rFonts w:ascii="Times New Roman" w:hAnsi="Times New Roman"/>
          <w:sz w:val="28"/>
          <w:szCs w:val="28"/>
        </w:rPr>
        <w:t>что</w:t>
      </w:r>
      <w:r w:rsidR="00B2118F" w:rsidRPr="00B27577">
        <w:rPr>
          <w:rFonts w:ascii="Times New Roman" w:hAnsi="Times New Roman"/>
          <w:sz w:val="28"/>
          <w:szCs w:val="28"/>
        </w:rPr>
        <w:t xml:space="preserve"> </w:t>
      </w:r>
      <w:r w:rsidRPr="00B27577">
        <w:rPr>
          <w:rFonts w:ascii="Times New Roman" w:hAnsi="Times New Roman"/>
          <w:sz w:val="28"/>
          <w:szCs w:val="28"/>
        </w:rPr>
        <w:t>наиболее</w:t>
      </w:r>
      <w:r w:rsidR="00B2118F" w:rsidRPr="00B27577">
        <w:rPr>
          <w:rFonts w:ascii="Times New Roman" w:hAnsi="Times New Roman"/>
          <w:sz w:val="28"/>
          <w:szCs w:val="28"/>
        </w:rPr>
        <w:t xml:space="preserve"> </w:t>
      </w:r>
      <w:r w:rsidRPr="00B27577">
        <w:rPr>
          <w:rFonts w:ascii="Times New Roman" w:hAnsi="Times New Roman"/>
          <w:sz w:val="28"/>
          <w:szCs w:val="28"/>
        </w:rPr>
        <w:t>употребительными</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коммуникативными</w:t>
      </w:r>
      <w:r w:rsidR="00B2118F" w:rsidRPr="00B27577">
        <w:rPr>
          <w:rFonts w:ascii="Times New Roman" w:hAnsi="Times New Roman"/>
          <w:sz w:val="28"/>
          <w:szCs w:val="28"/>
        </w:rPr>
        <w:t xml:space="preserve"> </w:t>
      </w:r>
      <w:r w:rsidRPr="00B27577">
        <w:rPr>
          <w:rFonts w:ascii="Times New Roman" w:hAnsi="Times New Roman"/>
          <w:sz w:val="28"/>
          <w:szCs w:val="28"/>
        </w:rPr>
        <w:t>речевыми</w:t>
      </w:r>
      <w:r w:rsidR="00B2118F" w:rsidRPr="00B27577">
        <w:rPr>
          <w:rFonts w:ascii="Times New Roman" w:hAnsi="Times New Roman"/>
          <w:sz w:val="28"/>
          <w:szCs w:val="28"/>
        </w:rPr>
        <w:t xml:space="preserve"> </w:t>
      </w:r>
      <w:r w:rsidRPr="00B27577">
        <w:rPr>
          <w:rFonts w:ascii="Times New Roman" w:hAnsi="Times New Roman"/>
          <w:sz w:val="28"/>
          <w:szCs w:val="28"/>
        </w:rPr>
        <w:t>актами</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данных</w:t>
      </w:r>
      <w:r w:rsidR="00B2118F" w:rsidRPr="00B27577">
        <w:rPr>
          <w:rFonts w:ascii="Times New Roman" w:hAnsi="Times New Roman"/>
          <w:sz w:val="28"/>
          <w:szCs w:val="28"/>
        </w:rPr>
        <w:t xml:space="preserve"> </w:t>
      </w:r>
      <w:r w:rsidRPr="00B27577">
        <w:rPr>
          <w:rFonts w:ascii="Times New Roman" w:hAnsi="Times New Roman"/>
          <w:sz w:val="28"/>
          <w:szCs w:val="28"/>
        </w:rPr>
        <w:t>условиях</w:t>
      </w:r>
      <w:r w:rsidR="00B2118F" w:rsidRPr="00B27577">
        <w:rPr>
          <w:rFonts w:ascii="Times New Roman" w:hAnsi="Times New Roman"/>
          <w:sz w:val="28"/>
          <w:szCs w:val="28"/>
        </w:rPr>
        <w:t xml:space="preserve"> </w:t>
      </w:r>
      <w:r w:rsidRPr="00B27577">
        <w:rPr>
          <w:rFonts w:ascii="Times New Roman" w:hAnsi="Times New Roman"/>
          <w:sz w:val="28"/>
          <w:szCs w:val="28"/>
        </w:rPr>
        <w:t>являются</w:t>
      </w:r>
      <w:r w:rsidR="00B2118F" w:rsidRPr="00B27577">
        <w:rPr>
          <w:rFonts w:ascii="Times New Roman" w:hAnsi="Times New Roman"/>
          <w:sz w:val="28"/>
          <w:szCs w:val="28"/>
        </w:rPr>
        <w:t xml:space="preserve"> </w:t>
      </w:r>
      <w:r w:rsidRPr="00B27577">
        <w:rPr>
          <w:rFonts w:ascii="Times New Roman" w:hAnsi="Times New Roman"/>
          <w:sz w:val="28"/>
          <w:szCs w:val="28"/>
        </w:rPr>
        <w:t>инъюнктив</w:t>
      </w:r>
      <w:r w:rsidR="00B2118F" w:rsidRPr="00B27577">
        <w:rPr>
          <w:rFonts w:ascii="Times New Roman" w:hAnsi="Times New Roman"/>
          <w:sz w:val="28"/>
          <w:szCs w:val="28"/>
        </w:rPr>
        <w:t xml:space="preserve"> </w:t>
      </w:r>
      <w:r w:rsidRPr="00B27577">
        <w:rPr>
          <w:rFonts w:ascii="Times New Roman" w:hAnsi="Times New Roman"/>
          <w:sz w:val="28"/>
          <w:szCs w:val="28"/>
        </w:rPr>
        <w:t>–</w:t>
      </w:r>
      <w:r w:rsidR="00B2118F" w:rsidRPr="00B27577">
        <w:rPr>
          <w:rFonts w:ascii="Times New Roman" w:hAnsi="Times New Roman"/>
          <w:sz w:val="28"/>
          <w:szCs w:val="28"/>
        </w:rPr>
        <w:t xml:space="preserve"> </w:t>
      </w:r>
      <w:r w:rsidRPr="00B27577">
        <w:rPr>
          <w:rFonts w:ascii="Times New Roman" w:hAnsi="Times New Roman"/>
          <w:sz w:val="28"/>
          <w:szCs w:val="28"/>
        </w:rPr>
        <w:t>15%(16)</w:t>
      </w:r>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квеситив</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w:t>
      </w:r>
      <w:r w:rsidR="00B2118F" w:rsidRPr="00B27577">
        <w:rPr>
          <w:rFonts w:ascii="Times New Roman" w:hAnsi="Times New Roman"/>
          <w:sz w:val="28"/>
          <w:szCs w:val="28"/>
        </w:rPr>
        <w:t xml:space="preserve"> </w:t>
      </w:r>
      <w:r w:rsidRPr="00B27577">
        <w:rPr>
          <w:rFonts w:ascii="Times New Roman" w:hAnsi="Times New Roman"/>
          <w:sz w:val="28"/>
          <w:szCs w:val="28"/>
        </w:rPr>
        <w:t>54%(55).</w:t>
      </w:r>
      <w:r w:rsidR="00B2118F" w:rsidRPr="00B27577">
        <w:rPr>
          <w:rFonts w:ascii="Times New Roman" w:hAnsi="Times New Roman"/>
          <w:sz w:val="28"/>
          <w:szCs w:val="28"/>
        </w:rPr>
        <w:t xml:space="preserve"> </w:t>
      </w:r>
      <w:r w:rsidRPr="00B27577">
        <w:rPr>
          <w:rFonts w:ascii="Times New Roman" w:hAnsi="Times New Roman"/>
          <w:sz w:val="28"/>
          <w:szCs w:val="28"/>
        </w:rPr>
        <w:t>Наименее</w:t>
      </w:r>
      <w:r w:rsidR="00B2118F" w:rsidRPr="00B27577">
        <w:rPr>
          <w:rFonts w:ascii="Times New Roman" w:hAnsi="Times New Roman"/>
          <w:sz w:val="28"/>
          <w:szCs w:val="28"/>
        </w:rPr>
        <w:t xml:space="preserve"> </w:t>
      </w:r>
      <w:r w:rsidRPr="00B27577">
        <w:rPr>
          <w:rFonts w:ascii="Times New Roman" w:hAnsi="Times New Roman"/>
          <w:sz w:val="28"/>
          <w:szCs w:val="28"/>
        </w:rPr>
        <w:t>употребительными</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коммуникативными</w:t>
      </w:r>
      <w:r w:rsidR="00B2118F" w:rsidRPr="00B27577">
        <w:rPr>
          <w:rFonts w:ascii="Times New Roman" w:hAnsi="Times New Roman"/>
          <w:sz w:val="28"/>
          <w:szCs w:val="28"/>
        </w:rPr>
        <w:t xml:space="preserve"> </w:t>
      </w:r>
      <w:r w:rsidRPr="00B27577">
        <w:rPr>
          <w:rFonts w:ascii="Times New Roman" w:hAnsi="Times New Roman"/>
          <w:sz w:val="28"/>
          <w:szCs w:val="28"/>
        </w:rPr>
        <w:t>речевыми</w:t>
      </w:r>
      <w:r w:rsidR="00B2118F" w:rsidRPr="00B27577">
        <w:rPr>
          <w:rFonts w:ascii="Times New Roman" w:hAnsi="Times New Roman"/>
          <w:sz w:val="28"/>
          <w:szCs w:val="28"/>
        </w:rPr>
        <w:t xml:space="preserve"> </w:t>
      </w:r>
      <w:proofErr w:type="gramStart"/>
      <w:r w:rsidRPr="00B27577">
        <w:rPr>
          <w:rFonts w:ascii="Times New Roman" w:hAnsi="Times New Roman"/>
          <w:sz w:val="28"/>
          <w:szCs w:val="28"/>
        </w:rPr>
        <w:t>актами</w:t>
      </w:r>
      <w:proofErr w:type="gramEnd"/>
      <w:r w:rsidR="00B2118F" w:rsidRPr="00B27577">
        <w:rPr>
          <w:rFonts w:ascii="Times New Roman" w:hAnsi="Times New Roman"/>
          <w:sz w:val="28"/>
          <w:szCs w:val="28"/>
        </w:rPr>
        <w:t xml:space="preserve"> </w:t>
      </w:r>
      <w:r w:rsidRPr="00B27577">
        <w:rPr>
          <w:rFonts w:ascii="Times New Roman" w:hAnsi="Times New Roman"/>
          <w:sz w:val="28"/>
          <w:szCs w:val="28"/>
        </w:rPr>
        <w:t>побуждающими</w:t>
      </w:r>
      <w:r w:rsidR="00B2118F" w:rsidRPr="00B27577">
        <w:rPr>
          <w:rFonts w:ascii="Times New Roman" w:hAnsi="Times New Roman"/>
          <w:sz w:val="28"/>
          <w:szCs w:val="28"/>
        </w:rPr>
        <w:t xml:space="preserve"> </w:t>
      </w:r>
      <w:r w:rsidRPr="00B27577">
        <w:rPr>
          <w:rFonts w:ascii="Times New Roman" w:hAnsi="Times New Roman"/>
          <w:sz w:val="28"/>
          <w:szCs w:val="28"/>
        </w:rPr>
        <w:t>к</w:t>
      </w:r>
      <w:r w:rsidR="00B2118F" w:rsidRPr="00B27577">
        <w:rPr>
          <w:rFonts w:ascii="Times New Roman" w:hAnsi="Times New Roman"/>
          <w:sz w:val="28"/>
          <w:szCs w:val="28"/>
        </w:rPr>
        <w:t xml:space="preserve"> </w:t>
      </w:r>
      <w:r w:rsidRPr="00B27577">
        <w:rPr>
          <w:rFonts w:ascii="Times New Roman" w:hAnsi="Times New Roman"/>
          <w:sz w:val="28"/>
          <w:szCs w:val="28"/>
        </w:rPr>
        <w:t>высказыванию</w:t>
      </w:r>
      <w:r w:rsidR="00B2118F" w:rsidRPr="00B27577">
        <w:rPr>
          <w:rFonts w:ascii="Times New Roman" w:hAnsi="Times New Roman"/>
          <w:sz w:val="28"/>
          <w:szCs w:val="28"/>
        </w:rPr>
        <w:t xml:space="preserve"> </w:t>
      </w:r>
      <w:r w:rsidRPr="00B27577">
        <w:rPr>
          <w:rFonts w:ascii="Times New Roman" w:hAnsi="Times New Roman"/>
          <w:sz w:val="28"/>
          <w:szCs w:val="28"/>
        </w:rPr>
        <w:t>являются</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менасив</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3%(2)</w:t>
      </w:r>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реквестив</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5%</w:t>
      </w:r>
      <w:r w:rsidR="00B2118F" w:rsidRPr="00B27577">
        <w:rPr>
          <w:rFonts w:ascii="Times New Roman" w:hAnsi="Times New Roman"/>
          <w:sz w:val="28"/>
          <w:szCs w:val="28"/>
        </w:rPr>
        <w:t xml:space="preserve"> </w:t>
      </w:r>
      <w:r w:rsidR="00294329">
        <w:rPr>
          <w:rFonts w:ascii="Times New Roman" w:hAnsi="Times New Roman"/>
          <w:sz w:val="28"/>
          <w:szCs w:val="28"/>
        </w:rPr>
        <w:t>(6).</w:t>
      </w:r>
      <w:r w:rsidR="00294329" w:rsidRPr="00294329">
        <w:rPr>
          <w:rFonts w:ascii="Times New Roman" w:hAnsi="Times New Roman"/>
          <w:sz w:val="28"/>
          <w:szCs w:val="28"/>
        </w:rPr>
        <w:t xml:space="preserve"> </w:t>
      </w:r>
      <w:r w:rsidRPr="00B27577">
        <w:rPr>
          <w:rFonts w:ascii="Times New Roman" w:hAnsi="Times New Roman"/>
          <w:sz w:val="28"/>
          <w:szCs w:val="28"/>
        </w:rPr>
        <w:t>Лидерство</w:t>
      </w:r>
      <w:r w:rsidR="00B2118F" w:rsidRPr="00B27577">
        <w:rPr>
          <w:rFonts w:ascii="Times New Roman" w:hAnsi="Times New Roman"/>
          <w:sz w:val="28"/>
          <w:szCs w:val="28"/>
        </w:rPr>
        <w:t xml:space="preserve"> </w:t>
      </w:r>
      <w:r w:rsidRPr="00B27577">
        <w:rPr>
          <w:rFonts w:ascii="Times New Roman" w:hAnsi="Times New Roman"/>
          <w:sz w:val="28"/>
          <w:szCs w:val="28"/>
        </w:rPr>
        <w:t>инициатора</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рассматриваемых</w:t>
      </w:r>
      <w:r w:rsidR="00B2118F" w:rsidRPr="00B27577">
        <w:rPr>
          <w:rFonts w:ascii="Times New Roman" w:hAnsi="Times New Roman"/>
          <w:sz w:val="28"/>
          <w:szCs w:val="28"/>
        </w:rPr>
        <w:t xml:space="preserve"> </w:t>
      </w:r>
      <w:r w:rsidRPr="00B27577">
        <w:rPr>
          <w:rFonts w:ascii="Times New Roman" w:hAnsi="Times New Roman"/>
          <w:sz w:val="28"/>
          <w:szCs w:val="28"/>
        </w:rPr>
        <w:t>условиях</w:t>
      </w:r>
      <w:r w:rsidR="00B2118F" w:rsidRPr="00B27577">
        <w:rPr>
          <w:rFonts w:ascii="Times New Roman" w:hAnsi="Times New Roman"/>
          <w:sz w:val="28"/>
          <w:szCs w:val="28"/>
        </w:rPr>
        <w:t xml:space="preserve"> </w:t>
      </w:r>
      <w:r w:rsidRPr="00B27577">
        <w:rPr>
          <w:rFonts w:ascii="Times New Roman" w:hAnsi="Times New Roman"/>
          <w:sz w:val="28"/>
          <w:szCs w:val="28"/>
        </w:rPr>
        <w:t>взаимодействия</w:t>
      </w:r>
      <w:r w:rsidR="00B2118F" w:rsidRPr="00B27577">
        <w:rPr>
          <w:rFonts w:ascii="Times New Roman" w:hAnsi="Times New Roman"/>
          <w:sz w:val="28"/>
          <w:szCs w:val="28"/>
        </w:rPr>
        <w:t xml:space="preserve"> </w:t>
      </w:r>
      <w:proofErr w:type="gramStart"/>
      <w:r w:rsidRPr="00B27577">
        <w:rPr>
          <w:rFonts w:ascii="Times New Roman" w:hAnsi="Times New Roman"/>
          <w:sz w:val="28"/>
          <w:szCs w:val="28"/>
        </w:rPr>
        <w:t>связан</w:t>
      </w:r>
      <w:proofErr w:type="gramEnd"/>
      <w:r w:rsidR="00B2118F" w:rsidRPr="00B27577">
        <w:rPr>
          <w:rFonts w:ascii="Times New Roman" w:hAnsi="Times New Roman"/>
          <w:sz w:val="28"/>
          <w:szCs w:val="28"/>
        </w:rPr>
        <w:t xml:space="preserve"> </w:t>
      </w:r>
      <w:r w:rsidRPr="00B27577">
        <w:rPr>
          <w:rFonts w:ascii="Times New Roman" w:hAnsi="Times New Roman"/>
          <w:sz w:val="28"/>
          <w:szCs w:val="28"/>
        </w:rPr>
        <w:t>с</w:t>
      </w:r>
      <w:r w:rsidR="00B2118F" w:rsidRPr="00B27577">
        <w:rPr>
          <w:rFonts w:ascii="Times New Roman" w:hAnsi="Times New Roman"/>
          <w:sz w:val="28"/>
          <w:szCs w:val="28"/>
        </w:rPr>
        <w:t xml:space="preserve"> </w:t>
      </w:r>
      <w:r w:rsidRPr="00B27577">
        <w:rPr>
          <w:rFonts w:ascii="Times New Roman" w:hAnsi="Times New Roman"/>
          <w:sz w:val="28"/>
          <w:szCs w:val="28"/>
        </w:rPr>
        <w:t>его</w:t>
      </w:r>
      <w:r w:rsidR="00B2118F" w:rsidRPr="00B27577">
        <w:rPr>
          <w:rFonts w:ascii="Times New Roman" w:hAnsi="Times New Roman"/>
          <w:sz w:val="28"/>
          <w:szCs w:val="28"/>
        </w:rPr>
        <w:t xml:space="preserve"> </w:t>
      </w:r>
      <w:r w:rsidRPr="00B27577">
        <w:rPr>
          <w:rFonts w:ascii="Times New Roman" w:hAnsi="Times New Roman"/>
          <w:sz w:val="28"/>
          <w:szCs w:val="28"/>
        </w:rPr>
        <w:t>статусом.</w:t>
      </w:r>
      <w:r w:rsidR="00B2118F" w:rsidRPr="00B27577">
        <w:rPr>
          <w:rFonts w:ascii="Times New Roman" w:hAnsi="Times New Roman"/>
          <w:sz w:val="28"/>
          <w:szCs w:val="28"/>
        </w:rPr>
        <w:t xml:space="preserve"> </w:t>
      </w:r>
      <w:r w:rsidRPr="00B27577">
        <w:rPr>
          <w:rFonts w:ascii="Times New Roman" w:hAnsi="Times New Roman"/>
          <w:sz w:val="28"/>
          <w:szCs w:val="28"/>
        </w:rPr>
        <w:t>Но</w:t>
      </w:r>
      <w:r w:rsidR="00B2118F" w:rsidRPr="00B27577">
        <w:rPr>
          <w:rFonts w:ascii="Times New Roman" w:hAnsi="Times New Roman"/>
          <w:sz w:val="28"/>
          <w:szCs w:val="28"/>
        </w:rPr>
        <w:t xml:space="preserve"> </w:t>
      </w:r>
      <w:r w:rsidRPr="00B27577">
        <w:rPr>
          <w:rFonts w:ascii="Times New Roman" w:hAnsi="Times New Roman"/>
          <w:sz w:val="28"/>
          <w:szCs w:val="28"/>
        </w:rPr>
        <w:t>среди</w:t>
      </w:r>
      <w:r w:rsidR="00B2118F" w:rsidRPr="00B27577">
        <w:rPr>
          <w:rFonts w:ascii="Times New Roman" w:hAnsi="Times New Roman"/>
          <w:sz w:val="28"/>
          <w:szCs w:val="28"/>
        </w:rPr>
        <w:t xml:space="preserve"> </w:t>
      </w:r>
      <w:r w:rsidRPr="00B27577">
        <w:rPr>
          <w:rFonts w:ascii="Times New Roman" w:hAnsi="Times New Roman"/>
          <w:sz w:val="28"/>
          <w:szCs w:val="28"/>
        </w:rPr>
        <w:t>статусных</w:t>
      </w:r>
      <w:r w:rsidR="00B2118F" w:rsidRPr="00B27577">
        <w:rPr>
          <w:rFonts w:ascii="Times New Roman" w:hAnsi="Times New Roman"/>
          <w:sz w:val="28"/>
          <w:szCs w:val="28"/>
        </w:rPr>
        <w:t xml:space="preserve"> </w:t>
      </w:r>
      <w:r w:rsidRPr="00B27577">
        <w:rPr>
          <w:rFonts w:ascii="Times New Roman" w:hAnsi="Times New Roman"/>
          <w:sz w:val="28"/>
          <w:szCs w:val="28"/>
        </w:rPr>
        <w:t>проявлений</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коммуникантов</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выделяются</w:t>
      </w:r>
      <w:r w:rsidR="00B2118F" w:rsidRPr="00B27577">
        <w:rPr>
          <w:rFonts w:ascii="Times New Roman" w:hAnsi="Times New Roman"/>
          <w:sz w:val="28"/>
          <w:szCs w:val="28"/>
        </w:rPr>
        <w:t xml:space="preserve"> </w:t>
      </w:r>
      <w:r w:rsidRPr="00B27577">
        <w:rPr>
          <w:rFonts w:ascii="Times New Roman" w:hAnsi="Times New Roman"/>
          <w:sz w:val="28"/>
          <w:szCs w:val="28"/>
        </w:rPr>
        <w:t>наиболее</w:t>
      </w:r>
      <w:r w:rsidR="00B2118F" w:rsidRPr="00B27577">
        <w:rPr>
          <w:rFonts w:ascii="Times New Roman" w:hAnsi="Times New Roman"/>
          <w:sz w:val="28"/>
          <w:szCs w:val="28"/>
        </w:rPr>
        <w:t xml:space="preserve"> </w:t>
      </w:r>
      <w:r w:rsidRPr="00B27577">
        <w:rPr>
          <w:rFonts w:ascii="Times New Roman" w:hAnsi="Times New Roman"/>
          <w:sz w:val="28"/>
          <w:szCs w:val="28"/>
        </w:rPr>
        <w:t>успешными</w:t>
      </w:r>
      <w:r w:rsidR="00B2118F" w:rsidRPr="00B27577">
        <w:rPr>
          <w:rFonts w:ascii="Times New Roman" w:hAnsi="Times New Roman"/>
          <w:sz w:val="28"/>
          <w:szCs w:val="28"/>
        </w:rPr>
        <w:t xml:space="preserve"> </w:t>
      </w:r>
      <w:r w:rsidRPr="00B27577">
        <w:rPr>
          <w:rFonts w:ascii="Times New Roman" w:hAnsi="Times New Roman"/>
          <w:sz w:val="28"/>
          <w:szCs w:val="28"/>
        </w:rPr>
        <w:t>нейтральные,</w:t>
      </w:r>
      <w:r w:rsidR="00B2118F" w:rsidRPr="00B27577">
        <w:rPr>
          <w:rFonts w:ascii="Times New Roman" w:hAnsi="Times New Roman"/>
          <w:sz w:val="28"/>
          <w:szCs w:val="28"/>
        </w:rPr>
        <w:t xml:space="preserve"> </w:t>
      </w:r>
      <w:r w:rsidRPr="00B27577">
        <w:rPr>
          <w:rFonts w:ascii="Times New Roman" w:hAnsi="Times New Roman"/>
          <w:sz w:val="28"/>
          <w:szCs w:val="28"/>
        </w:rPr>
        <w:t>дружеские,</w:t>
      </w:r>
      <w:r w:rsidR="00B2118F" w:rsidRPr="00B27577">
        <w:rPr>
          <w:rFonts w:ascii="Times New Roman" w:hAnsi="Times New Roman"/>
          <w:sz w:val="28"/>
          <w:szCs w:val="28"/>
        </w:rPr>
        <w:t xml:space="preserve"> </w:t>
      </w:r>
      <w:r w:rsidRPr="00B27577">
        <w:rPr>
          <w:rFonts w:ascii="Times New Roman" w:hAnsi="Times New Roman"/>
          <w:sz w:val="28"/>
          <w:szCs w:val="28"/>
        </w:rPr>
        <w:t>семейные</w:t>
      </w:r>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r w:rsidRPr="00B27577">
        <w:rPr>
          <w:rFonts w:ascii="Times New Roman" w:hAnsi="Times New Roman"/>
          <w:sz w:val="28"/>
          <w:szCs w:val="28"/>
        </w:rPr>
        <w:t>деловые</w:t>
      </w:r>
      <w:r w:rsidR="00B2118F" w:rsidRPr="00B27577">
        <w:rPr>
          <w:rFonts w:ascii="Times New Roman" w:hAnsi="Times New Roman"/>
          <w:sz w:val="28"/>
          <w:szCs w:val="28"/>
        </w:rPr>
        <w:t xml:space="preserve"> </w:t>
      </w:r>
      <w:r w:rsidRPr="00B27577">
        <w:rPr>
          <w:rFonts w:ascii="Times New Roman" w:hAnsi="Times New Roman"/>
          <w:sz w:val="28"/>
          <w:szCs w:val="28"/>
        </w:rPr>
        <w:t>отношения,</w:t>
      </w:r>
      <w:r w:rsidR="00B2118F" w:rsidRPr="00B27577">
        <w:rPr>
          <w:rFonts w:ascii="Times New Roman" w:hAnsi="Times New Roman"/>
          <w:sz w:val="28"/>
          <w:szCs w:val="28"/>
        </w:rPr>
        <w:t xml:space="preserve"> </w:t>
      </w:r>
      <w:r w:rsidRPr="00B27577">
        <w:rPr>
          <w:rFonts w:ascii="Times New Roman" w:hAnsi="Times New Roman"/>
          <w:sz w:val="28"/>
          <w:szCs w:val="28"/>
        </w:rPr>
        <w:t>которые</w:t>
      </w:r>
      <w:r w:rsidR="00B2118F" w:rsidRPr="00B27577">
        <w:rPr>
          <w:rFonts w:ascii="Times New Roman" w:hAnsi="Times New Roman"/>
          <w:sz w:val="28"/>
          <w:szCs w:val="28"/>
        </w:rPr>
        <w:t xml:space="preserve"> </w:t>
      </w:r>
      <w:r w:rsidRPr="00B27577">
        <w:rPr>
          <w:rFonts w:ascii="Times New Roman" w:hAnsi="Times New Roman"/>
          <w:sz w:val="28"/>
          <w:szCs w:val="28"/>
        </w:rPr>
        <w:t>гарантируют</w:t>
      </w:r>
      <w:r w:rsidR="00B2118F" w:rsidRPr="00B27577">
        <w:rPr>
          <w:rFonts w:ascii="Times New Roman" w:hAnsi="Times New Roman"/>
          <w:sz w:val="28"/>
          <w:szCs w:val="28"/>
        </w:rPr>
        <w:t xml:space="preserve"> </w:t>
      </w:r>
      <w:r w:rsidRPr="00B27577">
        <w:rPr>
          <w:rFonts w:ascii="Times New Roman" w:hAnsi="Times New Roman"/>
          <w:sz w:val="28"/>
          <w:szCs w:val="28"/>
        </w:rPr>
        <w:t>достижение</w:t>
      </w:r>
      <w:r w:rsidR="00B2118F" w:rsidRPr="00B27577">
        <w:rPr>
          <w:rFonts w:ascii="Times New Roman" w:hAnsi="Times New Roman"/>
          <w:sz w:val="28"/>
          <w:szCs w:val="28"/>
        </w:rPr>
        <w:t xml:space="preserve"> </w:t>
      </w:r>
      <w:r w:rsidRPr="00B27577">
        <w:rPr>
          <w:rFonts w:ascii="Times New Roman" w:hAnsi="Times New Roman"/>
          <w:sz w:val="28"/>
          <w:szCs w:val="28"/>
        </w:rPr>
        <w:t>наивысшей</w:t>
      </w:r>
      <w:r w:rsidR="00B2118F" w:rsidRPr="00B27577">
        <w:rPr>
          <w:rFonts w:ascii="Times New Roman" w:hAnsi="Times New Roman"/>
          <w:sz w:val="28"/>
          <w:szCs w:val="28"/>
        </w:rPr>
        <w:t xml:space="preserve"> </w:t>
      </w:r>
      <w:r w:rsidRPr="00B27577">
        <w:rPr>
          <w:rFonts w:ascii="Times New Roman" w:hAnsi="Times New Roman"/>
          <w:sz w:val="28"/>
          <w:szCs w:val="28"/>
        </w:rPr>
        <w:t>эффективности</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побуждении</w:t>
      </w:r>
      <w:r w:rsidR="00B2118F" w:rsidRPr="00B27577">
        <w:rPr>
          <w:rFonts w:ascii="Times New Roman" w:hAnsi="Times New Roman"/>
          <w:sz w:val="28"/>
          <w:szCs w:val="28"/>
        </w:rPr>
        <w:t xml:space="preserve"> </w:t>
      </w:r>
      <w:r w:rsidRPr="00B27577">
        <w:rPr>
          <w:rFonts w:ascii="Times New Roman" w:hAnsi="Times New Roman"/>
          <w:sz w:val="28"/>
          <w:szCs w:val="28"/>
        </w:rPr>
        <w:t>разговора.</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B62576" w:rsidTr="002E41D0">
        <w:tc>
          <w:tcPr>
            <w:tcW w:w="9570" w:type="dxa"/>
            <w:tcBorders>
              <w:top w:val="nil"/>
              <w:left w:val="nil"/>
              <w:bottom w:val="nil"/>
              <w:right w:val="nil"/>
            </w:tcBorders>
            <w:hideMark/>
          </w:tcPr>
          <w:p w:rsidR="00C22E38" w:rsidRPr="00632025" w:rsidRDefault="0033190A" w:rsidP="00E053C0">
            <w:pPr>
              <w:pStyle w:val="af8"/>
              <w:spacing w:line="360" w:lineRule="auto"/>
              <w:ind w:firstLine="180"/>
              <w:jc w:val="both"/>
              <w:rPr>
                <w:rFonts w:ascii="Times New Roman" w:hAnsi="Times New Roman" w:cs="Times New Roman"/>
                <w:i/>
                <w:sz w:val="24"/>
                <w:szCs w:val="24"/>
                <w:lang w:val="en-GB"/>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19</w:t>
            </w:r>
            <w:r w:rsidRPr="0033190A">
              <w:rPr>
                <w:rFonts w:ascii="Times New Roman" w:hAnsi="Times New Roman" w:cs="Times New Roman"/>
                <w:b/>
                <w:sz w:val="28"/>
                <w:szCs w:val="28"/>
              </w:rPr>
              <w:fldChar w:fldCharType="end"/>
            </w:r>
            <w:r w:rsidRPr="0033190A">
              <w:rPr>
                <w:rFonts w:ascii="Times New Roman" w:hAnsi="Times New Roman" w:cs="Times New Roman"/>
                <w:b/>
                <w:sz w:val="28"/>
                <w:szCs w:val="28"/>
                <w:lang w:val="en-US"/>
              </w:rPr>
              <w:t>)</w:t>
            </w:r>
            <w:r w:rsidRPr="0033190A">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GB"/>
              </w:rPr>
              <w:t>"When</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you</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were</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in</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the</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bedroom,</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did</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you</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see</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any</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jewellery</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lying</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around?"</w:t>
            </w:r>
          </w:p>
          <w:p w:rsidR="00C22E38" w:rsidRPr="00632025" w:rsidRDefault="00C22E38" w:rsidP="00E053C0">
            <w:pPr>
              <w:spacing w:line="360" w:lineRule="auto"/>
              <w:ind w:firstLine="180"/>
              <w:jc w:val="both"/>
              <w:rPr>
                <w:rFonts w:ascii="Times New Roman" w:eastAsia="MS Mincho" w:hAnsi="Times New Roman" w:cs="Times New Roman"/>
                <w:i/>
                <w:sz w:val="24"/>
                <w:szCs w:val="24"/>
                <w:lang w:val="en-GB"/>
              </w:rPr>
            </w:pPr>
            <w:r w:rsidRPr="00632025">
              <w:rPr>
                <w:rFonts w:ascii="Times New Roman" w:eastAsia="MS Mincho" w:hAnsi="Times New Roman" w:cs="Times New Roman"/>
                <w:i/>
                <w:sz w:val="24"/>
                <w:szCs w:val="24"/>
              </w:rPr>
              <w:t>В</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GB"/>
              </w:rPr>
              <w:t>"Why...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no.</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don't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think</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so."</w:t>
            </w:r>
          </w:p>
          <w:p w:rsidR="00C22E38" w:rsidRPr="00632025" w:rsidRDefault="00C22E38" w:rsidP="00E053C0">
            <w:pPr>
              <w:spacing w:line="360" w:lineRule="auto"/>
              <w:ind w:firstLine="180"/>
              <w:jc w:val="both"/>
              <w:rPr>
                <w:rFonts w:ascii="Times New Roman" w:eastAsia="MS Mincho" w:hAnsi="Times New Roman" w:cs="Times New Roman"/>
                <w:b/>
                <w:i/>
                <w:sz w:val="24"/>
                <w:szCs w:val="24"/>
                <w:lang w:val="en-GB"/>
              </w:rPr>
            </w:pPr>
            <w:r w:rsidRPr="00632025">
              <w:rPr>
                <w:rFonts w:ascii="Times New Roman" w:eastAsia="MS Mincho" w:hAnsi="Times New Roman" w:cs="Times New Roman"/>
                <w:i/>
                <w:sz w:val="24"/>
                <w:szCs w:val="24"/>
              </w:rPr>
              <w:t>А</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GB"/>
              </w:rPr>
              <w:t>The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assistant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manager</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pounced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on</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w:t>
            </w:r>
            <w:r w:rsidRPr="00632025">
              <w:rPr>
                <w:rFonts w:ascii="Times New Roman" w:eastAsia="MS Mincho" w:hAnsi="Times New Roman" w:cs="Times New Roman"/>
                <w:b/>
                <w:i/>
                <w:sz w:val="24"/>
                <w:szCs w:val="24"/>
                <w:lang w:val="en-GB"/>
              </w:rPr>
              <w:t>You</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don't</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think</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so?</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You're</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not</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sure?"</w:t>
            </w:r>
          </w:p>
          <w:p w:rsidR="00C22E38" w:rsidRPr="00BB63EC" w:rsidRDefault="00C22E38" w:rsidP="00E053C0">
            <w:pPr>
              <w:spacing w:line="360" w:lineRule="auto"/>
              <w:ind w:firstLine="180"/>
              <w:jc w:val="both"/>
              <w:rPr>
                <w:rFonts w:ascii="Times New Roman" w:eastAsia="Calibri" w:hAnsi="Times New Roman" w:cs="Times New Roman"/>
                <w:sz w:val="24"/>
                <w:szCs w:val="24"/>
                <w:lang w:val="en-US"/>
              </w:rPr>
            </w:pPr>
            <w:r w:rsidRPr="00632025">
              <w:rPr>
                <w:rFonts w:ascii="Times New Roman" w:eastAsia="MS Mincho" w:hAnsi="Times New Roman" w:cs="Times New Roman"/>
                <w:i/>
                <w:sz w:val="24"/>
                <w:szCs w:val="24"/>
              </w:rPr>
              <w:t>В</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t>
            </w:r>
            <w:r w:rsidRPr="00632025">
              <w:rPr>
                <w:rFonts w:ascii="Times New Roman" w:eastAsia="MS Mincho" w:hAnsi="Times New Roman" w:cs="Times New Roman"/>
                <w:i/>
                <w:sz w:val="24"/>
                <w:szCs w:val="24"/>
                <w:lang w:val="en-GB"/>
              </w:rPr>
              <w:t>"I</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wasn't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looking</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for</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jewellery,"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Tracy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said.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was</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checking</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the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beds</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and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US"/>
              </w:rPr>
              <w:t>t</w:t>
            </w:r>
            <w:proofErr w:type="spellStart"/>
            <w:r w:rsidRPr="00632025">
              <w:rPr>
                <w:rFonts w:ascii="Times New Roman" w:eastAsia="MS Mincho" w:hAnsi="Times New Roman" w:cs="Times New Roman"/>
                <w:i/>
                <w:sz w:val="24"/>
                <w:szCs w:val="24"/>
                <w:lang w:val="en-GB"/>
              </w:rPr>
              <w:t>owels</w:t>
            </w:r>
            <w:proofErr w:type="spellEnd"/>
            <w:r w:rsidRPr="00632025">
              <w:rPr>
                <w:rFonts w:ascii="Times New Roman" w:eastAsia="MS Mincho" w:hAnsi="Times New Roman" w:cs="Times New Roman"/>
                <w:i/>
                <w:sz w:val="24"/>
                <w:szCs w:val="24"/>
                <w:lang w:val="en-GB"/>
              </w:rPr>
              <w:t>."</w:t>
            </w:r>
            <w:r w:rsidR="00BB63EC">
              <w:rPr>
                <w:rFonts w:ascii="Times New Roman" w:eastAsia="MS Mincho" w:hAnsi="Times New Roman" w:cs="Times New Roman"/>
                <w:i/>
                <w:sz w:val="24"/>
                <w:szCs w:val="24"/>
                <w:lang w:val="en-GB"/>
              </w:rPr>
              <w:t xml:space="preserve"> </w:t>
            </w:r>
            <w:r w:rsidR="00BB63EC">
              <w:rPr>
                <w:rFonts w:ascii="Times New Roman" w:eastAsia="MS Mincho" w:hAnsi="Times New Roman" w:cs="Times New Roman"/>
                <w:sz w:val="24"/>
                <w:szCs w:val="24"/>
                <w:lang w:val="en-GB"/>
              </w:rPr>
              <w:t xml:space="preserve"> [LS]</w:t>
            </w:r>
          </w:p>
        </w:tc>
      </w:tr>
    </w:tbl>
    <w:p w:rsidR="00294329" w:rsidRDefault="00294329" w:rsidP="0033190A">
      <w:pPr>
        <w:pStyle w:val="af6"/>
        <w:spacing w:after="0" w:line="360" w:lineRule="auto"/>
        <w:ind w:left="0" w:firstLine="720"/>
        <w:jc w:val="both"/>
        <w:rPr>
          <w:rFonts w:ascii="Times New Roman" w:hAnsi="Times New Roman"/>
          <w:sz w:val="28"/>
          <w:szCs w:val="28"/>
          <w:lang w:val="en-US"/>
        </w:rPr>
      </w:pPr>
    </w:p>
    <w:p w:rsidR="00C22E38" w:rsidRPr="006240A5" w:rsidRDefault="006240A5" w:rsidP="0033190A">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 xml:space="preserve">В выделенной группе примеров объединенных по </w:t>
      </w:r>
      <w:proofErr w:type="spellStart"/>
      <w:r w:rsidRPr="00B27577">
        <w:rPr>
          <w:rFonts w:ascii="Times New Roman" w:hAnsi="Times New Roman"/>
          <w:sz w:val="28"/>
          <w:szCs w:val="28"/>
        </w:rPr>
        <w:t>статусности</w:t>
      </w:r>
      <w:proofErr w:type="spellEnd"/>
      <w:r w:rsidRPr="00B27577">
        <w:rPr>
          <w:rFonts w:ascii="Times New Roman" w:hAnsi="Times New Roman"/>
          <w:sz w:val="28"/>
          <w:szCs w:val="28"/>
        </w:rPr>
        <w:t xml:space="preserve"> (</w:t>
      </w:r>
      <w:r w:rsidRPr="00B27577">
        <w:rPr>
          <w:rFonts w:ascii="Times New Roman" w:hAnsi="Times New Roman"/>
          <w:sz w:val="28"/>
          <w:szCs w:val="28"/>
          <w:lang w:val="en-US"/>
        </w:rPr>
        <w:t>p</w:t>
      </w:r>
      <w:r w:rsidRPr="00B27577">
        <w:rPr>
          <w:rFonts w:ascii="Times New Roman" w:hAnsi="Times New Roman"/>
          <w:sz w:val="28"/>
          <w:szCs w:val="28"/>
        </w:rPr>
        <w:t xml:space="preserve"> &gt; 1) между участниками диалогических фрагментов </w:t>
      </w:r>
      <w:r w:rsidR="0033190A">
        <w:rPr>
          <w:rFonts w:ascii="Times New Roman" w:hAnsi="Times New Roman"/>
          <w:sz w:val="28"/>
          <w:szCs w:val="28"/>
        </w:rPr>
        <w:t xml:space="preserve">складываются </w:t>
      </w:r>
      <w:r w:rsidRPr="00B27577">
        <w:rPr>
          <w:rFonts w:ascii="Times New Roman" w:hAnsi="Times New Roman"/>
          <w:sz w:val="28"/>
          <w:szCs w:val="28"/>
        </w:rPr>
        <w:t>преимущественно служебные, деловые и, иногда, нейтральные отношения.</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B62576" w:rsidTr="0033190A">
        <w:tc>
          <w:tcPr>
            <w:tcW w:w="9570" w:type="dxa"/>
            <w:tcBorders>
              <w:top w:val="nil"/>
              <w:left w:val="nil"/>
              <w:bottom w:val="nil"/>
              <w:right w:val="nil"/>
            </w:tcBorders>
            <w:shd w:val="clear" w:color="auto" w:fill="auto"/>
            <w:hideMark/>
          </w:tcPr>
          <w:p w:rsidR="00C22E38" w:rsidRPr="00632025" w:rsidRDefault="0033190A" w:rsidP="00E053C0">
            <w:pPr>
              <w:spacing w:line="360" w:lineRule="auto"/>
              <w:ind w:firstLine="180"/>
              <w:jc w:val="both"/>
              <w:rPr>
                <w:rFonts w:ascii="Times New Roman" w:eastAsia="MS Mincho" w:hAnsi="Times New Roman" w:cs="Times New Roman"/>
                <w:b/>
                <w:i/>
                <w:sz w:val="24"/>
                <w:szCs w:val="24"/>
                <w:lang w:val="en-GB"/>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20</w:t>
            </w:r>
            <w:r w:rsidRPr="0033190A">
              <w:rPr>
                <w:rFonts w:ascii="Times New Roman" w:hAnsi="Times New Roman" w:cs="Times New Roman"/>
                <w:b/>
                <w:sz w:val="28"/>
                <w:szCs w:val="28"/>
              </w:rPr>
              <w:fldChar w:fldCharType="end"/>
            </w:r>
            <w:r w:rsidRPr="0033190A">
              <w:rPr>
                <w:rFonts w:ascii="Times New Roman" w:hAnsi="Times New Roman" w:cs="Times New Roman"/>
                <w:b/>
                <w:sz w:val="28"/>
                <w:szCs w:val="28"/>
                <w:lang w:val="en-US"/>
              </w:rPr>
              <w:t>)</w:t>
            </w:r>
            <w:r w:rsidRPr="0033190A">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GB"/>
              </w:rPr>
              <w:t>А:</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“Vote</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what,</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my</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friend?</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Vote</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that</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the</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nurse</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may</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not</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ask</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any</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more</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questions</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in</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Group</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Meeting?</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Vote</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that</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she</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shall</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not</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look</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at</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us</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in</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a</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certain</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i/>
                <w:sz w:val="24"/>
                <w:szCs w:val="24"/>
                <w:lang w:val="en-GB"/>
              </w:rPr>
              <w:t>way?</w:t>
            </w:r>
            <w:r w:rsidR="00B2118F" w:rsidRPr="00632025">
              <w:rPr>
                <w:rFonts w:ascii="Times New Roman" w:eastAsia="MS Mincho" w:hAnsi="Times New Roman" w:cs="Times New Roman"/>
                <w:i/>
                <w:sz w:val="24"/>
                <w:szCs w:val="24"/>
                <w:lang w:val="en-GB"/>
              </w:rPr>
              <w:t xml:space="preserve"> </w:t>
            </w:r>
            <w:r w:rsidR="00C22E38" w:rsidRPr="00632025">
              <w:rPr>
                <w:rFonts w:ascii="Times New Roman" w:eastAsia="MS Mincho" w:hAnsi="Times New Roman" w:cs="Times New Roman"/>
                <w:b/>
                <w:i/>
                <w:sz w:val="24"/>
                <w:szCs w:val="24"/>
                <w:lang w:val="en-GB"/>
              </w:rPr>
              <w:t>You</w:t>
            </w:r>
            <w:r w:rsidR="00B2118F" w:rsidRPr="00632025">
              <w:rPr>
                <w:rFonts w:ascii="Times New Roman" w:eastAsia="MS Mincho" w:hAnsi="Times New Roman" w:cs="Times New Roman"/>
                <w:b/>
                <w:i/>
                <w:sz w:val="24"/>
                <w:szCs w:val="24"/>
                <w:lang w:val="en-GB"/>
              </w:rPr>
              <w:t xml:space="preserve"> </w:t>
            </w:r>
            <w:r w:rsidR="00C22E38" w:rsidRPr="00632025">
              <w:rPr>
                <w:rFonts w:ascii="Times New Roman" w:eastAsia="MS Mincho" w:hAnsi="Times New Roman" w:cs="Times New Roman"/>
                <w:b/>
                <w:i/>
                <w:sz w:val="24"/>
                <w:szCs w:val="24"/>
                <w:lang w:val="en-GB"/>
              </w:rPr>
              <w:t>tell</w:t>
            </w:r>
            <w:r w:rsidR="00B2118F" w:rsidRPr="00632025">
              <w:rPr>
                <w:rFonts w:ascii="Times New Roman" w:eastAsia="MS Mincho" w:hAnsi="Times New Roman" w:cs="Times New Roman"/>
                <w:b/>
                <w:i/>
                <w:sz w:val="24"/>
                <w:szCs w:val="24"/>
                <w:lang w:val="en-GB"/>
              </w:rPr>
              <w:t xml:space="preserve"> </w:t>
            </w:r>
            <w:r w:rsidR="00C22E38" w:rsidRPr="00632025">
              <w:rPr>
                <w:rFonts w:ascii="Times New Roman" w:eastAsia="MS Mincho" w:hAnsi="Times New Roman" w:cs="Times New Roman"/>
                <w:b/>
                <w:i/>
                <w:sz w:val="24"/>
                <w:szCs w:val="24"/>
                <w:lang w:val="en-GB"/>
              </w:rPr>
              <w:t>me,</w:t>
            </w:r>
            <w:r w:rsidR="00B2118F" w:rsidRPr="00632025">
              <w:rPr>
                <w:rFonts w:ascii="Times New Roman" w:eastAsia="MS Mincho" w:hAnsi="Times New Roman" w:cs="Times New Roman"/>
                <w:b/>
                <w:i/>
                <w:sz w:val="24"/>
                <w:szCs w:val="24"/>
                <w:lang w:val="en-GB"/>
              </w:rPr>
              <w:t xml:space="preserve"> </w:t>
            </w:r>
            <w:r w:rsidR="00C22E38" w:rsidRPr="00632025">
              <w:rPr>
                <w:rFonts w:ascii="Times New Roman" w:eastAsia="MS Mincho" w:hAnsi="Times New Roman" w:cs="Times New Roman"/>
                <w:b/>
                <w:i/>
                <w:sz w:val="24"/>
                <w:szCs w:val="24"/>
                <w:lang w:val="en-GB"/>
              </w:rPr>
              <w:t>Mr.</w:t>
            </w:r>
            <w:r w:rsidR="00B2118F" w:rsidRPr="00632025">
              <w:rPr>
                <w:rFonts w:ascii="Times New Roman" w:eastAsia="MS Mincho" w:hAnsi="Times New Roman" w:cs="Times New Roman"/>
                <w:b/>
                <w:i/>
                <w:sz w:val="24"/>
                <w:szCs w:val="24"/>
                <w:lang w:val="en-GB"/>
              </w:rPr>
              <w:t xml:space="preserve"> </w:t>
            </w:r>
            <w:proofErr w:type="spellStart"/>
            <w:r w:rsidR="00C22E38" w:rsidRPr="00632025">
              <w:rPr>
                <w:rFonts w:ascii="Times New Roman" w:eastAsia="MS Mincho" w:hAnsi="Times New Roman" w:cs="Times New Roman"/>
                <w:b/>
                <w:i/>
                <w:sz w:val="24"/>
                <w:szCs w:val="24"/>
                <w:lang w:val="en-GB"/>
              </w:rPr>
              <w:t>McMurphy</w:t>
            </w:r>
            <w:proofErr w:type="spellEnd"/>
            <w:r w:rsidR="00C22E38" w:rsidRPr="00632025">
              <w:rPr>
                <w:rFonts w:ascii="Times New Roman" w:eastAsia="MS Mincho" w:hAnsi="Times New Roman" w:cs="Times New Roman"/>
                <w:b/>
                <w:i/>
                <w:sz w:val="24"/>
                <w:szCs w:val="24"/>
                <w:lang w:val="en-GB"/>
              </w:rPr>
              <w:t>,</w:t>
            </w:r>
            <w:r w:rsidR="00B2118F" w:rsidRPr="00632025">
              <w:rPr>
                <w:rFonts w:ascii="Times New Roman" w:eastAsia="MS Mincho" w:hAnsi="Times New Roman" w:cs="Times New Roman"/>
                <w:b/>
                <w:i/>
                <w:sz w:val="24"/>
                <w:szCs w:val="24"/>
                <w:lang w:val="en-GB"/>
              </w:rPr>
              <w:t xml:space="preserve"> </w:t>
            </w:r>
            <w:r w:rsidR="00C22E38" w:rsidRPr="00632025">
              <w:rPr>
                <w:rFonts w:ascii="Times New Roman" w:eastAsia="MS Mincho" w:hAnsi="Times New Roman" w:cs="Times New Roman"/>
                <w:b/>
                <w:i/>
                <w:sz w:val="24"/>
                <w:szCs w:val="24"/>
                <w:lang w:val="en-GB"/>
              </w:rPr>
              <w:t>what</w:t>
            </w:r>
            <w:r w:rsidR="00B2118F" w:rsidRPr="00632025">
              <w:rPr>
                <w:rFonts w:ascii="Times New Roman" w:eastAsia="MS Mincho" w:hAnsi="Times New Roman" w:cs="Times New Roman"/>
                <w:b/>
                <w:i/>
                <w:sz w:val="24"/>
                <w:szCs w:val="24"/>
                <w:lang w:val="en-GB"/>
              </w:rPr>
              <w:t xml:space="preserve"> </w:t>
            </w:r>
            <w:r w:rsidR="00C22E38" w:rsidRPr="00632025">
              <w:rPr>
                <w:rFonts w:ascii="Times New Roman" w:eastAsia="MS Mincho" w:hAnsi="Times New Roman" w:cs="Times New Roman"/>
                <w:b/>
                <w:i/>
                <w:sz w:val="24"/>
                <w:szCs w:val="24"/>
                <w:lang w:val="en-GB"/>
              </w:rPr>
              <w:t>do</w:t>
            </w:r>
            <w:r w:rsidR="00B2118F" w:rsidRPr="00632025">
              <w:rPr>
                <w:rFonts w:ascii="Times New Roman" w:eastAsia="MS Mincho" w:hAnsi="Times New Roman" w:cs="Times New Roman"/>
                <w:b/>
                <w:i/>
                <w:sz w:val="24"/>
                <w:szCs w:val="24"/>
                <w:lang w:val="en-GB"/>
              </w:rPr>
              <w:t xml:space="preserve"> </w:t>
            </w:r>
            <w:r w:rsidR="00C22E38" w:rsidRPr="00632025">
              <w:rPr>
                <w:rFonts w:ascii="Times New Roman" w:eastAsia="MS Mincho" w:hAnsi="Times New Roman" w:cs="Times New Roman"/>
                <w:b/>
                <w:i/>
                <w:sz w:val="24"/>
                <w:szCs w:val="24"/>
                <w:lang w:val="en-GB"/>
              </w:rPr>
              <w:t>we</w:t>
            </w:r>
            <w:r w:rsidR="00B2118F" w:rsidRPr="00632025">
              <w:rPr>
                <w:rFonts w:ascii="Times New Roman" w:eastAsia="MS Mincho" w:hAnsi="Times New Roman" w:cs="Times New Roman"/>
                <w:b/>
                <w:i/>
                <w:sz w:val="24"/>
                <w:szCs w:val="24"/>
                <w:lang w:val="en-GB"/>
              </w:rPr>
              <w:t xml:space="preserve"> </w:t>
            </w:r>
            <w:r w:rsidR="00C22E38" w:rsidRPr="00632025">
              <w:rPr>
                <w:rFonts w:ascii="Times New Roman" w:eastAsia="MS Mincho" w:hAnsi="Times New Roman" w:cs="Times New Roman"/>
                <w:b/>
                <w:i/>
                <w:sz w:val="24"/>
                <w:szCs w:val="24"/>
                <w:lang w:val="en-GB"/>
              </w:rPr>
              <w:t>vote</w:t>
            </w:r>
            <w:r w:rsidR="00B2118F" w:rsidRPr="00632025">
              <w:rPr>
                <w:rFonts w:ascii="Times New Roman" w:eastAsia="MS Mincho" w:hAnsi="Times New Roman" w:cs="Times New Roman"/>
                <w:b/>
                <w:i/>
                <w:sz w:val="24"/>
                <w:szCs w:val="24"/>
                <w:lang w:val="en-GB"/>
              </w:rPr>
              <w:t xml:space="preserve"> </w:t>
            </w:r>
            <w:r w:rsidR="00C22E38" w:rsidRPr="00632025">
              <w:rPr>
                <w:rFonts w:ascii="Times New Roman" w:eastAsia="MS Mincho" w:hAnsi="Times New Roman" w:cs="Times New Roman"/>
                <w:b/>
                <w:i/>
                <w:sz w:val="24"/>
                <w:szCs w:val="24"/>
                <w:lang w:val="en-GB"/>
              </w:rPr>
              <w:t>on?”</w:t>
            </w:r>
          </w:p>
          <w:p w:rsidR="00C22E38" w:rsidRPr="00BB63EC" w:rsidRDefault="00C22E38" w:rsidP="00E053C0">
            <w:pPr>
              <w:spacing w:line="360" w:lineRule="auto"/>
              <w:ind w:firstLine="180"/>
              <w:jc w:val="both"/>
              <w:rPr>
                <w:rFonts w:ascii="Times New Roman" w:eastAsia="MS Mincho" w:hAnsi="Times New Roman" w:cs="Times New Roman"/>
                <w:sz w:val="24"/>
                <w:szCs w:val="24"/>
                <w:lang w:val="en-US"/>
              </w:rPr>
            </w:pPr>
            <w:r w:rsidRPr="00632025">
              <w:rPr>
                <w:rFonts w:ascii="Times New Roman" w:eastAsia="MS Mincho" w:hAnsi="Times New Roman" w:cs="Times New Roman"/>
                <w:i/>
                <w:sz w:val="24"/>
                <w:szCs w:val="24"/>
                <w:lang w:val="en-GB"/>
              </w:rPr>
              <w:t>В:</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“Hell,</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don’t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care.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Vote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on</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anything.</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Don’t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you</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see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you</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have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to</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do</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something</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to</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show</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you</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still</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got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some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guts?</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Don’t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you</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see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you</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can’t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let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her</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take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over</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completely?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Look</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you</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here: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you</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say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the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Chief</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is</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scared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of</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his</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own</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shadow,</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but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never</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saw</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w:t>
            </w:r>
            <w:r w:rsidR="00B2118F" w:rsidRPr="00632025">
              <w:rPr>
                <w:rFonts w:ascii="Times New Roman" w:eastAsia="MS Mincho" w:hAnsi="Times New Roman" w:cs="Times New Roman"/>
                <w:i/>
                <w:sz w:val="24"/>
                <w:szCs w:val="24"/>
                <w:lang w:val="en-GB"/>
              </w:rPr>
              <w:t xml:space="preserve"> </w:t>
            </w:r>
            <w:proofErr w:type="spellStart"/>
            <w:r w:rsidRPr="00632025">
              <w:rPr>
                <w:rFonts w:ascii="Times New Roman" w:eastAsia="MS Mincho" w:hAnsi="Times New Roman" w:cs="Times New Roman"/>
                <w:i/>
                <w:sz w:val="24"/>
                <w:szCs w:val="24"/>
                <w:lang w:val="en-GB"/>
              </w:rPr>
              <w:t>scareder</w:t>
            </w:r>
            <w:proofErr w:type="spellEnd"/>
            <w:r w:rsidRPr="00632025">
              <w:rPr>
                <w:rFonts w:ascii="Times New Roman" w:eastAsia="MS Mincho" w:hAnsi="Times New Roman" w:cs="Times New Roman"/>
                <w:i/>
                <w:sz w:val="24"/>
                <w:szCs w:val="24"/>
                <w:lang w:val="en-GB"/>
              </w:rPr>
              <w:t>-looking</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bunch</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in</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my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life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than</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you</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guys.”</w:t>
            </w:r>
            <w:r w:rsidR="00BB63EC">
              <w:rPr>
                <w:rFonts w:ascii="Times New Roman" w:eastAsia="MS Mincho" w:hAnsi="Times New Roman" w:cs="Times New Roman"/>
                <w:sz w:val="24"/>
                <w:szCs w:val="24"/>
                <w:lang w:val="en-GB"/>
              </w:rPr>
              <w:t xml:space="preserve"> [IR]</w:t>
            </w:r>
          </w:p>
          <w:p w:rsidR="0033190A" w:rsidRPr="00242E0D" w:rsidRDefault="0033190A" w:rsidP="00E053C0">
            <w:pPr>
              <w:spacing w:line="360" w:lineRule="auto"/>
              <w:ind w:firstLine="180"/>
              <w:jc w:val="both"/>
              <w:rPr>
                <w:rFonts w:ascii="Times New Roman" w:hAnsi="Times New Roman" w:cs="Times New Roman"/>
                <w:i/>
                <w:sz w:val="24"/>
                <w:szCs w:val="24"/>
                <w:lang w:val="en-US"/>
              </w:rPr>
            </w:pPr>
          </w:p>
        </w:tc>
      </w:tr>
    </w:tbl>
    <w:p w:rsidR="00C22E38" w:rsidRPr="00B27577" w:rsidRDefault="00C22E38" w:rsidP="00E053C0">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этих</w:t>
      </w:r>
      <w:r w:rsidR="00B2118F" w:rsidRPr="00B27577">
        <w:rPr>
          <w:rFonts w:ascii="Times New Roman" w:hAnsi="Times New Roman"/>
          <w:sz w:val="28"/>
          <w:szCs w:val="28"/>
        </w:rPr>
        <w:t xml:space="preserve"> </w:t>
      </w:r>
      <w:r w:rsidRPr="00B27577">
        <w:rPr>
          <w:rFonts w:ascii="Times New Roman" w:hAnsi="Times New Roman"/>
          <w:sz w:val="28"/>
          <w:szCs w:val="28"/>
        </w:rPr>
        <w:t>примерах</w:t>
      </w:r>
      <w:r w:rsidR="00B2118F" w:rsidRPr="00B27577">
        <w:rPr>
          <w:rFonts w:ascii="Times New Roman" w:hAnsi="Times New Roman"/>
          <w:sz w:val="28"/>
          <w:szCs w:val="28"/>
        </w:rPr>
        <w:t xml:space="preserve"> </w:t>
      </w:r>
      <w:r w:rsidRPr="00B27577">
        <w:rPr>
          <w:rFonts w:ascii="Times New Roman" w:hAnsi="Times New Roman"/>
          <w:sz w:val="28"/>
          <w:szCs w:val="28"/>
        </w:rPr>
        <w:t>прослеживается</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коммуникативное</w:t>
      </w:r>
      <w:r w:rsidR="00B2118F" w:rsidRPr="00B27577">
        <w:rPr>
          <w:rFonts w:ascii="Times New Roman" w:hAnsi="Times New Roman"/>
          <w:sz w:val="28"/>
          <w:szCs w:val="28"/>
        </w:rPr>
        <w:t xml:space="preserve"> </w:t>
      </w:r>
      <w:r w:rsidRPr="00B27577">
        <w:rPr>
          <w:rFonts w:ascii="Times New Roman" w:hAnsi="Times New Roman"/>
          <w:sz w:val="28"/>
          <w:szCs w:val="28"/>
        </w:rPr>
        <w:t>лидерство</w:t>
      </w:r>
      <w:r w:rsidR="00B2118F" w:rsidRPr="00B27577">
        <w:rPr>
          <w:rFonts w:ascii="Times New Roman" w:hAnsi="Times New Roman"/>
          <w:sz w:val="28"/>
          <w:szCs w:val="28"/>
        </w:rPr>
        <w:t xml:space="preserve"> </w:t>
      </w:r>
      <w:r w:rsidRPr="00B27577">
        <w:rPr>
          <w:rFonts w:ascii="Times New Roman" w:hAnsi="Times New Roman"/>
          <w:sz w:val="28"/>
          <w:szCs w:val="28"/>
        </w:rPr>
        <w:t>адресанта,</w:t>
      </w:r>
      <w:r w:rsidR="00B2118F" w:rsidRPr="00B27577">
        <w:rPr>
          <w:rFonts w:ascii="Times New Roman" w:hAnsi="Times New Roman"/>
          <w:sz w:val="28"/>
          <w:szCs w:val="28"/>
        </w:rPr>
        <w:t xml:space="preserve"> </w:t>
      </w:r>
      <w:r w:rsidRPr="00B27577">
        <w:rPr>
          <w:rFonts w:ascii="Times New Roman" w:hAnsi="Times New Roman"/>
          <w:sz w:val="28"/>
          <w:szCs w:val="28"/>
        </w:rPr>
        <w:t>его</w:t>
      </w:r>
      <w:r w:rsidR="00B2118F" w:rsidRPr="00B27577">
        <w:rPr>
          <w:rFonts w:ascii="Times New Roman" w:hAnsi="Times New Roman"/>
          <w:sz w:val="28"/>
          <w:szCs w:val="28"/>
        </w:rPr>
        <w:t xml:space="preserve"> </w:t>
      </w:r>
      <w:r w:rsidRPr="00B27577">
        <w:rPr>
          <w:rFonts w:ascii="Times New Roman" w:hAnsi="Times New Roman"/>
          <w:sz w:val="28"/>
          <w:szCs w:val="28"/>
        </w:rPr>
        <w:t>авторитарная</w:t>
      </w:r>
      <w:r w:rsidR="00B2118F" w:rsidRPr="00B27577">
        <w:rPr>
          <w:rFonts w:ascii="Times New Roman" w:hAnsi="Times New Roman"/>
          <w:sz w:val="28"/>
          <w:szCs w:val="28"/>
        </w:rPr>
        <w:t xml:space="preserve"> </w:t>
      </w:r>
      <w:r w:rsidRPr="00B27577">
        <w:rPr>
          <w:rFonts w:ascii="Times New Roman" w:hAnsi="Times New Roman"/>
          <w:sz w:val="28"/>
          <w:szCs w:val="28"/>
        </w:rPr>
        <w:t>манера</w:t>
      </w:r>
      <w:r w:rsidR="00B2118F" w:rsidRPr="00B27577">
        <w:rPr>
          <w:rFonts w:ascii="Times New Roman" w:hAnsi="Times New Roman"/>
          <w:sz w:val="28"/>
          <w:szCs w:val="28"/>
        </w:rPr>
        <w:t xml:space="preserve"> </w:t>
      </w:r>
      <w:r w:rsidRPr="00B27577">
        <w:rPr>
          <w:rFonts w:ascii="Times New Roman" w:hAnsi="Times New Roman"/>
          <w:sz w:val="28"/>
          <w:szCs w:val="28"/>
        </w:rPr>
        <w:t>ведения</w:t>
      </w:r>
      <w:r w:rsidR="00B2118F" w:rsidRPr="00B27577">
        <w:rPr>
          <w:rFonts w:ascii="Times New Roman" w:hAnsi="Times New Roman"/>
          <w:sz w:val="28"/>
          <w:szCs w:val="28"/>
        </w:rPr>
        <w:t xml:space="preserve"> </w:t>
      </w:r>
      <w:r w:rsidRPr="00B27577">
        <w:rPr>
          <w:rFonts w:ascii="Times New Roman" w:hAnsi="Times New Roman"/>
          <w:sz w:val="28"/>
          <w:szCs w:val="28"/>
        </w:rPr>
        <w:t>разговора.</w:t>
      </w:r>
      <w:r w:rsidR="00B2118F" w:rsidRPr="00B27577">
        <w:rPr>
          <w:rFonts w:ascii="Times New Roman" w:hAnsi="Times New Roman"/>
          <w:sz w:val="28"/>
          <w:szCs w:val="28"/>
        </w:rPr>
        <w:t xml:space="preserve"> </w:t>
      </w:r>
      <w:r w:rsidRPr="00B27577">
        <w:rPr>
          <w:rFonts w:ascii="Times New Roman" w:hAnsi="Times New Roman"/>
          <w:sz w:val="28"/>
          <w:szCs w:val="28"/>
        </w:rPr>
        <w:t>Адресантом</w:t>
      </w:r>
      <w:r w:rsidR="00B2118F" w:rsidRPr="00B27577">
        <w:rPr>
          <w:rFonts w:ascii="Times New Roman" w:hAnsi="Times New Roman"/>
          <w:sz w:val="28"/>
          <w:szCs w:val="28"/>
        </w:rPr>
        <w:t xml:space="preserve"> </w:t>
      </w:r>
      <w:r w:rsidRPr="00B27577">
        <w:rPr>
          <w:rFonts w:ascii="Times New Roman" w:hAnsi="Times New Roman"/>
          <w:sz w:val="28"/>
          <w:szCs w:val="28"/>
        </w:rPr>
        <w:t>используются</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квеситивно</w:t>
      </w:r>
      <w:r w:rsidR="00C05062">
        <w:rPr>
          <w:rFonts w:ascii="Times New Roman" w:hAnsi="Times New Roman"/>
          <w:sz w:val="28"/>
          <w:szCs w:val="28"/>
        </w:rPr>
        <w:t>-</w:t>
      </w:r>
      <w:r w:rsidRPr="00B27577">
        <w:rPr>
          <w:rFonts w:ascii="Times New Roman" w:hAnsi="Times New Roman"/>
          <w:sz w:val="28"/>
          <w:szCs w:val="28"/>
        </w:rPr>
        <w:t>инъюнктивные</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r w:rsidRPr="00B27577">
        <w:rPr>
          <w:rFonts w:ascii="Times New Roman" w:hAnsi="Times New Roman"/>
          <w:sz w:val="28"/>
          <w:szCs w:val="28"/>
        </w:rPr>
        <w:t>директивные</w:t>
      </w:r>
      <w:r w:rsidR="00B2118F" w:rsidRPr="00B27577">
        <w:rPr>
          <w:rFonts w:ascii="Times New Roman" w:hAnsi="Times New Roman"/>
          <w:sz w:val="28"/>
          <w:szCs w:val="28"/>
        </w:rPr>
        <w:t xml:space="preserve"> </w:t>
      </w:r>
      <w:r w:rsidRPr="00B27577">
        <w:rPr>
          <w:rFonts w:ascii="Times New Roman" w:hAnsi="Times New Roman"/>
          <w:sz w:val="28"/>
          <w:szCs w:val="28"/>
        </w:rPr>
        <w:t>типы</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коммуникативных</w:t>
      </w:r>
      <w:r w:rsidR="00B2118F" w:rsidRPr="00B27577">
        <w:rPr>
          <w:rFonts w:ascii="Times New Roman" w:hAnsi="Times New Roman"/>
          <w:sz w:val="28"/>
          <w:szCs w:val="28"/>
        </w:rPr>
        <w:t xml:space="preserve"> </w:t>
      </w:r>
      <w:r w:rsidRPr="00B27577">
        <w:rPr>
          <w:rFonts w:ascii="Times New Roman" w:hAnsi="Times New Roman"/>
          <w:sz w:val="28"/>
          <w:szCs w:val="28"/>
        </w:rPr>
        <w:t>речевых</w:t>
      </w:r>
      <w:r w:rsidR="00B2118F" w:rsidRPr="00B27577">
        <w:rPr>
          <w:rFonts w:ascii="Times New Roman" w:hAnsi="Times New Roman"/>
          <w:sz w:val="28"/>
          <w:szCs w:val="28"/>
        </w:rPr>
        <w:t xml:space="preserve"> </w:t>
      </w:r>
      <w:r w:rsidRPr="00B27577">
        <w:rPr>
          <w:rFonts w:ascii="Times New Roman" w:hAnsi="Times New Roman"/>
          <w:sz w:val="28"/>
          <w:szCs w:val="28"/>
        </w:rPr>
        <w:t>актов.</w:t>
      </w:r>
      <w:r w:rsidR="00B2118F" w:rsidRPr="00B27577">
        <w:rPr>
          <w:rFonts w:ascii="Times New Roman" w:hAnsi="Times New Roman"/>
          <w:sz w:val="28"/>
          <w:szCs w:val="28"/>
        </w:rPr>
        <w:t xml:space="preserve"> </w:t>
      </w:r>
      <w:r w:rsidRPr="00B27577">
        <w:rPr>
          <w:rFonts w:ascii="Times New Roman" w:hAnsi="Times New Roman"/>
          <w:sz w:val="28"/>
          <w:szCs w:val="28"/>
        </w:rPr>
        <w:t>Эти</w:t>
      </w:r>
      <w:r w:rsidR="00B2118F" w:rsidRPr="00B27577">
        <w:rPr>
          <w:rFonts w:ascii="Times New Roman" w:hAnsi="Times New Roman"/>
          <w:sz w:val="28"/>
          <w:szCs w:val="28"/>
        </w:rPr>
        <w:t xml:space="preserve"> </w:t>
      </w:r>
      <w:r w:rsidRPr="00B27577">
        <w:rPr>
          <w:rFonts w:ascii="Times New Roman" w:hAnsi="Times New Roman"/>
          <w:sz w:val="28"/>
          <w:szCs w:val="28"/>
        </w:rPr>
        <w:t>речевые</w:t>
      </w:r>
      <w:r w:rsidR="00B2118F" w:rsidRPr="00B27577">
        <w:rPr>
          <w:rFonts w:ascii="Times New Roman" w:hAnsi="Times New Roman"/>
          <w:sz w:val="28"/>
          <w:szCs w:val="28"/>
        </w:rPr>
        <w:t xml:space="preserve"> </w:t>
      </w:r>
      <w:r w:rsidRPr="00B27577">
        <w:rPr>
          <w:rFonts w:ascii="Times New Roman" w:hAnsi="Times New Roman"/>
          <w:sz w:val="28"/>
          <w:szCs w:val="28"/>
        </w:rPr>
        <w:t>акты</w:t>
      </w:r>
      <w:r w:rsidR="00B2118F" w:rsidRPr="00B27577">
        <w:rPr>
          <w:rFonts w:ascii="Times New Roman" w:hAnsi="Times New Roman"/>
          <w:sz w:val="28"/>
          <w:szCs w:val="28"/>
        </w:rPr>
        <w:t xml:space="preserve"> </w:t>
      </w:r>
      <w:r w:rsidRPr="00B27577">
        <w:rPr>
          <w:rFonts w:ascii="Times New Roman" w:hAnsi="Times New Roman"/>
          <w:sz w:val="28"/>
          <w:szCs w:val="28"/>
        </w:rPr>
        <w:t>мгновенно</w:t>
      </w:r>
      <w:r w:rsidR="00B2118F" w:rsidRPr="00B27577">
        <w:rPr>
          <w:rFonts w:ascii="Times New Roman" w:hAnsi="Times New Roman"/>
          <w:sz w:val="28"/>
          <w:szCs w:val="28"/>
        </w:rPr>
        <w:t xml:space="preserve"> </w:t>
      </w:r>
      <w:r w:rsidRPr="00B27577">
        <w:rPr>
          <w:rFonts w:ascii="Times New Roman" w:hAnsi="Times New Roman"/>
          <w:sz w:val="28"/>
          <w:szCs w:val="28"/>
        </w:rPr>
        <w:t>активизируют</w:t>
      </w:r>
      <w:r w:rsidR="00B2118F" w:rsidRPr="00B27577">
        <w:rPr>
          <w:rFonts w:ascii="Times New Roman" w:hAnsi="Times New Roman"/>
          <w:sz w:val="28"/>
          <w:szCs w:val="28"/>
        </w:rPr>
        <w:t xml:space="preserve"> </w:t>
      </w:r>
      <w:r w:rsidRPr="00B27577">
        <w:rPr>
          <w:rFonts w:ascii="Times New Roman" w:hAnsi="Times New Roman"/>
          <w:sz w:val="28"/>
          <w:szCs w:val="28"/>
        </w:rPr>
        <w:t>речевую</w:t>
      </w:r>
      <w:r w:rsidR="00B2118F" w:rsidRPr="00B27577">
        <w:rPr>
          <w:rFonts w:ascii="Times New Roman" w:hAnsi="Times New Roman"/>
          <w:sz w:val="28"/>
          <w:szCs w:val="28"/>
        </w:rPr>
        <w:t xml:space="preserve"> </w:t>
      </w:r>
      <w:r w:rsidRPr="00B27577">
        <w:rPr>
          <w:rFonts w:ascii="Times New Roman" w:hAnsi="Times New Roman"/>
          <w:sz w:val="28"/>
          <w:szCs w:val="28"/>
        </w:rPr>
        <w:t>интеракцию</w:t>
      </w:r>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r w:rsidRPr="00B27577">
        <w:rPr>
          <w:rFonts w:ascii="Times New Roman" w:hAnsi="Times New Roman"/>
          <w:sz w:val="28"/>
          <w:szCs w:val="28"/>
        </w:rPr>
        <w:t>помогают</w:t>
      </w:r>
      <w:r w:rsidR="00B2118F" w:rsidRPr="00B27577">
        <w:rPr>
          <w:rFonts w:ascii="Times New Roman" w:hAnsi="Times New Roman"/>
          <w:sz w:val="28"/>
          <w:szCs w:val="28"/>
        </w:rPr>
        <w:t xml:space="preserve"> </w:t>
      </w:r>
      <w:proofErr w:type="gramStart"/>
      <w:r w:rsidRPr="00B27577">
        <w:rPr>
          <w:rFonts w:ascii="Times New Roman" w:hAnsi="Times New Roman"/>
          <w:sz w:val="28"/>
          <w:szCs w:val="28"/>
        </w:rPr>
        <w:t>говорящему</w:t>
      </w:r>
      <w:proofErr w:type="gramEnd"/>
      <w:r w:rsidR="00B2118F" w:rsidRPr="00B27577">
        <w:rPr>
          <w:rFonts w:ascii="Times New Roman" w:hAnsi="Times New Roman"/>
          <w:sz w:val="28"/>
          <w:szCs w:val="28"/>
        </w:rPr>
        <w:t xml:space="preserve"> </w:t>
      </w:r>
      <w:r w:rsidRPr="00B27577">
        <w:rPr>
          <w:rFonts w:ascii="Times New Roman" w:hAnsi="Times New Roman"/>
          <w:sz w:val="28"/>
          <w:szCs w:val="28"/>
        </w:rPr>
        <w:t>достичь</w:t>
      </w:r>
      <w:r w:rsidR="00B2118F" w:rsidRPr="00B27577">
        <w:rPr>
          <w:rFonts w:ascii="Times New Roman" w:hAnsi="Times New Roman"/>
          <w:sz w:val="28"/>
          <w:szCs w:val="28"/>
        </w:rPr>
        <w:t xml:space="preserve"> </w:t>
      </w:r>
      <w:r w:rsidRPr="00B27577">
        <w:rPr>
          <w:rFonts w:ascii="Times New Roman" w:hAnsi="Times New Roman"/>
          <w:sz w:val="28"/>
          <w:szCs w:val="28"/>
        </w:rPr>
        <w:t>своей</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коммуникативной</w:t>
      </w:r>
      <w:r w:rsidR="00B2118F" w:rsidRPr="00B27577">
        <w:rPr>
          <w:rFonts w:ascii="Times New Roman" w:hAnsi="Times New Roman"/>
          <w:sz w:val="28"/>
          <w:szCs w:val="28"/>
        </w:rPr>
        <w:t xml:space="preserve"> </w:t>
      </w:r>
      <w:r w:rsidRPr="00B27577">
        <w:rPr>
          <w:rFonts w:ascii="Times New Roman" w:hAnsi="Times New Roman"/>
          <w:sz w:val="28"/>
          <w:szCs w:val="28"/>
        </w:rPr>
        <w:t>цели.</w:t>
      </w:r>
    </w:p>
    <w:p w:rsidR="00C22E38" w:rsidRPr="00B27577" w:rsidRDefault="00C22E38" w:rsidP="00E053C0">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Коммуникативные</w:t>
      </w:r>
      <w:r w:rsidR="00B2118F" w:rsidRPr="00B27577">
        <w:rPr>
          <w:rFonts w:ascii="Times New Roman" w:hAnsi="Times New Roman"/>
          <w:sz w:val="28"/>
          <w:szCs w:val="28"/>
        </w:rPr>
        <w:t xml:space="preserve"> </w:t>
      </w:r>
      <w:r w:rsidRPr="00B27577">
        <w:rPr>
          <w:rFonts w:ascii="Times New Roman" w:hAnsi="Times New Roman"/>
          <w:sz w:val="28"/>
          <w:szCs w:val="28"/>
        </w:rPr>
        <w:t>ситуации</w:t>
      </w:r>
      <w:r w:rsidR="00B2118F" w:rsidRPr="00B27577">
        <w:rPr>
          <w:rFonts w:ascii="Times New Roman" w:hAnsi="Times New Roman"/>
          <w:sz w:val="28"/>
          <w:szCs w:val="28"/>
        </w:rPr>
        <w:t xml:space="preserve"> </w:t>
      </w:r>
      <w:r w:rsidRPr="00B27577">
        <w:rPr>
          <w:rFonts w:ascii="Times New Roman" w:hAnsi="Times New Roman"/>
          <w:sz w:val="28"/>
          <w:szCs w:val="28"/>
        </w:rPr>
        <w:t>активизирования</w:t>
      </w:r>
      <w:r w:rsidR="00B2118F" w:rsidRPr="00B27577">
        <w:rPr>
          <w:rFonts w:ascii="Times New Roman" w:hAnsi="Times New Roman"/>
          <w:sz w:val="28"/>
          <w:szCs w:val="28"/>
        </w:rPr>
        <w:t xml:space="preserve"> </w:t>
      </w:r>
      <w:r w:rsidRPr="00B27577">
        <w:rPr>
          <w:rFonts w:ascii="Times New Roman" w:hAnsi="Times New Roman"/>
          <w:sz w:val="28"/>
          <w:szCs w:val="28"/>
        </w:rPr>
        <w:t>диалогической</w:t>
      </w:r>
      <w:r w:rsidR="00B2118F" w:rsidRPr="00B27577">
        <w:rPr>
          <w:rFonts w:ascii="Times New Roman" w:hAnsi="Times New Roman"/>
          <w:sz w:val="28"/>
          <w:szCs w:val="28"/>
        </w:rPr>
        <w:t xml:space="preserve"> </w:t>
      </w:r>
      <w:r w:rsidRPr="00B27577">
        <w:rPr>
          <w:rFonts w:ascii="Times New Roman" w:hAnsi="Times New Roman"/>
          <w:sz w:val="28"/>
          <w:szCs w:val="28"/>
        </w:rPr>
        <w:t>интеракции</w:t>
      </w:r>
      <w:r w:rsidR="00B2118F" w:rsidRPr="00B27577">
        <w:rPr>
          <w:rFonts w:ascii="Times New Roman" w:hAnsi="Times New Roman"/>
          <w:sz w:val="28"/>
          <w:szCs w:val="28"/>
        </w:rPr>
        <w:t xml:space="preserve"> </w:t>
      </w:r>
      <w:r w:rsidRPr="00B27577">
        <w:rPr>
          <w:rFonts w:ascii="Times New Roman" w:hAnsi="Times New Roman"/>
          <w:sz w:val="28"/>
          <w:szCs w:val="28"/>
        </w:rPr>
        <w:t>с</w:t>
      </w:r>
      <w:r w:rsidR="00B2118F" w:rsidRPr="00B27577">
        <w:rPr>
          <w:rFonts w:ascii="Times New Roman" w:hAnsi="Times New Roman"/>
          <w:sz w:val="28"/>
          <w:szCs w:val="28"/>
        </w:rPr>
        <w:t xml:space="preserve"> </w:t>
      </w:r>
      <w:r w:rsidRPr="00B27577">
        <w:rPr>
          <w:rFonts w:ascii="Times New Roman" w:hAnsi="Times New Roman"/>
          <w:sz w:val="28"/>
          <w:szCs w:val="28"/>
        </w:rPr>
        <w:t>участником</w:t>
      </w:r>
      <w:r w:rsidR="00B2118F" w:rsidRPr="00B27577">
        <w:rPr>
          <w:rFonts w:ascii="Times New Roman" w:hAnsi="Times New Roman"/>
          <w:sz w:val="28"/>
          <w:szCs w:val="28"/>
        </w:rPr>
        <w:t xml:space="preserve"> </w:t>
      </w:r>
      <w:r w:rsidRPr="00B27577">
        <w:rPr>
          <w:rFonts w:ascii="Times New Roman" w:hAnsi="Times New Roman"/>
          <w:sz w:val="28"/>
          <w:szCs w:val="28"/>
        </w:rPr>
        <w:t>общения</w:t>
      </w:r>
      <w:r w:rsidR="00B2118F" w:rsidRPr="00B27577">
        <w:rPr>
          <w:rFonts w:ascii="Times New Roman" w:hAnsi="Times New Roman"/>
          <w:sz w:val="28"/>
          <w:szCs w:val="28"/>
        </w:rPr>
        <w:t xml:space="preserve"> </w:t>
      </w:r>
      <w:r w:rsidRPr="00B27577">
        <w:rPr>
          <w:rFonts w:ascii="Times New Roman" w:hAnsi="Times New Roman"/>
          <w:sz w:val="28"/>
          <w:szCs w:val="28"/>
        </w:rPr>
        <w:t>со</w:t>
      </w:r>
      <w:r w:rsidR="00B2118F" w:rsidRPr="00B27577">
        <w:rPr>
          <w:rFonts w:ascii="Times New Roman" w:hAnsi="Times New Roman"/>
          <w:sz w:val="28"/>
          <w:szCs w:val="28"/>
        </w:rPr>
        <w:t xml:space="preserve"> </w:t>
      </w:r>
      <w:r w:rsidRPr="00B27577">
        <w:rPr>
          <w:rFonts w:ascii="Times New Roman" w:hAnsi="Times New Roman"/>
          <w:sz w:val="28"/>
          <w:szCs w:val="28"/>
        </w:rPr>
        <w:t>статусом</w:t>
      </w:r>
      <w:r w:rsidR="00B2118F" w:rsidRPr="00B27577">
        <w:rPr>
          <w:rFonts w:ascii="Times New Roman" w:hAnsi="Times New Roman"/>
          <w:sz w:val="28"/>
          <w:szCs w:val="28"/>
        </w:rPr>
        <w:t xml:space="preserve"> </w:t>
      </w:r>
      <w:r w:rsidRPr="00B27577">
        <w:rPr>
          <w:rFonts w:ascii="Times New Roman" w:hAnsi="Times New Roman"/>
          <w:sz w:val="28"/>
          <w:szCs w:val="28"/>
          <w:lang w:val="en-US"/>
        </w:rPr>
        <w:t>p</w:t>
      </w:r>
      <w:r w:rsidR="00B2118F" w:rsidRPr="00B27577">
        <w:rPr>
          <w:rFonts w:ascii="Times New Roman" w:hAnsi="Times New Roman"/>
          <w:sz w:val="28"/>
          <w:szCs w:val="28"/>
        </w:rPr>
        <w:t xml:space="preserve"> </w:t>
      </w:r>
      <w:r w:rsidRPr="00B27577">
        <w:rPr>
          <w:rFonts w:ascii="Times New Roman" w:hAnsi="Times New Roman"/>
          <w:sz w:val="28"/>
          <w:szCs w:val="28"/>
        </w:rPr>
        <w:t>&lt;</w:t>
      </w:r>
      <w:r w:rsidR="00B2118F" w:rsidRPr="00B27577">
        <w:rPr>
          <w:rFonts w:ascii="Times New Roman" w:hAnsi="Times New Roman"/>
          <w:sz w:val="28"/>
          <w:szCs w:val="28"/>
        </w:rPr>
        <w:t xml:space="preserve"> </w:t>
      </w:r>
      <w:r w:rsidRPr="00B27577">
        <w:rPr>
          <w:rFonts w:ascii="Times New Roman" w:hAnsi="Times New Roman"/>
          <w:sz w:val="28"/>
          <w:szCs w:val="28"/>
        </w:rPr>
        <w:t>1</w:t>
      </w:r>
      <w:r w:rsidR="00B2118F" w:rsidRPr="00B27577">
        <w:rPr>
          <w:rFonts w:ascii="Times New Roman" w:hAnsi="Times New Roman"/>
          <w:sz w:val="28"/>
          <w:szCs w:val="28"/>
        </w:rPr>
        <w:t xml:space="preserve"> </w:t>
      </w:r>
      <w:r w:rsidRPr="00B27577">
        <w:rPr>
          <w:rFonts w:ascii="Times New Roman" w:hAnsi="Times New Roman"/>
          <w:sz w:val="28"/>
          <w:szCs w:val="28"/>
        </w:rPr>
        <w:t>немногочисленны.</w:t>
      </w:r>
      <w:r w:rsidR="00B2118F" w:rsidRPr="00B27577">
        <w:rPr>
          <w:rFonts w:ascii="Times New Roman" w:hAnsi="Times New Roman"/>
          <w:sz w:val="28"/>
          <w:szCs w:val="28"/>
        </w:rPr>
        <w:t xml:space="preserve"> </w:t>
      </w:r>
      <w:r w:rsidRPr="00B27577">
        <w:rPr>
          <w:rFonts w:ascii="Times New Roman" w:hAnsi="Times New Roman"/>
          <w:sz w:val="28"/>
          <w:szCs w:val="28"/>
        </w:rPr>
        <w:t>Анализ</w:t>
      </w:r>
      <w:r w:rsidR="00B2118F" w:rsidRPr="00B27577">
        <w:rPr>
          <w:rFonts w:ascii="Times New Roman" w:hAnsi="Times New Roman"/>
          <w:sz w:val="28"/>
          <w:szCs w:val="28"/>
        </w:rPr>
        <w:t xml:space="preserve"> </w:t>
      </w:r>
      <w:r w:rsidRPr="00B27577">
        <w:rPr>
          <w:rFonts w:ascii="Times New Roman" w:hAnsi="Times New Roman"/>
          <w:sz w:val="28"/>
          <w:szCs w:val="28"/>
        </w:rPr>
        <w:t>корпуса</w:t>
      </w:r>
      <w:r w:rsidR="00B2118F" w:rsidRPr="00B27577">
        <w:rPr>
          <w:rFonts w:ascii="Times New Roman" w:hAnsi="Times New Roman"/>
          <w:sz w:val="28"/>
          <w:szCs w:val="28"/>
        </w:rPr>
        <w:t xml:space="preserve"> </w:t>
      </w:r>
      <w:r w:rsidRPr="00B27577">
        <w:rPr>
          <w:rFonts w:ascii="Times New Roman" w:hAnsi="Times New Roman"/>
          <w:sz w:val="28"/>
          <w:szCs w:val="28"/>
        </w:rPr>
        <w:t>примеров</w:t>
      </w:r>
      <w:r w:rsidR="00B2118F" w:rsidRPr="00B27577">
        <w:rPr>
          <w:rFonts w:ascii="Times New Roman" w:hAnsi="Times New Roman"/>
          <w:sz w:val="28"/>
          <w:szCs w:val="28"/>
        </w:rPr>
        <w:t xml:space="preserve"> </w:t>
      </w:r>
      <w:r w:rsidRPr="00B27577">
        <w:rPr>
          <w:rFonts w:ascii="Times New Roman" w:hAnsi="Times New Roman"/>
          <w:sz w:val="28"/>
          <w:szCs w:val="28"/>
        </w:rPr>
        <w:t>(200)</w:t>
      </w:r>
      <w:r w:rsidR="00B2118F" w:rsidRPr="00B27577">
        <w:rPr>
          <w:rFonts w:ascii="Times New Roman" w:hAnsi="Times New Roman"/>
          <w:sz w:val="28"/>
          <w:szCs w:val="28"/>
        </w:rPr>
        <w:t xml:space="preserve"> </w:t>
      </w:r>
      <w:r w:rsidRPr="00B27577">
        <w:rPr>
          <w:rFonts w:ascii="Times New Roman" w:hAnsi="Times New Roman"/>
          <w:sz w:val="28"/>
          <w:szCs w:val="28"/>
        </w:rPr>
        <w:t>позволил</w:t>
      </w:r>
      <w:r w:rsidR="00B2118F" w:rsidRPr="00B27577">
        <w:rPr>
          <w:rFonts w:ascii="Times New Roman" w:hAnsi="Times New Roman"/>
          <w:sz w:val="28"/>
          <w:szCs w:val="28"/>
        </w:rPr>
        <w:t xml:space="preserve"> </w:t>
      </w:r>
      <w:r w:rsidRPr="00B27577">
        <w:rPr>
          <w:rFonts w:ascii="Times New Roman" w:hAnsi="Times New Roman"/>
          <w:sz w:val="28"/>
          <w:szCs w:val="28"/>
        </w:rPr>
        <w:t>выделить</w:t>
      </w:r>
      <w:r w:rsidR="00B2118F" w:rsidRPr="00B27577">
        <w:rPr>
          <w:rFonts w:ascii="Times New Roman" w:hAnsi="Times New Roman"/>
          <w:sz w:val="28"/>
          <w:szCs w:val="28"/>
        </w:rPr>
        <w:t xml:space="preserve"> </w:t>
      </w:r>
      <w:r w:rsidRPr="00B27577">
        <w:rPr>
          <w:rFonts w:ascii="Times New Roman" w:hAnsi="Times New Roman"/>
          <w:sz w:val="28"/>
          <w:szCs w:val="28"/>
        </w:rPr>
        <w:t>лишь</w:t>
      </w:r>
      <w:r w:rsidR="00B2118F" w:rsidRPr="00B27577">
        <w:rPr>
          <w:rFonts w:ascii="Times New Roman" w:hAnsi="Times New Roman"/>
          <w:sz w:val="28"/>
          <w:szCs w:val="28"/>
        </w:rPr>
        <w:t xml:space="preserve"> </w:t>
      </w:r>
      <w:r w:rsidRPr="00B27577">
        <w:rPr>
          <w:rFonts w:ascii="Times New Roman" w:hAnsi="Times New Roman"/>
          <w:sz w:val="28"/>
          <w:szCs w:val="28"/>
        </w:rPr>
        <w:t>4</w:t>
      </w:r>
      <w:r w:rsidR="00B2118F" w:rsidRPr="00B27577">
        <w:rPr>
          <w:rFonts w:ascii="Times New Roman" w:hAnsi="Times New Roman"/>
          <w:sz w:val="28"/>
          <w:szCs w:val="28"/>
        </w:rPr>
        <w:t xml:space="preserve"> </w:t>
      </w:r>
      <w:r w:rsidRPr="00B27577">
        <w:rPr>
          <w:rFonts w:ascii="Times New Roman" w:hAnsi="Times New Roman"/>
          <w:sz w:val="28"/>
          <w:szCs w:val="28"/>
        </w:rPr>
        <w:t>диалогических</w:t>
      </w:r>
      <w:r w:rsidR="00B2118F" w:rsidRPr="00B27577">
        <w:rPr>
          <w:rFonts w:ascii="Times New Roman" w:hAnsi="Times New Roman"/>
          <w:sz w:val="28"/>
          <w:szCs w:val="28"/>
        </w:rPr>
        <w:t xml:space="preserve"> </w:t>
      </w:r>
      <w:r w:rsidRPr="00B27577">
        <w:rPr>
          <w:rFonts w:ascii="Times New Roman" w:hAnsi="Times New Roman"/>
          <w:sz w:val="28"/>
          <w:szCs w:val="28"/>
        </w:rPr>
        <w:t>фрагмента</w:t>
      </w:r>
      <w:r w:rsidR="00B2118F" w:rsidRPr="00B27577">
        <w:rPr>
          <w:rFonts w:ascii="Times New Roman" w:hAnsi="Times New Roman"/>
          <w:sz w:val="28"/>
          <w:szCs w:val="28"/>
        </w:rPr>
        <w:t xml:space="preserve"> </w:t>
      </w:r>
      <w:r w:rsidRPr="00B27577">
        <w:rPr>
          <w:rFonts w:ascii="Times New Roman" w:hAnsi="Times New Roman"/>
          <w:sz w:val="28"/>
          <w:szCs w:val="28"/>
        </w:rPr>
        <w:t>такого</w:t>
      </w:r>
      <w:r w:rsidR="00B2118F" w:rsidRPr="00B27577">
        <w:rPr>
          <w:rFonts w:ascii="Times New Roman" w:hAnsi="Times New Roman"/>
          <w:sz w:val="28"/>
          <w:szCs w:val="28"/>
        </w:rPr>
        <w:t xml:space="preserve"> </w:t>
      </w:r>
      <w:r w:rsidRPr="00B27577">
        <w:rPr>
          <w:rFonts w:ascii="Times New Roman" w:hAnsi="Times New Roman"/>
          <w:sz w:val="28"/>
          <w:szCs w:val="28"/>
        </w:rPr>
        <w:t>типа.</w:t>
      </w:r>
      <w:r w:rsidR="00B2118F" w:rsidRPr="00B27577">
        <w:rPr>
          <w:rFonts w:ascii="Times New Roman" w:hAnsi="Times New Roman"/>
          <w:sz w:val="28"/>
          <w:szCs w:val="28"/>
        </w:rPr>
        <w:t xml:space="preserve"> </w:t>
      </w:r>
      <w:r w:rsidRPr="00B27577">
        <w:rPr>
          <w:rFonts w:ascii="Times New Roman" w:hAnsi="Times New Roman"/>
          <w:sz w:val="28"/>
          <w:szCs w:val="28"/>
        </w:rPr>
        <w:t>Они</w:t>
      </w:r>
      <w:r w:rsidR="00B2118F" w:rsidRPr="00B27577">
        <w:rPr>
          <w:rFonts w:ascii="Times New Roman" w:hAnsi="Times New Roman"/>
          <w:sz w:val="28"/>
          <w:szCs w:val="28"/>
        </w:rPr>
        <w:t xml:space="preserve"> </w:t>
      </w:r>
      <w:r w:rsidRPr="00B27577">
        <w:rPr>
          <w:rFonts w:ascii="Times New Roman" w:hAnsi="Times New Roman"/>
          <w:sz w:val="28"/>
          <w:szCs w:val="28"/>
        </w:rPr>
        <w:t>составляют</w:t>
      </w:r>
      <w:r w:rsidR="00B2118F" w:rsidRPr="00B27577">
        <w:rPr>
          <w:rFonts w:ascii="Times New Roman" w:hAnsi="Times New Roman"/>
          <w:sz w:val="28"/>
          <w:szCs w:val="28"/>
        </w:rPr>
        <w:t xml:space="preserve"> </w:t>
      </w:r>
      <w:r w:rsidRPr="00B27577">
        <w:rPr>
          <w:rFonts w:ascii="Times New Roman" w:hAnsi="Times New Roman"/>
          <w:sz w:val="28"/>
          <w:szCs w:val="28"/>
        </w:rPr>
        <w:t>3%</w:t>
      </w:r>
      <w:r w:rsidR="00B2118F" w:rsidRPr="00B27577">
        <w:rPr>
          <w:rFonts w:ascii="Times New Roman" w:hAnsi="Times New Roman"/>
          <w:sz w:val="28"/>
          <w:szCs w:val="28"/>
        </w:rPr>
        <w:t xml:space="preserve"> </w:t>
      </w:r>
      <w:r w:rsidRPr="00B27577">
        <w:rPr>
          <w:rFonts w:ascii="Times New Roman" w:hAnsi="Times New Roman"/>
          <w:sz w:val="28"/>
          <w:szCs w:val="28"/>
        </w:rPr>
        <w:t>от</w:t>
      </w:r>
      <w:r w:rsidR="00B2118F" w:rsidRPr="00B27577">
        <w:rPr>
          <w:rFonts w:ascii="Times New Roman" w:hAnsi="Times New Roman"/>
          <w:sz w:val="28"/>
          <w:szCs w:val="28"/>
        </w:rPr>
        <w:t xml:space="preserve"> </w:t>
      </w:r>
      <w:r w:rsidRPr="00B27577">
        <w:rPr>
          <w:rFonts w:ascii="Times New Roman" w:hAnsi="Times New Roman"/>
          <w:sz w:val="28"/>
          <w:szCs w:val="28"/>
        </w:rPr>
        <w:t>общего</w:t>
      </w:r>
      <w:r w:rsidR="00B2118F" w:rsidRPr="00B27577">
        <w:rPr>
          <w:rFonts w:ascii="Times New Roman" w:hAnsi="Times New Roman"/>
          <w:sz w:val="28"/>
          <w:szCs w:val="28"/>
        </w:rPr>
        <w:t xml:space="preserve"> </w:t>
      </w:r>
      <w:r w:rsidRPr="00B27577">
        <w:rPr>
          <w:rFonts w:ascii="Times New Roman" w:hAnsi="Times New Roman"/>
          <w:sz w:val="28"/>
          <w:szCs w:val="28"/>
        </w:rPr>
        <w:t>количества</w:t>
      </w:r>
      <w:r w:rsidR="00B2118F" w:rsidRPr="00B27577">
        <w:rPr>
          <w:rFonts w:ascii="Times New Roman" w:hAnsi="Times New Roman"/>
          <w:sz w:val="28"/>
          <w:szCs w:val="28"/>
        </w:rPr>
        <w:t xml:space="preserve"> </w:t>
      </w:r>
      <w:r w:rsidRPr="00B27577">
        <w:rPr>
          <w:rFonts w:ascii="Times New Roman" w:hAnsi="Times New Roman"/>
          <w:sz w:val="28"/>
          <w:szCs w:val="28"/>
        </w:rPr>
        <w:t>примеров.</w:t>
      </w:r>
      <w:r w:rsidR="00B2118F" w:rsidRPr="00B27577">
        <w:rPr>
          <w:rFonts w:ascii="Times New Roman" w:hAnsi="Times New Roman"/>
          <w:sz w:val="28"/>
          <w:szCs w:val="28"/>
        </w:rPr>
        <w:t xml:space="preserve"> </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C22E38" w:rsidRPr="00EB0935" w:rsidTr="002E41D0">
        <w:tc>
          <w:tcPr>
            <w:tcW w:w="9570" w:type="dxa"/>
            <w:tcBorders>
              <w:top w:val="nil"/>
              <w:left w:val="nil"/>
              <w:bottom w:val="nil"/>
              <w:right w:val="nil"/>
            </w:tcBorders>
            <w:hideMark/>
          </w:tcPr>
          <w:p w:rsidR="00C22E38" w:rsidRPr="00632025" w:rsidRDefault="0033190A" w:rsidP="00E053C0">
            <w:pPr>
              <w:spacing w:line="360" w:lineRule="auto"/>
              <w:rPr>
                <w:rFonts w:ascii="Times New Roman" w:eastAsia="Calibri" w:hAnsi="Times New Roman" w:cs="Times New Roman"/>
                <w:i/>
                <w:sz w:val="24"/>
                <w:szCs w:val="24"/>
                <w:lang w:val="en-US"/>
              </w:rPr>
            </w:pPr>
            <w:r w:rsidRPr="00242E0D">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242E0D">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242E0D">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242E0D">
              <w:rPr>
                <w:rFonts w:ascii="Times New Roman" w:hAnsi="Times New Roman" w:cs="Times New Roman"/>
                <w:b/>
                <w:noProof/>
                <w:sz w:val="28"/>
                <w:szCs w:val="28"/>
                <w:lang w:val="en-US"/>
              </w:rPr>
              <w:t>21</w:t>
            </w:r>
            <w:r w:rsidRPr="0033190A">
              <w:rPr>
                <w:rFonts w:ascii="Times New Roman" w:hAnsi="Times New Roman" w:cs="Times New Roman"/>
                <w:b/>
                <w:noProof/>
                <w:sz w:val="28"/>
                <w:szCs w:val="28"/>
              </w:rPr>
              <w:fldChar w:fldCharType="end"/>
            </w:r>
            <w:r w:rsidRPr="00242E0D">
              <w:rPr>
                <w:rFonts w:ascii="Times New Roman" w:hAnsi="Times New Roman" w:cs="Times New Roman"/>
                <w:b/>
                <w:noProof/>
                <w:sz w:val="28"/>
                <w:szCs w:val="28"/>
                <w:lang w:val="en-US"/>
              </w:rPr>
              <w:t xml:space="preserve">) </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proofErr w:type="gramStart"/>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proofErr w:type="gramEnd"/>
            <w:r w:rsidR="00C22E38" w:rsidRPr="00632025">
              <w:rPr>
                <w:rFonts w:ascii="Times New Roman" w:hAnsi="Times New Roman" w:cs="Times New Roman"/>
                <w:i/>
                <w:sz w:val="24"/>
                <w:szCs w:val="24"/>
                <w:lang w:val="en-US"/>
              </w:rPr>
              <w:t>No.</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can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see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you’ve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been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having</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fine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time.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b/>
                <w:i/>
                <w:sz w:val="24"/>
                <w:szCs w:val="24"/>
                <w:lang w:val="en-US"/>
              </w:rPr>
              <w:t>Tell</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me.”</w:t>
            </w:r>
          </w:p>
          <w:p w:rsidR="00C22E38" w:rsidRPr="00BB63EC" w:rsidRDefault="00C22E38" w:rsidP="00E053C0">
            <w:pPr>
              <w:spacing w:line="360" w:lineRule="auto"/>
              <w:rPr>
                <w:rFonts w:ascii="Times New Roman" w:hAnsi="Times New Roman" w:cs="Times New Roman"/>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summer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fall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operated.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work</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time.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everybody’s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work.</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hard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ones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leave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God,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baby,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becoming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lovely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surgeon.”</w:t>
            </w:r>
            <w:r w:rsidR="00BB63EC">
              <w:rPr>
                <w:rFonts w:ascii="Times New Roman" w:hAnsi="Times New Roman" w:cs="Times New Roman"/>
                <w:sz w:val="24"/>
                <w:szCs w:val="24"/>
                <w:lang w:val="en-US"/>
              </w:rPr>
              <w:t xml:space="preserve"> [FA]</w:t>
            </w:r>
          </w:p>
        </w:tc>
      </w:tr>
    </w:tbl>
    <w:p w:rsidR="00294329" w:rsidRDefault="00294329" w:rsidP="00E053C0">
      <w:pPr>
        <w:pStyle w:val="af6"/>
        <w:spacing w:after="0" w:line="360" w:lineRule="auto"/>
        <w:ind w:left="0" w:firstLine="720"/>
        <w:jc w:val="both"/>
        <w:rPr>
          <w:rFonts w:ascii="Times New Roman" w:hAnsi="Times New Roman"/>
          <w:sz w:val="28"/>
          <w:szCs w:val="28"/>
          <w:lang w:val="en-US"/>
        </w:rPr>
      </w:pPr>
    </w:p>
    <w:p w:rsidR="00C22E38" w:rsidRPr="00B27577" w:rsidRDefault="00C22E38" w:rsidP="00E053C0">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этом</w:t>
      </w:r>
      <w:r w:rsidR="00B2118F" w:rsidRPr="00B27577">
        <w:rPr>
          <w:rFonts w:ascii="Times New Roman" w:hAnsi="Times New Roman"/>
          <w:sz w:val="28"/>
          <w:szCs w:val="28"/>
        </w:rPr>
        <w:t xml:space="preserve"> </w:t>
      </w:r>
      <w:r w:rsidRPr="00B27577">
        <w:rPr>
          <w:rFonts w:ascii="Times New Roman" w:hAnsi="Times New Roman"/>
          <w:sz w:val="28"/>
          <w:szCs w:val="28"/>
        </w:rPr>
        <w:t>примере</w:t>
      </w:r>
      <w:r w:rsidR="00B2118F" w:rsidRPr="00B27577">
        <w:rPr>
          <w:rFonts w:ascii="Times New Roman" w:hAnsi="Times New Roman"/>
          <w:sz w:val="28"/>
          <w:szCs w:val="28"/>
        </w:rPr>
        <w:t xml:space="preserve"> </w:t>
      </w:r>
      <w:r w:rsidRPr="00B27577">
        <w:rPr>
          <w:rFonts w:ascii="Times New Roman" w:hAnsi="Times New Roman"/>
          <w:sz w:val="28"/>
          <w:szCs w:val="28"/>
        </w:rPr>
        <w:t>статус</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коммуниканта</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у</w:t>
      </w:r>
      <w:r w:rsidR="00B2118F" w:rsidRPr="00B27577">
        <w:rPr>
          <w:rFonts w:ascii="Times New Roman" w:hAnsi="Times New Roman"/>
          <w:sz w:val="28"/>
          <w:szCs w:val="28"/>
        </w:rPr>
        <w:t xml:space="preserve"> </w:t>
      </w:r>
      <w:r w:rsidRPr="00B27577">
        <w:rPr>
          <w:rFonts w:ascii="Times New Roman" w:hAnsi="Times New Roman"/>
          <w:sz w:val="28"/>
          <w:szCs w:val="28"/>
        </w:rPr>
        <w:t>доктора</w:t>
      </w:r>
      <w:r w:rsidR="00B2118F" w:rsidRPr="00B27577">
        <w:rPr>
          <w:rFonts w:ascii="Times New Roman" w:hAnsi="Times New Roman"/>
          <w:sz w:val="28"/>
          <w:szCs w:val="28"/>
        </w:rPr>
        <w:t xml:space="preserve"> </w:t>
      </w:r>
      <w:r w:rsidRPr="00B27577">
        <w:rPr>
          <w:rFonts w:ascii="Times New Roman" w:hAnsi="Times New Roman"/>
          <w:sz w:val="28"/>
          <w:szCs w:val="28"/>
        </w:rPr>
        <w:t>выше</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коммуникативного</w:t>
      </w:r>
      <w:r w:rsidR="00B2118F" w:rsidRPr="00B27577">
        <w:rPr>
          <w:rFonts w:ascii="Times New Roman" w:hAnsi="Times New Roman"/>
          <w:sz w:val="28"/>
          <w:szCs w:val="28"/>
        </w:rPr>
        <w:t xml:space="preserve"> </w:t>
      </w:r>
      <w:r w:rsidRPr="00B27577">
        <w:rPr>
          <w:rFonts w:ascii="Times New Roman" w:hAnsi="Times New Roman"/>
          <w:sz w:val="28"/>
          <w:szCs w:val="28"/>
        </w:rPr>
        <w:t>статуса</w:t>
      </w:r>
      <w:r w:rsidR="00B2118F" w:rsidRPr="00B27577">
        <w:rPr>
          <w:rFonts w:ascii="Times New Roman" w:hAnsi="Times New Roman"/>
          <w:sz w:val="28"/>
          <w:szCs w:val="28"/>
        </w:rPr>
        <w:t xml:space="preserve"> </w:t>
      </w:r>
      <w:r w:rsidRPr="00B27577">
        <w:rPr>
          <w:rFonts w:ascii="Times New Roman" w:hAnsi="Times New Roman"/>
          <w:sz w:val="28"/>
          <w:szCs w:val="28"/>
        </w:rPr>
        <w:t>его</w:t>
      </w:r>
      <w:r w:rsidR="00B2118F" w:rsidRPr="00B27577">
        <w:rPr>
          <w:rFonts w:ascii="Times New Roman" w:hAnsi="Times New Roman"/>
          <w:sz w:val="28"/>
          <w:szCs w:val="28"/>
        </w:rPr>
        <w:t xml:space="preserve"> </w:t>
      </w:r>
      <w:r w:rsidRPr="00B27577">
        <w:rPr>
          <w:rFonts w:ascii="Times New Roman" w:hAnsi="Times New Roman"/>
          <w:sz w:val="28"/>
          <w:szCs w:val="28"/>
        </w:rPr>
        <w:t>пациентки</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силу</w:t>
      </w:r>
      <w:r w:rsidR="00B2118F" w:rsidRPr="00B27577">
        <w:rPr>
          <w:rFonts w:ascii="Times New Roman" w:hAnsi="Times New Roman"/>
          <w:sz w:val="28"/>
          <w:szCs w:val="28"/>
        </w:rPr>
        <w:t xml:space="preserve"> </w:t>
      </w:r>
      <w:r w:rsidRPr="00B27577">
        <w:rPr>
          <w:rFonts w:ascii="Times New Roman" w:hAnsi="Times New Roman"/>
          <w:sz w:val="28"/>
          <w:szCs w:val="28"/>
        </w:rPr>
        <w:t>жизненного</w:t>
      </w:r>
      <w:r w:rsidR="00B2118F" w:rsidRPr="00B27577">
        <w:rPr>
          <w:rFonts w:ascii="Times New Roman" w:hAnsi="Times New Roman"/>
          <w:sz w:val="28"/>
          <w:szCs w:val="28"/>
        </w:rPr>
        <w:t xml:space="preserve"> </w:t>
      </w:r>
      <w:r w:rsidRPr="00B27577">
        <w:rPr>
          <w:rFonts w:ascii="Times New Roman" w:hAnsi="Times New Roman"/>
          <w:sz w:val="28"/>
          <w:szCs w:val="28"/>
        </w:rPr>
        <w:t>опыта</w:t>
      </w:r>
      <w:r w:rsidR="00B2118F" w:rsidRPr="00B27577">
        <w:rPr>
          <w:rFonts w:ascii="Times New Roman" w:hAnsi="Times New Roman"/>
          <w:sz w:val="28"/>
          <w:szCs w:val="28"/>
        </w:rPr>
        <w:t xml:space="preserve"> </w:t>
      </w:r>
      <w:r w:rsidRPr="00B27577">
        <w:rPr>
          <w:rFonts w:ascii="Times New Roman" w:hAnsi="Times New Roman"/>
          <w:sz w:val="28"/>
          <w:szCs w:val="28"/>
        </w:rPr>
        <w:t>доктора</w:t>
      </w:r>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r w:rsidRPr="00B27577">
        <w:rPr>
          <w:rFonts w:ascii="Times New Roman" w:hAnsi="Times New Roman"/>
          <w:sz w:val="28"/>
          <w:szCs w:val="28"/>
        </w:rPr>
        <w:t>его</w:t>
      </w:r>
      <w:r w:rsidR="00B2118F" w:rsidRPr="00B27577">
        <w:rPr>
          <w:rFonts w:ascii="Times New Roman" w:hAnsi="Times New Roman"/>
          <w:sz w:val="28"/>
          <w:szCs w:val="28"/>
        </w:rPr>
        <w:t xml:space="preserve"> </w:t>
      </w:r>
      <w:r w:rsidRPr="00B27577">
        <w:rPr>
          <w:rFonts w:ascii="Times New Roman" w:hAnsi="Times New Roman"/>
          <w:sz w:val="28"/>
          <w:szCs w:val="28"/>
        </w:rPr>
        <w:t>социального</w:t>
      </w:r>
      <w:r w:rsidR="00B2118F" w:rsidRPr="00B27577">
        <w:rPr>
          <w:rFonts w:ascii="Times New Roman" w:hAnsi="Times New Roman"/>
          <w:sz w:val="28"/>
          <w:szCs w:val="28"/>
        </w:rPr>
        <w:t xml:space="preserve"> </w:t>
      </w:r>
      <w:r w:rsidRPr="00B27577">
        <w:rPr>
          <w:rFonts w:ascii="Times New Roman" w:hAnsi="Times New Roman"/>
          <w:sz w:val="28"/>
          <w:szCs w:val="28"/>
        </w:rPr>
        <w:t>положения.</w:t>
      </w:r>
      <w:r w:rsidR="00B2118F" w:rsidRPr="00B27577">
        <w:rPr>
          <w:rFonts w:ascii="Times New Roman" w:hAnsi="Times New Roman"/>
          <w:sz w:val="28"/>
          <w:szCs w:val="28"/>
        </w:rPr>
        <w:t xml:space="preserve"> </w:t>
      </w:r>
      <w:r w:rsidRPr="00B27577">
        <w:rPr>
          <w:rFonts w:ascii="Times New Roman" w:hAnsi="Times New Roman"/>
          <w:sz w:val="28"/>
          <w:szCs w:val="28"/>
        </w:rPr>
        <w:t>Девушка</w:t>
      </w:r>
      <w:r w:rsidR="00B2118F" w:rsidRPr="00B27577">
        <w:rPr>
          <w:rFonts w:ascii="Times New Roman" w:hAnsi="Times New Roman"/>
          <w:sz w:val="28"/>
          <w:szCs w:val="28"/>
        </w:rPr>
        <w:t xml:space="preserve"> </w:t>
      </w:r>
      <w:r w:rsidRPr="00B27577">
        <w:rPr>
          <w:rFonts w:ascii="Times New Roman" w:hAnsi="Times New Roman"/>
          <w:sz w:val="28"/>
          <w:szCs w:val="28"/>
        </w:rPr>
        <w:t>пытается</w:t>
      </w:r>
      <w:r w:rsidR="00B2118F" w:rsidRPr="00B27577">
        <w:rPr>
          <w:rFonts w:ascii="Times New Roman" w:hAnsi="Times New Roman"/>
          <w:sz w:val="28"/>
          <w:szCs w:val="28"/>
        </w:rPr>
        <w:t xml:space="preserve"> </w:t>
      </w:r>
      <w:r w:rsidRPr="00B27577">
        <w:rPr>
          <w:rFonts w:ascii="Times New Roman" w:hAnsi="Times New Roman"/>
          <w:sz w:val="28"/>
          <w:szCs w:val="28"/>
        </w:rPr>
        <w:t>побудить</w:t>
      </w:r>
      <w:r w:rsidR="00B2118F" w:rsidRPr="00B27577">
        <w:rPr>
          <w:rFonts w:ascii="Times New Roman" w:hAnsi="Times New Roman"/>
          <w:sz w:val="28"/>
          <w:szCs w:val="28"/>
        </w:rPr>
        <w:t xml:space="preserve"> </w:t>
      </w:r>
      <w:r w:rsidRPr="00B27577">
        <w:rPr>
          <w:rFonts w:ascii="Times New Roman" w:hAnsi="Times New Roman"/>
          <w:sz w:val="28"/>
          <w:szCs w:val="28"/>
        </w:rPr>
        <w:t>доктора</w:t>
      </w:r>
      <w:r w:rsidR="00B2118F" w:rsidRPr="00B27577">
        <w:rPr>
          <w:rFonts w:ascii="Times New Roman" w:hAnsi="Times New Roman"/>
          <w:sz w:val="28"/>
          <w:szCs w:val="28"/>
        </w:rPr>
        <w:t xml:space="preserve"> </w:t>
      </w:r>
      <w:r w:rsidRPr="00B27577">
        <w:rPr>
          <w:rFonts w:ascii="Times New Roman" w:hAnsi="Times New Roman"/>
          <w:sz w:val="28"/>
          <w:szCs w:val="28"/>
        </w:rPr>
        <w:t>к</w:t>
      </w:r>
      <w:r w:rsidR="00B2118F" w:rsidRPr="00B27577">
        <w:rPr>
          <w:rFonts w:ascii="Times New Roman" w:hAnsi="Times New Roman"/>
          <w:sz w:val="28"/>
          <w:szCs w:val="28"/>
        </w:rPr>
        <w:t xml:space="preserve"> </w:t>
      </w:r>
      <w:r w:rsidRPr="00B27577">
        <w:rPr>
          <w:rFonts w:ascii="Times New Roman" w:hAnsi="Times New Roman"/>
          <w:sz w:val="28"/>
          <w:szCs w:val="28"/>
        </w:rPr>
        <w:t>рассказу</w:t>
      </w:r>
      <w:r w:rsidR="00B2118F" w:rsidRPr="00B27577">
        <w:rPr>
          <w:rFonts w:ascii="Times New Roman" w:hAnsi="Times New Roman"/>
          <w:sz w:val="28"/>
          <w:szCs w:val="28"/>
        </w:rPr>
        <w:t xml:space="preserve"> </w:t>
      </w:r>
      <w:r w:rsidRPr="00B27577">
        <w:rPr>
          <w:rFonts w:ascii="Times New Roman" w:hAnsi="Times New Roman"/>
          <w:sz w:val="28"/>
          <w:szCs w:val="28"/>
        </w:rPr>
        <w:t>о</w:t>
      </w:r>
      <w:r w:rsidR="00B2118F" w:rsidRPr="00B27577">
        <w:rPr>
          <w:rFonts w:ascii="Times New Roman" w:hAnsi="Times New Roman"/>
          <w:sz w:val="28"/>
          <w:szCs w:val="28"/>
        </w:rPr>
        <w:t xml:space="preserve"> </w:t>
      </w:r>
      <w:r w:rsidRPr="00B27577">
        <w:rPr>
          <w:rFonts w:ascii="Times New Roman" w:hAnsi="Times New Roman"/>
          <w:sz w:val="28"/>
          <w:szCs w:val="28"/>
        </w:rPr>
        <w:t>проведенном</w:t>
      </w:r>
      <w:r w:rsidR="00B2118F" w:rsidRPr="00B27577">
        <w:rPr>
          <w:rFonts w:ascii="Times New Roman" w:hAnsi="Times New Roman"/>
          <w:sz w:val="28"/>
          <w:szCs w:val="28"/>
        </w:rPr>
        <w:t xml:space="preserve"> </w:t>
      </w:r>
      <w:r w:rsidRPr="00B27577">
        <w:rPr>
          <w:rFonts w:ascii="Times New Roman" w:hAnsi="Times New Roman"/>
          <w:sz w:val="28"/>
          <w:szCs w:val="28"/>
        </w:rPr>
        <w:t>лете,</w:t>
      </w:r>
      <w:r w:rsidR="00B2118F" w:rsidRPr="00B27577">
        <w:rPr>
          <w:rFonts w:ascii="Times New Roman" w:hAnsi="Times New Roman"/>
          <w:sz w:val="28"/>
          <w:szCs w:val="28"/>
        </w:rPr>
        <w:t xml:space="preserve"> </w:t>
      </w:r>
      <w:r w:rsidRPr="00B27577">
        <w:rPr>
          <w:rFonts w:ascii="Times New Roman" w:hAnsi="Times New Roman"/>
          <w:sz w:val="28"/>
          <w:szCs w:val="28"/>
        </w:rPr>
        <w:t>используя</w:t>
      </w:r>
      <w:r w:rsidR="00B2118F" w:rsidRPr="00B27577">
        <w:rPr>
          <w:rFonts w:ascii="Times New Roman" w:hAnsi="Times New Roman"/>
          <w:sz w:val="28"/>
          <w:szCs w:val="28"/>
        </w:rPr>
        <w:t xml:space="preserve"> </w:t>
      </w:r>
      <w:r w:rsidRPr="00B27577">
        <w:rPr>
          <w:rFonts w:ascii="Times New Roman" w:hAnsi="Times New Roman"/>
          <w:sz w:val="28"/>
          <w:szCs w:val="28"/>
        </w:rPr>
        <w:t>директивный</w:t>
      </w:r>
      <w:r w:rsidR="00B2118F" w:rsidRPr="00B27577">
        <w:rPr>
          <w:rFonts w:ascii="Times New Roman" w:hAnsi="Times New Roman"/>
          <w:sz w:val="28"/>
          <w:szCs w:val="28"/>
        </w:rPr>
        <w:t xml:space="preserve"> </w:t>
      </w:r>
      <w:r w:rsidRPr="00B27577">
        <w:rPr>
          <w:rFonts w:ascii="Times New Roman" w:hAnsi="Times New Roman"/>
          <w:sz w:val="28"/>
          <w:szCs w:val="28"/>
        </w:rPr>
        <w:t>речевой</w:t>
      </w:r>
      <w:r w:rsidR="00B2118F" w:rsidRPr="00B27577">
        <w:rPr>
          <w:rFonts w:ascii="Times New Roman" w:hAnsi="Times New Roman"/>
          <w:sz w:val="28"/>
          <w:szCs w:val="28"/>
        </w:rPr>
        <w:t xml:space="preserve"> </w:t>
      </w:r>
      <w:r w:rsidRPr="00B27577">
        <w:rPr>
          <w:rFonts w:ascii="Times New Roman" w:hAnsi="Times New Roman"/>
          <w:sz w:val="28"/>
          <w:szCs w:val="28"/>
        </w:rPr>
        <w:t>акт,</w:t>
      </w:r>
      <w:r w:rsidR="00B2118F" w:rsidRPr="00B27577">
        <w:rPr>
          <w:rFonts w:ascii="Times New Roman" w:hAnsi="Times New Roman"/>
          <w:sz w:val="28"/>
          <w:szCs w:val="28"/>
        </w:rPr>
        <w:t xml:space="preserve"> </w:t>
      </w:r>
      <w:r w:rsidRPr="00B27577">
        <w:rPr>
          <w:rFonts w:ascii="Times New Roman" w:hAnsi="Times New Roman"/>
          <w:sz w:val="28"/>
          <w:szCs w:val="28"/>
        </w:rPr>
        <w:t>что</w:t>
      </w:r>
      <w:r w:rsidR="00B2118F" w:rsidRPr="00B27577">
        <w:rPr>
          <w:rFonts w:ascii="Times New Roman" w:hAnsi="Times New Roman"/>
          <w:sz w:val="28"/>
          <w:szCs w:val="28"/>
        </w:rPr>
        <w:t xml:space="preserve"> </w:t>
      </w:r>
      <w:r w:rsidRPr="00B27577">
        <w:rPr>
          <w:rFonts w:ascii="Times New Roman" w:hAnsi="Times New Roman"/>
          <w:sz w:val="28"/>
          <w:szCs w:val="28"/>
        </w:rPr>
        <w:t>помогает</w:t>
      </w:r>
      <w:r w:rsidR="00B2118F" w:rsidRPr="00B27577">
        <w:rPr>
          <w:rFonts w:ascii="Times New Roman" w:hAnsi="Times New Roman"/>
          <w:sz w:val="28"/>
          <w:szCs w:val="28"/>
        </w:rPr>
        <w:t xml:space="preserve"> </w:t>
      </w:r>
      <w:r w:rsidRPr="00B27577">
        <w:rPr>
          <w:rFonts w:ascii="Times New Roman" w:hAnsi="Times New Roman"/>
          <w:sz w:val="28"/>
          <w:szCs w:val="28"/>
        </w:rPr>
        <w:t>достичь</w:t>
      </w:r>
      <w:r w:rsidR="00B2118F" w:rsidRPr="00B27577">
        <w:rPr>
          <w:rFonts w:ascii="Times New Roman" w:hAnsi="Times New Roman"/>
          <w:sz w:val="28"/>
          <w:szCs w:val="28"/>
        </w:rPr>
        <w:t xml:space="preserve"> </w:t>
      </w:r>
      <w:r w:rsidRPr="00B27577">
        <w:rPr>
          <w:rFonts w:ascii="Times New Roman" w:hAnsi="Times New Roman"/>
          <w:sz w:val="28"/>
          <w:szCs w:val="28"/>
        </w:rPr>
        <w:t>успешно</w:t>
      </w:r>
      <w:r w:rsidR="006240A5">
        <w:rPr>
          <w:rFonts w:ascii="Times New Roman" w:hAnsi="Times New Roman"/>
          <w:sz w:val="28"/>
          <w:szCs w:val="28"/>
        </w:rPr>
        <w:t>го</w:t>
      </w:r>
      <w:r w:rsidR="00B2118F" w:rsidRPr="00B27577">
        <w:rPr>
          <w:rFonts w:ascii="Times New Roman" w:hAnsi="Times New Roman"/>
          <w:sz w:val="28"/>
          <w:szCs w:val="28"/>
        </w:rPr>
        <w:t xml:space="preserve"> </w:t>
      </w:r>
      <w:r w:rsidRPr="00B27577">
        <w:rPr>
          <w:rFonts w:ascii="Times New Roman" w:hAnsi="Times New Roman"/>
          <w:sz w:val="28"/>
          <w:szCs w:val="28"/>
        </w:rPr>
        <w:t>эффект</w:t>
      </w:r>
      <w:r w:rsidR="006240A5">
        <w:rPr>
          <w:rFonts w:ascii="Times New Roman" w:hAnsi="Times New Roman"/>
          <w:sz w:val="28"/>
          <w:szCs w:val="28"/>
        </w:rPr>
        <w:t>а</w:t>
      </w:r>
      <w:r w:rsidRPr="00B27577">
        <w:rPr>
          <w:rFonts w:ascii="Times New Roman" w:hAnsi="Times New Roman"/>
          <w:sz w:val="28"/>
          <w:szCs w:val="28"/>
        </w:rPr>
        <w:t>.</w:t>
      </w:r>
    </w:p>
    <w:p w:rsidR="00C22E38" w:rsidRPr="00B27577" w:rsidRDefault="00C22E38" w:rsidP="003B526C">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Как</w:t>
      </w:r>
      <w:r w:rsidR="00B2118F" w:rsidRPr="00B27577">
        <w:rPr>
          <w:rFonts w:ascii="Times New Roman" w:hAnsi="Times New Roman"/>
          <w:sz w:val="28"/>
          <w:szCs w:val="28"/>
        </w:rPr>
        <w:t xml:space="preserve"> </w:t>
      </w:r>
      <w:r w:rsidRPr="00B27577">
        <w:rPr>
          <w:rFonts w:ascii="Times New Roman" w:hAnsi="Times New Roman"/>
          <w:sz w:val="28"/>
          <w:szCs w:val="28"/>
        </w:rPr>
        <w:t>показывает</w:t>
      </w:r>
      <w:r w:rsidR="00B2118F" w:rsidRPr="00B27577">
        <w:rPr>
          <w:rFonts w:ascii="Times New Roman" w:hAnsi="Times New Roman"/>
          <w:sz w:val="28"/>
          <w:szCs w:val="28"/>
        </w:rPr>
        <w:t xml:space="preserve"> </w:t>
      </w:r>
      <w:r w:rsidRPr="00B27577">
        <w:rPr>
          <w:rFonts w:ascii="Times New Roman" w:hAnsi="Times New Roman"/>
          <w:sz w:val="28"/>
          <w:szCs w:val="28"/>
        </w:rPr>
        <w:t>исследование,</w:t>
      </w:r>
      <w:r w:rsidR="00B2118F" w:rsidRPr="00B27577">
        <w:rPr>
          <w:rFonts w:ascii="Times New Roman" w:hAnsi="Times New Roman"/>
          <w:sz w:val="28"/>
          <w:szCs w:val="28"/>
        </w:rPr>
        <w:t xml:space="preserve"> </w:t>
      </w:r>
      <w:proofErr w:type="gramStart"/>
      <w:r w:rsidRPr="00B27577">
        <w:rPr>
          <w:rFonts w:ascii="Times New Roman" w:hAnsi="Times New Roman"/>
          <w:sz w:val="28"/>
          <w:szCs w:val="28"/>
        </w:rPr>
        <w:t>говорящий</w:t>
      </w:r>
      <w:proofErr w:type="gramEnd"/>
      <w:r w:rsidR="00B2118F" w:rsidRPr="00B27577">
        <w:rPr>
          <w:rFonts w:ascii="Times New Roman" w:hAnsi="Times New Roman"/>
          <w:sz w:val="28"/>
          <w:szCs w:val="28"/>
        </w:rPr>
        <w:t xml:space="preserve"> </w:t>
      </w:r>
      <w:r w:rsidRPr="00B27577">
        <w:rPr>
          <w:rFonts w:ascii="Times New Roman" w:hAnsi="Times New Roman"/>
          <w:sz w:val="28"/>
          <w:szCs w:val="28"/>
        </w:rPr>
        <w:t>с</w:t>
      </w:r>
      <w:r w:rsidR="00B2118F" w:rsidRPr="00B27577">
        <w:rPr>
          <w:rFonts w:ascii="Times New Roman" w:hAnsi="Times New Roman"/>
          <w:sz w:val="28"/>
          <w:szCs w:val="28"/>
        </w:rPr>
        <w:t xml:space="preserve"> </w:t>
      </w:r>
      <w:r w:rsidRPr="00B27577">
        <w:rPr>
          <w:rFonts w:ascii="Times New Roman" w:hAnsi="Times New Roman"/>
          <w:sz w:val="28"/>
          <w:szCs w:val="28"/>
        </w:rPr>
        <w:t>более</w:t>
      </w:r>
      <w:r w:rsidR="00B2118F" w:rsidRPr="00B27577">
        <w:rPr>
          <w:rFonts w:ascii="Times New Roman" w:hAnsi="Times New Roman"/>
          <w:sz w:val="28"/>
          <w:szCs w:val="28"/>
        </w:rPr>
        <w:t xml:space="preserve"> </w:t>
      </w:r>
      <w:r w:rsidRPr="00B27577">
        <w:rPr>
          <w:rFonts w:ascii="Times New Roman" w:hAnsi="Times New Roman"/>
          <w:sz w:val="28"/>
          <w:szCs w:val="28"/>
        </w:rPr>
        <w:t>низким</w:t>
      </w:r>
      <w:r w:rsidR="00B2118F" w:rsidRPr="00B27577">
        <w:rPr>
          <w:rFonts w:ascii="Times New Roman" w:hAnsi="Times New Roman"/>
          <w:sz w:val="28"/>
          <w:szCs w:val="28"/>
        </w:rPr>
        <w:t xml:space="preserve"> </w:t>
      </w:r>
      <w:r w:rsidRPr="00B27577">
        <w:rPr>
          <w:rFonts w:ascii="Times New Roman" w:hAnsi="Times New Roman"/>
          <w:sz w:val="28"/>
          <w:szCs w:val="28"/>
        </w:rPr>
        <w:t>статусом</w:t>
      </w:r>
      <w:r w:rsidR="00B2118F" w:rsidRPr="00B27577">
        <w:rPr>
          <w:rFonts w:ascii="Times New Roman" w:hAnsi="Times New Roman"/>
          <w:sz w:val="28"/>
          <w:szCs w:val="28"/>
        </w:rPr>
        <w:t xml:space="preserve"> </w:t>
      </w:r>
      <w:r w:rsidRPr="00B27577">
        <w:rPr>
          <w:rFonts w:ascii="Times New Roman" w:hAnsi="Times New Roman"/>
          <w:sz w:val="28"/>
          <w:szCs w:val="28"/>
        </w:rPr>
        <w:t>использует</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квеситивные</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r w:rsidRPr="00B27577">
        <w:rPr>
          <w:rFonts w:ascii="Times New Roman" w:hAnsi="Times New Roman"/>
          <w:sz w:val="28"/>
          <w:szCs w:val="28"/>
        </w:rPr>
        <w:t>директивные</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коммуникативные</w:t>
      </w:r>
      <w:r w:rsidR="00B2118F" w:rsidRPr="00B27577">
        <w:rPr>
          <w:rFonts w:ascii="Times New Roman" w:hAnsi="Times New Roman"/>
          <w:sz w:val="28"/>
          <w:szCs w:val="28"/>
        </w:rPr>
        <w:t xml:space="preserve"> </w:t>
      </w:r>
      <w:r w:rsidRPr="00B27577">
        <w:rPr>
          <w:rFonts w:ascii="Times New Roman" w:hAnsi="Times New Roman"/>
          <w:sz w:val="28"/>
          <w:szCs w:val="28"/>
        </w:rPr>
        <w:t>акты,</w:t>
      </w:r>
      <w:r w:rsidR="00B2118F" w:rsidRPr="00B27577">
        <w:rPr>
          <w:rFonts w:ascii="Times New Roman" w:hAnsi="Times New Roman"/>
          <w:sz w:val="28"/>
          <w:szCs w:val="28"/>
        </w:rPr>
        <w:t xml:space="preserve"> </w:t>
      </w:r>
      <w:r w:rsidRPr="00B27577">
        <w:rPr>
          <w:rFonts w:ascii="Times New Roman" w:hAnsi="Times New Roman"/>
          <w:sz w:val="28"/>
          <w:szCs w:val="28"/>
        </w:rPr>
        <w:t>которые</w:t>
      </w:r>
      <w:r w:rsidR="00B2118F" w:rsidRPr="00B27577">
        <w:rPr>
          <w:rFonts w:ascii="Times New Roman" w:hAnsi="Times New Roman"/>
          <w:sz w:val="28"/>
          <w:szCs w:val="28"/>
        </w:rPr>
        <w:t xml:space="preserve"> </w:t>
      </w:r>
      <w:r w:rsidRPr="00B27577">
        <w:rPr>
          <w:rFonts w:ascii="Times New Roman" w:hAnsi="Times New Roman"/>
          <w:sz w:val="28"/>
          <w:szCs w:val="28"/>
        </w:rPr>
        <w:t>не</w:t>
      </w:r>
      <w:r w:rsidR="00B2118F" w:rsidRPr="00B27577">
        <w:rPr>
          <w:rFonts w:ascii="Times New Roman" w:hAnsi="Times New Roman"/>
          <w:sz w:val="28"/>
          <w:szCs w:val="28"/>
        </w:rPr>
        <w:t xml:space="preserve"> </w:t>
      </w:r>
      <w:r w:rsidRPr="00B27577">
        <w:rPr>
          <w:rFonts w:ascii="Times New Roman" w:hAnsi="Times New Roman"/>
          <w:sz w:val="28"/>
          <w:szCs w:val="28"/>
        </w:rPr>
        <w:lastRenderedPageBreak/>
        <w:t>только</w:t>
      </w:r>
      <w:r w:rsidR="00B2118F" w:rsidRPr="00B27577">
        <w:rPr>
          <w:rFonts w:ascii="Times New Roman" w:hAnsi="Times New Roman"/>
          <w:sz w:val="28"/>
          <w:szCs w:val="28"/>
        </w:rPr>
        <w:t xml:space="preserve"> </w:t>
      </w:r>
      <w:r w:rsidRPr="00B27577">
        <w:rPr>
          <w:rFonts w:ascii="Times New Roman" w:hAnsi="Times New Roman"/>
          <w:sz w:val="28"/>
          <w:szCs w:val="28"/>
        </w:rPr>
        <w:t>контролируют</w:t>
      </w:r>
      <w:r w:rsidR="00B2118F" w:rsidRPr="00B27577">
        <w:rPr>
          <w:rFonts w:ascii="Times New Roman" w:hAnsi="Times New Roman"/>
          <w:sz w:val="28"/>
          <w:szCs w:val="28"/>
        </w:rPr>
        <w:t xml:space="preserve"> </w:t>
      </w:r>
      <w:r w:rsidRPr="00B27577">
        <w:rPr>
          <w:rFonts w:ascii="Times New Roman" w:hAnsi="Times New Roman"/>
          <w:sz w:val="28"/>
          <w:szCs w:val="28"/>
        </w:rPr>
        <w:t>понимание</w:t>
      </w:r>
      <w:r w:rsidR="00B2118F" w:rsidRPr="00B27577">
        <w:rPr>
          <w:rFonts w:ascii="Times New Roman" w:hAnsi="Times New Roman"/>
          <w:sz w:val="28"/>
          <w:szCs w:val="28"/>
        </w:rPr>
        <w:t xml:space="preserve"> </w:t>
      </w:r>
      <w:r w:rsidRPr="00B27577">
        <w:rPr>
          <w:rFonts w:ascii="Times New Roman" w:hAnsi="Times New Roman"/>
          <w:sz w:val="28"/>
          <w:szCs w:val="28"/>
        </w:rPr>
        <w:t>адресатом</w:t>
      </w:r>
      <w:r w:rsidR="00B2118F" w:rsidRPr="00B27577">
        <w:rPr>
          <w:rFonts w:ascii="Times New Roman" w:hAnsi="Times New Roman"/>
          <w:sz w:val="28"/>
          <w:szCs w:val="28"/>
        </w:rPr>
        <w:t xml:space="preserve"> </w:t>
      </w:r>
      <w:r w:rsidRPr="00B27577">
        <w:rPr>
          <w:rFonts w:ascii="Times New Roman" w:hAnsi="Times New Roman"/>
          <w:sz w:val="28"/>
          <w:szCs w:val="28"/>
        </w:rPr>
        <w:t>высказываемых</w:t>
      </w:r>
      <w:r w:rsidR="00B2118F" w:rsidRPr="00B27577">
        <w:rPr>
          <w:rFonts w:ascii="Times New Roman" w:hAnsi="Times New Roman"/>
          <w:sz w:val="28"/>
          <w:szCs w:val="28"/>
        </w:rPr>
        <w:t xml:space="preserve"> </w:t>
      </w:r>
      <w:r w:rsidRPr="00B27577">
        <w:rPr>
          <w:rFonts w:ascii="Times New Roman" w:hAnsi="Times New Roman"/>
          <w:sz w:val="28"/>
          <w:szCs w:val="28"/>
        </w:rPr>
        <w:t>им</w:t>
      </w:r>
      <w:r w:rsidR="00B2118F" w:rsidRPr="00B27577">
        <w:rPr>
          <w:rFonts w:ascii="Times New Roman" w:hAnsi="Times New Roman"/>
          <w:sz w:val="28"/>
          <w:szCs w:val="28"/>
        </w:rPr>
        <w:t xml:space="preserve"> </w:t>
      </w:r>
      <w:r w:rsidRPr="00B27577">
        <w:rPr>
          <w:rFonts w:ascii="Times New Roman" w:hAnsi="Times New Roman"/>
          <w:sz w:val="28"/>
          <w:szCs w:val="28"/>
        </w:rPr>
        <w:t>идей,</w:t>
      </w:r>
      <w:r w:rsidR="00B2118F" w:rsidRPr="00B27577">
        <w:rPr>
          <w:rFonts w:ascii="Times New Roman" w:hAnsi="Times New Roman"/>
          <w:sz w:val="28"/>
          <w:szCs w:val="28"/>
        </w:rPr>
        <w:t xml:space="preserve"> </w:t>
      </w:r>
      <w:r w:rsidRPr="00B27577">
        <w:rPr>
          <w:rFonts w:ascii="Times New Roman" w:hAnsi="Times New Roman"/>
          <w:sz w:val="28"/>
          <w:szCs w:val="28"/>
        </w:rPr>
        <w:t>а</w:t>
      </w:r>
      <w:r w:rsidR="00B2118F" w:rsidRPr="00B27577">
        <w:rPr>
          <w:rFonts w:ascii="Times New Roman" w:hAnsi="Times New Roman"/>
          <w:sz w:val="28"/>
          <w:szCs w:val="28"/>
        </w:rPr>
        <w:t xml:space="preserve"> </w:t>
      </w:r>
      <w:r w:rsidRPr="00B27577">
        <w:rPr>
          <w:rFonts w:ascii="Times New Roman" w:hAnsi="Times New Roman"/>
          <w:sz w:val="28"/>
          <w:szCs w:val="28"/>
        </w:rPr>
        <w:t>непосредственно</w:t>
      </w:r>
      <w:r w:rsidR="00B2118F" w:rsidRPr="00B27577">
        <w:rPr>
          <w:rFonts w:ascii="Times New Roman" w:hAnsi="Times New Roman"/>
          <w:sz w:val="28"/>
          <w:szCs w:val="28"/>
        </w:rPr>
        <w:t xml:space="preserve"> </w:t>
      </w:r>
      <w:r w:rsidRPr="00B27577">
        <w:rPr>
          <w:rFonts w:ascii="Times New Roman" w:hAnsi="Times New Roman"/>
          <w:sz w:val="28"/>
          <w:szCs w:val="28"/>
        </w:rPr>
        <w:t>побуждают</w:t>
      </w:r>
      <w:r w:rsidR="00B2118F" w:rsidRPr="00B27577">
        <w:rPr>
          <w:rFonts w:ascii="Times New Roman" w:hAnsi="Times New Roman"/>
          <w:sz w:val="28"/>
          <w:szCs w:val="28"/>
        </w:rPr>
        <w:t xml:space="preserve"> </w:t>
      </w:r>
      <w:r w:rsidRPr="00B27577">
        <w:rPr>
          <w:rFonts w:ascii="Times New Roman" w:hAnsi="Times New Roman"/>
          <w:sz w:val="28"/>
          <w:szCs w:val="28"/>
        </w:rPr>
        <w:t>к</w:t>
      </w:r>
      <w:r w:rsidR="00B2118F" w:rsidRPr="00B27577">
        <w:rPr>
          <w:rFonts w:ascii="Times New Roman" w:hAnsi="Times New Roman"/>
          <w:sz w:val="28"/>
          <w:szCs w:val="28"/>
        </w:rPr>
        <w:t xml:space="preserve"> </w:t>
      </w:r>
      <w:r w:rsidRPr="00B27577">
        <w:rPr>
          <w:rFonts w:ascii="Times New Roman" w:hAnsi="Times New Roman"/>
          <w:sz w:val="28"/>
          <w:szCs w:val="28"/>
        </w:rPr>
        <w:t>разговору.</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Коммуникативные</w:t>
      </w:r>
      <w:r w:rsidR="00B2118F" w:rsidRPr="00B27577">
        <w:rPr>
          <w:rFonts w:ascii="Times New Roman" w:hAnsi="Times New Roman"/>
          <w:sz w:val="28"/>
          <w:szCs w:val="28"/>
        </w:rPr>
        <w:t xml:space="preserve"> </w:t>
      </w:r>
      <w:r w:rsidRPr="00B27577">
        <w:rPr>
          <w:rFonts w:ascii="Times New Roman" w:hAnsi="Times New Roman"/>
          <w:sz w:val="28"/>
          <w:szCs w:val="28"/>
        </w:rPr>
        <w:t>речевые</w:t>
      </w:r>
      <w:r w:rsidR="00B2118F" w:rsidRPr="00B27577">
        <w:rPr>
          <w:rFonts w:ascii="Times New Roman" w:hAnsi="Times New Roman"/>
          <w:sz w:val="28"/>
          <w:szCs w:val="28"/>
        </w:rPr>
        <w:t xml:space="preserve"> </w:t>
      </w:r>
      <w:r w:rsidRPr="00B27577">
        <w:rPr>
          <w:rFonts w:ascii="Times New Roman" w:hAnsi="Times New Roman"/>
          <w:sz w:val="28"/>
          <w:szCs w:val="28"/>
        </w:rPr>
        <w:t>акты</w:t>
      </w:r>
      <w:r w:rsidR="00B2118F" w:rsidRPr="00B27577">
        <w:rPr>
          <w:rFonts w:ascii="Times New Roman" w:hAnsi="Times New Roman"/>
          <w:sz w:val="28"/>
          <w:szCs w:val="28"/>
        </w:rPr>
        <w:t xml:space="preserve"> </w:t>
      </w:r>
      <w:r w:rsidRPr="00B27577">
        <w:rPr>
          <w:rFonts w:ascii="Times New Roman" w:hAnsi="Times New Roman"/>
          <w:sz w:val="28"/>
          <w:szCs w:val="28"/>
        </w:rPr>
        <w:t>этой</w:t>
      </w:r>
      <w:r w:rsidR="00B2118F" w:rsidRPr="00B27577">
        <w:rPr>
          <w:rFonts w:ascii="Times New Roman" w:hAnsi="Times New Roman"/>
          <w:sz w:val="28"/>
          <w:szCs w:val="28"/>
        </w:rPr>
        <w:t xml:space="preserve"> </w:t>
      </w:r>
      <w:r w:rsidRPr="00B27577">
        <w:rPr>
          <w:rFonts w:ascii="Times New Roman" w:hAnsi="Times New Roman"/>
          <w:sz w:val="28"/>
          <w:szCs w:val="28"/>
        </w:rPr>
        <w:t>группы</w:t>
      </w:r>
      <w:r w:rsidR="00B2118F" w:rsidRPr="00B27577">
        <w:rPr>
          <w:rFonts w:ascii="Times New Roman" w:hAnsi="Times New Roman"/>
          <w:sz w:val="28"/>
          <w:szCs w:val="28"/>
        </w:rPr>
        <w:t xml:space="preserve"> </w:t>
      </w:r>
      <w:r w:rsidRPr="00B27577">
        <w:rPr>
          <w:rFonts w:ascii="Times New Roman" w:hAnsi="Times New Roman"/>
          <w:sz w:val="28"/>
          <w:szCs w:val="28"/>
        </w:rPr>
        <w:t>наименее</w:t>
      </w:r>
      <w:r w:rsidR="00B2118F" w:rsidRPr="00B27577">
        <w:rPr>
          <w:rFonts w:ascii="Times New Roman" w:hAnsi="Times New Roman"/>
          <w:sz w:val="28"/>
          <w:szCs w:val="28"/>
        </w:rPr>
        <w:t xml:space="preserve"> </w:t>
      </w:r>
      <w:r w:rsidRPr="00B27577">
        <w:rPr>
          <w:rFonts w:ascii="Times New Roman" w:hAnsi="Times New Roman"/>
          <w:sz w:val="28"/>
          <w:szCs w:val="28"/>
        </w:rPr>
        <w:t>употребительны.</w:t>
      </w:r>
      <w:r w:rsidR="00B2118F" w:rsidRPr="00B27577">
        <w:rPr>
          <w:rFonts w:ascii="Times New Roman" w:hAnsi="Times New Roman"/>
          <w:sz w:val="28"/>
          <w:szCs w:val="28"/>
        </w:rPr>
        <w:t xml:space="preserve"> </w:t>
      </w:r>
    </w:p>
    <w:p w:rsidR="00C22E38" w:rsidRPr="00B27577" w:rsidRDefault="00C22E38" w:rsidP="00E053C0">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Многие</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коммуникативные</w:t>
      </w:r>
      <w:r w:rsidR="00B2118F" w:rsidRPr="00B27577">
        <w:rPr>
          <w:rFonts w:ascii="Times New Roman" w:hAnsi="Times New Roman"/>
          <w:sz w:val="28"/>
          <w:szCs w:val="28"/>
        </w:rPr>
        <w:t xml:space="preserve"> </w:t>
      </w:r>
      <w:r w:rsidRPr="00B27577">
        <w:rPr>
          <w:rFonts w:ascii="Times New Roman" w:hAnsi="Times New Roman"/>
          <w:sz w:val="28"/>
          <w:szCs w:val="28"/>
        </w:rPr>
        <w:t>речевые</w:t>
      </w:r>
      <w:r w:rsidR="00B2118F" w:rsidRPr="00B27577">
        <w:rPr>
          <w:rFonts w:ascii="Times New Roman" w:hAnsi="Times New Roman"/>
          <w:sz w:val="28"/>
          <w:szCs w:val="28"/>
        </w:rPr>
        <w:t xml:space="preserve"> </w:t>
      </w:r>
      <w:r w:rsidRPr="00B27577">
        <w:rPr>
          <w:rFonts w:ascii="Times New Roman" w:hAnsi="Times New Roman"/>
          <w:sz w:val="28"/>
          <w:szCs w:val="28"/>
        </w:rPr>
        <w:t>акты</w:t>
      </w:r>
      <w:r w:rsidR="00B2118F" w:rsidRPr="00B27577">
        <w:rPr>
          <w:rFonts w:ascii="Times New Roman" w:hAnsi="Times New Roman"/>
          <w:sz w:val="28"/>
          <w:szCs w:val="28"/>
        </w:rPr>
        <w:t xml:space="preserve"> </w:t>
      </w:r>
      <w:r w:rsidRPr="00B27577">
        <w:rPr>
          <w:rFonts w:ascii="Times New Roman" w:hAnsi="Times New Roman"/>
          <w:sz w:val="28"/>
          <w:szCs w:val="28"/>
        </w:rPr>
        <w:t>являются</w:t>
      </w:r>
      <w:r w:rsidR="00B2118F" w:rsidRPr="00B27577">
        <w:rPr>
          <w:rFonts w:ascii="Times New Roman" w:hAnsi="Times New Roman"/>
          <w:sz w:val="28"/>
          <w:szCs w:val="28"/>
        </w:rPr>
        <w:t xml:space="preserve"> </w:t>
      </w:r>
      <w:r w:rsidRPr="00B27577">
        <w:rPr>
          <w:rFonts w:ascii="Times New Roman" w:hAnsi="Times New Roman"/>
          <w:sz w:val="28"/>
          <w:szCs w:val="28"/>
        </w:rPr>
        <w:t>релевантными</w:t>
      </w:r>
      <w:r w:rsidR="00B2118F" w:rsidRPr="00B27577">
        <w:rPr>
          <w:rFonts w:ascii="Times New Roman" w:hAnsi="Times New Roman"/>
          <w:sz w:val="28"/>
          <w:szCs w:val="28"/>
        </w:rPr>
        <w:t xml:space="preserve"> </w:t>
      </w:r>
      <w:r w:rsidRPr="00B27577">
        <w:rPr>
          <w:rFonts w:ascii="Times New Roman" w:hAnsi="Times New Roman"/>
          <w:sz w:val="28"/>
          <w:szCs w:val="28"/>
        </w:rPr>
        <w:t>для</w:t>
      </w:r>
      <w:r w:rsidR="00B2118F" w:rsidRPr="00B27577">
        <w:rPr>
          <w:rFonts w:ascii="Times New Roman" w:hAnsi="Times New Roman"/>
          <w:sz w:val="28"/>
          <w:szCs w:val="28"/>
        </w:rPr>
        <w:t xml:space="preserve"> </w:t>
      </w:r>
      <w:r w:rsidRPr="00B27577">
        <w:rPr>
          <w:rFonts w:ascii="Times New Roman" w:hAnsi="Times New Roman"/>
          <w:sz w:val="28"/>
          <w:szCs w:val="28"/>
          <w:lang w:val="en-US"/>
        </w:rPr>
        <w:t>p</w:t>
      </w:r>
      <w:r w:rsidR="00B2118F" w:rsidRPr="00B27577">
        <w:rPr>
          <w:rFonts w:ascii="Times New Roman" w:hAnsi="Times New Roman"/>
          <w:sz w:val="28"/>
          <w:szCs w:val="28"/>
        </w:rPr>
        <w:t xml:space="preserve"> </w:t>
      </w:r>
      <w:r w:rsidRPr="00B27577">
        <w:rPr>
          <w:rFonts w:ascii="Times New Roman" w:hAnsi="Times New Roman"/>
          <w:sz w:val="28"/>
          <w:szCs w:val="28"/>
        </w:rPr>
        <w:t>&gt;</w:t>
      </w:r>
      <w:r w:rsidR="00B2118F" w:rsidRPr="00B27577">
        <w:rPr>
          <w:rFonts w:ascii="Times New Roman" w:hAnsi="Times New Roman"/>
          <w:sz w:val="28"/>
          <w:szCs w:val="28"/>
        </w:rPr>
        <w:t xml:space="preserve"> </w:t>
      </w:r>
      <w:r w:rsidRPr="00B27577">
        <w:rPr>
          <w:rFonts w:ascii="Times New Roman" w:hAnsi="Times New Roman"/>
          <w:sz w:val="28"/>
          <w:szCs w:val="28"/>
        </w:rPr>
        <w:t>1,</w:t>
      </w:r>
      <w:r w:rsidR="00B2118F" w:rsidRPr="00B27577">
        <w:rPr>
          <w:rFonts w:ascii="Times New Roman" w:hAnsi="Times New Roman"/>
          <w:sz w:val="28"/>
          <w:szCs w:val="28"/>
        </w:rPr>
        <w:t xml:space="preserve"> </w:t>
      </w:r>
      <w:r w:rsidRPr="00B27577">
        <w:rPr>
          <w:rFonts w:ascii="Times New Roman" w:hAnsi="Times New Roman"/>
          <w:sz w:val="28"/>
          <w:szCs w:val="28"/>
        </w:rPr>
        <w:t>совершенно</w:t>
      </w:r>
      <w:r w:rsidR="00B2118F" w:rsidRPr="00B27577">
        <w:rPr>
          <w:rFonts w:ascii="Times New Roman" w:hAnsi="Times New Roman"/>
          <w:sz w:val="28"/>
          <w:szCs w:val="28"/>
        </w:rPr>
        <w:t xml:space="preserve"> </w:t>
      </w:r>
      <w:r w:rsidRPr="00B27577">
        <w:rPr>
          <w:rFonts w:ascii="Times New Roman" w:hAnsi="Times New Roman"/>
          <w:sz w:val="28"/>
          <w:szCs w:val="28"/>
        </w:rPr>
        <w:t>не</w:t>
      </w:r>
      <w:r w:rsidR="00B2118F" w:rsidRPr="00B27577">
        <w:rPr>
          <w:rFonts w:ascii="Times New Roman" w:hAnsi="Times New Roman"/>
          <w:sz w:val="28"/>
          <w:szCs w:val="28"/>
        </w:rPr>
        <w:t xml:space="preserve"> </w:t>
      </w:r>
      <w:r w:rsidRPr="00B27577">
        <w:rPr>
          <w:rFonts w:ascii="Times New Roman" w:hAnsi="Times New Roman"/>
          <w:sz w:val="28"/>
          <w:szCs w:val="28"/>
        </w:rPr>
        <w:t>уместны</w:t>
      </w:r>
      <w:r w:rsidR="00B2118F" w:rsidRPr="00B27577">
        <w:rPr>
          <w:rFonts w:ascii="Times New Roman" w:hAnsi="Times New Roman"/>
          <w:sz w:val="28"/>
          <w:szCs w:val="28"/>
        </w:rPr>
        <w:t xml:space="preserve"> </w:t>
      </w:r>
      <w:r w:rsidRPr="00B27577">
        <w:rPr>
          <w:rFonts w:ascii="Times New Roman" w:hAnsi="Times New Roman"/>
          <w:sz w:val="28"/>
          <w:szCs w:val="28"/>
        </w:rPr>
        <w:t>для</w:t>
      </w:r>
      <w:r w:rsidR="00B2118F" w:rsidRPr="00B27577">
        <w:rPr>
          <w:rFonts w:ascii="Times New Roman" w:hAnsi="Times New Roman"/>
          <w:sz w:val="28"/>
          <w:szCs w:val="28"/>
        </w:rPr>
        <w:t xml:space="preserve"> </w:t>
      </w:r>
      <w:r w:rsidRPr="00B27577">
        <w:rPr>
          <w:rFonts w:ascii="Times New Roman" w:hAnsi="Times New Roman"/>
          <w:sz w:val="28"/>
          <w:szCs w:val="28"/>
          <w:lang w:val="en-US"/>
        </w:rPr>
        <w:t>p</w:t>
      </w:r>
      <w:r w:rsidR="00B2118F" w:rsidRPr="00B27577">
        <w:rPr>
          <w:rFonts w:ascii="Times New Roman" w:hAnsi="Times New Roman"/>
          <w:sz w:val="28"/>
          <w:szCs w:val="28"/>
        </w:rPr>
        <w:t xml:space="preserve"> </w:t>
      </w:r>
      <w:r w:rsidRPr="00B27577">
        <w:rPr>
          <w:rFonts w:ascii="Times New Roman" w:hAnsi="Times New Roman"/>
          <w:sz w:val="28"/>
          <w:szCs w:val="28"/>
        </w:rPr>
        <w:t>&lt;</w:t>
      </w:r>
      <w:r w:rsidR="00B2118F" w:rsidRPr="00B27577">
        <w:rPr>
          <w:rFonts w:ascii="Times New Roman" w:hAnsi="Times New Roman"/>
          <w:sz w:val="28"/>
          <w:szCs w:val="28"/>
        </w:rPr>
        <w:t xml:space="preserve"> </w:t>
      </w:r>
      <w:r w:rsidRPr="00B27577">
        <w:rPr>
          <w:rFonts w:ascii="Times New Roman" w:hAnsi="Times New Roman"/>
          <w:sz w:val="28"/>
          <w:szCs w:val="28"/>
        </w:rPr>
        <w:t>1.</w:t>
      </w:r>
      <w:r w:rsidR="00B2118F" w:rsidRPr="00B27577">
        <w:rPr>
          <w:rFonts w:ascii="Times New Roman" w:hAnsi="Times New Roman"/>
          <w:sz w:val="28"/>
          <w:szCs w:val="28"/>
        </w:rPr>
        <w:t xml:space="preserve"> </w:t>
      </w:r>
      <w:r w:rsidRPr="00B27577">
        <w:rPr>
          <w:rFonts w:ascii="Times New Roman" w:hAnsi="Times New Roman"/>
          <w:sz w:val="28"/>
          <w:szCs w:val="28"/>
        </w:rPr>
        <w:t>Например,</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коммуникативные</w:t>
      </w:r>
      <w:r w:rsidR="00B2118F" w:rsidRPr="00B27577">
        <w:rPr>
          <w:rFonts w:ascii="Times New Roman" w:hAnsi="Times New Roman"/>
          <w:sz w:val="28"/>
          <w:szCs w:val="28"/>
        </w:rPr>
        <w:t xml:space="preserve"> </w:t>
      </w:r>
      <w:r w:rsidRPr="00B27577">
        <w:rPr>
          <w:rFonts w:ascii="Times New Roman" w:hAnsi="Times New Roman"/>
          <w:sz w:val="28"/>
          <w:szCs w:val="28"/>
        </w:rPr>
        <w:t>речевые</w:t>
      </w:r>
      <w:r w:rsidR="00B2118F" w:rsidRPr="00B27577">
        <w:rPr>
          <w:rFonts w:ascii="Times New Roman" w:hAnsi="Times New Roman"/>
          <w:sz w:val="28"/>
          <w:szCs w:val="28"/>
        </w:rPr>
        <w:t xml:space="preserve"> </w:t>
      </w:r>
      <w:r w:rsidRPr="00B27577">
        <w:rPr>
          <w:rFonts w:ascii="Times New Roman" w:hAnsi="Times New Roman"/>
          <w:sz w:val="28"/>
          <w:szCs w:val="28"/>
        </w:rPr>
        <w:t>акты</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реквестивного</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типа,</w:t>
      </w:r>
      <w:r w:rsidR="00B2118F" w:rsidRPr="00B27577">
        <w:rPr>
          <w:rFonts w:ascii="Times New Roman" w:hAnsi="Times New Roman"/>
          <w:sz w:val="28"/>
          <w:szCs w:val="28"/>
        </w:rPr>
        <w:t xml:space="preserve"> </w:t>
      </w:r>
      <w:r w:rsidRPr="00B27577">
        <w:rPr>
          <w:rFonts w:ascii="Times New Roman" w:hAnsi="Times New Roman"/>
          <w:sz w:val="28"/>
          <w:szCs w:val="28"/>
        </w:rPr>
        <w:t>выражающие</w:t>
      </w:r>
      <w:r w:rsidR="00B2118F" w:rsidRPr="00B27577">
        <w:rPr>
          <w:rFonts w:ascii="Times New Roman" w:hAnsi="Times New Roman"/>
          <w:sz w:val="28"/>
          <w:szCs w:val="28"/>
        </w:rPr>
        <w:t xml:space="preserve"> </w:t>
      </w:r>
      <w:r w:rsidRPr="00B27577">
        <w:rPr>
          <w:rFonts w:ascii="Times New Roman" w:hAnsi="Times New Roman"/>
          <w:sz w:val="28"/>
          <w:szCs w:val="28"/>
        </w:rPr>
        <w:t>просьбу,</w:t>
      </w:r>
      <w:r w:rsidR="00B2118F" w:rsidRPr="00B27577">
        <w:rPr>
          <w:rFonts w:ascii="Times New Roman" w:hAnsi="Times New Roman"/>
          <w:sz w:val="28"/>
          <w:szCs w:val="28"/>
        </w:rPr>
        <w:t xml:space="preserve"> </w:t>
      </w:r>
      <w:r w:rsidRPr="00B27577">
        <w:rPr>
          <w:rFonts w:ascii="Times New Roman" w:hAnsi="Times New Roman"/>
          <w:sz w:val="28"/>
          <w:szCs w:val="28"/>
        </w:rPr>
        <w:t>активизируют</w:t>
      </w:r>
      <w:r w:rsidR="00B2118F" w:rsidRPr="00B27577">
        <w:rPr>
          <w:rFonts w:ascii="Times New Roman" w:hAnsi="Times New Roman"/>
          <w:sz w:val="28"/>
          <w:szCs w:val="28"/>
        </w:rPr>
        <w:t xml:space="preserve"> </w:t>
      </w:r>
      <w:r w:rsidRPr="00B27577">
        <w:rPr>
          <w:rFonts w:ascii="Times New Roman" w:hAnsi="Times New Roman"/>
          <w:sz w:val="28"/>
          <w:szCs w:val="28"/>
        </w:rPr>
        <w:t>речевые</w:t>
      </w:r>
      <w:r w:rsidR="00B2118F" w:rsidRPr="00B27577">
        <w:rPr>
          <w:rFonts w:ascii="Times New Roman" w:hAnsi="Times New Roman"/>
          <w:sz w:val="28"/>
          <w:szCs w:val="28"/>
        </w:rPr>
        <w:t xml:space="preserve"> </w:t>
      </w:r>
      <w:r w:rsidRPr="00B27577">
        <w:rPr>
          <w:rFonts w:ascii="Times New Roman" w:hAnsi="Times New Roman"/>
          <w:sz w:val="28"/>
          <w:szCs w:val="28"/>
        </w:rPr>
        <w:t>действия</w:t>
      </w:r>
      <w:r w:rsidR="00B2118F" w:rsidRPr="00B27577">
        <w:rPr>
          <w:rFonts w:ascii="Times New Roman" w:hAnsi="Times New Roman"/>
          <w:sz w:val="28"/>
          <w:szCs w:val="28"/>
        </w:rPr>
        <w:t xml:space="preserve"> </w:t>
      </w:r>
      <w:r w:rsidRPr="00B27577">
        <w:rPr>
          <w:rFonts w:ascii="Times New Roman" w:hAnsi="Times New Roman"/>
          <w:sz w:val="28"/>
          <w:szCs w:val="28"/>
        </w:rPr>
        <w:t>партнера.</w:t>
      </w:r>
      <w:r w:rsidR="00B2118F" w:rsidRPr="00B27577">
        <w:rPr>
          <w:rFonts w:ascii="Times New Roman" w:hAnsi="Times New Roman"/>
          <w:sz w:val="28"/>
          <w:szCs w:val="28"/>
        </w:rPr>
        <w:t xml:space="preserve"> </w:t>
      </w:r>
      <w:r w:rsidRPr="00B27577">
        <w:rPr>
          <w:rFonts w:ascii="Times New Roman" w:hAnsi="Times New Roman"/>
          <w:sz w:val="28"/>
          <w:szCs w:val="28"/>
        </w:rPr>
        <w:t>Этого</w:t>
      </w:r>
      <w:r w:rsidR="00B2118F" w:rsidRPr="00B27577">
        <w:rPr>
          <w:rFonts w:ascii="Times New Roman" w:hAnsi="Times New Roman"/>
          <w:sz w:val="28"/>
          <w:szCs w:val="28"/>
        </w:rPr>
        <w:t xml:space="preserve"> </w:t>
      </w:r>
      <w:r w:rsidRPr="00B27577">
        <w:rPr>
          <w:rFonts w:ascii="Times New Roman" w:hAnsi="Times New Roman"/>
          <w:sz w:val="28"/>
          <w:szCs w:val="28"/>
        </w:rPr>
        <w:t>нельзя</w:t>
      </w:r>
      <w:r w:rsidR="00B2118F" w:rsidRPr="00B27577">
        <w:rPr>
          <w:rFonts w:ascii="Times New Roman" w:hAnsi="Times New Roman"/>
          <w:sz w:val="28"/>
          <w:szCs w:val="28"/>
        </w:rPr>
        <w:t xml:space="preserve"> </w:t>
      </w:r>
      <w:r w:rsidRPr="00B27577">
        <w:rPr>
          <w:rFonts w:ascii="Times New Roman" w:hAnsi="Times New Roman"/>
          <w:sz w:val="28"/>
          <w:szCs w:val="28"/>
        </w:rPr>
        <w:t>сказать</w:t>
      </w:r>
      <w:r w:rsidR="00B2118F" w:rsidRPr="00B27577">
        <w:rPr>
          <w:rFonts w:ascii="Times New Roman" w:hAnsi="Times New Roman"/>
          <w:sz w:val="28"/>
          <w:szCs w:val="28"/>
        </w:rPr>
        <w:t xml:space="preserve"> </w:t>
      </w:r>
      <w:r w:rsidRPr="00B27577">
        <w:rPr>
          <w:rFonts w:ascii="Times New Roman" w:hAnsi="Times New Roman"/>
          <w:sz w:val="28"/>
          <w:szCs w:val="28"/>
        </w:rPr>
        <w:t>о</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менасивных</w:t>
      </w:r>
      <w:proofErr w:type="spellEnd"/>
      <w:r w:rsidRPr="00B27577">
        <w:rPr>
          <w:rFonts w:ascii="Times New Roman" w:hAnsi="Times New Roman"/>
          <w:sz w:val="28"/>
          <w:szCs w:val="28"/>
        </w:rPr>
        <w:t>,</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констативных</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квеситивных</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речевых</w:t>
      </w:r>
      <w:r w:rsidR="00B2118F" w:rsidRPr="00B27577">
        <w:rPr>
          <w:rFonts w:ascii="Times New Roman" w:hAnsi="Times New Roman"/>
          <w:sz w:val="28"/>
          <w:szCs w:val="28"/>
        </w:rPr>
        <w:t xml:space="preserve"> </w:t>
      </w:r>
      <w:r w:rsidRPr="00B27577">
        <w:rPr>
          <w:rFonts w:ascii="Times New Roman" w:hAnsi="Times New Roman"/>
          <w:sz w:val="28"/>
          <w:szCs w:val="28"/>
        </w:rPr>
        <w:t>актах.</w:t>
      </w:r>
    </w:p>
    <w:p w:rsidR="00C22E38" w:rsidRPr="00B27577" w:rsidRDefault="00C22E38" w:rsidP="00E053C0">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ходе</w:t>
      </w:r>
      <w:r w:rsidR="00B2118F" w:rsidRPr="00B27577">
        <w:rPr>
          <w:rFonts w:ascii="Times New Roman" w:hAnsi="Times New Roman"/>
          <w:sz w:val="28"/>
          <w:szCs w:val="28"/>
        </w:rPr>
        <w:t xml:space="preserve"> </w:t>
      </w:r>
      <w:r w:rsidRPr="00B27577">
        <w:rPr>
          <w:rFonts w:ascii="Times New Roman" w:hAnsi="Times New Roman"/>
          <w:sz w:val="28"/>
          <w:szCs w:val="28"/>
        </w:rPr>
        <w:t>анализа</w:t>
      </w:r>
      <w:r w:rsidR="00B2118F" w:rsidRPr="00B27577">
        <w:rPr>
          <w:rFonts w:ascii="Times New Roman" w:hAnsi="Times New Roman"/>
          <w:sz w:val="28"/>
          <w:szCs w:val="28"/>
        </w:rPr>
        <w:t xml:space="preserve"> </w:t>
      </w:r>
      <w:r w:rsidRPr="00B27577">
        <w:rPr>
          <w:rFonts w:ascii="Times New Roman" w:hAnsi="Times New Roman"/>
          <w:sz w:val="28"/>
          <w:szCs w:val="28"/>
        </w:rPr>
        <w:t>корпуса</w:t>
      </w:r>
      <w:r w:rsidR="00B2118F" w:rsidRPr="00B27577">
        <w:rPr>
          <w:rFonts w:ascii="Times New Roman" w:hAnsi="Times New Roman"/>
          <w:sz w:val="28"/>
          <w:szCs w:val="28"/>
        </w:rPr>
        <w:t xml:space="preserve"> </w:t>
      </w:r>
      <w:r w:rsidRPr="00B27577">
        <w:rPr>
          <w:rFonts w:ascii="Times New Roman" w:hAnsi="Times New Roman"/>
          <w:sz w:val="28"/>
          <w:szCs w:val="28"/>
        </w:rPr>
        <w:t>примеров</w:t>
      </w:r>
      <w:r w:rsidR="00B2118F" w:rsidRPr="00B27577">
        <w:rPr>
          <w:rFonts w:ascii="Times New Roman" w:hAnsi="Times New Roman"/>
          <w:sz w:val="28"/>
          <w:szCs w:val="28"/>
        </w:rPr>
        <w:t xml:space="preserve"> </w:t>
      </w:r>
      <w:r w:rsidRPr="00B27577">
        <w:rPr>
          <w:rFonts w:ascii="Times New Roman" w:hAnsi="Times New Roman"/>
          <w:sz w:val="28"/>
          <w:szCs w:val="28"/>
        </w:rPr>
        <w:t>(200),</w:t>
      </w:r>
      <w:r w:rsidR="00B2118F" w:rsidRPr="00B27577">
        <w:rPr>
          <w:rFonts w:ascii="Times New Roman" w:hAnsi="Times New Roman"/>
          <w:sz w:val="28"/>
          <w:szCs w:val="28"/>
        </w:rPr>
        <w:t xml:space="preserve"> </w:t>
      </w:r>
      <w:r w:rsidRPr="00B27577">
        <w:rPr>
          <w:rFonts w:ascii="Times New Roman" w:hAnsi="Times New Roman"/>
          <w:sz w:val="28"/>
          <w:szCs w:val="28"/>
        </w:rPr>
        <w:t>содержащих</w:t>
      </w:r>
      <w:r w:rsidR="00B2118F" w:rsidRPr="00B27577">
        <w:rPr>
          <w:rFonts w:ascii="Times New Roman" w:hAnsi="Times New Roman"/>
          <w:sz w:val="28"/>
          <w:szCs w:val="28"/>
        </w:rPr>
        <w:t xml:space="preserve"> </w:t>
      </w:r>
      <w:r w:rsidRPr="00B27577">
        <w:rPr>
          <w:rFonts w:ascii="Times New Roman" w:hAnsi="Times New Roman"/>
          <w:sz w:val="28"/>
          <w:szCs w:val="28"/>
        </w:rPr>
        <w:t>реплики,</w:t>
      </w:r>
      <w:r w:rsidR="00B2118F" w:rsidRPr="00B27577">
        <w:rPr>
          <w:rFonts w:ascii="Times New Roman" w:hAnsi="Times New Roman"/>
          <w:sz w:val="28"/>
          <w:szCs w:val="28"/>
        </w:rPr>
        <w:t xml:space="preserve"> </w:t>
      </w:r>
      <w:r w:rsidRPr="00B27577">
        <w:rPr>
          <w:rFonts w:ascii="Times New Roman" w:hAnsi="Times New Roman"/>
          <w:sz w:val="28"/>
          <w:szCs w:val="28"/>
        </w:rPr>
        <w:t>направленные</w:t>
      </w:r>
      <w:r w:rsidR="00B2118F" w:rsidRPr="00B27577">
        <w:rPr>
          <w:rFonts w:ascii="Times New Roman" w:hAnsi="Times New Roman"/>
          <w:sz w:val="28"/>
          <w:szCs w:val="28"/>
        </w:rPr>
        <w:t xml:space="preserve"> </w:t>
      </w:r>
      <w:r w:rsidRPr="00B27577">
        <w:rPr>
          <w:rFonts w:ascii="Times New Roman" w:hAnsi="Times New Roman"/>
          <w:sz w:val="28"/>
          <w:szCs w:val="28"/>
        </w:rPr>
        <w:t>на</w:t>
      </w:r>
      <w:r w:rsidR="00B2118F" w:rsidRPr="00B27577">
        <w:rPr>
          <w:rFonts w:ascii="Times New Roman" w:hAnsi="Times New Roman"/>
          <w:sz w:val="28"/>
          <w:szCs w:val="28"/>
        </w:rPr>
        <w:t xml:space="preserve"> </w:t>
      </w:r>
      <w:r w:rsidRPr="00B27577">
        <w:rPr>
          <w:rFonts w:ascii="Times New Roman" w:hAnsi="Times New Roman"/>
          <w:sz w:val="28"/>
          <w:szCs w:val="28"/>
        </w:rPr>
        <w:t>активизацию</w:t>
      </w:r>
      <w:r w:rsidR="00B2118F" w:rsidRPr="00B27577">
        <w:rPr>
          <w:rFonts w:ascii="Times New Roman" w:hAnsi="Times New Roman"/>
          <w:sz w:val="28"/>
          <w:szCs w:val="28"/>
        </w:rPr>
        <w:t xml:space="preserve"> </w:t>
      </w:r>
      <w:r w:rsidRPr="00B27577">
        <w:rPr>
          <w:rFonts w:ascii="Times New Roman" w:hAnsi="Times New Roman"/>
          <w:sz w:val="28"/>
          <w:szCs w:val="28"/>
        </w:rPr>
        <w:t>речевой</w:t>
      </w:r>
      <w:r w:rsidR="00B2118F" w:rsidRPr="00B27577">
        <w:rPr>
          <w:rFonts w:ascii="Times New Roman" w:hAnsi="Times New Roman"/>
          <w:sz w:val="28"/>
          <w:szCs w:val="28"/>
        </w:rPr>
        <w:t xml:space="preserve"> </w:t>
      </w:r>
      <w:r w:rsidRPr="00B27577">
        <w:rPr>
          <w:rFonts w:ascii="Times New Roman" w:hAnsi="Times New Roman"/>
          <w:sz w:val="28"/>
          <w:szCs w:val="28"/>
        </w:rPr>
        <w:t>интеракции</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коммуникантов</w:t>
      </w:r>
      <w:proofErr w:type="spellEnd"/>
      <w:r w:rsidRPr="00B27577">
        <w:rPr>
          <w:rFonts w:ascii="Times New Roman" w:hAnsi="Times New Roman"/>
          <w:sz w:val="28"/>
          <w:szCs w:val="28"/>
        </w:rPr>
        <w:t>,</w:t>
      </w:r>
      <w:r w:rsidR="00B2118F" w:rsidRPr="00B27577">
        <w:rPr>
          <w:rFonts w:ascii="Times New Roman" w:hAnsi="Times New Roman"/>
          <w:sz w:val="28"/>
          <w:szCs w:val="28"/>
        </w:rPr>
        <w:t xml:space="preserve"> </w:t>
      </w:r>
      <w:r w:rsidR="00C05062">
        <w:rPr>
          <w:rFonts w:ascii="Times New Roman" w:hAnsi="Times New Roman"/>
          <w:sz w:val="28"/>
          <w:szCs w:val="28"/>
        </w:rPr>
        <w:t>выяснилас</w:t>
      </w:r>
      <w:r w:rsidRPr="00B27577">
        <w:rPr>
          <w:rFonts w:ascii="Times New Roman" w:hAnsi="Times New Roman"/>
          <w:sz w:val="28"/>
          <w:szCs w:val="28"/>
        </w:rPr>
        <w:t>ь</w:t>
      </w:r>
      <w:r w:rsidR="00B2118F" w:rsidRPr="00B27577">
        <w:rPr>
          <w:rFonts w:ascii="Times New Roman" w:hAnsi="Times New Roman"/>
          <w:sz w:val="28"/>
          <w:szCs w:val="28"/>
        </w:rPr>
        <w:t xml:space="preserve"> </w:t>
      </w:r>
      <w:r w:rsidRPr="00B27577">
        <w:rPr>
          <w:rFonts w:ascii="Times New Roman" w:hAnsi="Times New Roman"/>
          <w:sz w:val="28"/>
          <w:szCs w:val="28"/>
        </w:rPr>
        <w:t>определенная</w:t>
      </w:r>
      <w:r w:rsidR="00B2118F" w:rsidRPr="00B27577">
        <w:rPr>
          <w:rFonts w:ascii="Times New Roman" w:hAnsi="Times New Roman"/>
          <w:sz w:val="28"/>
          <w:szCs w:val="28"/>
        </w:rPr>
        <w:t xml:space="preserve"> </w:t>
      </w:r>
      <w:r w:rsidRPr="00B27577">
        <w:rPr>
          <w:rFonts w:ascii="Times New Roman" w:hAnsi="Times New Roman"/>
          <w:sz w:val="28"/>
          <w:szCs w:val="28"/>
        </w:rPr>
        <w:t>зависимость</w:t>
      </w:r>
      <w:r w:rsidR="00B2118F" w:rsidRPr="00B27577">
        <w:rPr>
          <w:rFonts w:ascii="Times New Roman" w:hAnsi="Times New Roman"/>
          <w:sz w:val="28"/>
          <w:szCs w:val="28"/>
        </w:rPr>
        <w:t xml:space="preserve"> </w:t>
      </w:r>
      <w:r w:rsidRPr="00B27577">
        <w:rPr>
          <w:rFonts w:ascii="Times New Roman" w:hAnsi="Times New Roman"/>
          <w:sz w:val="28"/>
          <w:szCs w:val="28"/>
        </w:rPr>
        <w:t>между</w:t>
      </w:r>
      <w:r w:rsidR="00B2118F" w:rsidRPr="00B27577">
        <w:rPr>
          <w:rFonts w:ascii="Times New Roman" w:hAnsi="Times New Roman"/>
          <w:sz w:val="28"/>
          <w:szCs w:val="28"/>
        </w:rPr>
        <w:t xml:space="preserve"> </w:t>
      </w:r>
      <w:r w:rsidRPr="00B27577">
        <w:rPr>
          <w:rFonts w:ascii="Times New Roman" w:hAnsi="Times New Roman"/>
          <w:sz w:val="28"/>
          <w:szCs w:val="28"/>
        </w:rPr>
        <w:t>типом</w:t>
      </w:r>
      <w:r w:rsidR="00B2118F" w:rsidRPr="00B27577">
        <w:rPr>
          <w:rFonts w:ascii="Times New Roman" w:hAnsi="Times New Roman"/>
          <w:sz w:val="28"/>
          <w:szCs w:val="28"/>
        </w:rPr>
        <w:t xml:space="preserve"> </w:t>
      </w:r>
      <w:r w:rsidRPr="00B27577">
        <w:rPr>
          <w:rFonts w:ascii="Times New Roman" w:hAnsi="Times New Roman"/>
          <w:sz w:val="28"/>
          <w:szCs w:val="28"/>
        </w:rPr>
        <w:t>используемого</w:t>
      </w:r>
      <w:r w:rsidR="00B2118F" w:rsidRPr="00B27577">
        <w:rPr>
          <w:rFonts w:ascii="Times New Roman" w:hAnsi="Times New Roman"/>
          <w:sz w:val="28"/>
          <w:szCs w:val="28"/>
        </w:rPr>
        <w:t xml:space="preserve"> </w:t>
      </w:r>
      <w:r w:rsidRPr="00B27577">
        <w:rPr>
          <w:rFonts w:ascii="Times New Roman" w:hAnsi="Times New Roman"/>
          <w:sz w:val="28"/>
          <w:szCs w:val="28"/>
        </w:rPr>
        <w:t>речевого</w:t>
      </w:r>
      <w:r w:rsidR="00B2118F" w:rsidRPr="00B27577">
        <w:rPr>
          <w:rFonts w:ascii="Times New Roman" w:hAnsi="Times New Roman"/>
          <w:sz w:val="28"/>
          <w:szCs w:val="28"/>
        </w:rPr>
        <w:t xml:space="preserve"> </w:t>
      </w:r>
      <w:r w:rsidRPr="00B27577">
        <w:rPr>
          <w:rFonts w:ascii="Times New Roman" w:hAnsi="Times New Roman"/>
          <w:sz w:val="28"/>
          <w:szCs w:val="28"/>
        </w:rPr>
        <w:t>средства,</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статусностью</w:t>
      </w:r>
      <w:proofErr w:type="spellEnd"/>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коммуникантов</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r w:rsidRPr="00B27577">
        <w:rPr>
          <w:rFonts w:ascii="Times New Roman" w:hAnsi="Times New Roman"/>
          <w:sz w:val="28"/>
          <w:szCs w:val="28"/>
        </w:rPr>
        <w:t>эффективностью</w:t>
      </w:r>
      <w:r w:rsidR="00B2118F" w:rsidRPr="00B27577">
        <w:rPr>
          <w:rFonts w:ascii="Times New Roman" w:hAnsi="Times New Roman"/>
          <w:sz w:val="28"/>
          <w:szCs w:val="28"/>
        </w:rPr>
        <w:t xml:space="preserve"> </w:t>
      </w:r>
      <w:r w:rsidRPr="00B27577">
        <w:rPr>
          <w:rFonts w:ascii="Times New Roman" w:hAnsi="Times New Roman"/>
          <w:sz w:val="28"/>
          <w:szCs w:val="28"/>
        </w:rPr>
        <w:t>выбранного</w:t>
      </w:r>
      <w:r w:rsidR="00B2118F" w:rsidRPr="00B27577">
        <w:rPr>
          <w:rFonts w:ascii="Times New Roman" w:hAnsi="Times New Roman"/>
          <w:sz w:val="28"/>
          <w:szCs w:val="28"/>
        </w:rPr>
        <w:t xml:space="preserve"> </w:t>
      </w:r>
      <w:r w:rsidRPr="00B27577">
        <w:rPr>
          <w:rFonts w:ascii="Times New Roman" w:hAnsi="Times New Roman"/>
          <w:sz w:val="28"/>
          <w:szCs w:val="28"/>
        </w:rPr>
        <w:t>прагматического</w:t>
      </w:r>
      <w:r w:rsidR="00B2118F" w:rsidRPr="00B27577">
        <w:rPr>
          <w:rFonts w:ascii="Times New Roman" w:hAnsi="Times New Roman"/>
          <w:sz w:val="28"/>
          <w:szCs w:val="28"/>
        </w:rPr>
        <w:t xml:space="preserve"> </w:t>
      </w:r>
      <w:r w:rsidRPr="00B27577">
        <w:rPr>
          <w:rFonts w:ascii="Times New Roman" w:hAnsi="Times New Roman"/>
          <w:sz w:val="28"/>
          <w:szCs w:val="28"/>
        </w:rPr>
        <w:t>типа</w:t>
      </w:r>
      <w:r w:rsidR="00B2118F" w:rsidRPr="00B27577">
        <w:rPr>
          <w:rFonts w:ascii="Times New Roman" w:hAnsi="Times New Roman"/>
          <w:sz w:val="28"/>
          <w:szCs w:val="28"/>
        </w:rPr>
        <w:t xml:space="preserve"> </w:t>
      </w:r>
      <w:r w:rsidRPr="00B27577">
        <w:rPr>
          <w:rFonts w:ascii="Times New Roman" w:hAnsi="Times New Roman"/>
          <w:sz w:val="28"/>
          <w:szCs w:val="28"/>
        </w:rPr>
        <w:t>реплики.</w:t>
      </w:r>
      <w:r w:rsidR="00B2118F" w:rsidRPr="00B27577">
        <w:rPr>
          <w:rFonts w:ascii="Times New Roman" w:hAnsi="Times New Roman"/>
          <w:sz w:val="28"/>
          <w:szCs w:val="28"/>
        </w:rPr>
        <w:t xml:space="preserve"> </w:t>
      </w:r>
    </w:p>
    <w:p w:rsidR="00C22E38" w:rsidRPr="00B27577" w:rsidRDefault="00B2118F" w:rsidP="00E053C0">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 xml:space="preserve"> </w:t>
      </w:r>
      <w:r w:rsidR="00C22E38" w:rsidRPr="00B27577">
        <w:rPr>
          <w:rFonts w:ascii="Times New Roman" w:hAnsi="Times New Roman"/>
          <w:sz w:val="28"/>
          <w:szCs w:val="28"/>
        </w:rPr>
        <w:t>В</w:t>
      </w:r>
      <w:r w:rsidRPr="00B27577">
        <w:rPr>
          <w:rFonts w:ascii="Times New Roman" w:hAnsi="Times New Roman"/>
          <w:sz w:val="28"/>
          <w:szCs w:val="28"/>
        </w:rPr>
        <w:t xml:space="preserve"> </w:t>
      </w:r>
      <w:r w:rsidR="00C22E38" w:rsidRPr="00B27577">
        <w:rPr>
          <w:rFonts w:ascii="Times New Roman" w:hAnsi="Times New Roman"/>
          <w:sz w:val="28"/>
          <w:szCs w:val="28"/>
        </w:rPr>
        <w:t>примерах,</w:t>
      </w:r>
      <w:r w:rsidRPr="00B27577">
        <w:rPr>
          <w:rFonts w:ascii="Times New Roman" w:hAnsi="Times New Roman"/>
          <w:sz w:val="28"/>
          <w:szCs w:val="28"/>
        </w:rPr>
        <w:t xml:space="preserve"> </w:t>
      </w:r>
      <w:r w:rsidR="00C22E38" w:rsidRPr="00B27577">
        <w:rPr>
          <w:rFonts w:ascii="Times New Roman" w:hAnsi="Times New Roman"/>
          <w:sz w:val="28"/>
          <w:szCs w:val="28"/>
        </w:rPr>
        <w:t>где</w:t>
      </w:r>
      <w:r w:rsidRPr="00B27577">
        <w:rPr>
          <w:rFonts w:ascii="Times New Roman" w:hAnsi="Times New Roman"/>
          <w:sz w:val="28"/>
          <w:szCs w:val="28"/>
        </w:rPr>
        <w:t xml:space="preserve"> </w:t>
      </w:r>
      <w:r w:rsidR="00C22E38" w:rsidRPr="00B27577">
        <w:rPr>
          <w:rFonts w:ascii="Times New Roman" w:hAnsi="Times New Roman"/>
          <w:sz w:val="28"/>
          <w:szCs w:val="28"/>
        </w:rPr>
        <w:t>наблюдаются</w:t>
      </w:r>
      <w:r w:rsidRPr="00B27577">
        <w:rPr>
          <w:rFonts w:ascii="Times New Roman" w:hAnsi="Times New Roman"/>
          <w:sz w:val="28"/>
          <w:szCs w:val="28"/>
        </w:rPr>
        <w:t xml:space="preserve"> </w:t>
      </w:r>
      <w:r w:rsidR="00C22E38" w:rsidRPr="00B27577">
        <w:rPr>
          <w:rFonts w:ascii="Times New Roman" w:hAnsi="Times New Roman"/>
          <w:sz w:val="28"/>
          <w:szCs w:val="28"/>
        </w:rPr>
        <w:t>равные</w:t>
      </w:r>
      <w:r w:rsidRPr="00B27577">
        <w:rPr>
          <w:rFonts w:ascii="Times New Roman" w:hAnsi="Times New Roman"/>
          <w:sz w:val="28"/>
          <w:szCs w:val="28"/>
        </w:rPr>
        <w:t xml:space="preserve"> </w:t>
      </w:r>
      <w:r w:rsidR="00C22E38" w:rsidRPr="00B27577">
        <w:rPr>
          <w:rFonts w:ascii="Times New Roman" w:hAnsi="Times New Roman"/>
          <w:sz w:val="28"/>
          <w:szCs w:val="28"/>
        </w:rPr>
        <w:t>статусные</w:t>
      </w:r>
      <w:r w:rsidRPr="00B27577">
        <w:rPr>
          <w:rFonts w:ascii="Times New Roman" w:hAnsi="Times New Roman"/>
          <w:sz w:val="28"/>
          <w:szCs w:val="28"/>
        </w:rPr>
        <w:t xml:space="preserve"> </w:t>
      </w:r>
      <w:r w:rsidR="00C22E38" w:rsidRPr="00B27577">
        <w:rPr>
          <w:rFonts w:ascii="Times New Roman" w:hAnsi="Times New Roman"/>
          <w:sz w:val="28"/>
          <w:szCs w:val="28"/>
        </w:rPr>
        <w:t>отношения</w:t>
      </w:r>
      <w:r w:rsidRPr="00B27577">
        <w:rPr>
          <w:rFonts w:ascii="Times New Roman" w:hAnsi="Times New Roman"/>
          <w:sz w:val="28"/>
          <w:szCs w:val="28"/>
        </w:rPr>
        <w:t xml:space="preserve"> </w:t>
      </w:r>
      <w:proofErr w:type="spellStart"/>
      <w:r w:rsidR="00C22E38" w:rsidRPr="00B27577">
        <w:rPr>
          <w:rFonts w:ascii="Times New Roman" w:hAnsi="Times New Roman"/>
          <w:sz w:val="28"/>
          <w:szCs w:val="28"/>
        </w:rPr>
        <w:t>коммуникантов</w:t>
      </w:r>
      <w:proofErr w:type="spellEnd"/>
      <w:r w:rsidR="00C22E38" w:rsidRPr="00B27577">
        <w:rPr>
          <w:rFonts w:ascii="Times New Roman" w:hAnsi="Times New Roman"/>
          <w:sz w:val="28"/>
          <w:szCs w:val="28"/>
        </w:rPr>
        <w:t>,</w:t>
      </w:r>
      <w:r w:rsidRPr="00B27577">
        <w:rPr>
          <w:rFonts w:ascii="Times New Roman" w:hAnsi="Times New Roman"/>
          <w:sz w:val="28"/>
          <w:szCs w:val="28"/>
        </w:rPr>
        <w:t xml:space="preserve"> </w:t>
      </w:r>
      <w:r w:rsidR="00C22E38" w:rsidRPr="00B27577">
        <w:rPr>
          <w:rFonts w:ascii="Times New Roman" w:hAnsi="Times New Roman"/>
          <w:sz w:val="28"/>
          <w:szCs w:val="28"/>
        </w:rPr>
        <w:t>интеракция</w:t>
      </w:r>
      <w:r w:rsidRPr="00B27577">
        <w:rPr>
          <w:rFonts w:ascii="Times New Roman" w:hAnsi="Times New Roman"/>
          <w:sz w:val="28"/>
          <w:szCs w:val="28"/>
        </w:rPr>
        <w:t xml:space="preserve"> </w:t>
      </w:r>
      <w:r w:rsidR="00C22E38" w:rsidRPr="00B27577">
        <w:rPr>
          <w:rFonts w:ascii="Times New Roman" w:hAnsi="Times New Roman"/>
          <w:sz w:val="28"/>
          <w:szCs w:val="28"/>
        </w:rPr>
        <w:t>успешна</w:t>
      </w:r>
      <w:r w:rsidRPr="00B27577">
        <w:rPr>
          <w:rFonts w:ascii="Times New Roman" w:hAnsi="Times New Roman"/>
          <w:sz w:val="28"/>
          <w:szCs w:val="28"/>
        </w:rPr>
        <w:t xml:space="preserve"> </w:t>
      </w:r>
      <w:r w:rsidR="00C22E38" w:rsidRPr="00B27577">
        <w:rPr>
          <w:rFonts w:ascii="Times New Roman" w:hAnsi="Times New Roman"/>
          <w:sz w:val="28"/>
          <w:szCs w:val="28"/>
        </w:rPr>
        <w:t>в</w:t>
      </w:r>
      <w:r w:rsidRPr="00B27577">
        <w:rPr>
          <w:rFonts w:ascii="Times New Roman" w:hAnsi="Times New Roman"/>
          <w:sz w:val="28"/>
          <w:szCs w:val="28"/>
        </w:rPr>
        <w:t xml:space="preserve"> </w:t>
      </w:r>
      <w:r w:rsidR="00C22E38" w:rsidRPr="00B27577">
        <w:rPr>
          <w:rFonts w:ascii="Times New Roman" w:hAnsi="Times New Roman"/>
          <w:sz w:val="28"/>
          <w:szCs w:val="28"/>
        </w:rPr>
        <w:t>66%</w:t>
      </w:r>
      <w:r w:rsidRPr="00B27577">
        <w:rPr>
          <w:rFonts w:ascii="Times New Roman" w:hAnsi="Times New Roman"/>
          <w:sz w:val="28"/>
          <w:szCs w:val="28"/>
        </w:rPr>
        <w:t xml:space="preserve"> </w:t>
      </w:r>
      <w:r w:rsidR="00C22E38" w:rsidRPr="00B27577">
        <w:rPr>
          <w:rFonts w:ascii="Times New Roman" w:hAnsi="Times New Roman"/>
          <w:sz w:val="28"/>
          <w:szCs w:val="28"/>
        </w:rPr>
        <w:t>(41)</w:t>
      </w:r>
      <w:r w:rsidRPr="00B27577">
        <w:rPr>
          <w:rFonts w:ascii="Times New Roman" w:hAnsi="Times New Roman"/>
          <w:sz w:val="28"/>
          <w:szCs w:val="28"/>
        </w:rPr>
        <w:t xml:space="preserve"> </w:t>
      </w:r>
      <w:r w:rsidR="00C22E38" w:rsidRPr="00B27577">
        <w:rPr>
          <w:rFonts w:ascii="Times New Roman" w:hAnsi="Times New Roman"/>
          <w:sz w:val="28"/>
          <w:szCs w:val="28"/>
        </w:rPr>
        <w:t>примеров</w:t>
      </w:r>
      <w:r w:rsidRPr="00B27577">
        <w:rPr>
          <w:rFonts w:ascii="Times New Roman" w:hAnsi="Times New Roman"/>
          <w:sz w:val="28"/>
          <w:szCs w:val="28"/>
        </w:rPr>
        <w:t xml:space="preserve"> </w:t>
      </w:r>
      <w:r w:rsidR="00C22E38" w:rsidRPr="00B27577">
        <w:rPr>
          <w:rFonts w:ascii="Times New Roman" w:hAnsi="Times New Roman"/>
          <w:sz w:val="28"/>
          <w:szCs w:val="28"/>
        </w:rPr>
        <w:t>от</w:t>
      </w:r>
      <w:r w:rsidRPr="00B27577">
        <w:rPr>
          <w:rFonts w:ascii="Times New Roman" w:hAnsi="Times New Roman"/>
          <w:sz w:val="28"/>
          <w:szCs w:val="28"/>
        </w:rPr>
        <w:t xml:space="preserve"> </w:t>
      </w:r>
      <w:r w:rsidR="00C22E38" w:rsidRPr="00B27577">
        <w:rPr>
          <w:rFonts w:ascii="Times New Roman" w:hAnsi="Times New Roman"/>
          <w:sz w:val="28"/>
          <w:szCs w:val="28"/>
        </w:rPr>
        <w:t>общего</w:t>
      </w:r>
      <w:r w:rsidRPr="00B27577">
        <w:rPr>
          <w:rFonts w:ascii="Times New Roman" w:hAnsi="Times New Roman"/>
          <w:sz w:val="28"/>
          <w:szCs w:val="28"/>
        </w:rPr>
        <w:t xml:space="preserve"> </w:t>
      </w:r>
      <w:r w:rsidR="00C22E38" w:rsidRPr="00B27577">
        <w:rPr>
          <w:rFonts w:ascii="Times New Roman" w:hAnsi="Times New Roman"/>
          <w:sz w:val="28"/>
          <w:szCs w:val="28"/>
        </w:rPr>
        <w:t>числа</w:t>
      </w:r>
      <w:r w:rsidRPr="00B27577">
        <w:rPr>
          <w:rFonts w:ascii="Times New Roman" w:hAnsi="Times New Roman"/>
          <w:sz w:val="28"/>
          <w:szCs w:val="28"/>
        </w:rPr>
        <w:t xml:space="preserve"> </w:t>
      </w:r>
      <w:r w:rsidR="00C22E38" w:rsidRPr="00B27577">
        <w:rPr>
          <w:rFonts w:ascii="Times New Roman" w:hAnsi="Times New Roman"/>
          <w:sz w:val="28"/>
          <w:szCs w:val="28"/>
        </w:rPr>
        <w:t>диалогических</w:t>
      </w:r>
      <w:r w:rsidRPr="00B27577">
        <w:rPr>
          <w:rFonts w:ascii="Times New Roman" w:hAnsi="Times New Roman"/>
          <w:sz w:val="28"/>
          <w:szCs w:val="28"/>
        </w:rPr>
        <w:t xml:space="preserve"> </w:t>
      </w:r>
      <w:r w:rsidR="00C22E38" w:rsidRPr="00B27577">
        <w:rPr>
          <w:rFonts w:ascii="Times New Roman" w:hAnsi="Times New Roman"/>
          <w:sz w:val="28"/>
          <w:szCs w:val="28"/>
        </w:rPr>
        <w:t>фрагментов</w:t>
      </w:r>
      <w:r w:rsidRPr="00B27577">
        <w:rPr>
          <w:rFonts w:ascii="Times New Roman" w:hAnsi="Times New Roman"/>
          <w:sz w:val="28"/>
          <w:szCs w:val="28"/>
        </w:rPr>
        <w:t xml:space="preserve"> </w:t>
      </w:r>
      <w:r w:rsidR="00C22E38" w:rsidRPr="00B27577">
        <w:rPr>
          <w:rFonts w:ascii="Times New Roman" w:hAnsi="Times New Roman"/>
          <w:sz w:val="28"/>
          <w:szCs w:val="28"/>
        </w:rPr>
        <w:t>со</w:t>
      </w:r>
      <w:r w:rsidRPr="00B27577">
        <w:rPr>
          <w:rFonts w:ascii="Times New Roman" w:hAnsi="Times New Roman"/>
          <w:sz w:val="28"/>
          <w:szCs w:val="28"/>
        </w:rPr>
        <w:t xml:space="preserve"> </w:t>
      </w:r>
      <w:r w:rsidR="00C22E38" w:rsidRPr="00B27577">
        <w:rPr>
          <w:rFonts w:ascii="Times New Roman" w:hAnsi="Times New Roman"/>
          <w:sz w:val="28"/>
          <w:szCs w:val="28"/>
        </w:rPr>
        <w:t>статусом</w:t>
      </w:r>
      <w:r w:rsidRPr="00B27577">
        <w:rPr>
          <w:rFonts w:ascii="Times New Roman" w:hAnsi="Times New Roman"/>
          <w:sz w:val="28"/>
          <w:szCs w:val="28"/>
        </w:rPr>
        <w:t xml:space="preserve"> </w:t>
      </w:r>
      <w:proofErr w:type="spellStart"/>
      <w:r w:rsidR="00C22E38" w:rsidRPr="00B27577">
        <w:rPr>
          <w:rFonts w:ascii="Times New Roman" w:hAnsi="Times New Roman"/>
          <w:sz w:val="28"/>
          <w:szCs w:val="28"/>
        </w:rPr>
        <w:t>коммуникантов</w:t>
      </w:r>
      <w:proofErr w:type="spellEnd"/>
      <w:r w:rsidRPr="00B27577">
        <w:rPr>
          <w:rFonts w:ascii="Times New Roman" w:hAnsi="Times New Roman"/>
          <w:sz w:val="28"/>
          <w:szCs w:val="28"/>
        </w:rPr>
        <w:t xml:space="preserve"> </w:t>
      </w:r>
      <w:proofErr w:type="gramStart"/>
      <w:r w:rsidR="00C22E38" w:rsidRPr="00B27577">
        <w:rPr>
          <w:rFonts w:ascii="Times New Roman" w:hAnsi="Times New Roman"/>
          <w:sz w:val="28"/>
          <w:szCs w:val="28"/>
        </w:rPr>
        <w:t>р</w:t>
      </w:r>
      <w:proofErr w:type="gramEnd"/>
      <w:r w:rsidRPr="00B27577">
        <w:rPr>
          <w:rFonts w:ascii="Times New Roman" w:hAnsi="Times New Roman"/>
          <w:sz w:val="28"/>
          <w:szCs w:val="28"/>
        </w:rPr>
        <w:t xml:space="preserve"> </w:t>
      </w:r>
      <w:r w:rsidR="00C22E38" w:rsidRPr="00B27577">
        <w:rPr>
          <w:rFonts w:ascii="Times New Roman" w:hAnsi="Times New Roman"/>
          <w:sz w:val="28"/>
          <w:szCs w:val="28"/>
        </w:rPr>
        <w:t>=</w:t>
      </w:r>
      <w:r w:rsidRPr="00B27577">
        <w:rPr>
          <w:rFonts w:ascii="Times New Roman" w:hAnsi="Times New Roman"/>
          <w:sz w:val="28"/>
          <w:szCs w:val="28"/>
        </w:rPr>
        <w:t xml:space="preserve"> </w:t>
      </w:r>
      <w:r w:rsidR="00C22E38" w:rsidRPr="00B27577">
        <w:rPr>
          <w:rFonts w:ascii="Times New Roman" w:hAnsi="Times New Roman"/>
          <w:sz w:val="28"/>
          <w:szCs w:val="28"/>
        </w:rPr>
        <w:t>1.</w:t>
      </w:r>
      <w:r w:rsidRPr="00B27577">
        <w:rPr>
          <w:rFonts w:ascii="Times New Roman" w:hAnsi="Times New Roman"/>
          <w:sz w:val="28"/>
          <w:szCs w:val="28"/>
        </w:rPr>
        <w:t xml:space="preserve"> </w:t>
      </w:r>
      <w:r w:rsidR="006240A5">
        <w:rPr>
          <w:rFonts w:ascii="Times New Roman" w:hAnsi="Times New Roman"/>
          <w:sz w:val="28"/>
          <w:szCs w:val="28"/>
        </w:rPr>
        <w:t>Э</w:t>
      </w:r>
      <w:r w:rsidR="00C22E38" w:rsidRPr="00B27577">
        <w:rPr>
          <w:rFonts w:ascii="Times New Roman" w:hAnsi="Times New Roman"/>
          <w:sz w:val="28"/>
          <w:szCs w:val="28"/>
        </w:rPr>
        <w:t>то</w:t>
      </w:r>
      <w:r w:rsidRPr="00B27577">
        <w:rPr>
          <w:rFonts w:ascii="Times New Roman" w:hAnsi="Times New Roman"/>
          <w:sz w:val="28"/>
          <w:szCs w:val="28"/>
        </w:rPr>
        <w:t xml:space="preserve"> </w:t>
      </w:r>
      <w:r w:rsidR="00C22E38" w:rsidRPr="00B27577">
        <w:rPr>
          <w:rFonts w:ascii="Times New Roman" w:hAnsi="Times New Roman"/>
          <w:sz w:val="28"/>
          <w:szCs w:val="28"/>
        </w:rPr>
        <w:t>происходит</w:t>
      </w:r>
      <w:r w:rsidRPr="00B27577">
        <w:rPr>
          <w:rFonts w:ascii="Times New Roman" w:hAnsi="Times New Roman"/>
          <w:sz w:val="28"/>
          <w:szCs w:val="28"/>
        </w:rPr>
        <w:t xml:space="preserve"> </w:t>
      </w:r>
      <w:r w:rsidR="00C22E38" w:rsidRPr="00B27577">
        <w:rPr>
          <w:rFonts w:ascii="Times New Roman" w:hAnsi="Times New Roman"/>
          <w:sz w:val="28"/>
          <w:szCs w:val="28"/>
        </w:rPr>
        <w:t>благодаря</w:t>
      </w:r>
      <w:r w:rsidRPr="00B27577">
        <w:rPr>
          <w:rFonts w:ascii="Times New Roman" w:hAnsi="Times New Roman"/>
          <w:sz w:val="28"/>
          <w:szCs w:val="28"/>
        </w:rPr>
        <w:t xml:space="preserve"> </w:t>
      </w:r>
      <w:r w:rsidR="00C22E38" w:rsidRPr="00B27577">
        <w:rPr>
          <w:rFonts w:ascii="Times New Roman" w:hAnsi="Times New Roman"/>
          <w:sz w:val="28"/>
          <w:szCs w:val="28"/>
        </w:rPr>
        <w:t>нейтральным,</w:t>
      </w:r>
      <w:r w:rsidRPr="00B27577">
        <w:rPr>
          <w:rFonts w:ascii="Times New Roman" w:hAnsi="Times New Roman"/>
          <w:sz w:val="28"/>
          <w:szCs w:val="28"/>
        </w:rPr>
        <w:t xml:space="preserve"> </w:t>
      </w:r>
      <w:r w:rsidR="00C22E38" w:rsidRPr="00B27577">
        <w:rPr>
          <w:rFonts w:ascii="Times New Roman" w:hAnsi="Times New Roman"/>
          <w:sz w:val="28"/>
          <w:szCs w:val="28"/>
        </w:rPr>
        <w:t>дружеским</w:t>
      </w:r>
      <w:r w:rsidRPr="00B27577">
        <w:rPr>
          <w:rFonts w:ascii="Times New Roman" w:hAnsi="Times New Roman"/>
          <w:sz w:val="28"/>
          <w:szCs w:val="28"/>
        </w:rPr>
        <w:t xml:space="preserve"> </w:t>
      </w:r>
      <w:r w:rsidR="00C22E38" w:rsidRPr="00B27577">
        <w:rPr>
          <w:rFonts w:ascii="Times New Roman" w:hAnsi="Times New Roman"/>
          <w:sz w:val="28"/>
          <w:szCs w:val="28"/>
        </w:rPr>
        <w:t>и</w:t>
      </w:r>
      <w:r w:rsidRPr="00B27577">
        <w:rPr>
          <w:rFonts w:ascii="Times New Roman" w:hAnsi="Times New Roman"/>
          <w:sz w:val="28"/>
          <w:szCs w:val="28"/>
        </w:rPr>
        <w:t xml:space="preserve"> </w:t>
      </w:r>
      <w:r w:rsidR="00C22E38" w:rsidRPr="00B27577">
        <w:rPr>
          <w:rFonts w:ascii="Times New Roman" w:hAnsi="Times New Roman"/>
          <w:sz w:val="28"/>
          <w:szCs w:val="28"/>
        </w:rPr>
        <w:t>бытовым</w:t>
      </w:r>
      <w:r w:rsidRPr="00B27577">
        <w:rPr>
          <w:rFonts w:ascii="Times New Roman" w:hAnsi="Times New Roman"/>
          <w:sz w:val="28"/>
          <w:szCs w:val="28"/>
        </w:rPr>
        <w:t xml:space="preserve"> </w:t>
      </w:r>
      <w:r w:rsidR="00C22E38" w:rsidRPr="00B27577">
        <w:rPr>
          <w:rFonts w:ascii="Times New Roman" w:hAnsi="Times New Roman"/>
          <w:sz w:val="28"/>
          <w:szCs w:val="28"/>
        </w:rPr>
        <w:t>отношениям,</w:t>
      </w:r>
      <w:r w:rsidRPr="00B27577">
        <w:rPr>
          <w:rFonts w:ascii="Times New Roman" w:hAnsi="Times New Roman"/>
          <w:sz w:val="28"/>
          <w:szCs w:val="28"/>
        </w:rPr>
        <w:t xml:space="preserve"> </w:t>
      </w:r>
      <w:r w:rsidR="00C22E38" w:rsidRPr="00B27577">
        <w:rPr>
          <w:rFonts w:ascii="Times New Roman" w:hAnsi="Times New Roman"/>
          <w:sz w:val="28"/>
          <w:szCs w:val="28"/>
        </w:rPr>
        <w:t>сложившимся</w:t>
      </w:r>
      <w:r w:rsidRPr="00B27577">
        <w:rPr>
          <w:rFonts w:ascii="Times New Roman" w:hAnsi="Times New Roman"/>
          <w:sz w:val="28"/>
          <w:szCs w:val="28"/>
        </w:rPr>
        <w:t xml:space="preserve"> </w:t>
      </w:r>
      <w:r w:rsidR="00C22E38" w:rsidRPr="00B27577">
        <w:rPr>
          <w:rFonts w:ascii="Times New Roman" w:hAnsi="Times New Roman"/>
          <w:sz w:val="28"/>
          <w:szCs w:val="28"/>
        </w:rPr>
        <w:t>между</w:t>
      </w:r>
      <w:r w:rsidRPr="00B27577">
        <w:rPr>
          <w:rFonts w:ascii="Times New Roman" w:hAnsi="Times New Roman"/>
          <w:sz w:val="28"/>
          <w:szCs w:val="28"/>
        </w:rPr>
        <w:t xml:space="preserve"> </w:t>
      </w:r>
      <w:proofErr w:type="spellStart"/>
      <w:r w:rsidR="00C22E38" w:rsidRPr="00B27577">
        <w:rPr>
          <w:rFonts w:ascii="Times New Roman" w:hAnsi="Times New Roman"/>
          <w:sz w:val="28"/>
          <w:szCs w:val="28"/>
        </w:rPr>
        <w:t>коммуникантами</w:t>
      </w:r>
      <w:proofErr w:type="spellEnd"/>
      <w:r w:rsidRPr="00B27577">
        <w:rPr>
          <w:rFonts w:ascii="Times New Roman" w:hAnsi="Times New Roman"/>
          <w:sz w:val="28"/>
          <w:szCs w:val="28"/>
        </w:rPr>
        <w:t xml:space="preserve"> </w:t>
      </w:r>
      <w:r w:rsidR="00C22E38" w:rsidRPr="00B27577">
        <w:rPr>
          <w:rFonts w:ascii="Times New Roman" w:hAnsi="Times New Roman"/>
          <w:sz w:val="28"/>
          <w:szCs w:val="28"/>
        </w:rPr>
        <w:t>в</w:t>
      </w:r>
      <w:r w:rsidRPr="00B27577">
        <w:rPr>
          <w:rFonts w:ascii="Times New Roman" w:hAnsi="Times New Roman"/>
          <w:sz w:val="28"/>
          <w:szCs w:val="28"/>
        </w:rPr>
        <w:t xml:space="preserve"> </w:t>
      </w:r>
      <w:r w:rsidR="00C22E38" w:rsidRPr="00B27577">
        <w:rPr>
          <w:rFonts w:ascii="Times New Roman" w:hAnsi="Times New Roman"/>
          <w:sz w:val="28"/>
          <w:szCs w:val="28"/>
        </w:rPr>
        <w:t>процессе</w:t>
      </w:r>
      <w:r w:rsidRPr="00B27577">
        <w:rPr>
          <w:rFonts w:ascii="Times New Roman" w:hAnsi="Times New Roman"/>
          <w:sz w:val="28"/>
          <w:szCs w:val="28"/>
        </w:rPr>
        <w:t xml:space="preserve"> </w:t>
      </w:r>
      <w:r w:rsidR="00C22E38" w:rsidRPr="00B27577">
        <w:rPr>
          <w:rFonts w:ascii="Times New Roman" w:hAnsi="Times New Roman"/>
          <w:sz w:val="28"/>
          <w:szCs w:val="28"/>
        </w:rPr>
        <w:t>общения.</w:t>
      </w:r>
      <w:r w:rsidRPr="00B27577">
        <w:rPr>
          <w:rFonts w:ascii="Times New Roman" w:hAnsi="Times New Roman"/>
          <w:sz w:val="28"/>
          <w:szCs w:val="28"/>
        </w:rPr>
        <w:t xml:space="preserve"> </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B62576" w:rsidTr="002E41D0">
        <w:tc>
          <w:tcPr>
            <w:tcW w:w="9570" w:type="dxa"/>
            <w:tcBorders>
              <w:top w:val="nil"/>
              <w:left w:val="nil"/>
              <w:bottom w:val="nil"/>
              <w:right w:val="nil"/>
            </w:tcBorders>
            <w:hideMark/>
          </w:tcPr>
          <w:p w:rsidR="00C22E38" w:rsidRPr="00632025" w:rsidRDefault="0033190A" w:rsidP="00E053C0">
            <w:pPr>
              <w:spacing w:line="360" w:lineRule="auto"/>
              <w:rPr>
                <w:rFonts w:ascii="Times New Roman" w:eastAsia="Calibri" w:hAnsi="Times New Roman" w:cs="Times New Roman"/>
                <w:i/>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22</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w:t>
            </w:r>
            <w:r w:rsidRPr="0033190A">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А:-</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child,'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replied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Monks,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'when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her</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father</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died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strange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place,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strange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name,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without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letter,</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book,</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or</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scrap</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paper</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yielded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faintest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clue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which</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his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friends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or</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relatives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could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traced—the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child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was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taken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some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wretched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cottagers,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who</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reared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their</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own.'</w:t>
            </w:r>
          </w:p>
          <w:p w:rsidR="00C22E38" w:rsidRPr="00632025" w:rsidRDefault="00B2118F" w:rsidP="00E053C0">
            <w:pPr>
              <w:spacing w:line="360" w:lineRule="auto"/>
              <w:rPr>
                <w:rFonts w:ascii="Times New Roman" w:hAnsi="Times New Roman" w:cs="Times New Roman"/>
                <w:b/>
                <w:i/>
                <w:sz w:val="24"/>
                <w:szCs w:val="24"/>
                <w:lang w:val="en-US"/>
              </w:rPr>
            </w:pPr>
            <w:r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В:</w:t>
            </w:r>
            <w:r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Pr="00632025">
              <w:rPr>
                <w:rFonts w:ascii="Times New Roman" w:hAnsi="Times New Roman" w:cs="Times New Roman"/>
                <w:i/>
                <w:sz w:val="24"/>
                <w:szCs w:val="24"/>
                <w:lang w:val="en-US"/>
              </w:rPr>
              <w:t xml:space="preserve"> </w:t>
            </w:r>
            <w:r w:rsidR="00C22E38" w:rsidRPr="00632025">
              <w:rPr>
                <w:rFonts w:ascii="Times New Roman" w:hAnsi="Times New Roman" w:cs="Times New Roman"/>
                <w:b/>
                <w:i/>
                <w:sz w:val="24"/>
                <w:szCs w:val="24"/>
                <w:lang w:val="en-US"/>
              </w:rPr>
              <w:t>'Go</w:t>
            </w:r>
            <w:r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on,</w:t>
            </w:r>
            <w:r w:rsidR="00C22E38" w:rsidRPr="00632025">
              <w:rPr>
                <w:rFonts w:ascii="Times New Roman" w:hAnsi="Times New Roman" w:cs="Times New Roman"/>
                <w:i/>
                <w:sz w:val="24"/>
                <w:szCs w:val="24"/>
                <w:lang w:val="en-US"/>
              </w:rPr>
              <w:t>'</w:t>
            </w:r>
            <w:r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said</w:t>
            </w:r>
            <w:r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Mr.</w:t>
            </w:r>
            <w:r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Brownlow,</w:t>
            </w:r>
            <w:r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signing</w:t>
            </w:r>
            <w:r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to</w:t>
            </w:r>
            <w:r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Mrs.</w:t>
            </w:r>
            <w:r w:rsidRPr="00632025">
              <w:rPr>
                <w:rFonts w:ascii="Times New Roman" w:hAnsi="Times New Roman" w:cs="Times New Roman"/>
                <w:i/>
                <w:sz w:val="24"/>
                <w:szCs w:val="24"/>
                <w:lang w:val="en-US"/>
              </w:rPr>
              <w:t xml:space="preserve"> </w:t>
            </w:r>
            <w:proofErr w:type="spellStart"/>
            <w:r w:rsidR="00C22E38" w:rsidRPr="00632025">
              <w:rPr>
                <w:rFonts w:ascii="Times New Roman" w:hAnsi="Times New Roman" w:cs="Times New Roman"/>
                <w:i/>
                <w:sz w:val="24"/>
                <w:szCs w:val="24"/>
                <w:lang w:val="en-US"/>
              </w:rPr>
              <w:t>Maylie</w:t>
            </w:r>
            <w:proofErr w:type="spellEnd"/>
            <w:r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to</w:t>
            </w:r>
            <w:r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approach.</w:t>
            </w:r>
            <w:r w:rsidRPr="00632025">
              <w:rPr>
                <w:rFonts w:ascii="Times New Roman" w:hAnsi="Times New Roman" w:cs="Times New Roman"/>
                <w:i/>
                <w:sz w:val="24"/>
                <w:szCs w:val="24"/>
                <w:lang w:val="en-US"/>
              </w:rPr>
              <w:t xml:space="preserve"> </w:t>
            </w:r>
            <w:r w:rsidR="00C22E38" w:rsidRPr="00632025">
              <w:rPr>
                <w:rFonts w:ascii="Times New Roman" w:hAnsi="Times New Roman" w:cs="Times New Roman"/>
                <w:b/>
                <w:i/>
                <w:sz w:val="24"/>
                <w:szCs w:val="24"/>
                <w:lang w:val="en-US"/>
              </w:rPr>
              <w:t>'Go</w:t>
            </w:r>
            <w:r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on!'</w:t>
            </w:r>
          </w:p>
          <w:p w:rsidR="00C22E38" w:rsidRPr="00BB63EC" w:rsidRDefault="00C22E38" w:rsidP="00E053C0">
            <w:pPr>
              <w:spacing w:line="360" w:lineRule="auto"/>
              <w:rPr>
                <w:rFonts w:ascii="Times New Roman" w:hAnsi="Times New Roman" w:cs="Times New Roman"/>
                <w:sz w:val="24"/>
                <w:szCs w:val="24"/>
                <w:lang w:val="en-US"/>
              </w:rPr>
            </w:pPr>
            <w:r w:rsidRPr="00632025">
              <w:rPr>
                <w:rFonts w:ascii="Times New Roman" w:hAnsi="Times New Roman" w:cs="Times New Roman"/>
                <w:i/>
                <w:sz w:val="24"/>
                <w:szCs w:val="24"/>
                <w:lang w:val="en-US"/>
              </w:rPr>
              <w:t>А:</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couldn't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find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spot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which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people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repaired,'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said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Monks,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where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friendship</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fails,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hatred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often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force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mother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found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after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year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cunning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search—ay,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found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child.'</w:t>
            </w:r>
            <w:r w:rsidR="00B2118F" w:rsidRPr="00632025">
              <w:rPr>
                <w:rFonts w:ascii="Times New Roman" w:hAnsi="Times New Roman" w:cs="Times New Roman"/>
                <w:i/>
                <w:sz w:val="24"/>
                <w:szCs w:val="24"/>
                <w:lang w:val="en-US"/>
              </w:rPr>
              <w:t xml:space="preserve"> </w:t>
            </w:r>
            <w:r w:rsidR="00BB63EC">
              <w:rPr>
                <w:rFonts w:ascii="Times New Roman" w:hAnsi="Times New Roman" w:cs="Times New Roman"/>
                <w:sz w:val="24"/>
                <w:szCs w:val="24"/>
                <w:lang w:val="en-US"/>
              </w:rPr>
              <w:t>[RD]</w:t>
            </w:r>
          </w:p>
        </w:tc>
      </w:tr>
    </w:tbl>
    <w:p w:rsidR="00C22E38" w:rsidRPr="00B27577" w:rsidRDefault="00C22E38" w:rsidP="00E053C0">
      <w:pPr>
        <w:pStyle w:val="af6"/>
        <w:spacing w:after="0" w:line="360" w:lineRule="auto"/>
        <w:ind w:left="0" w:firstLine="720"/>
        <w:rPr>
          <w:rFonts w:ascii="Times New Roman" w:hAnsi="Times New Roman"/>
          <w:sz w:val="28"/>
          <w:szCs w:val="28"/>
          <w:lang w:val="en-US"/>
        </w:rPr>
      </w:pPr>
    </w:p>
    <w:p w:rsidR="00C22E38" w:rsidRPr="00B27577" w:rsidRDefault="00C22E38" w:rsidP="00E053C0">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данном</w:t>
      </w:r>
      <w:r w:rsidR="00B2118F" w:rsidRPr="00B27577">
        <w:rPr>
          <w:rFonts w:ascii="Times New Roman" w:hAnsi="Times New Roman"/>
          <w:sz w:val="28"/>
          <w:szCs w:val="28"/>
        </w:rPr>
        <w:t xml:space="preserve"> </w:t>
      </w:r>
      <w:r w:rsidRPr="00B27577">
        <w:rPr>
          <w:rFonts w:ascii="Times New Roman" w:hAnsi="Times New Roman"/>
          <w:sz w:val="28"/>
          <w:szCs w:val="28"/>
        </w:rPr>
        <w:t>примере</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коммуниканты</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с</w:t>
      </w:r>
      <w:r w:rsidR="00B2118F" w:rsidRPr="00B27577">
        <w:rPr>
          <w:rFonts w:ascii="Times New Roman" w:hAnsi="Times New Roman"/>
          <w:sz w:val="28"/>
          <w:szCs w:val="28"/>
        </w:rPr>
        <w:t xml:space="preserve"> </w:t>
      </w:r>
      <w:r w:rsidRPr="00B27577">
        <w:rPr>
          <w:rFonts w:ascii="Times New Roman" w:hAnsi="Times New Roman"/>
          <w:sz w:val="28"/>
          <w:szCs w:val="28"/>
        </w:rPr>
        <w:t>равными</w:t>
      </w:r>
      <w:r w:rsidR="00B2118F" w:rsidRPr="00B27577">
        <w:rPr>
          <w:rFonts w:ascii="Times New Roman" w:hAnsi="Times New Roman"/>
          <w:sz w:val="28"/>
          <w:szCs w:val="28"/>
        </w:rPr>
        <w:t xml:space="preserve"> </w:t>
      </w:r>
      <w:r w:rsidRPr="00B27577">
        <w:rPr>
          <w:rFonts w:ascii="Times New Roman" w:hAnsi="Times New Roman"/>
          <w:sz w:val="28"/>
          <w:szCs w:val="28"/>
        </w:rPr>
        <w:t>статусами</w:t>
      </w:r>
      <w:r w:rsidR="00B2118F" w:rsidRPr="00B27577">
        <w:rPr>
          <w:rFonts w:ascii="Times New Roman" w:hAnsi="Times New Roman"/>
          <w:sz w:val="28"/>
          <w:szCs w:val="28"/>
        </w:rPr>
        <w:t xml:space="preserve"> </w:t>
      </w:r>
      <w:r w:rsidRPr="00B27577">
        <w:rPr>
          <w:rFonts w:ascii="Times New Roman" w:hAnsi="Times New Roman"/>
          <w:sz w:val="28"/>
          <w:szCs w:val="28"/>
        </w:rPr>
        <w:t>(</w:t>
      </w:r>
      <w:proofErr w:type="gramStart"/>
      <w:r w:rsidRPr="00B27577">
        <w:rPr>
          <w:rFonts w:ascii="Times New Roman" w:hAnsi="Times New Roman"/>
          <w:sz w:val="28"/>
          <w:szCs w:val="28"/>
        </w:rPr>
        <w:t>р</w:t>
      </w:r>
      <w:proofErr w:type="gramEnd"/>
      <w:r w:rsidR="00B2118F" w:rsidRPr="00B27577">
        <w:rPr>
          <w:rFonts w:ascii="Times New Roman" w:hAnsi="Times New Roman"/>
          <w:sz w:val="28"/>
          <w:szCs w:val="28"/>
        </w:rPr>
        <w:t xml:space="preserve"> </w:t>
      </w:r>
      <w:r w:rsidRPr="00B27577">
        <w:rPr>
          <w:rFonts w:ascii="Times New Roman" w:hAnsi="Times New Roman"/>
          <w:sz w:val="28"/>
          <w:szCs w:val="28"/>
        </w:rPr>
        <w:t>=</w:t>
      </w:r>
      <w:r w:rsidR="00B2118F" w:rsidRPr="00B27577">
        <w:rPr>
          <w:rFonts w:ascii="Times New Roman" w:hAnsi="Times New Roman"/>
          <w:sz w:val="28"/>
          <w:szCs w:val="28"/>
        </w:rPr>
        <w:t xml:space="preserve"> </w:t>
      </w:r>
      <w:r w:rsidRPr="00B27577">
        <w:rPr>
          <w:rFonts w:ascii="Times New Roman" w:hAnsi="Times New Roman"/>
          <w:sz w:val="28"/>
          <w:szCs w:val="28"/>
        </w:rPr>
        <w:t>1)</w:t>
      </w:r>
      <w:r w:rsidR="00B2118F" w:rsidRPr="00B27577">
        <w:rPr>
          <w:rFonts w:ascii="Times New Roman" w:hAnsi="Times New Roman"/>
          <w:sz w:val="28"/>
          <w:szCs w:val="28"/>
        </w:rPr>
        <w:t xml:space="preserve"> </w:t>
      </w:r>
      <w:r w:rsidRPr="00B27577">
        <w:rPr>
          <w:rFonts w:ascii="Times New Roman" w:hAnsi="Times New Roman"/>
          <w:sz w:val="28"/>
          <w:szCs w:val="28"/>
        </w:rPr>
        <w:t>обсуждают</w:t>
      </w:r>
      <w:r w:rsidR="00B2118F" w:rsidRPr="00B27577">
        <w:rPr>
          <w:rFonts w:ascii="Times New Roman" w:hAnsi="Times New Roman"/>
          <w:sz w:val="28"/>
          <w:szCs w:val="28"/>
        </w:rPr>
        <w:t xml:space="preserve"> </w:t>
      </w:r>
      <w:r w:rsidRPr="00B27577">
        <w:rPr>
          <w:rFonts w:ascii="Times New Roman" w:hAnsi="Times New Roman"/>
          <w:sz w:val="28"/>
          <w:szCs w:val="28"/>
        </w:rPr>
        <w:t>проблемы</w:t>
      </w:r>
      <w:r w:rsidR="00B2118F" w:rsidRPr="00B27577">
        <w:rPr>
          <w:rFonts w:ascii="Times New Roman" w:hAnsi="Times New Roman"/>
          <w:sz w:val="28"/>
          <w:szCs w:val="28"/>
        </w:rPr>
        <w:t xml:space="preserve"> </w:t>
      </w:r>
      <w:r w:rsidRPr="00B27577">
        <w:rPr>
          <w:rFonts w:ascii="Times New Roman" w:hAnsi="Times New Roman"/>
          <w:sz w:val="28"/>
          <w:szCs w:val="28"/>
        </w:rPr>
        <w:t>бедной</w:t>
      </w:r>
      <w:r w:rsidR="00B2118F" w:rsidRPr="00B27577">
        <w:rPr>
          <w:rFonts w:ascii="Times New Roman" w:hAnsi="Times New Roman"/>
          <w:sz w:val="28"/>
          <w:szCs w:val="28"/>
        </w:rPr>
        <w:t xml:space="preserve"> </w:t>
      </w:r>
      <w:r w:rsidRPr="00B27577">
        <w:rPr>
          <w:rFonts w:ascii="Times New Roman" w:hAnsi="Times New Roman"/>
          <w:sz w:val="28"/>
          <w:szCs w:val="28"/>
        </w:rPr>
        <w:t>сиротки.</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разговоре</w:t>
      </w:r>
      <w:r w:rsidR="00B2118F" w:rsidRPr="00B27577">
        <w:rPr>
          <w:rFonts w:ascii="Times New Roman" w:hAnsi="Times New Roman"/>
          <w:sz w:val="28"/>
          <w:szCs w:val="28"/>
        </w:rPr>
        <w:t xml:space="preserve"> </w:t>
      </w:r>
      <w:r w:rsidRPr="00B27577">
        <w:rPr>
          <w:rFonts w:ascii="Times New Roman" w:hAnsi="Times New Roman"/>
          <w:sz w:val="28"/>
          <w:szCs w:val="28"/>
        </w:rPr>
        <w:t>прослеживается</w:t>
      </w:r>
      <w:r w:rsidR="00B2118F" w:rsidRPr="00B27577">
        <w:rPr>
          <w:rFonts w:ascii="Times New Roman" w:hAnsi="Times New Roman"/>
          <w:sz w:val="28"/>
          <w:szCs w:val="28"/>
        </w:rPr>
        <w:t xml:space="preserve"> </w:t>
      </w:r>
      <w:r w:rsidRPr="00B27577">
        <w:rPr>
          <w:rFonts w:ascii="Times New Roman" w:hAnsi="Times New Roman"/>
          <w:sz w:val="28"/>
          <w:szCs w:val="28"/>
        </w:rPr>
        <w:t>доверительная</w:t>
      </w:r>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r w:rsidRPr="00B27577">
        <w:rPr>
          <w:rFonts w:ascii="Times New Roman" w:hAnsi="Times New Roman"/>
          <w:sz w:val="28"/>
          <w:szCs w:val="28"/>
        </w:rPr>
        <w:t>сочувственная</w:t>
      </w:r>
      <w:r w:rsidR="00B2118F" w:rsidRPr="00B27577">
        <w:rPr>
          <w:rFonts w:ascii="Times New Roman" w:hAnsi="Times New Roman"/>
          <w:sz w:val="28"/>
          <w:szCs w:val="28"/>
        </w:rPr>
        <w:t xml:space="preserve"> </w:t>
      </w:r>
      <w:r w:rsidRPr="00B27577">
        <w:rPr>
          <w:rFonts w:ascii="Times New Roman" w:hAnsi="Times New Roman"/>
          <w:sz w:val="28"/>
          <w:szCs w:val="28"/>
        </w:rPr>
        <w:t>атмосфера.</w:t>
      </w:r>
      <w:r w:rsidR="00B2118F" w:rsidRPr="00B27577">
        <w:rPr>
          <w:rFonts w:ascii="Times New Roman" w:hAnsi="Times New Roman"/>
          <w:sz w:val="28"/>
          <w:szCs w:val="28"/>
        </w:rPr>
        <w:t xml:space="preserve"> </w:t>
      </w:r>
      <w:r w:rsidRPr="00B27577">
        <w:rPr>
          <w:rFonts w:ascii="Times New Roman" w:hAnsi="Times New Roman"/>
          <w:sz w:val="28"/>
          <w:szCs w:val="28"/>
        </w:rPr>
        <w:t>Говорящий</w:t>
      </w:r>
      <w:proofErr w:type="gramStart"/>
      <w:r w:rsidR="00B2118F" w:rsidRPr="00B27577">
        <w:rPr>
          <w:rFonts w:ascii="Times New Roman" w:hAnsi="Times New Roman"/>
          <w:sz w:val="28"/>
          <w:szCs w:val="28"/>
        </w:rPr>
        <w:t xml:space="preserve"> </w:t>
      </w:r>
      <w:r w:rsidRPr="00B27577">
        <w:rPr>
          <w:rFonts w:ascii="Times New Roman" w:hAnsi="Times New Roman"/>
          <w:sz w:val="28"/>
          <w:szCs w:val="28"/>
        </w:rPr>
        <w:t>В</w:t>
      </w:r>
      <w:proofErr w:type="gramEnd"/>
      <w:r w:rsidR="00B2118F" w:rsidRPr="00B27577">
        <w:rPr>
          <w:rFonts w:ascii="Times New Roman" w:hAnsi="Times New Roman"/>
          <w:sz w:val="28"/>
          <w:szCs w:val="28"/>
        </w:rPr>
        <w:t xml:space="preserve"> </w:t>
      </w:r>
      <w:r w:rsidRPr="00B27577">
        <w:rPr>
          <w:rFonts w:ascii="Times New Roman" w:hAnsi="Times New Roman"/>
          <w:sz w:val="28"/>
          <w:szCs w:val="28"/>
        </w:rPr>
        <w:t>пользуется</w:t>
      </w:r>
      <w:r w:rsidR="00B2118F" w:rsidRPr="00B27577">
        <w:rPr>
          <w:rFonts w:ascii="Times New Roman" w:hAnsi="Times New Roman"/>
          <w:sz w:val="28"/>
          <w:szCs w:val="28"/>
        </w:rPr>
        <w:t xml:space="preserve"> </w:t>
      </w:r>
      <w:r w:rsidRPr="00B27577">
        <w:rPr>
          <w:rFonts w:ascii="Times New Roman" w:hAnsi="Times New Roman"/>
          <w:sz w:val="28"/>
          <w:szCs w:val="28"/>
        </w:rPr>
        <w:lastRenderedPageBreak/>
        <w:t>директивным</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коммуникативным</w:t>
      </w:r>
      <w:r w:rsidR="00B2118F" w:rsidRPr="00B27577">
        <w:rPr>
          <w:rFonts w:ascii="Times New Roman" w:hAnsi="Times New Roman"/>
          <w:sz w:val="28"/>
          <w:szCs w:val="28"/>
        </w:rPr>
        <w:t xml:space="preserve"> </w:t>
      </w:r>
      <w:r w:rsidRPr="00B27577">
        <w:rPr>
          <w:rFonts w:ascii="Times New Roman" w:hAnsi="Times New Roman"/>
          <w:sz w:val="28"/>
          <w:szCs w:val="28"/>
        </w:rPr>
        <w:t>речевым</w:t>
      </w:r>
      <w:r w:rsidR="00B2118F" w:rsidRPr="00B27577">
        <w:rPr>
          <w:rFonts w:ascii="Times New Roman" w:hAnsi="Times New Roman"/>
          <w:sz w:val="28"/>
          <w:szCs w:val="28"/>
        </w:rPr>
        <w:t xml:space="preserve"> </w:t>
      </w:r>
      <w:r w:rsidRPr="00B27577">
        <w:rPr>
          <w:rFonts w:ascii="Times New Roman" w:hAnsi="Times New Roman"/>
          <w:sz w:val="28"/>
          <w:szCs w:val="28"/>
        </w:rPr>
        <w:t>актом,</w:t>
      </w:r>
      <w:r w:rsidR="00B2118F" w:rsidRPr="00B27577">
        <w:rPr>
          <w:rFonts w:ascii="Times New Roman" w:hAnsi="Times New Roman"/>
          <w:sz w:val="28"/>
          <w:szCs w:val="28"/>
        </w:rPr>
        <w:t xml:space="preserve"> </w:t>
      </w:r>
      <w:r w:rsidRPr="00B27577">
        <w:rPr>
          <w:rFonts w:ascii="Times New Roman" w:hAnsi="Times New Roman"/>
          <w:sz w:val="28"/>
          <w:szCs w:val="28"/>
        </w:rPr>
        <w:t>который</w:t>
      </w:r>
      <w:r w:rsidR="00B2118F" w:rsidRPr="00B27577">
        <w:rPr>
          <w:rFonts w:ascii="Times New Roman" w:hAnsi="Times New Roman"/>
          <w:sz w:val="28"/>
          <w:szCs w:val="28"/>
        </w:rPr>
        <w:t xml:space="preserve"> </w:t>
      </w:r>
      <w:r w:rsidRPr="00B27577">
        <w:rPr>
          <w:rFonts w:ascii="Times New Roman" w:hAnsi="Times New Roman"/>
          <w:sz w:val="28"/>
          <w:szCs w:val="28"/>
        </w:rPr>
        <w:t>помогает</w:t>
      </w:r>
      <w:r w:rsidR="00B2118F" w:rsidRPr="00B27577">
        <w:rPr>
          <w:rFonts w:ascii="Times New Roman" w:hAnsi="Times New Roman"/>
          <w:sz w:val="28"/>
          <w:szCs w:val="28"/>
        </w:rPr>
        <w:t xml:space="preserve"> </w:t>
      </w:r>
      <w:r w:rsidRPr="00B27577">
        <w:rPr>
          <w:rFonts w:ascii="Times New Roman" w:hAnsi="Times New Roman"/>
          <w:sz w:val="28"/>
          <w:szCs w:val="28"/>
        </w:rPr>
        <w:t>активизировать</w:t>
      </w:r>
      <w:r w:rsidR="00B2118F" w:rsidRPr="00B27577">
        <w:rPr>
          <w:rFonts w:ascii="Times New Roman" w:hAnsi="Times New Roman"/>
          <w:sz w:val="28"/>
          <w:szCs w:val="28"/>
        </w:rPr>
        <w:t xml:space="preserve"> </w:t>
      </w:r>
      <w:r w:rsidRPr="00B27577">
        <w:rPr>
          <w:rFonts w:ascii="Times New Roman" w:hAnsi="Times New Roman"/>
          <w:sz w:val="28"/>
          <w:szCs w:val="28"/>
        </w:rPr>
        <w:t>речевую</w:t>
      </w:r>
      <w:r w:rsidR="00B2118F" w:rsidRPr="00B27577">
        <w:rPr>
          <w:rFonts w:ascii="Times New Roman" w:hAnsi="Times New Roman"/>
          <w:sz w:val="28"/>
          <w:szCs w:val="28"/>
        </w:rPr>
        <w:t xml:space="preserve"> </w:t>
      </w:r>
      <w:r w:rsidRPr="00B27577">
        <w:rPr>
          <w:rFonts w:ascii="Times New Roman" w:hAnsi="Times New Roman"/>
          <w:sz w:val="28"/>
          <w:szCs w:val="28"/>
        </w:rPr>
        <w:t>интеракцию</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коммуниканта</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А.</w:t>
      </w:r>
      <w:r w:rsidR="00B2118F" w:rsidRPr="00B27577">
        <w:rPr>
          <w:rFonts w:ascii="Times New Roman" w:hAnsi="Times New Roman"/>
          <w:sz w:val="28"/>
          <w:szCs w:val="28"/>
        </w:rPr>
        <w:t xml:space="preserve"> </w:t>
      </w:r>
      <w:r w:rsidRPr="00B27577">
        <w:rPr>
          <w:rFonts w:ascii="Times New Roman" w:hAnsi="Times New Roman"/>
          <w:caps/>
          <w:sz w:val="28"/>
          <w:szCs w:val="28"/>
        </w:rPr>
        <w:t>с</w:t>
      </w:r>
      <w:r w:rsidRPr="00B27577">
        <w:rPr>
          <w:rFonts w:ascii="Times New Roman" w:hAnsi="Times New Roman"/>
          <w:sz w:val="28"/>
          <w:szCs w:val="28"/>
        </w:rPr>
        <w:t>ледовательно,</w:t>
      </w:r>
      <w:r w:rsidR="00B2118F" w:rsidRPr="00B27577">
        <w:rPr>
          <w:rFonts w:ascii="Times New Roman" w:hAnsi="Times New Roman"/>
          <w:sz w:val="28"/>
          <w:szCs w:val="28"/>
        </w:rPr>
        <w:t xml:space="preserve"> </w:t>
      </w:r>
      <w:r w:rsidRPr="00B27577">
        <w:rPr>
          <w:rFonts w:ascii="Times New Roman" w:hAnsi="Times New Roman"/>
          <w:sz w:val="28"/>
          <w:szCs w:val="28"/>
        </w:rPr>
        <w:t>данный</w:t>
      </w:r>
      <w:r w:rsidR="00B2118F" w:rsidRPr="00B27577">
        <w:rPr>
          <w:rFonts w:ascii="Times New Roman" w:hAnsi="Times New Roman"/>
          <w:sz w:val="28"/>
          <w:szCs w:val="28"/>
        </w:rPr>
        <w:t xml:space="preserve"> </w:t>
      </w:r>
      <w:r w:rsidRPr="00B27577">
        <w:rPr>
          <w:rFonts w:ascii="Times New Roman" w:hAnsi="Times New Roman"/>
          <w:sz w:val="28"/>
          <w:szCs w:val="28"/>
        </w:rPr>
        <w:t>речевой</w:t>
      </w:r>
      <w:r w:rsidR="00B2118F" w:rsidRPr="00B27577">
        <w:rPr>
          <w:rFonts w:ascii="Times New Roman" w:hAnsi="Times New Roman"/>
          <w:sz w:val="28"/>
          <w:szCs w:val="28"/>
        </w:rPr>
        <w:t xml:space="preserve"> </w:t>
      </w:r>
      <w:r w:rsidRPr="00B27577">
        <w:rPr>
          <w:rFonts w:ascii="Times New Roman" w:hAnsi="Times New Roman"/>
          <w:sz w:val="28"/>
          <w:szCs w:val="28"/>
        </w:rPr>
        <w:t>ход</w:t>
      </w:r>
      <w:r w:rsidR="00B2118F" w:rsidRPr="00B27577">
        <w:rPr>
          <w:rFonts w:ascii="Times New Roman" w:hAnsi="Times New Roman"/>
          <w:sz w:val="28"/>
          <w:szCs w:val="28"/>
        </w:rPr>
        <w:t xml:space="preserve"> </w:t>
      </w:r>
      <w:r w:rsidRPr="00B27577">
        <w:rPr>
          <w:rFonts w:ascii="Times New Roman" w:hAnsi="Times New Roman"/>
          <w:sz w:val="28"/>
          <w:szCs w:val="28"/>
        </w:rPr>
        <w:t>можно</w:t>
      </w:r>
      <w:r w:rsidR="00B2118F" w:rsidRPr="00B27577">
        <w:rPr>
          <w:rFonts w:ascii="Times New Roman" w:hAnsi="Times New Roman"/>
          <w:sz w:val="28"/>
          <w:szCs w:val="28"/>
        </w:rPr>
        <w:t xml:space="preserve"> </w:t>
      </w:r>
      <w:r w:rsidRPr="00B27577">
        <w:rPr>
          <w:rFonts w:ascii="Times New Roman" w:hAnsi="Times New Roman"/>
          <w:sz w:val="28"/>
          <w:szCs w:val="28"/>
        </w:rPr>
        <w:t>считать</w:t>
      </w:r>
      <w:r w:rsidR="00B2118F" w:rsidRPr="00B27577">
        <w:rPr>
          <w:rFonts w:ascii="Times New Roman" w:hAnsi="Times New Roman"/>
          <w:sz w:val="28"/>
          <w:szCs w:val="28"/>
        </w:rPr>
        <w:t xml:space="preserve"> </w:t>
      </w:r>
      <w:r w:rsidRPr="00B27577">
        <w:rPr>
          <w:rFonts w:ascii="Times New Roman" w:hAnsi="Times New Roman"/>
          <w:sz w:val="28"/>
          <w:szCs w:val="28"/>
        </w:rPr>
        <w:t>успешным,</w:t>
      </w:r>
      <w:r w:rsidR="00B2118F" w:rsidRPr="00B27577">
        <w:rPr>
          <w:rFonts w:ascii="Times New Roman" w:hAnsi="Times New Roman"/>
          <w:sz w:val="28"/>
          <w:szCs w:val="28"/>
        </w:rPr>
        <w:t xml:space="preserve"> </w:t>
      </w:r>
      <w:r w:rsidRPr="00B27577">
        <w:rPr>
          <w:rFonts w:ascii="Times New Roman" w:hAnsi="Times New Roman"/>
          <w:sz w:val="28"/>
          <w:szCs w:val="28"/>
        </w:rPr>
        <w:t>т.к.</w:t>
      </w:r>
      <w:r w:rsidR="00B2118F" w:rsidRPr="00B27577">
        <w:rPr>
          <w:rFonts w:ascii="Times New Roman" w:hAnsi="Times New Roman"/>
          <w:sz w:val="28"/>
          <w:szCs w:val="28"/>
        </w:rPr>
        <w:t xml:space="preserve"> </w:t>
      </w:r>
      <w:r w:rsidRPr="00B27577">
        <w:rPr>
          <w:rFonts w:ascii="Times New Roman" w:hAnsi="Times New Roman"/>
          <w:sz w:val="28"/>
          <w:szCs w:val="28"/>
        </w:rPr>
        <w:t>говорящий</w:t>
      </w:r>
      <w:r w:rsidR="00B2118F" w:rsidRPr="00B27577">
        <w:rPr>
          <w:rFonts w:ascii="Times New Roman" w:hAnsi="Times New Roman"/>
          <w:sz w:val="28"/>
          <w:szCs w:val="28"/>
        </w:rPr>
        <w:t xml:space="preserve"> </w:t>
      </w:r>
      <w:r w:rsidRPr="00B27577">
        <w:rPr>
          <w:rFonts w:ascii="Times New Roman" w:hAnsi="Times New Roman"/>
          <w:sz w:val="28"/>
          <w:szCs w:val="28"/>
        </w:rPr>
        <w:t>А</w:t>
      </w:r>
      <w:r w:rsidR="00B2118F" w:rsidRPr="00B27577">
        <w:rPr>
          <w:rFonts w:ascii="Times New Roman" w:hAnsi="Times New Roman"/>
          <w:sz w:val="28"/>
          <w:szCs w:val="28"/>
        </w:rPr>
        <w:t xml:space="preserve"> </w:t>
      </w:r>
      <w:r w:rsidRPr="00B27577">
        <w:rPr>
          <w:rFonts w:ascii="Times New Roman" w:hAnsi="Times New Roman"/>
          <w:sz w:val="28"/>
          <w:szCs w:val="28"/>
        </w:rPr>
        <w:t>продолжил</w:t>
      </w:r>
      <w:r w:rsidR="00B2118F" w:rsidRPr="00B27577">
        <w:rPr>
          <w:rFonts w:ascii="Times New Roman" w:hAnsi="Times New Roman"/>
          <w:sz w:val="28"/>
          <w:szCs w:val="28"/>
        </w:rPr>
        <w:t xml:space="preserve"> </w:t>
      </w:r>
      <w:r w:rsidRPr="00B27577">
        <w:rPr>
          <w:rFonts w:ascii="Times New Roman" w:hAnsi="Times New Roman"/>
          <w:sz w:val="28"/>
          <w:szCs w:val="28"/>
        </w:rPr>
        <w:t>свое</w:t>
      </w:r>
      <w:r w:rsidR="00B2118F" w:rsidRPr="00B27577">
        <w:rPr>
          <w:rFonts w:ascii="Times New Roman" w:hAnsi="Times New Roman"/>
          <w:sz w:val="28"/>
          <w:szCs w:val="28"/>
        </w:rPr>
        <w:t xml:space="preserve"> </w:t>
      </w:r>
      <w:r w:rsidRPr="00B27577">
        <w:rPr>
          <w:rFonts w:ascii="Times New Roman" w:hAnsi="Times New Roman"/>
          <w:sz w:val="28"/>
          <w:szCs w:val="28"/>
        </w:rPr>
        <w:t>высказывание.</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B62576" w:rsidTr="002E41D0">
        <w:tc>
          <w:tcPr>
            <w:tcW w:w="9570" w:type="dxa"/>
            <w:tcBorders>
              <w:top w:val="nil"/>
              <w:left w:val="nil"/>
              <w:bottom w:val="nil"/>
              <w:right w:val="nil"/>
            </w:tcBorders>
            <w:hideMark/>
          </w:tcPr>
          <w:p w:rsidR="00C22E38" w:rsidRPr="00632025" w:rsidRDefault="0033190A" w:rsidP="00E053C0">
            <w:pPr>
              <w:pStyle w:val="af8"/>
              <w:spacing w:line="360" w:lineRule="auto"/>
              <w:ind w:firstLine="181"/>
              <w:jc w:val="both"/>
              <w:rPr>
                <w:rFonts w:ascii="Times New Roman" w:hAnsi="Times New Roman" w:cs="Times New Roman"/>
                <w:i/>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23</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 xml:space="preserve">) </w:t>
            </w:r>
            <w:r w:rsidR="00C22E38"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day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proofErr w:type="spellStart"/>
            <w:r w:rsidR="00C22E38" w:rsidRPr="00632025">
              <w:rPr>
                <w:rFonts w:ascii="Times New Roman" w:hAnsi="Times New Roman" w:cs="Times New Roman"/>
                <w:i/>
                <w:sz w:val="24"/>
                <w:szCs w:val="24"/>
                <w:lang w:val="en-US"/>
              </w:rPr>
              <w:t>gits</w:t>
            </w:r>
            <w:proofErr w:type="spellEnd"/>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convicts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day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quits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said.</w:t>
            </w:r>
          </w:p>
          <w:p w:rsidR="00C22E38" w:rsidRPr="00632025" w:rsidRDefault="00C22E38" w:rsidP="00E053C0">
            <w:pPr>
              <w:pStyle w:val="af8"/>
              <w:spacing w:line="360" w:lineRule="auto"/>
              <w:ind w:firstLine="181"/>
              <w:jc w:val="both"/>
              <w:rPr>
                <w:rFonts w:ascii="Times New Roman" w:hAnsi="Times New Roman" w:cs="Times New Roman"/>
                <w:b/>
                <w:i/>
                <w:sz w:val="24"/>
                <w:szCs w:val="24"/>
                <w:lang w:val="en-US"/>
              </w:rPr>
            </w:pPr>
            <w:r w:rsidRPr="00632025">
              <w:rPr>
                <w:rFonts w:ascii="Times New Roman" w:hAnsi="Times New Roman" w:cs="Times New Roman"/>
                <w:i/>
                <w:sz w:val="24"/>
                <w:szCs w:val="24"/>
                <w:lang w:val="en-US"/>
              </w:rPr>
              <w:t>B:</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Scarlett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startled.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Pr="00632025">
              <w:rPr>
                <w:rFonts w:ascii="Times New Roman" w:hAnsi="Times New Roman" w:cs="Times New Roman"/>
                <w:b/>
                <w:i/>
                <w:sz w:val="24"/>
                <w:szCs w:val="24"/>
                <w:lang w:val="en-US"/>
              </w:rPr>
              <w:t>Good</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heavens!</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Why?"</w:t>
            </w:r>
          </w:p>
          <w:p w:rsidR="00C22E38" w:rsidRPr="00294329" w:rsidRDefault="00C22E38" w:rsidP="00E053C0">
            <w:pPr>
              <w:pStyle w:val="af6"/>
              <w:spacing w:after="0" w:line="360" w:lineRule="auto"/>
              <w:ind w:left="0" w:firstLine="181"/>
              <w:rPr>
                <w:rFonts w:ascii="Times New Roman" w:hAnsi="Times New Roman"/>
                <w:sz w:val="24"/>
                <w:szCs w:val="24"/>
                <w:lang w:val="en-US"/>
              </w:rPr>
            </w:pPr>
            <w:r w:rsidRPr="00632025">
              <w:rPr>
                <w:rFonts w:ascii="Times New Roman" w:hAnsi="Times New Roman"/>
                <w:i/>
                <w:sz w:val="24"/>
                <w:szCs w:val="24"/>
                <w:lang w:val="en-US"/>
              </w:rPr>
              <w:t>A:</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"I</w:t>
            </w:r>
            <w:r w:rsidR="00B2118F" w:rsidRPr="00632025">
              <w:rPr>
                <w:rFonts w:ascii="Times New Roman" w:hAnsi="Times New Roman"/>
                <w:i/>
                <w:sz w:val="24"/>
                <w:szCs w:val="24"/>
                <w:lang w:val="en-US"/>
              </w:rPr>
              <w:t xml:space="preserve"> </w:t>
            </w:r>
            <w:proofErr w:type="gramStart"/>
            <w:r w:rsidRPr="00632025">
              <w:rPr>
                <w:rFonts w:ascii="Times New Roman" w:hAnsi="Times New Roman"/>
                <w:i/>
                <w:sz w:val="24"/>
                <w:szCs w:val="24"/>
                <w:lang w:val="en-US"/>
              </w:rPr>
              <w:t>knows</w:t>
            </w:r>
            <w:proofErr w:type="gramEnd"/>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about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convict</w:t>
            </w:r>
            <w:r w:rsidR="00B2118F" w:rsidRPr="00632025">
              <w:rPr>
                <w:rFonts w:ascii="Times New Roman" w:hAnsi="Times New Roman"/>
                <w:i/>
                <w:sz w:val="24"/>
                <w:szCs w:val="24"/>
                <w:lang w:val="en-US"/>
              </w:rPr>
              <w:t xml:space="preserve"> </w:t>
            </w:r>
            <w:proofErr w:type="spellStart"/>
            <w:r w:rsidRPr="00632025">
              <w:rPr>
                <w:rFonts w:ascii="Times New Roman" w:hAnsi="Times New Roman"/>
                <w:i/>
                <w:sz w:val="24"/>
                <w:szCs w:val="24"/>
                <w:lang w:val="en-US"/>
              </w:rPr>
              <w:t>leasin</w:t>
            </w:r>
            <w:proofErr w:type="spellEnd"/>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I</w:t>
            </w:r>
            <w:r w:rsidR="00B2118F" w:rsidRPr="00632025">
              <w:rPr>
                <w:rFonts w:ascii="Times New Roman" w:hAnsi="Times New Roman"/>
                <w:i/>
                <w:sz w:val="24"/>
                <w:szCs w:val="24"/>
                <w:lang w:val="en-US"/>
              </w:rPr>
              <w:t xml:space="preserve"> </w:t>
            </w:r>
            <w:proofErr w:type="gramStart"/>
            <w:r w:rsidRPr="00632025">
              <w:rPr>
                <w:rFonts w:ascii="Times New Roman" w:hAnsi="Times New Roman"/>
                <w:i/>
                <w:sz w:val="24"/>
                <w:szCs w:val="24"/>
                <w:lang w:val="en-US"/>
              </w:rPr>
              <w:t>calls</w:t>
            </w:r>
            <w:proofErr w:type="gramEnd"/>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it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convict</w:t>
            </w:r>
            <w:r w:rsidR="00B2118F" w:rsidRPr="00632025">
              <w:rPr>
                <w:rFonts w:ascii="Times New Roman" w:hAnsi="Times New Roman"/>
                <w:i/>
                <w:sz w:val="24"/>
                <w:szCs w:val="24"/>
                <w:lang w:val="en-US"/>
              </w:rPr>
              <w:t xml:space="preserve"> </w:t>
            </w:r>
            <w:proofErr w:type="spellStart"/>
            <w:r w:rsidRPr="00632025">
              <w:rPr>
                <w:rFonts w:ascii="Times New Roman" w:hAnsi="Times New Roman"/>
                <w:i/>
                <w:sz w:val="24"/>
                <w:szCs w:val="24"/>
                <w:lang w:val="en-US"/>
              </w:rPr>
              <w:t>murderin</w:t>
            </w:r>
            <w:proofErr w:type="spellEnd"/>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proofErr w:type="spellStart"/>
            <w:r w:rsidRPr="00632025">
              <w:rPr>
                <w:rFonts w:ascii="Times New Roman" w:hAnsi="Times New Roman"/>
                <w:i/>
                <w:sz w:val="24"/>
                <w:szCs w:val="24"/>
                <w:lang w:val="en-US"/>
              </w:rPr>
              <w:t>Buyin</w:t>
            </w:r>
            <w:proofErr w:type="spellEnd"/>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men</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like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they</w:t>
            </w:r>
            <w:r w:rsidR="00B2118F" w:rsidRPr="00632025">
              <w:rPr>
                <w:rFonts w:ascii="Times New Roman" w:hAnsi="Times New Roman"/>
                <w:i/>
                <w:sz w:val="24"/>
                <w:szCs w:val="24"/>
                <w:lang w:val="en-US"/>
              </w:rPr>
              <w:t xml:space="preserve"> </w:t>
            </w:r>
            <w:proofErr w:type="gramStart"/>
            <w:r w:rsidRPr="00632025">
              <w:rPr>
                <w:rFonts w:ascii="Times New Roman" w:hAnsi="Times New Roman"/>
                <w:i/>
                <w:sz w:val="24"/>
                <w:szCs w:val="24"/>
                <w:lang w:val="en-US"/>
              </w:rPr>
              <w:t>was</w:t>
            </w:r>
            <w:proofErr w:type="gramEnd"/>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mules.</w:t>
            </w:r>
            <w:r w:rsidR="00B2118F" w:rsidRPr="00632025">
              <w:rPr>
                <w:rFonts w:ascii="Times New Roman" w:hAnsi="Times New Roman"/>
                <w:i/>
                <w:sz w:val="24"/>
                <w:szCs w:val="24"/>
                <w:lang w:val="en-US"/>
              </w:rPr>
              <w:t xml:space="preserve"> </w:t>
            </w:r>
            <w:proofErr w:type="spellStart"/>
            <w:r w:rsidRPr="00632025">
              <w:rPr>
                <w:rFonts w:ascii="Times New Roman" w:hAnsi="Times New Roman"/>
                <w:i/>
                <w:sz w:val="24"/>
                <w:szCs w:val="24"/>
                <w:lang w:val="en-US"/>
              </w:rPr>
              <w:t>Treatin</w:t>
            </w:r>
            <w:proofErr w:type="spellEnd"/>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them</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worse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than</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mules</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ever</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was</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treated.</w:t>
            </w:r>
            <w:r w:rsidR="00B2118F" w:rsidRPr="00632025">
              <w:rPr>
                <w:rFonts w:ascii="Times New Roman" w:hAnsi="Times New Roman"/>
                <w:i/>
                <w:sz w:val="24"/>
                <w:szCs w:val="24"/>
                <w:lang w:val="en-US"/>
              </w:rPr>
              <w:t xml:space="preserve"> </w:t>
            </w:r>
            <w:proofErr w:type="spellStart"/>
            <w:r w:rsidRPr="00632025">
              <w:rPr>
                <w:rFonts w:ascii="Times New Roman" w:hAnsi="Times New Roman"/>
                <w:i/>
                <w:sz w:val="24"/>
                <w:szCs w:val="24"/>
                <w:lang w:val="en-US"/>
              </w:rPr>
              <w:t>Beatin</w:t>
            </w:r>
            <w:proofErr w:type="spellEnd"/>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them,</w:t>
            </w:r>
            <w:r w:rsidR="00B2118F" w:rsidRPr="00632025">
              <w:rPr>
                <w:rFonts w:ascii="Times New Roman" w:hAnsi="Times New Roman"/>
                <w:i/>
                <w:sz w:val="24"/>
                <w:szCs w:val="24"/>
                <w:lang w:val="en-US"/>
              </w:rPr>
              <w:t xml:space="preserve"> </w:t>
            </w:r>
            <w:proofErr w:type="spellStart"/>
            <w:r w:rsidRPr="00632025">
              <w:rPr>
                <w:rFonts w:ascii="Times New Roman" w:hAnsi="Times New Roman"/>
                <w:i/>
                <w:sz w:val="24"/>
                <w:szCs w:val="24"/>
                <w:lang w:val="en-US"/>
              </w:rPr>
              <w:t>starvin</w:t>
            </w:r>
            <w:proofErr w:type="spellEnd"/>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them,</w:t>
            </w:r>
            <w:r w:rsidR="00B2118F" w:rsidRPr="00632025">
              <w:rPr>
                <w:rFonts w:ascii="Times New Roman" w:hAnsi="Times New Roman"/>
                <w:i/>
                <w:sz w:val="24"/>
                <w:szCs w:val="24"/>
                <w:lang w:val="en-US"/>
              </w:rPr>
              <w:t xml:space="preserve"> </w:t>
            </w:r>
            <w:proofErr w:type="spellStart"/>
            <w:r w:rsidRPr="00632025">
              <w:rPr>
                <w:rFonts w:ascii="Times New Roman" w:hAnsi="Times New Roman"/>
                <w:i/>
                <w:sz w:val="24"/>
                <w:szCs w:val="24"/>
                <w:lang w:val="en-US"/>
              </w:rPr>
              <w:t>killin</w:t>
            </w:r>
            <w:proofErr w:type="spellEnd"/>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them.</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And</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who</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cares?</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State</w:t>
            </w:r>
            <w:r w:rsidR="00B2118F" w:rsidRPr="00632025">
              <w:rPr>
                <w:rFonts w:ascii="Times New Roman" w:hAnsi="Times New Roman"/>
                <w:i/>
                <w:sz w:val="24"/>
                <w:szCs w:val="24"/>
                <w:lang w:val="en-US"/>
              </w:rPr>
              <w:t xml:space="preserve"> </w:t>
            </w:r>
            <w:proofErr w:type="gramStart"/>
            <w:r w:rsidRPr="00632025">
              <w:rPr>
                <w:rFonts w:ascii="Times New Roman" w:hAnsi="Times New Roman"/>
                <w:i/>
                <w:sz w:val="24"/>
                <w:szCs w:val="24"/>
                <w:lang w:val="en-US"/>
              </w:rPr>
              <w:t>don't</w:t>
            </w:r>
            <w:proofErr w:type="gramEnd"/>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care.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It's</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got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lease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money.</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folks</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that</w:t>
            </w:r>
            <w:r w:rsidR="00B2118F" w:rsidRPr="00632025">
              <w:rPr>
                <w:rFonts w:ascii="Times New Roman" w:hAnsi="Times New Roman"/>
                <w:i/>
                <w:sz w:val="24"/>
                <w:szCs w:val="24"/>
                <w:lang w:val="en-US"/>
              </w:rPr>
              <w:t xml:space="preserve"> </w:t>
            </w:r>
            <w:proofErr w:type="spellStart"/>
            <w:r w:rsidRPr="00632025">
              <w:rPr>
                <w:rFonts w:ascii="Times New Roman" w:hAnsi="Times New Roman"/>
                <w:i/>
                <w:sz w:val="24"/>
                <w:szCs w:val="24"/>
                <w:lang w:val="en-US"/>
              </w:rPr>
              <w:t>gits</w:t>
            </w:r>
            <w:proofErr w:type="spellEnd"/>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convicts,</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they</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don't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care.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All</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they</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want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is</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to</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feed</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them</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cheap</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and</w:t>
            </w:r>
            <w:r w:rsidR="00B2118F" w:rsidRPr="00632025">
              <w:rPr>
                <w:rFonts w:ascii="Times New Roman" w:hAnsi="Times New Roman"/>
                <w:i/>
                <w:sz w:val="24"/>
                <w:szCs w:val="24"/>
                <w:lang w:val="en-US"/>
              </w:rPr>
              <w:t xml:space="preserve"> </w:t>
            </w:r>
            <w:proofErr w:type="spellStart"/>
            <w:r w:rsidRPr="00632025">
              <w:rPr>
                <w:rFonts w:ascii="Times New Roman" w:hAnsi="Times New Roman"/>
                <w:i/>
                <w:sz w:val="24"/>
                <w:szCs w:val="24"/>
                <w:lang w:val="en-US"/>
              </w:rPr>
              <w:t>git</w:t>
            </w:r>
            <w:proofErr w:type="spellEnd"/>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all</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work</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they</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can</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out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of</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them.</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Hell,</w:t>
            </w:r>
            <w:r w:rsidR="00B2118F" w:rsidRPr="00632025">
              <w:rPr>
                <w:rFonts w:ascii="Times New Roman" w:hAnsi="Times New Roman"/>
                <w:i/>
                <w:sz w:val="24"/>
                <w:szCs w:val="24"/>
                <w:lang w:val="en-US"/>
              </w:rPr>
              <w:t xml:space="preserve"> </w:t>
            </w:r>
            <w:proofErr w:type="spellStart"/>
            <w:proofErr w:type="gramStart"/>
            <w:r w:rsidRPr="00632025">
              <w:rPr>
                <w:rFonts w:ascii="Times New Roman" w:hAnsi="Times New Roman"/>
                <w:i/>
                <w:sz w:val="24"/>
                <w:szCs w:val="24"/>
                <w:lang w:val="en-US"/>
              </w:rPr>
              <w:t>Ma'm</w:t>
            </w:r>
            <w:proofErr w:type="spellEnd"/>
            <w:proofErr w:type="gramEnd"/>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I</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never</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thought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much</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of</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women</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and</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I</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think</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less</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of</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them</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now.”</w:t>
            </w:r>
            <w:r w:rsidR="00294329">
              <w:rPr>
                <w:rFonts w:ascii="Times New Roman" w:hAnsi="Times New Roman"/>
                <w:sz w:val="24"/>
                <w:szCs w:val="24"/>
                <w:lang w:val="en-US"/>
              </w:rPr>
              <w:t xml:space="preserve"> [GG]</w:t>
            </w:r>
          </w:p>
        </w:tc>
      </w:tr>
    </w:tbl>
    <w:p w:rsidR="00C22E38" w:rsidRPr="00B27577" w:rsidRDefault="00B2118F" w:rsidP="00E053C0">
      <w:pPr>
        <w:pStyle w:val="af6"/>
        <w:spacing w:after="0" w:line="360" w:lineRule="auto"/>
        <w:ind w:left="0" w:firstLine="720"/>
        <w:rPr>
          <w:rFonts w:ascii="Times New Roman" w:hAnsi="Times New Roman"/>
          <w:sz w:val="28"/>
          <w:szCs w:val="28"/>
          <w:lang w:val="en-US"/>
        </w:rPr>
      </w:pPr>
      <w:r w:rsidRPr="00B27577">
        <w:rPr>
          <w:rFonts w:ascii="Times New Roman" w:hAnsi="Times New Roman"/>
          <w:sz w:val="28"/>
          <w:szCs w:val="28"/>
          <w:lang w:val="en-US"/>
        </w:rPr>
        <w:t xml:space="preserve"> </w:t>
      </w:r>
    </w:p>
    <w:p w:rsidR="00C22E38" w:rsidRPr="00B27577" w:rsidRDefault="00C22E38" w:rsidP="00E053C0">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момент</w:t>
      </w:r>
      <w:r w:rsidR="00B2118F" w:rsidRPr="00B27577">
        <w:rPr>
          <w:rFonts w:ascii="Times New Roman" w:hAnsi="Times New Roman"/>
          <w:sz w:val="28"/>
          <w:szCs w:val="28"/>
        </w:rPr>
        <w:t xml:space="preserve"> </w:t>
      </w:r>
      <w:r w:rsidRPr="00B27577">
        <w:rPr>
          <w:rFonts w:ascii="Times New Roman" w:hAnsi="Times New Roman"/>
          <w:sz w:val="28"/>
          <w:szCs w:val="28"/>
        </w:rPr>
        <w:t>общения</w:t>
      </w:r>
      <w:r w:rsidR="00B2118F" w:rsidRPr="00B27577">
        <w:rPr>
          <w:rFonts w:ascii="Times New Roman" w:hAnsi="Times New Roman"/>
          <w:sz w:val="28"/>
          <w:szCs w:val="28"/>
        </w:rPr>
        <w:t xml:space="preserve"> </w:t>
      </w:r>
      <w:r w:rsidRPr="00B27577">
        <w:rPr>
          <w:rFonts w:ascii="Times New Roman" w:hAnsi="Times New Roman"/>
          <w:sz w:val="28"/>
          <w:szCs w:val="28"/>
        </w:rPr>
        <w:t>между</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коммуникантами</w:t>
      </w:r>
      <w:proofErr w:type="spellEnd"/>
      <w:proofErr w:type="gramStart"/>
      <w:r w:rsidR="00B2118F" w:rsidRPr="00B27577">
        <w:rPr>
          <w:rFonts w:ascii="Times New Roman" w:hAnsi="Times New Roman"/>
          <w:sz w:val="28"/>
          <w:szCs w:val="28"/>
        </w:rPr>
        <w:t xml:space="preserve"> </w:t>
      </w:r>
      <w:r w:rsidRPr="00B27577">
        <w:rPr>
          <w:rFonts w:ascii="Times New Roman" w:hAnsi="Times New Roman"/>
          <w:sz w:val="28"/>
          <w:szCs w:val="28"/>
        </w:rPr>
        <w:t>А</w:t>
      </w:r>
      <w:proofErr w:type="gramEnd"/>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складываются</w:t>
      </w:r>
      <w:r w:rsidR="00B2118F" w:rsidRPr="00B27577">
        <w:rPr>
          <w:rFonts w:ascii="Times New Roman" w:hAnsi="Times New Roman"/>
          <w:sz w:val="28"/>
          <w:szCs w:val="28"/>
        </w:rPr>
        <w:t xml:space="preserve"> </w:t>
      </w:r>
      <w:r w:rsidRPr="00B27577">
        <w:rPr>
          <w:rFonts w:ascii="Times New Roman" w:hAnsi="Times New Roman"/>
          <w:sz w:val="28"/>
          <w:szCs w:val="28"/>
        </w:rPr>
        <w:t>дружеские</w:t>
      </w:r>
      <w:r w:rsidR="00B2118F" w:rsidRPr="00B27577">
        <w:rPr>
          <w:rFonts w:ascii="Times New Roman" w:hAnsi="Times New Roman"/>
          <w:sz w:val="28"/>
          <w:szCs w:val="28"/>
        </w:rPr>
        <w:t xml:space="preserve"> </w:t>
      </w:r>
      <w:r w:rsidRPr="00B27577">
        <w:rPr>
          <w:rFonts w:ascii="Times New Roman" w:hAnsi="Times New Roman"/>
          <w:sz w:val="28"/>
          <w:szCs w:val="28"/>
        </w:rPr>
        <w:t>отношения</w:t>
      </w:r>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r w:rsidRPr="00B27577">
        <w:rPr>
          <w:rFonts w:ascii="Times New Roman" w:hAnsi="Times New Roman"/>
          <w:sz w:val="28"/>
          <w:szCs w:val="28"/>
        </w:rPr>
        <w:t>их</w:t>
      </w:r>
      <w:r w:rsidR="00B2118F" w:rsidRPr="00B27577">
        <w:rPr>
          <w:rFonts w:ascii="Times New Roman" w:hAnsi="Times New Roman"/>
          <w:sz w:val="28"/>
          <w:szCs w:val="28"/>
        </w:rPr>
        <w:t xml:space="preserve"> </w:t>
      </w:r>
      <w:r w:rsidRPr="00B27577">
        <w:rPr>
          <w:rFonts w:ascii="Times New Roman" w:hAnsi="Times New Roman"/>
          <w:sz w:val="28"/>
          <w:szCs w:val="28"/>
        </w:rPr>
        <w:t>статусы</w:t>
      </w:r>
      <w:r w:rsidR="00B2118F" w:rsidRPr="00B27577">
        <w:rPr>
          <w:rFonts w:ascii="Times New Roman" w:hAnsi="Times New Roman"/>
          <w:sz w:val="28"/>
          <w:szCs w:val="28"/>
        </w:rPr>
        <w:t xml:space="preserve"> </w:t>
      </w:r>
      <w:r w:rsidRPr="00B27577">
        <w:rPr>
          <w:rFonts w:ascii="Times New Roman" w:hAnsi="Times New Roman"/>
          <w:sz w:val="28"/>
          <w:szCs w:val="28"/>
        </w:rPr>
        <w:t>равны,</w:t>
      </w:r>
      <w:r w:rsidR="00B2118F" w:rsidRPr="00B27577">
        <w:rPr>
          <w:rFonts w:ascii="Times New Roman" w:hAnsi="Times New Roman"/>
          <w:sz w:val="28"/>
          <w:szCs w:val="28"/>
        </w:rPr>
        <w:t xml:space="preserve"> </w:t>
      </w:r>
      <w:r w:rsidRPr="00B27577">
        <w:rPr>
          <w:rFonts w:ascii="Times New Roman" w:hAnsi="Times New Roman"/>
          <w:sz w:val="28"/>
          <w:szCs w:val="28"/>
        </w:rPr>
        <w:t>что</w:t>
      </w:r>
      <w:r w:rsidR="00B2118F" w:rsidRPr="00B27577">
        <w:rPr>
          <w:rFonts w:ascii="Times New Roman" w:hAnsi="Times New Roman"/>
          <w:sz w:val="28"/>
          <w:szCs w:val="28"/>
        </w:rPr>
        <w:t xml:space="preserve"> </w:t>
      </w:r>
      <w:r w:rsidRPr="00B27577">
        <w:rPr>
          <w:rFonts w:ascii="Times New Roman" w:hAnsi="Times New Roman"/>
          <w:sz w:val="28"/>
          <w:szCs w:val="28"/>
        </w:rPr>
        <w:t>не</w:t>
      </w:r>
      <w:r w:rsidR="00B2118F" w:rsidRPr="00B27577">
        <w:rPr>
          <w:rFonts w:ascii="Times New Roman" w:hAnsi="Times New Roman"/>
          <w:sz w:val="28"/>
          <w:szCs w:val="28"/>
        </w:rPr>
        <w:t xml:space="preserve"> </w:t>
      </w:r>
      <w:r w:rsidRPr="00B27577">
        <w:rPr>
          <w:rFonts w:ascii="Times New Roman" w:hAnsi="Times New Roman"/>
          <w:sz w:val="28"/>
          <w:szCs w:val="28"/>
        </w:rPr>
        <w:t>требует</w:t>
      </w:r>
      <w:r w:rsidR="00B2118F" w:rsidRPr="00B27577">
        <w:rPr>
          <w:rFonts w:ascii="Times New Roman" w:hAnsi="Times New Roman"/>
          <w:sz w:val="28"/>
          <w:szCs w:val="28"/>
        </w:rPr>
        <w:t xml:space="preserve"> </w:t>
      </w:r>
      <w:r w:rsidRPr="00B27577">
        <w:rPr>
          <w:rFonts w:ascii="Times New Roman" w:hAnsi="Times New Roman"/>
          <w:sz w:val="28"/>
          <w:szCs w:val="28"/>
        </w:rPr>
        <w:t>от</w:t>
      </w:r>
      <w:r w:rsidR="00B2118F" w:rsidRPr="00B27577">
        <w:rPr>
          <w:rFonts w:ascii="Times New Roman" w:hAnsi="Times New Roman"/>
          <w:sz w:val="28"/>
          <w:szCs w:val="28"/>
        </w:rPr>
        <w:t xml:space="preserve"> </w:t>
      </w:r>
      <w:r w:rsidRPr="00B27577">
        <w:rPr>
          <w:rFonts w:ascii="Times New Roman" w:hAnsi="Times New Roman"/>
          <w:sz w:val="28"/>
          <w:szCs w:val="28"/>
        </w:rPr>
        <w:t>адресанта</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использование</w:t>
      </w:r>
      <w:r w:rsidR="00B2118F" w:rsidRPr="00B27577">
        <w:rPr>
          <w:rFonts w:ascii="Times New Roman" w:hAnsi="Times New Roman"/>
          <w:sz w:val="28"/>
          <w:szCs w:val="28"/>
        </w:rPr>
        <w:t xml:space="preserve"> </w:t>
      </w:r>
      <w:r w:rsidRPr="00B27577">
        <w:rPr>
          <w:rFonts w:ascii="Times New Roman" w:hAnsi="Times New Roman"/>
          <w:sz w:val="28"/>
          <w:szCs w:val="28"/>
        </w:rPr>
        <w:t>излишней</w:t>
      </w:r>
      <w:r w:rsidR="00B2118F" w:rsidRPr="00B27577">
        <w:rPr>
          <w:rFonts w:ascii="Times New Roman" w:hAnsi="Times New Roman"/>
          <w:sz w:val="28"/>
          <w:szCs w:val="28"/>
        </w:rPr>
        <w:t xml:space="preserve"> </w:t>
      </w:r>
      <w:r w:rsidRPr="00B27577">
        <w:rPr>
          <w:rFonts w:ascii="Times New Roman" w:hAnsi="Times New Roman"/>
          <w:sz w:val="28"/>
          <w:szCs w:val="28"/>
        </w:rPr>
        <w:t>вежливости</w:t>
      </w:r>
      <w:r w:rsidR="00B2118F" w:rsidRPr="00B27577">
        <w:rPr>
          <w:rFonts w:ascii="Times New Roman" w:hAnsi="Times New Roman"/>
          <w:sz w:val="28"/>
          <w:szCs w:val="28"/>
        </w:rPr>
        <w:t xml:space="preserve"> </w:t>
      </w:r>
      <w:r w:rsidRPr="00B27577">
        <w:rPr>
          <w:rFonts w:ascii="Times New Roman" w:hAnsi="Times New Roman"/>
          <w:sz w:val="28"/>
          <w:szCs w:val="28"/>
        </w:rPr>
        <w:t>и</w:t>
      </w:r>
      <w:r w:rsidR="00B2118F" w:rsidRPr="00B27577">
        <w:rPr>
          <w:rFonts w:ascii="Times New Roman" w:hAnsi="Times New Roman"/>
          <w:sz w:val="28"/>
          <w:szCs w:val="28"/>
        </w:rPr>
        <w:t xml:space="preserve"> </w:t>
      </w:r>
      <w:r w:rsidRPr="00B27577">
        <w:rPr>
          <w:rFonts w:ascii="Times New Roman" w:hAnsi="Times New Roman"/>
          <w:sz w:val="28"/>
          <w:szCs w:val="28"/>
        </w:rPr>
        <w:t>осторожности</w:t>
      </w:r>
      <w:r w:rsidR="00B2118F" w:rsidRPr="00B27577">
        <w:rPr>
          <w:rFonts w:ascii="Times New Roman" w:hAnsi="Times New Roman"/>
          <w:sz w:val="28"/>
          <w:szCs w:val="28"/>
        </w:rPr>
        <w:t xml:space="preserve"> </w:t>
      </w:r>
      <w:r w:rsidRPr="00B27577">
        <w:rPr>
          <w:rFonts w:ascii="Times New Roman" w:hAnsi="Times New Roman"/>
          <w:sz w:val="28"/>
          <w:szCs w:val="28"/>
        </w:rPr>
        <w:t>для</w:t>
      </w:r>
      <w:r w:rsidR="00B2118F" w:rsidRPr="00B27577">
        <w:rPr>
          <w:rFonts w:ascii="Times New Roman" w:hAnsi="Times New Roman"/>
          <w:sz w:val="28"/>
          <w:szCs w:val="28"/>
        </w:rPr>
        <w:t xml:space="preserve"> </w:t>
      </w:r>
      <w:r w:rsidRPr="00B27577">
        <w:rPr>
          <w:rFonts w:ascii="Times New Roman" w:hAnsi="Times New Roman"/>
          <w:sz w:val="28"/>
          <w:szCs w:val="28"/>
        </w:rPr>
        <w:t>активизирования</w:t>
      </w:r>
      <w:r w:rsidR="00B2118F" w:rsidRPr="00B27577">
        <w:rPr>
          <w:rFonts w:ascii="Times New Roman" w:hAnsi="Times New Roman"/>
          <w:sz w:val="28"/>
          <w:szCs w:val="28"/>
        </w:rPr>
        <w:t xml:space="preserve"> </w:t>
      </w:r>
      <w:r w:rsidRPr="00B27577">
        <w:rPr>
          <w:rFonts w:ascii="Times New Roman" w:hAnsi="Times New Roman"/>
          <w:sz w:val="28"/>
          <w:szCs w:val="28"/>
        </w:rPr>
        <w:t>дальнейшего</w:t>
      </w:r>
      <w:r w:rsidR="00B2118F" w:rsidRPr="00B27577">
        <w:rPr>
          <w:rFonts w:ascii="Times New Roman" w:hAnsi="Times New Roman"/>
          <w:sz w:val="28"/>
          <w:szCs w:val="28"/>
        </w:rPr>
        <w:t xml:space="preserve"> </w:t>
      </w:r>
      <w:r w:rsidRPr="00B27577">
        <w:rPr>
          <w:rFonts w:ascii="Times New Roman" w:hAnsi="Times New Roman"/>
          <w:sz w:val="28"/>
          <w:szCs w:val="28"/>
        </w:rPr>
        <w:t>диалога</w:t>
      </w:r>
      <w:r w:rsidR="00B2118F" w:rsidRPr="00B27577">
        <w:rPr>
          <w:rFonts w:ascii="Times New Roman" w:hAnsi="Times New Roman"/>
          <w:sz w:val="28"/>
          <w:szCs w:val="28"/>
        </w:rPr>
        <w:t xml:space="preserve"> </w:t>
      </w:r>
      <w:r w:rsidRPr="00B27577">
        <w:rPr>
          <w:rFonts w:ascii="Times New Roman" w:hAnsi="Times New Roman"/>
          <w:sz w:val="28"/>
          <w:szCs w:val="28"/>
        </w:rPr>
        <w:t>адресата</w:t>
      </w:r>
      <w:r w:rsidR="00B2118F" w:rsidRPr="00B27577">
        <w:rPr>
          <w:rFonts w:ascii="Times New Roman" w:hAnsi="Times New Roman"/>
          <w:sz w:val="28"/>
          <w:szCs w:val="28"/>
        </w:rPr>
        <w:t xml:space="preserve"> </w:t>
      </w:r>
      <w:r w:rsidRPr="00B27577">
        <w:rPr>
          <w:rFonts w:ascii="Times New Roman" w:hAnsi="Times New Roman"/>
          <w:sz w:val="28"/>
          <w:szCs w:val="28"/>
        </w:rPr>
        <w:t>А</w:t>
      </w:r>
      <w:r w:rsidR="00B2118F" w:rsidRPr="00B27577">
        <w:rPr>
          <w:rFonts w:ascii="Times New Roman" w:hAnsi="Times New Roman"/>
          <w:sz w:val="28"/>
          <w:szCs w:val="28"/>
        </w:rPr>
        <w:t xml:space="preserve"> </w:t>
      </w:r>
      <w:r w:rsidRPr="00B27577">
        <w:rPr>
          <w:rFonts w:ascii="Times New Roman" w:hAnsi="Times New Roman"/>
          <w:sz w:val="28"/>
          <w:szCs w:val="28"/>
        </w:rPr>
        <w:t>на</w:t>
      </w:r>
      <w:r w:rsidR="00B2118F" w:rsidRPr="00B27577">
        <w:rPr>
          <w:rFonts w:ascii="Times New Roman" w:hAnsi="Times New Roman"/>
          <w:sz w:val="28"/>
          <w:szCs w:val="28"/>
        </w:rPr>
        <w:t xml:space="preserve"> </w:t>
      </w:r>
      <w:r w:rsidRPr="00B27577">
        <w:rPr>
          <w:rFonts w:ascii="Times New Roman" w:hAnsi="Times New Roman"/>
          <w:sz w:val="28"/>
          <w:szCs w:val="28"/>
        </w:rPr>
        <w:t>повествование.</w:t>
      </w:r>
      <w:r w:rsidR="00B2118F" w:rsidRPr="00B27577">
        <w:rPr>
          <w:rFonts w:ascii="Times New Roman" w:hAnsi="Times New Roman"/>
          <w:sz w:val="28"/>
          <w:szCs w:val="28"/>
        </w:rPr>
        <w:t xml:space="preserve"> </w:t>
      </w:r>
      <w:r w:rsidRPr="00B27577">
        <w:rPr>
          <w:rFonts w:ascii="Times New Roman" w:hAnsi="Times New Roman"/>
          <w:sz w:val="28"/>
          <w:szCs w:val="28"/>
        </w:rPr>
        <w:t>Употребление</w:t>
      </w:r>
      <w:r w:rsidR="00B2118F" w:rsidRPr="00B27577">
        <w:rPr>
          <w:rFonts w:ascii="Times New Roman" w:hAnsi="Times New Roman"/>
          <w:sz w:val="28"/>
          <w:szCs w:val="28"/>
        </w:rPr>
        <w:t xml:space="preserve"> </w:t>
      </w:r>
      <w:r w:rsidRPr="00B27577">
        <w:rPr>
          <w:rFonts w:ascii="Times New Roman" w:hAnsi="Times New Roman"/>
          <w:sz w:val="28"/>
          <w:szCs w:val="28"/>
        </w:rPr>
        <w:t>простейшей</w:t>
      </w:r>
      <w:r w:rsidR="00B2118F" w:rsidRPr="00B27577">
        <w:rPr>
          <w:rFonts w:ascii="Times New Roman" w:hAnsi="Times New Roman"/>
          <w:sz w:val="28"/>
          <w:szCs w:val="28"/>
        </w:rPr>
        <w:t xml:space="preserve"> </w:t>
      </w:r>
      <w:r w:rsidRPr="00B27577">
        <w:rPr>
          <w:rFonts w:ascii="Times New Roman" w:hAnsi="Times New Roman"/>
          <w:sz w:val="28"/>
          <w:szCs w:val="28"/>
        </w:rPr>
        <w:t>формы</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квеситивного</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коммуникативного</w:t>
      </w:r>
      <w:r w:rsidR="00B2118F" w:rsidRPr="00B27577">
        <w:rPr>
          <w:rFonts w:ascii="Times New Roman" w:hAnsi="Times New Roman"/>
          <w:sz w:val="28"/>
          <w:szCs w:val="28"/>
        </w:rPr>
        <w:t xml:space="preserve"> </w:t>
      </w:r>
      <w:r w:rsidRPr="00B27577">
        <w:rPr>
          <w:rFonts w:ascii="Times New Roman" w:hAnsi="Times New Roman"/>
          <w:sz w:val="28"/>
          <w:szCs w:val="28"/>
        </w:rPr>
        <w:t>речевого</w:t>
      </w:r>
      <w:r w:rsidR="00B2118F" w:rsidRPr="00B27577">
        <w:rPr>
          <w:rFonts w:ascii="Times New Roman" w:hAnsi="Times New Roman"/>
          <w:sz w:val="28"/>
          <w:szCs w:val="28"/>
        </w:rPr>
        <w:t xml:space="preserve"> </w:t>
      </w:r>
      <w:r w:rsidRPr="00B27577">
        <w:rPr>
          <w:rFonts w:ascii="Times New Roman" w:hAnsi="Times New Roman"/>
          <w:sz w:val="28"/>
          <w:szCs w:val="28"/>
        </w:rPr>
        <w:t>акта</w:t>
      </w:r>
      <w:r w:rsidR="00B2118F" w:rsidRPr="00B27577">
        <w:rPr>
          <w:rFonts w:ascii="Times New Roman" w:hAnsi="Times New Roman"/>
          <w:sz w:val="28"/>
          <w:szCs w:val="28"/>
        </w:rPr>
        <w:t xml:space="preserve"> </w:t>
      </w:r>
      <w:r w:rsidRPr="00B27577">
        <w:rPr>
          <w:rFonts w:ascii="Times New Roman" w:hAnsi="Times New Roman"/>
          <w:sz w:val="28"/>
          <w:szCs w:val="28"/>
        </w:rPr>
        <w:t>позволяет</w:t>
      </w:r>
      <w:r w:rsidR="00B2118F" w:rsidRPr="00B27577">
        <w:rPr>
          <w:rFonts w:ascii="Times New Roman" w:hAnsi="Times New Roman"/>
          <w:sz w:val="28"/>
          <w:szCs w:val="28"/>
        </w:rPr>
        <w:t xml:space="preserve"> </w:t>
      </w:r>
      <w:r w:rsidRPr="00B27577">
        <w:rPr>
          <w:rFonts w:ascii="Times New Roman" w:hAnsi="Times New Roman"/>
          <w:sz w:val="28"/>
          <w:szCs w:val="28"/>
        </w:rPr>
        <w:t>говорящей</w:t>
      </w:r>
      <w:proofErr w:type="gramStart"/>
      <w:r w:rsidR="00B2118F" w:rsidRPr="00B27577">
        <w:rPr>
          <w:rFonts w:ascii="Times New Roman" w:hAnsi="Times New Roman"/>
          <w:sz w:val="28"/>
          <w:szCs w:val="28"/>
        </w:rPr>
        <w:t xml:space="preserve"> </w:t>
      </w:r>
      <w:r w:rsidRPr="00B27577">
        <w:rPr>
          <w:rFonts w:ascii="Times New Roman" w:hAnsi="Times New Roman"/>
          <w:sz w:val="28"/>
          <w:szCs w:val="28"/>
        </w:rPr>
        <w:t>В</w:t>
      </w:r>
      <w:proofErr w:type="gramEnd"/>
      <w:r w:rsidR="00B2118F" w:rsidRPr="00B27577">
        <w:rPr>
          <w:rFonts w:ascii="Times New Roman" w:hAnsi="Times New Roman"/>
          <w:sz w:val="28"/>
          <w:szCs w:val="28"/>
        </w:rPr>
        <w:t xml:space="preserve"> </w:t>
      </w:r>
      <w:r w:rsidRPr="00B27577">
        <w:rPr>
          <w:rFonts w:ascii="Times New Roman" w:hAnsi="Times New Roman"/>
          <w:sz w:val="28"/>
          <w:szCs w:val="28"/>
        </w:rPr>
        <w:t>достичь</w:t>
      </w:r>
      <w:r w:rsidR="00B2118F" w:rsidRPr="00B27577">
        <w:rPr>
          <w:rFonts w:ascii="Times New Roman" w:hAnsi="Times New Roman"/>
          <w:sz w:val="28"/>
          <w:szCs w:val="28"/>
        </w:rPr>
        <w:t xml:space="preserve"> </w:t>
      </w:r>
      <w:r w:rsidRPr="00B27577">
        <w:rPr>
          <w:rFonts w:ascii="Times New Roman" w:hAnsi="Times New Roman"/>
          <w:sz w:val="28"/>
          <w:szCs w:val="28"/>
        </w:rPr>
        <w:t>эффективности</w:t>
      </w:r>
      <w:r w:rsidR="00B2118F" w:rsidRPr="00B27577">
        <w:rPr>
          <w:rFonts w:ascii="Times New Roman" w:hAnsi="Times New Roman"/>
          <w:sz w:val="28"/>
          <w:szCs w:val="28"/>
        </w:rPr>
        <w:t xml:space="preserve"> </w:t>
      </w:r>
      <w:r w:rsidRPr="00B27577">
        <w:rPr>
          <w:rFonts w:ascii="Times New Roman" w:hAnsi="Times New Roman"/>
          <w:sz w:val="28"/>
          <w:szCs w:val="28"/>
        </w:rPr>
        <w:t>с</w:t>
      </w:r>
      <w:r w:rsidR="00B2118F" w:rsidRPr="00B27577">
        <w:rPr>
          <w:rFonts w:ascii="Times New Roman" w:hAnsi="Times New Roman"/>
          <w:sz w:val="28"/>
          <w:szCs w:val="28"/>
        </w:rPr>
        <w:t xml:space="preserve"> </w:t>
      </w:r>
      <w:r w:rsidRPr="00B27577">
        <w:rPr>
          <w:rFonts w:ascii="Times New Roman" w:hAnsi="Times New Roman"/>
          <w:sz w:val="28"/>
          <w:szCs w:val="28"/>
        </w:rPr>
        <w:t>положительным</w:t>
      </w:r>
      <w:r w:rsidR="00B2118F" w:rsidRPr="00B27577">
        <w:rPr>
          <w:rFonts w:ascii="Times New Roman" w:hAnsi="Times New Roman"/>
          <w:sz w:val="28"/>
          <w:szCs w:val="28"/>
        </w:rPr>
        <w:t xml:space="preserve"> </w:t>
      </w:r>
      <w:r w:rsidRPr="00B27577">
        <w:rPr>
          <w:rFonts w:ascii="Times New Roman" w:hAnsi="Times New Roman"/>
          <w:sz w:val="28"/>
          <w:szCs w:val="28"/>
        </w:rPr>
        <w:t>прагматическим</w:t>
      </w:r>
      <w:r w:rsidR="00B2118F" w:rsidRPr="00B27577">
        <w:rPr>
          <w:rFonts w:ascii="Times New Roman" w:hAnsi="Times New Roman"/>
          <w:sz w:val="28"/>
          <w:szCs w:val="28"/>
        </w:rPr>
        <w:t xml:space="preserve"> </w:t>
      </w:r>
      <w:r w:rsidRPr="00B27577">
        <w:rPr>
          <w:rFonts w:ascii="Times New Roman" w:hAnsi="Times New Roman"/>
          <w:sz w:val="28"/>
          <w:szCs w:val="28"/>
        </w:rPr>
        <w:t>эффектом</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этом</w:t>
      </w:r>
      <w:r w:rsidR="00B2118F" w:rsidRPr="00B27577">
        <w:rPr>
          <w:rFonts w:ascii="Times New Roman" w:hAnsi="Times New Roman"/>
          <w:sz w:val="28"/>
          <w:szCs w:val="28"/>
        </w:rPr>
        <w:t xml:space="preserve"> </w:t>
      </w:r>
      <w:r w:rsidRPr="00B27577">
        <w:rPr>
          <w:rFonts w:ascii="Times New Roman" w:hAnsi="Times New Roman"/>
          <w:sz w:val="28"/>
          <w:szCs w:val="28"/>
        </w:rPr>
        <w:t>примере.</w:t>
      </w:r>
    </w:p>
    <w:p w:rsidR="00C22E38" w:rsidRPr="00B27577" w:rsidRDefault="00C22E38" w:rsidP="00E053C0">
      <w:pPr>
        <w:pStyle w:val="af6"/>
        <w:spacing w:after="0" w:line="360" w:lineRule="auto"/>
        <w:ind w:left="0" w:firstLine="720"/>
        <w:rPr>
          <w:rFonts w:ascii="Times New Roman" w:hAnsi="Times New Roman"/>
          <w:sz w:val="28"/>
          <w:szCs w:val="28"/>
        </w:rPr>
      </w:pPr>
      <w:r w:rsidRPr="00B27577">
        <w:rPr>
          <w:rFonts w:ascii="Times New Roman" w:hAnsi="Times New Roman"/>
          <w:sz w:val="28"/>
          <w:szCs w:val="28"/>
        </w:rPr>
        <w:t>Но</w:t>
      </w:r>
      <w:r w:rsidR="00B2118F" w:rsidRPr="00B27577">
        <w:rPr>
          <w:rFonts w:ascii="Times New Roman" w:hAnsi="Times New Roman"/>
          <w:sz w:val="28"/>
          <w:szCs w:val="28"/>
        </w:rPr>
        <w:t xml:space="preserve"> </w:t>
      </w:r>
      <w:r w:rsidRPr="00B27577">
        <w:rPr>
          <w:rFonts w:ascii="Times New Roman" w:hAnsi="Times New Roman"/>
          <w:sz w:val="28"/>
          <w:szCs w:val="28"/>
        </w:rPr>
        <w:t>даже</w:t>
      </w:r>
      <w:r w:rsidR="00B2118F" w:rsidRPr="00B27577">
        <w:rPr>
          <w:rFonts w:ascii="Times New Roman" w:hAnsi="Times New Roman"/>
          <w:sz w:val="28"/>
          <w:szCs w:val="28"/>
        </w:rPr>
        <w:t xml:space="preserve"> </w:t>
      </w:r>
      <w:r w:rsidRPr="00B27577">
        <w:rPr>
          <w:rFonts w:ascii="Times New Roman" w:hAnsi="Times New Roman"/>
          <w:sz w:val="28"/>
          <w:szCs w:val="28"/>
        </w:rPr>
        <w:t>при</w:t>
      </w:r>
      <w:r w:rsidR="00B2118F" w:rsidRPr="00B27577">
        <w:rPr>
          <w:rFonts w:ascii="Times New Roman" w:hAnsi="Times New Roman"/>
          <w:sz w:val="28"/>
          <w:szCs w:val="28"/>
        </w:rPr>
        <w:t xml:space="preserve"> </w:t>
      </w:r>
      <w:r w:rsidRPr="00B27577">
        <w:rPr>
          <w:rFonts w:ascii="Times New Roman" w:hAnsi="Times New Roman"/>
          <w:sz w:val="28"/>
          <w:szCs w:val="28"/>
        </w:rPr>
        <w:t>равных</w:t>
      </w:r>
      <w:r w:rsidR="00B2118F" w:rsidRPr="00B27577">
        <w:rPr>
          <w:rFonts w:ascii="Times New Roman" w:hAnsi="Times New Roman"/>
          <w:sz w:val="28"/>
          <w:szCs w:val="28"/>
        </w:rPr>
        <w:t xml:space="preserve"> </w:t>
      </w:r>
      <w:r w:rsidRPr="00B27577">
        <w:rPr>
          <w:rFonts w:ascii="Times New Roman" w:hAnsi="Times New Roman"/>
          <w:sz w:val="28"/>
          <w:szCs w:val="28"/>
        </w:rPr>
        <w:t>статусах</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коммуникантов</w:t>
      </w:r>
      <w:proofErr w:type="spellEnd"/>
      <w:r w:rsidR="00B2118F" w:rsidRPr="00B27577">
        <w:rPr>
          <w:rFonts w:ascii="Times New Roman" w:hAnsi="Times New Roman"/>
          <w:sz w:val="28"/>
          <w:szCs w:val="28"/>
        </w:rPr>
        <w:t xml:space="preserve"> </w:t>
      </w:r>
      <w:r w:rsidRPr="00B27577">
        <w:rPr>
          <w:rFonts w:ascii="Times New Roman" w:hAnsi="Times New Roman"/>
          <w:sz w:val="28"/>
          <w:szCs w:val="28"/>
        </w:rPr>
        <w:t>(</w:t>
      </w:r>
      <w:proofErr w:type="gramStart"/>
      <w:r w:rsidRPr="00B27577">
        <w:rPr>
          <w:rFonts w:ascii="Times New Roman" w:hAnsi="Times New Roman"/>
          <w:sz w:val="28"/>
          <w:szCs w:val="28"/>
        </w:rPr>
        <w:t>р</w:t>
      </w:r>
      <w:proofErr w:type="gramEnd"/>
      <w:r w:rsidR="00B2118F" w:rsidRPr="00B27577">
        <w:rPr>
          <w:rFonts w:ascii="Times New Roman" w:hAnsi="Times New Roman"/>
          <w:sz w:val="28"/>
          <w:szCs w:val="28"/>
        </w:rPr>
        <w:t xml:space="preserve"> </w:t>
      </w:r>
      <w:r w:rsidRPr="00B27577">
        <w:rPr>
          <w:rFonts w:ascii="Times New Roman" w:hAnsi="Times New Roman"/>
          <w:sz w:val="28"/>
          <w:szCs w:val="28"/>
        </w:rPr>
        <w:t>=</w:t>
      </w:r>
      <w:r w:rsidR="00B2118F" w:rsidRPr="00B27577">
        <w:rPr>
          <w:rFonts w:ascii="Times New Roman" w:hAnsi="Times New Roman"/>
          <w:sz w:val="28"/>
          <w:szCs w:val="28"/>
        </w:rPr>
        <w:t xml:space="preserve"> </w:t>
      </w:r>
      <w:r w:rsidRPr="00B27577">
        <w:rPr>
          <w:rFonts w:ascii="Times New Roman" w:hAnsi="Times New Roman"/>
          <w:sz w:val="28"/>
          <w:szCs w:val="28"/>
        </w:rPr>
        <w:t>1)</w:t>
      </w:r>
      <w:r w:rsidR="00B2118F" w:rsidRPr="00B27577">
        <w:rPr>
          <w:rFonts w:ascii="Times New Roman" w:hAnsi="Times New Roman"/>
          <w:sz w:val="28"/>
          <w:szCs w:val="28"/>
        </w:rPr>
        <w:t xml:space="preserve"> </w:t>
      </w:r>
      <w:r w:rsidRPr="00B27577">
        <w:rPr>
          <w:rFonts w:ascii="Times New Roman" w:hAnsi="Times New Roman"/>
          <w:sz w:val="28"/>
          <w:szCs w:val="28"/>
        </w:rPr>
        <w:t>были</w:t>
      </w:r>
      <w:r w:rsidR="00B2118F" w:rsidRPr="00B27577">
        <w:rPr>
          <w:rFonts w:ascii="Times New Roman" w:hAnsi="Times New Roman"/>
          <w:sz w:val="28"/>
          <w:szCs w:val="28"/>
        </w:rPr>
        <w:t xml:space="preserve"> </w:t>
      </w:r>
      <w:r w:rsidRPr="00B27577">
        <w:rPr>
          <w:rFonts w:ascii="Times New Roman" w:hAnsi="Times New Roman"/>
          <w:sz w:val="28"/>
          <w:szCs w:val="28"/>
        </w:rPr>
        <w:t>вычленены</w:t>
      </w:r>
      <w:r w:rsidR="00B2118F" w:rsidRPr="00B27577">
        <w:rPr>
          <w:rFonts w:ascii="Times New Roman" w:hAnsi="Times New Roman"/>
          <w:sz w:val="28"/>
          <w:szCs w:val="28"/>
        </w:rPr>
        <w:t xml:space="preserve"> </w:t>
      </w:r>
      <w:r w:rsidRPr="00B27577">
        <w:rPr>
          <w:rFonts w:ascii="Times New Roman" w:hAnsi="Times New Roman"/>
          <w:sz w:val="28"/>
          <w:szCs w:val="28"/>
        </w:rPr>
        <w:t>диалогические</w:t>
      </w:r>
      <w:r w:rsidR="00B2118F" w:rsidRPr="00B27577">
        <w:rPr>
          <w:rFonts w:ascii="Times New Roman" w:hAnsi="Times New Roman"/>
          <w:sz w:val="28"/>
          <w:szCs w:val="28"/>
        </w:rPr>
        <w:t xml:space="preserve"> </w:t>
      </w:r>
      <w:r w:rsidRPr="00B27577">
        <w:rPr>
          <w:rFonts w:ascii="Times New Roman" w:hAnsi="Times New Roman"/>
          <w:sz w:val="28"/>
          <w:szCs w:val="28"/>
        </w:rPr>
        <w:t>фрагменты,</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которых</w:t>
      </w:r>
      <w:r w:rsidR="00B2118F" w:rsidRPr="00B27577">
        <w:rPr>
          <w:rFonts w:ascii="Times New Roman" w:hAnsi="Times New Roman"/>
          <w:sz w:val="28"/>
          <w:szCs w:val="28"/>
        </w:rPr>
        <w:t xml:space="preserve"> </w:t>
      </w:r>
      <w:r w:rsidRPr="00B27577">
        <w:rPr>
          <w:rFonts w:ascii="Times New Roman" w:hAnsi="Times New Roman"/>
          <w:sz w:val="28"/>
          <w:szCs w:val="28"/>
        </w:rPr>
        <w:t>коммуникация</w:t>
      </w:r>
      <w:r w:rsidR="00B2118F" w:rsidRPr="00B27577">
        <w:rPr>
          <w:rFonts w:ascii="Times New Roman" w:hAnsi="Times New Roman"/>
          <w:sz w:val="28"/>
          <w:szCs w:val="28"/>
        </w:rPr>
        <w:t xml:space="preserve"> </w:t>
      </w:r>
      <w:r w:rsidRPr="00B27577">
        <w:rPr>
          <w:rFonts w:ascii="Times New Roman" w:hAnsi="Times New Roman"/>
          <w:sz w:val="28"/>
          <w:szCs w:val="28"/>
        </w:rPr>
        <w:t>оказывалась</w:t>
      </w:r>
      <w:r w:rsidR="00B2118F" w:rsidRPr="00B27577">
        <w:rPr>
          <w:rFonts w:ascii="Times New Roman" w:hAnsi="Times New Roman"/>
          <w:sz w:val="28"/>
          <w:szCs w:val="28"/>
        </w:rPr>
        <w:t xml:space="preserve"> </w:t>
      </w:r>
      <w:r w:rsidRPr="00B27577">
        <w:rPr>
          <w:rFonts w:ascii="Times New Roman" w:hAnsi="Times New Roman"/>
          <w:sz w:val="28"/>
          <w:szCs w:val="28"/>
        </w:rPr>
        <w:t>неуспешной.</w:t>
      </w:r>
      <w:r w:rsidR="00B2118F" w:rsidRPr="00B27577">
        <w:rPr>
          <w:rFonts w:ascii="Times New Roman" w:hAnsi="Times New Roman"/>
          <w:sz w:val="28"/>
          <w:szCs w:val="28"/>
        </w:rPr>
        <w:t xml:space="preserve"> </w:t>
      </w:r>
      <w:r w:rsidRPr="00B27577">
        <w:rPr>
          <w:rFonts w:ascii="Times New Roman" w:hAnsi="Times New Roman"/>
          <w:sz w:val="28"/>
          <w:szCs w:val="28"/>
        </w:rPr>
        <w:t>(Такие</w:t>
      </w:r>
      <w:r w:rsidR="00B2118F" w:rsidRPr="00B27577">
        <w:rPr>
          <w:rFonts w:ascii="Times New Roman" w:hAnsi="Times New Roman"/>
          <w:sz w:val="28"/>
          <w:szCs w:val="28"/>
        </w:rPr>
        <w:t xml:space="preserve"> </w:t>
      </w:r>
      <w:r w:rsidRPr="00B27577">
        <w:rPr>
          <w:rFonts w:ascii="Times New Roman" w:hAnsi="Times New Roman"/>
          <w:sz w:val="28"/>
          <w:szCs w:val="28"/>
        </w:rPr>
        <w:t>примеры</w:t>
      </w:r>
      <w:r w:rsidR="00B2118F" w:rsidRPr="00B27577">
        <w:rPr>
          <w:rFonts w:ascii="Times New Roman" w:hAnsi="Times New Roman"/>
          <w:sz w:val="28"/>
          <w:szCs w:val="28"/>
        </w:rPr>
        <w:t xml:space="preserve"> </w:t>
      </w:r>
      <w:r w:rsidRPr="00B27577">
        <w:rPr>
          <w:rFonts w:ascii="Times New Roman" w:hAnsi="Times New Roman"/>
          <w:sz w:val="28"/>
          <w:szCs w:val="28"/>
        </w:rPr>
        <w:t>немногочисленны</w:t>
      </w:r>
      <w:r w:rsidR="00B2118F" w:rsidRPr="00B27577">
        <w:rPr>
          <w:rFonts w:ascii="Times New Roman" w:hAnsi="Times New Roman"/>
          <w:sz w:val="28"/>
          <w:szCs w:val="28"/>
        </w:rPr>
        <w:t xml:space="preserve"> </w:t>
      </w:r>
      <w:r w:rsidRPr="00B27577">
        <w:rPr>
          <w:rFonts w:ascii="Times New Roman" w:hAnsi="Times New Roman"/>
          <w:sz w:val="28"/>
          <w:szCs w:val="28"/>
        </w:rPr>
        <w:t>–</w:t>
      </w:r>
      <w:r w:rsidR="00B2118F" w:rsidRPr="00B27577">
        <w:rPr>
          <w:rFonts w:ascii="Times New Roman" w:hAnsi="Times New Roman"/>
          <w:sz w:val="28"/>
          <w:szCs w:val="28"/>
        </w:rPr>
        <w:t xml:space="preserve"> </w:t>
      </w:r>
      <w:r w:rsidRPr="00B27577">
        <w:rPr>
          <w:rFonts w:ascii="Times New Roman" w:hAnsi="Times New Roman"/>
          <w:sz w:val="28"/>
          <w:szCs w:val="28"/>
        </w:rPr>
        <w:t>они</w:t>
      </w:r>
      <w:r w:rsidR="00B2118F" w:rsidRPr="00B27577">
        <w:rPr>
          <w:rFonts w:ascii="Times New Roman" w:hAnsi="Times New Roman"/>
          <w:sz w:val="28"/>
          <w:szCs w:val="28"/>
        </w:rPr>
        <w:t xml:space="preserve"> </w:t>
      </w:r>
      <w:r w:rsidRPr="00B27577">
        <w:rPr>
          <w:rFonts w:ascii="Times New Roman" w:hAnsi="Times New Roman"/>
          <w:sz w:val="28"/>
          <w:szCs w:val="28"/>
        </w:rPr>
        <w:t>составляют</w:t>
      </w:r>
      <w:r w:rsidR="00B2118F" w:rsidRPr="00B27577">
        <w:rPr>
          <w:rFonts w:ascii="Times New Roman" w:hAnsi="Times New Roman"/>
          <w:sz w:val="28"/>
          <w:szCs w:val="28"/>
        </w:rPr>
        <w:t xml:space="preserve"> </w:t>
      </w:r>
      <w:r w:rsidRPr="00B27577">
        <w:rPr>
          <w:rFonts w:ascii="Times New Roman" w:hAnsi="Times New Roman"/>
          <w:sz w:val="28"/>
          <w:szCs w:val="28"/>
        </w:rPr>
        <w:t>они</w:t>
      </w:r>
      <w:r w:rsidR="00B2118F" w:rsidRPr="00B27577">
        <w:rPr>
          <w:rFonts w:ascii="Times New Roman" w:hAnsi="Times New Roman"/>
          <w:sz w:val="28"/>
          <w:szCs w:val="28"/>
        </w:rPr>
        <w:t xml:space="preserve"> </w:t>
      </w:r>
      <w:r w:rsidRPr="00B27577">
        <w:rPr>
          <w:rFonts w:ascii="Times New Roman" w:hAnsi="Times New Roman"/>
          <w:sz w:val="28"/>
          <w:szCs w:val="28"/>
        </w:rPr>
        <w:t>34%</w:t>
      </w:r>
      <w:r w:rsidR="00B2118F" w:rsidRPr="00B27577">
        <w:rPr>
          <w:rFonts w:ascii="Times New Roman" w:hAnsi="Times New Roman"/>
          <w:sz w:val="28"/>
          <w:szCs w:val="28"/>
        </w:rPr>
        <w:t xml:space="preserve"> </w:t>
      </w:r>
      <w:r w:rsidRPr="00B27577">
        <w:rPr>
          <w:rFonts w:ascii="Times New Roman" w:hAnsi="Times New Roman"/>
          <w:sz w:val="28"/>
          <w:szCs w:val="28"/>
        </w:rPr>
        <w:t>(23)</w:t>
      </w:r>
      <w:r w:rsidR="00B2118F" w:rsidRPr="00B27577">
        <w:rPr>
          <w:rFonts w:ascii="Times New Roman" w:hAnsi="Times New Roman"/>
          <w:sz w:val="28"/>
          <w:szCs w:val="28"/>
        </w:rPr>
        <w:t xml:space="preserve"> </w:t>
      </w:r>
      <w:r w:rsidRPr="00B27577">
        <w:rPr>
          <w:rFonts w:ascii="Times New Roman" w:hAnsi="Times New Roman"/>
          <w:sz w:val="28"/>
          <w:szCs w:val="28"/>
        </w:rPr>
        <w:t>от</w:t>
      </w:r>
      <w:r w:rsidR="00B2118F" w:rsidRPr="00B27577">
        <w:rPr>
          <w:rFonts w:ascii="Times New Roman" w:hAnsi="Times New Roman"/>
          <w:sz w:val="28"/>
          <w:szCs w:val="28"/>
        </w:rPr>
        <w:t xml:space="preserve"> </w:t>
      </w:r>
      <w:r w:rsidRPr="00B27577">
        <w:rPr>
          <w:rFonts w:ascii="Times New Roman" w:hAnsi="Times New Roman"/>
          <w:sz w:val="28"/>
          <w:szCs w:val="28"/>
        </w:rPr>
        <w:t>общего</w:t>
      </w:r>
      <w:r w:rsidR="00B2118F" w:rsidRPr="00B27577">
        <w:rPr>
          <w:rFonts w:ascii="Times New Roman" w:hAnsi="Times New Roman"/>
          <w:sz w:val="28"/>
          <w:szCs w:val="28"/>
        </w:rPr>
        <w:t xml:space="preserve"> </w:t>
      </w:r>
      <w:r w:rsidRPr="00B27577">
        <w:rPr>
          <w:rFonts w:ascii="Times New Roman" w:hAnsi="Times New Roman"/>
          <w:sz w:val="28"/>
          <w:szCs w:val="28"/>
        </w:rPr>
        <w:t>числа</w:t>
      </w:r>
      <w:r w:rsidR="00B2118F" w:rsidRPr="00B27577">
        <w:rPr>
          <w:rFonts w:ascii="Times New Roman" w:hAnsi="Times New Roman"/>
          <w:sz w:val="28"/>
          <w:szCs w:val="28"/>
        </w:rPr>
        <w:t xml:space="preserve"> </w:t>
      </w:r>
      <w:r w:rsidRPr="00B27577">
        <w:rPr>
          <w:rFonts w:ascii="Times New Roman" w:hAnsi="Times New Roman"/>
          <w:sz w:val="28"/>
          <w:szCs w:val="28"/>
        </w:rPr>
        <w:t>примеров.)</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B62576" w:rsidTr="002E41D0">
        <w:tc>
          <w:tcPr>
            <w:tcW w:w="9570" w:type="dxa"/>
            <w:tcBorders>
              <w:top w:val="nil"/>
              <w:left w:val="nil"/>
              <w:bottom w:val="nil"/>
              <w:right w:val="nil"/>
            </w:tcBorders>
          </w:tcPr>
          <w:p w:rsidR="00C22E38" w:rsidRPr="00632025" w:rsidRDefault="0033190A" w:rsidP="00E053C0">
            <w:pPr>
              <w:spacing w:line="360" w:lineRule="auto"/>
              <w:rPr>
                <w:rFonts w:ascii="Times New Roman" w:eastAsia="Calibri" w:hAnsi="Times New Roman" w:cs="Times New Roman"/>
                <w:i/>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24</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w:t>
            </w:r>
            <w:r w:rsidRPr="0033190A">
              <w:rPr>
                <w:rFonts w:ascii="Times New Roman" w:hAnsi="Times New Roman" w:cs="Times New Roman"/>
                <w:b/>
                <w:bCs/>
                <w:i/>
                <w:sz w:val="24"/>
                <w:szCs w:val="24"/>
                <w:lang w:val="en-US"/>
              </w:rPr>
              <w:t xml:space="preserve"> </w:t>
            </w:r>
            <w:r w:rsidR="00C22E38" w:rsidRPr="00632025">
              <w:rPr>
                <w:rFonts w:ascii="Times New Roman" w:hAnsi="Times New Roman" w:cs="Times New Roman"/>
                <w:b/>
                <w:bCs/>
                <w:i/>
                <w:sz w:val="24"/>
                <w:szCs w:val="24"/>
              </w:rPr>
              <w:t>А</w:t>
            </w:r>
            <w:r w:rsidR="00C22E38" w:rsidRPr="00632025">
              <w:rPr>
                <w:rFonts w:ascii="Times New Roman" w:hAnsi="Times New Roman" w:cs="Times New Roman"/>
                <w:b/>
                <w:bCs/>
                <w:i/>
                <w:sz w:val="24"/>
                <w:szCs w:val="24"/>
                <w:lang w:val="en-US"/>
              </w:rPr>
              <w:t>:</w:t>
            </w:r>
            <w:r w:rsidR="00B2118F" w:rsidRPr="00632025">
              <w:rPr>
                <w:rFonts w:ascii="Times New Roman" w:hAnsi="Times New Roman" w:cs="Times New Roman"/>
                <w:b/>
                <w:bCs/>
                <w:i/>
                <w:sz w:val="24"/>
                <w:szCs w:val="24"/>
                <w:lang w:val="en-US"/>
              </w:rPr>
              <w:t xml:space="preserve"> </w:t>
            </w:r>
            <w:r w:rsidR="00C22E38" w:rsidRPr="00632025">
              <w:rPr>
                <w:rFonts w:ascii="Times New Roman" w:hAnsi="Times New Roman" w:cs="Times New Roman"/>
                <w:b/>
                <w:bCs/>
                <w:i/>
                <w:sz w:val="24"/>
                <w:szCs w:val="24"/>
                <w:lang w:val="en-US"/>
              </w:rPr>
              <w:t>-</w:t>
            </w:r>
            <w:r w:rsidR="00B2118F" w:rsidRPr="00632025">
              <w:rPr>
                <w:rFonts w:ascii="Times New Roman" w:hAnsi="Times New Roman" w:cs="Times New Roman"/>
                <w:b/>
                <w:bCs/>
                <w:i/>
                <w:sz w:val="24"/>
                <w:szCs w:val="24"/>
                <w:lang w:val="en-US"/>
              </w:rPr>
              <w:t xml:space="preserve"> </w:t>
            </w:r>
            <w:r w:rsidR="00C22E38" w:rsidRPr="00632025">
              <w:rPr>
                <w:rFonts w:ascii="Times New Roman" w:hAnsi="Times New Roman" w:cs="Times New Roman"/>
                <w:b/>
                <w:i/>
                <w:sz w:val="24"/>
                <w:szCs w:val="24"/>
                <w:lang w:val="en-US"/>
              </w:rPr>
              <w:t>“What</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the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hell</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was</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the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fight</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about,</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anyhow?”</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Ackley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said,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for</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about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fiftieth</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time.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certainly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was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bore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about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that.</w:t>
            </w:r>
          </w:p>
          <w:p w:rsidR="00C22E38" w:rsidRPr="00632025" w:rsidRDefault="00C22E38" w:rsidP="00E053C0">
            <w:pPr>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“About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said.</w:t>
            </w:r>
          </w:p>
          <w:p w:rsidR="00C22E38" w:rsidRPr="00632025" w:rsidRDefault="00C22E38" w:rsidP="00E053C0">
            <w:pPr>
              <w:spacing w:line="360" w:lineRule="auto"/>
              <w:rPr>
                <w:rFonts w:ascii="Times New Roman" w:hAnsi="Times New Roman" w:cs="Times New Roman"/>
                <w:b/>
                <w:i/>
                <w:sz w:val="24"/>
                <w:szCs w:val="24"/>
                <w:lang w:val="en-US"/>
              </w:rPr>
            </w:pPr>
            <w:r w:rsidRPr="00632025">
              <w:rPr>
                <w:rFonts w:ascii="Times New Roman" w:hAnsi="Times New Roman" w:cs="Times New Roman"/>
                <w:b/>
                <w:bCs/>
                <w:i/>
                <w:sz w:val="24"/>
                <w:szCs w:val="24"/>
              </w:rPr>
              <w:t>А</w:t>
            </w:r>
            <w:r w:rsidRPr="00632025">
              <w:rPr>
                <w:rFonts w:ascii="Times New Roman" w:hAnsi="Times New Roman" w:cs="Times New Roman"/>
                <w:b/>
                <w:bCs/>
                <w:i/>
                <w:sz w:val="24"/>
                <w:szCs w:val="24"/>
                <w:lang w:val="en-US"/>
              </w:rPr>
              <w:t>:</w:t>
            </w:r>
            <w:r w:rsidR="00B2118F" w:rsidRPr="00632025">
              <w:rPr>
                <w:rFonts w:ascii="Times New Roman" w:hAnsi="Times New Roman" w:cs="Times New Roman"/>
                <w:b/>
                <w:bCs/>
                <w:i/>
                <w:sz w:val="24"/>
                <w:szCs w:val="24"/>
                <w:lang w:val="en-US"/>
              </w:rPr>
              <w:t xml:space="preserve"> </w:t>
            </w:r>
            <w:r w:rsidRPr="00632025">
              <w:rPr>
                <w:rFonts w:ascii="Times New Roman" w:hAnsi="Times New Roman" w:cs="Times New Roman"/>
                <w:b/>
                <w:bCs/>
                <w:i/>
                <w:sz w:val="24"/>
                <w:szCs w:val="24"/>
                <w:lang w:val="en-US"/>
              </w:rPr>
              <w:t>-</w:t>
            </w:r>
            <w:r w:rsidR="00B2118F" w:rsidRPr="00632025">
              <w:rPr>
                <w:rFonts w:ascii="Times New Roman" w:hAnsi="Times New Roman" w:cs="Times New Roman"/>
                <w:b/>
                <w:bCs/>
                <w:i/>
                <w:sz w:val="24"/>
                <w:szCs w:val="24"/>
                <w:lang w:val="en-US"/>
              </w:rPr>
              <w:t xml:space="preserve"> </w:t>
            </w:r>
            <w:r w:rsidRPr="00632025">
              <w:rPr>
                <w:rFonts w:ascii="Times New Roman" w:hAnsi="Times New Roman" w:cs="Times New Roman"/>
                <w:b/>
                <w:i/>
                <w:sz w:val="24"/>
                <w:szCs w:val="24"/>
                <w:lang w:val="en-US"/>
              </w:rPr>
              <w:t>“About</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me,</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for</w:t>
            </w:r>
            <w:r w:rsidR="00B2118F" w:rsidRPr="00632025">
              <w:rPr>
                <w:rFonts w:ascii="Times New Roman" w:hAnsi="Times New Roman" w:cs="Times New Roman"/>
                <w:b/>
                <w:i/>
                <w:sz w:val="24"/>
                <w:szCs w:val="24"/>
                <w:lang w:val="en-US"/>
              </w:rPr>
              <w:t xml:space="preserve"> </w:t>
            </w:r>
            <w:proofErr w:type="spellStart"/>
            <w:r w:rsidRPr="00632025">
              <w:rPr>
                <w:rFonts w:ascii="Times New Roman" w:hAnsi="Times New Roman" w:cs="Times New Roman"/>
                <w:b/>
                <w:i/>
                <w:sz w:val="24"/>
                <w:szCs w:val="24"/>
                <w:lang w:val="en-US"/>
              </w:rPr>
              <w:t>Chrissake</w:t>
            </w:r>
            <w:proofErr w:type="spellEnd"/>
            <w:r w:rsidRPr="00632025">
              <w:rPr>
                <w:rFonts w:ascii="Times New Roman" w:hAnsi="Times New Roman" w:cs="Times New Roman"/>
                <w:b/>
                <w:i/>
                <w:sz w:val="24"/>
                <w:szCs w:val="24"/>
                <w:lang w:val="en-US"/>
              </w:rPr>
              <w:t>?”</w:t>
            </w:r>
          </w:p>
          <w:p w:rsidR="00C22E38" w:rsidRPr="00632025" w:rsidRDefault="00C22E38" w:rsidP="00E053C0">
            <w:pPr>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“Yeah.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defending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goddam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honor.</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Stradlater</w:t>
            </w:r>
            <w:proofErr w:type="spellEnd"/>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said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lousy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personality.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couldn’t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let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him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get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away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with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stuff.”</w:t>
            </w:r>
          </w:p>
          <w:p w:rsidR="00C22E38" w:rsidRPr="00632025" w:rsidRDefault="00C22E38" w:rsidP="00E053C0">
            <w:pPr>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lang w:val="en-US"/>
              </w:rPr>
              <w:lastRenderedPageBreak/>
              <w:t>That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got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him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excited.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did?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kidding?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did?”</w:t>
            </w:r>
          </w:p>
          <w:p w:rsidR="00C22E38" w:rsidRPr="0035274A" w:rsidRDefault="00C22E38" w:rsidP="00E053C0">
            <w:pPr>
              <w:spacing w:line="360" w:lineRule="auto"/>
              <w:rPr>
                <w:rFonts w:ascii="Times New Roman" w:hAnsi="Times New Roman" w:cs="Times New Roman"/>
                <w:sz w:val="24"/>
                <w:szCs w:val="24"/>
                <w:lang w:val="en-US"/>
              </w:rPr>
            </w:pP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told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him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only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kidding,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went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over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proofErr w:type="gramStart"/>
            <w:r w:rsidRPr="00632025">
              <w:rPr>
                <w:rFonts w:ascii="Times New Roman" w:hAnsi="Times New Roman" w:cs="Times New Roman"/>
                <w:i/>
                <w:sz w:val="24"/>
                <w:szCs w:val="24"/>
                <w:lang w:val="en-US"/>
              </w:rPr>
              <w:t>laid</w:t>
            </w:r>
            <w:proofErr w:type="gramEnd"/>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down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Ely’s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Boy,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did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feel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rotten.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felt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damn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lonesome.</w:t>
            </w:r>
            <w:r w:rsidR="0035274A">
              <w:rPr>
                <w:rFonts w:ascii="Times New Roman" w:hAnsi="Times New Roman" w:cs="Times New Roman"/>
                <w:i/>
                <w:sz w:val="24"/>
                <w:szCs w:val="24"/>
                <w:lang w:val="en-US"/>
              </w:rPr>
              <w:t xml:space="preserve"> </w:t>
            </w:r>
            <w:r w:rsidR="0035274A">
              <w:rPr>
                <w:rFonts w:ascii="Times New Roman" w:hAnsi="Times New Roman" w:cs="Times New Roman"/>
                <w:sz w:val="24"/>
                <w:szCs w:val="24"/>
                <w:lang w:val="en-US"/>
              </w:rPr>
              <w:t>[CR]</w:t>
            </w:r>
          </w:p>
          <w:p w:rsidR="00C22E38" w:rsidRPr="00632025" w:rsidRDefault="00C22E38" w:rsidP="00E053C0">
            <w:pPr>
              <w:pStyle w:val="af6"/>
              <w:spacing w:after="0" w:line="360" w:lineRule="auto"/>
              <w:ind w:left="0"/>
              <w:jc w:val="right"/>
              <w:rPr>
                <w:rFonts w:ascii="Times New Roman" w:hAnsi="Times New Roman"/>
                <w:i/>
                <w:sz w:val="24"/>
                <w:szCs w:val="24"/>
                <w:lang w:val="en-US"/>
              </w:rPr>
            </w:pPr>
          </w:p>
        </w:tc>
      </w:tr>
    </w:tbl>
    <w:p w:rsidR="00C22E38" w:rsidRPr="00B27577" w:rsidRDefault="00C22E38" w:rsidP="00E053C0">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lastRenderedPageBreak/>
        <w:t>В</w:t>
      </w:r>
      <w:r w:rsidR="00B2118F" w:rsidRPr="00B27577">
        <w:rPr>
          <w:rFonts w:ascii="Times New Roman" w:hAnsi="Times New Roman"/>
          <w:sz w:val="28"/>
          <w:szCs w:val="28"/>
        </w:rPr>
        <w:t xml:space="preserve"> </w:t>
      </w:r>
      <w:r w:rsidRPr="00B27577">
        <w:rPr>
          <w:rFonts w:ascii="Times New Roman" w:hAnsi="Times New Roman"/>
          <w:sz w:val="28"/>
          <w:szCs w:val="28"/>
        </w:rPr>
        <w:t>данном</w:t>
      </w:r>
      <w:r w:rsidR="00B2118F" w:rsidRPr="00B27577">
        <w:rPr>
          <w:rFonts w:ascii="Times New Roman" w:hAnsi="Times New Roman"/>
          <w:sz w:val="28"/>
          <w:szCs w:val="28"/>
        </w:rPr>
        <w:t xml:space="preserve"> </w:t>
      </w:r>
      <w:r w:rsidRPr="00B27577">
        <w:rPr>
          <w:rFonts w:ascii="Times New Roman" w:hAnsi="Times New Roman"/>
          <w:sz w:val="28"/>
          <w:szCs w:val="28"/>
        </w:rPr>
        <w:t>примере</w:t>
      </w:r>
      <w:r w:rsidR="00B2118F" w:rsidRPr="00B27577">
        <w:rPr>
          <w:rFonts w:ascii="Times New Roman" w:hAnsi="Times New Roman"/>
          <w:sz w:val="28"/>
          <w:szCs w:val="28"/>
        </w:rPr>
        <w:t xml:space="preserve"> </w:t>
      </w:r>
      <w:r w:rsidRPr="00B27577">
        <w:rPr>
          <w:rFonts w:ascii="Times New Roman" w:hAnsi="Times New Roman"/>
          <w:sz w:val="28"/>
          <w:szCs w:val="28"/>
        </w:rPr>
        <w:t>говорящий</w:t>
      </w:r>
      <w:proofErr w:type="gramStart"/>
      <w:r w:rsidR="00B2118F" w:rsidRPr="00B27577">
        <w:rPr>
          <w:rFonts w:ascii="Times New Roman" w:hAnsi="Times New Roman"/>
          <w:sz w:val="28"/>
          <w:szCs w:val="28"/>
        </w:rPr>
        <w:t xml:space="preserve"> </w:t>
      </w:r>
      <w:r w:rsidRPr="00B27577">
        <w:rPr>
          <w:rFonts w:ascii="Times New Roman" w:hAnsi="Times New Roman"/>
          <w:sz w:val="28"/>
          <w:szCs w:val="28"/>
        </w:rPr>
        <w:t>В</w:t>
      </w:r>
      <w:proofErr w:type="gramEnd"/>
      <w:r w:rsidR="00B2118F" w:rsidRPr="00B27577">
        <w:rPr>
          <w:rFonts w:ascii="Times New Roman" w:hAnsi="Times New Roman"/>
          <w:sz w:val="28"/>
          <w:szCs w:val="28"/>
        </w:rPr>
        <w:t xml:space="preserve"> </w:t>
      </w:r>
      <w:r w:rsidRPr="00B27577">
        <w:rPr>
          <w:rFonts w:ascii="Times New Roman" w:hAnsi="Times New Roman"/>
          <w:sz w:val="28"/>
          <w:szCs w:val="28"/>
        </w:rPr>
        <w:t>не</w:t>
      </w:r>
      <w:r w:rsidR="00B2118F" w:rsidRPr="00B27577">
        <w:rPr>
          <w:rFonts w:ascii="Times New Roman" w:hAnsi="Times New Roman"/>
          <w:sz w:val="28"/>
          <w:szCs w:val="28"/>
        </w:rPr>
        <w:t xml:space="preserve"> </w:t>
      </w:r>
      <w:r w:rsidRPr="00B27577">
        <w:rPr>
          <w:rFonts w:ascii="Times New Roman" w:hAnsi="Times New Roman"/>
          <w:sz w:val="28"/>
          <w:szCs w:val="28"/>
        </w:rPr>
        <w:t>желает</w:t>
      </w:r>
      <w:r w:rsidR="00B2118F" w:rsidRPr="00B27577">
        <w:rPr>
          <w:rFonts w:ascii="Times New Roman" w:hAnsi="Times New Roman"/>
          <w:sz w:val="28"/>
          <w:szCs w:val="28"/>
        </w:rPr>
        <w:t xml:space="preserve"> </w:t>
      </w:r>
      <w:r w:rsidRPr="00B27577">
        <w:rPr>
          <w:rFonts w:ascii="Times New Roman" w:hAnsi="Times New Roman"/>
          <w:sz w:val="28"/>
          <w:szCs w:val="28"/>
        </w:rPr>
        <w:t>расстраивать</w:t>
      </w:r>
      <w:r w:rsidR="00B2118F" w:rsidRPr="00B27577">
        <w:rPr>
          <w:rFonts w:ascii="Times New Roman" w:hAnsi="Times New Roman"/>
          <w:sz w:val="28"/>
          <w:szCs w:val="28"/>
        </w:rPr>
        <w:t xml:space="preserve"> </w:t>
      </w:r>
      <w:r w:rsidRPr="00B27577">
        <w:rPr>
          <w:rFonts w:ascii="Times New Roman" w:hAnsi="Times New Roman"/>
          <w:sz w:val="28"/>
          <w:szCs w:val="28"/>
        </w:rPr>
        <w:t>своего</w:t>
      </w:r>
      <w:r w:rsidR="00B2118F" w:rsidRPr="00B27577">
        <w:rPr>
          <w:rFonts w:ascii="Times New Roman" w:hAnsi="Times New Roman"/>
          <w:sz w:val="28"/>
          <w:szCs w:val="28"/>
        </w:rPr>
        <w:t xml:space="preserve"> </w:t>
      </w:r>
      <w:r w:rsidRPr="00B27577">
        <w:rPr>
          <w:rFonts w:ascii="Times New Roman" w:hAnsi="Times New Roman"/>
          <w:sz w:val="28"/>
          <w:szCs w:val="28"/>
        </w:rPr>
        <w:t>собеседника</w:t>
      </w:r>
      <w:r w:rsidR="00B2118F" w:rsidRPr="00B27577">
        <w:rPr>
          <w:rFonts w:ascii="Times New Roman" w:hAnsi="Times New Roman"/>
          <w:sz w:val="28"/>
          <w:szCs w:val="28"/>
        </w:rPr>
        <w:t xml:space="preserve"> </w:t>
      </w:r>
      <w:r w:rsidRPr="00B27577">
        <w:rPr>
          <w:rFonts w:ascii="Times New Roman" w:hAnsi="Times New Roman"/>
          <w:sz w:val="28"/>
          <w:szCs w:val="28"/>
        </w:rPr>
        <w:t>А</w:t>
      </w:r>
      <w:r w:rsidR="00B2118F" w:rsidRPr="00B27577">
        <w:rPr>
          <w:rFonts w:ascii="Times New Roman" w:hAnsi="Times New Roman"/>
          <w:sz w:val="28"/>
          <w:szCs w:val="28"/>
        </w:rPr>
        <w:t xml:space="preserve"> </w:t>
      </w:r>
      <w:r w:rsidRPr="00B27577">
        <w:rPr>
          <w:rFonts w:ascii="Times New Roman" w:hAnsi="Times New Roman"/>
          <w:sz w:val="28"/>
          <w:szCs w:val="28"/>
        </w:rPr>
        <w:t>еще</w:t>
      </w:r>
      <w:r w:rsidR="00B2118F" w:rsidRPr="00B27577">
        <w:rPr>
          <w:rFonts w:ascii="Times New Roman" w:hAnsi="Times New Roman"/>
          <w:sz w:val="28"/>
          <w:szCs w:val="28"/>
        </w:rPr>
        <w:t xml:space="preserve"> </w:t>
      </w:r>
      <w:r w:rsidRPr="00B27577">
        <w:rPr>
          <w:rFonts w:ascii="Times New Roman" w:hAnsi="Times New Roman"/>
          <w:sz w:val="28"/>
          <w:szCs w:val="28"/>
        </w:rPr>
        <w:t>сильнее,</w:t>
      </w:r>
      <w:r w:rsidR="00B2118F" w:rsidRPr="00B27577">
        <w:rPr>
          <w:rFonts w:ascii="Times New Roman" w:hAnsi="Times New Roman"/>
          <w:sz w:val="28"/>
          <w:szCs w:val="28"/>
        </w:rPr>
        <w:t xml:space="preserve"> </w:t>
      </w:r>
      <w:r w:rsidRPr="00B27577">
        <w:rPr>
          <w:rFonts w:ascii="Times New Roman" w:hAnsi="Times New Roman"/>
          <w:sz w:val="28"/>
          <w:szCs w:val="28"/>
        </w:rPr>
        <w:t>поэтому</w:t>
      </w:r>
      <w:r w:rsidR="00B2118F" w:rsidRPr="00B27577">
        <w:rPr>
          <w:rFonts w:ascii="Times New Roman" w:hAnsi="Times New Roman"/>
          <w:sz w:val="28"/>
          <w:szCs w:val="28"/>
        </w:rPr>
        <w:t xml:space="preserve"> </w:t>
      </w:r>
      <w:r w:rsidRPr="00B27577">
        <w:rPr>
          <w:rFonts w:ascii="Times New Roman" w:hAnsi="Times New Roman"/>
          <w:sz w:val="28"/>
          <w:szCs w:val="28"/>
        </w:rPr>
        <w:t>он</w:t>
      </w:r>
      <w:r w:rsidR="00B2118F" w:rsidRPr="00B27577">
        <w:rPr>
          <w:rFonts w:ascii="Times New Roman" w:hAnsi="Times New Roman"/>
          <w:sz w:val="28"/>
          <w:szCs w:val="28"/>
        </w:rPr>
        <w:t xml:space="preserve"> </w:t>
      </w:r>
      <w:r w:rsidRPr="00B27577">
        <w:rPr>
          <w:rFonts w:ascii="Times New Roman" w:hAnsi="Times New Roman"/>
          <w:sz w:val="28"/>
          <w:szCs w:val="28"/>
        </w:rPr>
        <w:t>конкретно</w:t>
      </w:r>
      <w:r w:rsidR="00B2118F" w:rsidRPr="00B27577">
        <w:rPr>
          <w:rFonts w:ascii="Times New Roman" w:hAnsi="Times New Roman"/>
          <w:sz w:val="28"/>
          <w:szCs w:val="28"/>
        </w:rPr>
        <w:t xml:space="preserve"> </w:t>
      </w:r>
      <w:r w:rsidRPr="00B27577">
        <w:rPr>
          <w:rFonts w:ascii="Times New Roman" w:hAnsi="Times New Roman"/>
          <w:sz w:val="28"/>
          <w:szCs w:val="28"/>
        </w:rPr>
        <w:t>не</w:t>
      </w:r>
      <w:r w:rsidR="00B2118F" w:rsidRPr="00B27577">
        <w:rPr>
          <w:rFonts w:ascii="Times New Roman" w:hAnsi="Times New Roman"/>
          <w:sz w:val="28"/>
          <w:szCs w:val="28"/>
        </w:rPr>
        <w:t xml:space="preserve"> </w:t>
      </w:r>
      <w:r w:rsidRPr="00B27577">
        <w:rPr>
          <w:rFonts w:ascii="Times New Roman" w:hAnsi="Times New Roman"/>
          <w:sz w:val="28"/>
          <w:szCs w:val="28"/>
        </w:rPr>
        <w:t>отвечает</w:t>
      </w:r>
      <w:r w:rsidR="00B2118F" w:rsidRPr="00B27577">
        <w:rPr>
          <w:rFonts w:ascii="Times New Roman" w:hAnsi="Times New Roman"/>
          <w:sz w:val="28"/>
          <w:szCs w:val="28"/>
        </w:rPr>
        <w:t xml:space="preserve"> </w:t>
      </w:r>
      <w:r w:rsidRPr="00B27577">
        <w:rPr>
          <w:rFonts w:ascii="Times New Roman" w:hAnsi="Times New Roman"/>
          <w:sz w:val="28"/>
          <w:szCs w:val="28"/>
        </w:rPr>
        <w:t>на</w:t>
      </w:r>
      <w:r w:rsidR="00B2118F" w:rsidRPr="00B27577">
        <w:rPr>
          <w:rFonts w:ascii="Times New Roman" w:hAnsi="Times New Roman"/>
          <w:sz w:val="28"/>
          <w:szCs w:val="28"/>
        </w:rPr>
        <w:t xml:space="preserve"> </w:t>
      </w:r>
      <w:r w:rsidRPr="00B27577">
        <w:rPr>
          <w:rFonts w:ascii="Times New Roman" w:hAnsi="Times New Roman"/>
          <w:sz w:val="28"/>
          <w:szCs w:val="28"/>
        </w:rPr>
        <w:t>его</w:t>
      </w:r>
      <w:r w:rsidR="00B2118F" w:rsidRPr="00B27577">
        <w:rPr>
          <w:rFonts w:ascii="Times New Roman" w:hAnsi="Times New Roman"/>
          <w:sz w:val="28"/>
          <w:szCs w:val="28"/>
        </w:rPr>
        <w:t xml:space="preserve"> </w:t>
      </w:r>
      <w:r w:rsidRPr="00B27577">
        <w:rPr>
          <w:rFonts w:ascii="Times New Roman" w:hAnsi="Times New Roman"/>
          <w:sz w:val="28"/>
          <w:szCs w:val="28"/>
        </w:rPr>
        <w:t>вопросы,</w:t>
      </w:r>
      <w:r w:rsidR="00B2118F" w:rsidRPr="00B27577">
        <w:rPr>
          <w:rFonts w:ascii="Times New Roman" w:hAnsi="Times New Roman"/>
          <w:sz w:val="28"/>
          <w:szCs w:val="28"/>
        </w:rPr>
        <w:t xml:space="preserve"> </w:t>
      </w:r>
      <w:r w:rsidRPr="00B27577">
        <w:rPr>
          <w:rFonts w:ascii="Times New Roman" w:hAnsi="Times New Roman"/>
          <w:sz w:val="28"/>
          <w:szCs w:val="28"/>
        </w:rPr>
        <w:t>говоря</w:t>
      </w:r>
      <w:r w:rsidR="00B2118F" w:rsidRPr="00B27577">
        <w:rPr>
          <w:rFonts w:ascii="Times New Roman" w:hAnsi="Times New Roman"/>
          <w:sz w:val="28"/>
          <w:szCs w:val="28"/>
        </w:rPr>
        <w:t xml:space="preserve"> </w:t>
      </w:r>
      <w:r w:rsidRPr="00B27577">
        <w:rPr>
          <w:rFonts w:ascii="Times New Roman" w:hAnsi="Times New Roman"/>
          <w:sz w:val="28"/>
          <w:szCs w:val="28"/>
        </w:rPr>
        <w:t>неправду,</w:t>
      </w:r>
      <w:r w:rsidR="00B2118F" w:rsidRPr="00B27577">
        <w:rPr>
          <w:rFonts w:ascii="Times New Roman" w:hAnsi="Times New Roman"/>
          <w:sz w:val="28"/>
          <w:szCs w:val="28"/>
        </w:rPr>
        <w:t xml:space="preserve"> </w:t>
      </w:r>
      <w:r w:rsidRPr="00B27577">
        <w:rPr>
          <w:rFonts w:ascii="Times New Roman" w:hAnsi="Times New Roman"/>
          <w:sz w:val="28"/>
          <w:szCs w:val="28"/>
        </w:rPr>
        <w:t>чтобы</w:t>
      </w:r>
      <w:r w:rsidR="00B2118F" w:rsidRPr="00B27577">
        <w:rPr>
          <w:rFonts w:ascii="Times New Roman" w:hAnsi="Times New Roman"/>
          <w:sz w:val="28"/>
          <w:szCs w:val="28"/>
        </w:rPr>
        <w:t xml:space="preserve"> </w:t>
      </w:r>
      <w:r w:rsidRPr="00B27577">
        <w:rPr>
          <w:rFonts w:ascii="Times New Roman" w:hAnsi="Times New Roman"/>
          <w:sz w:val="28"/>
          <w:szCs w:val="28"/>
        </w:rPr>
        <w:t>закончить</w:t>
      </w:r>
      <w:r w:rsidR="00B2118F" w:rsidRPr="00B27577">
        <w:rPr>
          <w:rFonts w:ascii="Times New Roman" w:hAnsi="Times New Roman"/>
          <w:sz w:val="28"/>
          <w:szCs w:val="28"/>
        </w:rPr>
        <w:t xml:space="preserve"> </w:t>
      </w:r>
      <w:r w:rsidRPr="00B27577">
        <w:rPr>
          <w:rFonts w:ascii="Times New Roman" w:hAnsi="Times New Roman"/>
          <w:sz w:val="28"/>
          <w:szCs w:val="28"/>
        </w:rPr>
        <w:t>этот</w:t>
      </w:r>
      <w:r w:rsidR="00B2118F" w:rsidRPr="00B27577">
        <w:rPr>
          <w:rFonts w:ascii="Times New Roman" w:hAnsi="Times New Roman"/>
          <w:sz w:val="28"/>
          <w:szCs w:val="28"/>
        </w:rPr>
        <w:t xml:space="preserve"> </w:t>
      </w:r>
      <w:r w:rsidRPr="00B27577">
        <w:rPr>
          <w:rFonts w:ascii="Times New Roman" w:hAnsi="Times New Roman"/>
          <w:sz w:val="28"/>
          <w:szCs w:val="28"/>
        </w:rPr>
        <w:t>разговор.</w:t>
      </w:r>
      <w:r w:rsidR="00B2118F" w:rsidRPr="00B27577">
        <w:rPr>
          <w:rFonts w:ascii="Times New Roman" w:hAnsi="Times New Roman"/>
          <w:sz w:val="28"/>
          <w:szCs w:val="28"/>
        </w:rPr>
        <w:t xml:space="preserve"> </w:t>
      </w:r>
      <w:r w:rsidRPr="00B27577">
        <w:rPr>
          <w:rFonts w:ascii="Times New Roman" w:hAnsi="Times New Roman"/>
          <w:sz w:val="28"/>
          <w:szCs w:val="28"/>
        </w:rPr>
        <w:t>Так</w:t>
      </w:r>
      <w:r w:rsidR="00B2118F" w:rsidRPr="00B27577">
        <w:rPr>
          <w:rFonts w:ascii="Times New Roman" w:hAnsi="Times New Roman"/>
          <w:sz w:val="28"/>
          <w:szCs w:val="28"/>
        </w:rPr>
        <w:t xml:space="preserve"> </w:t>
      </w:r>
      <w:r w:rsidRPr="00B27577">
        <w:rPr>
          <w:rFonts w:ascii="Times New Roman" w:hAnsi="Times New Roman"/>
          <w:sz w:val="28"/>
          <w:szCs w:val="28"/>
        </w:rPr>
        <w:t>как</w:t>
      </w:r>
      <w:r w:rsidR="00B2118F" w:rsidRPr="00B27577">
        <w:rPr>
          <w:rFonts w:ascii="Times New Roman" w:hAnsi="Times New Roman"/>
          <w:sz w:val="28"/>
          <w:szCs w:val="28"/>
        </w:rPr>
        <w:t xml:space="preserve"> </w:t>
      </w:r>
      <w:r w:rsidRPr="00B27577">
        <w:rPr>
          <w:rFonts w:ascii="Times New Roman" w:hAnsi="Times New Roman"/>
          <w:sz w:val="28"/>
          <w:szCs w:val="28"/>
        </w:rPr>
        <w:t>в</w:t>
      </w:r>
      <w:r w:rsidR="00B2118F" w:rsidRPr="00B27577">
        <w:rPr>
          <w:rFonts w:ascii="Times New Roman" w:hAnsi="Times New Roman"/>
          <w:sz w:val="28"/>
          <w:szCs w:val="28"/>
        </w:rPr>
        <w:t xml:space="preserve"> </w:t>
      </w:r>
      <w:r w:rsidRPr="00B27577">
        <w:rPr>
          <w:rFonts w:ascii="Times New Roman" w:hAnsi="Times New Roman"/>
          <w:sz w:val="28"/>
          <w:szCs w:val="28"/>
        </w:rPr>
        <w:t>ходе</w:t>
      </w:r>
      <w:r w:rsidR="00B2118F" w:rsidRPr="00B27577">
        <w:rPr>
          <w:rFonts w:ascii="Times New Roman" w:hAnsi="Times New Roman"/>
          <w:sz w:val="28"/>
          <w:szCs w:val="28"/>
        </w:rPr>
        <w:t xml:space="preserve"> </w:t>
      </w:r>
      <w:r w:rsidRPr="00B27577">
        <w:rPr>
          <w:rFonts w:ascii="Times New Roman" w:hAnsi="Times New Roman"/>
          <w:sz w:val="28"/>
          <w:szCs w:val="28"/>
        </w:rPr>
        <w:t>беседы</w:t>
      </w:r>
      <w:r w:rsidR="00B2118F" w:rsidRPr="00B27577">
        <w:rPr>
          <w:rFonts w:ascii="Times New Roman" w:hAnsi="Times New Roman"/>
          <w:sz w:val="28"/>
          <w:szCs w:val="28"/>
        </w:rPr>
        <w:t xml:space="preserve"> </w:t>
      </w:r>
      <w:proofErr w:type="spellStart"/>
      <w:r w:rsidRPr="00B27577">
        <w:rPr>
          <w:rFonts w:ascii="Times New Roman" w:hAnsi="Times New Roman"/>
          <w:sz w:val="28"/>
          <w:szCs w:val="28"/>
        </w:rPr>
        <w:t>коммуникант</w:t>
      </w:r>
      <w:proofErr w:type="spellEnd"/>
      <w:proofErr w:type="gramStart"/>
      <w:r w:rsidR="00B2118F" w:rsidRPr="00B27577">
        <w:rPr>
          <w:rFonts w:ascii="Times New Roman" w:hAnsi="Times New Roman"/>
          <w:sz w:val="28"/>
          <w:szCs w:val="28"/>
        </w:rPr>
        <w:t xml:space="preserve"> </w:t>
      </w:r>
      <w:r w:rsidRPr="00B27577">
        <w:rPr>
          <w:rFonts w:ascii="Times New Roman" w:hAnsi="Times New Roman"/>
          <w:sz w:val="28"/>
          <w:szCs w:val="28"/>
        </w:rPr>
        <w:t>А</w:t>
      </w:r>
      <w:proofErr w:type="gramEnd"/>
      <w:r w:rsidR="00B2118F" w:rsidRPr="00B27577">
        <w:rPr>
          <w:rFonts w:ascii="Times New Roman" w:hAnsi="Times New Roman"/>
          <w:sz w:val="28"/>
          <w:szCs w:val="28"/>
        </w:rPr>
        <w:t xml:space="preserve"> </w:t>
      </w:r>
      <w:r w:rsidRPr="00B27577">
        <w:rPr>
          <w:rFonts w:ascii="Times New Roman" w:hAnsi="Times New Roman"/>
          <w:sz w:val="28"/>
          <w:szCs w:val="28"/>
        </w:rPr>
        <w:t>не</w:t>
      </w:r>
      <w:r w:rsidR="00B2118F" w:rsidRPr="00B27577">
        <w:rPr>
          <w:rFonts w:ascii="Times New Roman" w:hAnsi="Times New Roman"/>
          <w:sz w:val="28"/>
          <w:szCs w:val="28"/>
        </w:rPr>
        <w:t xml:space="preserve"> </w:t>
      </w:r>
      <w:r w:rsidRPr="00B27577">
        <w:rPr>
          <w:rFonts w:ascii="Times New Roman" w:hAnsi="Times New Roman"/>
          <w:sz w:val="28"/>
          <w:szCs w:val="28"/>
        </w:rPr>
        <w:t>узнал</w:t>
      </w:r>
      <w:r w:rsidR="00B2118F" w:rsidRPr="00B27577">
        <w:rPr>
          <w:rFonts w:ascii="Times New Roman" w:hAnsi="Times New Roman"/>
          <w:sz w:val="28"/>
          <w:szCs w:val="28"/>
        </w:rPr>
        <w:t xml:space="preserve"> </w:t>
      </w:r>
      <w:r w:rsidRPr="00B27577">
        <w:rPr>
          <w:rFonts w:ascii="Times New Roman" w:hAnsi="Times New Roman"/>
          <w:sz w:val="28"/>
          <w:szCs w:val="28"/>
        </w:rPr>
        <w:t>интересующую</w:t>
      </w:r>
      <w:r w:rsidR="00B2118F" w:rsidRPr="00B27577">
        <w:rPr>
          <w:rFonts w:ascii="Times New Roman" w:hAnsi="Times New Roman"/>
          <w:sz w:val="28"/>
          <w:szCs w:val="28"/>
        </w:rPr>
        <w:t xml:space="preserve"> </w:t>
      </w:r>
      <w:r w:rsidRPr="00B27577">
        <w:rPr>
          <w:rFonts w:ascii="Times New Roman" w:hAnsi="Times New Roman"/>
          <w:sz w:val="28"/>
          <w:szCs w:val="28"/>
        </w:rPr>
        <w:t>его</w:t>
      </w:r>
      <w:r w:rsidR="00B2118F" w:rsidRPr="00B27577">
        <w:rPr>
          <w:rFonts w:ascii="Times New Roman" w:hAnsi="Times New Roman"/>
          <w:sz w:val="28"/>
          <w:szCs w:val="28"/>
        </w:rPr>
        <w:t xml:space="preserve"> </w:t>
      </w:r>
      <w:r w:rsidRPr="00B27577">
        <w:rPr>
          <w:rFonts w:ascii="Times New Roman" w:hAnsi="Times New Roman"/>
          <w:sz w:val="28"/>
          <w:szCs w:val="28"/>
        </w:rPr>
        <w:t>информацию,</w:t>
      </w:r>
      <w:r w:rsidR="00B2118F" w:rsidRPr="00B27577">
        <w:rPr>
          <w:rFonts w:ascii="Times New Roman" w:hAnsi="Times New Roman"/>
          <w:sz w:val="28"/>
          <w:szCs w:val="28"/>
        </w:rPr>
        <w:t xml:space="preserve"> </w:t>
      </w:r>
      <w:r w:rsidRPr="00B27577">
        <w:rPr>
          <w:rFonts w:ascii="Times New Roman" w:hAnsi="Times New Roman"/>
          <w:sz w:val="28"/>
          <w:szCs w:val="28"/>
        </w:rPr>
        <w:t>можно</w:t>
      </w:r>
      <w:r w:rsidR="00B2118F" w:rsidRPr="00B27577">
        <w:rPr>
          <w:rFonts w:ascii="Times New Roman" w:hAnsi="Times New Roman"/>
          <w:sz w:val="28"/>
          <w:szCs w:val="28"/>
        </w:rPr>
        <w:t xml:space="preserve"> </w:t>
      </w:r>
      <w:r w:rsidRPr="00B27577">
        <w:rPr>
          <w:rFonts w:ascii="Times New Roman" w:hAnsi="Times New Roman"/>
          <w:sz w:val="28"/>
          <w:szCs w:val="28"/>
        </w:rPr>
        <w:t>говорить</w:t>
      </w:r>
      <w:r w:rsidR="00B2118F" w:rsidRPr="00B27577">
        <w:rPr>
          <w:rFonts w:ascii="Times New Roman" w:hAnsi="Times New Roman"/>
          <w:sz w:val="28"/>
          <w:szCs w:val="28"/>
        </w:rPr>
        <w:t xml:space="preserve"> </w:t>
      </w:r>
      <w:r w:rsidRPr="00B27577">
        <w:rPr>
          <w:rFonts w:ascii="Times New Roman" w:hAnsi="Times New Roman"/>
          <w:sz w:val="28"/>
          <w:szCs w:val="28"/>
        </w:rPr>
        <w:t>об</w:t>
      </w:r>
      <w:r w:rsidR="00B2118F" w:rsidRPr="00B27577">
        <w:rPr>
          <w:rFonts w:ascii="Times New Roman" w:hAnsi="Times New Roman"/>
          <w:sz w:val="28"/>
          <w:szCs w:val="28"/>
        </w:rPr>
        <w:t xml:space="preserve"> </w:t>
      </w:r>
      <w:r w:rsidRPr="00B27577">
        <w:rPr>
          <w:rFonts w:ascii="Times New Roman" w:hAnsi="Times New Roman"/>
          <w:sz w:val="28"/>
          <w:szCs w:val="28"/>
        </w:rPr>
        <w:t>эффективности</w:t>
      </w:r>
      <w:r w:rsidR="00B2118F" w:rsidRPr="00B27577">
        <w:rPr>
          <w:rFonts w:ascii="Times New Roman" w:hAnsi="Times New Roman"/>
          <w:sz w:val="28"/>
          <w:szCs w:val="28"/>
        </w:rPr>
        <w:t xml:space="preserve"> </w:t>
      </w:r>
      <w:r w:rsidRPr="00B27577">
        <w:rPr>
          <w:rFonts w:ascii="Times New Roman" w:hAnsi="Times New Roman"/>
          <w:sz w:val="28"/>
          <w:szCs w:val="28"/>
        </w:rPr>
        <w:t>с</w:t>
      </w:r>
      <w:r w:rsidR="00B2118F" w:rsidRPr="00B27577">
        <w:rPr>
          <w:rFonts w:ascii="Times New Roman" w:hAnsi="Times New Roman"/>
          <w:sz w:val="28"/>
          <w:szCs w:val="28"/>
        </w:rPr>
        <w:t xml:space="preserve"> </w:t>
      </w:r>
      <w:r w:rsidRPr="00B27577">
        <w:rPr>
          <w:rFonts w:ascii="Times New Roman" w:hAnsi="Times New Roman"/>
          <w:sz w:val="28"/>
          <w:szCs w:val="28"/>
        </w:rPr>
        <w:t>отрицательным</w:t>
      </w:r>
      <w:r w:rsidR="00B2118F" w:rsidRPr="00B27577">
        <w:rPr>
          <w:rFonts w:ascii="Times New Roman" w:hAnsi="Times New Roman"/>
          <w:sz w:val="28"/>
          <w:szCs w:val="28"/>
        </w:rPr>
        <w:t xml:space="preserve"> </w:t>
      </w:r>
      <w:r w:rsidRPr="00B27577">
        <w:rPr>
          <w:rFonts w:ascii="Times New Roman" w:hAnsi="Times New Roman"/>
          <w:sz w:val="28"/>
          <w:szCs w:val="28"/>
        </w:rPr>
        <w:t>прагматическим</w:t>
      </w:r>
      <w:r w:rsidR="00B2118F" w:rsidRPr="00B27577">
        <w:rPr>
          <w:rFonts w:ascii="Times New Roman" w:hAnsi="Times New Roman"/>
          <w:sz w:val="28"/>
          <w:szCs w:val="28"/>
        </w:rPr>
        <w:t xml:space="preserve"> </w:t>
      </w:r>
      <w:r w:rsidRPr="00B27577">
        <w:rPr>
          <w:rFonts w:ascii="Times New Roman" w:hAnsi="Times New Roman"/>
          <w:sz w:val="28"/>
          <w:szCs w:val="28"/>
        </w:rPr>
        <w:t>эффектом.</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C22E38" w:rsidRPr="00632025" w:rsidTr="002E41D0">
        <w:tc>
          <w:tcPr>
            <w:tcW w:w="9570" w:type="dxa"/>
            <w:tcBorders>
              <w:top w:val="nil"/>
              <w:left w:val="nil"/>
              <w:bottom w:val="nil"/>
              <w:right w:val="nil"/>
            </w:tcBorders>
            <w:hideMark/>
          </w:tcPr>
          <w:p w:rsidR="00C22E38" w:rsidRPr="00632025" w:rsidRDefault="0035274A" w:rsidP="00E053C0">
            <w:pPr>
              <w:pStyle w:val="af8"/>
              <w:spacing w:line="360" w:lineRule="auto"/>
              <w:ind w:firstLine="180"/>
              <w:jc w:val="both"/>
              <w:rPr>
                <w:rFonts w:ascii="Times New Roman" w:hAnsi="Times New Roman" w:cs="Times New Roman"/>
                <w:i/>
                <w:sz w:val="24"/>
                <w:szCs w:val="24"/>
                <w:lang w:val="en-US"/>
              </w:rPr>
            </w:pPr>
            <w:r w:rsidRPr="0035274A">
              <w:rPr>
                <w:rFonts w:ascii="Times New Roman" w:hAnsi="Times New Roman" w:cs="Times New Roman"/>
                <w:b/>
                <w:sz w:val="28"/>
                <w:szCs w:val="28"/>
                <w:lang w:val="en-US"/>
              </w:rPr>
              <w:t>(</w:t>
            </w:r>
            <w:r w:rsidRPr="0035274A">
              <w:rPr>
                <w:rFonts w:ascii="Times New Roman" w:hAnsi="Times New Roman" w:cs="Times New Roman"/>
                <w:b/>
                <w:sz w:val="28"/>
                <w:szCs w:val="28"/>
              </w:rPr>
              <w:fldChar w:fldCharType="begin"/>
            </w:r>
            <w:r w:rsidRPr="0035274A">
              <w:rPr>
                <w:rFonts w:ascii="Times New Roman" w:hAnsi="Times New Roman" w:cs="Times New Roman"/>
                <w:b/>
                <w:sz w:val="28"/>
                <w:szCs w:val="28"/>
                <w:lang w:val="en-US"/>
              </w:rPr>
              <w:instrText xml:space="preserve"> SEQ </w:instrText>
            </w:r>
            <w:r w:rsidRPr="0035274A">
              <w:rPr>
                <w:rFonts w:ascii="Times New Roman" w:hAnsi="Times New Roman" w:cs="Times New Roman"/>
                <w:b/>
                <w:sz w:val="28"/>
                <w:szCs w:val="28"/>
              </w:rPr>
              <w:instrText>Пример</w:instrText>
            </w:r>
            <w:r w:rsidRPr="0035274A">
              <w:rPr>
                <w:rFonts w:ascii="Times New Roman" w:hAnsi="Times New Roman" w:cs="Times New Roman"/>
                <w:b/>
                <w:sz w:val="28"/>
                <w:szCs w:val="28"/>
                <w:lang w:val="en-US"/>
              </w:rPr>
              <w:instrText xml:space="preserve"> \* ARABIC </w:instrText>
            </w:r>
            <w:r w:rsidRPr="0035274A">
              <w:rPr>
                <w:rFonts w:ascii="Times New Roman" w:hAnsi="Times New Roman" w:cs="Times New Roman"/>
                <w:b/>
                <w:sz w:val="28"/>
                <w:szCs w:val="28"/>
              </w:rPr>
              <w:fldChar w:fldCharType="separate"/>
            </w:r>
            <w:r w:rsidRPr="0035274A">
              <w:rPr>
                <w:rFonts w:ascii="Times New Roman" w:hAnsi="Times New Roman" w:cs="Times New Roman"/>
                <w:b/>
                <w:noProof/>
                <w:sz w:val="28"/>
                <w:szCs w:val="28"/>
                <w:lang w:val="en-US"/>
              </w:rPr>
              <w:t>25</w:t>
            </w:r>
            <w:r w:rsidRPr="0035274A">
              <w:rPr>
                <w:rFonts w:ascii="Times New Roman" w:hAnsi="Times New Roman" w:cs="Times New Roman"/>
                <w:b/>
                <w:noProof/>
                <w:sz w:val="28"/>
                <w:szCs w:val="28"/>
              </w:rPr>
              <w:fldChar w:fldCharType="end"/>
            </w:r>
            <w:r w:rsidRPr="0035274A">
              <w:rPr>
                <w:rFonts w:ascii="Times New Roman" w:hAnsi="Times New Roman" w:cs="Times New Roman"/>
                <w:b/>
                <w:noProof/>
                <w:sz w:val="28"/>
                <w:szCs w:val="28"/>
                <w:lang w:val="en-US"/>
              </w:rPr>
              <w:t>)</w:t>
            </w:r>
            <w:r>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“What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about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our</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marriage?"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was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who</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spoke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those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words,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although</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for</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split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second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wasn't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sure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really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had.</w:t>
            </w:r>
            <w:r w:rsidR="00B2118F" w:rsidRPr="00632025">
              <w:rPr>
                <w:rFonts w:ascii="Times New Roman" w:hAnsi="Times New Roman" w:cs="Times New Roman"/>
                <w:i/>
                <w:sz w:val="24"/>
                <w:szCs w:val="24"/>
                <w:lang w:val="en-US"/>
              </w:rPr>
              <w:t xml:space="preserve"> </w:t>
            </w:r>
          </w:p>
          <w:p w:rsidR="00C22E38" w:rsidRPr="00632025" w:rsidRDefault="00C22E38" w:rsidP="00E053C0">
            <w:pPr>
              <w:pStyle w:val="HTML"/>
              <w:spacing w:line="360" w:lineRule="auto"/>
              <w:ind w:firstLine="180"/>
              <w:jc w:val="both"/>
              <w:rPr>
                <w:rFonts w:ascii="Times New Roman" w:hAnsi="Times New Roman" w:cs="Times New Roman"/>
                <w:b/>
                <w:i/>
                <w:sz w:val="24"/>
                <w:szCs w:val="24"/>
                <w:lang w:val="en-US" w:eastAsia="en-US"/>
              </w:rPr>
            </w:pPr>
            <w:r w:rsidRPr="00632025">
              <w:rPr>
                <w:rFonts w:ascii="Times New Roman" w:hAnsi="Times New Roman" w:cs="Times New Roman"/>
                <w:b/>
                <w:i/>
                <w:sz w:val="24"/>
                <w:szCs w:val="24"/>
                <w:lang w:eastAsia="en-US"/>
              </w:rPr>
              <w:t>В</w:t>
            </w:r>
            <w:r w:rsidRPr="00632025">
              <w:rPr>
                <w:rFonts w:ascii="Times New Roman" w:hAnsi="Times New Roman" w:cs="Times New Roman"/>
                <w:b/>
                <w:i/>
                <w:sz w:val="24"/>
                <w:szCs w:val="24"/>
                <w:lang w:val="en-US" w:eastAsia="en-US"/>
              </w:rPr>
              <w:t>:</w:t>
            </w:r>
            <w:r w:rsidR="00B2118F" w:rsidRPr="00632025">
              <w:rPr>
                <w:rFonts w:ascii="Times New Roman" w:hAnsi="Times New Roman" w:cs="Times New Roman"/>
                <w:b/>
                <w:i/>
                <w:sz w:val="24"/>
                <w:szCs w:val="24"/>
                <w:lang w:val="en-US" w:eastAsia="en-US"/>
              </w:rPr>
              <w:t xml:space="preserve"> </w:t>
            </w:r>
            <w:r w:rsidRPr="00632025">
              <w:rPr>
                <w:rFonts w:ascii="Times New Roman" w:hAnsi="Times New Roman" w:cs="Times New Roman"/>
                <w:b/>
                <w:i/>
                <w:sz w:val="24"/>
                <w:szCs w:val="24"/>
                <w:lang w:val="en-US" w:eastAsia="en-US"/>
              </w:rPr>
              <w:t>-</w:t>
            </w:r>
            <w:r w:rsidR="00B2118F" w:rsidRPr="00632025">
              <w:rPr>
                <w:rFonts w:ascii="Times New Roman" w:hAnsi="Times New Roman" w:cs="Times New Roman"/>
                <w:b/>
                <w:i/>
                <w:sz w:val="24"/>
                <w:szCs w:val="24"/>
                <w:lang w:val="en-US" w:eastAsia="en-US"/>
              </w:rPr>
              <w:t xml:space="preserve"> </w:t>
            </w:r>
            <w:r w:rsidRPr="00632025">
              <w:rPr>
                <w:rFonts w:ascii="Times New Roman" w:hAnsi="Times New Roman" w:cs="Times New Roman"/>
                <w:b/>
                <w:i/>
                <w:sz w:val="24"/>
                <w:szCs w:val="24"/>
                <w:lang w:val="en-US" w:eastAsia="en-US"/>
              </w:rPr>
              <w:t>"Who</w:t>
            </w:r>
            <w:r w:rsidR="00B2118F" w:rsidRPr="00632025">
              <w:rPr>
                <w:rFonts w:ascii="Times New Roman" w:hAnsi="Times New Roman" w:cs="Times New Roman"/>
                <w:b/>
                <w:i/>
                <w:sz w:val="24"/>
                <w:szCs w:val="24"/>
                <w:lang w:val="en-US" w:eastAsia="en-US"/>
              </w:rPr>
              <w:t xml:space="preserve"> </w:t>
            </w:r>
            <w:r w:rsidRPr="00632025">
              <w:rPr>
                <w:rFonts w:ascii="Times New Roman" w:hAnsi="Times New Roman" w:cs="Times New Roman"/>
                <w:b/>
                <w:i/>
                <w:sz w:val="24"/>
                <w:szCs w:val="24"/>
                <w:lang w:val="en-US" w:eastAsia="en-US"/>
              </w:rPr>
              <w:t>said</w:t>
            </w:r>
            <w:r w:rsidR="00B2118F" w:rsidRPr="00632025">
              <w:rPr>
                <w:rFonts w:ascii="Times New Roman" w:hAnsi="Times New Roman" w:cs="Times New Roman"/>
                <w:b/>
                <w:i/>
                <w:sz w:val="24"/>
                <w:szCs w:val="24"/>
                <w:lang w:val="en-US" w:eastAsia="en-US"/>
              </w:rPr>
              <w:t xml:space="preserve"> </w:t>
            </w:r>
            <w:r w:rsidRPr="00632025">
              <w:rPr>
                <w:rFonts w:ascii="Times New Roman" w:hAnsi="Times New Roman" w:cs="Times New Roman"/>
                <w:b/>
                <w:i/>
                <w:sz w:val="24"/>
                <w:szCs w:val="24"/>
                <w:lang w:val="en-US" w:eastAsia="en-US"/>
              </w:rPr>
              <w:t>anything</w:t>
            </w:r>
            <w:r w:rsidR="00B2118F" w:rsidRPr="00632025">
              <w:rPr>
                <w:rFonts w:ascii="Times New Roman" w:hAnsi="Times New Roman" w:cs="Times New Roman"/>
                <w:b/>
                <w:i/>
                <w:sz w:val="24"/>
                <w:szCs w:val="24"/>
                <w:lang w:val="en-US" w:eastAsia="en-US"/>
              </w:rPr>
              <w:t xml:space="preserve"> </w:t>
            </w:r>
            <w:r w:rsidRPr="00632025">
              <w:rPr>
                <w:rFonts w:ascii="Times New Roman" w:hAnsi="Times New Roman" w:cs="Times New Roman"/>
                <w:b/>
                <w:i/>
                <w:sz w:val="24"/>
                <w:szCs w:val="24"/>
                <w:lang w:val="en-US" w:eastAsia="en-US"/>
              </w:rPr>
              <w:t>about</w:t>
            </w:r>
            <w:r w:rsidR="00B2118F" w:rsidRPr="00632025">
              <w:rPr>
                <w:rFonts w:ascii="Times New Roman" w:hAnsi="Times New Roman" w:cs="Times New Roman"/>
                <w:b/>
                <w:i/>
                <w:sz w:val="24"/>
                <w:szCs w:val="24"/>
                <w:lang w:val="en-US" w:eastAsia="en-US"/>
              </w:rPr>
              <w:t xml:space="preserve"> </w:t>
            </w:r>
            <w:r w:rsidRPr="00632025">
              <w:rPr>
                <w:rFonts w:ascii="Times New Roman" w:hAnsi="Times New Roman" w:cs="Times New Roman"/>
                <w:b/>
                <w:i/>
                <w:sz w:val="24"/>
                <w:szCs w:val="24"/>
                <w:lang w:val="en-US" w:eastAsia="en-US"/>
              </w:rPr>
              <w:t>marriage?"</w:t>
            </w:r>
          </w:p>
          <w:p w:rsidR="00C22E38" w:rsidRPr="00632025" w:rsidRDefault="00C22E38" w:rsidP="00E053C0">
            <w:pPr>
              <w:pStyle w:val="HTML"/>
              <w:spacing w:line="360" w:lineRule="auto"/>
              <w:ind w:firstLine="180"/>
              <w:jc w:val="both"/>
              <w:rPr>
                <w:rFonts w:ascii="Times New Roman" w:hAnsi="Times New Roman" w:cs="Times New Roman"/>
                <w:i/>
                <w:sz w:val="24"/>
                <w:szCs w:val="24"/>
                <w:lang w:val="en-US" w:eastAsia="en-US"/>
              </w:rPr>
            </w:pPr>
            <w:r w:rsidRPr="00632025">
              <w:rPr>
                <w:rFonts w:ascii="Times New Roman" w:hAnsi="Times New Roman" w:cs="Times New Roman"/>
                <w:i/>
                <w:sz w:val="24"/>
                <w:szCs w:val="24"/>
                <w:lang w:eastAsia="en-US"/>
              </w:rPr>
              <w:t>А</w:t>
            </w:r>
            <w:r w:rsidRPr="00632025">
              <w:rPr>
                <w:rFonts w:ascii="Times New Roman" w:hAnsi="Times New Roman" w:cs="Times New Roman"/>
                <w:i/>
                <w:sz w:val="24"/>
                <w:szCs w:val="24"/>
                <w:lang w:val="en-US" w:eastAsia="en-US"/>
              </w:rPr>
              <w: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"Me.</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I'm</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saying</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it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now."</w:t>
            </w:r>
          </w:p>
          <w:p w:rsidR="00C22E38" w:rsidRPr="00632025" w:rsidRDefault="00C22E38" w:rsidP="00E053C0">
            <w:pPr>
              <w:pStyle w:val="HTML"/>
              <w:spacing w:line="360" w:lineRule="auto"/>
              <w:ind w:firstLine="180"/>
              <w:jc w:val="both"/>
              <w:rPr>
                <w:rFonts w:ascii="Times New Roman" w:hAnsi="Times New Roman" w:cs="Times New Roman"/>
                <w:b/>
                <w:i/>
                <w:sz w:val="24"/>
                <w:szCs w:val="24"/>
                <w:lang w:val="en-US" w:eastAsia="en-US"/>
              </w:rPr>
            </w:pPr>
            <w:r w:rsidRPr="00632025">
              <w:rPr>
                <w:rFonts w:ascii="Times New Roman" w:hAnsi="Times New Roman" w:cs="Times New Roman"/>
                <w:b/>
                <w:i/>
                <w:sz w:val="24"/>
                <w:szCs w:val="24"/>
                <w:lang w:eastAsia="en-US"/>
              </w:rPr>
              <w:t>В</w:t>
            </w:r>
            <w:r w:rsidRPr="00632025">
              <w:rPr>
                <w:rFonts w:ascii="Times New Roman" w:hAnsi="Times New Roman" w:cs="Times New Roman"/>
                <w:b/>
                <w:i/>
                <w:sz w:val="24"/>
                <w:szCs w:val="24"/>
                <w:lang w:val="en-US" w:eastAsia="en-US"/>
              </w:rPr>
              <w:t>:</w:t>
            </w:r>
            <w:r w:rsidR="00B2118F" w:rsidRPr="00632025">
              <w:rPr>
                <w:rFonts w:ascii="Times New Roman" w:hAnsi="Times New Roman" w:cs="Times New Roman"/>
                <w:b/>
                <w:i/>
                <w:sz w:val="24"/>
                <w:szCs w:val="24"/>
                <w:lang w:val="en-US" w:eastAsia="en-US"/>
              </w:rPr>
              <w:t xml:space="preserve"> </w:t>
            </w:r>
            <w:r w:rsidRPr="00632025">
              <w:rPr>
                <w:rFonts w:ascii="Times New Roman" w:hAnsi="Times New Roman" w:cs="Times New Roman"/>
                <w:b/>
                <w:i/>
                <w:sz w:val="24"/>
                <w:szCs w:val="24"/>
                <w:lang w:val="en-US" w:eastAsia="en-US"/>
              </w:rPr>
              <w:t>-</w:t>
            </w:r>
            <w:r w:rsidR="00B2118F" w:rsidRPr="00632025">
              <w:rPr>
                <w:rFonts w:ascii="Times New Roman" w:hAnsi="Times New Roman" w:cs="Times New Roman"/>
                <w:b/>
                <w:i/>
                <w:sz w:val="24"/>
                <w:szCs w:val="24"/>
                <w:lang w:val="en-US" w:eastAsia="en-US"/>
              </w:rPr>
              <w:t xml:space="preserve"> </w:t>
            </w:r>
            <w:r w:rsidRPr="00632025">
              <w:rPr>
                <w:rFonts w:ascii="Times New Roman" w:hAnsi="Times New Roman" w:cs="Times New Roman"/>
                <w:b/>
                <w:i/>
                <w:sz w:val="24"/>
                <w:szCs w:val="24"/>
                <w:lang w:val="en-US" w:eastAsia="en-US"/>
              </w:rPr>
              <w:t>"You</w:t>
            </w:r>
            <w:r w:rsidR="00B2118F" w:rsidRPr="00632025">
              <w:rPr>
                <w:rFonts w:ascii="Times New Roman" w:hAnsi="Times New Roman" w:cs="Times New Roman"/>
                <w:b/>
                <w:i/>
                <w:sz w:val="24"/>
                <w:szCs w:val="24"/>
                <w:lang w:val="en-US" w:eastAsia="en-US"/>
              </w:rPr>
              <w:t xml:space="preserve"> </w:t>
            </w:r>
            <w:r w:rsidRPr="00632025">
              <w:rPr>
                <w:rFonts w:ascii="Times New Roman" w:hAnsi="Times New Roman" w:cs="Times New Roman"/>
                <w:b/>
                <w:i/>
                <w:sz w:val="24"/>
                <w:szCs w:val="24"/>
                <w:lang w:val="en-US" w:eastAsia="en-US"/>
              </w:rPr>
              <w:t>want</w:t>
            </w:r>
            <w:r w:rsidR="00B2118F" w:rsidRPr="00632025">
              <w:rPr>
                <w:rFonts w:ascii="Times New Roman" w:hAnsi="Times New Roman" w:cs="Times New Roman"/>
                <w:b/>
                <w:i/>
                <w:sz w:val="24"/>
                <w:szCs w:val="24"/>
                <w:lang w:val="en-US" w:eastAsia="en-US"/>
              </w:rPr>
              <w:t xml:space="preserve"> </w:t>
            </w:r>
            <w:r w:rsidRPr="00632025">
              <w:rPr>
                <w:rFonts w:ascii="Times New Roman" w:hAnsi="Times New Roman" w:cs="Times New Roman"/>
                <w:b/>
                <w:i/>
                <w:sz w:val="24"/>
                <w:szCs w:val="24"/>
                <w:lang w:val="en-US" w:eastAsia="en-US"/>
              </w:rPr>
              <w:t>to</w:t>
            </w:r>
            <w:r w:rsidR="00B2118F" w:rsidRPr="00632025">
              <w:rPr>
                <w:rFonts w:ascii="Times New Roman" w:hAnsi="Times New Roman" w:cs="Times New Roman"/>
                <w:b/>
                <w:i/>
                <w:sz w:val="24"/>
                <w:szCs w:val="24"/>
                <w:lang w:val="en-US" w:eastAsia="en-US"/>
              </w:rPr>
              <w:t xml:space="preserve"> </w:t>
            </w:r>
            <w:r w:rsidRPr="00632025">
              <w:rPr>
                <w:rFonts w:ascii="Times New Roman" w:hAnsi="Times New Roman" w:cs="Times New Roman"/>
                <w:b/>
                <w:i/>
                <w:sz w:val="24"/>
                <w:szCs w:val="24"/>
                <w:lang w:val="en-US" w:eastAsia="en-US"/>
              </w:rPr>
              <w:t>marry</w:t>
            </w:r>
            <w:r w:rsidR="00B2118F" w:rsidRPr="00632025">
              <w:rPr>
                <w:rFonts w:ascii="Times New Roman" w:hAnsi="Times New Roman" w:cs="Times New Roman"/>
                <w:b/>
                <w:i/>
                <w:sz w:val="24"/>
                <w:szCs w:val="24"/>
                <w:lang w:val="en-US" w:eastAsia="en-US"/>
              </w:rPr>
              <w:t xml:space="preserve"> </w:t>
            </w:r>
            <w:r w:rsidRPr="00632025">
              <w:rPr>
                <w:rFonts w:ascii="Times New Roman" w:hAnsi="Times New Roman" w:cs="Times New Roman"/>
                <w:b/>
                <w:i/>
                <w:sz w:val="24"/>
                <w:szCs w:val="24"/>
                <w:lang w:val="en-US" w:eastAsia="en-US"/>
              </w:rPr>
              <w:t>me?"</w:t>
            </w:r>
          </w:p>
          <w:p w:rsidR="00C22E38" w:rsidRPr="00632025" w:rsidRDefault="00C22E38" w:rsidP="00E053C0">
            <w:pPr>
              <w:pStyle w:val="HTML"/>
              <w:spacing w:line="360" w:lineRule="auto"/>
              <w:ind w:firstLine="180"/>
              <w:jc w:val="both"/>
              <w:rPr>
                <w:rFonts w:ascii="Times New Roman" w:hAnsi="Times New Roman" w:cs="Times New Roman"/>
                <w:i/>
                <w:sz w:val="24"/>
                <w:szCs w:val="24"/>
                <w:lang w:val="en-US" w:eastAsia="en-US"/>
              </w:rPr>
            </w:pPr>
            <w:r w:rsidRPr="00632025">
              <w:rPr>
                <w:rFonts w:ascii="Times New Roman" w:hAnsi="Times New Roman" w:cs="Times New Roman"/>
                <w:i/>
                <w:sz w:val="24"/>
                <w:szCs w:val="24"/>
                <w:lang w:eastAsia="en-US"/>
              </w:rPr>
              <w:t>А</w:t>
            </w:r>
            <w:r w:rsidRPr="00632025">
              <w:rPr>
                <w:rFonts w:ascii="Times New Roman" w:hAnsi="Times New Roman" w:cs="Times New Roman"/>
                <w:i/>
                <w:sz w:val="24"/>
                <w:szCs w:val="24"/>
                <w:lang w:val="en-US" w:eastAsia="en-US"/>
              </w:rPr>
              <w: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"Yes."</w:t>
            </w:r>
          </w:p>
          <w:p w:rsidR="00C22E38" w:rsidRPr="00632025" w:rsidRDefault="00C22E38" w:rsidP="00E053C0">
            <w:pPr>
              <w:pStyle w:val="HTML"/>
              <w:spacing w:line="360" w:lineRule="auto"/>
              <w:ind w:firstLine="180"/>
              <w:jc w:val="both"/>
              <w:rPr>
                <w:rFonts w:ascii="Times New Roman" w:hAnsi="Times New Roman" w:cs="Times New Roman"/>
                <w:b/>
                <w:i/>
                <w:sz w:val="24"/>
                <w:szCs w:val="24"/>
                <w:lang w:val="en-US" w:eastAsia="en-US"/>
              </w:rPr>
            </w:pPr>
            <w:r w:rsidRPr="00632025">
              <w:rPr>
                <w:rFonts w:ascii="Times New Roman" w:hAnsi="Times New Roman" w:cs="Times New Roman"/>
                <w:i/>
                <w:sz w:val="24"/>
                <w:szCs w:val="24"/>
                <w:lang w:eastAsia="en-US"/>
              </w:rPr>
              <w:t>В</w:t>
            </w:r>
            <w:r w:rsidRPr="00632025">
              <w:rPr>
                <w:rFonts w:ascii="Times New Roman" w:hAnsi="Times New Roman" w:cs="Times New Roman"/>
                <w:i/>
                <w:sz w:val="24"/>
                <w:szCs w:val="24"/>
                <w:lang w:val="en-US" w:eastAsia="en-US"/>
              </w:rPr>
              <w: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She</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tilted</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her</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head,</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did</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not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smile,</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but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merely</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inquired:</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b/>
                <w:i/>
                <w:sz w:val="24"/>
                <w:szCs w:val="24"/>
                <w:lang w:val="en-US" w:eastAsia="en-US"/>
              </w:rPr>
              <w:t>"Why?"</w:t>
            </w:r>
          </w:p>
          <w:p w:rsidR="00C22E38" w:rsidRPr="00632025" w:rsidRDefault="00C22E38" w:rsidP="00E053C0">
            <w:pPr>
              <w:pStyle w:val="HTML"/>
              <w:spacing w:line="360" w:lineRule="auto"/>
              <w:ind w:firstLine="180"/>
              <w:jc w:val="both"/>
              <w:rPr>
                <w:rFonts w:ascii="Times New Roman" w:hAnsi="Times New Roman" w:cs="Times New Roman"/>
                <w:i/>
                <w:sz w:val="24"/>
                <w:szCs w:val="24"/>
                <w:lang w:val="en-US" w:eastAsia="en-US"/>
              </w:rPr>
            </w:pPr>
            <w:r w:rsidRPr="00632025">
              <w:rPr>
                <w:rFonts w:ascii="Times New Roman" w:hAnsi="Times New Roman" w:cs="Times New Roman"/>
                <w:i/>
                <w:sz w:val="24"/>
                <w:szCs w:val="24"/>
                <w:lang w:eastAsia="en-US"/>
              </w:rPr>
              <w:t>А</w:t>
            </w:r>
            <w:r w:rsidRPr="00632025">
              <w:rPr>
                <w:rFonts w:ascii="Times New Roman" w:hAnsi="Times New Roman" w:cs="Times New Roman"/>
                <w:i/>
                <w:sz w:val="24"/>
                <w:szCs w:val="24"/>
                <w:lang w:val="en-US" w:eastAsia="en-US"/>
              </w:rPr>
              <w: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I</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looked</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her</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straight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in</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the</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eye.</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"Because,"</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I</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said.</w:t>
            </w:r>
          </w:p>
          <w:p w:rsidR="00C22E38" w:rsidRPr="00632025" w:rsidRDefault="00C22E38" w:rsidP="00E053C0">
            <w:pPr>
              <w:pStyle w:val="HTML"/>
              <w:spacing w:line="360" w:lineRule="auto"/>
              <w:ind w:firstLine="180"/>
              <w:jc w:val="both"/>
              <w:rPr>
                <w:rFonts w:ascii="Times New Roman" w:hAnsi="Times New Roman" w:cs="Times New Roman"/>
                <w:i/>
                <w:sz w:val="24"/>
                <w:szCs w:val="24"/>
                <w:lang w:val="en-US" w:eastAsia="en-US"/>
              </w:rPr>
            </w:pPr>
            <w:r w:rsidRPr="00632025">
              <w:rPr>
                <w:rFonts w:ascii="Times New Roman" w:hAnsi="Times New Roman" w:cs="Times New Roman"/>
                <w:i/>
                <w:sz w:val="24"/>
                <w:szCs w:val="24"/>
                <w:lang w:eastAsia="en-US"/>
              </w:rPr>
              <w:t>В</w:t>
            </w:r>
            <w:r w:rsidRPr="00632025">
              <w:rPr>
                <w:rFonts w:ascii="Times New Roman" w:hAnsi="Times New Roman" w:cs="Times New Roman"/>
                <w:i/>
                <w:sz w:val="24"/>
                <w:szCs w:val="24"/>
                <w:lang w:val="en-US" w:eastAsia="en-US"/>
              </w:rPr>
              <w: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"Oh,"</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she</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said.</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"That's</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a</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very</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good</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reason.”</w:t>
            </w:r>
          </w:p>
          <w:p w:rsidR="00C22E38" w:rsidRPr="0035274A" w:rsidRDefault="00C22E38" w:rsidP="00E053C0">
            <w:pPr>
              <w:pStyle w:val="HTML"/>
              <w:spacing w:line="360" w:lineRule="auto"/>
              <w:jc w:val="both"/>
              <w:rPr>
                <w:rFonts w:ascii="Times New Roman" w:hAnsi="Times New Roman" w:cs="Times New Roman"/>
                <w:sz w:val="24"/>
                <w:szCs w:val="24"/>
                <w:lang w:val="en-US" w:eastAsia="en-US"/>
              </w:rPr>
            </w:pPr>
            <w:r w:rsidRPr="00632025">
              <w:rPr>
                <w:rFonts w:ascii="Times New Roman" w:hAnsi="Times New Roman" w:cs="Times New Roman"/>
                <w:i/>
                <w:sz w:val="24"/>
                <w:szCs w:val="24"/>
                <w:lang w:val="en-US" w:eastAsia="en-US"/>
              </w:rPr>
              <w:t>She</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took</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my</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arm</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(not</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my</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sleeve</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this</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time),</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and</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we</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walked</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along</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the</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river.</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There</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was</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nothing</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more</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to</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say,</w:t>
            </w:r>
            <w:r w:rsidR="00B2118F" w:rsidRPr="00632025">
              <w:rPr>
                <w:rFonts w:ascii="Times New Roman" w:hAnsi="Times New Roman" w:cs="Times New Roman"/>
                <w:i/>
                <w:sz w:val="24"/>
                <w:szCs w:val="24"/>
                <w:lang w:val="en-US" w:eastAsia="en-US"/>
              </w:rPr>
              <w:t xml:space="preserve"> </w:t>
            </w:r>
            <w:r w:rsidRPr="00632025">
              <w:rPr>
                <w:rFonts w:ascii="Times New Roman" w:hAnsi="Times New Roman" w:cs="Times New Roman"/>
                <w:i/>
                <w:sz w:val="24"/>
                <w:szCs w:val="24"/>
                <w:lang w:val="en-US" w:eastAsia="en-US"/>
              </w:rPr>
              <w:t>really.</w:t>
            </w:r>
            <w:r w:rsidR="0035274A">
              <w:rPr>
                <w:rFonts w:ascii="Times New Roman" w:hAnsi="Times New Roman" w:cs="Times New Roman"/>
                <w:i/>
                <w:sz w:val="24"/>
                <w:szCs w:val="24"/>
                <w:lang w:val="en-US" w:eastAsia="en-US"/>
              </w:rPr>
              <w:t xml:space="preserve"> </w:t>
            </w:r>
            <w:r w:rsidR="0035274A">
              <w:rPr>
                <w:rFonts w:ascii="Times New Roman" w:hAnsi="Times New Roman" w:cs="Times New Roman"/>
                <w:sz w:val="24"/>
                <w:szCs w:val="24"/>
                <w:lang w:val="en-US" w:eastAsia="en-US"/>
              </w:rPr>
              <w:t>[UM]</w:t>
            </w:r>
          </w:p>
        </w:tc>
      </w:tr>
    </w:tbl>
    <w:p w:rsidR="0033190A" w:rsidRDefault="0033190A" w:rsidP="00E053C0">
      <w:pPr>
        <w:pStyle w:val="HTML"/>
        <w:spacing w:line="360" w:lineRule="auto"/>
        <w:ind w:firstLine="720"/>
        <w:jc w:val="both"/>
        <w:rPr>
          <w:rFonts w:ascii="Times New Roman" w:hAnsi="Times New Roman" w:cs="Times New Roman"/>
          <w:sz w:val="28"/>
          <w:szCs w:val="28"/>
        </w:rPr>
      </w:pPr>
    </w:p>
    <w:p w:rsidR="00C22E38" w:rsidRPr="00B27577" w:rsidRDefault="00C22E38" w:rsidP="00E053C0">
      <w:pPr>
        <w:pStyle w:val="HTML"/>
        <w:spacing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интеракции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эффективность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неуспешна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нежелания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девушки</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ответить</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столь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неожиданный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еще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определилась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чувствах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окончательно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может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принять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столь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решение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сиюминутно.</w:t>
      </w:r>
    </w:p>
    <w:p w:rsidR="00C22E38" w:rsidRPr="00B27577" w:rsidRDefault="00C22E38" w:rsidP="00E053C0">
      <w:pPr>
        <w:pStyle w:val="HTML"/>
        <w:spacing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Примеров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фрагментов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статусом</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коммуниканта</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lang w:val="en-US"/>
        </w:rPr>
        <w:t>p</w:t>
      </w:r>
      <w:r w:rsidRPr="00B27577">
        <w:rPr>
          <w:rFonts w:ascii="Times New Roman" w:hAnsi="Times New Roman" w:cs="Times New Roman"/>
          <w:sz w:val="28"/>
          <w:szCs w:val="28"/>
        </w:rPr>
        <w:t>&gt;1</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меньше,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преимущественно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выделились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интеракциях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(24),</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английских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отсутствуют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(10).</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эффективность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большей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частью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успешная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(77%),</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отрицательным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прагматическим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эффектом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место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быть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(23%).</w:t>
      </w:r>
    </w:p>
    <w:p w:rsidR="00C22E38" w:rsidRPr="00B27577" w:rsidRDefault="00C22E38" w:rsidP="00E053C0">
      <w:pPr>
        <w:pStyle w:val="af1"/>
        <w:keepNext/>
        <w:tabs>
          <w:tab w:val="left" w:pos="10992"/>
          <w:tab w:val="left" w:pos="11908"/>
          <w:tab w:val="left" w:pos="12824"/>
          <w:tab w:val="left" w:pos="13740"/>
          <w:tab w:val="left" w:pos="14656"/>
        </w:tabs>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C22E38" w:rsidRPr="00632025" w:rsidTr="002E41D0">
        <w:tc>
          <w:tcPr>
            <w:tcW w:w="9570" w:type="dxa"/>
            <w:tcBorders>
              <w:top w:val="nil"/>
              <w:left w:val="nil"/>
              <w:bottom w:val="nil"/>
              <w:right w:val="nil"/>
            </w:tcBorders>
            <w:hideMark/>
          </w:tcPr>
          <w:p w:rsidR="00C22E38" w:rsidRPr="00632025" w:rsidRDefault="0033190A" w:rsidP="00E053C0">
            <w:pPr>
              <w:pStyle w:val="af8"/>
              <w:spacing w:line="360" w:lineRule="auto"/>
              <w:ind w:firstLine="181"/>
              <w:jc w:val="both"/>
              <w:rPr>
                <w:rFonts w:ascii="Times New Roman" w:hAnsi="Times New Roman" w:cs="Times New Roman"/>
                <w:i/>
                <w:sz w:val="24"/>
                <w:szCs w:val="24"/>
                <w:lang w:val="en-GB"/>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26</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w:t>
            </w:r>
            <w:r w:rsidRPr="0033190A">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GB"/>
              </w:rPr>
              <w:t>"George,</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I</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don't</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think</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we</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should</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keep</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Tracy</w:t>
            </w:r>
            <w:r w:rsidR="00B2118F" w:rsidRPr="00632025">
              <w:rPr>
                <w:rFonts w:ascii="Times New Roman" w:hAnsi="Times New Roman" w:cs="Times New Roman"/>
                <w:i/>
                <w:sz w:val="24"/>
                <w:szCs w:val="24"/>
                <w:lang w:val="en-GB"/>
              </w:rPr>
              <w:t xml:space="preserve"> </w:t>
            </w:r>
            <w:r w:rsidR="00C22E38" w:rsidRPr="00632025">
              <w:rPr>
                <w:rFonts w:ascii="Times New Roman" w:hAnsi="Times New Roman" w:cs="Times New Roman"/>
                <w:i/>
                <w:sz w:val="24"/>
                <w:szCs w:val="24"/>
                <w:lang w:val="en-GB"/>
              </w:rPr>
              <w:t>on."</w:t>
            </w:r>
          </w:p>
          <w:p w:rsidR="00C22E38" w:rsidRPr="00632025" w:rsidRDefault="00C22E38" w:rsidP="00E053C0">
            <w:pPr>
              <w:spacing w:line="360" w:lineRule="auto"/>
              <w:ind w:firstLine="181"/>
              <w:jc w:val="both"/>
              <w:rPr>
                <w:rFonts w:ascii="Times New Roman" w:eastAsia="MS Mincho" w:hAnsi="Times New Roman" w:cs="Times New Roman"/>
                <w:b/>
                <w:i/>
                <w:sz w:val="24"/>
                <w:szCs w:val="24"/>
                <w:lang w:val="en-GB"/>
              </w:rPr>
            </w:pPr>
            <w:r w:rsidRPr="00632025">
              <w:rPr>
                <w:rFonts w:ascii="Times New Roman" w:eastAsia="MS Mincho" w:hAnsi="Times New Roman" w:cs="Times New Roman"/>
                <w:i/>
                <w:sz w:val="24"/>
                <w:szCs w:val="24"/>
              </w:rPr>
              <w:t>В</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GB"/>
              </w:rPr>
              <w:t>Warden</w:t>
            </w:r>
            <w:r w:rsidR="00B2118F" w:rsidRPr="00632025">
              <w:rPr>
                <w:rFonts w:ascii="Times New Roman" w:eastAsia="MS Mincho" w:hAnsi="Times New Roman" w:cs="Times New Roman"/>
                <w:i/>
                <w:sz w:val="24"/>
                <w:szCs w:val="24"/>
                <w:lang w:val="en-GB"/>
              </w:rPr>
              <w:t xml:space="preserve"> </w:t>
            </w:r>
            <w:proofErr w:type="spellStart"/>
            <w:r w:rsidRPr="00632025">
              <w:rPr>
                <w:rFonts w:ascii="Times New Roman" w:eastAsia="MS Mincho" w:hAnsi="Times New Roman" w:cs="Times New Roman"/>
                <w:i/>
                <w:sz w:val="24"/>
                <w:szCs w:val="24"/>
                <w:lang w:val="en-GB"/>
              </w:rPr>
              <w:t>Brannigan</w:t>
            </w:r>
            <w:proofErr w:type="spellEnd"/>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looked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up</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from</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his</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newspaper.</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b/>
                <w:i/>
                <w:sz w:val="24"/>
                <w:szCs w:val="24"/>
                <w:lang w:val="en-GB"/>
              </w:rPr>
              <w:t>"What?</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What's</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the</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problem?"</w:t>
            </w:r>
          </w:p>
          <w:p w:rsidR="00C22E38" w:rsidRPr="00632025" w:rsidRDefault="00C22E38" w:rsidP="00E053C0">
            <w:pPr>
              <w:pStyle w:val="af6"/>
              <w:spacing w:after="0" w:line="360" w:lineRule="auto"/>
              <w:ind w:left="0" w:firstLine="181"/>
              <w:rPr>
                <w:rFonts w:ascii="Times New Roman" w:hAnsi="Times New Roman"/>
                <w:i/>
                <w:sz w:val="24"/>
                <w:szCs w:val="24"/>
                <w:lang w:val="en-US"/>
              </w:rPr>
            </w:pPr>
            <w:r w:rsidRPr="00632025">
              <w:rPr>
                <w:rFonts w:ascii="Times New Roman" w:hAnsi="Times New Roman"/>
                <w:i/>
                <w:sz w:val="24"/>
                <w:szCs w:val="24"/>
              </w:rPr>
              <w:t>А</w:t>
            </w:r>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"I'm</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not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sure,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exactly.</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I</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have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feeling</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that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Tracy</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doesn't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like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Amy.</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Maybe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she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just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doesn't</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like</w:t>
            </w:r>
            <w:r w:rsidR="00B2118F" w:rsidRPr="00632025">
              <w:rPr>
                <w:rFonts w:ascii="Times New Roman" w:hAnsi="Times New Roman"/>
                <w:i/>
                <w:sz w:val="24"/>
                <w:szCs w:val="24"/>
                <w:lang w:val="en-US"/>
              </w:rPr>
              <w:t xml:space="preserve"> </w:t>
            </w:r>
            <w:r w:rsidRPr="00632025">
              <w:rPr>
                <w:rFonts w:ascii="Times New Roman" w:hAnsi="Times New Roman"/>
                <w:i/>
                <w:sz w:val="24"/>
                <w:szCs w:val="24"/>
                <w:lang w:val="en-US"/>
              </w:rPr>
              <w:t>children."</w:t>
            </w:r>
          </w:p>
          <w:p w:rsidR="00C22E38" w:rsidRPr="00632025" w:rsidRDefault="00C22E38" w:rsidP="00E053C0">
            <w:pPr>
              <w:spacing w:line="360" w:lineRule="auto"/>
              <w:ind w:firstLine="181"/>
              <w:jc w:val="both"/>
              <w:rPr>
                <w:rFonts w:ascii="Times New Roman" w:eastAsia="MS Mincho" w:hAnsi="Times New Roman" w:cs="Times New Roman"/>
                <w:b/>
                <w:i/>
                <w:sz w:val="24"/>
                <w:szCs w:val="24"/>
                <w:lang w:val="en-GB"/>
              </w:rPr>
            </w:pPr>
            <w:r w:rsidRPr="00632025">
              <w:rPr>
                <w:rFonts w:ascii="Times New Roman" w:eastAsia="MS Mincho" w:hAnsi="Times New Roman" w:cs="Times New Roman"/>
                <w:b/>
                <w:i/>
                <w:sz w:val="24"/>
                <w:szCs w:val="24"/>
              </w:rPr>
              <w:t>В</w:t>
            </w:r>
            <w:r w:rsidRPr="00632025">
              <w:rPr>
                <w:rFonts w:ascii="Times New Roman" w:eastAsia="MS Mincho" w:hAnsi="Times New Roman" w:cs="Times New Roman"/>
                <w:b/>
                <w:i/>
                <w:sz w:val="24"/>
                <w:szCs w:val="24"/>
                <w:lang w:val="en-US"/>
              </w:rPr>
              <w:t>:</w:t>
            </w:r>
            <w:r w:rsidR="00B2118F" w:rsidRPr="00632025">
              <w:rPr>
                <w:rFonts w:ascii="Times New Roman" w:eastAsia="MS Mincho" w:hAnsi="Times New Roman" w:cs="Times New Roman"/>
                <w:b/>
                <w:i/>
                <w:sz w:val="24"/>
                <w:szCs w:val="24"/>
                <w:lang w:val="en-US"/>
              </w:rPr>
              <w:t xml:space="preserve"> </w:t>
            </w:r>
            <w:r w:rsidRPr="00632025">
              <w:rPr>
                <w:rFonts w:ascii="Times New Roman" w:eastAsia="MS Mincho" w:hAnsi="Times New Roman" w:cs="Times New Roman"/>
                <w:b/>
                <w:i/>
                <w:sz w:val="24"/>
                <w:szCs w:val="24"/>
                <w:lang w:val="en-US"/>
              </w:rPr>
              <w:t>-</w:t>
            </w:r>
            <w:r w:rsidR="00B2118F" w:rsidRPr="00632025">
              <w:rPr>
                <w:rFonts w:ascii="Times New Roman" w:eastAsia="MS Mincho" w:hAnsi="Times New Roman" w:cs="Times New Roman"/>
                <w:b/>
                <w:i/>
                <w:sz w:val="24"/>
                <w:szCs w:val="24"/>
                <w:lang w:val="en-US"/>
              </w:rPr>
              <w:t xml:space="preserve"> </w:t>
            </w:r>
            <w:r w:rsidRPr="00632025">
              <w:rPr>
                <w:rFonts w:ascii="Times New Roman" w:eastAsia="MS Mincho" w:hAnsi="Times New Roman" w:cs="Times New Roman"/>
                <w:b/>
                <w:i/>
                <w:sz w:val="24"/>
                <w:szCs w:val="24"/>
                <w:lang w:val="en-GB"/>
              </w:rPr>
              <w:t>"She</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hasn't</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been</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mean</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to</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Amy,</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has</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she?</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Hit</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her,</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yelled</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at</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her?"</w:t>
            </w:r>
          </w:p>
          <w:p w:rsidR="00C22E38" w:rsidRPr="00632025" w:rsidRDefault="00C22E38" w:rsidP="00E053C0">
            <w:pPr>
              <w:spacing w:line="360" w:lineRule="auto"/>
              <w:ind w:firstLine="181"/>
              <w:jc w:val="both"/>
              <w:rPr>
                <w:rFonts w:ascii="Times New Roman" w:eastAsia="MS Mincho" w:hAnsi="Times New Roman" w:cs="Times New Roman"/>
                <w:i/>
                <w:sz w:val="24"/>
                <w:szCs w:val="24"/>
                <w:lang w:val="en-GB"/>
              </w:rPr>
            </w:pPr>
            <w:r w:rsidRPr="00632025">
              <w:rPr>
                <w:rFonts w:ascii="Times New Roman" w:eastAsia="MS Mincho" w:hAnsi="Times New Roman" w:cs="Times New Roman"/>
                <w:i/>
                <w:sz w:val="24"/>
                <w:szCs w:val="24"/>
              </w:rPr>
              <w:t>А</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GB"/>
              </w:rPr>
              <w:t>"No..."</w:t>
            </w:r>
          </w:p>
          <w:p w:rsidR="00C22E38" w:rsidRPr="00632025" w:rsidRDefault="00C22E38" w:rsidP="00E053C0">
            <w:pPr>
              <w:spacing w:line="360" w:lineRule="auto"/>
              <w:ind w:firstLine="181"/>
              <w:jc w:val="both"/>
              <w:rPr>
                <w:rFonts w:ascii="Times New Roman" w:eastAsia="MS Mincho" w:hAnsi="Times New Roman" w:cs="Times New Roman"/>
                <w:b/>
                <w:i/>
                <w:sz w:val="24"/>
                <w:szCs w:val="24"/>
                <w:lang w:val="en-GB"/>
              </w:rPr>
            </w:pPr>
            <w:r w:rsidRPr="00632025">
              <w:rPr>
                <w:rFonts w:ascii="Times New Roman" w:eastAsia="MS Mincho" w:hAnsi="Times New Roman" w:cs="Times New Roman"/>
                <w:b/>
                <w:i/>
                <w:sz w:val="24"/>
                <w:szCs w:val="24"/>
              </w:rPr>
              <w:t>В</w:t>
            </w:r>
            <w:r w:rsidRPr="00632025">
              <w:rPr>
                <w:rFonts w:ascii="Times New Roman" w:eastAsia="MS Mincho" w:hAnsi="Times New Roman" w:cs="Times New Roman"/>
                <w:b/>
                <w:i/>
                <w:sz w:val="24"/>
                <w:szCs w:val="24"/>
                <w:lang w:val="en-US"/>
              </w:rPr>
              <w:t>:</w:t>
            </w:r>
            <w:r w:rsidR="00B2118F" w:rsidRPr="00632025">
              <w:rPr>
                <w:rFonts w:ascii="Times New Roman" w:eastAsia="MS Mincho" w:hAnsi="Times New Roman" w:cs="Times New Roman"/>
                <w:b/>
                <w:i/>
                <w:sz w:val="24"/>
                <w:szCs w:val="24"/>
                <w:lang w:val="en-US"/>
              </w:rPr>
              <w:t xml:space="preserve"> </w:t>
            </w:r>
            <w:r w:rsidRPr="00632025">
              <w:rPr>
                <w:rFonts w:ascii="Times New Roman" w:eastAsia="MS Mincho" w:hAnsi="Times New Roman" w:cs="Times New Roman"/>
                <w:b/>
                <w:i/>
                <w:sz w:val="24"/>
                <w:szCs w:val="24"/>
                <w:lang w:val="en-US"/>
              </w:rPr>
              <w:t>-</w:t>
            </w:r>
            <w:r w:rsidR="00B2118F" w:rsidRPr="00632025">
              <w:rPr>
                <w:rFonts w:ascii="Times New Roman" w:eastAsia="MS Mincho" w:hAnsi="Times New Roman" w:cs="Times New Roman"/>
                <w:b/>
                <w:i/>
                <w:sz w:val="24"/>
                <w:szCs w:val="24"/>
                <w:lang w:val="en-US"/>
              </w:rPr>
              <w:t xml:space="preserve"> </w:t>
            </w:r>
            <w:r w:rsidRPr="00632025">
              <w:rPr>
                <w:rFonts w:ascii="Times New Roman" w:eastAsia="MS Mincho" w:hAnsi="Times New Roman" w:cs="Times New Roman"/>
                <w:b/>
                <w:i/>
                <w:sz w:val="24"/>
                <w:szCs w:val="24"/>
                <w:lang w:val="en-GB"/>
              </w:rPr>
              <w:t>"What,</w:t>
            </w:r>
            <w:r w:rsidR="00B2118F" w:rsidRPr="00632025">
              <w:rPr>
                <w:rFonts w:ascii="Times New Roman" w:eastAsia="MS Mincho" w:hAnsi="Times New Roman" w:cs="Times New Roman"/>
                <w:b/>
                <w:i/>
                <w:sz w:val="24"/>
                <w:szCs w:val="24"/>
                <w:lang w:val="en-GB"/>
              </w:rPr>
              <w:t xml:space="preserve"> </w:t>
            </w:r>
            <w:r w:rsidRPr="00632025">
              <w:rPr>
                <w:rFonts w:ascii="Times New Roman" w:eastAsia="MS Mincho" w:hAnsi="Times New Roman" w:cs="Times New Roman"/>
                <w:b/>
                <w:i/>
                <w:sz w:val="24"/>
                <w:szCs w:val="24"/>
                <w:lang w:val="en-GB"/>
              </w:rPr>
              <w:t>then?"</w:t>
            </w:r>
          </w:p>
          <w:p w:rsidR="00C22E38" w:rsidRPr="00632025" w:rsidRDefault="00C22E38" w:rsidP="00E053C0">
            <w:pPr>
              <w:spacing w:line="360" w:lineRule="auto"/>
              <w:ind w:firstLine="181"/>
              <w:jc w:val="both"/>
              <w:rPr>
                <w:rFonts w:ascii="Times New Roman" w:eastAsia="MS Mincho" w:hAnsi="Times New Roman" w:cs="Times New Roman"/>
                <w:i/>
                <w:sz w:val="24"/>
                <w:szCs w:val="24"/>
                <w:lang w:val="en-GB"/>
              </w:rPr>
            </w:pPr>
            <w:r w:rsidRPr="00632025">
              <w:rPr>
                <w:rFonts w:ascii="Times New Roman" w:eastAsia="MS Mincho" w:hAnsi="Times New Roman" w:cs="Times New Roman"/>
                <w:i/>
                <w:sz w:val="24"/>
                <w:szCs w:val="24"/>
              </w:rPr>
              <w:t>А</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GB"/>
              </w:rPr>
              <w:t>"Yesterday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Amy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ran</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over</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and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put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her</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arms</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around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Tracy,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and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Tracy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pushed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her</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away.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bothered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me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because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Amy's</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so</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crazy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about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her.</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To</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tell</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you</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the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truth,</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might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be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little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jealous.</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Could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that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be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it?"</w:t>
            </w:r>
          </w:p>
          <w:p w:rsidR="00C22E38" w:rsidRPr="00632025" w:rsidRDefault="00C22E38" w:rsidP="00E053C0">
            <w:pPr>
              <w:spacing w:line="360" w:lineRule="auto"/>
              <w:ind w:firstLine="181"/>
              <w:jc w:val="both"/>
              <w:rPr>
                <w:rFonts w:ascii="Times New Roman" w:eastAsia="MS Mincho" w:hAnsi="Times New Roman" w:cs="Times New Roman"/>
                <w:i/>
                <w:sz w:val="24"/>
                <w:szCs w:val="24"/>
                <w:lang w:val="en-GB"/>
              </w:rPr>
            </w:pPr>
            <w:r w:rsidRPr="00632025">
              <w:rPr>
                <w:rFonts w:ascii="Times New Roman" w:eastAsia="MS Mincho" w:hAnsi="Times New Roman" w:cs="Times New Roman"/>
                <w:i/>
                <w:sz w:val="24"/>
                <w:szCs w:val="24"/>
              </w:rPr>
              <w:t>В</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GB"/>
              </w:rPr>
              <w:t>Warden</w:t>
            </w:r>
            <w:r w:rsidR="00B2118F" w:rsidRPr="00632025">
              <w:rPr>
                <w:rFonts w:ascii="Times New Roman" w:eastAsia="MS Mincho" w:hAnsi="Times New Roman" w:cs="Times New Roman"/>
                <w:i/>
                <w:sz w:val="24"/>
                <w:szCs w:val="24"/>
                <w:lang w:val="en-GB"/>
              </w:rPr>
              <w:t xml:space="preserve"> </w:t>
            </w:r>
            <w:proofErr w:type="spellStart"/>
            <w:r w:rsidRPr="00632025">
              <w:rPr>
                <w:rFonts w:ascii="Times New Roman" w:eastAsia="MS Mincho" w:hAnsi="Times New Roman" w:cs="Times New Roman"/>
                <w:i/>
                <w:sz w:val="24"/>
                <w:szCs w:val="24"/>
                <w:lang w:val="en-GB"/>
              </w:rPr>
              <w:t>Brannigan</w:t>
            </w:r>
            <w:proofErr w:type="spellEnd"/>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laughed.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"That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could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explain</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lot,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Sue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Ellen.</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think</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Tracy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Whitney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is</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just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right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for</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the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job.</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Now,</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if</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she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gives</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you</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any</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real</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problems,</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let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me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know,</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and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I'll</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do</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something</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about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it."</w:t>
            </w:r>
          </w:p>
          <w:p w:rsidR="00C22E38" w:rsidRPr="0035274A" w:rsidRDefault="00C22E38" w:rsidP="00E053C0">
            <w:pPr>
              <w:spacing w:line="360" w:lineRule="auto"/>
              <w:ind w:firstLine="181"/>
              <w:jc w:val="both"/>
              <w:rPr>
                <w:rFonts w:ascii="Times New Roman" w:eastAsia="Calibri" w:hAnsi="Times New Roman" w:cs="Times New Roman"/>
                <w:sz w:val="24"/>
                <w:szCs w:val="24"/>
                <w:lang w:val="en-US"/>
              </w:rPr>
            </w:pPr>
            <w:r w:rsidRPr="00632025">
              <w:rPr>
                <w:rFonts w:ascii="Times New Roman" w:eastAsia="MS Mincho" w:hAnsi="Times New Roman" w:cs="Times New Roman"/>
                <w:i/>
                <w:sz w:val="24"/>
                <w:szCs w:val="24"/>
              </w:rPr>
              <w:t>А</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GB"/>
              </w:rPr>
              <w:t>"All</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right,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dear."</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Sue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Ellen</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was</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still</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not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satisfied.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She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picked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up</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her</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needlepoint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and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began</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stabbing</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at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it.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The</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subject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was</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not</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closed</w:t>
            </w:r>
            <w:r w:rsidR="00B2118F" w:rsidRPr="00632025">
              <w:rPr>
                <w:rFonts w:ascii="Times New Roman" w:eastAsia="MS Mincho" w:hAnsi="Times New Roman" w:cs="Times New Roman"/>
                <w:i/>
                <w:sz w:val="24"/>
                <w:szCs w:val="24"/>
                <w:lang w:val="en-GB"/>
              </w:rPr>
              <w:t xml:space="preserve"> </w:t>
            </w:r>
            <w:r w:rsidRPr="00632025">
              <w:rPr>
                <w:rFonts w:ascii="Times New Roman" w:eastAsia="MS Mincho" w:hAnsi="Times New Roman" w:cs="Times New Roman"/>
                <w:i/>
                <w:sz w:val="24"/>
                <w:szCs w:val="24"/>
                <w:lang w:val="en-GB"/>
              </w:rPr>
              <w:t>yet.</w:t>
            </w:r>
            <w:r w:rsidR="0035274A">
              <w:rPr>
                <w:rFonts w:ascii="Times New Roman" w:eastAsia="MS Mincho" w:hAnsi="Times New Roman" w:cs="Times New Roman"/>
                <w:i/>
                <w:sz w:val="24"/>
                <w:szCs w:val="24"/>
                <w:lang w:val="en-GB"/>
              </w:rPr>
              <w:t xml:space="preserve"> </w:t>
            </w:r>
            <w:r w:rsidR="0035274A">
              <w:rPr>
                <w:rFonts w:ascii="Times New Roman" w:eastAsia="MS Mincho" w:hAnsi="Times New Roman" w:cs="Times New Roman"/>
                <w:sz w:val="24"/>
                <w:szCs w:val="24"/>
                <w:lang w:val="en-GB"/>
              </w:rPr>
              <w:t>[TC]</w:t>
            </w:r>
          </w:p>
        </w:tc>
      </w:tr>
    </w:tbl>
    <w:p w:rsidR="00C22E38" w:rsidRPr="00B27577" w:rsidRDefault="00C22E38" w:rsidP="00E053C0">
      <w:pPr>
        <w:tabs>
          <w:tab w:val="left" w:pos="10992"/>
          <w:tab w:val="left" w:pos="11908"/>
          <w:tab w:val="left" w:pos="12824"/>
          <w:tab w:val="left" w:pos="13740"/>
          <w:tab w:val="left" w:pos="14656"/>
        </w:tabs>
        <w:spacing w:after="0" w:line="360" w:lineRule="auto"/>
        <w:ind w:firstLine="720"/>
        <w:jc w:val="both"/>
        <w:rPr>
          <w:rFonts w:ascii="Times New Roman" w:eastAsia="MS Mincho" w:hAnsi="Times New Roman" w:cs="Times New Roman"/>
          <w:sz w:val="28"/>
          <w:szCs w:val="28"/>
          <w:lang w:val="en-US"/>
        </w:rPr>
      </w:pPr>
    </w:p>
    <w:p w:rsidR="00C22E38" w:rsidRPr="00B27577" w:rsidRDefault="00C22E38" w:rsidP="00E053C0">
      <w:pPr>
        <w:tabs>
          <w:tab w:val="left" w:pos="10992"/>
          <w:tab w:val="left" w:pos="11908"/>
          <w:tab w:val="left" w:pos="12824"/>
          <w:tab w:val="left" w:pos="13740"/>
          <w:tab w:val="left" w:pos="14656"/>
        </w:tabs>
        <w:spacing w:after="0" w:line="360" w:lineRule="auto"/>
        <w:ind w:firstLine="720"/>
        <w:jc w:val="both"/>
        <w:rPr>
          <w:rFonts w:ascii="Times New Roman" w:eastAsia="MS Mincho" w:hAnsi="Times New Roman" w:cs="Times New Roman"/>
          <w:sz w:val="28"/>
          <w:szCs w:val="28"/>
        </w:rPr>
      </w:pPr>
      <w:r w:rsidRPr="00B27577">
        <w:rPr>
          <w:rFonts w:ascii="Times New Roman" w:eastAsia="MS Mincho" w:hAnsi="Times New Roman" w:cs="Times New Roman"/>
          <w:sz w:val="28"/>
          <w:szCs w:val="28"/>
        </w:rPr>
        <w:t>Эффективность</w:t>
      </w:r>
      <w:r w:rsidR="00B2118F" w:rsidRPr="00B27577">
        <w:rPr>
          <w:rFonts w:ascii="Times New Roman" w:eastAsia="MS Mincho" w:hAnsi="Times New Roman" w:cs="Times New Roman"/>
          <w:sz w:val="28"/>
          <w:szCs w:val="28"/>
        </w:rPr>
        <w:t xml:space="preserve"> </w:t>
      </w:r>
      <w:r w:rsidR="00EB0904">
        <w:rPr>
          <w:rFonts w:ascii="Times New Roman" w:eastAsia="MS Mincho" w:hAnsi="Times New Roman" w:cs="Times New Roman"/>
          <w:sz w:val="28"/>
          <w:szCs w:val="28"/>
        </w:rPr>
        <w:t xml:space="preserve">речевого взаимодействия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этом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примере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успешна.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Использование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говорящим</w:t>
      </w:r>
      <w:proofErr w:type="gramStart"/>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proofErr w:type="gramEnd"/>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квеситивных</w:t>
      </w:r>
      <w:proofErr w:type="spell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речевых</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актов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позволяет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активизировать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его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собеседницу</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разговор</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получить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интересующую</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его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информацию.</w:t>
      </w:r>
    </w:p>
    <w:p w:rsidR="00C22E38" w:rsidRPr="00B27577" w:rsidRDefault="00C22E38" w:rsidP="00E053C0">
      <w:pPr>
        <w:pStyle w:val="af1"/>
        <w:keepNext/>
        <w:tabs>
          <w:tab w:val="left" w:pos="10992"/>
          <w:tab w:val="left" w:pos="11908"/>
          <w:tab w:val="left" w:pos="12824"/>
          <w:tab w:val="left" w:pos="13740"/>
          <w:tab w:val="left" w:pos="14656"/>
        </w:tabs>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B62576" w:rsidTr="00AC7724">
        <w:tc>
          <w:tcPr>
            <w:tcW w:w="9570" w:type="dxa"/>
            <w:tcBorders>
              <w:top w:val="nil"/>
              <w:left w:val="nil"/>
              <w:bottom w:val="nil"/>
              <w:right w:val="nil"/>
            </w:tcBorders>
            <w:hideMark/>
          </w:tcPr>
          <w:p w:rsidR="00C22E38" w:rsidRPr="00632025" w:rsidRDefault="0033190A" w:rsidP="00E053C0">
            <w:pPr>
              <w:spacing w:line="360" w:lineRule="auto"/>
              <w:rPr>
                <w:rFonts w:ascii="Times New Roman" w:eastAsia="Calibri" w:hAnsi="Times New Roman" w:cs="Times New Roman"/>
                <w:i/>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27</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 xml:space="preserve">) </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don't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want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different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style.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want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one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jest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like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one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bought.”</w:t>
            </w:r>
          </w:p>
          <w:p w:rsidR="00C22E38" w:rsidRPr="00632025" w:rsidRDefault="00C22E38" w:rsidP="00E053C0">
            <w:pPr>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perfectly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candid,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Mrs.</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Benecke</w:t>
            </w:r>
            <w:proofErr w:type="spellEnd"/>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aren't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very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many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ten-carat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Colombian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flawless”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saw</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look</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“nearly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flawless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stones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available.”</w:t>
            </w:r>
          </w:p>
          <w:p w:rsidR="00C22E38" w:rsidRPr="00632025" w:rsidRDefault="00C22E38" w:rsidP="00E053C0">
            <w:pPr>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b/>
                <w:i/>
                <w:sz w:val="24"/>
                <w:szCs w:val="24"/>
                <w:lang w:val="en-US"/>
              </w:rPr>
              <w:t>“Come</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on,</w:t>
            </w:r>
            <w:r w:rsidR="00B2118F" w:rsidRPr="00632025">
              <w:rPr>
                <w:rFonts w:ascii="Times New Roman" w:hAnsi="Times New Roman" w:cs="Times New Roman"/>
                <w:b/>
                <w:i/>
                <w:sz w:val="24"/>
                <w:szCs w:val="24"/>
                <w:lang w:val="en-US"/>
              </w:rPr>
              <w:t xml:space="preserve"> </w:t>
            </w:r>
            <w:r w:rsidRPr="00632025">
              <w:rPr>
                <w:rFonts w:ascii="Times New Roman" w:hAnsi="Times New Roman" w:cs="Times New Roman"/>
                <w:b/>
                <w:i/>
                <w:sz w:val="24"/>
                <w:szCs w:val="24"/>
                <w:lang w:val="en-US"/>
              </w:rPr>
              <w:t>sport.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There's</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gotta</w:t>
            </w:r>
            <w:proofErr w:type="spellEnd"/>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one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somewhere.”</w:t>
            </w:r>
          </w:p>
          <w:p w:rsidR="00C22E38" w:rsidRPr="0035274A" w:rsidRDefault="00C22E38" w:rsidP="00E053C0">
            <w:pPr>
              <w:spacing w:line="360" w:lineRule="auto"/>
              <w:rPr>
                <w:rFonts w:ascii="Times New Roman" w:hAnsi="Times New Roman" w:cs="Times New Roman"/>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all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honesty,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seen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very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few</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stones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quality,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try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duplicate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exactly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shape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col</w:t>
            </w:r>
            <w:r w:rsidR="00A958F5" w:rsidRPr="00632025">
              <w:rPr>
                <w:rFonts w:ascii="Times New Roman" w:hAnsi="Times New Roman" w:cs="Times New Roman"/>
                <w:i/>
                <w:sz w:val="24"/>
                <w:szCs w:val="24"/>
                <w:lang w:val="en-US"/>
              </w:rPr>
              <w:t>or</w:t>
            </w:r>
            <w:r w:rsidR="00B2118F" w:rsidRPr="00632025">
              <w:rPr>
                <w:rFonts w:ascii="Times New Roman" w:hAnsi="Times New Roman" w:cs="Times New Roman"/>
                <w:i/>
                <w:sz w:val="24"/>
                <w:szCs w:val="24"/>
                <w:lang w:val="en-US"/>
              </w:rPr>
              <w:t xml:space="preserve"> </w:t>
            </w:r>
            <w:r w:rsidR="00A958F5" w:rsidRPr="00632025">
              <w:rPr>
                <w:rFonts w:ascii="Times New Roman" w:hAnsi="Times New Roman" w:cs="Times New Roman"/>
                <w:i/>
                <w:sz w:val="24"/>
                <w:szCs w:val="24"/>
                <w:lang w:val="en-US"/>
              </w:rPr>
              <w:t>would</w:t>
            </w:r>
            <w:r w:rsidR="00B2118F" w:rsidRPr="00632025">
              <w:rPr>
                <w:rFonts w:ascii="Times New Roman" w:hAnsi="Times New Roman" w:cs="Times New Roman"/>
                <w:i/>
                <w:sz w:val="24"/>
                <w:szCs w:val="24"/>
                <w:lang w:val="en-US"/>
              </w:rPr>
              <w:t xml:space="preserve"> </w:t>
            </w:r>
            <w:r w:rsidR="00A958F5" w:rsidRPr="00632025">
              <w:rPr>
                <w:rFonts w:ascii="Times New Roman" w:hAnsi="Times New Roman" w:cs="Times New Roman"/>
                <w:i/>
                <w:sz w:val="24"/>
                <w:szCs w:val="24"/>
                <w:lang w:val="en-US"/>
              </w:rPr>
              <w:t>be</w:t>
            </w:r>
            <w:r w:rsidR="00B2118F" w:rsidRPr="00632025">
              <w:rPr>
                <w:rFonts w:ascii="Times New Roman" w:hAnsi="Times New Roman" w:cs="Times New Roman"/>
                <w:i/>
                <w:sz w:val="24"/>
                <w:szCs w:val="24"/>
                <w:lang w:val="en-US"/>
              </w:rPr>
              <w:t xml:space="preserve"> </w:t>
            </w:r>
            <w:r w:rsidR="00A958F5" w:rsidRPr="00632025">
              <w:rPr>
                <w:rFonts w:ascii="Times New Roman" w:hAnsi="Times New Roman" w:cs="Times New Roman"/>
                <w:i/>
                <w:sz w:val="24"/>
                <w:szCs w:val="24"/>
                <w:lang w:val="en-US"/>
              </w:rPr>
              <w:t>almost</w:t>
            </w:r>
            <w:r w:rsidR="00B2118F" w:rsidRPr="00632025">
              <w:rPr>
                <w:rFonts w:ascii="Times New Roman" w:hAnsi="Times New Roman" w:cs="Times New Roman"/>
                <w:i/>
                <w:sz w:val="24"/>
                <w:szCs w:val="24"/>
                <w:lang w:val="en-US"/>
              </w:rPr>
              <w:t xml:space="preserve"> </w:t>
            </w:r>
            <w:r w:rsidR="00A958F5" w:rsidRPr="00632025">
              <w:rPr>
                <w:rFonts w:ascii="Times New Roman" w:hAnsi="Times New Roman" w:cs="Times New Roman"/>
                <w:i/>
                <w:sz w:val="24"/>
                <w:szCs w:val="24"/>
                <w:lang w:val="en-US"/>
              </w:rPr>
              <w:t>impossible.”</w:t>
            </w:r>
            <w:r w:rsidR="0035274A">
              <w:rPr>
                <w:rFonts w:ascii="Times New Roman" w:hAnsi="Times New Roman" w:cs="Times New Roman"/>
                <w:i/>
                <w:sz w:val="24"/>
                <w:szCs w:val="24"/>
                <w:lang w:val="en-US"/>
              </w:rPr>
              <w:t xml:space="preserve"> </w:t>
            </w:r>
            <w:r w:rsidR="0035274A">
              <w:rPr>
                <w:rFonts w:ascii="Times New Roman" w:hAnsi="Times New Roman" w:cs="Times New Roman"/>
                <w:sz w:val="24"/>
                <w:szCs w:val="24"/>
                <w:lang w:val="en-US"/>
              </w:rPr>
              <w:t>[TC]</w:t>
            </w:r>
          </w:p>
        </w:tc>
      </w:tr>
    </w:tbl>
    <w:p w:rsidR="00C22E38" w:rsidRPr="00B27577" w:rsidRDefault="00C22E38" w:rsidP="00E053C0">
      <w:pPr>
        <w:tabs>
          <w:tab w:val="left" w:pos="10992"/>
          <w:tab w:val="left" w:pos="11908"/>
          <w:tab w:val="left" w:pos="12824"/>
          <w:tab w:val="left" w:pos="13740"/>
          <w:tab w:val="left" w:pos="14656"/>
        </w:tabs>
        <w:spacing w:after="0" w:line="360" w:lineRule="auto"/>
        <w:ind w:firstLine="720"/>
        <w:jc w:val="both"/>
        <w:rPr>
          <w:rFonts w:ascii="Times New Roman" w:eastAsia="MS Mincho" w:hAnsi="Times New Roman" w:cs="Times New Roman"/>
          <w:sz w:val="28"/>
          <w:szCs w:val="28"/>
          <w:lang w:val="en-US"/>
        </w:rPr>
      </w:pPr>
    </w:p>
    <w:p w:rsidR="00C22E38" w:rsidRPr="00B27577" w:rsidRDefault="00C22E38" w:rsidP="00E053C0">
      <w:pPr>
        <w:tabs>
          <w:tab w:val="left" w:pos="10992"/>
          <w:tab w:val="left" w:pos="11908"/>
          <w:tab w:val="left" w:pos="12824"/>
          <w:tab w:val="left" w:pos="13740"/>
          <w:tab w:val="left" w:pos="14656"/>
        </w:tabs>
        <w:spacing w:after="0" w:line="360" w:lineRule="auto"/>
        <w:ind w:firstLine="720"/>
        <w:jc w:val="both"/>
        <w:rPr>
          <w:rFonts w:ascii="Times New Roman" w:eastAsia="MS Mincho" w:hAnsi="Times New Roman" w:cs="Times New Roman"/>
          <w:sz w:val="28"/>
          <w:szCs w:val="28"/>
        </w:rPr>
      </w:pPr>
      <w:r w:rsidRPr="00B27577">
        <w:rPr>
          <w:rFonts w:ascii="Times New Roman" w:eastAsia="MS Mincho" w:hAnsi="Times New Roman" w:cs="Times New Roman"/>
          <w:sz w:val="28"/>
          <w:szCs w:val="28"/>
        </w:rPr>
        <w:t>У</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говорящего</w:t>
      </w:r>
      <w:proofErr w:type="gramStart"/>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w:t>
      </w:r>
      <w:proofErr w:type="gram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статус</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явно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выше.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Это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видно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из</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обращений,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использующихся</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коммуникантами</w:t>
      </w:r>
      <w:proofErr w:type="spellEnd"/>
      <w:r w:rsidRPr="00B27577">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«миссис</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Бинеке</w:t>
      </w:r>
      <w:proofErr w:type="spellEnd"/>
      <w:r w:rsidRPr="00B27577">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w:t>
      </w:r>
      <w:proofErr w:type="spellStart"/>
      <w:r w:rsidRPr="00B27577">
        <w:rPr>
          <w:rFonts w:ascii="Times New Roman" w:eastAsia="MS Mincho" w:hAnsi="Times New Roman" w:cs="Times New Roman"/>
          <w:sz w:val="28"/>
          <w:szCs w:val="28"/>
        </w:rPr>
        <w:t>парниша</w:t>
      </w:r>
      <w:proofErr w:type="spellEnd"/>
      <w:r w:rsidRPr="00B27577">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данном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lastRenderedPageBreak/>
        <w:t>фрагменте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эффективность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положительным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прагматическим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эффектом,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к.</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мальчик</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обещал</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выполнить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просьбу</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покупательницы.</w:t>
      </w:r>
    </w:p>
    <w:p w:rsidR="00C22E38" w:rsidRPr="00B27577" w:rsidRDefault="00C22E38" w:rsidP="00E053C0">
      <w:pPr>
        <w:tabs>
          <w:tab w:val="left" w:pos="10992"/>
          <w:tab w:val="left" w:pos="11908"/>
          <w:tab w:val="left" w:pos="12824"/>
          <w:tab w:val="left" w:pos="13740"/>
          <w:tab w:val="left" w:pos="14656"/>
        </w:tabs>
        <w:spacing w:after="0" w:line="360" w:lineRule="auto"/>
        <w:ind w:firstLine="720"/>
        <w:jc w:val="both"/>
        <w:rPr>
          <w:rFonts w:ascii="Times New Roman" w:eastAsia="MS Mincho" w:hAnsi="Times New Roman" w:cs="Times New Roman"/>
          <w:sz w:val="28"/>
          <w:szCs w:val="28"/>
        </w:rPr>
      </w:pPr>
      <w:r w:rsidRPr="00B27577">
        <w:rPr>
          <w:rFonts w:ascii="Times New Roman" w:eastAsia="MS Mincho" w:hAnsi="Times New Roman" w:cs="Times New Roman"/>
          <w:sz w:val="28"/>
          <w:szCs w:val="28"/>
        </w:rPr>
        <w:t>Как</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уже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отмечалось,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среди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диалогических</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интеракций,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статус</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коммуникантов</w:t>
      </w:r>
      <w:proofErr w:type="spell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которых</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различен</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w:t>
      </w:r>
      <w:r w:rsidRPr="00B27577">
        <w:rPr>
          <w:rFonts w:ascii="Times New Roman" w:eastAsia="MS Mincho" w:hAnsi="Times New Roman" w:cs="Times New Roman"/>
          <w:sz w:val="28"/>
          <w:szCs w:val="28"/>
          <w:lang w:val="en-US"/>
        </w:rPr>
        <w:t>p</w:t>
      </w:r>
      <w:r w:rsidRPr="00B27577">
        <w:rPr>
          <w:rFonts w:ascii="Times New Roman" w:eastAsia="MS Mincho" w:hAnsi="Times New Roman" w:cs="Times New Roman"/>
          <w:sz w:val="28"/>
          <w:szCs w:val="28"/>
        </w:rPr>
        <w:t>&gt;1)</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имеются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фрагменты</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неуспешной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эффективностью.</w:t>
      </w:r>
    </w:p>
    <w:p w:rsidR="00C22E38" w:rsidRPr="00B27577" w:rsidRDefault="00C22E38" w:rsidP="00E053C0">
      <w:pPr>
        <w:pStyle w:val="af1"/>
        <w:keepNext/>
        <w:tabs>
          <w:tab w:val="left" w:pos="10992"/>
          <w:tab w:val="left" w:pos="11908"/>
          <w:tab w:val="left" w:pos="12824"/>
          <w:tab w:val="left" w:pos="13740"/>
          <w:tab w:val="left" w:pos="14656"/>
        </w:tabs>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B62576" w:rsidTr="00AC7724">
        <w:tc>
          <w:tcPr>
            <w:tcW w:w="9570" w:type="dxa"/>
            <w:tcBorders>
              <w:top w:val="nil"/>
              <w:left w:val="nil"/>
              <w:bottom w:val="nil"/>
              <w:right w:val="nil"/>
            </w:tcBorders>
            <w:hideMark/>
          </w:tcPr>
          <w:p w:rsidR="00C22E38" w:rsidRPr="0035274A" w:rsidRDefault="0033190A" w:rsidP="00E053C0">
            <w:pPr>
              <w:spacing w:line="360" w:lineRule="auto"/>
              <w:ind w:firstLine="490"/>
              <w:jc w:val="both"/>
              <w:rPr>
                <w:rFonts w:ascii="Times New Roman" w:eastAsia="Times New Roman" w:hAnsi="Times New Roman" w:cs="Times New Roman"/>
                <w:i/>
                <w:sz w:val="24"/>
                <w:szCs w:val="24"/>
                <w:lang w:val="en-US" w:eastAsia="ru-RU"/>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28</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w:t>
            </w:r>
            <w:r w:rsidRPr="0033190A">
              <w:rPr>
                <w:rFonts w:ascii="Times New Roman" w:eastAsia="Times New Roman" w:hAnsi="Times New Roman" w:cs="Times New Roman"/>
                <w:i/>
                <w:sz w:val="24"/>
                <w:szCs w:val="24"/>
                <w:lang w:val="en-US" w:eastAsia="ru-RU"/>
              </w:rPr>
              <w:t xml:space="preserve"> </w:t>
            </w:r>
            <w:r w:rsidR="00C22E38" w:rsidRPr="00632025">
              <w:rPr>
                <w:rFonts w:ascii="Times New Roman" w:eastAsia="Times New Roman" w:hAnsi="Times New Roman" w:cs="Times New Roman"/>
                <w:i/>
                <w:sz w:val="24"/>
                <w:szCs w:val="24"/>
                <w:lang w:val="en-US" w:eastAsia="ru-RU"/>
              </w:rPr>
              <w:t>А:</w:t>
            </w:r>
            <w:r w:rsidR="00B2118F" w:rsidRPr="00632025">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'My</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dear—'</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He</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was</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going</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to</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say</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more;</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but,</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Mrs.</w:t>
            </w:r>
            <w:r w:rsidR="00B2118F" w:rsidRPr="0035274A">
              <w:rPr>
                <w:rFonts w:ascii="Times New Roman" w:eastAsia="Times New Roman" w:hAnsi="Times New Roman" w:cs="Times New Roman"/>
                <w:i/>
                <w:sz w:val="24"/>
                <w:szCs w:val="24"/>
                <w:lang w:val="en-US" w:eastAsia="ru-RU"/>
              </w:rPr>
              <w:t xml:space="preserve"> </w:t>
            </w:r>
            <w:proofErr w:type="spellStart"/>
            <w:r w:rsidR="00C22E38" w:rsidRPr="0035274A">
              <w:rPr>
                <w:rFonts w:ascii="Times New Roman" w:eastAsia="Times New Roman" w:hAnsi="Times New Roman" w:cs="Times New Roman"/>
                <w:i/>
                <w:sz w:val="24"/>
                <w:szCs w:val="24"/>
                <w:lang w:val="en-US" w:eastAsia="ru-RU"/>
              </w:rPr>
              <w:t>Sowerberry</w:t>
            </w:r>
            <w:proofErr w:type="spellEnd"/>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looking</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up,</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with</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a</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peculiarly</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unpropitious</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aspect,</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he</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stopped</w:t>
            </w:r>
            <w:r w:rsidR="00B2118F" w:rsidRPr="0035274A">
              <w:rPr>
                <w:rFonts w:ascii="Times New Roman" w:eastAsia="Times New Roman" w:hAnsi="Times New Roman" w:cs="Times New Roman"/>
                <w:i/>
                <w:sz w:val="24"/>
                <w:szCs w:val="24"/>
                <w:lang w:val="en-US" w:eastAsia="ru-RU"/>
              </w:rPr>
              <w:t xml:space="preserve"> </w:t>
            </w:r>
            <w:r w:rsidR="00C22E38" w:rsidRPr="0035274A">
              <w:rPr>
                <w:rFonts w:ascii="Times New Roman" w:eastAsia="Times New Roman" w:hAnsi="Times New Roman" w:cs="Times New Roman"/>
                <w:i/>
                <w:sz w:val="24"/>
                <w:szCs w:val="24"/>
                <w:lang w:val="en-US" w:eastAsia="ru-RU"/>
              </w:rPr>
              <w:t>short.</w:t>
            </w:r>
          </w:p>
          <w:p w:rsidR="00C22E38" w:rsidRPr="0035274A" w:rsidRDefault="00C22E38" w:rsidP="00E053C0">
            <w:pPr>
              <w:spacing w:line="360" w:lineRule="auto"/>
              <w:ind w:firstLine="490"/>
              <w:jc w:val="both"/>
              <w:rPr>
                <w:rFonts w:ascii="Times New Roman" w:eastAsia="Times New Roman" w:hAnsi="Times New Roman" w:cs="Times New Roman"/>
                <w:i/>
                <w:sz w:val="24"/>
                <w:szCs w:val="24"/>
                <w:lang w:val="en-US" w:eastAsia="ru-RU"/>
              </w:rPr>
            </w:pPr>
            <w:r w:rsidRPr="0035274A">
              <w:rPr>
                <w:rFonts w:ascii="Times New Roman" w:eastAsia="Times New Roman" w:hAnsi="Times New Roman" w:cs="Times New Roman"/>
                <w:i/>
                <w:sz w:val="24"/>
                <w:szCs w:val="24"/>
                <w:lang w:val="en-US" w:eastAsia="ru-RU"/>
              </w:rPr>
              <w:t>В:</w:t>
            </w:r>
            <w:r w:rsidR="00B2118F" w:rsidRPr="0035274A">
              <w:rPr>
                <w:rFonts w:ascii="Times New Roman" w:eastAsia="Times New Roman" w:hAnsi="Times New Roman" w:cs="Times New Roman"/>
                <w:i/>
                <w:sz w:val="24"/>
                <w:szCs w:val="24"/>
                <w:lang w:val="en-US" w:eastAsia="ru-RU"/>
              </w:rPr>
              <w:t xml:space="preserve"> </w:t>
            </w:r>
            <w:r w:rsidRPr="0035274A">
              <w:rPr>
                <w:rFonts w:ascii="Times New Roman" w:eastAsia="Times New Roman" w:hAnsi="Times New Roman" w:cs="Times New Roman"/>
                <w:i/>
                <w:sz w:val="24"/>
                <w:szCs w:val="24"/>
                <w:lang w:val="en-US" w:eastAsia="ru-RU"/>
              </w:rPr>
              <w:t>-</w:t>
            </w:r>
            <w:r w:rsidR="00B2118F" w:rsidRPr="0035274A">
              <w:rPr>
                <w:rFonts w:ascii="Times New Roman" w:eastAsia="Times New Roman" w:hAnsi="Times New Roman" w:cs="Times New Roman"/>
                <w:i/>
                <w:sz w:val="24"/>
                <w:szCs w:val="24"/>
                <w:lang w:val="en-US" w:eastAsia="ru-RU"/>
              </w:rPr>
              <w:t xml:space="preserve"> </w:t>
            </w:r>
            <w:r w:rsidRPr="0035274A">
              <w:rPr>
                <w:rFonts w:ascii="Times New Roman" w:eastAsia="Times New Roman" w:hAnsi="Times New Roman" w:cs="Times New Roman"/>
                <w:i/>
                <w:sz w:val="24"/>
                <w:szCs w:val="24"/>
                <w:lang w:val="en-US" w:eastAsia="ru-RU"/>
              </w:rPr>
              <w:t>'Well,'</w:t>
            </w:r>
            <w:r w:rsidR="00B2118F" w:rsidRPr="0035274A">
              <w:rPr>
                <w:rFonts w:ascii="Times New Roman" w:eastAsia="Times New Roman" w:hAnsi="Times New Roman" w:cs="Times New Roman"/>
                <w:i/>
                <w:sz w:val="24"/>
                <w:szCs w:val="24"/>
                <w:lang w:val="en-US" w:eastAsia="ru-RU"/>
              </w:rPr>
              <w:t xml:space="preserve"> </w:t>
            </w:r>
            <w:r w:rsidRPr="0035274A">
              <w:rPr>
                <w:rFonts w:ascii="Times New Roman" w:eastAsia="Times New Roman" w:hAnsi="Times New Roman" w:cs="Times New Roman"/>
                <w:i/>
                <w:sz w:val="24"/>
                <w:szCs w:val="24"/>
                <w:lang w:val="en-US" w:eastAsia="ru-RU"/>
              </w:rPr>
              <w:t>said</w:t>
            </w:r>
            <w:r w:rsidR="00B2118F" w:rsidRPr="0035274A">
              <w:rPr>
                <w:rFonts w:ascii="Times New Roman" w:eastAsia="Times New Roman" w:hAnsi="Times New Roman" w:cs="Times New Roman"/>
                <w:i/>
                <w:sz w:val="24"/>
                <w:szCs w:val="24"/>
                <w:lang w:val="en-US" w:eastAsia="ru-RU"/>
              </w:rPr>
              <w:t xml:space="preserve"> </w:t>
            </w:r>
            <w:r w:rsidRPr="0035274A">
              <w:rPr>
                <w:rFonts w:ascii="Times New Roman" w:eastAsia="Times New Roman" w:hAnsi="Times New Roman" w:cs="Times New Roman"/>
                <w:i/>
                <w:sz w:val="24"/>
                <w:szCs w:val="24"/>
                <w:lang w:val="en-US" w:eastAsia="ru-RU"/>
              </w:rPr>
              <w:t>Mrs.</w:t>
            </w:r>
            <w:r w:rsidR="00B2118F" w:rsidRPr="0035274A">
              <w:rPr>
                <w:rFonts w:ascii="Times New Roman" w:eastAsia="Times New Roman" w:hAnsi="Times New Roman" w:cs="Times New Roman"/>
                <w:i/>
                <w:sz w:val="24"/>
                <w:szCs w:val="24"/>
                <w:lang w:val="en-US" w:eastAsia="ru-RU"/>
              </w:rPr>
              <w:t xml:space="preserve"> </w:t>
            </w:r>
            <w:proofErr w:type="spellStart"/>
            <w:r w:rsidRPr="0035274A">
              <w:rPr>
                <w:rFonts w:ascii="Times New Roman" w:eastAsia="Times New Roman" w:hAnsi="Times New Roman" w:cs="Times New Roman"/>
                <w:i/>
                <w:sz w:val="24"/>
                <w:szCs w:val="24"/>
                <w:lang w:val="en-US" w:eastAsia="ru-RU"/>
              </w:rPr>
              <w:t>Sowerberry</w:t>
            </w:r>
            <w:proofErr w:type="spellEnd"/>
            <w:r w:rsidRPr="0035274A">
              <w:rPr>
                <w:rFonts w:ascii="Times New Roman" w:eastAsia="Times New Roman" w:hAnsi="Times New Roman" w:cs="Times New Roman"/>
                <w:i/>
                <w:sz w:val="24"/>
                <w:szCs w:val="24"/>
                <w:lang w:val="en-US" w:eastAsia="ru-RU"/>
              </w:rPr>
              <w:t>,</w:t>
            </w:r>
            <w:r w:rsidR="00B2118F" w:rsidRPr="0035274A">
              <w:rPr>
                <w:rFonts w:ascii="Times New Roman" w:eastAsia="Times New Roman" w:hAnsi="Times New Roman" w:cs="Times New Roman"/>
                <w:i/>
                <w:sz w:val="24"/>
                <w:szCs w:val="24"/>
                <w:lang w:val="en-US" w:eastAsia="ru-RU"/>
              </w:rPr>
              <w:t xml:space="preserve"> </w:t>
            </w:r>
            <w:r w:rsidRPr="0035274A">
              <w:rPr>
                <w:rFonts w:ascii="Times New Roman" w:eastAsia="Times New Roman" w:hAnsi="Times New Roman" w:cs="Times New Roman"/>
                <w:i/>
                <w:sz w:val="24"/>
                <w:szCs w:val="24"/>
                <w:lang w:val="en-US" w:eastAsia="ru-RU"/>
              </w:rPr>
              <w:t>sharply.</w:t>
            </w:r>
          </w:p>
          <w:p w:rsidR="00C22E38" w:rsidRPr="00632025" w:rsidRDefault="00C22E38" w:rsidP="00E053C0">
            <w:pPr>
              <w:spacing w:line="360" w:lineRule="auto"/>
              <w:ind w:firstLine="490"/>
              <w:jc w:val="both"/>
              <w:rPr>
                <w:rFonts w:ascii="Times New Roman" w:eastAsia="Times New Roman" w:hAnsi="Times New Roman" w:cs="Times New Roman"/>
                <w:i/>
                <w:sz w:val="24"/>
                <w:szCs w:val="24"/>
                <w:lang w:val="en-US" w:eastAsia="ru-RU"/>
              </w:rPr>
            </w:pPr>
            <w:r w:rsidRPr="0035274A">
              <w:rPr>
                <w:rFonts w:ascii="Times New Roman" w:eastAsia="Times New Roman" w:hAnsi="Times New Roman" w:cs="Times New Roman"/>
                <w:i/>
                <w:sz w:val="24"/>
                <w:szCs w:val="24"/>
                <w:lang w:val="en-US" w:eastAsia="ru-RU"/>
              </w:rPr>
              <w:t>А:</w:t>
            </w:r>
            <w:r w:rsidR="00B2118F" w:rsidRPr="0035274A">
              <w:rPr>
                <w:rFonts w:ascii="Times New Roman" w:eastAsia="Times New Roman" w:hAnsi="Times New Roman" w:cs="Times New Roman"/>
                <w:i/>
                <w:sz w:val="24"/>
                <w:szCs w:val="24"/>
                <w:lang w:val="en-US" w:eastAsia="ru-RU"/>
              </w:rPr>
              <w:t xml:space="preserve"> </w:t>
            </w:r>
            <w:r w:rsidRPr="0035274A">
              <w:rPr>
                <w:rFonts w:ascii="Times New Roman" w:eastAsia="Times New Roman" w:hAnsi="Times New Roman" w:cs="Times New Roman"/>
                <w:i/>
                <w:sz w:val="24"/>
                <w:szCs w:val="24"/>
                <w:lang w:val="en-US" w:eastAsia="ru-RU"/>
              </w:rPr>
              <w:t>-</w:t>
            </w:r>
            <w:r w:rsidR="00B2118F" w:rsidRPr="0035274A">
              <w:rPr>
                <w:rFonts w:ascii="Times New Roman" w:eastAsia="Times New Roman" w:hAnsi="Times New Roman" w:cs="Times New Roman"/>
                <w:i/>
                <w:sz w:val="24"/>
                <w:szCs w:val="24"/>
                <w:lang w:val="en-US" w:eastAsia="ru-RU"/>
              </w:rPr>
              <w:t xml:space="preserve"> </w:t>
            </w:r>
            <w:r w:rsidRPr="0035274A">
              <w:rPr>
                <w:rFonts w:ascii="Times New Roman" w:eastAsia="Times New Roman" w:hAnsi="Times New Roman" w:cs="Times New Roman"/>
                <w:i/>
                <w:sz w:val="24"/>
                <w:szCs w:val="24"/>
                <w:lang w:val="en-US" w:eastAsia="ru-RU"/>
              </w:rPr>
              <w:t>'Nothing,</w:t>
            </w:r>
            <w:r w:rsidR="00B2118F" w:rsidRPr="0035274A">
              <w:rPr>
                <w:rFonts w:ascii="Times New Roman" w:eastAsia="Times New Roman" w:hAnsi="Times New Roman" w:cs="Times New Roman"/>
                <w:i/>
                <w:sz w:val="24"/>
                <w:szCs w:val="24"/>
                <w:lang w:val="en-US" w:eastAsia="ru-RU"/>
              </w:rPr>
              <w:t xml:space="preserve"> </w:t>
            </w:r>
            <w:r w:rsidRPr="0035274A">
              <w:rPr>
                <w:rFonts w:ascii="Times New Roman" w:eastAsia="Times New Roman" w:hAnsi="Times New Roman" w:cs="Times New Roman"/>
                <w:i/>
                <w:sz w:val="24"/>
                <w:szCs w:val="24"/>
                <w:lang w:val="en-US" w:eastAsia="ru-RU"/>
              </w:rPr>
              <w:t>my</w:t>
            </w:r>
            <w:r w:rsidR="00B2118F" w:rsidRPr="0035274A">
              <w:rPr>
                <w:rFonts w:ascii="Times New Roman" w:eastAsia="Times New Roman" w:hAnsi="Times New Roman" w:cs="Times New Roman"/>
                <w:i/>
                <w:sz w:val="24"/>
                <w:szCs w:val="24"/>
                <w:lang w:val="en-US" w:eastAsia="ru-RU"/>
              </w:rPr>
              <w:t xml:space="preserve"> </w:t>
            </w:r>
            <w:r w:rsidRPr="0035274A">
              <w:rPr>
                <w:rFonts w:ascii="Times New Roman" w:eastAsia="Times New Roman" w:hAnsi="Times New Roman" w:cs="Times New Roman"/>
                <w:i/>
                <w:sz w:val="24"/>
                <w:szCs w:val="24"/>
                <w:lang w:val="en-US" w:eastAsia="ru-RU"/>
              </w:rPr>
              <w:t>dear,</w:t>
            </w:r>
            <w:r w:rsidR="00B2118F" w:rsidRPr="0035274A">
              <w:rPr>
                <w:rFonts w:ascii="Times New Roman" w:eastAsia="Times New Roman" w:hAnsi="Times New Roman" w:cs="Times New Roman"/>
                <w:i/>
                <w:sz w:val="24"/>
                <w:szCs w:val="24"/>
                <w:lang w:val="en-US" w:eastAsia="ru-RU"/>
              </w:rPr>
              <w:t xml:space="preserve"> </w:t>
            </w:r>
            <w:r w:rsidRPr="0035274A">
              <w:rPr>
                <w:rFonts w:ascii="Times New Roman" w:eastAsia="Times New Roman" w:hAnsi="Times New Roman" w:cs="Times New Roman"/>
                <w:i/>
                <w:sz w:val="24"/>
                <w:szCs w:val="24"/>
                <w:lang w:val="en-US" w:eastAsia="ru-RU"/>
              </w:rPr>
              <w:t>nothing</w:t>
            </w:r>
            <w:r w:rsidRPr="00632025">
              <w:rPr>
                <w:rFonts w:ascii="Times New Roman" w:eastAsia="Times New Roman" w:hAnsi="Times New Roman" w:cs="Times New Roman"/>
                <w:i/>
                <w:sz w:val="24"/>
                <w:szCs w:val="24"/>
                <w:lang w:val="en-US" w:eastAsia="ru-RU"/>
              </w:rPr>
              <w: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said</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Mr.</w:t>
            </w:r>
            <w:r w:rsidR="00B2118F" w:rsidRPr="00632025">
              <w:rPr>
                <w:rFonts w:ascii="Times New Roman" w:eastAsia="Times New Roman" w:hAnsi="Times New Roman" w:cs="Times New Roman"/>
                <w:i/>
                <w:sz w:val="24"/>
                <w:szCs w:val="24"/>
                <w:lang w:val="en-US" w:eastAsia="ru-RU"/>
              </w:rPr>
              <w:t xml:space="preserve"> </w:t>
            </w:r>
            <w:proofErr w:type="spellStart"/>
            <w:r w:rsidRPr="00632025">
              <w:rPr>
                <w:rFonts w:ascii="Times New Roman" w:eastAsia="Times New Roman" w:hAnsi="Times New Roman" w:cs="Times New Roman"/>
                <w:i/>
                <w:sz w:val="24"/>
                <w:szCs w:val="24"/>
                <w:lang w:val="en-US" w:eastAsia="ru-RU"/>
              </w:rPr>
              <w:t>Sowerberry</w:t>
            </w:r>
            <w:proofErr w:type="spellEnd"/>
            <w:r w:rsidRPr="00632025">
              <w:rPr>
                <w:rFonts w:ascii="Times New Roman" w:eastAsia="Times New Roman" w:hAnsi="Times New Roman" w:cs="Times New Roman"/>
                <w:i/>
                <w:sz w:val="24"/>
                <w:szCs w:val="24"/>
                <w:lang w:val="en-US" w:eastAsia="ru-RU"/>
              </w:rPr>
              <w:t>.</w:t>
            </w:r>
          </w:p>
          <w:p w:rsidR="00C22E38" w:rsidRPr="00632025" w:rsidRDefault="00C22E38" w:rsidP="00E053C0">
            <w:pPr>
              <w:spacing w:line="360" w:lineRule="auto"/>
              <w:ind w:firstLine="490"/>
              <w:jc w:val="both"/>
              <w:rPr>
                <w:rFonts w:ascii="Times New Roman" w:eastAsia="Times New Roman" w:hAnsi="Times New Roman" w:cs="Times New Roman"/>
                <w:i/>
                <w:sz w:val="24"/>
                <w:szCs w:val="24"/>
                <w:lang w:val="en-US" w:eastAsia="ru-RU"/>
              </w:rPr>
            </w:pPr>
            <w:r w:rsidRPr="00632025">
              <w:rPr>
                <w:rFonts w:ascii="Times New Roman" w:eastAsia="Times New Roman" w:hAnsi="Times New Roman" w:cs="Times New Roman"/>
                <w:i/>
                <w:sz w:val="24"/>
                <w:szCs w:val="24"/>
                <w:lang w:val="en-US" w:eastAsia="ru-RU"/>
              </w:rPr>
              <w:t>В:</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'Ugh,</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you</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brute!'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said</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Mrs.</w:t>
            </w:r>
            <w:r w:rsidR="00B2118F" w:rsidRPr="00632025">
              <w:rPr>
                <w:rFonts w:ascii="Times New Roman" w:eastAsia="Times New Roman" w:hAnsi="Times New Roman" w:cs="Times New Roman"/>
                <w:i/>
                <w:sz w:val="24"/>
                <w:szCs w:val="24"/>
                <w:lang w:val="en-US" w:eastAsia="ru-RU"/>
              </w:rPr>
              <w:t xml:space="preserve"> </w:t>
            </w:r>
            <w:proofErr w:type="spellStart"/>
            <w:r w:rsidRPr="00632025">
              <w:rPr>
                <w:rFonts w:ascii="Times New Roman" w:eastAsia="Times New Roman" w:hAnsi="Times New Roman" w:cs="Times New Roman"/>
                <w:i/>
                <w:sz w:val="24"/>
                <w:szCs w:val="24"/>
                <w:lang w:val="en-US" w:eastAsia="ru-RU"/>
              </w:rPr>
              <w:t>Sowerberry</w:t>
            </w:r>
            <w:proofErr w:type="spellEnd"/>
            <w:r w:rsidRPr="00632025">
              <w:rPr>
                <w:rFonts w:ascii="Times New Roman" w:eastAsia="Times New Roman" w:hAnsi="Times New Roman" w:cs="Times New Roman"/>
                <w:i/>
                <w:sz w:val="24"/>
                <w:szCs w:val="24"/>
                <w:lang w:val="en-US" w:eastAsia="ru-RU"/>
              </w:rPr>
              <w:t>.</w:t>
            </w:r>
          </w:p>
          <w:p w:rsidR="00C22E38" w:rsidRPr="00632025" w:rsidRDefault="00C22E38" w:rsidP="00E053C0">
            <w:pPr>
              <w:spacing w:line="360" w:lineRule="auto"/>
              <w:ind w:firstLine="490"/>
              <w:jc w:val="both"/>
              <w:rPr>
                <w:rFonts w:ascii="Times New Roman" w:eastAsia="Times New Roman" w:hAnsi="Times New Roman" w:cs="Times New Roman"/>
                <w:i/>
                <w:sz w:val="24"/>
                <w:szCs w:val="24"/>
                <w:lang w:val="en-US" w:eastAsia="ru-RU"/>
              </w:rPr>
            </w:pPr>
            <w:r w:rsidRPr="00632025">
              <w:rPr>
                <w:rFonts w:ascii="Times New Roman" w:eastAsia="Times New Roman" w:hAnsi="Times New Roman" w:cs="Times New Roman"/>
                <w:i/>
                <w:sz w:val="24"/>
                <w:szCs w:val="24"/>
                <w:lang w:val="en-US" w:eastAsia="ru-RU"/>
              </w:rPr>
              <w:t>А:</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'Not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at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all,</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my</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dear,'</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said</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Mr.</w:t>
            </w:r>
            <w:r w:rsidR="00B2118F" w:rsidRPr="00632025">
              <w:rPr>
                <w:rFonts w:ascii="Times New Roman" w:eastAsia="Times New Roman" w:hAnsi="Times New Roman" w:cs="Times New Roman"/>
                <w:i/>
                <w:sz w:val="24"/>
                <w:szCs w:val="24"/>
                <w:lang w:val="en-US" w:eastAsia="ru-RU"/>
              </w:rPr>
              <w:t xml:space="preserve"> </w:t>
            </w:r>
            <w:proofErr w:type="spellStart"/>
            <w:r w:rsidRPr="00632025">
              <w:rPr>
                <w:rFonts w:ascii="Times New Roman" w:eastAsia="Times New Roman" w:hAnsi="Times New Roman" w:cs="Times New Roman"/>
                <w:i/>
                <w:sz w:val="24"/>
                <w:szCs w:val="24"/>
                <w:lang w:val="en-US" w:eastAsia="ru-RU"/>
              </w:rPr>
              <w:t>Sowerberry</w:t>
            </w:r>
            <w:proofErr w:type="spellEnd"/>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humbly.</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'I</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thought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you</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didn't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want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to</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hear,</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my</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dear.</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I</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was</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only</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going</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to</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say—'</w:t>
            </w:r>
          </w:p>
          <w:p w:rsidR="00C22E38" w:rsidRPr="0035274A" w:rsidRDefault="00C22E38" w:rsidP="00E053C0">
            <w:pPr>
              <w:spacing w:line="360" w:lineRule="auto"/>
              <w:jc w:val="both"/>
              <w:rPr>
                <w:rFonts w:ascii="Times New Roman" w:eastAsia="Times New Roman" w:hAnsi="Times New Roman" w:cs="Times New Roman"/>
                <w:sz w:val="24"/>
                <w:szCs w:val="24"/>
                <w:lang w:val="en-US" w:eastAsia="ru-RU"/>
              </w:rPr>
            </w:pPr>
            <w:r w:rsidRPr="00632025">
              <w:rPr>
                <w:rFonts w:ascii="Times New Roman" w:eastAsia="Times New Roman" w:hAnsi="Times New Roman" w:cs="Times New Roman"/>
                <w:i/>
                <w:sz w:val="24"/>
                <w:szCs w:val="24"/>
                <w:lang w:val="en-US" w:eastAsia="ru-RU"/>
              </w:rPr>
              <w:t>В:</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'Oh,</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don't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tell</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me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what</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you</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were</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going</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to</w:t>
            </w:r>
            <w:r w:rsidR="00B2118F" w:rsidRPr="00632025">
              <w:rPr>
                <w:rFonts w:ascii="Times New Roman" w:eastAsia="Times New Roman" w:hAnsi="Times New Roman" w:cs="Times New Roman"/>
                <w:i/>
                <w:sz w:val="24"/>
                <w:szCs w:val="24"/>
                <w:lang w:val="en-US" w:eastAsia="ru-RU"/>
              </w:rPr>
              <w:t xml:space="preserve"> </w:t>
            </w:r>
            <w:r w:rsidRPr="00632025">
              <w:rPr>
                <w:rFonts w:ascii="Times New Roman" w:eastAsia="Times New Roman" w:hAnsi="Times New Roman" w:cs="Times New Roman"/>
                <w:i/>
                <w:sz w:val="24"/>
                <w:szCs w:val="24"/>
                <w:lang w:val="en-US" w:eastAsia="ru-RU"/>
              </w:rPr>
              <w:t>say</w:t>
            </w:r>
            <w:r w:rsidR="00A958F5" w:rsidRPr="00632025">
              <w:rPr>
                <w:rFonts w:ascii="Times New Roman" w:eastAsia="Times New Roman" w:hAnsi="Times New Roman" w:cs="Times New Roman"/>
                <w:i/>
                <w:sz w:val="24"/>
                <w:szCs w:val="24"/>
                <w:lang w:val="en-US" w:eastAsia="ru-RU"/>
              </w:rPr>
              <w:t>,'</w:t>
            </w:r>
            <w:r w:rsidR="00B2118F" w:rsidRPr="00632025">
              <w:rPr>
                <w:rFonts w:ascii="Times New Roman" w:eastAsia="Times New Roman" w:hAnsi="Times New Roman" w:cs="Times New Roman"/>
                <w:i/>
                <w:sz w:val="24"/>
                <w:szCs w:val="24"/>
                <w:lang w:val="en-US" w:eastAsia="ru-RU"/>
              </w:rPr>
              <w:t xml:space="preserve"> </w:t>
            </w:r>
            <w:r w:rsidR="00A958F5" w:rsidRPr="00632025">
              <w:rPr>
                <w:rFonts w:ascii="Times New Roman" w:eastAsia="Times New Roman" w:hAnsi="Times New Roman" w:cs="Times New Roman"/>
                <w:i/>
                <w:sz w:val="24"/>
                <w:szCs w:val="24"/>
                <w:lang w:val="en-US" w:eastAsia="ru-RU"/>
              </w:rPr>
              <w:t>interposed</w:t>
            </w:r>
            <w:r w:rsidR="00B2118F" w:rsidRPr="00632025">
              <w:rPr>
                <w:rFonts w:ascii="Times New Roman" w:eastAsia="Times New Roman" w:hAnsi="Times New Roman" w:cs="Times New Roman"/>
                <w:i/>
                <w:sz w:val="24"/>
                <w:szCs w:val="24"/>
                <w:lang w:val="en-US" w:eastAsia="ru-RU"/>
              </w:rPr>
              <w:t xml:space="preserve"> </w:t>
            </w:r>
            <w:r w:rsidR="00A958F5" w:rsidRPr="00632025">
              <w:rPr>
                <w:rFonts w:ascii="Times New Roman" w:eastAsia="Times New Roman" w:hAnsi="Times New Roman" w:cs="Times New Roman"/>
                <w:i/>
                <w:sz w:val="24"/>
                <w:szCs w:val="24"/>
                <w:lang w:val="en-US" w:eastAsia="ru-RU"/>
              </w:rPr>
              <w:t>Mrs.</w:t>
            </w:r>
            <w:r w:rsidR="00B2118F" w:rsidRPr="00632025">
              <w:rPr>
                <w:rFonts w:ascii="Times New Roman" w:eastAsia="Times New Roman" w:hAnsi="Times New Roman" w:cs="Times New Roman"/>
                <w:i/>
                <w:sz w:val="24"/>
                <w:szCs w:val="24"/>
                <w:lang w:val="en-US" w:eastAsia="ru-RU"/>
              </w:rPr>
              <w:t xml:space="preserve"> </w:t>
            </w:r>
            <w:proofErr w:type="spellStart"/>
            <w:r w:rsidR="00A958F5" w:rsidRPr="00632025">
              <w:rPr>
                <w:rFonts w:ascii="Times New Roman" w:eastAsia="Times New Roman" w:hAnsi="Times New Roman" w:cs="Times New Roman"/>
                <w:i/>
                <w:sz w:val="24"/>
                <w:szCs w:val="24"/>
                <w:lang w:val="en-US" w:eastAsia="ru-RU"/>
              </w:rPr>
              <w:t>Sowerberry</w:t>
            </w:r>
            <w:proofErr w:type="spellEnd"/>
            <w:r w:rsidR="00A958F5" w:rsidRPr="00632025">
              <w:rPr>
                <w:rFonts w:ascii="Times New Roman" w:eastAsia="Times New Roman" w:hAnsi="Times New Roman" w:cs="Times New Roman"/>
                <w:i/>
                <w:sz w:val="24"/>
                <w:szCs w:val="24"/>
                <w:lang w:val="en-US" w:eastAsia="ru-RU"/>
              </w:rPr>
              <w:t>.</w:t>
            </w:r>
            <w:r w:rsidR="00B2118F" w:rsidRPr="00632025">
              <w:rPr>
                <w:rFonts w:ascii="Times New Roman" w:eastAsia="Times New Roman" w:hAnsi="Times New Roman" w:cs="Times New Roman"/>
                <w:i/>
                <w:sz w:val="24"/>
                <w:szCs w:val="24"/>
                <w:lang w:val="en-US" w:eastAsia="ru-RU"/>
              </w:rPr>
              <w:t xml:space="preserve"> </w:t>
            </w:r>
            <w:r w:rsidR="0035274A">
              <w:rPr>
                <w:rFonts w:ascii="Times New Roman" w:eastAsia="Times New Roman" w:hAnsi="Times New Roman" w:cs="Times New Roman"/>
                <w:sz w:val="24"/>
                <w:szCs w:val="24"/>
                <w:lang w:val="en-US" w:eastAsia="ru-RU"/>
              </w:rPr>
              <w:t>[IR]</w:t>
            </w:r>
          </w:p>
        </w:tc>
      </w:tr>
    </w:tbl>
    <w:p w:rsidR="00C22E38" w:rsidRPr="00B27577" w:rsidRDefault="00C22E38" w:rsidP="00E053C0">
      <w:pPr>
        <w:tabs>
          <w:tab w:val="left" w:pos="10992"/>
          <w:tab w:val="left" w:pos="11908"/>
          <w:tab w:val="left" w:pos="12824"/>
          <w:tab w:val="left" w:pos="13740"/>
          <w:tab w:val="left" w:pos="14656"/>
        </w:tabs>
        <w:spacing w:after="0" w:line="360" w:lineRule="auto"/>
        <w:ind w:firstLine="720"/>
        <w:jc w:val="both"/>
        <w:rPr>
          <w:rFonts w:ascii="Times New Roman" w:eastAsia="MS Mincho" w:hAnsi="Times New Roman" w:cs="Times New Roman"/>
          <w:sz w:val="28"/>
          <w:szCs w:val="28"/>
          <w:lang w:val="en-US"/>
        </w:rPr>
      </w:pPr>
    </w:p>
    <w:p w:rsidR="00C22E38" w:rsidRPr="00B27577" w:rsidRDefault="00C22E38" w:rsidP="00E053C0">
      <w:pPr>
        <w:tabs>
          <w:tab w:val="left" w:pos="10992"/>
          <w:tab w:val="left" w:pos="11908"/>
          <w:tab w:val="left" w:pos="12824"/>
          <w:tab w:val="left" w:pos="13740"/>
          <w:tab w:val="left" w:pos="14656"/>
        </w:tabs>
        <w:spacing w:after="0" w:line="360" w:lineRule="auto"/>
        <w:ind w:firstLine="720"/>
        <w:jc w:val="both"/>
        <w:rPr>
          <w:rFonts w:ascii="Times New Roman" w:eastAsia="MS Mincho" w:hAnsi="Times New Roman" w:cs="Times New Roman"/>
          <w:sz w:val="28"/>
          <w:szCs w:val="28"/>
        </w:rPr>
      </w:pP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диалогической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интеракции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эффективность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неуспешна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из-за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сложившихся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отрицательных</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отношений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между</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участниками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разговора.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Все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это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произошло,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из-за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разницы</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статусных</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отношениях</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коммуникантов</w:t>
      </w:r>
      <w:proofErr w:type="spell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боязни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мужчины</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разозлить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без</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того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суровую</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женщину.</w:t>
      </w:r>
    </w:p>
    <w:p w:rsidR="00C22E38" w:rsidRPr="00B27577" w:rsidRDefault="00C22E38" w:rsidP="00E053C0">
      <w:pPr>
        <w:pStyle w:val="af1"/>
        <w:keepNext/>
        <w:tabs>
          <w:tab w:val="left" w:pos="10992"/>
          <w:tab w:val="left" w:pos="11908"/>
          <w:tab w:val="left" w:pos="12824"/>
          <w:tab w:val="left" w:pos="13740"/>
          <w:tab w:val="left" w:pos="14656"/>
        </w:tabs>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B62576" w:rsidTr="00AC7724">
        <w:tc>
          <w:tcPr>
            <w:tcW w:w="9570" w:type="dxa"/>
            <w:tcBorders>
              <w:top w:val="nil"/>
              <w:left w:val="nil"/>
              <w:bottom w:val="nil"/>
              <w:right w:val="nil"/>
            </w:tcBorders>
            <w:hideMark/>
          </w:tcPr>
          <w:p w:rsidR="00C22E38" w:rsidRPr="00632025" w:rsidRDefault="0033190A" w:rsidP="00E053C0">
            <w:pPr>
              <w:pStyle w:val="af8"/>
              <w:spacing w:line="360" w:lineRule="auto"/>
              <w:ind w:firstLine="180"/>
              <w:jc w:val="both"/>
              <w:rPr>
                <w:rFonts w:ascii="Times New Roman" w:hAnsi="Times New Roman" w:cs="Times New Roman"/>
                <w:i/>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29</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w:t>
            </w:r>
            <w:r w:rsidRPr="0033190A">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black</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liar--what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do</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mean?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You've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been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saying</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knew</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everything</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about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birthing</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babies.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b/>
                <w:i/>
                <w:sz w:val="24"/>
                <w:szCs w:val="24"/>
                <w:lang w:val="en-US"/>
              </w:rPr>
              <w:t>What</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is</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the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truth?</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Tell</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me!"</w:t>
            </w:r>
          </w:p>
          <w:p w:rsidR="00C22E38" w:rsidRPr="00632025" w:rsidRDefault="00C22E38" w:rsidP="00E053C0">
            <w:pPr>
              <w:pStyle w:val="af8"/>
              <w:spacing w:line="360" w:lineRule="auto"/>
              <w:jc w:val="both"/>
              <w:rPr>
                <w:rFonts w:ascii="Times New Roman" w:hAnsi="Times New Roman" w:cs="Times New Roman"/>
                <w:i/>
                <w:sz w:val="24"/>
                <w:szCs w:val="24"/>
                <w:lang w:val="en-US"/>
              </w:rPr>
            </w:pPr>
            <w:r w:rsidRPr="00632025">
              <w:rPr>
                <w:rFonts w:ascii="Times New Roman" w:hAnsi="Times New Roman" w:cs="Times New Roman"/>
                <w:i/>
                <w:sz w:val="24"/>
                <w:szCs w:val="24"/>
                <w:lang w:val="en-US"/>
              </w:rPr>
              <w:t>She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shook</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until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kinky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head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rocked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drunkenly.</w:t>
            </w:r>
            <w:r w:rsidR="00B2118F" w:rsidRPr="00632025">
              <w:rPr>
                <w:rFonts w:ascii="Times New Roman" w:hAnsi="Times New Roman" w:cs="Times New Roman"/>
                <w:i/>
                <w:sz w:val="24"/>
                <w:szCs w:val="24"/>
                <w:lang w:val="en-US"/>
              </w:rPr>
              <w:t xml:space="preserve"> </w:t>
            </w:r>
          </w:p>
          <w:p w:rsidR="00C22E38" w:rsidRPr="0035274A" w:rsidRDefault="00C22E38" w:rsidP="00E053C0">
            <w:pPr>
              <w:pStyle w:val="af8"/>
              <w:spacing w:line="360" w:lineRule="auto"/>
              <w:ind w:firstLine="180"/>
              <w:jc w:val="both"/>
              <w:rPr>
                <w:rFonts w:ascii="Times New Roman" w:hAnsi="Times New Roman" w:cs="Times New Roman"/>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"Ah's</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lyin</w:t>
            </w:r>
            <w:proofErr w:type="spellEnd"/>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Miss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Scarlett!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Ah</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doan</w:t>
            </w:r>
            <w:proofErr w:type="spellEnd"/>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know</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huccome</w:t>
            </w:r>
            <w:proofErr w:type="spellEnd"/>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tell</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sech</w:t>
            </w:r>
            <w:proofErr w:type="spellEnd"/>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lie.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Ah</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jes</w:t>
            </w:r>
            <w:proofErr w:type="spellEnd"/>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see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one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baby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birthed,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Maw</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she</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la</w:t>
            </w:r>
            <w:r w:rsidR="00A958F5" w:rsidRPr="00632025">
              <w:rPr>
                <w:rFonts w:ascii="Times New Roman" w:hAnsi="Times New Roman" w:cs="Times New Roman"/>
                <w:i/>
                <w:sz w:val="24"/>
                <w:szCs w:val="24"/>
                <w:lang w:val="en-US"/>
              </w:rPr>
              <w:t>k</w:t>
            </w:r>
            <w:proofErr w:type="spellEnd"/>
            <w:r w:rsidR="00B2118F" w:rsidRPr="00632025">
              <w:rPr>
                <w:rFonts w:ascii="Times New Roman" w:hAnsi="Times New Roman" w:cs="Times New Roman"/>
                <w:i/>
                <w:sz w:val="24"/>
                <w:szCs w:val="24"/>
                <w:lang w:val="en-US"/>
              </w:rPr>
              <w:t xml:space="preserve"> </w:t>
            </w:r>
            <w:proofErr w:type="spellStart"/>
            <w:r w:rsidR="00A958F5" w:rsidRPr="00632025">
              <w:rPr>
                <w:rFonts w:ascii="Times New Roman" w:hAnsi="Times New Roman" w:cs="Times New Roman"/>
                <w:i/>
                <w:sz w:val="24"/>
                <w:szCs w:val="24"/>
                <w:lang w:val="en-US"/>
              </w:rPr>
              <w:t>ter</w:t>
            </w:r>
            <w:proofErr w:type="spellEnd"/>
            <w:r w:rsidR="00B2118F" w:rsidRPr="00632025">
              <w:rPr>
                <w:rFonts w:ascii="Times New Roman" w:hAnsi="Times New Roman" w:cs="Times New Roman"/>
                <w:i/>
                <w:sz w:val="24"/>
                <w:szCs w:val="24"/>
                <w:lang w:val="en-US"/>
              </w:rPr>
              <w:t xml:space="preserve"> </w:t>
            </w:r>
            <w:r w:rsidR="00A958F5" w:rsidRPr="00632025">
              <w:rPr>
                <w:rFonts w:ascii="Times New Roman" w:hAnsi="Times New Roman" w:cs="Times New Roman"/>
                <w:i/>
                <w:sz w:val="24"/>
                <w:szCs w:val="24"/>
                <w:lang w:val="en-US"/>
              </w:rPr>
              <w:t>wo'</w:t>
            </w:r>
            <w:r w:rsidR="00B2118F" w:rsidRPr="00632025">
              <w:rPr>
                <w:rFonts w:ascii="Times New Roman" w:hAnsi="Times New Roman" w:cs="Times New Roman"/>
                <w:i/>
                <w:sz w:val="24"/>
                <w:szCs w:val="24"/>
                <w:lang w:val="en-US"/>
              </w:rPr>
              <w:t xml:space="preserve"> </w:t>
            </w:r>
            <w:r w:rsidR="00A958F5" w:rsidRPr="00632025">
              <w:rPr>
                <w:rFonts w:ascii="Times New Roman" w:hAnsi="Times New Roman" w:cs="Times New Roman"/>
                <w:i/>
                <w:sz w:val="24"/>
                <w:szCs w:val="24"/>
                <w:lang w:val="en-US"/>
              </w:rPr>
              <w:t>me</w:t>
            </w:r>
            <w:r w:rsidR="00B2118F" w:rsidRPr="00632025">
              <w:rPr>
                <w:rFonts w:ascii="Times New Roman" w:hAnsi="Times New Roman" w:cs="Times New Roman"/>
                <w:i/>
                <w:sz w:val="24"/>
                <w:szCs w:val="24"/>
                <w:lang w:val="en-US"/>
              </w:rPr>
              <w:t xml:space="preserve"> </w:t>
            </w:r>
            <w:r w:rsidR="00A958F5" w:rsidRPr="00632025">
              <w:rPr>
                <w:rFonts w:ascii="Times New Roman" w:hAnsi="Times New Roman" w:cs="Times New Roman"/>
                <w:i/>
                <w:sz w:val="24"/>
                <w:szCs w:val="24"/>
                <w:lang w:val="en-US"/>
              </w:rPr>
              <w:t>out</w:t>
            </w:r>
            <w:r w:rsidR="00B2118F" w:rsidRPr="00632025">
              <w:rPr>
                <w:rFonts w:ascii="Times New Roman" w:hAnsi="Times New Roman" w:cs="Times New Roman"/>
                <w:i/>
                <w:sz w:val="24"/>
                <w:szCs w:val="24"/>
                <w:lang w:val="en-US"/>
              </w:rPr>
              <w:t xml:space="preserve"> </w:t>
            </w:r>
            <w:proofErr w:type="spellStart"/>
            <w:r w:rsidR="00A958F5" w:rsidRPr="00632025">
              <w:rPr>
                <w:rFonts w:ascii="Times New Roman" w:hAnsi="Times New Roman" w:cs="Times New Roman"/>
                <w:i/>
                <w:sz w:val="24"/>
                <w:szCs w:val="24"/>
                <w:lang w:val="en-US"/>
              </w:rPr>
              <w:t>fer</w:t>
            </w:r>
            <w:proofErr w:type="spellEnd"/>
            <w:r w:rsidR="00B2118F" w:rsidRPr="00632025">
              <w:rPr>
                <w:rFonts w:ascii="Times New Roman" w:hAnsi="Times New Roman" w:cs="Times New Roman"/>
                <w:i/>
                <w:sz w:val="24"/>
                <w:szCs w:val="24"/>
                <w:lang w:val="en-US"/>
              </w:rPr>
              <w:t xml:space="preserve"> </w:t>
            </w:r>
            <w:proofErr w:type="spellStart"/>
            <w:r w:rsidR="00A958F5" w:rsidRPr="00632025">
              <w:rPr>
                <w:rFonts w:ascii="Times New Roman" w:hAnsi="Times New Roman" w:cs="Times New Roman"/>
                <w:i/>
                <w:sz w:val="24"/>
                <w:szCs w:val="24"/>
                <w:lang w:val="en-US"/>
              </w:rPr>
              <w:t>watchin</w:t>
            </w:r>
            <w:proofErr w:type="spellEnd"/>
            <w:r w:rsidR="00A958F5" w:rsidRPr="00632025">
              <w:rPr>
                <w:rFonts w:ascii="Times New Roman" w:hAnsi="Times New Roman" w:cs="Times New Roman"/>
                <w:i/>
                <w:sz w:val="24"/>
                <w:szCs w:val="24"/>
                <w:lang w:val="en-US"/>
              </w:rPr>
              <w:t>'."</w:t>
            </w:r>
            <w:r w:rsidR="0035274A">
              <w:rPr>
                <w:rFonts w:ascii="Times New Roman" w:hAnsi="Times New Roman" w:cs="Times New Roman"/>
                <w:i/>
                <w:sz w:val="24"/>
                <w:szCs w:val="24"/>
                <w:lang w:val="en-US"/>
              </w:rPr>
              <w:t xml:space="preserve"> </w:t>
            </w:r>
            <w:r w:rsidR="0035274A">
              <w:rPr>
                <w:rFonts w:ascii="Times New Roman" w:hAnsi="Times New Roman" w:cs="Times New Roman"/>
                <w:sz w:val="24"/>
                <w:szCs w:val="24"/>
                <w:lang w:val="en-US"/>
              </w:rPr>
              <w:t>[GW]</w:t>
            </w:r>
          </w:p>
        </w:tc>
      </w:tr>
    </w:tbl>
    <w:p w:rsidR="0035274A" w:rsidRDefault="0035274A" w:rsidP="00E053C0">
      <w:pPr>
        <w:tabs>
          <w:tab w:val="left" w:pos="10992"/>
          <w:tab w:val="left" w:pos="11908"/>
          <w:tab w:val="left" w:pos="12824"/>
          <w:tab w:val="left" w:pos="13740"/>
          <w:tab w:val="left" w:pos="14656"/>
        </w:tabs>
        <w:spacing w:after="0" w:line="360" w:lineRule="auto"/>
        <w:ind w:firstLine="720"/>
        <w:jc w:val="both"/>
        <w:rPr>
          <w:rFonts w:ascii="Times New Roman" w:eastAsia="MS Mincho" w:hAnsi="Times New Roman" w:cs="Times New Roman"/>
          <w:sz w:val="28"/>
          <w:szCs w:val="28"/>
          <w:lang w:val="en-US"/>
        </w:rPr>
      </w:pPr>
    </w:p>
    <w:p w:rsidR="00C22E38" w:rsidRPr="00B27577" w:rsidRDefault="00C22E38" w:rsidP="00E053C0">
      <w:pPr>
        <w:tabs>
          <w:tab w:val="left" w:pos="10992"/>
          <w:tab w:val="left" w:pos="11908"/>
          <w:tab w:val="left" w:pos="12824"/>
          <w:tab w:val="left" w:pos="13740"/>
          <w:tab w:val="left" w:pos="14656"/>
        </w:tabs>
        <w:spacing w:after="0" w:line="360" w:lineRule="auto"/>
        <w:ind w:firstLine="720"/>
        <w:jc w:val="both"/>
        <w:rPr>
          <w:rFonts w:ascii="Times New Roman" w:eastAsia="MS Mincho" w:hAnsi="Times New Roman" w:cs="Times New Roman"/>
          <w:sz w:val="28"/>
          <w:szCs w:val="28"/>
        </w:rPr>
      </w:pP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данном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примере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между</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собеседниками</w:t>
      </w:r>
      <w:r w:rsidR="00B2118F" w:rsidRPr="00B27577">
        <w:rPr>
          <w:rFonts w:ascii="Times New Roman" w:eastAsia="MS Mincho" w:hAnsi="Times New Roman" w:cs="Times New Roman"/>
          <w:sz w:val="28"/>
          <w:szCs w:val="28"/>
        </w:rPr>
        <w:t xml:space="preserve"> </w:t>
      </w:r>
      <w:proofErr w:type="gramStart"/>
      <w:r w:rsidRPr="00B27577">
        <w:rPr>
          <w:rFonts w:ascii="Times New Roman" w:eastAsia="MS Mincho" w:hAnsi="Times New Roman" w:cs="Times New Roman"/>
          <w:sz w:val="28"/>
          <w:szCs w:val="28"/>
        </w:rPr>
        <w:t>сложились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негативные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отношения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из-за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алкогольного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опьянения</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коммуниканта</w:t>
      </w:r>
      <w:proofErr w:type="spell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Она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говорит</w:t>
      </w:r>
      <w:proofErr w:type="gram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сбивчиво,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теме.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Это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означает,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что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данном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диалогическом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фрагменте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эффективность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отрицательным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прагматическим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эффектом.</w:t>
      </w:r>
    </w:p>
    <w:p w:rsidR="00C22E38" w:rsidRPr="00B27577" w:rsidRDefault="00C22E38" w:rsidP="0033190A">
      <w:pPr>
        <w:tabs>
          <w:tab w:val="left" w:pos="10992"/>
          <w:tab w:val="left" w:pos="11908"/>
          <w:tab w:val="left" w:pos="12824"/>
          <w:tab w:val="left" w:pos="13740"/>
          <w:tab w:val="left" w:pos="14656"/>
        </w:tabs>
        <w:spacing w:after="0" w:line="360" w:lineRule="auto"/>
        <w:ind w:firstLine="720"/>
        <w:jc w:val="both"/>
        <w:rPr>
          <w:rFonts w:ascii="Times New Roman" w:hAnsi="Times New Roman" w:cs="Times New Roman"/>
          <w:i/>
          <w:sz w:val="28"/>
          <w:szCs w:val="28"/>
        </w:rPr>
      </w:pPr>
      <w:r w:rsidRPr="00B27577">
        <w:rPr>
          <w:rFonts w:ascii="Times New Roman" w:eastAsia="MS Mincho" w:hAnsi="Times New Roman" w:cs="Times New Roman"/>
          <w:sz w:val="28"/>
          <w:szCs w:val="28"/>
        </w:rPr>
        <w:lastRenderedPageBreak/>
        <w:t>Ситуаций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активизации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диалога</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коммуникантом</w:t>
      </w:r>
      <w:proofErr w:type="spell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статусом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lang w:val="en-US"/>
        </w:rPr>
        <w:t>p</w:t>
      </w:r>
      <w:r w:rsidRPr="00B27577">
        <w:rPr>
          <w:rFonts w:ascii="Times New Roman" w:eastAsia="MS Mincho" w:hAnsi="Times New Roman" w:cs="Times New Roman"/>
          <w:sz w:val="28"/>
          <w:szCs w:val="28"/>
        </w:rPr>
        <w:t>&lt;1</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встретилось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немного,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все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они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имеют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успешную</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эффективность.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Это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происходит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из-за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излишней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вежливости,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осторожности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собеседника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более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низким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статусом.</w:t>
      </w:r>
      <w:r w:rsidR="0033190A" w:rsidRPr="00B27577">
        <w:rPr>
          <w:rFonts w:ascii="Times New Roman" w:hAnsi="Times New Roman" w:cs="Times New Roman"/>
          <w:i/>
          <w:sz w:val="28"/>
          <w:szCs w:val="28"/>
        </w:rPr>
        <w:t xml:space="preserve"> </w:t>
      </w:r>
    </w:p>
    <w:tbl>
      <w:tblPr>
        <w:tblStyle w:val="afa"/>
        <w:tblW w:w="0" w:type="auto"/>
        <w:tblLook w:val="04A0" w:firstRow="1" w:lastRow="0" w:firstColumn="1" w:lastColumn="0" w:noHBand="0" w:noVBand="1"/>
      </w:tblPr>
      <w:tblGrid>
        <w:gridCol w:w="9570"/>
      </w:tblGrid>
      <w:tr w:rsidR="00C22E38" w:rsidRPr="00632025" w:rsidTr="00AC7724">
        <w:tc>
          <w:tcPr>
            <w:tcW w:w="9570" w:type="dxa"/>
            <w:tcBorders>
              <w:top w:val="nil"/>
              <w:left w:val="nil"/>
              <w:bottom w:val="nil"/>
              <w:right w:val="nil"/>
            </w:tcBorders>
            <w:hideMark/>
          </w:tcPr>
          <w:p w:rsidR="00C22E38" w:rsidRPr="00632025" w:rsidRDefault="0033190A" w:rsidP="00E053C0">
            <w:pPr>
              <w:spacing w:line="360" w:lineRule="auto"/>
              <w:ind w:firstLine="181"/>
              <w:jc w:val="both"/>
              <w:rPr>
                <w:rFonts w:ascii="Times New Roman" w:eastAsia="Calibri" w:hAnsi="Times New Roman" w:cs="Times New Roman"/>
                <w:i/>
                <w:snapToGrid w:val="0"/>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30</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w:t>
            </w:r>
            <w:r w:rsidRPr="0033190A">
              <w:rPr>
                <w:rFonts w:ascii="Times New Roman" w:hAnsi="Times New Roman" w:cs="Times New Roman"/>
                <w:i/>
                <w:snapToGrid w:val="0"/>
                <w:sz w:val="24"/>
                <w:szCs w:val="24"/>
                <w:lang w:val="en-US"/>
              </w:rPr>
              <w:t xml:space="preserve"> </w:t>
            </w:r>
            <w:r w:rsidR="00C22E38" w:rsidRPr="00632025">
              <w:rPr>
                <w:rFonts w:ascii="Times New Roman" w:hAnsi="Times New Roman" w:cs="Times New Roman"/>
                <w:i/>
                <w:snapToGrid w:val="0"/>
                <w:sz w:val="24"/>
                <w:szCs w:val="24"/>
              </w:rPr>
              <w:t>А</w:t>
            </w:r>
            <w:r w:rsidR="00C22E38" w:rsidRPr="00632025">
              <w:rPr>
                <w:rFonts w:ascii="Times New Roman" w:hAnsi="Times New Roman" w:cs="Times New Roman"/>
                <w:i/>
                <w:snapToGrid w:val="0"/>
                <w:sz w:val="24"/>
                <w:szCs w:val="24"/>
                <w:lang w:val="en-US"/>
              </w:rPr>
              <w:t>:</w:t>
            </w:r>
            <w:r w:rsidR="00B2118F" w:rsidRPr="00632025">
              <w:rPr>
                <w:rFonts w:ascii="Times New Roman" w:hAnsi="Times New Roman" w:cs="Times New Roman"/>
                <w:i/>
                <w:snapToGrid w:val="0"/>
                <w:sz w:val="24"/>
                <w:szCs w:val="24"/>
                <w:lang w:val="en-US"/>
              </w:rPr>
              <w:t xml:space="preserve"> </w:t>
            </w:r>
            <w:r w:rsidR="00C22E38" w:rsidRPr="00632025">
              <w:rPr>
                <w:rFonts w:ascii="Times New Roman" w:hAnsi="Times New Roman" w:cs="Times New Roman"/>
                <w:i/>
                <w:snapToGrid w:val="0"/>
                <w:sz w:val="24"/>
                <w:szCs w:val="24"/>
                <w:lang w:val="en-US"/>
              </w:rPr>
              <w:t>-</w:t>
            </w:r>
            <w:r w:rsidR="00B2118F" w:rsidRPr="00632025">
              <w:rPr>
                <w:rFonts w:ascii="Times New Roman" w:hAnsi="Times New Roman" w:cs="Times New Roman"/>
                <w:i/>
                <w:snapToGrid w:val="0"/>
                <w:sz w:val="24"/>
                <w:szCs w:val="24"/>
                <w:lang w:val="en-US"/>
              </w:rPr>
              <w:t xml:space="preserve"> </w:t>
            </w:r>
            <w:r w:rsidR="00C22E38" w:rsidRPr="00632025">
              <w:rPr>
                <w:rFonts w:ascii="Times New Roman" w:hAnsi="Times New Roman" w:cs="Times New Roman"/>
                <w:i/>
                <w:snapToGrid w:val="0"/>
                <w:sz w:val="24"/>
                <w:szCs w:val="24"/>
                <w:lang w:val="en-GB"/>
              </w:rPr>
              <w:t>"</w:t>
            </w:r>
            <w:r w:rsidR="00C22E38" w:rsidRPr="00632025">
              <w:rPr>
                <w:rFonts w:ascii="Times New Roman" w:hAnsi="Times New Roman" w:cs="Times New Roman"/>
                <w:b/>
                <w:i/>
                <w:snapToGrid w:val="0"/>
                <w:sz w:val="24"/>
                <w:szCs w:val="24"/>
                <w:lang w:val="en-GB"/>
              </w:rPr>
              <w:t>Then</w:t>
            </w:r>
            <w:r w:rsidR="00B2118F" w:rsidRPr="00632025">
              <w:rPr>
                <w:rFonts w:ascii="Times New Roman" w:hAnsi="Times New Roman" w:cs="Times New Roman"/>
                <w:b/>
                <w:i/>
                <w:snapToGrid w:val="0"/>
                <w:sz w:val="24"/>
                <w:szCs w:val="24"/>
                <w:lang w:val="en-GB"/>
              </w:rPr>
              <w:t xml:space="preserve"> </w:t>
            </w:r>
            <w:r w:rsidR="00C22E38" w:rsidRPr="00632025">
              <w:rPr>
                <w:rFonts w:ascii="Times New Roman" w:hAnsi="Times New Roman" w:cs="Times New Roman"/>
                <w:b/>
                <w:i/>
                <w:snapToGrid w:val="0"/>
                <w:sz w:val="24"/>
                <w:szCs w:val="24"/>
                <w:lang w:val="en-GB"/>
              </w:rPr>
              <w:t>what?"</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said</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Doctor</w:t>
            </w:r>
            <w:r w:rsidR="00B2118F" w:rsidRPr="00632025">
              <w:rPr>
                <w:rFonts w:ascii="Times New Roman" w:hAnsi="Times New Roman" w:cs="Times New Roman"/>
                <w:i/>
                <w:snapToGrid w:val="0"/>
                <w:sz w:val="24"/>
                <w:szCs w:val="24"/>
                <w:lang w:val="en-GB"/>
              </w:rPr>
              <w:t xml:space="preserve"> </w:t>
            </w:r>
            <w:proofErr w:type="spellStart"/>
            <w:r w:rsidR="00C22E38" w:rsidRPr="00632025">
              <w:rPr>
                <w:rFonts w:ascii="Times New Roman" w:hAnsi="Times New Roman" w:cs="Times New Roman"/>
                <w:i/>
                <w:snapToGrid w:val="0"/>
                <w:sz w:val="24"/>
                <w:szCs w:val="24"/>
                <w:lang w:val="en-GB"/>
              </w:rPr>
              <w:t>Dohmler</w:t>
            </w:r>
            <w:proofErr w:type="spellEnd"/>
            <w:r w:rsidR="00C22E38" w:rsidRPr="00632025">
              <w:rPr>
                <w:rFonts w:ascii="Times New Roman" w:hAnsi="Times New Roman" w:cs="Times New Roman"/>
                <w:i/>
                <w:snapToGrid w:val="0"/>
                <w:sz w:val="24"/>
                <w:szCs w:val="24"/>
                <w:lang w:val="en-GB"/>
              </w:rPr>
              <w:t>,</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thinking</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again</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of</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Chicago</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and</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of</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a</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mild</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pale</w:t>
            </w:r>
            <w:r w:rsidR="00B2118F" w:rsidRPr="00632025">
              <w:rPr>
                <w:rFonts w:ascii="Times New Roman" w:hAnsi="Times New Roman" w:cs="Times New Roman"/>
                <w:i/>
                <w:snapToGrid w:val="0"/>
                <w:sz w:val="24"/>
                <w:szCs w:val="24"/>
                <w:lang w:val="en-US"/>
              </w:rPr>
              <w:t xml:space="preserve"> </w:t>
            </w:r>
            <w:r w:rsidR="00C22E38" w:rsidRPr="00632025">
              <w:rPr>
                <w:rFonts w:ascii="Times New Roman" w:hAnsi="Times New Roman" w:cs="Times New Roman"/>
                <w:i/>
                <w:snapToGrid w:val="0"/>
                <w:sz w:val="24"/>
                <w:szCs w:val="24"/>
                <w:lang w:val="en-GB"/>
              </w:rPr>
              <w:t>gentleman</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with</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a</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pince-nez</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who</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had</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looked</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him</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over</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in</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Zurich</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thirty</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years</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before.</w:t>
            </w:r>
            <w:r w:rsidR="00B2118F" w:rsidRPr="00632025">
              <w:rPr>
                <w:rFonts w:ascii="Times New Roman" w:hAnsi="Times New Roman" w:cs="Times New Roman"/>
                <w:i/>
                <w:snapToGrid w:val="0"/>
                <w:sz w:val="24"/>
                <w:szCs w:val="24"/>
                <w:lang w:val="en-GB"/>
              </w:rPr>
              <w:t xml:space="preserve"> </w:t>
            </w:r>
            <w:r w:rsidR="00C22E38" w:rsidRPr="00632025">
              <w:rPr>
                <w:rFonts w:ascii="Times New Roman" w:hAnsi="Times New Roman" w:cs="Times New Roman"/>
                <w:i/>
                <w:snapToGrid w:val="0"/>
                <w:sz w:val="24"/>
                <w:szCs w:val="24"/>
                <w:lang w:val="en-GB"/>
              </w:rPr>
              <w:t>"</w:t>
            </w:r>
            <w:r w:rsidR="00C22E38" w:rsidRPr="00632025">
              <w:rPr>
                <w:rFonts w:ascii="Times New Roman" w:hAnsi="Times New Roman" w:cs="Times New Roman"/>
                <w:b/>
                <w:i/>
                <w:snapToGrid w:val="0"/>
                <w:sz w:val="24"/>
                <w:szCs w:val="24"/>
                <w:lang w:val="en-GB"/>
              </w:rPr>
              <w:t>Did</w:t>
            </w:r>
            <w:r w:rsidR="00B2118F" w:rsidRPr="00632025">
              <w:rPr>
                <w:rFonts w:ascii="Times New Roman" w:hAnsi="Times New Roman" w:cs="Times New Roman"/>
                <w:b/>
                <w:i/>
                <w:snapToGrid w:val="0"/>
                <w:sz w:val="24"/>
                <w:szCs w:val="24"/>
                <w:lang w:val="en-GB"/>
              </w:rPr>
              <w:t xml:space="preserve"> </w:t>
            </w:r>
            <w:r w:rsidR="00C22E38" w:rsidRPr="00632025">
              <w:rPr>
                <w:rFonts w:ascii="Times New Roman" w:hAnsi="Times New Roman" w:cs="Times New Roman"/>
                <w:b/>
                <w:i/>
                <w:snapToGrid w:val="0"/>
                <w:sz w:val="24"/>
                <w:szCs w:val="24"/>
                <w:lang w:val="en-GB"/>
              </w:rPr>
              <w:t>this</w:t>
            </w:r>
            <w:r w:rsidR="00B2118F" w:rsidRPr="00632025">
              <w:rPr>
                <w:rFonts w:ascii="Times New Roman" w:hAnsi="Times New Roman" w:cs="Times New Roman"/>
                <w:b/>
                <w:i/>
                <w:snapToGrid w:val="0"/>
                <w:sz w:val="24"/>
                <w:szCs w:val="24"/>
                <w:lang w:val="en-GB"/>
              </w:rPr>
              <w:t xml:space="preserve"> </w:t>
            </w:r>
            <w:r w:rsidR="00C22E38" w:rsidRPr="00632025">
              <w:rPr>
                <w:rFonts w:ascii="Times New Roman" w:hAnsi="Times New Roman" w:cs="Times New Roman"/>
                <w:b/>
                <w:i/>
                <w:snapToGrid w:val="0"/>
                <w:sz w:val="24"/>
                <w:szCs w:val="24"/>
                <w:lang w:val="en-GB"/>
              </w:rPr>
              <w:t>thing</w:t>
            </w:r>
            <w:r w:rsidR="00B2118F" w:rsidRPr="00632025">
              <w:rPr>
                <w:rFonts w:ascii="Times New Roman" w:hAnsi="Times New Roman" w:cs="Times New Roman"/>
                <w:b/>
                <w:i/>
                <w:snapToGrid w:val="0"/>
                <w:sz w:val="24"/>
                <w:szCs w:val="24"/>
                <w:lang w:val="en-GB"/>
              </w:rPr>
              <w:t xml:space="preserve"> </w:t>
            </w:r>
            <w:r w:rsidR="00C22E38" w:rsidRPr="00632025">
              <w:rPr>
                <w:rFonts w:ascii="Times New Roman" w:hAnsi="Times New Roman" w:cs="Times New Roman"/>
                <w:b/>
                <w:i/>
                <w:snapToGrid w:val="0"/>
                <w:sz w:val="24"/>
                <w:szCs w:val="24"/>
                <w:lang w:val="en-GB"/>
              </w:rPr>
              <w:t>go</w:t>
            </w:r>
            <w:r w:rsidR="00B2118F" w:rsidRPr="00632025">
              <w:rPr>
                <w:rFonts w:ascii="Times New Roman" w:hAnsi="Times New Roman" w:cs="Times New Roman"/>
                <w:b/>
                <w:i/>
                <w:snapToGrid w:val="0"/>
                <w:sz w:val="24"/>
                <w:szCs w:val="24"/>
                <w:lang w:val="en-GB"/>
              </w:rPr>
              <w:t xml:space="preserve"> </w:t>
            </w:r>
            <w:r w:rsidR="00C22E38" w:rsidRPr="00632025">
              <w:rPr>
                <w:rFonts w:ascii="Times New Roman" w:hAnsi="Times New Roman" w:cs="Times New Roman"/>
                <w:b/>
                <w:i/>
                <w:snapToGrid w:val="0"/>
                <w:sz w:val="24"/>
                <w:szCs w:val="24"/>
                <w:lang w:val="en-GB"/>
              </w:rPr>
              <w:t>on?"</w:t>
            </w:r>
          </w:p>
          <w:p w:rsidR="00C22E38" w:rsidRPr="0035274A" w:rsidRDefault="00C22E38" w:rsidP="00E053C0">
            <w:pPr>
              <w:pStyle w:val="af6"/>
              <w:spacing w:after="0" w:line="360" w:lineRule="auto"/>
              <w:ind w:left="0" w:firstLine="181"/>
              <w:rPr>
                <w:rFonts w:ascii="Times New Roman" w:hAnsi="Times New Roman"/>
                <w:snapToGrid w:val="0"/>
                <w:sz w:val="24"/>
                <w:szCs w:val="24"/>
              </w:rPr>
            </w:pPr>
            <w:r w:rsidRPr="00632025">
              <w:rPr>
                <w:rFonts w:ascii="Times New Roman" w:hAnsi="Times New Roman"/>
                <w:i/>
                <w:snapToGrid w:val="0"/>
                <w:sz w:val="24"/>
                <w:szCs w:val="24"/>
              </w:rPr>
              <w:t>В</w:t>
            </w:r>
            <w:r w:rsidRPr="00632025">
              <w:rPr>
                <w:rFonts w:ascii="Times New Roman" w:hAnsi="Times New Roman"/>
                <w:i/>
                <w:snapToGrid w:val="0"/>
                <w:sz w:val="24"/>
                <w:szCs w:val="24"/>
                <w:lang w:val="en-US"/>
              </w:rPr>
              <w: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"Oh,</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no!</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She</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almost--she</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seemed</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to</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freeze</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up</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right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away.</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She'd</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just</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say,</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'Never</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mind,</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never</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mind,</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Daddy.</w:t>
            </w:r>
            <w:r w:rsidR="00B2118F" w:rsidRPr="00632025">
              <w:rPr>
                <w:rFonts w:ascii="Times New Roman" w:hAnsi="Times New Roman"/>
                <w:i/>
                <w:snapToGrid w:val="0"/>
                <w:sz w:val="24"/>
                <w:szCs w:val="24"/>
                <w:lang w:val="en-US"/>
              </w:rPr>
              <w:t xml:space="preserve"> </w:t>
            </w:r>
            <w:r w:rsidRPr="00632025">
              <w:rPr>
                <w:rFonts w:ascii="Times New Roman" w:hAnsi="Times New Roman"/>
                <w:i/>
                <w:snapToGrid w:val="0"/>
                <w:sz w:val="24"/>
                <w:szCs w:val="24"/>
                <w:lang w:val="en-US"/>
              </w:rPr>
              <w:t>I</w:t>
            </w:r>
            <w:r w:rsidR="00A958F5" w:rsidRPr="00632025">
              <w:rPr>
                <w:rFonts w:ascii="Times New Roman" w:hAnsi="Times New Roman"/>
                <w:i/>
                <w:snapToGrid w:val="0"/>
                <w:sz w:val="24"/>
                <w:szCs w:val="24"/>
                <w:lang w:val="en-US"/>
              </w:rPr>
              <w:t>t</w:t>
            </w:r>
            <w:r w:rsidR="00B2118F" w:rsidRPr="00632025">
              <w:rPr>
                <w:rFonts w:ascii="Times New Roman" w:hAnsi="Times New Roman"/>
                <w:i/>
                <w:snapToGrid w:val="0"/>
                <w:sz w:val="24"/>
                <w:szCs w:val="24"/>
                <w:lang w:val="en-US"/>
              </w:rPr>
              <w:t xml:space="preserve"> </w:t>
            </w:r>
            <w:r w:rsidR="00A958F5" w:rsidRPr="00632025">
              <w:rPr>
                <w:rFonts w:ascii="Times New Roman" w:hAnsi="Times New Roman"/>
                <w:i/>
                <w:snapToGrid w:val="0"/>
                <w:sz w:val="24"/>
                <w:szCs w:val="24"/>
                <w:lang w:val="en-US"/>
              </w:rPr>
              <w:t>doesn't</w:t>
            </w:r>
            <w:r w:rsidR="00B2118F" w:rsidRPr="00632025">
              <w:rPr>
                <w:rFonts w:ascii="Times New Roman" w:hAnsi="Times New Roman"/>
                <w:i/>
                <w:snapToGrid w:val="0"/>
                <w:sz w:val="24"/>
                <w:szCs w:val="24"/>
                <w:lang w:val="en-US"/>
              </w:rPr>
              <w:t xml:space="preserve"> </w:t>
            </w:r>
            <w:r w:rsidR="00A958F5" w:rsidRPr="00632025">
              <w:rPr>
                <w:rFonts w:ascii="Times New Roman" w:hAnsi="Times New Roman"/>
                <w:i/>
                <w:snapToGrid w:val="0"/>
                <w:sz w:val="24"/>
                <w:szCs w:val="24"/>
                <w:lang w:val="en-US"/>
              </w:rPr>
              <w:t>matter.</w:t>
            </w:r>
            <w:r w:rsidR="00B2118F" w:rsidRPr="00632025">
              <w:rPr>
                <w:rFonts w:ascii="Times New Roman" w:hAnsi="Times New Roman"/>
                <w:i/>
                <w:snapToGrid w:val="0"/>
                <w:sz w:val="24"/>
                <w:szCs w:val="24"/>
                <w:lang w:val="en-US"/>
              </w:rPr>
              <w:t xml:space="preserve"> </w:t>
            </w:r>
            <w:r w:rsidR="00A958F5" w:rsidRPr="00632025">
              <w:rPr>
                <w:rFonts w:ascii="Times New Roman" w:hAnsi="Times New Roman"/>
                <w:i/>
                <w:snapToGrid w:val="0"/>
                <w:sz w:val="24"/>
                <w:szCs w:val="24"/>
                <w:lang w:val="en-US"/>
              </w:rPr>
              <w:t>Never</w:t>
            </w:r>
            <w:r w:rsidR="00B2118F" w:rsidRPr="00632025">
              <w:rPr>
                <w:rFonts w:ascii="Times New Roman" w:hAnsi="Times New Roman"/>
                <w:i/>
                <w:snapToGrid w:val="0"/>
                <w:sz w:val="24"/>
                <w:szCs w:val="24"/>
                <w:lang w:val="en-US"/>
              </w:rPr>
              <w:t xml:space="preserve"> </w:t>
            </w:r>
            <w:r w:rsidR="00A958F5" w:rsidRPr="00632025">
              <w:rPr>
                <w:rFonts w:ascii="Times New Roman" w:hAnsi="Times New Roman"/>
                <w:i/>
                <w:snapToGrid w:val="0"/>
                <w:sz w:val="24"/>
                <w:szCs w:val="24"/>
                <w:lang w:val="en-US"/>
              </w:rPr>
              <w:t>mind.'"</w:t>
            </w:r>
            <w:r w:rsidR="0035274A">
              <w:rPr>
                <w:rFonts w:ascii="Times New Roman" w:hAnsi="Times New Roman"/>
                <w:i/>
                <w:snapToGrid w:val="0"/>
                <w:sz w:val="24"/>
                <w:szCs w:val="24"/>
                <w:lang w:val="en-US"/>
              </w:rPr>
              <w:t xml:space="preserve"> </w:t>
            </w:r>
            <w:r w:rsidR="0035274A">
              <w:rPr>
                <w:rFonts w:ascii="Times New Roman" w:hAnsi="Times New Roman"/>
                <w:snapToGrid w:val="0"/>
                <w:sz w:val="24"/>
                <w:szCs w:val="24"/>
                <w:lang w:val="en-US"/>
              </w:rPr>
              <w:t>[TN]</w:t>
            </w:r>
          </w:p>
        </w:tc>
      </w:tr>
    </w:tbl>
    <w:p w:rsidR="00C22E38" w:rsidRPr="00B27577" w:rsidRDefault="00C22E38" w:rsidP="00E053C0">
      <w:pPr>
        <w:tabs>
          <w:tab w:val="left" w:pos="10992"/>
          <w:tab w:val="left" w:pos="11908"/>
          <w:tab w:val="left" w:pos="12824"/>
          <w:tab w:val="left" w:pos="13740"/>
          <w:tab w:val="left" w:pos="14656"/>
        </w:tabs>
        <w:spacing w:after="0" w:line="360" w:lineRule="auto"/>
        <w:ind w:firstLine="720"/>
        <w:jc w:val="both"/>
        <w:rPr>
          <w:rFonts w:ascii="Times New Roman" w:eastAsia="MS Mincho" w:hAnsi="Times New Roman" w:cs="Times New Roman"/>
          <w:sz w:val="28"/>
          <w:szCs w:val="28"/>
          <w:lang w:val="en-US"/>
        </w:rPr>
      </w:pPr>
    </w:p>
    <w:p w:rsidR="00C22E38" w:rsidRPr="0035274A" w:rsidRDefault="00C22E38" w:rsidP="0033190A">
      <w:pPr>
        <w:tabs>
          <w:tab w:val="left" w:pos="10992"/>
          <w:tab w:val="left" w:pos="11908"/>
          <w:tab w:val="left" w:pos="12824"/>
          <w:tab w:val="left" w:pos="13740"/>
          <w:tab w:val="left" w:pos="14656"/>
        </w:tabs>
        <w:spacing w:after="0" w:line="360" w:lineRule="auto"/>
        <w:ind w:firstLine="720"/>
        <w:jc w:val="both"/>
        <w:rPr>
          <w:rFonts w:ascii="Times New Roman" w:hAnsi="Times New Roman" w:cs="Times New Roman"/>
          <w:i/>
          <w:sz w:val="28"/>
          <w:szCs w:val="28"/>
          <w:lang w:val="en-US"/>
        </w:rPr>
      </w:pP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интеракции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между</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участниками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общения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прослеживаются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деловые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отношения,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что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значительной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мере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отразилось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разности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их</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статусов.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Эффективность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диалогического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фрагмента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успешная.</w:t>
      </w:r>
      <w:r w:rsidR="0033190A" w:rsidRPr="00B27577">
        <w:rPr>
          <w:rFonts w:ascii="Times New Roman" w:hAnsi="Times New Roman" w:cs="Times New Roman"/>
          <w:i/>
          <w:sz w:val="28"/>
          <w:szCs w:val="28"/>
        </w:rPr>
        <w:t xml:space="preserve"> </w:t>
      </w:r>
    </w:p>
    <w:tbl>
      <w:tblPr>
        <w:tblStyle w:val="afa"/>
        <w:tblW w:w="0" w:type="auto"/>
        <w:tblLook w:val="04A0" w:firstRow="1" w:lastRow="0" w:firstColumn="1" w:lastColumn="0" w:noHBand="0" w:noVBand="1"/>
      </w:tblPr>
      <w:tblGrid>
        <w:gridCol w:w="9570"/>
      </w:tblGrid>
      <w:tr w:rsidR="007E10E8" w:rsidRPr="00B62576" w:rsidTr="00AC7724">
        <w:tc>
          <w:tcPr>
            <w:tcW w:w="9570" w:type="dxa"/>
            <w:tcBorders>
              <w:top w:val="nil"/>
              <w:left w:val="nil"/>
              <w:bottom w:val="nil"/>
              <w:right w:val="nil"/>
            </w:tcBorders>
          </w:tcPr>
          <w:p w:rsidR="00C22E38" w:rsidRPr="00632025" w:rsidRDefault="0033190A" w:rsidP="00E053C0">
            <w:pPr>
              <w:autoSpaceDE w:val="0"/>
              <w:autoSpaceDN w:val="0"/>
              <w:adjustRightInd w:val="0"/>
              <w:spacing w:line="360" w:lineRule="auto"/>
              <w:rPr>
                <w:rFonts w:ascii="Times New Roman" w:eastAsia="Calibri" w:hAnsi="Times New Roman" w:cs="Times New Roman"/>
                <w:i/>
                <w:sz w:val="24"/>
                <w:szCs w:val="24"/>
                <w:lang w:val="en-US"/>
              </w:rPr>
            </w:pPr>
            <w:r w:rsidRPr="0033190A">
              <w:rPr>
                <w:rFonts w:ascii="Times New Roman" w:hAnsi="Times New Roman" w:cs="Times New Roman"/>
                <w:b/>
                <w:sz w:val="28"/>
                <w:szCs w:val="28"/>
                <w:lang w:val="en-US"/>
              </w:rPr>
              <w:t>(</w:t>
            </w:r>
            <w:r w:rsidRPr="0033190A">
              <w:rPr>
                <w:rFonts w:ascii="Times New Roman" w:hAnsi="Times New Roman" w:cs="Times New Roman"/>
                <w:b/>
                <w:sz w:val="28"/>
                <w:szCs w:val="28"/>
              </w:rPr>
              <w:fldChar w:fldCharType="begin"/>
            </w:r>
            <w:r w:rsidRPr="0033190A">
              <w:rPr>
                <w:rFonts w:ascii="Times New Roman" w:hAnsi="Times New Roman" w:cs="Times New Roman"/>
                <w:b/>
                <w:sz w:val="28"/>
                <w:szCs w:val="28"/>
                <w:lang w:val="en-US"/>
              </w:rPr>
              <w:instrText xml:space="preserve"> SEQ </w:instrText>
            </w:r>
            <w:r w:rsidRPr="0033190A">
              <w:rPr>
                <w:rFonts w:ascii="Times New Roman" w:hAnsi="Times New Roman" w:cs="Times New Roman"/>
                <w:b/>
                <w:sz w:val="28"/>
                <w:szCs w:val="28"/>
              </w:rPr>
              <w:instrText>Пример</w:instrText>
            </w:r>
            <w:r w:rsidRPr="0033190A">
              <w:rPr>
                <w:rFonts w:ascii="Times New Roman" w:hAnsi="Times New Roman" w:cs="Times New Roman"/>
                <w:b/>
                <w:sz w:val="28"/>
                <w:szCs w:val="28"/>
                <w:lang w:val="en-US"/>
              </w:rPr>
              <w:instrText xml:space="preserve"> \* ARABIC </w:instrText>
            </w:r>
            <w:r w:rsidRPr="0033190A">
              <w:rPr>
                <w:rFonts w:ascii="Times New Roman" w:hAnsi="Times New Roman" w:cs="Times New Roman"/>
                <w:b/>
                <w:sz w:val="28"/>
                <w:szCs w:val="28"/>
              </w:rPr>
              <w:fldChar w:fldCharType="separate"/>
            </w:r>
            <w:r w:rsidRPr="0033190A">
              <w:rPr>
                <w:rFonts w:ascii="Times New Roman" w:hAnsi="Times New Roman" w:cs="Times New Roman"/>
                <w:b/>
                <w:noProof/>
                <w:sz w:val="28"/>
                <w:szCs w:val="28"/>
                <w:lang w:val="en-US"/>
              </w:rPr>
              <w:t>31</w:t>
            </w:r>
            <w:r w:rsidRPr="0033190A">
              <w:rPr>
                <w:rFonts w:ascii="Times New Roman" w:hAnsi="Times New Roman" w:cs="Times New Roman"/>
                <w:b/>
                <w:noProof/>
                <w:sz w:val="28"/>
                <w:szCs w:val="28"/>
              </w:rPr>
              <w:fldChar w:fldCharType="end"/>
            </w:r>
            <w:r w:rsidRPr="0033190A">
              <w:rPr>
                <w:rFonts w:ascii="Times New Roman" w:hAnsi="Times New Roman" w:cs="Times New Roman"/>
                <w:b/>
                <w:noProof/>
                <w:sz w:val="28"/>
                <w:szCs w:val="28"/>
                <w:lang w:val="en-US"/>
              </w:rPr>
              <w:t>)</w:t>
            </w:r>
            <w:r w:rsidRPr="0033190A">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rPr>
              <w:t>А</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t>
            </w:r>
            <w:r w:rsidR="00C22E38" w:rsidRPr="00632025">
              <w:rPr>
                <w:rFonts w:ascii="Times New Roman" w:hAnsi="Times New Roman" w:cs="Times New Roman"/>
                <w:b/>
                <w:i/>
                <w:sz w:val="24"/>
                <w:szCs w:val="24"/>
                <w:lang w:val="en-US"/>
              </w:rPr>
              <w:t>Why</w:t>
            </w:r>
            <w:r w:rsidR="00B2118F" w:rsidRPr="00632025">
              <w:rPr>
                <w:rFonts w:ascii="Times New Roman" w:hAnsi="Times New Roman" w:cs="Times New Roman"/>
                <w:b/>
                <w:i/>
                <w:sz w:val="24"/>
                <w:szCs w:val="24"/>
                <w:lang w:val="en-US"/>
              </w:rPr>
              <w:t xml:space="preserve"> </w:t>
            </w:r>
            <w:proofErr w:type="gramStart"/>
            <w:r w:rsidR="00C22E38" w:rsidRPr="00632025">
              <w:rPr>
                <w:rFonts w:ascii="Times New Roman" w:hAnsi="Times New Roman" w:cs="Times New Roman"/>
                <w:b/>
                <w:i/>
                <w:sz w:val="24"/>
                <w:szCs w:val="24"/>
                <w:lang w:val="en-US"/>
              </w:rPr>
              <w:t>does</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the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dorms</w:t>
            </w:r>
            <w:proofErr w:type="gramEnd"/>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have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to</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be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locked</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on</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the</w:t>
            </w:r>
            <w:r w:rsidR="00B2118F" w:rsidRPr="00632025">
              <w:rPr>
                <w:rFonts w:ascii="Times New Roman" w:hAnsi="Times New Roman" w:cs="Times New Roman"/>
                <w:b/>
                <w:i/>
                <w:sz w:val="24"/>
                <w:szCs w:val="24"/>
                <w:lang w:val="en-US"/>
              </w:rPr>
              <w:t xml:space="preserve"> </w:t>
            </w:r>
            <w:r w:rsidR="00C22E38" w:rsidRPr="00632025">
              <w:rPr>
                <w:rFonts w:ascii="Times New Roman" w:hAnsi="Times New Roman" w:cs="Times New Roman"/>
                <w:b/>
                <w:i/>
                <w:sz w:val="24"/>
                <w:szCs w:val="24"/>
                <w:lang w:val="en-US"/>
              </w:rPr>
              <w:t>weekends</w:t>
            </w:r>
            <w:r w:rsidR="00C22E38"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Cheswick</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or</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somebody</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would</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ask.</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“Can’t</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fellow</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even</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have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weekends</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00C22E38" w:rsidRPr="00632025">
              <w:rPr>
                <w:rFonts w:ascii="Times New Roman" w:hAnsi="Times New Roman" w:cs="Times New Roman"/>
                <w:i/>
                <w:sz w:val="24"/>
                <w:szCs w:val="24"/>
                <w:lang w:val="en-US"/>
              </w:rPr>
              <w:t>himself?”</w:t>
            </w:r>
          </w:p>
          <w:p w:rsidR="00C22E38" w:rsidRPr="00632025" w:rsidRDefault="00C22E38" w:rsidP="00E053C0">
            <w:pPr>
              <w:autoSpaceDE w:val="0"/>
              <w:autoSpaceDN w:val="0"/>
              <w:adjustRightInd w:val="0"/>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“Yeah,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Miss</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Ratched</w:t>
            </w:r>
            <w:proofErr w:type="spellEnd"/>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proofErr w:type="spellStart"/>
            <w:r w:rsidRPr="00632025">
              <w:rPr>
                <w:rFonts w:ascii="Times New Roman" w:hAnsi="Times New Roman" w:cs="Times New Roman"/>
                <w:i/>
                <w:sz w:val="24"/>
                <w:szCs w:val="24"/>
                <w:lang w:val="en-US"/>
              </w:rPr>
              <w:t>McMurphy</w:t>
            </w:r>
            <w:proofErr w:type="spellEnd"/>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would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Pr="00632025">
              <w:rPr>
                <w:rFonts w:ascii="Times New Roman" w:hAnsi="Times New Roman" w:cs="Times New Roman"/>
                <w:b/>
                <w:i/>
                <w:sz w:val="24"/>
                <w:szCs w:val="24"/>
                <w:lang w:val="en-US"/>
              </w:rPr>
              <w:t>Wh</w:t>
            </w:r>
            <w:r w:rsidRPr="00632025">
              <w:rPr>
                <w:rFonts w:ascii="Times New Roman" w:hAnsi="Times New Roman" w:cs="Times New Roman"/>
                <w:i/>
                <w:sz w:val="24"/>
                <w:szCs w:val="24"/>
                <w:lang w:val="en-US"/>
              </w:rPr>
              <w:t>y?”</w:t>
            </w:r>
          </w:p>
          <w:p w:rsidR="00C22E38" w:rsidRPr="00632025" w:rsidRDefault="00C22E38" w:rsidP="00E053C0">
            <w:pPr>
              <w:autoSpaceDE w:val="0"/>
              <w:autoSpaceDN w:val="0"/>
              <w:adjustRightInd w:val="0"/>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dorms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were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left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open,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have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learned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from</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past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experience,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would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return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after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breakfast.”</w:t>
            </w:r>
          </w:p>
          <w:p w:rsidR="00C22E38" w:rsidRPr="00632025" w:rsidRDefault="00C22E38" w:rsidP="00E053C0">
            <w:pPr>
              <w:autoSpaceDE w:val="0"/>
              <w:autoSpaceDN w:val="0"/>
              <w:adjustRightInd w:val="0"/>
              <w:spacing w:line="360" w:lineRule="auto"/>
              <w:rPr>
                <w:rFonts w:ascii="Times New Roman" w:hAnsi="Times New Roman" w:cs="Times New Roman"/>
                <w:i/>
                <w:sz w:val="24"/>
                <w:szCs w:val="24"/>
                <w:lang w:val="en-US"/>
              </w:rPr>
            </w:pPr>
            <w:r w:rsidRPr="00632025">
              <w:rPr>
                <w:rFonts w:ascii="Times New Roman" w:hAnsi="Times New Roman" w:cs="Times New Roman"/>
                <w:i/>
                <w:sz w:val="24"/>
                <w:szCs w:val="24"/>
              </w:rPr>
              <w:t>В</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mortal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mean,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normal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people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get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sleep</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late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weekends.”</w:t>
            </w:r>
          </w:p>
          <w:p w:rsidR="00A958F5" w:rsidRPr="0035274A" w:rsidRDefault="00C22E38" w:rsidP="00E053C0">
            <w:pPr>
              <w:autoSpaceDE w:val="0"/>
              <w:autoSpaceDN w:val="0"/>
              <w:adjustRightInd w:val="0"/>
              <w:spacing w:line="360" w:lineRule="auto"/>
              <w:rPr>
                <w:rFonts w:ascii="Times New Roman" w:eastAsia="MS Mincho" w:hAnsi="Times New Roman" w:cs="Times New Roman"/>
                <w:sz w:val="24"/>
                <w:szCs w:val="24"/>
                <w:lang w:val="en-US"/>
              </w:rPr>
            </w:pPr>
            <w:r w:rsidRPr="00632025">
              <w:rPr>
                <w:rFonts w:ascii="Times New Roman" w:hAnsi="Times New Roman" w:cs="Times New Roman"/>
                <w:i/>
                <w:sz w:val="24"/>
                <w:szCs w:val="24"/>
              </w:rPr>
              <w:t>А</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are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this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hospital,”</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would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say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like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was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repeating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for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hundredth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time,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“because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proven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inability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adjust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to</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society.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doctor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and</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believe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that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every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minute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spent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company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of</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others,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with</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some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exceptions,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therapeutic,</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while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every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minute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spent</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brooding</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alone</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only</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increases</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your</w:t>
            </w:r>
            <w:r w:rsidR="00B2118F" w:rsidRPr="00632025">
              <w:rPr>
                <w:rFonts w:ascii="Times New Roman" w:hAnsi="Times New Roman" w:cs="Times New Roman"/>
                <w:i/>
                <w:sz w:val="24"/>
                <w:szCs w:val="24"/>
                <w:lang w:val="en-US"/>
              </w:rPr>
              <w:t xml:space="preserve"> </w:t>
            </w:r>
            <w:r w:rsidRPr="00632025">
              <w:rPr>
                <w:rFonts w:ascii="Times New Roman" w:hAnsi="Times New Roman" w:cs="Times New Roman"/>
                <w:i/>
                <w:sz w:val="24"/>
                <w:szCs w:val="24"/>
                <w:lang w:val="en-US"/>
              </w:rPr>
              <w:t>separation.”</w:t>
            </w:r>
            <w:r w:rsidR="0035274A">
              <w:rPr>
                <w:rFonts w:ascii="Times New Roman" w:hAnsi="Times New Roman" w:cs="Times New Roman"/>
                <w:i/>
                <w:sz w:val="24"/>
                <w:szCs w:val="24"/>
                <w:lang w:val="en-US"/>
              </w:rPr>
              <w:t xml:space="preserve"> </w:t>
            </w:r>
            <w:r w:rsidR="0035274A">
              <w:rPr>
                <w:rFonts w:ascii="Times New Roman" w:hAnsi="Times New Roman" w:cs="Times New Roman"/>
                <w:sz w:val="24"/>
                <w:szCs w:val="24"/>
                <w:lang w:val="en-US"/>
              </w:rPr>
              <w:t>[DP]</w:t>
            </w:r>
          </w:p>
          <w:p w:rsidR="00C22E38" w:rsidRPr="00632025" w:rsidRDefault="00C22E38" w:rsidP="00E053C0">
            <w:pPr>
              <w:pStyle w:val="af6"/>
              <w:spacing w:after="0" w:line="360" w:lineRule="auto"/>
              <w:ind w:left="0"/>
              <w:jc w:val="right"/>
              <w:rPr>
                <w:rFonts w:ascii="Times New Roman" w:eastAsia="MS Mincho" w:hAnsi="Times New Roman"/>
                <w:i/>
                <w:sz w:val="24"/>
                <w:szCs w:val="24"/>
                <w:lang w:val="en-US"/>
              </w:rPr>
            </w:pPr>
          </w:p>
        </w:tc>
      </w:tr>
    </w:tbl>
    <w:p w:rsidR="00C22E38" w:rsidRPr="00B27577" w:rsidRDefault="00EB0904" w:rsidP="00E053C0">
      <w:pPr>
        <w:tabs>
          <w:tab w:val="left" w:pos="10992"/>
          <w:tab w:val="left" w:pos="11908"/>
          <w:tab w:val="left" w:pos="12824"/>
          <w:tab w:val="left" w:pos="13740"/>
          <w:tab w:val="left" w:pos="14656"/>
        </w:tabs>
        <w:spacing w:after="0" w:line="360" w:lineRule="auto"/>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Как показывает язык коммуникации, м</w:t>
      </w:r>
      <w:r w:rsidR="00C22E38" w:rsidRPr="00B27577">
        <w:rPr>
          <w:rFonts w:ascii="Times New Roman" w:eastAsia="MS Mincho" w:hAnsi="Times New Roman" w:cs="Times New Roman"/>
          <w:sz w:val="28"/>
          <w:szCs w:val="28"/>
        </w:rPr>
        <w:t>ежду</w:t>
      </w:r>
      <w:r w:rsidR="00B2118F" w:rsidRPr="00B27577">
        <w:rPr>
          <w:rFonts w:ascii="Times New Roman" w:eastAsia="MS Mincho" w:hAnsi="Times New Roman" w:cs="Times New Roman"/>
          <w:sz w:val="28"/>
          <w:szCs w:val="28"/>
        </w:rPr>
        <w:t xml:space="preserve"> </w:t>
      </w:r>
      <w:proofErr w:type="spellStart"/>
      <w:r w:rsidR="00C22E38" w:rsidRPr="00B27577">
        <w:rPr>
          <w:rFonts w:ascii="Times New Roman" w:eastAsia="MS Mincho" w:hAnsi="Times New Roman" w:cs="Times New Roman"/>
          <w:sz w:val="28"/>
          <w:szCs w:val="28"/>
        </w:rPr>
        <w:t>коммуникантами</w:t>
      </w:r>
      <w:proofErr w:type="spellEnd"/>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данном</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примере</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сложились</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нейтральные</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отношения.</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Эффективность</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их</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разговора</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успешна,</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т.</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к.</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говорящая</w:t>
      </w:r>
      <w:proofErr w:type="gramStart"/>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В</w:t>
      </w:r>
      <w:proofErr w:type="gramEnd"/>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была</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активизирована</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на</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беседу</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и</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изложение</w:t>
      </w:r>
      <w:r w:rsidR="00B2118F" w:rsidRPr="00B27577">
        <w:rPr>
          <w:rFonts w:ascii="Times New Roman" w:eastAsia="MS Mincho" w:hAnsi="Times New Roman" w:cs="Times New Roman"/>
          <w:sz w:val="28"/>
          <w:szCs w:val="28"/>
        </w:rPr>
        <w:t xml:space="preserve"> </w:t>
      </w:r>
      <w:r w:rsidR="00C22E38" w:rsidRPr="00B27577">
        <w:rPr>
          <w:rFonts w:ascii="Times New Roman" w:eastAsia="MS Mincho" w:hAnsi="Times New Roman" w:cs="Times New Roman"/>
          <w:sz w:val="28"/>
          <w:szCs w:val="28"/>
        </w:rPr>
        <w:t>информации.</w:t>
      </w:r>
    </w:p>
    <w:p w:rsidR="00C22E38" w:rsidRPr="00B27577" w:rsidRDefault="00C22E38" w:rsidP="00E053C0">
      <w:pPr>
        <w:tabs>
          <w:tab w:val="left" w:pos="10992"/>
          <w:tab w:val="left" w:pos="11908"/>
          <w:tab w:val="left" w:pos="12824"/>
          <w:tab w:val="left" w:pos="13740"/>
          <w:tab w:val="left" w:pos="14656"/>
        </w:tabs>
        <w:spacing w:after="0" w:line="360" w:lineRule="auto"/>
        <w:ind w:firstLine="720"/>
        <w:jc w:val="both"/>
        <w:rPr>
          <w:rFonts w:ascii="Times New Roman" w:eastAsia="MS Mincho" w:hAnsi="Times New Roman" w:cs="Times New Roman"/>
          <w:sz w:val="28"/>
          <w:szCs w:val="28"/>
        </w:rPr>
      </w:pPr>
      <w:r w:rsidRPr="00B27577">
        <w:rPr>
          <w:rFonts w:ascii="Times New Roman" w:eastAsia="MS Mincho" w:hAnsi="Times New Roman" w:cs="Times New Roman"/>
          <w:sz w:val="28"/>
          <w:szCs w:val="28"/>
        </w:rPr>
        <w:t>Таким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образом,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прагматическая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переменная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w:t>
      </w:r>
      <w:proofErr w:type="spellStart"/>
      <w:r w:rsidRPr="00B27577">
        <w:rPr>
          <w:rFonts w:ascii="Times New Roman" w:eastAsia="MS Mincho" w:hAnsi="Times New Roman" w:cs="Times New Roman"/>
          <w:sz w:val="28"/>
          <w:szCs w:val="28"/>
        </w:rPr>
        <w:t>статусность</w:t>
      </w:r>
      <w:proofErr w:type="spellEnd"/>
      <w:r w:rsidRPr="00B27577">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оказывает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непосредственное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влияние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выбор</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частотность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употребления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того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или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иного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типа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коммуникативных</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речевых</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актов,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активизирующих</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речевую</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интеракцию</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коммуникантов</w:t>
      </w:r>
      <w:proofErr w:type="spellEnd"/>
      <w:r w:rsidRPr="00B27577">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также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влияет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степень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эффективности.</w:t>
      </w:r>
    </w:p>
    <w:p w:rsidR="00C22E38" w:rsidRPr="00B27577" w:rsidRDefault="003D1DAD" w:rsidP="00E053C0">
      <w:pPr>
        <w:pStyle w:val="1"/>
        <w:spacing w:before="0" w:line="360" w:lineRule="auto"/>
        <w:jc w:val="center"/>
        <w:rPr>
          <w:rFonts w:ascii="Times New Roman" w:hAnsi="Times New Roman" w:cs="Times New Roman"/>
          <w:color w:val="auto"/>
        </w:rPr>
      </w:pPr>
      <w:bookmarkStart w:id="21" w:name="_Toc447896204"/>
      <w:r>
        <w:rPr>
          <w:rFonts w:ascii="Times New Roman" w:hAnsi="Times New Roman" w:cs="Times New Roman"/>
          <w:color w:val="auto"/>
        </w:rPr>
        <w:lastRenderedPageBreak/>
        <w:t>2</w:t>
      </w:r>
      <w:r w:rsidR="00187062" w:rsidRPr="00B27577">
        <w:rPr>
          <w:rFonts w:ascii="Times New Roman" w:hAnsi="Times New Roman" w:cs="Times New Roman"/>
          <w:color w:val="auto"/>
        </w:rPr>
        <w:t>.4</w:t>
      </w:r>
      <w:r w:rsidR="00EB0904">
        <w:rPr>
          <w:rFonts w:ascii="Times New Roman" w:hAnsi="Times New Roman" w:cs="Times New Roman"/>
          <w:color w:val="auto"/>
        </w:rPr>
        <w:t xml:space="preserve"> Невербальные</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средства</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активизации</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диалогического</w:t>
      </w:r>
      <w:r w:rsidR="00B2118F" w:rsidRPr="00B27577">
        <w:rPr>
          <w:rFonts w:ascii="Times New Roman" w:hAnsi="Times New Roman" w:cs="Times New Roman"/>
          <w:color w:val="auto"/>
        </w:rPr>
        <w:t xml:space="preserve"> </w:t>
      </w:r>
      <w:r w:rsidR="00C22E38" w:rsidRPr="00B27577">
        <w:rPr>
          <w:rFonts w:ascii="Times New Roman" w:hAnsi="Times New Roman" w:cs="Times New Roman"/>
          <w:color w:val="auto"/>
        </w:rPr>
        <w:t>взаимодействия</w:t>
      </w:r>
      <w:bookmarkEnd w:id="21"/>
    </w:p>
    <w:p w:rsidR="00C22E38" w:rsidRPr="00B27577" w:rsidRDefault="00C22E38" w:rsidP="00E053C0">
      <w:pPr>
        <w:spacing w:line="360" w:lineRule="auto"/>
        <w:rPr>
          <w:rFonts w:ascii="Times New Roman" w:hAnsi="Times New Roman" w:cs="Times New Roman"/>
          <w:sz w:val="28"/>
          <w:szCs w:val="28"/>
          <w:lang w:eastAsia="ru-RU"/>
        </w:rPr>
      </w:pPr>
    </w:p>
    <w:p w:rsidR="00C22E38" w:rsidRPr="00B27577" w:rsidRDefault="00C22E38" w:rsidP="00E053C0">
      <w:pPr>
        <w:spacing w:after="0" w:line="360" w:lineRule="auto"/>
        <w:ind w:firstLine="720"/>
        <w:jc w:val="both"/>
        <w:rPr>
          <w:rFonts w:ascii="Times New Roman" w:eastAsia="MS Mincho" w:hAnsi="Times New Roman" w:cs="Times New Roman"/>
          <w:sz w:val="28"/>
          <w:szCs w:val="28"/>
        </w:rPr>
      </w:pPr>
      <w:r w:rsidRPr="00B27577">
        <w:rPr>
          <w:rFonts w:ascii="Times New Roman" w:eastAsia="MS Mincho" w:hAnsi="Times New Roman" w:cs="Times New Roman"/>
          <w:sz w:val="28"/>
          <w:szCs w:val="28"/>
        </w:rPr>
        <w:t>Активизация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диалогического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взаимодействия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осуществляется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также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за</w:t>
      </w:r>
      <w:r w:rsidR="002D2D00">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счет</w:t>
      </w:r>
      <w:r w:rsidR="00B2118F" w:rsidRPr="00B27577">
        <w:rPr>
          <w:rFonts w:ascii="Times New Roman" w:eastAsia="MS Mincho" w:hAnsi="Times New Roman" w:cs="Times New Roman"/>
          <w:sz w:val="28"/>
          <w:szCs w:val="28"/>
        </w:rPr>
        <w:t xml:space="preserve"> </w:t>
      </w:r>
      <w:r w:rsidR="002D2D00">
        <w:rPr>
          <w:rFonts w:ascii="Times New Roman" w:eastAsia="MS Mincho" w:hAnsi="Times New Roman" w:cs="Times New Roman"/>
          <w:sz w:val="28"/>
          <w:szCs w:val="28"/>
        </w:rPr>
        <w:t xml:space="preserve">невербальных </w:t>
      </w:r>
      <w:r w:rsidRPr="00B27577">
        <w:rPr>
          <w:rFonts w:ascii="Times New Roman" w:eastAsia="MS Mincho" w:hAnsi="Times New Roman" w:cs="Times New Roman"/>
          <w:sz w:val="28"/>
          <w:szCs w:val="28"/>
        </w:rPr>
        <w:t>средств</w:t>
      </w:r>
      <w:r w:rsidR="00B2118F" w:rsidRPr="00B27577">
        <w:rPr>
          <w:rFonts w:ascii="Times New Roman" w:eastAsia="MS Mincho" w:hAnsi="Times New Roman" w:cs="Times New Roman"/>
          <w:sz w:val="28"/>
          <w:szCs w:val="28"/>
        </w:rPr>
        <w:t xml:space="preserve"> </w:t>
      </w:r>
      <w:r w:rsidR="002D2D00">
        <w:rPr>
          <w:rFonts w:ascii="Times New Roman" w:eastAsia="MS Mincho" w:hAnsi="Times New Roman" w:cs="Times New Roman"/>
          <w:sz w:val="28"/>
          <w:szCs w:val="28"/>
        </w:rPr>
        <w:t>общения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между</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коммуникантами</w:t>
      </w:r>
      <w:proofErr w:type="spellEnd"/>
      <w:r w:rsidRPr="00B27577">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Эти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единицы</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выражены</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речи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автора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характеризуют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отношение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говорящего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к</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высказыванию.</w:t>
      </w:r>
    </w:p>
    <w:p w:rsidR="00C22E38" w:rsidRPr="00B27577" w:rsidRDefault="00C22E38" w:rsidP="00E053C0">
      <w:pPr>
        <w:spacing w:after="0" w:line="360" w:lineRule="auto"/>
        <w:ind w:firstLine="720"/>
        <w:jc w:val="both"/>
        <w:rPr>
          <w:rFonts w:ascii="Times New Roman" w:eastAsia="MS Mincho" w:hAnsi="Times New Roman" w:cs="Times New Roman"/>
          <w:sz w:val="28"/>
          <w:szCs w:val="28"/>
        </w:rPr>
      </w:pPr>
      <w:r w:rsidRPr="00B27577">
        <w:rPr>
          <w:rFonts w:ascii="Times New Roman" w:eastAsia="MS Mincho" w:hAnsi="Times New Roman" w:cs="Times New Roman"/>
          <w:sz w:val="28"/>
          <w:szCs w:val="28"/>
        </w:rPr>
        <w:t>Так,</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частности,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подтверждение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внимания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слушателя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к</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сообщению</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говорящего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может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быть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выражено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легким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недоумением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лице,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заинтересованным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взглядом.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Например:</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EB0935" w:rsidTr="00AC7724">
        <w:tc>
          <w:tcPr>
            <w:tcW w:w="9570" w:type="dxa"/>
            <w:tcBorders>
              <w:top w:val="nil"/>
              <w:left w:val="nil"/>
              <w:bottom w:val="nil"/>
              <w:right w:val="nil"/>
            </w:tcBorders>
          </w:tcPr>
          <w:p w:rsidR="00C22E38" w:rsidRPr="00632025" w:rsidRDefault="00B32F1D" w:rsidP="00E053C0">
            <w:pPr>
              <w:spacing w:line="360" w:lineRule="auto"/>
              <w:ind w:firstLine="720"/>
              <w:jc w:val="both"/>
              <w:rPr>
                <w:rFonts w:ascii="Times New Roman" w:eastAsia="MS Mincho" w:hAnsi="Times New Roman" w:cs="Times New Roman"/>
                <w:i/>
                <w:sz w:val="24"/>
                <w:szCs w:val="24"/>
                <w:lang w:val="en-US"/>
              </w:rPr>
            </w:pPr>
            <w:r w:rsidRPr="00B32F1D">
              <w:rPr>
                <w:rFonts w:ascii="Times New Roman" w:hAnsi="Times New Roman" w:cs="Times New Roman"/>
                <w:b/>
                <w:sz w:val="28"/>
                <w:szCs w:val="28"/>
                <w:lang w:val="en-US"/>
              </w:rPr>
              <w:t>(</w:t>
            </w:r>
            <w:r w:rsidRPr="00B32F1D">
              <w:rPr>
                <w:rFonts w:ascii="Times New Roman" w:hAnsi="Times New Roman" w:cs="Times New Roman"/>
                <w:b/>
                <w:sz w:val="28"/>
                <w:szCs w:val="28"/>
              </w:rPr>
              <w:fldChar w:fldCharType="begin"/>
            </w:r>
            <w:r w:rsidRPr="00B32F1D">
              <w:rPr>
                <w:rFonts w:ascii="Times New Roman" w:hAnsi="Times New Roman" w:cs="Times New Roman"/>
                <w:b/>
                <w:sz w:val="28"/>
                <w:szCs w:val="28"/>
                <w:lang w:val="en-US"/>
              </w:rPr>
              <w:instrText xml:space="preserve"> SEQ </w:instrText>
            </w:r>
            <w:r w:rsidRPr="00B32F1D">
              <w:rPr>
                <w:rFonts w:ascii="Times New Roman" w:hAnsi="Times New Roman" w:cs="Times New Roman"/>
                <w:b/>
                <w:sz w:val="28"/>
                <w:szCs w:val="28"/>
              </w:rPr>
              <w:instrText>Пример</w:instrText>
            </w:r>
            <w:r w:rsidRPr="00B32F1D">
              <w:rPr>
                <w:rFonts w:ascii="Times New Roman" w:hAnsi="Times New Roman" w:cs="Times New Roman"/>
                <w:b/>
                <w:sz w:val="28"/>
                <w:szCs w:val="28"/>
                <w:lang w:val="en-US"/>
              </w:rPr>
              <w:instrText xml:space="preserve"> \* ARABIC </w:instrText>
            </w:r>
            <w:r w:rsidRPr="00B32F1D">
              <w:rPr>
                <w:rFonts w:ascii="Times New Roman" w:hAnsi="Times New Roman" w:cs="Times New Roman"/>
                <w:b/>
                <w:sz w:val="28"/>
                <w:szCs w:val="28"/>
              </w:rPr>
              <w:fldChar w:fldCharType="separate"/>
            </w:r>
            <w:r w:rsidRPr="00B32F1D">
              <w:rPr>
                <w:rFonts w:ascii="Times New Roman" w:hAnsi="Times New Roman" w:cs="Times New Roman"/>
                <w:b/>
                <w:noProof/>
                <w:sz w:val="28"/>
                <w:szCs w:val="28"/>
                <w:lang w:val="en-US"/>
              </w:rPr>
              <w:t>32</w:t>
            </w:r>
            <w:r w:rsidRPr="00B32F1D">
              <w:rPr>
                <w:rFonts w:ascii="Times New Roman" w:hAnsi="Times New Roman" w:cs="Times New Roman"/>
                <w:b/>
                <w:sz w:val="28"/>
                <w:szCs w:val="28"/>
              </w:rPr>
              <w:fldChar w:fldCharType="end"/>
            </w:r>
            <w:r w:rsidRPr="00B32F1D">
              <w:rPr>
                <w:rFonts w:ascii="Times New Roman" w:hAnsi="Times New Roman" w:cs="Times New Roman"/>
                <w:b/>
                <w:sz w:val="28"/>
                <w:szCs w:val="28"/>
                <w:lang w:val="en-US"/>
              </w:rPr>
              <w:t xml:space="preserve">) </w:t>
            </w:r>
            <w:r w:rsidR="00C22E38" w:rsidRPr="00632025">
              <w:rPr>
                <w:rFonts w:ascii="Times New Roman" w:eastAsia="MS Mincho" w:hAnsi="Times New Roman" w:cs="Times New Roman"/>
                <w:i/>
                <w:sz w:val="24"/>
                <w:szCs w:val="24"/>
                <w:lang w:val="en-US"/>
              </w:rPr>
              <w:t>Fleet:</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It‘s</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likely</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to</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be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the</w:t>
            </w:r>
            <w:r w:rsidR="00B2118F" w:rsidRPr="00632025">
              <w:rPr>
                <w:rFonts w:ascii="Times New Roman" w:eastAsia="MS Mincho" w:hAnsi="Times New Roman" w:cs="Times New Roman"/>
                <w:i/>
                <w:sz w:val="24"/>
                <w:szCs w:val="24"/>
                <w:lang w:val="en-US"/>
              </w:rPr>
              <w:t xml:space="preserve"> </w:t>
            </w:r>
            <w:proofErr w:type="spellStart"/>
            <w:r w:rsidR="00C22E38" w:rsidRPr="00632025">
              <w:rPr>
                <w:rFonts w:ascii="Times New Roman" w:eastAsia="MS Mincho" w:hAnsi="Times New Roman" w:cs="Times New Roman"/>
                <w:i/>
                <w:sz w:val="24"/>
                <w:szCs w:val="24"/>
                <w:lang w:val="en-US"/>
              </w:rPr>
              <w:t>Carpathia</w:t>
            </w:r>
            <w:proofErr w:type="spellEnd"/>
            <w:r w:rsidR="00C22E38" w:rsidRPr="00632025">
              <w:rPr>
                <w:rFonts w:ascii="Times New Roman" w:eastAsia="MS Mincho" w:hAnsi="Times New Roman" w:cs="Times New Roman"/>
                <w:i/>
                <w:sz w:val="24"/>
                <w:szCs w:val="24"/>
                <w:lang w:val="en-US"/>
              </w:rPr>
              <w:t>.</w:t>
            </w:r>
          </w:p>
          <w:p w:rsidR="00C22E38" w:rsidRPr="00632025" w:rsidRDefault="00C22E38" w:rsidP="00E053C0">
            <w:pPr>
              <w:spacing w:line="360" w:lineRule="auto"/>
              <w:ind w:firstLine="720"/>
              <w:jc w:val="both"/>
              <w:rPr>
                <w:rFonts w:ascii="Times New Roman" w:eastAsia="MS Mincho" w:hAnsi="Times New Roman" w:cs="Times New Roman"/>
                <w:i/>
                <w:sz w:val="24"/>
                <w:szCs w:val="24"/>
                <w:lang w:val="en-US"/>
              </w:rPr>
            </w:pPr>
            <w:r w:rsidRPr="00632025">
              <w:rPr>
                <w:rFonts w:ascii="Times New Roman" w:eastAsia="MS Mincho" w:hAnsi="Times New Roman" w:cs="Times New Roman"/>
                <w:i/>
                <w:sz w:val="24"/>
                <w:szCs w:val="24"/>
                <w:lang w:val="en-US"/>
              </w:rPr>
              <w:t>[Margaret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turned</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and</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looked</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at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him</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in</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surprise.]</w:t>
            </w:r>
          </w:p>
          <w:p w:rsidR="00C22E38" w:rsidRPr="0035274A" w:rsidRDefault="00C22E38" w:rsidP="00E053C0">
            <w:pPr>
              <w:spacing w:line="360" w:lineRule="auto"/>
              <w:ind w:firstLine="720"/>
              <w:jc w:val="both"/>
              <w:rPr>
                <w:rFonts w:ascii="Times New Roman" w:eastAsia="MS Mincho" w:hAnsi="Times New Roman" w:cs="Times New Roman"/>
                <w:sz w:val="24"/>
                <w:szCs w:val="24"/>
                <w:lang w:val="en-US"/>
              </w:rPr>
            </w:pPr>
            <w:r w:rsidRPr="00632025">
              <w:rPr>
                <w:rFonts w:ascii="Times New Roman" w:eastAsia="MS Mincho" w:hAnsi="Times New Roman" w:cs="Times New Roman"/>
                <w:i/>
                <w:sz w:val="24"/>
                <w:szCs w:val="24"/>
                <w:lang w:val="en-US"/>
              </w:rPr>
              <w:t>Fleet:</w:t>
            </w:r>
            <w:r w:rsidR="00B2118F" w:rsidRPr="00632025">
              <w:rPr>
                <w:rFonts w:ascii="Times New Roman" w:eastAsia="MS Mincho" w:hAnsi="Times New Roman" w:cs="Times New Roman"/>
                <w:i/>
                <w:sz w:val="24"/>
                <w:szCs w:val="24"/>
                <w:lang w:val="en-US"/>
              </w:rPr>
              <w:t xml:space="preserve"> </w:t>
            </w:r>
            <w:r w:rsidR="00A958F5" w:rsidRPr="00632025">
              <w:rPr>
                <w:rFonts w:ascii="Times New Roman" w:eastAsia="MS Mincho" w:hAnsi="Times New Roman" w:cs="Times New Roman"/>
                <w:i/>
                <w:sz w:val="24"/>
                <w:szCs w:val="24"/>
                <w:lang w:val="en-US"/>
              </w:rPr>
              <w:t>That</w:t>
            </w:r>
            <w:r w:rsidR="00B2118F" w:rsidRPr="00632025">
              <w:rPr>
                <w:rFonts w:ascii="Times New Roman" w:eastAsia="MS Mincho" w:hAnsi="Times New Roman" w:cs="Times New Roman"/>
                <w:i/>
                <w:sz w:val="24"/>
                <w:szCs w:val="24"/>
                <w:lang w:val="en-US"/>
              </w:rPr>
              <w:t xml:space="preserve"> </w:t>
            </w:r>
            <w:r w:rsidR="00A958F5" w:rsidRPr="00632025">
              <w:rPr>
                <w:rFonts w:ascii="Times New Roman" w:eastAsia="MS Mincho" w:hAnsi="Times New Roman" w:cs="Times New Roman"/>
                <w:i/>
                <w:sz w:val="24"/>
                <w:szCs w:val="24"/>
                <w:lang w:val="en-US"/>
              </w:rPr>
              <w:t>would</w:t>
            </w:r>
            <w:r w:rsidR="00B2118F" w:rsidRPr="00632025">
              <w:rPr>
                <w:rFonts w:ascii="Times New Roman" w:eastAsia="MS Mincho" w:hAnsi="Times New Roman" w:cs="Times New Roman"/>
                <w:i/>
                <w:sz w:val="24"/>
                <w:szCs w:val="24"/>
                <w:lang w:val="en-US"/>
              </w:rPr>
              <w:t xml:space="preserve"> </w:t>
            </w:r>
            <w:r w:rsidR="00A958F5" w:rsidRPr="00632025">
              <w:rPr>
                <w:rFonts w:ascii="Times New Roman" w:eastAsia="MS Mincho" w:hAnsi="Times New Roman" w:cs="Times New Roman"/>
                <w:i/>
                <w:sz w:val="24"/>
                <w:szCs w:val="24"/>
                <w:lang w:val="en-US"/>
              </w:rPr>
              <w:t>be</w:t>
            </w:r>
            <w:r w:rsidR="00B2118F" w:rsidRPr="00632025">
              <w:rPr>
                <w:rFonts w:ascii="Times New Roman" w:eastAsia="MS Mincho" w:hAnsi="Times New Roman" w:cs="Times New Roman"/>
                <w:i/>
                <w:sz w:val="24"/>
                <w:szCs w:val="24"/>
                <w:lang w:val="en-US"/>
              </w:rPr>
              <w:t xml:space="preserve"> </w:t>
            </w:r>
            <w:r w:rsidR="00A958F5" w:rsidRPr="00632025">
              <w:rPr>
                <w:rFonts w:ascii="Times New Roman" w:eastAsia="MS Mincho" w:hAnsi="Times New Roman" w:cs="Times New Roman"/>
                <w:i/>
                <w:sz w:val="24"/>
                <w:szCs w:val="24"/>
                <w:lang w:val="en-US"/>
              </w:rPr>
              <w:t>the</w:t>
            </w:r>
            <w:r w:rsidR="00B2118F" w:rsidRPr="00632025">
              <w:rPr>
                <w:rFonts w:ascii="Times New Roman" w:eastAsia="MS Mincho" w:hAnsi="Times New Roman" w:cs="Times New Roman"/>
                <w:i/>
                <w:sz w:val="24"/>
                <w:szCs w:val="24"/>
                <w:lang w:val="en-US"/>
              </w:rPr>
              <w:t xml:space="preserve"> </w:t>
            </w:r>
            <w:r w:rsidR="00A958F5" w:rsidRPr="00632025">
              <w:rPr>
                <w:rFonts w:ascii="Times New Roman" w:eastAsia="MS Mincho" w:hAnsi="Times New Roman" w:cs="Times New Roman"/>
                <w:i/>
                <w:sz w:val="24"/>
                <w:szCs w:val="24"/>
                <w:lang w:val="en-US"/>
              </w:rPr>
              <w:t>closest</w:t>
            </w:r>
            <w:r w:rsidR="00B2118F" w:rsidRPr="00632025">
              <w:rPr>
                <w:rFonts w:ascii="Times New Roman" w:eastAsia="MS Mincho" w:hAnsi="Times New Roman" w:cs="Times New Roman"/>
                <w:i/>
                <w:sz w:val="24"/>
                <w:szCs w:val="24"/>
                <w:lang w:val="en-US"/>
              </w:rPr>
              <w:t xml:space="preserve"> </w:t>
            </w:r>
            <w:r w:rsidR="00A958F5" w:rsidRPr="00632025">
              <w:rPr>
                <w:rFonts w:ascii="Times New Roman" w:eastAsia="MS Mincho" w:hAnsi="Times New Roman" w:cs="Times New Roman"/>
                <w:i/>
                <w:sz w:val="24"/>
                <w:szCs w:val="24"/>
                <w:lang w:val="en-US"/>
              </w:rPr>
              <w:t>ship</w:t>
            </w:r>
            <w:r w:rsidR="00B2118F" w:rsidRPr="00632025">
              <w:rPr>
                <w:rFonts w:ascii="Times New Roman" w:eastAsia="MS Mincho" w:hAnsi="Times New Roman" w:cs="Times New Roman"/>
                <w:i/>
                <w:sz w:val="24"/>
                <w:szCs w:val="24"/>
                <w:lang w:val="en-US"/>
              </w:rPr>
              <w:t xml:space="preserve"> </w:t>
            </w:r>
            <w:r w:rsidR="0035274A">
              <w:rPr>
                <w:rFonts w:ascii="Times New Roman" w:eastAsia="MS Mincho" w:hAnsi="Times New Roman" w:cs="Times New Roman"/>
                <w:sz w:val="24"/>
                <w:szCs w:val="24"/>
                <w:lang w:val="en-US"/>
              </w:rPr>
              <w:t>[DP]</w:t>
            </w:r>
          </w:p>
        </w:tc>
      </w:tr>
    </w:tbl>
    <w:p w:rsidR="00C60877" w:rsidRPr="00B62576" w:rsidRDefault="00C60877" w:rsidP="00C60877">
      <w:pPr>
        <w:spacing w:after="0" w:line="360" w:lineRule="auto"/>
        <w:ind w:firstLine="720"/>
        <w:jc w:val="both"/>
        <w:rPr>
          <w:rFonts w:ascii="Times New Roman" w:eastAsia="MS Mincho" w:hAnsi="Times New Roman" w:cs="Times New Roman"/>
          <w:sz w:val="28"/>
          <w:szCs w:val="28"/>
          <w:lang w:val="en-US"/>
        </w:rPr>
      </w:pPr>
    </w:p>
    <w:p w:rsidR="00C22E38" w:rsidRPr="00B27577" w:rsidRDefault="00C22E38" w:rsidP="00E053C0">
      <w:pPr>
        <w:spacing w:after="0" w:line="360" w:lineRule="auto"/>
        <w:ind w:firstLine="720"/>
        <w:jc w:val="both"/>
        <w:rPr>
          <w:rFonts w:ascii="Times New Roman" w:eastAsia="MS Mincho" w:hAnsi="Times New Roman" w:cs="Times New Roman"/>
          <w:sz w:val="28"/>
          <w:szCs w:val="28"/>
        </w:rPr>
      </w:pPr>
      <w:r w:rsidRPr="00B27577">
        <w:rPr>
          <w:rFonts w:ascii="Times New Roman" w:eastAsia="MS Mincho" w:hAnsi="Times New Roman" w:cs="Times New Roman"/>
          <w:sz w:val="28"/>
          <w:szCs w:val="28"/>
        </w:rPr>
        <w:t>Удивленный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взгляд</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Маргарет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заменяет</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метакоммуникативный</w:t>
      </w:r>
      <w:proofErr w:type="spell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вопрос.</w:t>
      </w:r>
    </w:p>
    <w:p w:rsidR="00C22E38" w:rsidRPr="00B27577" w:rsidRDefault="00C22E38" w:rsidP="00E053C0">
      <w:pPr>
        <w:spacing w:after="0" w:line="360" w:lineRule="auto"/>
        <w:ind w:firstLine="720"/>
        <w:jc w:val="both"/>
        <w:rPr>
          <w:rFonts w:ascii="Times New Roman" w:eastAsia="MS Mincho" w:hAnsi="Times New Roman" w:cs="Times New Roman"/>
          <w:sz w:val="28"/>
          <w:szCs w:val="28"/>
        </w:rPr>
      </w:pPr>
      <w:proofErr w:type="gramStart"/>
      <w:r w:rsidRPr="00B27577">
        <w:rPr>
          <w:rFonts w:ascii="Times New Roman" w:eastAsia="MS Mincho" w:hAnsi="Times New Roman" w:cs="Times New Roman"/>
          <w:sz w:val="28"/>
          <w:szCs w:val="28"/>
        </w:rPr>
        <w:t>Среди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вопросов,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направленных</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создание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положительного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отношения,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Ю.</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Шведова</w:t>
      </w:r>
      <w:r w:rsidR="00B2118F" w:rsidRPr="00B27577">
        <w:rPr>
          <w:rFonts w:ascii="Times New Roman" w:eastAsia="MS Mincho" w:hAnsi="Times New Roman" w:cs="Times New Roman"/>
          <w:sz w:val="28"/>
          <w:szCs w:val="28"/>
        </w:rPr>
        <w:t xml:space="preserve"> </w:t>
      </w:r>
      <w:r w:rsidR="006240A5">
        <w:rPr>
          <w:rFonts w:ascii="Times New Roman" w:eastAsia="MS Mincho" w:hAnsi="Times New Roman" w:cs="Times New Roman"/>
          <w:sz w:val="28"/>
          <w:szCs w:val="28"/>
        </w:rPr>
        <w:t>(</w:t>
      </w:r>
      <w:r w:rsidRPr="00B27577">
        <w:rPr>
          <w:rFonts w:ascii="Times New Roman" w:eastAsia="MS Mincho" w:hAnsi="Times New Roman" w:cs="Times New Roman"/>
          <w:sz w:val="28"/>
          <w:szCs w:val="28"/>
        </w:rPr>
        <w:t>Русская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грамматика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1980:</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396</w:t>
      </w:r>
      <w:r w:rsidR="006240A5">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выделяет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такие,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целью</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которых</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является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активизировать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внимание,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заинтересовать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собеседника,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обратить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внимание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форму</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выражения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мнения.</w:t>
      </w:r>
      <w:proofErr w:type="gramEnd"/>
    </w:p>
    <w:p w:rsidR="00C22E38" w:rsidRPr="00B27577" w:rsidRDefault="00C22E38" w:rsidP="00B32F1D">
      <w:pPr>
        <w:spacing w:after="0" w:line="360" w:lineRule="auto"/>
        <w:ind w:firstLine="720"/>
        <w:jc w:val="both"/>
        <w:rPr>
          <w:rFonts w:ascii="Times New Roman" w:hAnsi="Times New Roman" w:cs="Times New Roman"/>
          <w:i/>
          <w:sz w:val="28"/>
          <w:szCs w:val="28"/>
        </w:rPr>
      </w:pPr>
      <w:r w:rsidRPr="00B27577">
        <w:rPr>
          <w:rFonts w:ascii="Times New Roman" w:eastAsia="MS Mincho" w:hAnsi="Times New Roman" w:cs="Times New Roman"/>
          <w:sz w:val="28"/>
          <w:szCs w:val="28"/>
        </w:rPr>
        <w:t>П.</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Рестан</w:t>
      </w:r>
      <w:proofErr w:type="spellEnd"/>
      <w:r w:rsidR="00B2118F" w:rsidRPr="00B27577">
        <w:rPr>
          <w:rFonts w:ascii="Times New Roman" w:eastAsia="MS Mincho" w:hAnsi="Times New Roman" w:cs="Times New Roman"/>
          <w:sz w:val="28"/>
          <w:szCs w:val="28"/>
        </w:rPr>
        <w:t xml:space="preserve"> </w:t>
      </w:r>
      <w:r w:rsidR="006240A5">
        <w:rPr>
          <w:rFonts w:ascii="Times New Roman" w:eastAsia="MS Mincho" w:hAnsi="Times New Roman" w:cs="Times New Roman"/>
          <w:sz w:val="28"/>
          <w:szCs w:val="28"/>
        </w:rPr>
        <w:t>(</w:t>
      </w:r>
      <w:proofErr w:type="spellStart"/>
      <w:r w:rsidRPr="00B27577">
        <w:rPr>
          <w:rFonts w:ascii="Times New Roman" w:eastAsia="MS Mincho" w:hAnsi="Times New Roman" w:cs="Times New Roman"/>
          <w:sz w:val="28"/>
          <w:szCs w:val="28"/>
        </w:rPr>
        <w:t>Рестан</w:t>
      </w:r>
      <w:proofErr w:type="spell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1969:</w:t>
      </w:r>
      <w:r w:rsidR="00B2118F" w:rsidRPr="00B27577">
        <w:rPr>
          <w:rFonts w:ascii="Times New Roman" w:eastAsia="MS Mincho" w:hAnsi="Times New Roman" w:cs="Times New Roman"/>
          <w:sz w:val="28"/>
          <w:szCs w:val="28"/>
        </w:rPr>
        <w:t xml:space="preserve"> </w:t>
      </w:r>
      <w:r w:rsidR="006240A5">
        <w:rPr>
          <w:rFonts w:ascii="Times New Roman" w:eastAsia="MS Mincho" w:hAnsi="Times New Roman" w:cs="Times New Roman"/>
          <w:sz w:val="28"/>
          <w:szCs w:val="28"/>
        </w:rPr>
        <w:t>138-139)</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своей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классификации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вопросительных</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семантике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высказываний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выделяет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контактные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вопросы,</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содержащие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предикаты</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значением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чувственного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восприятия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мыслительной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деятельности,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типа</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You</w:t>
      </w:r>
      <w:proofErr w:type="spellEnd"/>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know</w:t>
      </w:r>
      <w:proofErr w:type="spellEnd"/>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what</w:t>
      </w:r>
      <w:proofErr w:type="spellEnd"/>
      <w:r w:rsidRPr="00B27577">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задаваемые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целью</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получения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ответа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адресата,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для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живости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речи,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поддержания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речевого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контакта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собеседником.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Например</w:t>
      </w:r>
      <w:r w:rsidRPr="002D2D00">
        <w:rPr>
          <w:rFonts w:ascii="Times New Roman" w:eastAsia="MS Mincho" w:hAnsi="Times New Roman" w:cs="Times New Roman"/>
          <w:sz w:val="28"/>
          <w:szCs w:val="28"/>
        </w:rPr>
        <w:t>:</w:t>
      </w:r>
      <w:r w:rsidR="00B32F1D" w:rsidRPr="00B27577">
        <w:rPr>
          <w:rFonts w:ascii="Times New Roman" w:hAnsi="Times New Roman" w:cs="Times New Roman"/>
          <w:i/>
          <w:sz w:val="28"/>
          <w:szCs w:val="28"/>
        </w:rPr>
        <w:t xml:space="preserve"> </w:t>
      </w:r>
    </w:p>
    <w:tbl>
      <w:tblPr>
        <w:tblStyle w:val="afa"/>
        <w:tblW w:w="0" w:type="auto"/>
        <w:tblLook w:val="04A0" w:firstRow="1" w:lastRow="0" w:firstColumn="1" w:lastColumn="0" w:noHBand="0" w:noVBand="1"/>
      </w:tblPr>
      <w:tblGrid>
        <w:gridCol w:w="9570"/>
      </w:tblGrid>
      <w:tr w:rsidR="007E10E8" w:rsidRPr="00B62576" w:rsidTr="00AC7724">
        <w:tc>
          <w:tcPr>
            <w:tcW w:w="9570" w:type="dxa"/>
            <w:tcBorders>
              <w:top w:val="nil"/>
              <w:left w:val="nil"/>
              <w:bottom w:val="nil"/>
              <w:right w:val="nil"/>
            </w:tcBorders>
          </w:tcPr>
          <w:p w:rsidR="00C22E38" w:rsidRPr="007E34AF" w:rsidRDefault="00B32F1D" w:rsidP="00E053C0">
            <w:pPr>
              <w:spacing w:line="360" w:lineRule="auto"/>
              <w:ind w:firstLine="720"/>
              <w:jc w:val="both"/>
              <w:rPr>
                <w:rFonts w:ascii="Times New Roman" w:eastAsia="MS Mincho" w:hAnsi="Times New Roman" w:cs="Times New Roman"/>
                <w:i/>
                <w:sz w:val="24"/>
                <w:szCs w:val="24"/>
                <w:lang w:val="en-US"/>
              </w:rPr>
            </w:pPr>
            <w:r w:rsidRPr="00B32F1D">
              <w:rPr>
                <w:rFonts w:ascii="Times New Roman" w:hAnsi="Times New Roman" w:cs="Times New Roman"/>
                <w:b/>
                <w:sz w:val="28"/>
                <w:szCs w:val="28"/>
                <w:lang w:val="en-US"/>
              </w:rPr>
              <w:t>(</w:t>
            </w:r>
            <w:r w:rsidRPr="00B32F1D">
              <w:rPr>
                <w:rFonts w:ascii="Times New Roman" w:hAnsi="Times New Roman" w:cs="Times New Roman"/>
                <w:b/>
                <w:sz w:val="28"/>
                <w:szCs w:val="28"/>
              </w:rPr>
              <w:fldChar w:fldCharType="begin"/>
            </w:r>
            <w:r w:rsidRPr="00B32F1D">
              <w:rPr>
                <w:rFonts w:ascii="Times New Roman" w:hAnsi="Times New Roman" w:cs="Times New Roman"/>
                <w:b/>
                <w:sz w:val="28"/>
                <w:szCs w:val="28"/>
                <w:lang w:val="en-US"/>
              </w:rPr>
              <w:instrText xml:space="preserve"> SEQ </w:instrText>
            </w:r>
            <w:r w:rsidRPr="00B32F1D">
              <w:rPr>
                <w:rFonts w:ascii="Times New Roman" w:hAnsi="Times New Roman" w:cs="Times New Roman"/>
                <w:b/>
                <w:sz w:val="28"/>
                <w:szCs w:val="28"/>
              </w:rPr>
              <w:instrText>Пример</w:instrText>
            </w:r>
            <w:r w:rsidRPr="00B32F1D">
              <w:rPr>
                <w:rFonts w:ascii="Times New Roman" w:hAnsi="Times New Roman" w:cs="Times New Roman"/>
                <w:b/>
                <w:sz w:val="28"/>
                <w:szCs w:val="28"/>
                <w:lang w:val="en-US"/>
              </w:rPr>
              <w:instrText xml:space="preserve"> \* ARABIC </w:instrText>
            </w:r>
            <w:r w:rsidRPr="00B32F1D">
              <w:rPr>
                <w:rFonts w:ascii="Times New Roman" w:hAnsi="Times New Roman" w:cs="Times New Roman"/>
                <w:b/>
                <w:sz w:val="28"/>
                <w:szCs w:val="28"/>
              </w:rPr>
              <w:fldChar w:fldCharType="separate"/>
            </w:r>
            <w:r w:rsidRPr="00B32F1D">
              <w:rPr>
                <w:rFonts w:ascii="Times New Roman" w:hAnsi="Times New Roman" w:cs="Times New Roman"/>
                <w:b/>
                <w:noProof/>
                <w:sz w:val="28"/>
                <w:szCs w:val="28"/>
                <w:lang w:val="en-US"/>
              </w:rPr>
              <w:t>33</w:t>
            </w:r>
            <w:r w:rsidRPr="00B32F1D">
              <w:rPr>
                <w:rFonts w:ascii="Times New Roman" w:hAnsi="Times New Roman" w:cs="Times New Roman"/>
                <w:b/>
                <w:sz w:val="28"/>
                <w:szCs w:val="28"/>
              </w:rPr>
              <w:fldChar w:fldCharType="end"/>
            </w:r>
            <w:r w:rsidRPr="00B32F1D">
              <w:rPr>
                <w:rFonts w:ascii="Times New Roman" w:hAnsi="Times New Roman" w:cs="Times New Roman"/>
                <w:b/>
                <w:sz w:val="28"/>
                <w:szCs w:val="28"/>
                <w:lang w:val="en-US"/>
              </w:rPr>
              <w:t>)</w:t>
            </w:r>
            <w:r w:rsidRPr="00B32F1D">
              <w:rPr>
                <w:rFonts w:ascii="Times New Roman" w:eastAsia="MS Mincho" w:hAnsi="Times New Roman" w:cs="Times New Roman"/>
                <w:b/>
                <w:sz w:val="24"/>
                <w:szCs w:val="24"/>
                <w:lang w:val="en-US"/>
              </w:rPr>
              <w:t xml:space="preserve"> </w:t>
            </w:r>
            <w:r w:rsidR="00C22E38" w:rsidRPr="007E34AF">
              <w:rPr>
                <w:rFonts w:ascii="Times New Roman" w:eastAsia="MS Mincho" w:hAnsi="Times New Roman" w:cs="Times New Roman"/>
                <w:i/>
                <w:sz w:val="24"/>
                <w:szCs w:val="24"/>
                <w:lang w:val="en-US"/>
              </w:rPr>
              <w:t>(1)</w:t>
            </w:r>
            <w:r w:rsidR="00B2118F" w:rsidRPr="007E34AF">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Phil</w:t>
            </w:r>
            <w:r w:rsidR="00C22E38" w:rsidRPr="007E34AF">
              <w:rPr>
                <w:rFonts w:ascii="Times New Roman" w:eastAsia="MS Mincho" w:hAnsi="Times New Roman" w:cs="Times New Roman"/>
                <w:i/>
                <w:sz w:val="24"/>
                <w:szCs w:val="24"/>
                <w:lang w:val="en-US"/>
              </w:rPr>
              <w:t>:</w:t>
            </w:r>
            <w:r w:rsidR="00B2118F" w:rsidRPr="007E34AF">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Maybe</w:t>
            </w:r>
            <w:r w:rsidR="00B2118F" w:rsidRPr="007E34AF">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she</w:t>
            </w:r>
            <w:r w:rsidR="00C22E38" w:rsidRPr="007E34AF">
              <w:rPr>
                <w:rFonts w:ascii="Times New Roman" w:eastAsia="MS Mincho" w:hAnsi="Times New Roman" w:cs="Times New Roman"/>
                <w:i/>
                <w:sz w:val="24"/>
                <w:szCs w:val="24"/>
                <w:lang w:val="en-US"/>
              </w:rPr>
              <w:t>'</w:t>
            </w:r>
            <w:r w:rsidR="00C22E38" w:rsidRPr="00632025">
              <w:rPr>
                <w:rFonts w:ascii="Times New Roman" w:eastAsia="MS Mincho" w:hAnsi="Times New Roman" w:cs="Times New Roman"/>
                <w:i/>
                <w:sz w:val="24"/>
                <w:szCs w:val="24"/>
                <w:lang w:val="en-US"/>
              </w:rPr>
              <w:t>s</w:t>
            </w:r>
            <w:r w:rsidR="00B2118F" w:rsidRPr="007E34AF">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right</w:t>
            </w:r>
            <w:r w:rsidR="00B2118F" w:rsidRPr="007E34AF">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if</w:t>
            </w:r>
            <w:r w:rsidR="00B2118F" w:rsidRPr="007E34AF">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the</w:t>
            </w:r>
            <w:r w:rsidR="00B2118F" w:rsidRPr="007E34AF">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school</w:t>
            </w:r>
            <w:r w:rsidR="00B2118F" w:rsidRPr="007E34AF">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has</w:t>
            </w:r>
            <w:r w:rsidR="00B2118F" w:rsidRPr="007E34AF">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that</w:t>
            </w:r>
            <w:r w:rsidR="00B2118F" w:rsidRPr="007E34AF">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kind</w:t>
            </w:r>
            <w:r w:rsidR="00B2118F" w:rsidRPr="007E34AF">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of</w:t>
            </w:r>
            <w:r w:rsidR="00B2118F" w:rsidRPr="007E34AF">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attitude</w:t>
            </w:r>
            <w:r w:rsidR="00C22E38" w:rsidRPr="007E34AF">
              <w:rPr>
                <w:rFonts w:ascii="Times New Roman" w:eastAsia="MS Mincho" w:hAnsi="Times New Roman" w:cs="Times New Roman"/>
                <w:i/>
                <w:sz w:val="24"/>
                <w:szCs w:val="24"/>
                <w:lang w:val="en-US"/>
              </w:rPr>
              <w:t>.</w:t>
            </w:r>
          </w:p>
          <w:p w:rsidR="00C22E38" w:rsidRPr="00632025" w:rsidRDefault="00C22E38" w:rsidP="00E053C0">
            <w:pPr>
              <w:spacing w:line="360" w:lineRule="auto"/>
              <w:ind w:firstLine="720"/>
              <w:jc w:val="both"/>
              <w:rPr>
                <w:rFonts w:ascii="Times New Roman" w:eastAsia="MS Mincho" w:hAnsi="Times New Roman" w:cs="Times New Roman"/>
                <w:i/>
                <w:sz w:val="24"/>
                <w:szCs w:val="24"/>
                <w:lang w:val="en-US"/>
              </w:rPr>
            </w:pPr>
            <w:r w:rsidRPr="00632025">
              <w:rPr>
                <w:rFonts w:ascii="Times New Roman" w:eastAsia="MS Mincho" w:hAnsi="Times New Roman" w:cs="Times New Roman"/>
                <w:i/>
                <w:sz w:val="24"/>
                <w:szCs w:val="24"/>
                <w:lang w:val="en-US"/>
              </w:rPr>
              <w:t>Clara</w:t>
            </w:r>
            <w:r w:rsidRPr="007E34AF">
              <w:rPr>
                <w:rFonts w:ascii="Times New Roman" w:eastAsia="MS Mincho" w:hAnsi="Times New Roman" w:cs="Times New Roman"/>
                <w:i/>
                <w:sz w:val="24"/>
                <w:szCs w:val="24"/>
                <w:lang w:val="en-US"/>
              </w:rPr>
              <w:t>:</w:t>
            </w:r>
            <w:r w:rsidR="00B2118F" w:rsidRPr="007E34AF">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You</w:t>
            </w:r>
            <w:r w:rsidR="00B2118F" w:rsidRPr="007E34AF">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know</w:t>
            </w:r>
            <w:r w:rsidR="00B2118F" w:rsidRPr="007E34AF">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what</w:t>
            </w:r>
            <w:r w:rsidRPr="007E34AF">
              <w:rPr>
                <w:rFonts w:ascii="Times New Roman" w:eastAsia="MS Mincho" w:hAnsi="Times New Roman" w:cs="Times New Roman"/>
                <w:i/>
                <w:sz w:val="24"/>
                <w:szCs w:val="24"/>
                <w:lang w:val="en-US"/>
              </w:rPr>
              <w:t>?</w:t>
            </w:r>
            <w:r w:rsidR="00B2118F" w:rsidRPr="007E34AF">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All</w:t>
            </w:r>
            <w:r w:rsidR="00B2118F" w:rsidRPr="007E34AF">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we</w:t>
            </w:r>
            <w:r w:rsidR="00B2118F" w:rsidRPr="007E34AF">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ever</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end</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up</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talking</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about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is</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Ollie</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or</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work.</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Let's</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just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focus</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on</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us</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tonight.</w:t>
            </w:r>
          </w:p>
          <w:p w:rsidR="00C22E38" w:rsidRPr="0035274A" w:rsidRDefault="00C22E38" w:rsidP="00E053C0">
            <w:pPr>
              <w:spacing w:line="360" w:lineRule="auto"/>
              <w:ind w:firstLine="720"/>
              <w:jc w:val="both"/>
              <w:rPr>
                <w:rFonts w:ascii="Times New Roman" w:eastAsia="MS Mincho" w:hAnsi="Times New Roman" w:cs="Times New Roman"/>
                <w:sz w:val="24"/>
                <w:szCs w:val="24"/>
                <w:lang w:val="en-US"/>
              </w:rPr>
            </w:pPr>
            <w:r w:rsidRPr="00632025">
              <w:rPr>
                <w:rFonts w:ascii="Times New Roman" w:eastAsia="MS Mincho" w:hAnsi="Times New Roman" w:cs="Times New Roman"/>
                <w:i/>
                <w:sz w:val="24"/>
                <w:szCs w:val="24"/>
                <w:lang w:val="en-US"/>
              </w:rPr>
              <w:t>Phil:</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Great.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I‘m</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all</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for</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that.</w:t>
            </w:r>
            <w:r w:rsidR="00B2118F" w:rsidRPr="00632025">
              <w:rPr>
                <w:rFonts w:ascii="Times New Roman" w:eastAsia="MS Mincho" w:hAnsi="Times New Roman" w:cs="Times New Roman"/>
                <w:i/>
                <w:sz w:val="24"/>
                <w:szCs w:val="24"/>
                <w:lang w:val="en-US"/>
              </w:rPr>
              <w:t xml:space="preserve"> </w:t>
            </w:r>
            <w:r w:rsidR="0035274A">
              <w:rPr>
                <w:rFonts w:ascii="Times New Roman" w:eastAsia="MS Mincho" w:hAnsi="Times New Roman" w:cs="Times New Roman"/>
                <w:sz w:val="24"/>
                <w:szCs w:val="24"/>
                <w:lang w:val="en-US"/>
              </w:rPr>
              <w:t>[FA]</w:t>
            </w:r>
          </w:p>
        </w:tc>
      </w:tr>
    </w:tbl>
    <w:p w:rsidR="00C22E38" w:rsidRDefault="00C22E38" w:rsidP="00B32F1D">
      <w:pPr>
        <w:spacing w:after="0" w:line="360" w:lineRule="auto"/>
        <w:ind w:firstLine="720"/>
        <w:jc w:val="both"/>
        <w:rPr>
          <w:rFonts w:ascii="Times New Roman" w:hAnsi="Times New Roman" w:cs="Times New Roman"/>
          <w:i/>
          <w:sz w:val="28"/>
          <w:szCs w:val="28"/>
          <w:lang w:val="en-US"/>
        </w:rPr>
      </w:pPr>
      <w:proofErr w:type="spellStart"/>
      <w:proofErr w:type="gramStart"/>
      <w:r w:rsidRPr="00B27577">
        <w:rPr>
          <w:rFonts w:ascii="Times New Roman" w:eastAsia="MS Mincho" w:hAnsi="Times New Roman" w:cs="Times New Roman"/>
          <w:sz w:val="28"/>
          <w:szCs w:val="28"/>
        </w:rPr>
        <w:lastRenderedPageBreak/>
        <w:t>Метакоммуникативным</w:t>
      </w:r>
      <w:proofErr w:type="spell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вопросам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подобно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коммуникативным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вопросам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свойственна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побудительная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семантика,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которая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проявляется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получении</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респонсивной</w:t>
      </w:r>
      <w:proofErr w:type="spell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реакции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w:t>
      </w:r>
      <w:proofErr w:type="spellStart"/>
      <w:r w:rsidRPr="00B27577">
        <w:rPr>
          <w:rFonts w:ascii="Times New Roman" w:eastAsia="MS Mincho" w:hAnsi="Times New Roman" w:cs="Times New Roman"/>
          <w:sz w:val="28"/>
          <w:szCs w:val="28"/>
        </w:rPr>
        <w:t>response</w:t>
      </w:r>
      <w:proofErr w:type="spellEnd"/>
      <w:r w:rsidRPr="00B27577">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сигнала,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что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свидетельствует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наличии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контакта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типа</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Oh</w:t>
      </w:r>
      <w:proofErr w:type="spellEnd"/>
      <w:r w:rsidRPr="00B27577">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yes</w:t>
      </w:r>
      <w:proofErr w:type="spellEnd"/>
      <w:r w:rsidRPr="00B27577">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how</w:t>
      </w:r>
      <w:proofErr w:type="spellEnd"/>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interesting</w:t>
      </w:r>
      <w:proofErr w:type="spellEnd"/>
      <w:r w:rsidRPr="00B27577">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информативного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ответа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w:t>
      </w:r>
      <w:proofErr w:type="spellStart"/>
      <w:r w:rsidRPr="00B27577">
        <w:rPr>
          <w:rFonts w:ascii="Times New Roman" w:eastAsia="MS Mincho" w:hAnsi="Times New Roman" w:cs="Times New Roman"/>
          <w:sz w:val="28"/>
          <w:szCs w:val="28"/>
        </w:rPr>
        <w:t>reply</w:t>
      </w:r>
      <w:proofErr w:type="spellEnd"/>
      <w:r w:rsidRPr="00B27577">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(вслед</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за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Гоффманом</w:t>
      </w:r>
      <w:proofErr w:type="spellEnd"/>
      <w:r w:rsidR="00B2118F" w:rsidRPr="00B27577">
        <w:rPr>
          <w:rFonts w:ascii="Times New Roman" w:eastAsia="MS Mincho" w:hAnsi="Times New Roman" w:cs="Times New Roman"/>
          <w:sz w:val="28"/>
          <w:szCs w:val="28"/>
        </w:rPr>
        <w:t xml:space="preserve"> </w:t>
      </w:r>
      <w:r w:rsidR="006240A5">
        <w:rPr>
          <w:rFonts w:ascii="Times New Roman" w:eastAsia="MS Mincho" w:hAnsi="Times New Roman" w:cs="Times New Roman"/>
          <w:sz w:val="28"/>
          <w:szCs w:val="28"/>
        </w:rPr>
        <w:t>(</w:t>
      </w:r>
      <w:r w:rsidRPr="00B27577">
        <w:rPr>
          <w:rFonts w:ascii="Times New Roman" w:eastAsia="MS Mincho" w:hAnsi="Times New Roman" w:cs="Times New Roman"/>
          <w:sz w:val="28"/>
          <w:szCs w:val="28"/>
          <w:lang w:val="en-US"/>
        </w:rPr>
        <w:t>Goffman</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1983:</w:t>
      </w:r>
      <w:r w:rsidR="00B2118F" w:rsidRPr="00B27577">
        <w:rPr>
          <w:rFonts w:ascii="Times New Roman" w:eastAsia="MS Mincho" w:hAnsi="Times New Roman" w:cs="Times New Roman"/>
          <w:sz w:val="28"/>
          <w:szCs w:val="28"/>
        </w:rPr>
        <w:t xml:space="preserve"> </w:t>
      </w:r>
      <w:r w:rsidR="006240A5">
        <w:rPr>
          <w:rFonts w:ascii="Times New Roman" w:eastAsia="MS Mincho" w:hAnsi="Times New Roman" w:cs="Times New Roman"/>
          <w:sz w:val="28"/>
          <w:szCs w:val="28"/>
        </w:rPr>
        <w:t>35)</w:t>
      </w:r>
      <w:r w:rsidRPr="00B27577">
        <w:rPr>
          <w:rFonts w:ascii="Times New Roman" w:eastAsia="MS Mincho" w:hAnsi="Times New Roman" w:cs="Times New Roman"/>
          <w:sz w:val="28"/>
          <w:szCs w:val="28"/>
        </w:rPr>
        <w:t>),</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получении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информации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(вербального</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информационнозначимого</w:t>
      </w:r>
      <w:proofErr w:type="spell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сообщения),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метаинформации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(информации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об</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информации).</w:t>
      </w:r>
      <w:proofErr w:type="gram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Такой,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частности,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является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подтверждение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внимания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слушателя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к</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сообщению</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говорящего.</w:t>
      </w:r>
      <w:r w:rsidR="00B2118F" w:rsidRPr="00B27577">
        <w:rPr>
          <w:rFonts w:ascii="Times New Roman" w:eastAsia="MS Mincho" w:hAnsi="Times New Roman" w:cs="Times New Roman"/>
          <w:sz w:val="28"/>
          <w:szCs w:val="28"/>
        </w:rPr>
        <w:t xml:space="preserve"> </w:t>
      </w:r>
      <w:proofErr w:type="spellStart"/>
      <w:r w:rsidRPr="00B27577">
        <w:rPr>
          <w:rFonts w:ascii="Times New Roman" w:eastAsia="MS Mincho" w:hAnsi="Times New Roman" w:cs="Times New Roman"/>
          <w:sz w:val="28"/>
          <w:szCs w:val="28"/>
        </w:rPr>
        <w:t>Респонсивная</w:t>
      </w:r>
      <w:proofErr w:type="spell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реакция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показывает,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что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предыдущая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реплика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является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воспринятой,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понятной,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содержание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ее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расшифровано,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слушатель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знает,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что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имел</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целью</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говорящий,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выполняя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речевое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действие.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Например</w:t>
      </w:r>
      <w:r w:rsidRPr="00B27577">
        <w:rPr>
          <w:rFonts w:ascii="Times New Roman" w:eastAsia="MS Mincho" w:hAnsi="Times New Roman" w:cs="Times New Roman"/>
          <w:sz w:val="28"/>
          <w:szCs w:val="28"/>
          <w:lang w:val="en-US"/>
        </w:rPr>
        <w:t>:</w:t>
      </w:r>
      <w:r w:rsidR="00B32F1D" w:rsidRPr="00B27577">
        <w:rPr>
          <w:rFonts w:ascii="Times New Roman" w:hAnsi="Times New Roman" w:cs="Times New Roman"/>
          <w:i/>
          <w:sz w:val="28"/>
          <w:szCs w:val="28"/>
        </w:rPr>
        <w:t xml:space="preserve"> </w:t>
      </w:r>
    </w:p>
    <w:p w:rsidR="0035274A" w:rsidRPr="0035274A" w:rsidRDefault="0035274A" w:rsidP="00B32F1D">
      <w:pPr>
        <w:spacing w:after="0" w:line="360" w:lineRule="auto"/>
        <w:ind w:firstLine="720"/>
        <w:jc w:val="both"/>
        <w:rPr>
          <w:rFonts w:ascii="Times New Roman" w:hAnsi="Times New Roman" w:cs="Times New Roman"/>
          <w:i/>
          <w:sz w:val="28"/>
          <w:szCs w:val="28"/>
          <w:lang w:val="en-US"/>
        </w:rPr>
      </w:pPr>
    </w:p>
    <w:tbl>
      <w:tblPr>
        <w:tblStyle w:val="afa"/>
        <w:tblW w:w="0" w:type="auto"/>
        <w:tblLook w:val="04A0" w:firstRow="1" w:lastRow="0" w:firstColumn="1" w:lastColumn="0" w:noHBand="0" w:noVBand="1"/>
      </w:tblPr>
      <w:tblGrid>
        <w:gridCol w:w="9570"/>
      </w:tblGrid>
      <w:tr w:rsidR="007E10E8" w:rsidRPr="00EB0935" w:rsidTr="00AC7724">
        <w:tc>
          <w:tcPr>
            <w:tcW w:w="9570" w:type="dxa"/>
            <w:tcBorders>
              <w:top w:val="nil"/>
              <w:left w:val="nil"/>
              <w:bottom w:val="nil"/>
              <w:right w:val="nil"/>
            </w:tcBorders>
          </w:tcPr>
          <w:p w:rsidR="00C22E38" w:rsidRPr="00632025" w:rsidRDefault="00B32F1D" w:rsidP="0035274A">
            <w:pPr>
              <w:spacing w:line="360" w:lineRule="auto"/>
              <w:ind w:firstLine="720"/>
              <w:jc w:val="both"/>
              <w:rPr>
                <w:rFonts w:ascii="Times New Roman" w:eastAsia="MS Mincho" w:hAnsi="Times New Roman" w:cs="Times New Roman"/>
                <w:i/>
                <w:sz w:val="24"/>
                <w:szCs w:val="24"/>
                <w:lang w:val="en-US"/>
              </w:rPr>
            </w:pPr>
            <w:r w:rsidRPr="00B32F1D">
              <w:rPr>
                <w:rFonts w:ascii="Times New Roman" w:hAnsi="Times New Roman" w:cs="Times New Roman"/>
                <w:b/>
                <w:sz w:val="28"/>
                <w:szCs w:val="28"/>
                <w:lang w:val="en-US"/>
              </w:rPr>
              <w:t>(</w:t>
            </w:r>
            <w:r w:rsidRPr="00B32F1D">
              <w:rPr>
                <w:rFonts w:ascii="Times New Roman" w:hAnsi="Times New Roman" w:cs="Times New Roman"/>
                <w:b/>
                <w:sz w:val="28"/>
                <w:szCs w:val="28"/>
              </w:rPr>
              <w:fldChar w:fldCharType="begin"/>
            </w:r>
            <w:r w:rsidRPr="00B32F1D">
              <w:rPr>
                <w:rFonts w:ascii="Times New Roman" w:hAnsi="Times New Roman" w:cs="Times New Roman"/>
                <w:b/>
                <w:sz w:val="28"/>
                <w:szCs w:val="28"/>
                <w:lang w:val="en-US"/>
              </w:rPr>
              <w:instrText xml:space="preserve"> SEQ </w:instrText>
            </w:r>
            <w:r w:rsidRPr="00B32F1D">
              <w:rPr>
                <w:rFonts w:ascii="Times New Roman" w:hAnsi="Times New Roman" w:cs="Times New Roman"/>
                <w:b/>
                <w:sz w:val="28"/>
                <w:szCs w:val="28"/>
              </w:rPr>
              <w:instrText>Пример</w:instrText>
            </w:r>
            <w:r w:rsidRPr="00B32F1D">
              <w:rPr>
                <w:rFonts w:ascii="Times New Roman" w:hAnsi="Times New Roman" w:cs="Times New Roman"/>
                <w:b/>
                <w:sz w:val="28"/>
                <w:szCs w:val="28"/>
                <w:lang w:val="en-US"/>
              </w:rPr>
              <w:instrText xml:space="preserve"> \* ARABIC </w:instrText>
            </w:r>
            <w:r w:rsidRPr="00B32F1D">
              <w:rPr>
                <w:rFonts w:ascii="Times New Roman" w:hAnsi="Times New Roman" w:cs="Times New Roman"/>
                <w:b/>
                <w:sz w:val="28"/>
                <w:szCs w:val="28"/>
              </w:rPr>
              <w:fldChar w:fldCharType="separate"/>
            </w:r>
            <w:r w:rsidRPr="00B32F1D">
              <w:rPr>
                <w:rFonts w:ascii="Times New Roman" w:hAnsi="Times New Roman" w:cs="Times New Roman"/>
                <w:b/>
                <w:noProof/>
                <w:sz w:val="28"/>
                <w:szCs w:val="28"/>
                <w:lang w:val="en-US"/>
              </w:rPr>
              <w:t>34</w:t>
            </w:r>
            <w:r w:rsidRPr="00B32F1D">
              <w:rPr>
                <w:rFonts w:ascii="Times New Roman" w:hAnsi="Times New Roman" w:cs="Times New Roman"/>
                <w:b/>
                <w:sz w:val="28"/>
                <w:szCs w:val="28"/>
              </w:rPr>
              <w:fldChar w:fldCharType="end"/>
            </w:r>
            <w:r w:rsidRPr="00B32F1D">
              <w:rPr>
                <w:rFonts w:ascii="Times New Roman" w:hAnsi="Times New Roman" w:cs="Times New Roman"/>
                <w:b/>
                <w:sz w:val="28"/>
                <w:szCs w:val="28"/>
                <w:lang w:val="en-US"/>
              </w:rPr>
              <w:t>)</w:t>
            </w:r>
            <w:r w:rsidR="00C22E38" w:rsidRPr="00632025">
              <w:rPr>
                <w:rFonts w:ascii="Times New Roman" w:eastAsia="MS Mincho" w:hAnsi="Times New Roman" w:cs="Times New Roman"/>
                <w:i/>
                <w:sz w:val="24"/>
                <w:szCs w:val="24"/>
                <w:lang w:val="en-US"/>
              </w:rPr>
              <w:t>Mr.</w:t>
            </w:r>
            <w:r w:rsidR="00B2118F" w:rsidRPr="00632025">
              <w:rPr>
                <w:rFonts w:ascii="Times New Roman" w:eastAsia="MS Mincho" w:hAnsi="Times New Roman" w:cs="Times New Roman"/>
                <w:i/>
                <w:sz w:val="24"/>
                <w:szCs w:val="24"/>
                <w:lang w:val="en-US"/>
              </w:rPr>
              <w:t xml:space="preserve"> </w:t>
            </w:r>
            <w:proofErr w:type="spellStart"/>
            <w:r w:rsidR="00C22E38" w:rsidRPr="00632025">
              <w:rPr>
                <w:rFonts w:ascii="Times New Roman" w:eastAsia="MS Mincho" w:hAnsi="Times New Roman" w:cs="Times New Roman"/>
                <w:i/>
                <w:sz w:val="24"/>
                <w:szCs w:val="24"/>
                <w:lang w:val="en-US"/>
              </w:rPr>
              <w:t>Za</w:t>
            </w:r>
            <w:proofErr w:type="spellEnd"/>
            <w:r w:rsidR="00C22E38"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Just</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remember</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to</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be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polite,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not</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to</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speak</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out</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of</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turn,</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and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that</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we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all</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owe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the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Prince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the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utmost</w:t>
            </w:r>
            <w:r w:rsidR="00B2118F" w:rsidRPr="00632025">
              <w:rPr>
                <w:rFonts w:ascii="Times New Roman" w:eastAsia="MS Mincho" w:hAnsi="Times New Roman" w:cs="Times New Roman"/>
                <w:i/>
                <w:sz w:val="24"/>
                <w:szCs w:val="24"/>
                <w:lang w:val="en-US"/>
              </w:rPr>
              <w:t xml:space="preserve"> </w:t>
            </w:r>
            <w:r w:rsidR="0035274A">
              <w:rPr>
                <w:rFonts w:ascii="Times New Roman" w:eastAsia="MS Mincho" w:hAnsi="Times New Roman" w:cs="Times New Roman"/>
                <w:i/>
                <w:sz w:val="24"/>
                <w:szCs w:val="24"/>
                <w:lang w:val="en-US"/>
              </w:rPr>
              <w:t xml:space="preserve">respect </w:t>
            </w:r>
            <w:r w:rsidR="00C22E38" w:rsidRPr="00632025">
              <w:rPr>
                <w:rFonts w:ascii="Times New Roman" w:eastAsia="MS Mincho" w:hAnsi="Times New Roman" w:cs="Times New Roman"/>
                <w:i/>
                <w:sz w:val="24"/>
                <w:szCs w:val="24"/>
                <w:lang w:val="en-US"/>
              </w:rPr>
              <w:t>and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attention,</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as</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he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is</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our</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host</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and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protector.</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Is</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that</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clear</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to</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you?</w:t>
            </w:r>
          </w:p>
          <w:p w:rsidR="00C22E38" w:rsidRPr="0035274A" w:rsidRDefault="00C22E38" w:rsidP="00BB63EC">
            <w:pPr>
              <w:spacing w:line="360" w:lineRule="auto"/>
              <w:ind w:firstLine="720"/>
              <w:jc w:val="both"/>
              <w:rPr>
                <w:rFonts w:ascii="Times New Roman" w:eastAsia="MS Mincho" w:hAnsi="Times New Roman" w:cs="Times New Roman"/>
                <w:sz w:val="24"/>
                <w:szCs w:val="24"/>
                <w:lang w:val="en-US"/>
              </w:rPr>
            </w:pPr>
            <w:proofErr w:type="spellStart"/>
            <w:r w:rsidRPr="00632025">
              <w:rPr>
                <w:rFonts w:ascii="Times New Roman" w:eastAsia="MS Mincho" w:hAnsi="Times New Roman" w:cs="Times New Roman"/>
                <w:i/>
                <w:sz w:val="24"/>
                <w:szCs w:val="24"/>
                <w:lang w:val="en-US"/>
              </w:rPr>
              <w:t>Aicha</w:t>
            </w:r>
            <w:proofErr w:type="spellEnd"/>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Yes,</w:t>
            </w:r>
            <w:r w:rsidR="00B2118F" w:rsidRPr="00632025">
              <w:rPr>
                <w:rFonts w:ascii="Times New Roman" w:eastAsia="MS Mincho" w:hAnsi="Times New Roman" w:cs="Times New Roman"/>
                <w:i/>
                <w:sz w:val="24"/>
                <w:szCs w:val="24"/>
                <w:lang w:val="en-US"/>
              </w:rPr>
              <w:t xml:space="preserve"> </w:t>
            </w:r>
            <w:r w:rsidR="00A958F5" w:rsidRPr="00632025">
              <w:rPr>
                <w:rFonts w:ascii="Times New Roman" w:eastAsia="MS Mincho" w:hAnsi="Times New Roman" w:cs="Times New Roman"/>
                <w:i/>
                <w:sz w:val="24"/>
                <w:szCs w:val="24"/>
                <w:lang w:val="en-US"/>
              </w:rPr>
              <w:t>Mr.</w:t>
            </w:r>
            <w:r w:rsidR="00B2118F" w:rsidRPr="00632025">
              <w:rPr>
                <w:rFonts w:ascii="Times New Roman" w:eastAsia="MS Mincho" w:hAnsi="Times New Roman" w:cs="Times New Roman"/>
                <w:i/>
                <w:sz w:val="24"/>
                <w:szCs w:val="24"/>
                <w:lang w:val="en-US"/>
              </w:rPr>
              <w:t xml:space="preserve"> </w:t>
            </w:r>
            <w:proofErr w:type="spellStart"/>
            <w:r w:rsidR="00A958F5" w:rsidRPr="00632025">
              <w:rPr>
                <w:rFonts w:ascii="Times New Roman" w:eastAsia="MS Mincho" w:hAnsi="Times New Roman" w:cs="Times New Roman"/>
                <w:i/>
                <w:sz w:val="24"/>
                <w:szCs w:val="24"/>
                <w:lang w:val="en-US"/>
              </w:rPr>
              <w:t>Za</w:t>
            </w:r>
            <w:proofErr w:type="spellEnd"/>
            <w:r w:rsidR="00A958F5"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00A958F5" w:rsidRPr="00632025">
              <w:rPr>
                <w:rFonts w:ascii="Times New Roman" w:eastAsia="MS Mincho" w:hAnsi="Times New Roman" w:cs="Times New Roman"/>
                <w:i/>
                <w:sz w:val="24"/>
                <w:szCs w:val="24"/>
                <w:lang w:val="en-US"/>
              </w:rPr>
              <w:t>it</w:t>
            </w:r>
            <w:r w:rsidR="00B2118F" w:rsidRPr="00632025">
              <w:rPr>
                <w:rFonts w:ascii="Times New Roman" w:eastAsia="MS Mincho" w:hAnsi="Times New Roman" w:cs="Times New Roman"/>
                <w:i/>
                <w:sz w:val="24"/>
                <w:szCs w:val="24"/>
                <w:lang w:val="en-US"/>
              </w:rPr>
              <w:t xml:space="preserve"> </w:t>
            </w:r>
            <w:r w:rsidR="00A958F5" w:rsidRPr="00632025">
              <w:rPr>
                <w:rFonts w:ascii="Times New Roman" w:eastAsia="MS Mincho" w:hAnsi="Times New Roman" w:cs="Times New Roman"/>
                <w:i/>
                <w:sz w:val="24"/>
                <w:szCs w:val="24"/>
                <w:lang w:val="en-US"/>
              </w:rPr>
              <w:t>is</w:t>
            </w:r>
            <w:r w:rsidR="00B2118F" w:rsidRPr="00632025">
              <w:rPr>
                <w:rFonts w:ascii="Times New Roman" w:eastAsia="MS Mincho" w:hAnsi="Times New Roman" w:cs="Times New Roman"/>
                <w:i/>
                <w:sz w:val="24"/>
                <w:szCs w:val="24"/>
                <w:lang w:val="en-US"/>
              </w:rPr>
              <w:t xml:space="preserve"> </w:t>
            </w:r>
            <w:r w:rsidR="00A958F5" w:rsidRPr="00632025">
              <w:rPr>
                <w:rFonts w:ascii="Times New Roman" w:eastAsia="MS Mincho" w:hAnsi="Times New Roman" w:cs="Times New Roman"/>
                <w:i/>
                <w:sz w:val="24"/>
                <w:szCs w:val="24"/>
                <w:lang w:val="en-US"/>
              </w:rPr>
              <w:t>perfectly</w:t>
            </w:r>
            <w:r w:rsidR="00B2118F" w:rsidRPr="00632025">
              <w:rPr>
                <w:rFonts w:ascii="Times New Roman" w:eastAsia="MS Mincho" w:hAnsi="Times New Roman" w:cs="Times New Roman"/>
                <w:i/>
                <w:sz w:val="24"/>
                <w:szCs w:val="24"/>
                <w:lang w:val="en-US"/>
              </w:rPr>
              <w:t xml:space="preserve"> </w:t>
            </w:r>
            <w:r w:rsidR="00A958F5" w:rsidRPr="00632025">
              <w:rPr>
                <w:rFonts w:ascii="Times New Roman" w:eastAsia="MS Mincho" w:hAnsi="Times New Roman" w:cs="Times New Roman"/>
                <w:i/>
                <w:sz w:val="24"/>
                <w:szCs w:val="24"/>
                <w:lang w:val="en-US"/>
              </w:rPr>
              <w:t>clear</w:t>
            </w:r>
            <w:r w:rsidR="00B2118F" w:rsidRPr="00632025">
              <w:rPr>
                <w:rFonts w:ascii="Times New Roman" w:eastAsia="MS Mincho" w:hAnsi="Times New Roman" w:cs="Times New Roman"/>
                <w:i/>
                <w:sz w:val="24"/>
                <w:szCs w:val="24"/>
                <w:lang w:val="en-US"/>
              </w:rPr>
              <w:t xml:space="preserve"> </w:t>
            </w:r>
            <w:r w:rsidR="0035274A">
              <w:rPr>
                <w:rFonts w:ascii="Times New Roman" w:eastAsia="MS Mincho" w:hAnsi="Times New Roman" w:cs="Times New Roman"/>
                <w:sz w:val="24"/>
                <w:szCs w:val="24"/>
                <w:lang w:val="en-US"/>
              </w:rPr>
              <w:t>[</w:t>
            </w:r>
            <w:r w:rsidR="00BB63EC">
              <w:rPr>
                <w:rFonts w:ascii="Times New Roman" w:eastAsia="MS Mincho" w:hAnsi="Times New Roman" w:cs="Times New Roman"/>
                <w:sz w:val="24"/>
                <w:szCs w:val="24"/>
                <w:lang w:val="en-US"/>
              </w:rPr>
              <w:t>OP</w:t>
            </w:r>
            <w:r w:rsidR="0035274A">
              <w:rPr>
                <w:rFonts w:ascii="Times New Roman" w:eastAsia="MS Mincho" w:hAnsi="Times New Roman" w:cs="Times New Roman"/>
                <w:sz w:val="24"/>
                <w:szCs w:val="24"/>
                <w:lang w:val="en-US"/>
              </w:rPr>
              <w:t>]</w:t>
            </w:r>
          </w:p>
        </w:tc>
      </w:tr>
    </w:tbl>
    <w:p w:rsidR="00C22E38" w:rsidRPr="00B27577" w:rsidRDefault="00C22E38" w:rsidP="00E053C0">
      <w:pPr>
        <w:pStyle w:val="3"/>
        <w:spacing w:line="360" w:lineRule="auto"/>
        <w:jc w:val="both"/>
        <w:rPr>
          <w:rFonts w:ascii="Times New Roman" w:hAnsi="Times New Roman" w:cs="Times New Roman"/>
          <w:color w:val="auto"/>
          <w:sz w:val="28"/>
          <w:szCs w:val="28"/>
          <w:lang w:val="en-US"/>
        </w:rPr>
      </w:pPr>
    </w:p>
    <w:p w:rsidR="00C22E38" w:rsidRPr="00B27577" w:rsidRDefault="00C22E38" w:rsidP="00B32F1D">
      <w:pPr>
        <w:spacing w:after="0" w:line="360" w:lineRule="auto"/>
        <w:ind w:firstLine="720"/>
        <w:jc w:val="both"/>
        <w:rPr>
          <w:rFonts w:ascii="Times New Roman" w:hAnsi="Times New Roman" w:cs="Times New Roman"/>
          <w:i/>
          <w:sz w:val="28"/>
          <w:szCs w:val="28"/>
        </w:rPr>
      </w:pPr>
      <w:r w:rsidRPr="00B27577">
        <w:rPr>
          <w:rFonts w:ascii="Times New Roman" w:eastAsia="MS Mincho" w:hAnsi="Times New Roman" w:cs="Times New Roman"/>
          <w:sz w:val="28"/>
          <w:szCs w:val="28"/>
        </w:rPr>
        <w:t>Активизации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диалогического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взаимодействия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способствуют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также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паузы</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речи,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вздохи,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многозначительные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взгляды</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героев.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Яркий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пример</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представлен</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ниже:</w:t>
      </w:r>
      <w:r w:rsidR="00B32F1D" w:rsidRPr="00B27577">
        <w:rPr>
          <w:rFonts w:ascii="Times New Roman" w:hAnsi="Times New Roman" w:cs="Times New Roman"/>
          <w:i/>
          <w:sz w:val="28"/>
          <w:szCs w:val="28"/>
        </w:rPr>
        <w:t xml:space="preserve"> </w:t>
      </w:r>
    </w:p>
    <w:tbl>
      <w:tblPr>
        <w:tblStyle w:val="afa"/>
        <w:tblW w:w="0" w:type="auto"/>
        <w:tblLook w:val="04A0" w:firstRow="1" w:lastRow="0" w:firstColumn="1" w:lastColumn="0" w:noHBand="0" w:noVBand="1"/>
      </w:tblPr>
      <w:tblGrid>
        <w:gridCol w:w="9570"/>
      </w:tblGrid>
      <w:tr w:rsidR="007E10E8" w:rsidRPr="00632025" w:rsidTr="00AC7724">
        <w:tc>
          <w:tcPr>
            <w:tcW w:w="9570" w:type="dxa"/>
            <w:tcBorders>
              <w:top w:val="nil"/>
              <w:left w:val="nil"/>
              <w:bottom w:val="nil"/>
              <w:right w:val="nil"/>
            </w:tcBorders>
          </w:tcPr>
          <w:p w:rsidR="00C22E38" w:rsidRPr="00632025" w:rsidRDefault="00B32F1D" w:rsidP="00E053C0">
            <w:pPr>
              <w:spacing w:line="360" w:lineRule="auto"/>
              <w:ind w:firstLine="720"/>
              <w:jc w:val="both"/>
              <w:rPr>
                <w:rFonts w:ascii="Times New Roman" w:eastAsia="MS Mincho" w:hAnsi="Times New Roman" w:cs="Times New Roman"/>
                <w:i/>
                <w:sz w:val="24"/>
                <w:szCs w:val="24"/>
                <w:lang w:val="en-US"/>
              </w:rPr>
            </w:pPr>
            <w:r w:rsidRPr="00B32F1D">
              <w:rPr>
                <w:rFonts w:ascii="Times New Roman" w:hAnsi="Times New Roman" w:cs="Times New Roman"/>
                <w:b/>
                <w:sz w:val="28"/>
                <w:szCs w:val="28"/>
                <w:lang w:val="en-US"/>
              </w:rPr>
              <w:t>(</w:t>
            </w:r>
            <w:r w:rsidRPr="00B32F1D">
              <w:rPr>
                <w:rFonts w:ascii="Times New Roman" w:hAnsi="Times New Roman" w:cs="Times New Roman"/>
                <w:b/>
                <w:sz w:val="28"/>
                <w:szCs w:val="28"/>
              </w:rPr>
              <w:fldChar w:fldCharType="begin"/>
            </w:r>
            <w:r w:rsidRPr="00B32F1D">
              <w:rPr>
                <w:rFonts w:ascii="Times New Roman" w:hAnsi="Times New Roman" w:cs="Times New Roman"/>
                <w:b/>
                <w:sz w:val="28"/>
                <w:szCs w:val="28"/>
                <w:lang w:val="en-US"/>
              </w:rPr>
              <w:instrText xml:space="preserve"> SEQ </w:instrText>
            </w:r>
            <w:r w:rsidRPr="00B32F1D">
              <w:rPr>
                <w:rFonts w:ascii="Times New Roman" w:hAnsi="Times New Roman" w:cs="Times New Roman"/>
                <w:b/>
                <w:sz w:val="28"/>
                <w:szCs w:val="28"/>
              </w:rPr>
              <w:instrText>Пример</w:instrText>
            </w:r>
            <w:r w:rsidRPr="00B32F1D">
              <w:rPr>
                <w:rFonts w:ascii="Times New Roman" w:hAnsi="Times New Roman" w:cs="Times New Roman"/>
                <w:b/>
                <w:sz w:val="28"/>
                <w:szCs w:val="28"/>
                <w:lang w:val="en-US"/>
              </w:rPr>
              <w:instrText xml:space="preserve"> \* ARABIC </w:instrText>
            </w:r>
            <w:r w:rsidRPr="00B32F1D">
              <w:rPr>
                <w:rFonts w:ascii="Times New Roman" w:hAnsi="Times New Roman" w:cs="Times New Roman"/>
                <w:b/>
                <w:sz w:val="28"/>
                <w:szCs w:val="28"/>
              </w:rPr>
              <w:fldChar w:fldCharType="separate"/>
            </w:r>
            <w:r w:rsidRPr="00B32F1D">
              <w:rPr>
                <w:rFonts w:ascii="Times New Roman" w:hAnsi="Times New Roman" w:cs="Times New Roman"/>
                <w:b/>
                <w:noProof/>
                <w:sz w:val="28"/>
                <w:szCs w:val="28"/>
                <w:lang w:val="en-US"/>
              </w:rPr>
              <w:t>35</w:t>
            </w:r>
            <w:r w:rsidRPr="00B32F1D">
              <w:rPr>
                <w:rFonts w:ascii="Times New Roman" w:hAnsi="Times New Roman" w:cs="Times New Roman"/>
                <w:b/>
                <w:sz w:val="28"/>
                <w:szCs w:val="28"/>
              </w:rPr>
              <w:fldChar w:fldCharType="end"/>
            </w:r>
            <w:r w:rsidRPr="00B32F1D">
              <w:rPr>
                <w:rFonts w:ascii="Times New Roman" w:hAnsi="Times New Roman" w:cs="Times New Roman"/>
                <w:b/>
                <w:sz w:val="28"/>
                <w:szCs w:val="28"/>
                <w:lang w:val="en-US"/>
              </w:rPr>
              <w:t>)</w:t>
            </w:r>
            <w:r w:rsidRPr="00B32F1D">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He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raised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a</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hand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to</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stop</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her.</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“I</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want</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to</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marry</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you,</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Tracy.</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You'll</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make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a</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wonderful</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wife.”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He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added,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slowly,</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“Of</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course,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my</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mother</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and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father</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will</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be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a</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bit</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surprised.”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And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he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smiled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and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kissed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her.</w:t>
            </w:r>
          </w:p>
          <w:p w:rsidR="00C22E38" w:rsidRPr="00632025" w:rsidRDefault="00C22E38" w:rsidP="00E053C0">
            <w:pPr>
              <w:spacing w:line="360" w:lineRule="auto"/>
              <w:ind w:firstLine="720"/>
              <w:jc w:val="both"/>
              <w:rPr>
                <w:rFonts w:ascii="Times New Roman" w:eastAsia="MS Mincho" w:hAnsi="Times New Roman" w:cs="Times New Roman"/>
                <w:i/>
                <w:sz w:val="24"/>
                <w:szCs w:val="24"/>
                <w:lang w:val="en-US"/>
              </w:rPr>
            </w:pPr>
            <w:r w:rsidRPr="00632025">
              <w:rPr>
                <w:rFonts w:ascii="Times New Roman" w:eastAsia="MS Mincho" w:hAnsi="Times New Roman" w:cs="Times New Roman"/>
                <w:i/>
                <w:sz w:val="24"/>
                <w:szCs w:val="24"/>
                <w:lang w:val="en-US"/>
              </w:rPr>
              <w:t>Tracy</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quietly</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asked,</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“Why</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will</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they</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be</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surprised?”</w:t>
            </w:r>
          </w:p>
          <w:p w:rsidR="00C22E38" w:rsidRPr="0035274A" w:rsidRDefault="00C22E38" w:rsidP="00E053C0">
            <w:pPr>
              <w:spacing w:line="360" w:lineRule="auto"/>
              <w:ind w:firstLine="720"/>
              <w:jc w:val="both"/>
              <w:rPr>
                <w:rFonts w:ascii="Times New Roman" w:eastAsia="MS Mincho" w:hAnsi="Times New Roman" w:cs="Times New Roman"/>
                <w:sz w:val="24"/>
                <w:szCs w:val="24"/>
                <w:lang w:val="en-US"/>
              </w:rPr>
            </w:pPr>
            <w:r w:rsidRPr="00632025">
              <w:rPr>
                <w:rFonts w:ascii="Times New Roman" w:eastAsia="MS Mincho" w:hAnsi="Times New Roman" w:cs="Times New Roman"/>
                <w:b/>
                <w:i/>
                <w:sz w:val="24"/>
                <w:szCs w:val="24"/>
                <w:lang w:val="en-US"/>
              </w:rPr>
              <w:t>Charles</w:t>
            </w:r>
            <w:r w:rsidR="00B2118F" w:rsidRPr="00632025">
              <w:rPr>
                <w:rFonts w:ascii="Times New Roman" w:eastAsia="MS Mincho" w:hAnsi="Times New Roman" w:cs="Times New Roman"/>
                <w:b/>
                <w:i/>
                <w:sz w:val="24"/>
                <w:szCs w:val="24"/>
                <w:lang w:val="en-US"/>
              </w:rPr>
              <w:t xml:space="preserve"> </w:t>
            </w:r>
            <w:r w:rsidRPr="00632025">
              <w:rPr>
                <w:rFonts w:ascii="Times New Roman" w:eastAsia="MS Mincho" w:hAnsi="Times New Roman" w:cs="Times New Roman"/>
                <w:b/>
                <w:i/>
                <w:sz w:val="24"/>
                <w:szCs w:val="24"/>
                <w:lang w:val="en-US"/>
              </w:rPr>
              <w:t>sighed</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“Darling,</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I'm</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afraid</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you</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don't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quite</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realize</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what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you're</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letting</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yourself</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in</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for.</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The</w:t>
            </w:r>
            <w:r w:rsidR="00B2118F" w:rsidRPr="00632025">
              <w:rPr>
                <w:rFonts w:ascii="Times New Roman" w:eastAsia="MS Mincho" w:hAnsi="Times New Roman" w:cs="Times New Roman"/>
                <w:i/>
                <w:sz w:val="24"/>
                <w:szCs w:val="24"/>
                <w:lang w:val="en-US"/>
              </w:rPr>
              <w:t xml:space="preserve"> </w:t>
            </w:r>
            <w:proofErr w:type="spellStart"/>
            <w:r w:rsidRPr="00632025">
              <w:rPr>
                <w:rFonts w:ascii="Times New Roman" w:eastAsia="MS Mincho" w:hAnsi="Times New Roman" w:cs="Times New Roman"/>
                <w:i/>
                <w:sz w:val="24"/>
                <w:szCs w:val="24"/>
                <w:lang w:val="en-US"/>
              </w:rPr>
              <w:t>Stanhopes</w:t>
            </w:r>
            <w:proofErr w:type="spellEnd"/>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always</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marry</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mind</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you,</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I'm</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using</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quotation</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marks</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'their</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own</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kind.'</w:t>
            </w:r>
            <w:r w:rsidR="00B2118F" w:rsidRPr="00632025">
              <w:rPr>
                <w:rFonts w:ascii="Times New Roman" w:eastAsia="MS Mincho" w:hAnsi="Times New Roman" w:cs="Times New Roman"/>
                <w:i/>
                <w:sz w:val="24"/>
                <w:szCs w:val="24"/>
                <w:lang w:val="en-US"/>
              </w:rPr>
              <w:t xml:space="preserve"> </w:t>
            </w:r>
            <w:proofErr w:type="spellStart"/>
            <w:r w:rsidR="00A958F5" w:rsidRPr="00632025">
              <w:rPr>
                <w:rFonts w:ascii="Times New Roman" w:eastAsia="MS Mincho" w:hAnsi="Times New Roman" w:cs="Times New Roman"/>
                <w:i/>
                <w:sz w:val="24"/>
                <w:szCs w:val="24"/>
              </w:rPr>
              <w:t>Mainline</w:t>
            </w:r>
            <w:proofErr w:type="spellEnd"/>
            <w:r w:rsidR="00B2118F" w:rsidRPr="00632025">
              <w:rPr>
                <w:rFonts w:ascii="Times New Roman" w:eastAsia="MS Mincho" w:hAnsi="Times New Roman" w:cs="Times New Roman"/>
                <w:i/>
                <w:sz w:val="24"/>
                <w:szCs w:val="24"/>
              </w:rPr>
              <w:t xml:space="preserve"> </w:t>
            </w:r>
            <w:proofErr w:type="spellStart"/>
            <w:r w:rsidR="00A958F5" w:rsidRPr="00632025">
              <w:rPr>
                <w:rFonts w:ascii="Times New Roman" w:eastAsia="MS Mincho" w:hAnsi="Times New Roman" w:cs="Times New Roman"/>
                <w:i/>
                <w:sz w:val="24"/>
                <w:szCs w:val="24"/>
              </w:rPr>
              <w:t>Philadelphia</w:t>
            </w:r>
            <w:proofErr w:type="spellEnd"/>
            <w:r w:rsidR="00A958F5" w:rsidRPr="00632025">
              <w:rPr>
                <w:rFonts w:ascii="Times New Roman" w:eastAsia="MS Mincho" w:hAnsi="Times New Roman" w:cs="Times New Roman"/>
                <w:i/>
                <w:sz w:val="24"/>
                <w:szCs w:val="24"/>
              </w:rPr>
              <w:t>.”</w:t>
            </w:r>
            <w:r w:rsidR="0035274A">
              <w:rPr>
                <w:rFonts w:ascii="Times New Roman" w:eastAsia="MS Mincho" w:hAnsi="Times New Roman" w:cs="Times New Roman"/>
                <w:sz w:val="24"/>
                <w:szCs w:val="24"/>
                <w:lang w:val="en-US"/>
              </w:rPr>
              <w:t xml:space="preserve"> [TC]</w:t>
            </w:r>
          </w:p>
        </w:tc>
      </w:tr>
    </w:tbl>
    <w:p w:rsidR="00C22E38" w:rsidRPr="00B27577" w:rsidRDefault="00B2118F" w:rsidP="00E053C0">
      <w:pPr>
        <w:spacing w:after="0" w:line="360" w:lineRule="auto"/>
        <w:ind w:firstLine="720"/>
        <w:jc w:val="both"/>
        <w:rPr>
          <w:rFonts w:ascii="Times New Roman" w:eastAsia="MS Mincho" w:hAnsi="Times New Roman" w:cs="Times New Roman"/>
          <w:sz w:val="28"/>
          <w:szCs w:val="28"/>
        </w:rPr>
      </w:pPr>
      <w:r w:rsidRPr="00B27577">
        <w:rPr>
          <w:rFonts w:ascii="Times New Roman" w:eastAsia="MS Mincho" w:hAnsi="Times New Roman" w:cs="Times New Roman"/>
          <w:sz w:val="28"/>
          <w:szCs w:val="28"/>
        </w:rPr>
        <w:t xml:space="preserve"> </w:t>
      </w:r>
    </w:p>
    <w:p w:rsidR="00C22E38" w:rsidRPr="00B27577" w:rsidRDefault="00C22E38" w:rsidP="00E053C0">
      <w:pPr>
        <w:spacing w:after="0" w:line="360" w:lineRule="auto"/>
        <w:ind w:firstLine="720"/>
        <w:jc w:val="both"/>
        <w:rPr>
          <w:rFonts w:ascii="Times New Roman" w:eastAsia="MS Mincho" w:hAnsi="Times New Roman" w:cs="Times New Roman"/>
          <w:sz w:val="28"/>
          <w:szCs w:val="28"/>
        </w:rPr>
      </w:pPr>
      <w:r w:rsidRPr="00B27577">
        <w:rPr>
          <w:rFonts w:ascii="Times New Roman" w:eastAsia="MS Mincho" w:hAnsi="Times New Roman" w:cs="Times New Roman"/>
          <w:sz w:val="28"/>
          <w:szCs w:val="28"/>
        </w:rPr>
        <w:t>Это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диалог</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Трейси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Чарльза.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Именно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этот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момент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молодой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человек</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говорит,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что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хотел</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бы</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жениться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Трейси.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Для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обоих</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это</w:t>
      </w:r>
      <w:r w:rsidR="00B2118F" w:rsidRPr="00B27577">
        <w:rPr>
          <w:rFonts w:ascii="Times New Roman" w:eastAsia="MS Mincho" w:hAnsi="Times New Roman" w:cs="Times New Roman"/>
          <w:sz w:val="28"/>
          <w:szCs w:val="28"/>
        </w:rPr>
        <w:t xml:space="preserve"> </w:t>
      </w:r>
      <w:proofErr w:type="gramStart"/>
      <w:r w:rsidRPr="00B27577">
        <w:rPr>
          <w:rFonts w:ascii="Times New Roman" w:eastAsia="MS Mincho" w:hAnsi="Times New Roman" w:cs="Times New Roman"/>
          <w:sz w:val="28"/>
          <w:szCs w:val="28"/>
        </w:rPr>
        <w:t>очень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волнительный</w:t>
      </w:r>
      <w:proofErr w:type="gramEnd"/>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момент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не</w:t>
      </w:r>
      <w:r w:rsidR="00EB0904">
        <w:rPr>
          <w:rFonts w:ascii="Times New Roman" w:eastAsia="MS Mincho" w:hAnsi="Times New Roman" w:cs="Times New Roman"/>
          <w:sz w:val="28"/>
          <w:szCs w:val="28"/>
        </w:rPr>
        <w:t>вербальны</w:t>
      </w:r>
      <w:r w:rsidRPr="00B27577">
        <w:rPr>
          <w:rFonts w:ascii="Times New Roman" w:eastAsia="MS Mincho" w:hAnsi="Times New Roman" w:cs="Times New Roman"/>
          <w:sz w:val="28"/>
          <w:szCs w:val="28"/>
        </w:rPr>
        <w:t>е</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средства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активизации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диалога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играют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очень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важную</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роль.</w:t>
      </w:r>
    </w:p>
    <w:p w:rsidR="00C22E38" w:rsidRPr="00B27577" w:rsidRDefault="00C22E38" w:rsidP="00E053C0">
      <w:pPr>
        <w:spacing w:after="0" w:line="360" w:lineRule="auto"/>
        <w:ind w:firstLine="720"/>
        <w:jc w:val="both"/>
        <w:rPr>
          <w:rFonts w:ascii="Times New Roman" w:eastAsia="MS Mincho" w:hAnsi="Times New Roman" w:cs="Times New Roman"/>
          <w:sz w:val="28"/>
          <w:szCs w:val="28"/>
        </w:rPr>
      </w:pPr>
      <w:r w:rsidRPr="00B27577">
        <w:rPr>
          <w:rFonts w:ascii="Times New Roman" w:eastAsia="MS Mincho" w:hAnsi="Times New Roman" w:cs="Times New Roman"/>
          <w:sz w:val="28"/>
          <w:szCs w:val="28"/>
        </w:rPr>
        <w:lastRenderedPageBreak/>
        <w:t>Активизацией</w:t>
      </w:r>
      <w:r w:rsidR="00B2118F" w:rsidRPr="00B27577">
        <w:rPr>
          <w:rFonts w:ascii="Times New Roman" w:eastAsia="MS Mincho" w:hAnsi="Times New Roman" w:cs="Times New Roman"/>
          <w:sz w:val="28"/>
          <w:szCs w:val="28"/>
        </w:rPr>
        <w:t xml:space="preserve"> </w:t>
      </w:r>
      <w:r w:rsidR="00EB0904">
        <w:rPr>
          <w:rFonts w:ascii="Times New Roman" w:eastAsia="MS Mincho" w:hAnsi="Times New Roman" w:cs="Times New Roman"/>
          <w:sz w:val="28"/>
          <w:szCs w:val="28"/>
        </w:rPr>
        <w:t>невербального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взаимодействия</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может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быть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и</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заинтересованный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взгляд,</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который</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спровоцирует</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речевого</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партнёра</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продолжить</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беседу.</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Приведем</w:t>
      </w:r>
      <w:r w:rsidR="00B2118F" w:rsidRPr="00B27577">
        <w:rPr>
          <w:rFonts w:ascii="Times New Roman" w:eastAsia="MS Mincho" w:hAnsi="Times New Roman" w:cs="Times New Roman"/>
          <w:sz w:val="28"/>
          <w:szCs w:val="28"/>
        </w:rPr>
        <w:t xml:space="preserve"> </w:t>
      </w:r>
      <w:r w:rsidRPr="00B27577">
        <w:rPr>
          <w:rFonts w:ascii="Times New Roman" w:eastAsia="MS Mincho" w:hAnsi="Times New Roman" w:cs="Times New Roman"/>
          <w:sz w:val="28"/>
          <w:szCs w:val="28"/>
        </w:rPr>
        <w:t>пример:</w:t>
      </w:r>
    </w:p>
    <w:p w:rsidR="00C22E38" w:rsidRPr="00B27577" w:rsidRDefault="00C22E38" w:rsidP="00E053C0">
      <w:pPr>
        <w:pStyle w:val="af1"/>
        <w:keepNext/>
        <w:spacing w:after="0" w:line="360" w:lineRule="auto"/>
        <w:rPr>
          <w:rFonts w:ascii="Times New Roman" w:hAnsi="Times New Roman" w:cs="Times New Roman"/>
          <w:i/>
          <w:color w:val="auto"/>
          <w:sz w:val="28"/>
          <w:szCs w:val="28"/>
        </w:rPr>
      </w:pPr>
    </w:p>
    <w:tbl>
      <w:tblPr>
        <w:tblStyle w:val="afa"/>
        <w:tblW w:w="0" w:type="auto"/>
        <w:tblLook w:val="04A0" w:firstRow="1" w:lastRow="0" w:firstColumn="1" w:lastColumn="0" w:noHBand="0" w:noVBand="1"/>
      </w:tblPr>
      <w:tblGrid>
        <w:gridCol w:w="9570"/>
      </w:tblGrid>
      <w:tr w:rsidR="007E10E8" w:rsidRPr="00B62576" w:rsidTr="00AC7724">
        <w:tc>
          <w:tcPr>
            <w:tcW w:w="9570" w:type="dxa"/>
            <w:tcBorders>
              <w:top w:val="nil"/>
              <w:left w:val="nil"/>
              <w:bottom w:val="nil"/>
              <w:right w:val="nil"/>
            </w:tcBorders>
          </w:tcPr>
          <w:p w:rsidR="00C22E38" w:rsidRPr="00632025" w:rsidRDefault="00B32F1D" w:rsidP="00E053C0">
            <w:pPr>
              <w:spacing w:line="360" w:lineRule="auto"/>
              <w:ind w:firstLine="720"/>
              <w:jc w:val="both"/>
              <w:rPr>
                <w:rFonts w:ascii="Times New Roman" w:eastAsia="MS Mincho" w:hAnsi="Times New Roman" w:cs="Times New Roman"/>
                <w:i/>
                <w:sz w:val="24"/>
                <w:szCs w:val="24"/>
                <w:lang w:val="en-US"/>
              </w:rPr>
            </w:pPr>
            <w:r w:rsidRPr="00B32F1D">
              <w:rPr>
                <w:rFonts w:ascii="Times New Roman" w:hAnsi="Times New Roman" w:cs="Times New Roman"/>
                <w:b/>
                <w:sz w:val="28"/>
                <w:szCs w:val="28"/>
                <w:lang w:val="en-US"/>
              </w:rPr>
              <w:t>(</w:t>
            </w:r>
            <w:r w:rsidRPr="00B32F1D">
              <w:rPr>
                <w:rFonts w:ascii="Times New Roman" w:hAnsi="Times New Roman" w:cs="Times New Roman"/>
                <w:b/>
                <w:sz w:val="28"/>
                <w:szCs w:val="28"/>
              </w:rPr>
              <w:fldChar w:fldCharType="begin"/>
            </w:r>
            <w:r w:rsidRPr="00B32F1D">
              <w:rPr>
                <w:rFonts w:ascii="Times New Roman" w:hAnsi="Times New Roman" w:cs="Times New Roman"/>
                <w:b/>
                <w:sz w:val="28"/>
                <w:szCs w:val="28"/>
                <w:lang w:val="en-US"/>
              </w:rPr>
              <w:instrText xml:space="preserve"> SEQ </w:instrText>
            </w:r>
            <w:r w:rsidRPr="00B32F1D">
              <w:rPr>
                <w:rFonts w:ascii="Times New Roman" w:hAnsi="Times New Roman" w:cs="Times New Roman"/>
                <w:b/>
                <w:sz w:val="28"/>
                <w:szCs w:val="28"/>
              </w:rPr>
              <w:instrText>Пример</w:instrText>
            </w:r>
            <w:r w:rsidRPr="00B32F1D">
              <w:rPr>
                <w:rFonts w:ascii="Times New Roman" w:hAnsi="Times New Roman" w:cs="Times New Roman"/>
                <w:b/>
                <w:sz w:val="28"/>
                <w:szCs w:val="28"/>
                <w:lang w:val="en-US"/>
              </w:rPr>
              <w:instrText xml:space="preserve"> \* ARABIC </w:instrText>
            </w:r>
            <w:r w:rsidRPr="00B32F1D">
              <w:rPr>
                <w:rFonts w:ascii="Times New Roman" w:hAnsi="Times New Roman" w:cs="Times New Roman"/>
                <w:b/>
                <w:sz w:val="28"/>
                <w:szCs w:val="28"/>
              </w:rPr>
              <w:fldChar w:fldCharType="separate"/>
            </w:r>
            <w:r w:rsidRPr="00B32F1D">
              <w:rPr>
                <w:rFonts w:ascii="Times New Roman" w:hAnsi="Times New Roman" w:cs="Times New Roman"/>
                <w:b/>
                <w:noProof/>
                <w:sz w:val="28"/>
                <w:szCs w:val="28"/>
                <w:lang w:val="en-US"/>
              </w:rPr>
              <w:t>36</w:t>
            </w:r>
            <w:r w:rsidRPr="00B32F1D">
              <w:rPr>
                <w:rFonts w:ascii="Times New Roman" w:hAnsi="Times New Roman" w:cs="Times New Roman"/>
                <w:b/>
                <w:sz w:val="28"/>
                <w:szCs w:val="28"/>
              </w:rPr>
              <w:fldChar w:fldCharType="end"/>
            </w:r>
            <w:r w:rsidRPr="00B32F1D">
              <w:rPr>
                <w:rFonts w:ascii="Times New Roman" w:hAnsi="Times New Roman" w:cs="Times New Roman"/>
                <w:b/>
                <w:sz w:val="28"/>
                <w:szCs w:val="28"/>
                <w:lang w:val="en-US"/>
              </w:rPr>
              <w:t>)</w:t>
            </w:r>
            <w:r w:rsidRPr="00B32F1D">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"I</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haven't</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learned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to</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breathe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yet.</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I</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never</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quite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understood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how</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they</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breathed."</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He</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b/>
                <w:i/>
                <w:sz w:val="24"/>
                <w:szCs w:val="24"/>
                <w:lang w:val="en-US"/>
              </w:rPr>
              <w:t>looked</w:t>
            </w:r>
            <w:r w:rsidR="00B2118F" w:rsidRPr="00632025">
              <w:rPr>
                <w:rFonts w:ascii="Times New Roman" w:eastAsia="MS Mincho" w:hAnsi="Times New Roman" w:cs="Times New Roman"/>
                <w:b/>
                <w:i/>
                <w:sz w:val="24"/>
                <w:szCs w:val="24"/>
                <w:lang w:val="en-US"/>
              </w:rPr>
              <w:t xml:space="preserve"> </w:t>
            </w:r>
            <w:r w:rsidR="00C22E38" w:rsidRPr="00632025">
              <w:rPr>
                <w:rFonts w:ascii="Times New Roman" w:eastAsia="MS Mincho" w:hAnsi="Times New Roman" w:cs="Times New Roman"/>
                <w:i/>
                <w:sz w:val="24"/>
                <w:szCs w:val="24"/>
                <w:lang w:val="en-US"/>
              </w:rPr>
              <w:t>at</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i/>
                <w:sz w:val="24"/>
                <w:szCs w:val="24"/>
                <w:lang w:val="en-US"/>
              </w:rPr>
              <w:t>Rosemary</w:t>
            </w:r>
            <w:r w:rsidR="00B2118F" w:rsidRPr="00632025">
              <w:rPr>
                <w:rFonts w:ascii="Times New Roman" w:eastAsia="MS Mincho" w:hAnsi="Times New Roman" w:cs="Times New Roman"/>
                <w:i/>
                <w:sz w:val="24"/>
                <w:szCs w:val="24"/>
                <w:lang w:val="en-US"/>
              </w:rPr>
              <w:t xml:space="preserve"> </w:t>
            </w:r>
            <w:r w:rsidR="00C22E38" w:rsidRPr="00632025">
              <w:rPr>
                <w:rFonts w:ascii="Times New Roman" w:eastAsia="MS Mincho" w:hAnsi="Times New Roman" w:cs="Times New Roman"/>
                <w:b/>
                <w:i/>
                <w:sz w:val="24"/>
                <w:szCs w:val="24"/>
                <w:lang w:val="en-US"/>
              </w:rPr>
              <w:t>inquiringly</w:t>
            </w:r>
            <w:r w:rsidR="00C22E38" w:rsidRPr="00632025">
              <w:rPr>
                <w:rFonts w:ascii="Times New Roman" w:eastAsia="MS Mincho" w:hAnsi="Times New Roman" w:cs="Times New Roman"/>
                <w:i/>
                <w:sz w:val="24"/>
                <w:szCs w:val="24"/>
                <w:lang w:val="en-US"/>
              </w:rPr>
              <w:t>.</w:t>
            </w:r>
          </w:p>
          <w:p w:rsidR="00C22E38" w:rsidRPr="0035274A" w:rsidRDefault="00C22E38" w:rsidP="00E053C0">
            <w:pPr>
              <w:spacing w:line="360" w:lineRule="auto"/>
              <w:ind w:firstLine="720"/>
              <w:jc w:val="both"/>
              <w:rPr>
                <w:rFonts w:ascii="Times New Roman" w:eastAsia="MS Mincho" w:hAnsi="Times New Roman" w:cs="Times New Roman"/>
                <w:sz w:val="24"/>
                <w:szCs w:val="24"/>
                <w:lang w:val="en-US"/>
              </w:rPr>
            </w:pPr>
            <w:r w:rsidRPr="00632025">
              <w:rPr>
                <w:rFonts w:ascii="Times New Roman" w:eastAsia="MS Mincho" w:hAnsi="Times New Roman" w:cs="Times New Roman"/>
                <w:i/>
                <w:sz w:val="24"/>
                <w:szCs w:val="24"/>
                <w:lang w:val="en-US"/>
              </w:rPr>
              <w:t>"I</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think</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you</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breathe</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out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under</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water,"</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she</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explained.</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"And</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every</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fourth</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beat</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you</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roll</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your</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head</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over</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for</w:t>
            </w:r>
            <w:r w:rsidR="00B2118F" w:rsidRPr="00632025">
              <w:rPr>
                <w:rFonts w:ascii="Times New Roman" w:eastAsia="MS Mincho" w:hAnsi="Times New Roman" w:cs="Times New Roman"/>
                <w:i/>
                <w:sz w:val="24"/>
                <w:szCs w:val="24"/>
                <w:lang w:val="en-US"/>
              </w:rPr>
              <w:t xml:space="preserve"> </w:t>
            </w:r>
            <w:r w:rsidRPr="00632025">
              <w:rPr>
                <w:rFonts w:ascii="Times New Roman" w:eastAsia="MS Mincho" w:hAnsi="Times New Roman" w:cs="Times New Roman"/>
                <w:i/>
                <w:sz w:val="24"/>
                <w:szCs w:val="24"/>
                <w:lang w:val="en-US"/>
              </w:rPr>
              <w:t>air."</w:t>
            </w:r>
            <w:r w:rsidR="0035274A">
              <w:rPr>
                <w:rFonts w:ascii="Times New Roman" w:eastAsia="MS Mincho" w:hAnsi="Times New Roman" w:cs="Times New Roman"/>
                <w:i/>
                <w:sz w:val="24"/>
                <w:szCs w:val="24"/>
                <w:lang w:val="en-US"/>
              </w:rPr>
              <w:t xml:space="preserve"> </w:t>
            </w:r>
            <w:r w:rsidR="0035274A">
              <w:rPr>
                <w:rFonts w:ascii="Times New Roman" w:eastAsia="MS Mincho" w:hAnsi="Times New Roman" w:cs="Times New Roman"/>
                <w:sz w:val="24"/>
                <w:szCs w:val="24"/>
                <w:lang w:val="en-US"/>
              </w:rPr>
              <w:t>[TN]</w:t>
            </w:r>
          </w:p>
        </w:tc>
      </w:tr>
    </w:tbl>
    <w:p w:rsidR="00C22E38" w:rsidRPr="00B27577" w:rsidRDefault="00B2118F" w:rsidP="00E053C0">
      <w:pPr>
        <w:spacing w:after="0" w:line="360" w:lineRule="auto"/>
        <w:ind w:firstLine="720"/>
        <w:jc w:val="both"/>
        <w:rPr>
          <w:rFonts w:ascii="Times New Roman" w:eastAsia="MS Mincho" w:hAnsi="Times New Roman" w:cs="Times New Roman"/>
          <w:sz w:val="28"/>
          <w:szCs w:val="28"/>
          <w:lang w:val="en-US"/>
        </w:rPr>
      </w:pPr>
      <w:r w:rsidRPr="00B27577">
        <w:rPr>
          <w:rFonts w:ascii="Times New Roman" w:eastAsia="MS Mincho" w:hAnsi="Times New Roman" w:cs="Times New Roman"/>
          <w:sz w:val="28"/>
          <w:szCs w:val="28"/>
          <w:lang w:val="en-US"/>
        </w:rPr>
        <w:t xml:space="preserve"> </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Вопросительный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взгляд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мистера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Маккиско</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сопроводил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реплику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умеет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правильно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дышать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водой</w:t>
      </w:r>
      <w:r w:rsidR="00C05062">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спровоцировал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ответную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реакцию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миссис</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Абрамс</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вызвалась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объяснить,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правильно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дышать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время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плавания.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Важно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отметить,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этот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вопросительный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взгляд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миссис</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Абрамс</w:t>
      </w:r>
      <w:proofErr w:type="spellEnd"/>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расценила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просьбу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объяснить,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дышать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время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плавания.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поэтому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является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невербальным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активации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речеактового</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взаимодействия.</w:t>
      </w:r>
      <w:r w:rsidR="00B2118F" w:rsidRPr="00B27577">
        <w:rPr>
          <w:rFonts w:ascii="Times New Roman" w:hAnsi="Times New Roman" w:cs="Times New Roman"/>
          <w:sz w:val="28"/>
          <w:szCs w:val="28"/>
        </w:rPr>
        <w:t xml:space="preserve"> </w:t>
      </w:r>
    </w:p>
    <w:p w:rsidR="00C22E38" w:rsidRPr="00B27577" w:rsidRDefault="00C22E38" w:rsidP="00E053C0">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Таким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активизацией</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речеактового</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часто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выступают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невербальные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столь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успешно,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вербальные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активизируют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взаимодействие.</w:t>
      </w:r>
      <w:r w:rsidR="00B2118F" w:rsidRPr="00B27577">
        <w:rPr>
          <w:rFonts w:ascii="Times New Roman" w:hAnsi="Times New Roman" w:cs="Times New Roman"/>
          <w:sz w:val="28"/>
          <w:szCs w:val="28"/>
        </w:rPr>
        <w:t xml:space="preserve"> </w:t>
      </w:r>
    </w:p>
    <w:p w:rsidR="00C22E38" w:rsidRPr="00B27577" w:rsidRDefault="00C22E38" w:rsidP="00E053C0">
      <w:pPr>
        <w:spacing w:line="360" w:lineRule="auto"/>
        <w:rPr>
          <w:rFonts w:ascii="Times New Roman" w:eastAsiaTheme="majorEastAsia" w:hAnsi="Times New Roman" w:cs="Times New Roman"/>
          <w:b/>
          <w:bCs/>
          <w:sz w:val="28"/>
          <w:szCs w:val="28"/>
        </w:rPr>
      </w:pPr>
      <w:r w:rsidRPr="00B27577">
        <w:rPr>
          <w:rFonts w:ascii="Times New Roman" w:hAnsi="Times New Roman" w:cs="Times New Roman"/>
          <w:sz w:val="28"/>
          <w:szCs w:val="28"/>
        </w:rPr>
        <w:br w:type="page"/>
      </w:r>
    </w:p>
    <w:p w:rsidR="00C22E38" w:rsidRDefault="00C22E38" w:rsidP="00E053C0">
      <w:pPr>
        <w:pStyle w:val="1"/>
        <w:spacing w:before="0" w:line="360" w:lineRule="auto"/>
        <w:jc w:val="center"/>
        <w:rPr>
          <w:rFonts w:ascii="Times New Roman" w:hAnsi="Times New Roman" w:cs="Times New Roman"/>
          <w:color w:val="auto"/>
        </w:rPr>
      </w:pPr>
      <w:bookmarkStart w:id="22" w:name="_Toc447896205"/>
      <w:r w:rsidRPr="00B27577">
        <w:rPr>
          <w:rFonts w:ascii="Times New Roman" w:hAnsi="Times New Roman" w:cs="Times New Roman"/>
          <w:color w:val="auto"/>
        </w:rPr>
        <w:lastRenderedPageBreak/>
        <w:t>ВЫВОДЫ</w:t>
      </w:r>
      <w:r w:rsidR="00B2118F" w:rsidRPr="00B27577">
        <w:rPr>
          <w:rFonts w:ascii="Times New Roman" w:hAnsi="Times New Roman" w:cs="Times New Roman"/>
          <w:color w:val="auto"/>
        </w:rPr>
        <w:t xml:space="preserve"> </w:t>
      </w:r>
      <w:r w:rsidRPr="00B27577">
        <w:rPr>
          <w:rFonts w:ascii="Times New Roman" w:hAnsi="Times New Roman" w:cs="Times New Roman"/>
          <w:color w:val="auto"/>
        </w:rPr>
        <w:t>ПО</w:t>
      </w:r>
      <w:r w:rsidR="00B2118F" w:rsidRPr="00B27577">
        <w:rPr>
          <w:rFonts w:ascii="Times New Roman" w:hAnsi="Times New Roman" w:cs="Times New Roman"/>
          <w:color w:val="auto"/>
        </w:rPr>
        <w:t xml:space="preserve"> </w:t>
      </w:r>
      <w:r w:rsidRPr="00B27577">
        <w:rPr>
          <w:rFonts w:ascii="Times New Roman" w:hAnsi="Times New Roman" w:cs="Times New Roman"/>
          <w:color w:val="auto"/>
        </w:rPr>
        <w:t>ГЛАВЕ</w:t>
      </w:r>
      <w:bookmarkEnd w:id="22"/>
      <w:r w:rsidR="003D1DAD">
        <w:rPr>
          <w:rFonts w:ascii="Times New Roman" w:hAnsi="Times New Roman" w:cs="Times New Roman"/>
          <w:color w:val="auto"/>
        </w:rPr>
        <w:t xml:space="preserve"> 2</w:t>
      </w:r>
    </w:p>
    <w:p w:rsidR="00DA6094" w:rsidRDefault="00DA6094" w:rsidP="00DA6094"/>
    <w:p w:rsidR="00343DAB" w:rsidRPr="00B27577" w:rsidRDefault="00DA6094" w:rsidP="00343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современной англоязычной литературе образ руководителя имеет такие черты, как властность, уверенность, ориентированность на успех. </w:t>
      </w:r>
      <w:r w:rsidR="00343DAB" w:rsidRPr="00B27577">
        <w:rPr>
          <w:rFonts w:ascii="Times New Roman" w:hAnsi="Times New Roman" w:cs="Times New Roman"/>
          <w:sz w:val="28"/>
          <w:szCs w:val="28"/>
        </w:rPr>
        <w:t xml:space="preserve">Говоря о речевом поведении руководителей, </w:t>
      </w:r>
      <w:r w:rsidR="00343DAB">
        <w:rPr>
          <w:rFonts w:ascii="Times New Roman" w:hAnsi="Times New Roman" w:cs="Times New Roman"/>
          <w:sz w:val="28"/>
          <w:szCs w:val="28"/>
        </w:rPr>
        <w:t>следует отметить</w:t>
      </w:r>
      <w:r w:rsidR="00E4068D">
        <w:rPr>
          <w:rFonts w:ascii="Times New Roman" w:hAnsi="Times New Roman" w:cs="Times New Roman"/>
          <w:sz w:val="28"/>
          <w:szCs w:val="28"/>
        </w:rPr>
        <w:t>, что</w:t>
      </w:r>
      <w:r w:rsidR="00343DAB">
        <w:rPr>
          <w:rFonts w:ascii="Times New Roman" w:hAnsi="Times New Roman" w:cs="Times New Roman"/>
          <w:sz w:val="28"/>
          <w:szCs w:val="28"/>
        </w:rPr>
        <w:t xml:space="preserve"> </w:t>
      </w:r>
      <w:r w:rsidR="00343DAB" w:rsidRPr="00B27577">
        <w:rPr>
          <w:rFonts w:ascii="Times New Roman" w:hAnsi="Times New Roman" w:cs="Times New Roman"/>
          <w:sz w:val="28"/>
          <w:szCs w:val="28"/>
        </w:rPr>
        <w:t>руководитель выбира</w:t>
      </w:r>
      <w:r w:rsidR="00343DAB">
        <w:rPr>
          <w:rFonts w:ascii="Times New Roman" w:hAnsi="Times New Roman" w:cs="Times New Roman"/>
          <w:sz w:val="28"/>
          <w:szCs w:val="28"/>
        </w:rPr>
        <w:t>ет</w:t>
      </w:r>
      <w:r w:rsidR="00343DAB" w:rsidRPr="00B27577">
        <w:rPr>
          <w:rFonts w:ascii="Times New Roman" w:hAnsi="Times New Roman" w:cs="Times New Roman"/>
          <w:sz w:val="28"/>
          <w:szCs w:val="28"/>
        </w:rPr>
        <w:t xml:space="preserve"> оптимальную для него речевую стратегию. Выделяют три основные стратегии – приказ, поручение, просьба. Приказная форма, жесткий стиль требований уместны в экстремальных ситуациях, лучше</w:t>
      </w:r>
      <w:r w:rsidR="00343DAB">
        <w:rPr>
          <w:rFonts w:ascii="Times New Roman" w:hAnsi="Times New Roman" w:cs="Times New Roman"/>
          <w:sz w:val="28"/>
          <w:szCs w:val="28"/>
        </w:rPr>
        <w:t xml:space="preserve"> всего п</w:t>
      </w:r>
      <w:r w:rsidR="00343DAB" w:rsidRPr="00B27577">
        <w:rPr>
          <w:rFonts w:ascii="Times New Roman" w:hAnsi="Times New Roman" w:cs="Times New Roman"/>
          <w:sz w:val="28"/>
          <w:szCs w:val="28"/>
        </w:rPr>
        <w:t>одчиненные воспринимают поручения в форме просьбы, расценивая ее как проявление стремления к сотрудничеству, основанному на взаимном доверии, веры в способность работника проявить необходимую инициативу и активность при исполнении поручения.</w:t>
      </w:r>
    </w:p>
    <w:p w:rsidR="00343DAB" w:rsidRDefault="00DA6094" w:rsidP="00DA609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343DAB">
        <w:rPr>
          <w:rFonts w:ascii="Times New Roman" w:hAnsi="Times New Roman" w:cs="Times New Roman"/>
          <w:sz w:val="28"/>
          <w:szCs w:val="28"/>
        </w:rPr>
        <w:t>Как показал языковой а</w:t>
      </w:r>
      <w:r w:rsidR="00343DAB" w:rsidRPr="00B27577">
        <w:rPr>
          <w:rFonts w:ascii="Times New Roman" w:hAnsi="Times New Roman" w:cs="Times New Roman"/>
          <w:sz w:val="28"/>
          <w:szCs w:val="28"/>
        </w:rPr>
        <w:t xml:space="preserve">нализ </w:t>
      </w:r>
      <w:r w:rsidR="00E4068D">
        <w:rPr>
          <w:rFonts w:ascii="Times New Roman" w:hAnsi="Times New Roman" w:cs="Times New Roman"/>
          <w:sz w:val="28"/>
          <w:szCs w:val="28"/>
        </w:rPr>
        <w:t>собранного материала</w:t>
      </w:r>
      <w:r w:rsidR="00343DAB">
        <w:rPr>
          <w:rFonts w:ascii="Times New Roman" w:hAnsi="Times New Roman" w:cs="Times New Roman"/>
          <w:sz w:val="28"/>
          <w:szCs w:val="28"/>
        </w:rPr>
        <w:t xml:space="preserve">, в речевом поведении отмечается использование таких речевых актов, как </w:t>
      </w:r>
      <w:proofErr w:type="spellStart"/>
      <w:r w:rsidR="00343DAB" w:rsidRPr="00B27577">
        <w:rPr>
          <w:rFonts w:ascii="Times New Roman" w:hAnsi="Times New Roman" w:cs="Times New Roman"/>
          <w:sz w:val="28"/>
          <w:szCs w:val="28"/>
        </w:rPr>
        <w:t>квесистивные</w:t>
      </w:r>
      <w:proofErr w:type="spellEnd"/>
      <w:r w:rsidR="00343DAB" w:rsidRPr="00B27577">
        <w:rPr>
          <w:rFonts w:ascii="Times New Roman" w:hAnsi="Times New Roman" w:cs="Times New Roman"/>
          <w:sz w:val="28"/>
          <w:szCs w:val="28"/>
        </w:rPr>
        <w:t>, директивные, директивно-</w:t>
      </w:r>
      <w:proofErr w:type="spellStart"/>
      <w:r w:rsidR="00343DAB" w:rsidRPr="00B27577">
        <w:rPr>
          <w:rFonts w:ascii="Times New Roman" w:hAnsi="Times New Roman" w:cs="Times New Roman"/>
          <w:sz w:val="28"/>
          <w:szCs w:val="28"/>
        </w:rPr>
        <w:t>квеситивные</w:t>
      </w:r>
      <w:proofErr w:type="spellEnd"/>
      <w:r w:rsidR="00343DAB" w:rsidRPr="00B27577">
        <w:rPr>
          <w:rFonts w:ascii="Times New Roman" w:hAnsi="Times New Roman" w:cs="Times New Roman"/>
          <w:sz w:val="28"/>
          <w:szCs w:val="28"/>
        </w:rPr>
        <w:t xml:space="preserve">, </w:t>
      </w:r>
      <w:proofErr w:type="spellStart"/>
      <w:r w:rsidR="00343DAB" w:rsidRPr="00B27577">
        <w:rPr>
          <w:rFonts w:ascii="Times New Roman" w:hAnsi="Times New Roman" w:cs="Times New Roman"/>
          <w:sz w:val="28"/>
          <w:szCs w:val="28"/>
        </w:rPr>
        <w:t>реквестивные</w:t>
      </w:r>
      <w:proofErr w:type="spellEnd"/>
      <w:r w:rsidR="00343DAB" w:rsidRPr="00B27577">
        <w:rPr>
          <w:rFonts w:ascii="Times New Roman" w:hAnsi="Times New Roman" w:cs="Times New Roman"/>
          <w:sz w:val="28"/>
          <w:szCs w:val="28"/>
        </w:rPr>
        <w:t xml:space="preserve">, </w:t>
      </w:r>
      <w:proofErr w:type="spellStart"/>
      <w:r w:rsidR="00343DAB" w:rsidRPr="00B27577">
        <w:rPr>
          <w:rFonts w:ascii="Times New Roman" w:hAnsi="Times New Roman" w:cs="Times New Roman"/>
          <w:sz w:val="28"/>
          <w:szCs w:val="28"/>
        </w:rPr>
        <w:t>квеситивн</w:t>
      </w:r>
      <w:proofErr w:type="gramStart"/>
      <w:r w:rsidR="00343DAB" w:rsidRPr="00B27577">
        <w:rPr>
          <w:rFonts w:ascii="Times New Roman" w:hAnsi="Times New Roman" w:cs="Times New Roman"/>
          <w:sz w:val="28"/>
          <w:szCs w:val="28"/>
        </w:rPr>
        <w:t>о</w:t>
      </w:r>
      <w:proofErr w:type="spellEnd"/>
      <w:r w:rsidR="00343DAB" w:rsidRPr="00B27577">
        <w:rPr>
          <w:rFonts w:ascii="Times New Roman" w:hAnsi="Times New Roman" w:cs="Times New Roman"/>
          <w:sz w:val="28"/>
          <w:szCs w:val="28"/>
        </w:rPr>
        <w:t>-</w:t>
      </w:r>
      <w:proofErr w:type="gramEnd"/>
      <w:r w:rsidR="00343DAB" w:rsidRPr="00B27577">
        <w:rPr>
          <w:rFonts w:ascii="Times New Roman" w:hAnsi="Times New Roman" w:cs="Times New Roman"/>
          <w:sz w:val="28"/>
          <w:szCs w:val="28"/>
        </w:rPr>
        <w:t xml:space="preserve"> </w:t>
      </w:r>
      <w:proofErr w:type="spellStart"/>
      <w:r w:rsidR="00343DAB" w:rsidRPr="00B27577">
        <w:rPr>
          <w:rFonts w:ascii="Times New Roman" w:hAnsi="Times New Roman" w:cs="Times New Roman"/>
          <w:sz w:val="28"/>
          <w:szCs w:val="28"/>
        </w:rPr>
        <w:t>реквестивные</w:t>
      </w:r>
      <w:proofErr w:type="spellEnd"/>
      <w:r w:rsidR="00343DAB" w:rsidRPr="00B27577">
        <w:rPr>
          <w:rFonts w:ascii="Times New Roman" w:hAnsi="Times New Roman" w:cs="Times New Roman"/>
          <w:sz w:val="28"/>
          <w:szCs w:val="28"/>
        </w:rPr>
        <w:t xml:space="preserve">, </w:t>
      </w:r>
      <w:proofErr w:type="spellStart"/>
      <w:r w:rsidR="00343DAB" w:rsidRPr="00B27577">
        <w:rPr>
          <w:rFonts w:ascii="Times New Roman" w:hAnsi="Times New Roman" w:cs="Times New Roman"/>
          <w:sz w:val="28"/>
          <w:szCs w:val="28"/>
        </w:rPr>
        <w:t>инъюнктивные</w:t>
      </w:r>
      <w:proofErr w:type="spellEnd"/>
      <w:r w:rsidR="00343DAB" w:rsidRPr="00B27577">
        <w:rPr>
          <w:rFonts w:ascii="Times New Roman" w:hAnsi="Times New Roman" w:cs="Times New Roman"/>
          <w:sz w:val="28"/>
          <w:szCs w:val="28"/>
        </w:rPr>
        <w:t xml:space="preserve">, экспрессивные, </w:t>
      </w:r>
      <w:proofErr w:type="spellStart"/>
      <w:r w:rsidR="00343DAB" w:rsidRPr="00B27577">
        <w:rPr>
          <w:rFonts w:ascii="Times New Roman" w:hAnsi="Times New Roman" w:cs="Times New Roman"/>
          <w:sz w:val="28"/>
          <w:szCs w:val="28"/>
        </w:rPr>
        <w:t>менасивные</w:t>
      </w:r>
      <w:proofErr w:type="spellEnd"/>
      <w:r w:rsidR="00343DAB">
        <w:rPr>
          <w:rFonts w:ascii="Times New Roman" w:hAnsi="Times New Roman" w:cs="Times New Roman"/>
          <w:sz w:val="28"/>
          <w:szCs w:val="28"/>
        </w:rPr>
        <w:t xml:space="preserve"> и др</w:t>
      </w:r>
      <w:r w:rsidR="00343DAB" w:rsidRPr="00B27577">
        <w:rPr>
          <w:rFonts w:ascii="Times New Roman" w:hAnsi="Times New Roman" w:cs="Times New Roman"/>
          <w:sz w:val="28"/>
          <w:szCs w:val="28"/>
        </w:rPr>
        <w:t>.</w:t>
      </w:r>
      <w:r w:rsidR="00343DAB">
        <w:rPr>
          <w:rFonts w:ascii="Times New Roman" w:hAnsi="Times New Roman" w:cs="Times New Roman"/>
          <w:sz w:val="28"/>
          <w:szCs w:val="28"/>
        </w:rPr>
        <w:t xml:space="preserve"> </w:t>
      </w:r>
      <w:r>
        <w:rPr>
          <w:rFonts w:ascii="Times New Roman" w:hAnsi="Times New Roman" w:cs="Times New Roman"/>
          <w:sz w:val="28"/>
          <w:szCs w:val="28"/>
        </w:rPr>
        <w:t>К</w:t>
      </w:r>
      <w:r w:rsidRPr="00B27577">
        <w:rPr>
          <w:rFonts w:ascii="Times New Roman" w:hAnsi="Times New Roman" w:cs="Times New Roman"/>
          <w:sz w:val="28"/>
          <w:szCs w:val="28"/>
        </w:rPr>
        <w:t xml:space="preserve">оммуникативно-прагматические средства активизирования диалогической интеракции, т.е. </w:t>
      </w:r>
      <w:proofErr w:type="spellStart"/>
      <w:r w:rsidRPr="00B27577">
        <w:rPr>
          <w:rFonts w:ascii="Times New Roman" w:hAnsi="Times New Roman" w:cs="Times New Roman"/>
          <w:sz w:val="28"/>
          <w:szCs w:val="28"/>
        </w:rPr>
        <w:t>регулятивы</w:t>
      </w:r>
      <w:proofErr w:type="spellEnd"/>
      <w:r w:rsidRPr="00B27577">
        <w:rPr>
          <w:rFonts w:ascii="Times New Roman" w:hAnsi="Times New Roman" w:cs="Times New Roman"/>
          <w:sz w:val="28"/>
          <w:szCs w:val="28"/>
        </w:rPr>
        <w:t xml:space="preserve">, с помощью которых говорящий побуждает слушающего к продолжению </w:t>
      </w:r>
      <w:r>
        <w:rPr>
          <w:rFonts w:ascii="Times New Roman" w:hAnsi="Times New Roman" w:cs="Times New Roman"/>
          <w:sz w:val="28"/>
          <w:szCs w:val="28"/>
        </w:rPr>
        <w:t>разговора используют</w:t>
      </w:r>
      <w:r w:rsidRPr="00B27577">
        <w:rPr>
          <w:rFonts w:ascii="Times New Roman" w:hAnsi="Times New Roman" w:cs="Times New Roman"/>
          <w:sz w:val="28"/>
          <w:szCs w:val="28"/>
        </w:rPr>
        <w:t xml:space="preserve">ся говорящим в целях оптимизирования диалогической </w:t>
      </w:r>
      <w:r>
        <w:rPr>
          <w:rFonts w:ascii="Times New Roman" w:hAnsi="Times New Roman" w:cs="Times New Roman"/>
          <w:sz w:val="28"/>
          <w:szCs w:val="28"/>
        </w:rPr>
        <w:t>интеракции. Их процентное соотношение распределилось следующим образом:</w:t>
      </w:r>
      <w:r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квеситивы</w:t>
      </w:r>
      <w:proofErr w:type="spellEnd"/>
      <w:r w:rsidRPr="00B27577">
        <w:rPr>
          <w:rFonts w:ascii="Times New Roman" w:hAnsi="Times New Roman" w:cs="Times New Roman"/>
          <w:sz w:val="28"/>
          <w:szCs w:val="28"/>
        </w:rPr>
        <w:t xml:space="preserve"> (35%) и директивы (22%).</w:t>
      </w:r>
      <w:r>
        <w:rPr>
          <w:rFonts w:ascii="Times New Roman" w:hAnsi="Times New Roman" w:cs="Times New Roman"/>
          <w:sz w:val="28"/>
          <w:szCs w:val="28"/>
        </w:rPr>
        <w:t xml:space="preserve"> </w:t>
      </w:r>
      <w:r w:rsidRPr="00B27577">
        <w:rPr>
          <w:rFonts w:ascii="Times New Roman" w:hAnsi="Times New Roman" w:cs="Times New Roman"/>
          <w:sz w:val="28"/>
          <w:szCs w:val="28"/>
        </w:rPr>
        <w:t xml:space="preserve">Наименее употребительными оказались </w:t>
      </w:r>
      <w:proofErr w:type="spellStart"/>
      <w:r w:rsidRPr="00B27577">
        <w:rPr>
          <w:rFonts w:ascii="Times New Roman" w:hAnsi="Times New Roman" w:cs="Times New Roman"/>
          <w:sz w:val="28"/>
          <w:szCs w:val="28"/>
        </w:rPr>
        <w:t>менасивы</w:t>
      </w:r>
      <w:proofErr w:type="spellEnd"/>
      <w:r w:rsidRPr="00B27577">
        <w:rPr>
          <w:rFonts w:ascii="Times New Roman" w:hAnsi="Times New Roman" w:cs="Times New Roman"/>
          <w:sz w:val="28"/>
          <w:szCs w:val="28"/>
        </w:rPr>
        <w:t xml:space="preserve"> (1%) и </w:t>
      </w:r>
      <w:proofErr w:type="spellStart"/>
      <w:r w:rsidRPr="00B27577">
        <w:rPr>
          <w:rFonts w:ascii="Times New Roman" w:hAnsi="Times New Roman" w:cs="Times New Roman"/>
          <w:sz w:val="28"/>
          <w:szCs w:val="28"/>
        </w:rPr>
        <w:t>экспрес</w:t>
      </w:r>
      <w:r w:rsidR="00C05062">
        <w:rPr>
          <w:rFonts w:ascii="Times New Roman" w:hAnsi="Times New Roman" w:cs="Times New Roman"/>
          <w:sz w:val="28"/>
          <w:szCs w:val="28"/>
        </w:rPr>
        <w:t>с</w:t>
      </w:r>
      <w:r w:rsidRPr="00B27577">
        <w:rPr>
          <w:rFonts w:ascii="Times New Roman" w:hAnsi="Times New Roman" w:cs="Times New Roman"/>
          <w:sz w:val="28"/>
          <w:szCs w:val="28"/>
        </w:rPr>
        <w:t>ивы</w:t>
      </w:r>
      <w:proofErr w:type="spellEnd"/>
      <w:r w:rsidRPr="00B27577">
        <w:rPr>
          <w:rFonts w:ascii="Times New Roman" w:hAnsi="Times New Roman" w:cs="Times New Roman"/>
          <w:sz w:val="28"/>
          <w:szCs w:val="28"/>
        </w:rPr>
        <w:t xml:space="preserve"> (1%).</w:t>
      </w:r>
    </w:p>
    <w:p w:rsidR="00DA6094" w:rsidRPr="00B27577" w:rsidRDefault="00343DAB" w:rsidP="001257AA">
      <w:pPr>
        <w:pStyle w:val="af6"/>
        <w:spacing w:after="0" w:line="360" w:lineRule="auto"/>
        <w:ind w:left="0" w:firstLine="720"/>
        <w:jc w:val="both"/>
        <w:rPr>
          <w:rFonts w:ascii="Times New Roman" w:hAnsi="Times New Roman"/>
          <w:sz w:val="28"/>
          <w:szCs w:val="28"/>
        </w:rPr>
      </w:pPr>
      <w:r>
        <w:rPr>
          <w:rFonts w:ascii="Times New Roman" w:hAnsi="Times New Roman"/>
          <w:sz w:val="28"/>
          <w:szCs w:val="28"/>
        </w:rPr>
        <w:t xml:space="preserve">3. </w:t>
      </w:r>
      <w:r w:rsidR="00DA6094" w:rsidRPr="00B27577">
        <w:rPr>
          <w:rFonts w:ascii="Times New Roman" w:hAnsi="Times New Roman"/>
          <w:sz w:val="28"/>
          <w:szCs w:val="28"/>
        </w:rPr>
        <w:t xml:space="preserve">Наблюдения над материалом показали, что при статусных отношениях </w:t>
      </w:r>
      <w:proofErr w:type="spellStart"/>
      <w:r w:rsidR="00DA6094" w:rsidRPr="00B27577">
        <w:rPr>
          <w:rFonts w:ascii="Times New Roman" w:hAnsi="Times New Roman"/>
          <w:sz w:val="28"/>
          <w:szCs w:val="28"/>
        </w:rPr>
        <w:t>равноположенности</w:t>
      </w:r>
      <w:proofErr w:type="spellEnd"/>
      <w:r w:rsidR="00DA6094" w:rsidRPr="00B27577">
        <w:rPr>
          <w:rFonts w:ascii="Times New Roman" w:hAnsi="Times New Roman"/>
          <w:sz w:val="28"/>
          <w:szCs w:val="28"/>
        </w:rPr>
        <w:t xml:space="preserve"> интеракция преимущественно успешная (64%), при этом </w:t>
      </w:r>
      <w:proofErr w:type="spellStart"/>
      <w:r w:rsidR="00DA6094" w:rsidRPr="00B27577">
        <w:rPr>
          <w:rFonts w:ascii="Times New Roman" w:hAnsi="Times New Roman"/>
          <w:sz w:val="28"/>
          <w:szCs w:val="28"/>
        </w:rPr>
        <w:t>коммуниканты</w:t>
      </w:r>
      <w:proofErr w:type="spellEnd"/>
      <w:r w:rsidR="00DA6094" w:rsidRPr="00B27577">
        <w:rPr>
          <w:rFonts w:ascii="Times New Roman" w:hAnsi="Times New Roman"/>
          <w:sz w:val="28"/>
          <w:szCs w:val="28"/>
        </w:rPr>
        <w:t xml:space="preserve"> употребляют все средства активизирования диалогической интеракции, </w:t>
      </w:r>
      <w:r>
        <w:rPr>
          <w:rFonts w:ascii="Times New Roman" w:hAnsi="Times New Roman"/>
          <w:sz w:val="28"/>
          <w:szCs w:val="28"/>
        </w:rPr>
        <w:t>охарактеризованные в параграфе 2</w:t>
      </w:r>
      <w:r w:rsidR="00E4068D">
        <w:rPr>
          <w:rFonts w:ascii="Times New Roman" w:hAnsi="Times New Roman"/>
          <w:sz w:val="28"/>
          <w:szCs w:val="28"/>
        </w:rPr>
        <w:t>.2</w:t>
      </w:r>
      <w:r w:rsidR="00DA6094" w:rsidRPr="00B27577">
        <w:rPr>
          <w:rFonts w:ascii="Times New Roman" w:hAnsi="Times New Roman"/>
          <w:sz w:val="28"/>
          <w:szCs w:val="28"/>
        </w:rPr>
        <w:t xml:space="preserve">. </w:t>
      </w:r>
      <w:r w:rsidR="001257AA">
        <w:rPr>
          <w:rFonts w:ascii="Times New Roman" w:hAnsi="Times New Roman"/>
          <w:sz w:val="28"/>
          <w:szCs w:val="28"/>
        </w:rPr>
        <w:t>С</w:t>
      </w:r>
      <w:r w:rsidR="001257AA" w:rsidRPr="00B27577">
        <w:rPr>
          <w:rFonts w:ascii="Times New Roman" w:hAnsi="Times New Roman"/>
          <w:sz w:val="28"/>
          <w:szCs w:val="28"/>
        </w:rPr>
        <w:t xml:space="preserve">реди статусных проявлений </w:t>
      </w:r>
      <w:proofErr w:type="spellStart"/>
      <w:r w:rsidR="001257AA" w:rsidRPr="00B27577">
        <w:rPr>
          <w:rFonts w:ascii="Times New Roman" w:hAnsi="Times New Roman"/>
          <w:sz w:val="28"/>
          <w:szCs w:val="28"/>
        </w:rPr>
        <w:t>коммуникантов</w:t>
      </w:r>
      <w:proofErr w:type="spellEnd"/>
      <w:r w:rsidR="001257AA" w:rsidRPr="00B27577">
        <w:rPr>
          <w:rFonts w:ascii="Times New Roman" w:hAnsi="Times New Roman"/>
          <w:sz w:val="28"/>
          <w:szCs w:val="28"/>
        </w:rPr>
        <w:t xml:space="preserve"> выделяются наиболее успешными нейтральные, дружеские, семейные и деловые отношения, которые гарантируют достижение наивысшей эффективности в побуждении разговора. </w:t>
      </w:r>
    </w:p>
    <w:p w:rsidR="001257AA" w:rsidRDefault="001257AA" w:rsidP="00DA6094">
      <w:pPr>
        <w:pStyle w:val="af6"/>
        <w:spacing w:after="0" w:line="360" w:lineRule="auto"/>
        <w:ind w:left="0" w:firstLine="720"/>
        <w:jc w:val="both"/>
        <w:rPr>
          <w:rFonts w:ascii="Times New Roman" w:hAnsi="Times New Roman"/>
          <w:sz w:val="28"/>
          <w:szCs w:val="28"/>
        </w:rPr>
      </w:pPr>
      <w:r>
        <w:rPr>
          <w:rFonts w:ascii="Times New Roman" w:eastAsia="MS Mincho" w:hAnsi="Times New Roman"/>
          <w:sz w:val="28"/>
          <w:szCs w:val="28"/>
        </w:rPr>
        <w:lastRenderedPageBreak/>
        <w:t>4. П</w:t>
      </w:r>
      <w:r w:rsidRPr="00B27577">
        <w:rPr>
          <w:rFonts w:ascii="Times New Roman" w:eastAsia="MS Mincho" w:hAnsi="Times New Roman"/>
          <w:sz w:val="28"/>
          <w:szCs w:val="28"/>
        </w:rPr>
        <w:t>рагматическая переменная «</w:t>
      </w:r>
      <w:proofErr w:type="spellStart"/>
      <w:r w:rsidRPr="00B27577">
        <w:rPr>
          <w:rFonts w:ascii="Times New Roman" w:eastAsia="MS Mincho" w:hAnsi="Times New Roman"/>
          <w:sz w:val="28"/>
          <w:szCs w:val="28"/>
        </w:rPr>
        <w:t>статусность</w:t>
      </w:r>
      <w:proofErr w:type="spellEnd"/>
      <w:r w:rsidRPr="00B27577">
        <w:rPr>
          <w:rFonts w:ascii="Times New Roman" w:eastAsia="MS Mincho" w:hAnsi="Times New Roman"/>
          <w:sz w:val="28"/>
          <w:szCs w:val="28"/>
        </w:rPr>
        <w:t xml:space="preserve">» оказывает непосредственное влияние на выбор и частотность употребления того или иного типа коммуникативных речевых актов, активизирующих речевую интеракцию </w:t>
      </w:r>
      <w:proofErr w:type="spellStart"/>
      <w:r w:rsidRPr="00B27577">
        <w:rPr>
          <w:rFonts w:ascii="Times New Roman" w:eastAsia="MS Mincho" w:hAnsi="Times New Roman"/>
          <w:sz w:val="28"/>
          <w:szCs w:val="28"/>
        </w:rPr>
        <w:t>коммуникантов</w:t>
      </w:r>
      <w:proofErr w:type="spellEnd"/>
      <w:r w:rsidRPr="00B27577">
        <w:rPr>
          <w:rFonts w:ascii="Times New Roman" w:eastAsia="MS Mincho" w:hAnsi="Times New Roman"/>
          <w:sz w:val="28"/>
          <w:szCs w:val="28"/>
        </w:rPr>
        <w:t>, а также влияет на степень эффективности</w:t>
      </w:r>
      <w:r w:rsidR="00E4068D">
        <w:rPr>
          <w:rFonts w:ascii="Times New Roman" w:eastAsia="MS Mincho" w:hAnsi="Times New Roman"/>
          <w:sz w:val="28"/>
          <w:szCs w:val="28"/>
        </w:rPr>
        <w:t>.</w:t>
      </w:r>
      <w:r>
        <w:rPr>
          <w:rFonts w:ascii="Times New Roman" w:eastAsia="MS Mincho" w:hAnsi="Times New Roman"/>
          <w:sz w:val="28"/>
          <w:szCs w:val="28"/>
        </w:rPr>
        <w:t xml:space="preserve"> </w:t>
      </w:r>
      <w:r w:rsidR="00C05062">
        <w:rPr>
          <w:rFonts w:ascii="Times New Roman" w:hAnsi="Times New Roman"/>
          <w:sz w:val="28"/>
          <w:szCs w:val="28"/>
        </w:rPr>
        <w:t xml:space="preserve">Успешность </w:t>
      </w:r>
      <w:r w:rsidRPr="00B27577">
        <w:rPr>
          <w:rFonts w:ascii="Times New Roman" w:hAnsi="Times New Roman"/>
          <w:sz w:val="28"/>
          <w:szCs w:val="28"/>
        </w:rPr>
        <w:t xml:space="preserve">использования разных типов речевых актов в целях оптимизации зависит от сложившихся отношений между </w:t>
      </w:r>
      <w:proofErr w:type="spellStart"/>
      <w:r w:rsidRPr="00B27577">
        <w:rPr>
          <w:rFonts w:ascii="Times New Roman" w:hAnsi="Times New Roman"/>
          <w:sz w:val="28"/>
          <w:szCs w:val="28"/>
        </w:rPr>
        <w:t>коммуникантами</w:t>
      </w:r>
      <w:proofErr w:type="spellEnd"/>
      <w:r w:rsidRPr="00B27577">
        <w:rPr>
          <w:rFonts w:ascii="Times New Roman" w:hAnsi="Times New Roman"/>
          <w:sz w:val="28"/>
          <w:szCs w:val="28"/>
        </w:rPr>
        <w:t xml:space="preserve">. </w:t>
      </w:r>
    </w:p>
    <w:p w:rsidR="001257AA" w:rsidRDefault="001257AA" w:rsidP="00DA6094">
      <w:pPr>
        <w:pStyle w:val="af6"/>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4</w:t>
      </w:r>
      <w:r w:rsidR="00DA6094">
        <w:rPr>
          <w:rFonts w:ascii="Times New Roman" w:hAnsi="Times New Roman"/>
          <w:sz w:val="28"/>
          <w:szCs w:val="28"/>
        </w:rPr>
        <w:t xml:space="preserve">. </w:t>
      </w:r>
      <w:r w:rsidR="00DA6094" w:rsidRPr="00B27577">
        <w:rPr>
          <w:rFonts w:ascii="Times New Roman" w:hAnsi="Times New Roman"/>
          <w:sz w:val="28"/>
          <w:szCs w:val="28"/>
        </w:rPr>
        <w:t xml:space="preserve">Количественный анализ коммуникативных речевых актов, использующихся говорящим с более высоким статусом (p &gt; 1) показывает, что наиболее употребительными коммуникативными речевыми актами в данных условиях являются инъюнктив – 15% (16) и </w:t>
      </w:r>
      <w:proofErr w:type="spellStart"/>
      <w:r w:rsidR="00DA6094" w:rsidRPr="00B27577">
        <w:rPr>
          <w:rFonts w:ascii="Times New Roman" w:hAnsi="Times New Roman"/>
          <w:sz w:val="28"/>
          <w:szCs w:val="28"/>
        </w:rPr>
        <w:t>квеситив</w:t>
      </w:r>
      <w:proofErr w:type="spellEnd"/>
      <w:r w:rsidR="00DA6094" w:rsidRPr="00B27577">
        <w:rPr>
          <w:rFonts w:ascii="Times New Roman" w:hAnsi="Times New Roman"/>
          <w:sz w:val="28"/>
          <w:szCs w:val="28"/>
        </w:rPr>
        <w:t xml:space="preserve"> – 54%(55). Наименее употребительными коммуникативными речевыми </w:t>
      </w:r>
      <w:proofErr w:type="gramStart"/>
      <w:r w:rsidR="00DA6094" w:rsidRPr="00B27577">
        <w:rPr>
          <w:rFonts w:ascii="Times New Roman" w:hAnsi="Times New Roman"/>
          <w:sz w:val="28"/>
          <w:szCs w:val="28"/>
        </w:rPr>
        <w:t>актами</w:t>
      </w:r>
      <w:proofErr w:type="gramEnd"/>
      <w:r w:rsidR="00DA6094" w:rsidRPr="00B27577">
        <w:rPr>
          <w:rFonts w:ascii="Times New Roman" w:hAnsi="Times New Roman"/>
          <w:sz w:val="28"/>
          <w:szCs w:val="28"/>
        </w:rPr>
        <w:t xml:space="preserve"> побуждающими к высказыванию являются </w:t>
      </w:r>
      <w:proofErr w:type="spellStart"/>
      <w:r w:rsidR="00DA6094" w:rsidRPr="00B27577">
        <w:rPr>
          <w:rFonts w:ascii="Times New Roman" w:hAnsi="Times New Roman"/>
          <w:sz w:val="28"/>
          <w:szCs w:val="28"/>
        </w:rPr>
        <w:t>менасив</w:t>
      </w:r>
      <w:proofErr w:type="spellEnd"/>
      <w:r w:rsidR="00DA6094" w:rsidRPr="00B27577">
        <w:rPr>
          <w:rFonts w:ascii="Times New Roman" w:hAnsi="Times New Roman"/>
          <w:sz w:val="28"/>
          <w:szCs w:val="28"/>
        </w:rPr>
        <w:t xml:space="preserve"> 3% (2) и </w:t>
      </w:r>
      <w:proofErr w:type="spellStart"/>
      <w:r w:rsidR="00DA6094" w:rsidRPr="00B27577">
        <w:rPr>
          <w:rFonts w:ascii="Times New Roman" w:hAnsi="Times New Roman"/>
          <w:sz w:val="28"/>
          <w:szCs w:val="28"/>
        </w:rPr>
        <w:t>реквестив</w:t>
      </w:r>
      <w:proofErr w:type="spellEnd"/>
      <w:r w:rsidR="00DA6094" w:rsidRPr="00B27577">
        <w:rPr>
          <w:rFonts w:ascii="Times New Roman" w:hAnsi="Times New Roman"/>
          <w:sz w:val="28"/>
          <w:szCs w:val="28"/>
        </w:rPr>
        <w:t xml:space="preserve"> 5% (6). </w:t>
      </w:r>
    </w:p>
    <w:p w:rsidR="00C22E38" w:rsidRPr="00B27577" w:rsidRDefault="001257AA" w:rsidP="00DA6094">
      <w:pPr>
        <w:pStyle w:val="af6"/>
        <w:spacing w:after="0" w:line="360" w:lineRule="auto"/>
        <w:ind w:left="0" w:firstLine="720"/>
        <w:jc w:val="both"/>
        <w:rPr>
          <w:rFonts w:ascii="Times New Roman" w:eastAsia="MS Mincho" w:hAnsi="Times New Roman"/>
          <w:sz w:val="28"/>
          <w:szCs w:val="28"/>
        </w:rPr>
      </w:pPr>
      <w:r>
        <w:rPr>
          <w:rFonts w:ascii="Times New Roman" w:hAnsi="Times New Roman"/>
          <w:sz w:val="28"/>
          <w:szCs w:val="28"/>
        </w:rPr>
        <w:t xml:space="preserve">5. </w:t>
      </w:r>
      <w:r w:rsidR="00DA6094" w:rsidRPr="00B27577">
        <w:rPr>
          <w:rFonts w:ascii="Times New Roman" w:hAnsi="Times New Roman"/>
          <w:sz w:val="28"/>
          <w:szCs w:val="28"/>
        </w:rPr>
        <w:t>Активизация диалогического взаимодействия происходит также за счет невербальн</w:t>
      </w:r>
      <w:r w:rsidR="00EB0904">
        <w:rPr>
          <w:rFonts w:ascii="Times New Roman" w:hAnsi="Times New Roman"/>
          <w:sz w:val="28"/>
          <w:szCs w:val="28"/>
        </w:rPr>
        <w:t>ых средств общения, таких</w:t>
      </w:r>
      <w:r w:rsidR="00DA6094" w:rsidRPr="00B27577">
        <w:rPr>
          <w:rFonts w:ascii="Times New Roman" w:hAnsi="Times New Roman"/>
          <w:sz w:val="28"/>
          <w:szCs w:val="28"/>
        </w:rPr>
        <w:t xml:space="preserve"> как вздохи, паузы и пр. Знание природы и механизма </w:t>
      </w:r>
      <w:proofErr w:type="spellStart"/>
      <w:r w:rsidR="00DA6094" w:rsidRPr="00B27577">
        <w:rPr>
          <w:rFonts w:ascii="Times New Roman" w:hAnsi="Times New Roman"/>
          <w:sz w:val="28"/>
          <w:szCs w:val="28"/>
        </w:rPr>
        <w:t>метакоммуникации</w:t>
      </w:r>
      <w:proofErr w:type="spellEnd"/>
      <w:r w:rsidR="00DA6094" w:rsidRPr="00B27577">
        <w:rPr>
          <w:rFonts w:ascii="Times New Roman" w:hAnsi="Times New Roman"/>
          <w:sz w:val="28"/>
          <w:szCs w:val="28"/>
        </w:rPr>
        <w:t xml:space="preserve"> позволит наиболее эффективно решать коммуникативные задачи, предотвращая коммуникативные неудачи и конфликты, а если они все же возникают, то успешно с ними справиться. </w:t>
      </w:r>
    </w:p>
    <w:p w:rsidR="00F31621" w:rsidRPr="00B27577" w:rsidRDefault="00F8747F" w:rsidP="00E053C0">
      <w:pPr>
        <w:spacing w:line="360" w:lineRule="auto"/>
        <w:rPr>
          <w:rFonts w:ascii="Times New Roman" w:hAnsi="Times New Roman" w:cs="Times New Roman"/>
          <w:sz w:val="28"/>
          <w:szCs w:val="28"/>
        </w:rPr>
      </w:pPr>
      <w:r>
        <w:rPr>
          <w:rFonts w:ascii="Times New Roman" w:hAnsi="Times New Roman" w:cs="Times New Roman"/>
          <w:sz w:val="28"/>
          <w:szCs w:val="28"/>
        </w:rPr>
        <w:tab/>
      </w:r>
      <w:r w:rsidR="00F31621" w:rsidRPr="00B27577">
        <w:rPr>
          <w:rFonts w:ascii="Times New Roman" w:hAnsi="Times New Roman" w:cs="Times New Roman"/>
          <w:sz w:val="28"/>
          <w:szCs w:val="28"/>
        </w:rPr>
        <w:br w:type="page"/>
      </w:r>
    </w:p>
    <w:p w:rsidR="00C22E38" w:rsidRPr="00B27577" w:rsidRDefault="00F31621" w:rsidP="00E053C0">
      <w:pPr>
        <w:pStyle w:val="1"/>
        <w:spacing w:before="0" w:line="360" w:lineRule="auto"/>
        <w:jc w:val="center"/>
        <w:rPr>
          <w:rFonts w:ascii="Times New Roman" w:hAnsi="Times New Roman" w:cs="Times New Roman"/>
          <w:color w:val="auto"/>
        </w:rPr>
      </w:pPr>
      <w:bookmarkStart w:id="23" w:name="_Toc447896206"/>
      <w:r w:rsidRPr="00B27577">
        <w:rPr>
          <w:rFonts w:ascii="Times New Roman" w:hAnsi="Times New Roman" w:cs="Times New Roman"/>
          <w:color w:val="auto"/>
        </w:rPr>
        <w:lastRenderedPageBreak/>
        <w:t>ЗАКЛЮЧЕНИЕ</w:t>
      </w:r>
      <w:bookmarkEnd w:id="23"/>
    </w:p>
    <w:p w:rsidR="005F388F" w:rsidRPr="00B27577" w:rsidRDefault="005F388F" w:rsidP="00E053C0">
      <w:pPr>
        <w:spacing w:line="360" w:lineRule="auto"/>
        <w:rPr>
          <w:rFonts w:ascii="Times New Roman" w:hAnsi="Times New Roman" w:cs="Times New Roman"/>
          <w:sz w:val="28"/>
          <w:szCs w:val="28"/>
        </w:rPr>
      </w:pPr>
    </w:p>
    <w:p w:rsidR="00870BCC" w:rsidRDefault="00870BCC" w:rsidP="00870BCC">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 xml:space="preserve">Данная работа посвящена </w:t>
      </w:r>
      <w:r>
        <w:rPr>
          <w:rFonts w:ascii="Times New Roman" w:hAnsi="Times New Roman" w:cs="Times New Roman"/>
          <w:sz w:val="28"/>
          <w:szCs w:val="28"/>
        </w:rPr>
        <w:t xml:space="preserve">проведению </w:t>
      </w:r>
      <w:proofErr w:type="spellStart"/>
      <w:r>
        <w:rPr>
          <w:rFonts w:ascii="Times New Roman" w:hAnsi="Times New Roman" w:cs="Times New Roman"/>
          <w:sz w:val="28"/>
          <w:szCs w:val="28"/>
        </w:rPr>
        <w:t>прагма</w:t>
      </w:r>
      <w:proofErr w:type="spellEnd"/>
      <w:r>
        <w:rPr>
          <w:rFonts w:ascii="Times New Roman" w:hAnsi="Times New Roman" w:cs="Times New Roman"/>
          <w:sz w:val="28"/>
          <w:szCs w:val="28"/>
        </w:rPr>
        <w:t>-семантического</w:t>
      </w:r>
      <w:r w:rsidRPr="00B27577">
        <w:rPr>
          <w:rFonts w:ascii="Times New Roman" w:hAnsi="Times New Roman" w:cs="Times New Roman"/>
          <w:sz w:val="28"/>
          <w:szCs w:val="28"/>
        </w:rPr>
        <w:t xml:space="preserve"> анализ</w:t>
      </w:r>
      <w:r>
        <w:rPr>
          <w:rFonts w:ascii="Times New Roman" w:hAnsi="Times New Roman" w:cs="Times New Roman"/>
          <w:sz w:val="28"/>
          <w:szCs w:val="28"/>
        </w:rPr>
        <w:t>а</w:t>
      </w:r>
      <w:r w:rsidRPr="00B27577">
        <w:rPr>
          <w:rFonts w:ascii="Times New Roman" w:hAnsi="Times New Roman" w:cs="Times New Roman"/>
          <w:sz w:val="28"/>
          <w:szCs w:val="28"/>
        </w:rPr>
        <w:t xml:space="preserve"> статусного диалога между начальнико</w:t>
      </w:r>
      <w:r>
        <w:rPr>
          <w:rFonts w:ascii="Times New Roman" w:hAnsi="Times New Roman" w:cs="Times New Roman"/>
          <w:sz w:val="28"/>
          <w:szCs w:val="28"/>
        </w:rPr>
        <w:t>м и подчиненным</w:t>
      </w:r>
      <w:r w:rsidR="00E4068D">
        <w:rPr>
          <w:rFonts w:ascii="Times New Roman" w:hAnsi="Times New Roman" w:cs="Times New Roman"/>
          <w:sz w:val="28"/>
          <w:szCs w:val="28"/>
        </w:rPr>
        <w:t xml:space="preserve"> в английском языке</w:t>
      </w:r>
      <w:r>
        <w:rPr>
          <w:rFonts w:ascii="Times New Roman" w:hAnsi="Times New Roman" w:cs="Times New Roman"/>
          <w:sz w:val="28"/>
          <w:szCs w:val="28"/>
        </w:rPr>
        <w:t>.</w:t>
      </w:r>
      <w:r w:rsidRPr="00B27577">
        <w:rPr>
          <w:rFonts w:ascii="Times New Roman" w:hAnsi="Times New Roman" w:cs="Times New Roman"/>
          <w:sz w:val="28"/>
          <w:szCs w:val="28"/>
        </w:rPr>
        <w:t xml:space="preserve"> </w:t>
      </w:r>
      <w:r>
        <w:rPr>
          <w:rFonts w:ascii="Times New Roman" w:hAnsi="Times New Roman" w:cs="Times New Roman"/>
          <w:sz w:val="28"/>
          <w:szCs w:val="28"/>
        </w:rPr>
        <w:t>Предполагалось решить ряд задач, в результате которых была достигнута цель данного исследования</w:t>
      </w:r>
      <w:r w:rsidRPr="00870BCC">
        <w:rPr>
          <w:rFonts w:ascii="Times New Roman" w:hAnsi="Times New Roman" w:cs="Times New Roman"/>
          <w:sz w:val="28"/>
          <w:szCs w:val="28"/>
        </w:rPr>
        <w:t xml:space="preserve"> </w:t>
      </w:r>
      <w:r>
        <w:rPr>
          <w:rFonts w:ascii="Times New Roman" w:hAnsi="Times New Roman" w:cs="Times New Roman"/>
          <w:sz w:val="28"/>
          <w:szCs w:val="28"/>
        </w:rPr>
        <w:t xml:space="preserve">– изучение особенностей </w:t>
      </w:r>
      <w:r w:rsidRPr="00B27577">
        <w:rPr>
          <w:rFonts w:ascii="Times New Roman" w:hAnsi="Times New Roman" w:cs="Times New Roman"/>
          <w:sz w:val="28"/>
          <w:szCs w:val="28"/>
        </w:rPr>
        <w:t>статусного диалога между начальником и подчиненным</w:t>
      </w:r>
      <w:r>
        <w:rPr>
          <w:rFonts w:ascii="Times New Roman" w:hAnsi="Times New Roman" w:cs="Times New Roman"/>
          <w:sz w:val="28"/>
          <w:szCs w:val="28"/>
        </w:rPr>
        <w:t>.</w:t>
      </w:r>
    </w:p>
    <w:p w:rsidR="005F388F" w:rsidRPr="00B27577" w:rsidRDefault="005F388F" w:rsidP="00E053C0">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Развитие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антропоцентрического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языкознании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обусловливает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интерес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когнитивным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проявлениям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личностей.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пребывает,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помощью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которого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мыслит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6813BE" w:rsidRPr="00B27577">
        <w:rPr>
          <w:rFonts w:ascii="Times New Roman" w:hAnsi="Times New Roman" w:cs="Times New Roman"/>
          <w:sz w:val="28"/>
          <w:szCs w:val="28"/>
        </w:rPr>
        <w:t>само выражается</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6813BE" w:rsidRPr="00B27577">
        <w:rPr>
          <w:rFonts w:ascii="Times New Roman" w:hAnsi="Times New Roman" w:cs="Times New Roman"/>
          <w:sz w:val="28"/>
          <w:szCs w:val="28"/>
        </w:rPr>
        <w:t>становятся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когнитивной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основой</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антрополингвистики</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Здесь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сталкиваемся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взаимодействия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взаимосвязи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когнитивистики,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поскольку</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антропоориентация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мысли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находит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наиболее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эксплицитное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плодотворное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отражение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именно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когнитивных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исследованиях.</w:t>
      </w:r>
    </w:p>
    <w:p w:rsidR="0019566C" w:rsidRDefault="0019566C" w:rsidP="0019566C">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 xml:space="preserve">Научные исследования, проведенные в </w:t>
      </w:r>
      <w:proofErr w:type="spellStart"/>
      <w:r w:rsidRPr="00B27577">
        <w:rPr>
          <w:rFonts w:ascii="Times New Roman" w:hAnsi="Times New Roman" w:cs="Times New Roman"/>
          <w:sz w:val="28"/>
          <w:szCs w:val="28"/>
        </w:rPr>
        <w:t>лингвокультурологическом</w:t>
      </w:r>
      <w:proofErr w:type="spellEnd"/>
      <w:r w:rsidRPr="00B27577">
        <w:rPr>
          <w:rFonts w:ascii="Times New Roman" w:hAnsi="Times New Roman" w:cs="Times New Roman"/>
          <w:sz w:val="28"/>
          <w:szCs w:val="28"/>
        </w:rPr>
        <w:t xml:space="preserve"> русле, связаны с обсуждением проблем языковой картины мира и вопросов национального своеобразия языкового отражения мира.</w:t>
      </w:r>
      <w:r>
        <w:rPr>
          <w:rFonts w:ascii="Times New Roman" w:hAnsi="Times New Roman" w:cs="Times New Roman"/>
          <w:sz w:val="28"/>
          <w:szCs w:val="28"/>
        </w:rPr>
        <w:t xml:space="preserve"> </w:t>
      </w:r>
      <w:r w:rsidRPr="00B27577">
        <w:rPr>
          <w:rFonts w:ascii="Times New Roman" w:hAnsi="Times New Roman" w:cs="Times New Roman"/>
          <w:sz w:val="28"/>
          <w:szCs w:val="28"/>
        </w:rPr>
        <w:t xml:space="preserve">В сфере особого внимания </w:t>
      </w:r>
      <w:proofErr w:type="spellStart"/>
      <w:r w:rsidRPr="00B27577">
        <w:rPr>
          <w:rFonts w:ascii="Times New Roman" w:hAnsi="Times New Roman" w:cs="Times New Roman"/>
          <w:sz w:val="28"/>
          <w:szCs w:val="28"/>
        </w:rPr>
        <w:t>лингвокультурологов</w:t>
      </w:r>
      <w:proofErr w:type="spellEnd"/>
      <w:r w:rsidRPr="00B27577">
        <w:rPr>
          <w:rFonts w:ascii="Times New Roman" w:hAnsi="Times New Roman" w:cs="Times New Roman"/>
          <w:sz w:val="28"/>
          <w:szCs w:val="28"/>
        </w:rPr>
        <w:t xml:space="preserve"> являются единицы языка, которые приобрели символическое, эталонное, образно-метафорическое значение в культуре и которые обобщают результаты собственно человеческого сознания.</w:t>
      </w:r>
      <w:r>
        <w:rPr>
          <w:rFonts w:ascii="Times New Roman" w:hAnsi="Times New Roman" w:cs="Times New Roman"/>
          <w:sz w:val="28"/>
          <w:szCs w:val="28"/>
        </w:rPr>
        <w:t xml:space="preserve"> Социокультурный статус в рамках </w:t>
      </w:r>
      <w:proofErr w:type="spellStart"/>
      <w:r>
        <w:rPr>
          <w:rFonts w:ascii="Times New Roman" w:hAnsi="Times New Roman" w:cs="Times New Roman"/>
          <w:sz w:val="28"/>
          <w:szCs w:val="28"/>
        </w:rPr>
        <w:t>лингвокультурологии</w:t>
      </w:r>
      <w:proofErr w:type="spellEnd"/>
      <w:r>
        <w:rPr>
          <w:rFonts w:ascii="Times New Roman" w:hAnsi="Times New Roman" w:cs="Times New Roman"/>
          <w:sz w:val="28"/>
          <w:szCs w:val="28"/>
        </w:rPr>
        <w:t xml:space="preserve"> сейчас выделяется как самостоятельная лингвистическая категория.</w:t>
      </w:r>
      <w:r w:rsidRPr="00B27577">
        <w:rPr>
          <w:rFonts w:ascii="Times New Roman" w:hAnsi="Times New Roman" w:cs="Times New Roman"/>
          <w:sz w:val="28"/>
          <w:szCs w:val="28"/>
        </w:rPr>
        <w:t xml:space="preserve"> </w:t>
      </w:r>
    </w:p>
    <w:p w:rsidR="0019566C" w:rsidRPr="00B27577" w:rsidRDefault="0019566C" w:rsidP="0019566C">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 xml:space="preserve">Диалог как форма речевой коммуникации представляет процесс взаимного общения, когда смена реплик отражает постоянную смену инициативы, ролей: говорящий становится слушающим, а слушающий — говорящим. </w:t>
      </w:r>
      <w:r>
        <w:rPr>
          <w:rFonts w:ascii="Times New Roman" w:hAnsi="Times New Roman" w:cs="Times New Roman"/>
          <w:sz w:val="28"/>
          <w:szCs w:val="28"/>
        </w:rPr>
        <w:t>К</w:t>
      </w:r>
      <w:r w:rsidRPr="00B27577">
        <w:rPr>
          <w:rFonts w:ascii="Times New Roman" w:hAnsi="Times New Roman" w:cs="Times New Roman"/>
          <w:sz w:val="28"/>
          <w:szCs w:val="28"/>
        </w:rPr>
        <w:t xml:space="preserve">оммуникативные роли «Я» и «Ты» </w:t>
      </w:r>
      <w:proofErr w:type="spellStart"/>
      <w:r w:rsidRPr="00B27577">
        <w:rPr>
          <w:rFonts w:ascii="Times New Roman" w:hAnsi="Times New Roman" w:cs="Times New Roman"/>
          <w:sz w:val="28"/>
          <w:szCs w:val="28"/>
        </w:rPr>
        <w:t>взаимообратимы</w:t>
      </w:r>
      <w:proofErr w:type="spellEnd"/>
      <w:r w:rsidRPr="00B27577">
        <w:rPr>
          <w:rFonts w:ascii="Times New Roman" w:hAnsi="Times New Roman" w:cs="Times New Roman"/>
          <w:sz w:val="28"/>
          <w:szCs w:val="28"/>
        </w:rPr>
        <w:t xml:space="preserve">, но отправным пунктом служит говорящий как фактический зачинатель разговора. Основные разновидности диалогической коммуникации: бытовой </w:t>
      </w:r>
      <w:r w:rsidRPr="00B27577">
        <w:rPr>
          <w:rFonts w:ascii="Times New Roman" w:hAnsi="Times New Roman" w:cs="Times New Roman"/>
          <w:sz w:val="28"/>
          <w:szCs w:val="28"/>
        </w:rPr>
        <w:lastRenderedPageBreak/>
        <w:t xml:space="preserve">разговор, деловая беседа, собеседование, интервью, переговоры, спор. В диалоге большое значение имеет интонация, а также сопровождающие речь мимика и телодвижения говорящего. </w:t>
      </w:r>
      <w:proofErr w:type="gramStart"/>
      <w:r w:rsidRPr="00B27577">
        <w:rPr>
          <w:rFonts w:ascii="Times New Roman" w:hAnsi="Times New Roman" w:cs="Times New Roman"/>
          <w:sz w:val="28"/>
          <w:szCs w:val="28"/>
        </w:rPr>
        <w:t>Последние</w:t>
      </w:r>
      <w:proofErr w:type="gramEnd"/>
      <w:r w:rsidRPr="00B27577">
        <w:rPr>
          <w:rFonts w:ascii="Times New Roman" w:hAnsi="Times New Roman" w:cs="Times New Roman"/>
          <w:sz w:val="28"/>
          <w:szCs w:val="28"/>
        </w:rPr>
        <w:t xml:space="preserve"> создают экстралингвистический контекст. </w:t>
      </w:r>
      <w:proofErr w:type="spellStart"/>
      <w:r w:rsidRPr="00B27577">
        <w:rPr>
          <w:rFonts w:ascii="Times New Roman" w:hAnsi="Times New Roman" w:cs="Times New Roman"/>
          <w:sz w:val="28"/>
          <w:szCs w:val="28"/>
        </w:rPr>
        <w:t>Полилог</w:t>
      </w:r>
      <w:proofErr w:type="spellEnd"/>
      <w:r w:rsidRPr="00B27577">
        <w:rPr>
          <w:rFonts w:ascii="Times New Roman" w:hAnsi="Times New Roman" w:cs="Times New Roman"/>
          <w:sz w:val="28"/>
          <w:szCs w:val="28"/>
        </w:rPr>
        <w:t xml:space="preserve"> предполагает наличие нескольких активных участников речевой коммуникации.</w:t>
      </w:r>
    </w:p>
    <w:p w:rsidR="0019566C" w:rsidRPr="00B27577" w:rsidRDefault="0019566C" w:rsidP="0019566C">
      <w:pPr>
        <w:spacing w:after="0" w:line="360" w:lineRule="auto"/>
        <w:ind w:firstLine="709"/>
        <w:jc w:val="both"/>
        <w:rPr>
          <w:rFonts w:ascii="Times New Roman" w:hAnsi="Times New Roman" w:cs="Times New Roman"/>
          <w:sz w:val="28"/>
          <w:szCs w:val="28"/>
        </w:rPr>
      </w:pPr>
      <w:r w:rsidRPr="00945C9C">
        <w:rPr>
          <w:rFonts w:ascii="Times New Roman" w:hAnsi="Times New Roman" w:cs="Times New Roman"/>
          <w:sz w:val="28"/>
          <w:szCs w:val="28"/>
        </w:rPr>
        <w:t xml:space="preserve">В коммуникативной ситуации значительная роль отводится таким параметрам диалогического общения как этикет и вежливость. </w:t>
      </w:r>
      <w:r w:rsidRPr="00B27577">
        <w:rPr>
          <w:rFonts w:ascii="Times New Roman" w:hAnsi="Times New Roman" w:cs="Times New Roman"/>
          <w:sz w:val="28"/>
          <w:szCs w:val="28"/>
        </w:rPr>
        <w:t xml:space="preserve">Лингвистика исследует языковые способы выражения вежливости, и, в рамках прагматических исследований причины вежливого поведения, которые условно можно обозначить как баланс интересов </w:t>
      </w:r>
      <w:proofErr w:type="spellStart"/>
      <w:r w:rsidRPr="00B27577">
        <w:rPr>
          <w:rFonts w:ascii="Times New Roman" w:hAnsi="Times New Roman" w:cs="Times New Roman"/>
          <w:sz w:val="28"/>
          <w:szCs w:val="28"/>
        </w:rPr>
        <w:t>коммуникантов</w:t>
      </w:r>
      <w:proofErr w:type="spellEnd"/>
      <w:r w:rsidRPr="00B27577">
        <w:rPr>
          <w:rFonts w:ascii="Times New Roman" w:hAnsi="Times New Roman" w:cs="Times New Roman"/>
          <w:sz w:val="28"/>
          <w:szCs w:val="28"/>
        </w:rPr>
        <w:t>, достижение цели речевого акта и социальная гармонизация.</w:t>
      </w:r>
    </w:p>
    <w:p w:rsidR="0019566C" w:rsidRDefault="0019566C" w:rsidP="0019566C">
      <w:pPr>
        <w:spacing w:after="0" w:line="360" w:lineRule="auto"/>
        <w:ind w:firstLine="709"/>
        <w:jc w:val="both"/>
        <w:rPr>
          <w:rFonts w:ascii="Times New Roman" w:hAnsi="Times New Roman" w:cs="Times New Roman"/>
          <w:sz w:val="28"/>
          <w:szCs w:val="28"/>
        </w:rPr>
      </w:pPr>
      <w:r w:rsidRPr="00B27577">
        <w:rPr>
          <w:rFonts w:ascii="Times New Roman" w:hAnsi="Times New Roman" w:cs="Times New Roman"/>
          <w:sz w:val="28"/>
          <w:szCs w:val="28"/>
        </w:rPr>
        <w:t xml:space="preserve">Невозможно построить языковую систему </w:t>
      </w:r>
      <w:r>
        <w:rPr>
          <w:rFonts w:ascii="Times New Roman" w:hAnsi="Times New Roman" w:cs="Times New Roman"/>
          <w:sz w:val="28"/>
          <w:szCs w:val="28"/>
        </w:rPr>
        <w:t xml:space="preserve">и </w:t>
      </w:r>
      <w:r w:rsidRPr="00B27577">
        <w:rPr>
          <w:rFonts w:ascii="Times New Roman" w:hAnsi="Times New Roman" w:cs="Times New Roman"/>
          <w:sz w:val="28"/>
          <w:szCs w:val="28"/>
        </w:rPr>
        <w:t xml:space="preserve">без учета эмоций человека. Эмоциональное отношение является важной составной частью языкового </w:t>
      </w:r>
      <w:r>
        <w:rPr>
          <w:rFonts w:ascii="Times New Roman" w:hAnsi="Times New Roman" w:cs="Times New Roman"/>
          <w:sz w:val="28"/>
          <w:szCs w:val="28"/>
        </w:rPr>
        <w:t xml:space="preserve">компонента. </w:t>
      </w:r>
      <w:r w:rsidRPr="00B27577">
        <w:rPr>
          <w:rFonts w:ascii="Times New Roman" w:hAnsi="Times New Roman" w:cs="Times New Roman"/>
          <w:sz w:val="28"/>
          <w:szCs w:val="28"/>
        </w:rPr>
        <w:t>В человеке все движимо эмоциями, и язык наряду с мимикой и жестами, является зеркалом эмоций. Человек и человеческие эмоции являются неотъемлемой частью объективной реальности.</w:t>
      </w:r>
      <w:r>
        <w:rPr>
          <w:rFonts w:ascii="Times New Roman" w:hAnsi="Times New Roman" w:cs="Times New Roman"/>
          <w:sz w:val="28"/>
          <w:szCs w:val="28"/>
        </w:rPr>
        <w:t xml:space="preserve"> </w:t>
      </w:r>
    </w:p>
    <w:p w:rsidR="0019566C" w:rsidRDefault="0019566C" w:rsidP="0019566C">
      <w:pPr>
        <w:spacing w:after="0" w:line="360" w:lineRule="auto"/>
        <w:ind w:firstLine="709"/>
        <w:jc w:val="both"/>
        <w:rPr>
          <w:rFonts w:ascii="Times New Roman" w:hAnsi="Times New Roman" w:cs="Times New Roman"/>
          <w:sz w:val="28"/>
          <w:szCs w:val="28"/>
        </w:rPr>
      </w:pPr>
      <w:r w:rsidRPr="00945C9C">
        <w:rPr>
          <w:rFonts w:ascii="Times New Roman" w:hAnsi="Times New Roman" w:cs="Times New Roman"/>
          <w:sz w:val="28"/>
          <w:szCs w:val="28"/>
        </w:rPr>
        <w:t>Универсальный характер общечеловеческих эмоций является сложным продуктом эволюции человека, отражающим его специфическую коммуникативно-</w:t>
      </w:r>
      <w:proofErr w:type="spellStart"/>
      <w:r w:rsidRPr="00945C9C">
        <w:rPr>
          <w:rFonts w:ascii="Times New Roman" w:hAnsi="Times New Roman" w:cs="Times New Roman"/>
          <w:sz w:val="28"/>
          <w:szCs w:val="28"/>
        </w:rPr>
        <w:t>деятельностную</w:t>
      </w:r>
      <w:proofErr w:type="spellEnd"/>
      <w:r w:rsidRPr="00945C9C">
        <w:rPr>
          <w:rFonts w:ascii="Times New Roman" w:hAnsi="Times New Roman" w:cs="Times New Roman"/>
          <w:sz w:val="28"/>
          <w:szCs w:val="28"/>
        </w:rPr>
        <w:t xml:space="preserve"> потребность. Существующие различия в варьировании и степени проявления базовых эмоций в разных культурах опосредованы языковыми средствами их выражения и объясняются культурно-ценностны</w:t>
      </w:r>
      <w:r>
        <w:rPr>
          <w:rFonts w:ascii="Times New Roman" w:hAnsi="Times New Roman" w:cs="Times New Roman"/>
          <w:sz w:val="28"/>
          <w:szCs w:val="28"/>
        </w:rPr>
        <w:t>ми установками данной культуры.</w:t>
      </w:r>
    </w:p>
    <w:p w:rsidR="0019566C" w:rsidRDefault="0019566C" w:rsidP="0019566C">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 xml:space="preserve">Предметом рассмотрения в представленном исследовании являются коммуникативно-прагматические средства активизирования диалогической интеракции, т.е. </w:t>
      </w:r>
      <w:proofErr w:type="spellStart"/>
      <w:r w:rsidRPr="00B27577">
        <w:rPr>
          <w:rFonts w:ascii="Times New Roman" w:hAnsi="Times New Roman" w:cs="Times New Roman"/>
          <w:sz w:val="28"/>
          <w:szCs w:val="28"/>
        </w:rPr>
        <w:t>регулятивы</w:t>
      </w:r>
      <w:proofErr w:type="spellEnd"/>
      <w:r w:rsidRPr="00B27577">
        <w:rPr>
          <w:rFonts w:ascii="Times New Roman" w:hAnsi="Times New Roman" w:cs="Times New Roman"/>
          <w:sz w:val="28"/>
          <w:szCs w:val="28"/>
        </w:rPr>
        <w:t xml:space="preserve">, с помощью которых </w:t>
      </w:r>
      <w:proofErr w:type="gramStart"/>
      <w:r w:rsidRPr="00B27577">
        <w:rPr>
          <w:rFonts w:ascii="Times New Roman" w:hAnsi="Times New Roman" w:cs="Times New Roman"/>
          <w:sz w:val="28"/>
          <w:szCs w:val="28"/>
        </w:rPr>
        <w:t>говорящий</w:t>
      </w:r>
      <w:proofErr w:type="gramEnd"/>
      <w:r w:rsidRPr="00B27577">
        <w:rPr>
          <w:rFonts w:ascii="Times New Roman" w:hAnsi="Times New Roman" w:cs="Times New Roman"/>
          <w:sz w:val="28"/>
          <w:szCs w:val="28"/>
        </w:rPr>
        <w:t xml:space="preserve"> побуждает слушающего к продолжению </w:t>
      </w:r>
      <w:r>
        <w:rPr>
          <w:rFonts w:ascii="Times New Roman" w:hAnsi="Times New Roman" w:cs="Times New Roman"/>
          <w:sz w:val="28"/>
          <w:szCs w:val="28"/>
        </w:rPr>
        <w:t xml:space="preserve">разговора. </w:t>
      </w:r>
      <w:r w:rsidRPr="00945C9C">
        <w:rPr>
          <w:rFonts w:ascii="Times New Roman" w:hAnsi="Times New Roman" w:cs="Times New Roman"/>
          <w:sz w:val="28"/>
          <w:szCs w:val="28"/>
        </w:rPr>
        <w:t xml:space="preserve">Статусный диалог между начальником и подчиненным характеризуется типизированным набором речевых актов. </w:t>
      </w:r>
    </w:p>
    <w:p w:rsidR="00B32F1D" w:rsidRDefault="005F388F" w:rsidP="00B32F1D">
      <w:pPr>
        <w:spacing w:after="0" w:line="360" w:lineRule="auto"/>
        <w:ind w:firstLine="720"/>
        <w:jc w:val="both"/>
        <w:rPr>
          <w:rFonts w:ascii="Times New Roman" w:hAnsi="Times New Roman" w:cs="Times New Roman"/>
          <w:sz w:val="28"/>
          <w:szCs w:val="28"/>
        </w:rPr>
      </w:pPr>
      <w:r w:rsidRPr="00B27577">
        <w:rPr>
          <w:rFonts w:ascii="Times New Roman" w:hAnsi="Times New Roman" w:cs="Times New Roman"/>
          <w:sz w:val="28"/>
          <w:szCs w:val="28"/>
        </w:rPr>
        <w:t>Анализ</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фактического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показал,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что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наиболее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употребительными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актами,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использующимися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говорящим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целях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lastRenderedPageBreak/>
        <w:t>оптимизирования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интеракции,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являются</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квеситивы</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(35%)</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директивы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(22%).</w:t>
      </w:r>
      <w:r w:rsidR="007E34AF">
        <w:rPr>
          <w:rFonts w:ascii="Times New Roman" w:hAnsi="Times New Roman" w:cs="Times New Roman"/>
          <w:sz w:val="28"/>
          <w:szCs w:val="28"/>
        </w:rPr>
        <w:t xml:space="preserve"> </w:t>
      </w:r>
      <w:r w:rsidRPr="00B27577">
        <w:rPr>
          <w:rFonts w:ascii="Times New Roman" w:hAnsi="Times New Roman" w:cs="Times New Roman"/>
          <w:sz w:val="28"/>
          <w:szCs w:val="28"/>
        </w:rPr>
        <w:t>Наименее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употребительными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оказались</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менасивы</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экспресивы</w:t>
      </w:r>
      <w:proofErr w:type="spellEnd"/>
      <w:r w:rsidR="00B2118F" w:rsidRPr="00B27577">
        <w:rPr>
          <w:rFonts w:ascii="Times New Roman" w:hAnsi="Times New Roman" w:cs="Times New Roman"/>
          <w:sz w:val="28"/>
          <w:szCs w:val="28"/>
        </w:rPr>
        <w:t xml:space="preserve"> </w:t>
      </w:r>
      <w:r w:rsidR="00B32F1D">
        <w:rPr>
          <w:rFonts w:ascii="Times New Roman" w:hAnsi="Times New Roman" w:cs="Times New Roman"/>
          <w:sz w:val="28"/>
          <w:szCs w:val="28"/>
        </w:rPr>
        <w:t>(1%).</w:t>
      </w:r>
    </w:p>
    <w:p w:rsidR="001257AA" w:rsidRPr="00B27577" w:rsidRDefault="001257AA" w:rsidP="00B32F1D">
      <w:pPr>
        <w:spacing w:after="0" w:line="360" w:lineRule="auto"/>
        <w:ind w:firstLine="720"/>
        <w:jc w:val="both"/>
        <w:rPr>
          <w:rFonts w:ascii="Times New Roman" w:hAnsi="Times New Roman" w:cs="Times New Roman"/>
          <w:sz w:val="28"/>
          <w:szCs w:val="28"/>
        </w:rPr>
      </w:pPr>
      <w:r>
        <w:rPr>
          <w:rFonts w:ascii="Times New Roman" w:eastAsia="MS Mincho" w:hAnsi="Times New Roman"/>
          <w:sz w:val="28"/>
          <w:szCs w:val="28"/>
        </w:rPr>
        <w:t>П</w:t>
      </w:r>
      <w:r w:rsidRPr="00B27577">
        <w:rPr>
          <w:rFonts w:ascii="Times New Roman" w:eastAsia="MS Mincho" w:hAnsi="Times New Roman" w:cs="Times New Roman"/>
          <w:sz w:val="28"/>
          <w:szCs w:val="28"/>
        </w:rPr>
        <w:t>рагматическая переменная «</w:t>
      </w:r>
      <w:proofErr w:type="spellStart"/>
      <w:r w:rsidRPr="00B27577">
        <w:rPr>
          <w:rFonts w:ascii="Times New Roman" w:eastAsia="MS Mincho" w:hAnsi="Times New Roman" w:cs="Times New Roman"/>
          <w:sz w:val="28"/>
          <w:szCs w:val="28"/>
        </w:rPr>
        <w:t>статусность</w:t>
      </w:r>
      <w:proofErr w:type="spellEnd"/>
      <w:r w:rsidRPr="00B27577">
        <w:rPr>
          <w:rFonts w:ascii="Times New Roman" w:eastAsia="MS Mincho" w:hAnsi="Times New Roman" w:cs="Times New Roman"/>
          <w:sz w:val="28"/>
          <w:szCs w:val="28"/>
        </w:rPr>
        <w:t xml:space="preserve">» оказывает непосредственное влияние на выбор и частотность употребления того или иного типа коммуникативных речевых актов, активизирующих речевую интеракцию </w:t>
      </w:r>
      <w:proofErr w:type="spellStart"/>
      <w:r w:rsidRPr="00B27577">
        <w:rPr>
          <w:rFonts w:ascii="Times New Roman" w:eastAsia="MS Mincho" w:hAnsi="Times New Roman" w:cs="Times New Roman"/>
          <w:sz w:val="28"/>
          <w:szCs w:val="28"/>
        </w:rPr>
        <w:t>коммуникантов</w:t>
      </w:r>
      <w:proofErr w:type="spellEnd"/>
      <w:r w:rsidRPr="00B27577">
        <w:rPr>
          <w:rFonts w:ascii="Times New Roman" w:eastAsia="MS Mincho" w:hAnsi="Times New Roman" w:cs="Times New Roman"/>
          <w:sz w:val="28"/>
          <w:szCs w:val="28"/>
        </w:rPr>
        <w:t>, а также влияет на степень эффективности</w:t>
      </w:r>
      <w:r w:rsidR="00B32F1D">
        <w:rPr>
          <w:rFonts w:ascii="Times New Roman" w:eastAsia="MS Mincho" w:hAnsi="Times New Roman" w:cs="Times New Roman"/>
          <w:sz w:val="28"/>
          <w:szCs w:val="28"/>
        </w:rPr>
        <w:t>.</w:t>
      </w:r>
      <w:r>
        <w:rPr>
          <w:rFonts w:ascii="Times New Roman" w:eastAsia="MS Mincho" w:hAnsi="Times New Roman"/>
          <w:sz w:val="28"/>
          <w:szCs w:val="28"/>
        </w:rPr>
        <w:t xml:space="preserve"> </w:t>
      </w:r>
      <w:r w:rsidRPr="00B27577">
        <w:rPr>
          <w:rFonts w:ascii="Times New Roman" w:hAnsi="Times New Roman" w:cs="Times New Roman"/>
          <w:sz w:val="28"/>
          <w:szCs w:val="28"/>
        </w:rPr>
        <w:t xml:space="preserve">Наблюдения над материалом показали, что при статусных отношениях </w:t>
      </w:r>
      <w:proofErr w:type="spellStart"/>
      <w:r w:rsidRPr="00B27577">
        <w:rPr>
          <w:rFonts w:ascii="Times New Roman" w:hAnsi="Times New Roman" w:cs="Times New Roman"/>
          <w:sz w:val="28"/>
          <w:szCs w:val="28"/>
        </w:rPr>
        <w:t>равноположенности</w:t>
      </w:r>
      <w:proofErr w:type="spellEnd"/>
      <w:r w:rsidRPr="00B27577">
        <w:rPr>
          <w:rFonts w:ascii="Times New Roman" w:hAnsi="Times New Roman" w:cs="Times New Roman"/>
          <w:sz w:val="28"/>
          <w:szCs w:val="28"/>
        </w:rPr>
        <w:t xml:space="preserve"> интеракция преимущественно успешная (64%), при этом </w:t>
      </w:r>
      <w:proofErr w:type="spellStart"/>
      <w:r w:rsidRPr="00B27577">
        <w:rPr>
          <w:rFonts w:ascii="Times New Roman" w:hAnsi="Times New Roman" w:cs="Times New Roman"/>
          <w:sz w:val="28"/>
          <w:szCs w:val="28"/>
        </w:rPr>
        <w:t>коммуниканты</w:t>
      </w:r>
      <w:proofErr w:type="spellEnd"/>
      <w:r w:rsidRPr="00B27577">
        <w:rPr>
          <w:rFonts w:ascii="Times New Roman" w:hAnsi="Times New Roman" w:cs="Times New Roman"/>
          <w:sz w:val="28"/>
          <w:szCs w:val="28"/>
        </w:rPr>
        <w:t xml:space="preserve"> употребляют все средства активизирования диалогической интеракции, </w:t>
      </w:r>
      <w:r>
        <w:rPr>
          <w:rFonts w:ascii="Times New Roman" w:hAnsi="Times New Roman" w:cs="Times New Roman"/>
          <w:sz w:val="28"/>
          <w:szCs w:val="28"/>
        </w:rPr>
        <w:t>охарактеризованные в параграфе 2</w:t>
      </w:r>
      <w:r w:rsidR="00E4068D">
        <w:rPr>
          <w:rFonts w:ascii="Times New Roman" w:hAnsi="Times New Roman" w:cs="Times New Roman"/>
          <w:sz w:val="28"/>
          <w:szCs w:val="28"/>
        </w:rPr>
        <w:t>.2</w:t>
      </w:r>
      <w:r w:rsidRPr="00B27577">
        <w:rPr>
          <w:rFonts w:ascii="Times New Roman" w:hAnsi="Times New Roman" w:cs="Times New Roman"/>
          <w:sz w:val="28"/>
          <w:szCs w:val="28"/>
        </w:rPr>
        <w:t xml:space="preserve">. </w:t>
      </w:r>
    </w:p>
    <w:p w:rsidR="001257AA" w:rsidRDefault="001257AA" w:rsidP="001257AA">
      <w:pPr>
        <w:pStyle w:val="af6"/>
        <w:spacing w:after="0" w:line="360" w:lineRule="auto"/>
        <w:ind w:left="0" w:firstLine="720"/>
        <w:jc w:val="both"/>
        <w:rPr>
          <w:rFonts w:ascii="Times New Roman" w:hAnsi="Times New Roman"/>
          <w:sz w:val="28"/>
          <w:szCs w:val="28"/>
        </w:rPr>
      </w:pPr>
      <w:r w:rsidRPr="00B27577">
        <w:rPr>
          <w:rFonts w:ascii="Times New Roman" w:hAnsi="Times New Roman"/>
          <w:sz w:val="28"/>
          <w:szCs w:val="28"/>
        </w:rPr>
        <w:t xml:space="preserve">Количественный анализ коммуникативных речевых актов, использующихся говорящим с более высоким статусом (p &gt; 1) показывает, что наиболее употребительными коммуникативными речевыми актами в данных условиях являются инъюнктив – 15% (16) и </w:t>
      </w:r>
      <w:proofErr w:type="spellStart"/>
      <w:r w:rsidRPr="00B27577">
        <w:rPr>
          <w:rFonts w:ascii="Times New Roman" w:hAnsi="Times New Roman"/>
          <w:sz w:val="28"/>
          <w:szCs w:val="28"/>
        </w:rPr>
        <w:t>квеситив</w:t>
      </w:r>
      <w:proofErr w:type="spellEnd"/>
      <w:r w:rsidRPr="00B27577">
        <w:rPr>
          <w:rFonts w:ascii="Times New Roman" w:hAnsi="Times New Roman"/>
          <w:sz w:val="28"/>
          <w:szCs w:val="28"/>
        </w:rPr>
        <w:t xml:space="preserve"> – 54%(55). Наименее употребительными коммуникативными речевыми </w:t>
      </w:r>
      <w:proofErr w:type="gramStart"/>
      <w:r w:rsidRPr="00B27577">
        <w:rPr>
          <w:rFonts w:ascii="Times New Roman" w:hAnsi="Times New Roman"/>
          <w:sz w:val="28"/>
          <w:szCs w:val="28"/>
        </w:rPr>
        <w:t>актами</w:t>
      </w:r>
      <w:proofErr w:type="gramEnd"/>
      <w:r w:rsidRPr="00B27577">
        <w:rPr>
          <w:rFonts w:ascii="Times New Roman" w:hAnsi="Times New Roman"/>
          <w:sz w:val="28"/>
          <w:szCs w:val="28"/>
        </w:rPr>
        <w:t xml:space="preserve"> побуждающими к высказыванию являются </w:t>
      </w:r>
      <w:proofErr w:type="spellStart"/>
      <w:r w:rsidRPr="00B27577">
        <w:rPr>
          <w:rFonts w:ascii="Times New Roman" w:hAnsi="Times New Roman"/>
          <w:sz w:val="28"/>
          <w:szCs w:val="28"/>
        </w:rPr>
        <w:t>менасив</w:t>
      </w:r>
      <w:proofErr w:type="spellEnd"/>
      <w:r w:rsidRPr="00B27577">
        <w:rPr>
          <w:rFonts w:ascii="Times New Roman" w:hAnsi="Times New Roman"/>
          <w:sz w:val="28"/>
          <w:szCs w:val="28"/>
        </w:rPr>
        <w:t xml:space="preserve"> 3% (2) и </w:t>
      </w:r>
      <w:proofErr w:type="spellStart"/>
      <w:r w:rsidRPr="00B27577">
        <w:rPr>
          <w:rFonts w:ascii="Times New Roman" w:hAnsi="Times New Roman"/>
          <w:sz w:val="28"/>
          <w:szCs w:val="28"/>
        </w:rPr>
        <w:t>реквестив</w:t>
      </w:r>
      <w:proofErr w:type="spellEnd"/>
      <w:r w:rsidRPr="00B27577">
        <w:rPr>
          <w:rFonts w:ascii="Times New Roman" w:hAnsi="Times New Roman"/>
          <w:sz w:val="28"/>
          <w:szCs w:val="28"/>
        </w:rPr>
        <w:t xml:space="preserve"> 5% (6). </w:t>
      </w:r>
    </w:p>
    <w:p w:rsidR="001257AA" w:rsidRPr="00B27577" w:rsidRDefault="001257AA" w:rsidP="001257AA">
      <w:pPr>
        <w:pStyle w:val="af6"/>
        <w:spacing w:after="0" w:line="360" w:lineRule="auto"/>
        <w:ind w:left="0" w:firstLine="720"/>
        <w:jc w:val="both"/>
        <w:rPr>
          <w:rFonts w:ascii="Times New Roman" w:eastAsia="MS Mincho" w:hAnsi="Times New Roman"/>
          <w:sz w:val="28"/>
          <w:szCs w:val="28"/>
        </w:rPr>
      </w:pPr>
      <w:r w:rsidRPr="00B27577">
        <w:rPr>
          <w:rFonts w:ascii="Times New Roman" w:hAnsi="Times New Roman"/>
          <w:sz w:val="28"/>
          <w:szCs w:val="28"/>
        </w:rPr>
        <w:t>Активизация диалогического взаимодействия происходит также за счет невербальн</w:t>
      </w:r>
      <w:r>
        <w:rPr>
          <w:rFonts w:ascii="Times New Roman" w:hAnsi="Times New Roman"/>
          <w:sz w:val="28"/>
          <w:szCs w:val="28"/>
        </w:rPr>
        <w:t>ых средств общения, таких</w:t>
      </w:r>
      <w:r w:rsidRPr="00B27577">
        <w:rPr>
          <w:rFonts w:ascii="Times New Roman" w:hAnsi="Times New Roman"/>
          <w:sz w:val="28"/>
          <w:szCs w:val="28"/>
        </w:rPr>
        <w:t xml:space="preserve"> как вздохи, паузы и пр. Знание природы и механизма </w:t>
      </w:r>
      <w:proofErr w:type="spellStart"/>
      <w:r w:rsidRPr="00B27577">
        <w:rPr>
          <w:rFonts w:ascii="Times New Roman" w:hAnsi="Times New Roman"/>
          <w:sz w:val="28"/>
          <w:szCs w:val="28"/>
        </w:rPr>
        <w:t>метакоммуникации</w:t>
      </w:r>
      <w:proofErr w:type="spellEnd"/>
      <w:r w:rsidRPr="00B27577">
        <w:rPr>
          <w:rFonts w:ascii="Times New Roman" w:hAnsi="Times New Roman"/>
          <w:sz w:val="28"/>
          <w:szCs w:val="28"/>
        </w:rPr>
        <w:t xml:space="preserve"> позволит наиболее эффективно решать коммуникативные задачи, предотвращая коммуникативные неудачи и конфликты, а если они все же возникают, то успешно с ними справиться. </w:t>
      </w:r>
    </w:p>
    <w:p w:rsidR="005F388F" w:rsidRPr="00B27577" w:rsidRDefault="005F388F" w:rsidP="00E053C0">
      <w:pPr>
        <w:spacing w:line="360" w:lineRule="auto"/>
        <w:rPr>
          <w:rFonts w:ascii="Times New Roman" w:hAnsi="Times New Roman" w:cs="Times New Roman"/>
          <w:sz w:val="28"/>
          <w:szCs w:val="28"/>
        </w:rPr>
      </w:pPr>
    </w:p>
    <w:p w:rsidR="00C22E38" w:rsidRPr="00B27577" w:rsidRDefault="00C22E38" w:rsidP="00E053C0">
      <w:pPr>
        <w:spacing w:line="360" w:lineRule="auto"/>
        <w:rPr>
          <w:rFonts w:ascii="Times New Roman" w:hAnsi="Times New Roman" w:cs="Times New Roman"/>
          <w:b/>
          <w:sz w:val="28"/>
          <w:szCs w:val="28"/>
        </w:rPr>
      </w:pPr>
      <w:r w:rsidRPr="00B27577">
        <w:rPr>
          <w:rFonts w:ascii="Times New Roman" w:hAnsi="Times New Roman" w:cs="Times New Roman"/>
          <w:b/>
          <w:sz w:val="28"/>
          <w:szCs w:val="28"/>
        </w:rPr>
        <w:br w:type="page"/>
      </w:r>
    </w:p>
    <w:p w:rsidR="00C22E38" w:rsidRPr="00B27577" w:rsidRDefault="00C22E38" w:rsidP="00E053C0">
      <w:pPr>
        <w:pStyle w:val="1"/>
        <w:spacing w:line="360" w:lineRule="auto"/>
        <w:jc w:val="center"/>
        <w:rPr>
          <w:rFonts w:ascii="Times New Roman" w:hAnsi="Times New Roman" w:cs="Times New Roman"/>
          <w:color w:val="auto"/>
        </w:rPr>
      </w:pPr>
      <w:bookmarkStart w:id="24" w:name="_Toc447896207"/>
      <w:r w:rsidRPr="00B27577">
        <w:rPr>
          <w:rFonts w:ascii="Times New Roman" w:hAnsi="Times New Roman" w:cs="Times New Roman"/>
          <w:color w:val="auto"/>
        </w:rPr>
        <w:lastRenderedPageBreak/>
        <w:t>СПИСОК</w:t>
      </w:r>
      <w:r w:rsidR="00B2118F" w:rsidRPr="00B27577">
        <w:rPr>
          <w:rFonts w:ascii="Times New Roman" w:hAnsi="Times New Roman" w:cs="Times New Roman"/>
          <w:color w:val="auto"/>
        </w:rPr>
        <w:t xml:space="preserve"> </w:t>
      </w:r>
      <w:r w:rsidR="00FD2E28" w:rsidRPr="00B27577">
        <w:rPr>
          <w:rFonts w:ascii="Times New Roman" w:hAnsi="Times New Roman" w:cs="Times New Roman"/>
          <w:color w:val="auto"/>
        </w:rPr>
        <w:t>ИСПОЛЬЗОВАННОЙ</w:t>
      </w:r>
      <w:r w:rsidR="00B2118F" w:rsidRPr="00B27577">
        <w:rPr>
          <w:rFonts w:ascii="Times New Roman" w:hAnsi="Times New Roman" w:cs="Times New Roman"/>
          <w:color w:val="auto"/>
        </w:rPr>
        <w:t xml:space="preserve"> </w:t>
      </w:r>
      <w:r w:rsidRPr="00B27577">
        <w:rPr>
          <w:rFonts w:ascii="Times New Roman" w:hAnsi="Times New Roman" w:cs="Times New Roman"/>
          <w:color w:val="auto"/>
        </w:rPr>
        <w:t>ЛИТЕРАТУРЫ</w:t>
      </w:r>
      <w:bookmarkEnd w:id="24"/>
    </w:p>
    <w:p w:rsidR="00C22E38" w:rsidRPr="00B27577" w:rsidRDefault="00C22E38" w:rsidP="00E053C0">
      <w:pPr>
        <w:spacing w:after="0" w:line="360" w:lineRule="auto"/>
        <w:jc w:val="both"/>
        <w:rPr>
          <w:rFonts w:ascii="Times New Roman" w:hAnsi="Times New Roman" w:cs="Times New Roman"/>
          <w:b/>
          <w:sz w:val="28"/>
          <w:szCs w:val="28"/>
        </w:rPr>
      </w:pPr>
    </w:p>
    <w:p w:rsidR="001F152E" w:rsidRDefault="001F152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Ажеж</w:t>
      </w:r>
      <w:proofErr w:type="spellEnd"/>
      <w:r>
        <w:rPr>
          <w:rFonts w:ascii="Times New Roman" w:hAnsi="Times New Roman" w:cs="Times New Roman"/>
          <w:sz w:val="28"/>
          <w:szCs w:val="28"/>
        </w:rPr>
        <w:t xml:space="preserve"> К. Человек говорящий. Вклад лингвистики в гуманитарные наук</w:t>
      </w:r>
      <w:r w:rsidR="00C05062">
        <w:rPr>
          <w:rFonts w:ascii="Times New Roman" w:hAnsi="Times New Roman" w:cs="Times New Roman"/>
          <w:sz w:val="28"/>
          <w:szCs w:val="28"/>
        </w:rPr>
        <w:t>и. – М.</w:t>
      </w:r>
      <w:r>
        <w:rPr>
          <w:rFonts w:ascii="Times New Roman" w:hAnsi="Times New Roman" w:cs="Times New Roman"/>
          <w:sz w:val="28"/>
          <w:szCs w:val="28"/>
        </w:rPr>
        <w:t xml:space="preserve">: </w:t>
      </w:r>
      <w:proofErr w:type="spellStart"/>
      <w:r>
        <w:rPr>
          <w:rFonts w:ascii="Times New Roman" w:hAnsi="Times New Roman" w:cs="Times New Roman"/>
          <w:sz w:val="28"/>
          <w:szCs w:val="28"/>
        </w:rPr>
        <w:t>Кдиториал</w:t>
      </w:r>
      <w:proofErr w:type="spellEnd"/>
      <w:r>
        <w:rPr>
          <w:rFonts w:ascii="Times New Roman" w:hAnsi="Times New Roman" w:cs="Times New Roman"/>
          <w:sz w:val="28"/>
          <w:szCs w:val="28"/>
        </w:rPr>
        <w:t xml:space="preserve"> УРСС, 2003. – 304 с.</w:t>
      </w:r>
    </w:p>
    <w:p w:rsidR="00424F1E" w:rsidRPr="00B27577" w:rsidRDefault="00A1544F"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t>Азнабаева</w:t>
      </w:r>
      <w:proofErr w:type="spellEnd"/>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Л.</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Семантика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proofErr w:type="spellStart"/>
      <w:r w:rsidR="00424F1E" w:rsidRPr="00B27577">
        <w:rPr>
          <w:rFonts w:ascii="Times New Roman" w:hAnsi="Times New Roman" w:cs="Times New Roman"/>
          <w:sz w:val="28"/>
          <w:szCs w:val="28"/>
        </w:rPr>
        <w:t>фатической</w:t>
      </w:r>
      <w:proofErr w:type="spellEnd"/>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Л.</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proofErr w:type="spellStart"/>
      <w:r w:rsidR="00424F1E" w:rsidRPr="00B27577">
        <w:rPr>
          <w:rFonts w:ascii="Times New Roman" w:hAnsi="Times New Roman" w:cs="Times New Roman"/>
          <w:sz w:val="28"/>
          <w:szCs w:val="28"/>
        </w:rPr>
        <w:t>Азнабаева</w:t>
      </w:r>
      <w:proofErr w:type="spellEnd"/>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Тезисы</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lang w:val="en-US"/>
        </w:rPr>
        <w:t>VI</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Всесоюзного</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симпозиума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по</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психолингвистике</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теории</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коммуникации.</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1978.</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Алпатов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антропоцентричном</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системоцентричном</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Алпатов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1993.</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3.</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15–26.</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Апресян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Избранные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труды: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Апресян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1995.</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Т.1.</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Лексическая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семантика.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472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Апресян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построению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для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описания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синтаксических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свой</w:t>
      </w:r>
      <w:proofErr w:type="gramStart"/>
      <w:r w:rsidRPr="00B27577">
        <w:rPr>
          <w:rFonts w:ascii="Times New Roman" w:hAnsi="Times New Roman" w:cs="Times New Roman"/>
          <w:sz w:val="28"/>
          <w:szCs w:val="28"/>
        </w:rPr>
        <w:t>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w:t>
      </w:r>
      <w:proofErr w:type="gramEnd"/>
      <w:r w:rsidRPr="00B27577">
        <w:rPr>
          <w:rFonts w:ascii="Times New Roman" w:hAnsi="Times New Roman" w:cs="Times New Roman"/>
          <w:sz w:val="28"/>
          <w:szCs w:val="28"/>
        </w:rPr>
        <w:t>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Проблемы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1973.</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C.</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279-325.</w:t>
      </w:r>
      <w:r w:rsidR="00B2118F" w:rsidRPr="00B27577">
        <w:rPr>
          <w:rFonts w:ascii="Times New Roman" w:hAnsi="Times New Roman" w:cs="Times New Roman"/>
          <w:sz w:val="28"/>
          <w:szCs w:val="28"/>
        </w:rPr>
        <w:t xml:space="preserve"> </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Апресян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Лексическая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семантика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(синонимические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1974.</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336</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Апресян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Лексическая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семантика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(синонимические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Избранные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труды.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1995.</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472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p>
    <w:p w:rsidR="00424F1E" w:rsidRPr="00B27577" w:rsidRDefault="00A1544F"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Апресян</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Избранные</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труды</w:t>
      </w:r>
      <w:proofErr w:type="gramStart"/>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proofErr w:type="gramEnd"/>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2</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томах</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Апресян.</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Москва: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Языки</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русской</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культуры:</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Восточная</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лит.</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РАН,</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1995.</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2:</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Интегральное</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описание</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системная</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лексикография.</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767</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Апресян,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лексическая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семантика.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1972,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2-14.</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Арутюнова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Арутюнова.</w:t>
      </w:r>
      <w:r w:rsidR="00B2118F" w:rsidRPr="00B27577">
        <w:rPr>
          <w:rFonts w:ascii="Times New Roman" w:hAnsi="Times New Roman" w:cs="Times New Roman"/>
          <w:sz w:val="28"/>
          <w:szCs w:val="28"/>
        </w:rPr>
        <w:t xml:space="preserve"> </w:t>
      </w:r>
      <w:r w:rsidR="00C05062">
        <w:rPr>
          <w:rFonts w:ascii="Times New Roman" w:hAnsi="Times New Roman" w:cs="Times New Roman"/>
          <w:sz w:val="28"/>
          <w:szCs w:val="28"/>
        </w:rPr>
        <w:t xml:space="preserve">– </w:t>
      </w:r>
      <w:r w:rsidRPr="00B27577">
        <w:rPr>
          <w:rFonts w:ascii="Times New Roman" w:hAnsi="Times New Roman" w:cs="Times New Roman"/>
          <w:sz w:val="28"/>
          <w:szCs w:val="28"/>
        </w:rPr>
        <w:t>М.:</w:t>
      </w:r>
      <w:r w:rsidR="00C05062">
        <w:rPr>
          <w:rFonts w:ascii="Times New Roman" w:hAnsi="Times New Roman" w:cs="Times New Roman"/>
          <w:sz w:val="28"/>
          <w:szCs w:val="28"/>
        </w:rPr>
        <w:t xml:space="preserve"> </w:t>
      </w:r>
      <w:r w:rsidRPr="00B27577">
        <w:rPr>
          <w:rFonts w:ascii="Times New Roman" w:hAnsi="Times New Roman" w:cs="Times New Roman"/>
          <w:sz w:val="28"/>
          <w:szCs w:val="28"/>
        </w:rPr>
        <w:t>Языки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1999.</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896</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p>
    <w:p w:rsidR="00424F1E" w:rsidRPr="00B27577" w:rsidRDefault="00A1544F"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Арутюнова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Диалогическая</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цитация:</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проблеме</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чужой</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Арутюнова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Вопросы</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языкознания,</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1986,</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№1.</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50-64.</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lastRenderedPageBreak/>
        <w:t>Арутюнова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Некоторые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реакций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«почему»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реплики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Арутюнова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Филологические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1970,</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№3.</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44-58.</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t>Балли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Французская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стилистика: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франц.</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Изд-во</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иностр</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лит-</w:t>
      </w:r>
      <w:proofErr w:type="spellStart"/>
      <w:r w:rsidRPr="00B27577">
        <w:rPr>
          <w:rFonts w:ascii="Times New Roman" w:hAnsi="Times New Roman" w:cs="Times New Roman"/>
          <w:sz w:val="28"/>
          <w:szCs w:val="28"/>
        </w:rPr>
        <w:t>ры</w:t>
      </w:r>
      <w:proofErr w:type="spellEnd"/>
      <w:proofErr w:type="gram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1961.</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221</w:t>
      </w:r>
    </w:p>
    <w:p w:rsidR="00424F1E"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Баранов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текста: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лексические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показатели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минимальных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Баранов,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Крейделин</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№3.</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84-93.</w:t>
      </w:r>
    </w:p>
    <w:p w:rsidR="003B68A6" w:rsidRPr="003B68A6" w:rsidRDefault="003B68A6"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3B68A6">
        <w:rPr>
          <w:rFonts w:ascii="Times New Roman" w:hAnsi="Times New Roman" w:cs="Times New Roman"/>
          <w:sz w:val="28"/>
          <w:szCs w:val="28"/>
        </w:rPr>
        <w:t>Бахтин</w:t>
      </w:r>
      <w:r>
        <w:rPr>
          <w:rFonts w:ascii="Times New Roman" w:hAnsi="Times New Roman" w:cs="Times New Roman"/>
          <w:sz w:val="28"/>
          <w:szCs w:val="28"/>
        </w:rPr>
        <w:t xml:space="preserve"> М. М.</w:t>
      </w:r>
      <w:r w:rsidRPr="003B68A6">
        <w:rPr>
          <w:rFonts w:ascii="Times New Roman" w:hAnsi="Times New Roman" w:cs="Times New Roman"/>
          <w:sz w:val="28"/>
          <w:szCs w:val="28"/>
        </w:rPr>
        <w:t xml:space="preserve"> Вопросы литературы и эстетики. М., Художественная литература, 1975.</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Варшавская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Семантика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агентивности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антропоцентричность</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английского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предложения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Трехаспектность</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грамматики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английского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Бурлакова</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СПб</w:t>
      </w:r>
      <w:proofErr w:type="gramStart"/>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gramEnd"/>
      <w:r w:rsidRPr="00B27577">
        <w:rPr>
          <w:rFonts w:ascii="Times New Roman" w:hAnsi="Times New Roman" w:cs="Times New Roman"/>
          <w:sz w:val="28"/>
          <w:szCs w:val="28"/>
        </w:rPr>
        <w:t>Изд-во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СПбГУ,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18-27.</w:t>
      </w:r>
      <w:r w:rsidR="00B2118F" w:rsidRPr="00B27577">
        <w:rPr>
          <w:rFonts w:ascii="Times New Roman" w:hAnsi="Times New Roman" w:cs="Times New Roman"/>
          <w:sz w:val="28"/>
          <w:szCs w:val="28"/>
        </w:rPr>
        <w:t xml:space="preserve"> </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t>Вежбицка</w:t>
      </w:r>
      <w:r w:rsidR="00786364">
        <w:rPr>
          <w:rFonts w:ascii="Times New Roman" w:hAnsi="Times New Roman" w:cs="Times New Roman"/>
          <w:sz w:val="28"/>
          <w:szCs w:val="28"/>
        </w:rPr>
        <w:t>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Метатекст</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тексте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Вежбицкая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Новое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зарубежной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Прогресс.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1978.</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вып</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8.</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402-424.</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t>Вежбицкая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Семантические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универсалии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«примитивное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мышление»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Познание.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Прогресс,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1997.</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291-325.</w:t>
      </w:r>
      <w:r w:rsidR="00B2118F" w:rsidRPr="00B27577">
        <w:rPr>
          <w:rFonts w:ascii="Times New Roman" w:hAnsi="Times New Roman" w:cs="Times New Roman"/>
          <w:sz w:val="28"/>
          <w:szCs w:val="28"/>
        </w:rPr>
        <w:t xml:space="preserve"> </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t>Вежбицкая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Семантические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универсалии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описание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под</w:t>
      </w:r>
      <w:proofErr w:type="gramStart"/>
      <w:r w:rsidRPr="00B27577">
        <w:rPr>
          <w:rFonts w:ascii="Times New Roman" w:hAnsi="Times New Roman" w:cs="Times New Roman"/>
          <w:sz w:val="28"/>
          <w:szCs w:val="28"/>
        </w:rPr>
        <w:t>.р</w:t>
      </w:r>
      <w:proofErr w:type="gramEnd"/>
      <w:r w:rsidRPr="00B27577">
        <w:rPr>
          <w:rFonts w:ascii="Times New Roman" w:hAnsi="Times New Roman" w:cs="Times New Roman"/>
          <w:sz w:val="28"/>
          <w:szCs w:val="28"/>
        </w:rPr>
        <w:t>ед</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Булыгиной.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1999.</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774</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с</w:t>
      </w:r>
      <w:proofErr w:type="gramEnd"/>
    </w:p>
    <w:p w:rsidR="00424F1E" w:rsidRPr="00B27577" w:rsidRDefault="00620956"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Вендина</w:t>
      </w:r>
      <w:proofErr w:type="spellEnd"/>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Средневековый</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зеркале</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старославянского</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spellStart"/>
      <w:r w:rsidR="00424F1E" w:rsidRPr="00B27577">
        <w:rPr>
          <w:rFonts w:ascii="Times New Roman" w:hAnsi="Times New Roman" w:cs="Times New Roman"/>
          <w:sz w:val="28"/>
          <w:szCs w:val="28"/>
        </w:rPr>
        <w:t>Вендина</w:t>
      </w:r>
      <w:proofErr w:type="spellEnd"/>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Москва</w:t>
      </w:r>
      <w:r w:rsidR="00B2118F" w:rsidRPr="00B27577">
        <w:rPr>
          <w:rFonts w:ascii="Times New Roman" w:hAnsi="Times New Roman" w:cs="Times New Roman"/>
          <w:sz w:val="28"/>
          <w:szCs w:val="28"/>
        </w:rPr>
        <w:t xml:space="preserve"> </w:t>
      </w:r>
      <w:proofErr w:type="gramStart"/>
      <w:r w:rsidR="00424F1E" w:rsidRPr="00B27577">
        <w:rPr>
          <w:rFonts w:ascii="Times New Roman" w:hAnsi="Times New Roman" w:cs="Times New Roman"/>
          <w:sz w:val="28"/>
          <w:szCs w:val="28"/>
        </w:rPr>
        <w:t>:</w:t>
      </w:r>
      <w:proofErr w:type="spellStart"/>
      <w:r w:rsidR="00424F1E" w:rsidRPr="00B27577">
        <w:rPr>
          <w:rFonts w:ascii="Times New Roman" w:hAnsi="Times New Roman" w:cs="Times New Roman"/>
          <w:sz w:val="28"/>
          <w:szCs w:val="28"/>
        </w:rPr>
        <w:t>И</w:t>
      </w:r>
      <w:proofErr w:type="gramEnd"/>
      <w:r w:rsidR="00424F1E" w:rsidRPr="00B27577">
        <w:rPr>
          <w:rFonts w:ascii="Times New Roman" w:hAnsi="Times New Roman" w:cs="Times New Roman"/>
          <w:sz w:val="28"/>
          <w:szCs w:val="28"/>
        </w:rPr>
        <w:t>ндрик</w:t>
      </w:r>
      <w:proofErr w:type="spellEnd"/>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2002.</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336</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Винокур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Информативная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фатическая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обнаружение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намерений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слушающего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Винокур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функционировании.</w:t>
      </w:r>
      <w:r w:rsidR="00B2118F" w:rsidRPr="00B27577">
        <w:rPr>
          <w:rFonts w:ascii="Times New Roman" w:hAnsi="Times New Roman" w:cs="Times New Roman"/>
          <w:sz w:val="28"/>
          <w:szCs w:val="28"/>
        </w:rPr>
        <w:t xml:space="preserve"> </w:t>
      </w:r>
      <w:r w:rsidR="00C05062">
        <w:rPr>
          <w:rFonts w:ascii="Times New Roman" w:hAnsi="Times New Roman" w:cs="Times New Roman"/>
          <w:sz w:val="28"/>
          <w:szCs w:val="28"/>
        </w:rPr>
        <w:t>Коммуникативно-</w:t>
      </w:r>
      <w:r w:rsidRPr="00B27577">
        <w:rPr>
          <w:rFonts w:ascii="Times New Roman" w:hAnsi="Times New Roman" w:cs="Times New Roman"/>
          <w:sz w:val="28"/>
          <w:szCs w:val="28"/>
        </w:rPr>
        <w:t>прагматический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аспект.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1993.</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5-28.</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t>Гуреев</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эгоцентризм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новых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парадигмах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2004.</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57-68.</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Девкин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Типология</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метакоммуникативных</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высказываний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разговорной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Девкин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единицы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Тез</w:t>
      </w:r>
      <w:proofErr w:type="gramStart"/>
      <w:r w:rsidRPr="00B27577">
        <w:rPr>
          <w:rFonts w:ascii="Times New Roman" w:hAnsi="Times New Roman" w:cs="Times New Roman"/>
          <w:sz w:val="28"/>
          <w:szCs w:val="28"/>
        </w:rPr>
        <w:t>.</w:t>
      </w:r>
      <w:proofErr w:type="gramEnd"/>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lastRenderedPageBreak/>
        <w:t>д</w:t>
      </w:r>
      <w:proofErr w:type="gramEnd"/>
      <w:r w:rsidRPr="00B27577">
        <w:rPr>
          <w:rFonts w:ascii="Times New Roman" w:hAnsi="Times New Roman" w:cs="Times New Roman"/>
          <w:sz w:val="28"/>
          <w:szCs w:val="28"/>
        </w:rPr>
        <w:t>ок.</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Всес</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конф</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Моск</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гос.</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пед</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ин-та</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иностр</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w:t>
      </w:r>
      <w:proofErr w:type="gramStart"/>
      <w:r w:rsidRPr="00B27577">
        <w:rPr>
          <w:rFonts w:ascii="Times New Roman" w:hAnsi="Times New Roman" w:cs="Times New Roman"/>
          <w:sz w:val="28"/>
          <w:szCs w:val="28"/>
        </w:rPr>
        <w:t>.</w:t>
      </w:r>
      <w:proofErr w:type="gramEnd"/>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и</w:t>
      </w:r>
      <w:proofErr w:type="gramEnd"/>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Тореза.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-1984.</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с.42-45.</w:t>
      </w:r>
      <w:r w:rsidR="00B2118F" w:rsidRPr="00B27577">
        <w:rPr>
          <w:rFonts w:ascii="Times New Roman" w:hAnsi="Times New Roman" w:cs="Times New Roman"/>
          <w:sz w:val="28"/>
          <w:szCs w:val="28"/>
        </w:rPr>
        <w:t xml:space="preserve"> </w:t>
      </w:r>
    </w:p>
    <w:p w:rsidR="00424F1E" w:rsidRPr="00B27577" w:rsidRDefault="00B2118F"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 xml:space="preserve"> </w:t>
      </w:r>
      <w:r w:rsidR="00A1544F" w:rsidRPr="00B27577">
        <w:rPr>
          <w:rFonts w:ascii="Times New Roman" w:hAnsi="Times New Roman" w:cs="Times New Roman"/>
          <w:sz w:val="28"/>
          <w:szCs w:val="28"/>
        </w:rPr>
        <w:t>Девкин</w:t>
      </w:r>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В.</w:t>
      </w:r>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Д.</w:t>
      </w:r>
      <w:r w:rsidRPr="00B27577">
        <w:rPr>
          <w:rFonts w:ascii="Times New Roman" w:hAnsi="Times New Roman" w:cs="Times New Roman"/>
          <w:sz w:val="28"/>
          <w:szCs w:val="28"/>
        </w:rPr>
        <w:t xml:space="preserve"> </w:t>
      </w:r>
      <w:proofErr w:type="spellStart"/>
      <w:r w:rsidR="00424F1E" w:rsidRPr="00B27577">
        <w:rPr>
          <w:rFonts w:ascii="Times New Roman" w:hAnsi="Times New Roman" w:cs="Times New Roman"/>
          <w:sz w:val="28"/>
          <w:szCs w:val="28"/>
        </w:rPr>
        <w:t>Метакоммуникация</w:t>
      </w:r>
      <w:proofErr w:type="spellEnd"/>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В.</w:t>
      </w:r>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Д.</w:t>
      </w:r>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Девкин</w:t>
      </w:r>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Иностранные</w:t>
      </w:r>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языки</w:t>
      </w:r>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в</w:t>
      </w:r>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школе.</w:t>
      </w:r>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1987,</w:t>
      </w:r>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№5.</w:t>
      </w:r>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w:t>
      </w:r>
      <w:r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32-36.</w:t>
      </w:r>
      <w:r w:rsidRPr="00B27577">
        <w:rPr>
          <w:rFonts w:ascii="Times New Roman" w:hAnsi="Times New Roman" w:cs="Times New Roman"/>
          <w:sz w:val="28"/>
          <w:szCs w:val="28"/>
        </w:rPr>
        <w:t xml:space="preserve"> </w:t>
      </w:r>
    </w:p>
    <w:p w:rsidR="00424F1E"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Дейк</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ван</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познание,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Прогресс,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1989.</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310</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p>
    <w:p w:rsidR="004A1791" w:rsidRPr="00B27577" w:rsidRDefault="004A1791"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Дилигенский Г. Г. Социально- политическая психология. – М., 1994. – 128 с.</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Задорнова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gramEnd"/>
      <w:r w:rsidRPr="00B27577">
        <w:rPr>
          <w:rFonts w:ascii="Times New Roman" w:hAnsi="Times New Roman" w:cs="Times New Roman"/>
          <w:sz w:val="28"/>
          <w:szCs w:val="28"/>
        </w:rPr>
        <w:t>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Восприятие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интерпретация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художественного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текста,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1984.-175</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Карасик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620956" w:rsidRPr="00620956">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институциональный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персональный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дискурс: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Сб.</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науч.</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Волгоград: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Перемена,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2000.</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5-20.</w:t>
      </w:r>
      <w:r w:rsidR="00B2118F" w:rsidRPr="00B27577">
        <w:rPr>
          <w:rFonts w:ascii="Times New Roman" w:hAnsi="Times New Roman" w:cs="Times New Roman"/>
          <w:sz w:val="28"/>
          <w:szCs w:val="28"/>
        </w:rPr>
        <w:t xml:space="preserve"> </w:t>
      </w:r>
    </w:p>
    <w:p w:rsidR="00424F1E" w:rsidRPr="00B27577" w:rsidRDefault="00A1544F"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Карасик</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Языковой</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круг</w:t>
      </w:r>
      <w:proofErr w:type="gramStart"/>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proofErr w:type="gramEnd"/>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личность,</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концепты,</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дискурс</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Карасик.</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Волгоград</w:t>
      </w:r>
      <w:proofErr w:type="gramStart"/>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proofErr w:type="gramEnd"/>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Перемена,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2002.</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477</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w:t>
      </w:r>
    </w:p>
    <w:p w:rsidR="00976487" w:rsidRPr="00B27577" w:rsidRDefault="00976487"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Карасик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620956" w:rsidRPr="00620956">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социального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статуса.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РАН;</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Волгогр</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гос.</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пед</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330</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Караулов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идеография.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1976.</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335</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Караулов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языковая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личность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Караулов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Шмелев.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Москва</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1987.</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263</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p>
    <w:p w:rsidR="00424F1E" w:rsidRPr="00B27577" w:rsidRDefault="00A1544F"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Караулов</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Ю.Н.</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Структура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лексико-семантического</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поля</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00424F1E" w:rsidRPr="00B27577">
        <w:rPr>
          <w:rFonts w:ascii="Times New Roman" w:hAnsi="Times New Roman" w:cs="Times New Roman"/>
          <w:sz w:val="28"/>
          <w:szCs w:val="28"/>
        </w:rPr>
        <w:t>Филол</w:t>
      </w:r>
      <w:proofErr w:type="spellEnd"/>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науки.</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1972.</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№1.</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57-68.</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Колесов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ментальность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Languageandmentality</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Колесов.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Санкт-Петербург</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Петербургское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Востоковедение,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2004.</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238</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Красных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«Свой»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«чужих»:</w:t>
      </w:r>
      <w:r w:rsidR="00C05062">
        <w:rPr>
          <w:rFonts w:ascii="Times New Roman" w:hAnsi="Times New Roman" w:cs="Times New Roman"/>
          <w:sz w:val="28"/>
          <w:szCs w:val="28"/>
        </w:rPr>
        <w:t xml:space="preserve"> </w:t>
      </w:r>
      <w:r w:rsidRPr="00B27577">
        <w:rPr>
          <w:rFonts w:ascii="Times New Roman" w:hAnsi="Times New Roman" w:cs="Times New Roman"/>
          <w:sz w:val="28"/>
          <w:szCs w:val="28"/>
        </w:rPr>
        <w:t>миф</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реальность?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2003</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Красных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Виртуальная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реальность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реальная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виртуальность?</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(Человек.</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Сознание.</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Коммуникация)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C05062">
        <w:rPr>
          <w:rFonts w:ascii="Times New Roman" w:hAnsi="Times New Roman" w:cs="Times New Roman"/>
          <w:sz w:val="28"/>
          <w:szCs w:val="28"/>
        </w:rPr>
        <w:t xml:space="preserve"> </w:t>
      </w:r>
      <w:r w:rsidRPr="00B27577">
        <w:rPr>
          <w:rFonts w:ascii="Times New Roman" w:hAnsi="Times New Roman" w:cs="Times New Roman"/>
          <w:sz w:val="28"/>
          <w:szCs w:val="28"/>
        </w:rPr>
        <w:t>В.</w:t>
      </w:r>
      <w:r w:rsidR="00C05062">
        <w:rPr>
          <w:rFonts w:ascii="Times New Roman" w:hAnsi="Times New Roman" w:cs="Times New Roman"/>
          <w:sz w:val="28"/>
          <w:szCs w:val="28"/>
        </w:rPr>
        <w:t xml:space="preserve"> </w:t>
      </w:r>
      <w:r w:rsidRPr="00B27577">
        <w:rPr>
          <w:rFonts w:ascii="Times New Roman" w:hAnsi="Times New Roman" w:cs="Times New Roman"/>
          <w:sz w:val="28"/>
          <w:szCs w:val="28"/>
        </w:rPr>
        <w:t>В.</w:t>
      </w:r>
      <w:r w:rsidR="00C05062">
        <w:rPr>
          <w:rFonts w:ascii="Times New Roman" w:hAnsi="Times New Roman" w:cs="Times New Roman"/>
          <w:sz w:val="28"/>
          <w:szCs w:val="28"/>
        </w:rPr>
        <w:t xml:space="preserve"> </w:t>
      </w:r>
      <w:r w:rsidRPr="00B27577">
        <w:rPr>
          <w:rFonts w:ascii="Times New Roman" w:hAnsi="Times New Roman" w:cs="Times New Roman"/>
          <w:sz w:val="28"/>
          <w:szCs w:val="28"/>
        </w:rPr>
        <w:t>Красных.</w:t>
      </w:r>
      <w:proofErr w:type="gram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Диалог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МГУ,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1998.</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352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t>Кунин</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620956" w:rsidRPr="00620956">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Курс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фразеологии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английского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Высшая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школа,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1986.</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С.153</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lastRenderedPageBreak/>
        <w:t>Ларина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620956" w:rsidRPr="00620956">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Категория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английской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культурах.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Монография.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Изд-во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РУДН,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2003.</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177-179.</w:t>
      </w:r>
      <w:r w:rsidR="00B2118F" w:rsidRPr="00B27577">
        <w:rPr>
          <w:rFonts w:ascii="Times New Roman" w:hAnsi="Times New Roman" w:cs="Times New Roman"/>
          <w:sz w:val="28"/>
          <w:szCs w:val="28"/>
        </w:rPr>
        <w:t xml:space="preserve"> </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Леонтьев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Понятия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невежливости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грубости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лингвистике.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Экология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практика.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2013.</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131-141.</w:t>
      </w:r>
      <w:r w:rsidR="00B2118F" w:rsidRPr="00B27577">
        <w:rPr>
          <w:rFonts w:ascii="Times New Roman" w:hAnsi="Times New Roman" w:cs="Times New Roman"/>
          <w:sz w:val="28"/>
          <w:szCs w:val="28"/>
        </w:rPr>
        <w:t xml:space="preserve"> </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Омельченко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Возможности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антропологического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языкознании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Омельченко.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Волгоград</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Изд-во</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ВолГУ</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2007.</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Постовалова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Картина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жизнедеятельности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фактора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картина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proofErr w:type="gramStart"/>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C05062">
        <w:rPr>
          <w:rFonts w:ascii="Times New Roman" w:hAnsi="Times New Roman" w:cs="Times New Roman"/>
          <w:sz w:val="28"/>
          <w:szCs w:val="28"/>
        </w:rPr>
        <w:t xml:space="preserve">- </w:t>
      </w:r>
      <w:proofErr w:type="gramEnd"/>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1998.</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8-69</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Постовалова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основные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парадигмы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изучения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типологии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представления)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XI</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Международная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конференция.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Логика,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методология,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Секция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Обнинск,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1995.</w:t>
      </w:r>
      <w:r w:rsidR="00B2118F" w:rsidRPr="00B27577">
        <w:rPr>
          <w:rFonts w:ascii="Times New Roman" w:hAnsi="Times New Roman" w:cs="Times New Roman"/>
          <w:sz w:val="28"/>
          <w:szCs w:val="28"/>
        </w:rPr>
        <w:t xml:space="preserve"> </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Постовалова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Картина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жизнедеятельности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Постовалова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Роль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человеческого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фактора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языке</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картина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Академия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СССР,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Ин-т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Б.</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Серебренников,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Е.С.Кубрякова</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Постовалова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Москва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1988.</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8–69.</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t>Почепцов</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Фатическая</w:t>
      </w:r>
      <w:proofErr w:type="spellEnd"/>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метакоммуникация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Почепцов</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Семантика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прагматика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синтаксических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единств.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Калинин,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1981.</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52-59.</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t>Рестан</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Синтаксис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вопросительного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предложения: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(главным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образом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Осло:</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Universitetsforlaget</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1969.</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880</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c.</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Романов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лидер</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деловом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общении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Романов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Человек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говорящий: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познание,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РАМ.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1995.</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с.56-70.</w:t>
      </w:r>
    </w:p>
    <w:p w:rsidR="00424F1E" w:rsidRPr="00B27577" w:rsidRDefault="00A1544F"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Романов</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Коммуникативная</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инициатива</w:t>
      </w:r>
      <w:r w:rsidR="00B2118F" w:rsidRPr="00B27577">
        <w:rPr>
          <w:rFonts w:ascii="Times New Roman" w:hAnsi="Times New Roman" w:cs="Times New Roman"/>
          <w:sz w:val="28"/>
          <w:szCs w:val="28"/>
        </w:rPr>
        <w:t xml:space="preserve"> </w:t>
      </w:r>
      <w:proofErr w:type="gramStart"/>
      <w:r w:rsidR="00424F1E" w:rsidRPr="00B27577">
        <w:rPr>
          <w:rFonts w:ascii="Times New Roman" w:hAnsi="Times New Roman" w:cs="Times New Roman"/>
          <w:sz w:val="28"/>
          <w:szCs w:val="28"/>
        </w:rPr>
        <w:t>говорящего</w:t>
      </w:r>
      <w:proofErr w:type="gramEnd"/>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диалоге</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Романов</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Текст</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как</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структура,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1992.</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с.55-76.</w:t>
      </w:r>
    </w:p>
    <w:p w:rsidR="00424F1E" w:rsidRPr="00B27577" w:rsidRDefault="00A1544F"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lastRenderedPageBreak/>
        <w:t>Романов</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proofErr w:type="spellStart"/>
      <w:r w:rsidR="00424F1E" w:rsidRPr="00B27577">
        <w:rPr>
          <w:rFonts w:ascii="Times New Roman" w:hAnsi="Times New Roman" w:cs="Times New Roman"/>
          <w:sz w:val="28"/>
          <w:szCs w:val="28"/>
        </w:rPr>
        <w:t>перформативах</w:t>
      </w:r>
      <w:proofErr w:type="spellEnd"/>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речевом</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акте</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Романов</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Содержательный</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анализ</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основных</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языковых</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единиц.</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Барнаул,</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1981.</w:t>
      </w:r>
    </w:p>
    <w:p w:rsidR="00424F1E" w:rsidRDefault="00A1544F"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Романов</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Системный</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анализ</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регулятивных</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средств</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диалогического</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общения.</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Ин-т</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языкознания</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АН</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СССР.</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1988.</w:t>
      </w:r>
      <w:r w:rsidR="00B2118F" w:rsidRPr="00B27577">
        <w:rPr>
          <w:rFonts w:ascii="Times New Roman" w:hAnsi="Times New Roman" w:cs="Times New Roman"/>
          <w:sz w:val="28"/>
          <w:szCs w:val="28"/>
        </w:rPr>
        <w:t xml:space="preserve"> </w:t>
      </w:r>
      <w:r w:rsidR="00424F1E" w:rsidRPr="00B27577">
        <w:rPr>
          <w:rFonts w:ascii="Times New Roman" w:hAnsi="Times New Roman" w:cs="Times New Roman"/>
          <w:sz w:val="28"/>
          <w:szCs w:val="28"/>
        </w:rPr>
        <w:t>с.183.</w:t>
      </w:r>
    </w:p>
    <w:p w:rsidR="008710D9" w:rsidRPr="008710D9" w:rsidRDefault="008710D9" w:rsidP="008710D9">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8710D9">
        <w:rPr>
          <w:rFonts w:ascii="Times New Roman" w:hAnsi="Times New Roman" w:cs="Times New Roman"/>
          <w:sz w:val="28"/>
          <w:szCs w:val="28"/>
        </w:rPr>
        <w:t xml:space="preserve">Румянцева П.В. Гендерная идентичность // Практикум по гендерной психологии / Под ред. </w:t>
      </w:r>
      <w:proofErr w:type="spellStart"/>
      <w:r w:rsidRPr="008710D9">
        <w:rPr>
          <w:rFonts w:ascii="Times New Roman" w:hAnsi="Times New Roman" w:cs="Times New Roman"/>
          <w:sz w:val="28"/>
          <w:szCs w:val="28"/>
        </w:rPr>
        <w:t>И.С.Клецин</w:t>
      </w:r>
      <w:r w:rsidR="00C05062">
        <w:rPr>
          <w:rFonts w:ascii="Times New Roman" w:hAnsi="Times New Roman" w:cs="Times New Roman"/>
          <w:sz w:val="28"/>
          <w:szCs w:val="28"/>
        </w:rPr>
        <w:t>ой</w:t>
      </w:r>
      <w:proofErr w:type="spellEnd"/>
      <w:r w:rsidR="00C05062">
        <w:rPr>
          <w:rFonts w:ascii="Times New Roman" w:hAnsi="Times New Roman" w:cs="Times New Roman"/>
          <w:sz w:val="28"/>
          <w:szCs w:val="28"/>
        </w:rPr>
        <w:t>. - СПб</w:t>
      </w:r>
      <w:proofErr w:type="gramStart"/>
      <w:r w:rsidR="00C05062">
        <w:rPr>
          <w:rFonts w:ascii="Times New Roman" w:hAnsi="Times New Roman" w:cs="Times New Roman"/>
          <w:sz w:val="28"/>
          <w:szCs w:val="28"/>
        </w:rPr>
        <w:t>.: "</w:t>
      </w:r>
      <w:proofErr w:type="gramEnd"/>
      <w:r w:rsidR="00C05062">
        <w:rPr>
          <w:rFonts w:ascii="Times New Roman" w:hAnsi="Times New Roman" w:cs="Times New Roman"/>
          <w:sz w:val="28"/>
          <w:szCs w:val="28"/>
        </w:rPr>
        <w:t>Питер", 2002. - С.</w:t>
      </w:r>
      <w:r w:rsidRPr="008710D9">
        <w:rPr>
          <w:rFonts w:ascii="Times New Roman" w:hAnsi="Times New Roman" w:cs="Times New Roman"/>
          <w:sz w:val="28"/>
          <w:szCs w:val="28"/>
        </w:rPr>
        <w:t>171 - 178.</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Русская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грамматика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Шведова.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1980.</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Синтаксис.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767</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Семенов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Этимологический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словарь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от</w:t>
      </w:r>
      <w:proofErr w:type="gramStart"/>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w:t>
      </w:r>
      <w:proofErr w:type="gram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Юнвес</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2003.</w:t>
      </w:r>
      <w:r w:rsidR="00B2118F" w:rsidRPr="00B27577">
        <w:rPr>
          <w:rFonts w:ascii="Times New Roman" w:hAnsi="Times New Roman" w:cs="Times New Roman"/>
          <w:sz w:val="28"/>
          <w:szCs w:val="28"/>
        </w:rPr>
        <w:t xml:space="preserve"> </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t>Солганик</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публицистическая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картина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мира.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URL:</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http://www.gramota.ru/mag_arch.html?id=6</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(дата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обращения: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06.01.2014).</w:t>
      </w:r>
      <w:r w:rsidR="00B2118F" w:rsidRPr="00B27577">
        <w:rPr>
          <w:rFonts w:ascii="Times New Roman" w:hAnsi="Times New Roman" w:cs="Times New Roman"/>
          <w:sz w:val="28"/>
          <w:szCs w:val="28"/>
        </w:rPr>
        <w:t xml:space="preserve"> </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Степанов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Константы.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Словарь</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культуры.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Опыт</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исследования.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1997.</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824</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p>
    <w:p w:rsidR="00C80BA6"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C80BA6">
        <w:rPr>
          <w:rFonts w:ascii="Times New Roman" w:hAnsi="Times New Roman" w:cs="Times New Roman"/>
          <w:sz w:val="28"/>
          <w:szCs w:val="28"/>
        </w:rPr>
        <w:t>Степанов</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Ю.С.</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Семиотика.</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М.:</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Наука,</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1971.</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168</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с.</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97.</w:t>
      </w:r>
      <w:r w:rsidR="00B2118F" w:rsidRPr="00C80BA6">
        <w:rPr>
          <w:rFonts w:ascii="Times New Roman" w:hAnsi="Times New Roman" w:cs="Times New Roman"/>
          <w:sz w:val="28"/>
          <w:szCs w:val="28"/>
        </w:rPr>
        <w:t xml:space="preserve"> </w:t>
      </w:r>
    </w:p>
    <w:p w:rsidR="00424F1E" w:rsidRPr="00C80BA6"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C80BA6">
        <w:rPr>
          <w:rFonts w:ascii="Times New Roman" w:hAnsi="Times New Roman" w:cs="Times New Roman"/>
          <w:sz w:val="28"/>
          <w:szCs w:val="28"/>
        </w:rPr>
        <w:t>Степанов,</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Ю.</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С.</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Иерархия</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имен</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и</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ранги</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субъектов</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Ю.</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С.</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Степанов</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Известия</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Академии</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наук</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СССР.</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Серия</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литературы</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и</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языка.</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1979.</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Т.</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38.</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4.</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С.</w:t>
      </w:r>
      <w:r w:rsidR="00B2118F" w:rsidRPr="00C80BA6">
        <w:rPr>
          <w:rFonts w:ascii="Times New Roman" w:hAnsi="Times New Roman" w:cs="Times New Roman"/>
          <w:sz w:val="28"/>
          <w:szCs w:val="28"/>
        </w:rPr>
        <w:t xml:space="preserve"> </w:t>
      </w:r>
      <w:r w:rsidRPr="00C80BA6">
        <w:rPr>
          <w:rFonts w:ascii="Times New Roman" w:hAnsi="Times New Roman" w:cs="Times New Roman"/>
          <w:sz w:val="28"/>
          <w:szCs w:val="28"/>
        </w:rPr>
        <w:t>53–61.</w:t>
      </w:r>
    </w:p>
    <w:p w:rsidR="00424F1E"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t>Телия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методологических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основаниях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лингвокультурологии</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Логика,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методология,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философия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сб.</w:t>
      </w:r>
      <w:r w:rsidR="00B2118F" w:rsidRPr="00B27577">
        <w:rPr>
          <w:rFonts w:ascii="Times New Roman" w:hAnsi="Times New Roman" w:cs="Times New Roman"/>
          <w:sz w:val="28"/>
          <w:szCs w:val="28"/>
        </w:rPr>
        <w:t xml:space="preserve"> </w:t>
      </w:r>
      <w:proofErr w:type="gramStart"/>
      <w:r w:rsidRPr="00B27577">
        <w:rPr>
          <w:rFonts w:ascii="Times New Roman" w:hAnsi="Times New Roman" w:cs="Times New Roman"/>
          <w:sz w:val="28"/>
          <w:szCs w:val="28"/>
        </w:rPr>
        <w:t>матер</w:t>
      </w:r>
      <w:proofErr w:type="gram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Москва,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Обнинск,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1995.</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102-106</w:t>
      </w:r>
    </w:p>
    <w:p w:rsidR="00496873" w:rsidRPr="00496873" w:rsidRDefault="00496873" w:rsidP="00496873">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496873">
        <w:rPr>
          <w:rFonts w:ascii="Times New Roman" w:hAnsi="Times New Roman" w:cs="Times New Roman"/>
          <w:sz w:val="28"/>
          <w:szCs w:val="28"/>
        </w:rPr>
        <w:t xml:space="preserve">Филимонова, О.Е. Категория </w:t>
      </w:r>
      <w:proofErr w:type="spellStart"/>
      <w:r w:rsidRPr="00496873">
        <w:rPr>
          <w:rFonts w:ascii="Times New Roman" w:hAnsi="Times New Roman" w:cs="Times New Roman"/>
          <w:sz w:val="28"/>
          <w:szCs w:val="28"/>
        </w:rPr>
        <w:t>эмотивности</w:t>
      </w:r>
      <w:proofErr w:type="spellEnd"/>
      <w:r w:rsidRPr="00496873">
        <w:rPr>
          <w:rFonts w:ascii="Times New Roman" w:hAnsi="Times New Roman" w:cs="Times New Roman"/>
          <w:sz w:val="28"/>
          <w:szCs w:val="28"/>
        </w:rPr>
        <w:t xml:space="preserve"> в английском тексте (когнитивные и эмотивные аспекты) [Текст]: </w:t>
      </w:r>
      <w:proofErr w:type="spellStart"/>
      <w:r w:rsidRPr="00496873">
        <w:rPr>
          <w:rFonts w:ascii="Times New Roman" w:hAnsi="Times New Roman" w:cs="Times New Roman"/>
          <w:sz w:val="28"/>
          <w:szCs w:val="28"/>
        </w:rPr>
        <w:t>Дис</w:t>
      </w:r>
      <w:proofErr w:type="spellEnd"/>
      <w:r w:rsidRPr="00496873">
        <w:rPr>
          <w:rFonts w:ascii="Times New Roman" w:hAnsi="Times New Roman" w:cs="Times New Roman"/>
          <w:sz w:val="28"/>
          <w:szCs w:val="28"/>
        </w:rPr>
        <w:t xml:space="preserve">. … </w:t>
      </w:r>
      <w:proofErr w:type="spellStart"/>
      <w:r w:rsidRPr="00496873">
        <w:rPr>
          <w:rFonts w:ascii="Times New Roman" w:hAnsi="Times New Roman" w:cs="Times New Roman"/>
          <w:sz w:val="28"/>
          <w:szCs w:val="28"/>
        </w:rPr>
        <w:t>докт</w:t>
      </w:r>
      <w:proofErr w:type="spellEnd"/>
      <w:r w:rsidRPr="00496873">
        <w:rPr>
          <w:rFonts w:ascii="Times New Roman" w:hAnsi="Times New Roman" w:cs="Times New Roman"/>
          <w:sz w:val="28"/>
          <w:szCs w:val="28"/>
        </w:rPr>
        <w:t xml:space="preserve">. </w:t>
      </w:r>
      <w:proofErr w:type="spellStart"/>
      <w:r w:rsidRPr="00496873">
        <w:rPr>
          <w:rFonts w:ascii="Times New Roman" w:hAnsi="Times New Roman" w:cs="Times New Roman"/>
          <w:sz w:val="28"/>
          <w:szCs w:val="28"/>
        </w:rPr>
        <w:t>филол</w:t>
      </w:r>
      <w:proofErr w:type="spellEnd"/>
      <w:r w:rsidRPr="00496873">
        <w:rPr>
          <w:rFonts w:ascii="Times New Roman" w:hAnsi="Times New Roman" w:cs="Times New Roman"/>
          <w:sz w:val="28"/>
          <w:szCs w:val="28"/>
        </w:rPr>
        <w:t>. наук / О.Е. Филимонова. – СПб</w:t>
      </w:r>
      <w:proofErr w:type="gramStart"/>
      <w:r w:rsidRPr="00496873">
        <w:rPr>
          <w:rFonts w:ascii="Times New Roman" w:hAnsi="Times New Roman" w:cs="Times New Roman"/>
          <w:sz w:val="28"/>
          <w:szCs w:val="28"/>
        </w:rPr>
        <w:t xml:space="preserve">., </w:t>
      </w:r>
      <w:proofErr w:type="gramEnd"/>
      <w:r w:rsidRPr="00496873">
        <w:rPr>
          <w:rFonts w:ascii="Times New Roman" w:hAnsi="Times New Roman" w:cs="Times New Roman"/>
          <w:sz w:val="28"/>
          <w:szCs w:val="28"/>
        </w:rPr>
        <w:t>2001.</w:t>
      </w:r>
    </w:p>
    <w:p w:rsidR="00424F1E"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t>Формановская</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Речевое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общение: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коммуникативно-прагматический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подход.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216</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p>
    <w:p w:rsidR="004A1791" w:rsidRPr="00B27577" w:rsidRDefault="004A1791"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Фрумкина Р. М. Психолингвистика: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школы.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Издательский центр «Академия», 2003. – 320 с.</w:t>
      </w:r>
    </w:p>
    <w:p w:rsidR="00424F1E"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lastRenderedPageBreak/>
        <w:t>Фурменкова</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Средства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реализации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принципа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вежливости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американском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варианте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современного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английского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примере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речевых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актов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общения,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просьбы,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приветствия):</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дис</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канд.</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филол</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наук.</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Калининград,</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2005.</w:t>
      </w:r>
      <w:r w:rsidR="00B2118F" w:rsidRPr="00B27577">
        <w:rPr>
          <w:rFonts w:ascii="Times New Roman" w:hAnsi="Times New Roman" w:cs="Times New Roman"/>
          <w:sz w:val="28"/>
          <w:szCs w:val="28"/>
        </w:rPr>
        <w:t xml:space="preserve"> </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Хомякова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Г.,</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Петухова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Понятие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эмоционально-оценочного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диссонанса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его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репрезентация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англоязычном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тексте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Материалы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XLI</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Международной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филологической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конференции.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2012.</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Вып.16.</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СПб:</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Издательство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СПбГУ.</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С.56-60</w:t>
      </w:r>
      <w:r w:rsidR="00B2118F" w:rsidRPr="00B27577">
        <w:rPr>
          <w:rFonts w:ascii="Times New Roman" w:hAnsi="Times New Roman" w:cs="Times New Roman"/>
          <w:sz w:val="28"/>
          <w:szCs w:val="28"/>
        </w:rPr>
        <w:t xml:space="preserve"> </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proofErr w:type="spellStart"/>
      <w:r w:rsidRPr="00B27577">
        <w:rPr>
          <w:rFonts w:ascii="Times New Roman" w:hAnsi="Times New Roman" w:cs="Times New Roman"/>
          <w:sz w:val="28"/>
          <w:szCs w:val="28"/>
        </w:rPr>
        <w:t>Шаховский</w:t>
      </w:r>
      <w:proofErr w:type="spellEnd"/>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Категоризация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эмоций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лексико-семантической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системе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Воронеж,</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1987.</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7</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Шведова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описания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структурных</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схем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предложения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Шведова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Вопросы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языкознания,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1973,</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№4.</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39-50.</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rPr>
        <w:t>Шведова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понятии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регулярная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реализация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структурной</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схемы</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простого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предложения»</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Н.</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Ю.</w:t>
      </w:r>
      <w:r w:rsidR="00B2118F" w:rsidRPr="00B27577">
        <w:rPr>
          <w:rFonts w:ascii="Times New Roman" w:hAnsi="Times New Roman" w:cs="Times New Roman"/>
          <w:sz w:val="28"/>
          <w:szCs w:val="28"/>
        </w:rPr>
        <w:t xml:space="preserve"> </w:t>
      </w:r>
      <w:r w:rsidR="00C05062">
        <w:rPr>
          <w:rFonts w:ascii="Times New Roman" w:hAnsi="Times New Roman" w:cs="Times New Roman"/>
          <w:sz w:val="28"/>
          <w:szCs w:val="28"/>
        </w:rPr>
        <w:t>Ш</w:t>
      </w:r>
      <w:bookmarkStart w:id="25" w:name="_GoBack"/>
      <w:bookmarkEnd w:id="25"/>
      <w:r w:rsidRPr="00B27577">
        <w:rPr>
          <w:rFonts w:ascii="Times New Roman" w:hAnsi="Times New Roman" w:cs="Times New Roman"/>
          <w:sz w:val="28"/>
          <w:szCs w:val="28"/>
        </w:rPr>
        <w:t>ведова</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Мысли</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о</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русском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языке.</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М.,</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1989.</w:t>
      </w:r>
    </w:p>
    <w:p w:rsidR="00424F1E" w:rsidRPr="00C05062"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lang w:val="en-US"/>
        </w:rPr>
        <w:t>Brown</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P</w:t>
      </w:r>
      <w:r w:rsidRPr="00C05062">
        <w:rPr>
          <w:rFonts w:ascii="Times New Roman" w:hAnsi="Times New Roman" w:cs="Times New Roman"/>
          <w:sz w:val="28"/>
          <w:szCs w:val="28"/>
        </w:rPr>
        <w:t>.,</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Levinson</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S</w:t>
      </w:r>
      <w:r w:rsidRPr="00C05062">
        <w:rPr>
          <w:rFonts w:ascii="Times New Roman" w:hAnsi="Times New Roman" w:cs="Times New Roman"/>
          <w:sz w:val="28"/>
          <w:szCs w:val="28"/>
        </w:rPr>
        <w:t>.</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Politeness</w:t>
      </w:r>
      <w:r w:rsidRPr="00C05062">
        <w:rPr>
          <w:rFonts w:ascii="Times New Roman" w:hAnsi="Times New Roman" w:cs="Times New Roman"/>
          <w:sz w:val="28"/>
          <w:szCs w:val="28"/>
        </w:rPr>
        <w:t>:</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Some</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Universals</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in</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Language</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Usage</w:t>
      </w:r>
      <w:r w:rsidRPr="00C05062">
        <w:rPr>
          <w:rFonts w:ascii="Times New Roman" w:hAnsi="Times New Roman" w:cs="Times New Roman"/>
          <w:sz w:val="28"/>
          <w:szCs w:val="28"/>
        </w:rPr>
        <w:t>.</w:t>
      </w:r>
      <w:r w:rsidR="00B2118F" w:rsidRPr="00C05062">
        <w:rPr>
          <w:rFonts w:ascii="Times New Roman" w:hAnsi="Times New Roman" w:cs="Times New Roman"/>
          <w:sz w:val="28"/>
          <w:szCs w:val="28"/>
        </w:rPr>
        <w:t xml:space="preserve"> </w:t>
      </w:r>
      <w:r w:rsidRPr="00C05062">
        <w:rPr>
          <w:rFonts w:ascii="Times New Roman" w:hAnsi="Times New Roman" w:cs="Times New Roman"/>
          <w:sz w:val="28"/>
          <w:szCs w:val="28"/>
        </w:rPr>
        <w:t>–</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Cambridge</w:t>
      </w:r>
      <w:r w:rsidRPr="00C05062">
        <w:rPr>
          <w:rFonts w:ascii="Times New Roman" w:hAnsi="Times New Roman" w:cs="Times New Roman"/>
          <w:sz w:val="28"/>
          <w:szCs w:val="28"/>
        </w:rPr>
        <w:t>:</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CUP</w:t>
      </w:r>
      <w:r w:rsidRPr="00C05062">
        <w:rPr>
          <w:rFonts w:ascii="Times New Roman" w:hAnsi="Times New Roman" w:cs="Times New Roman"/>
          <w:sz w:val="28"/>
          <w:szCs w:val="28"/>
        </w:rPr>
        <w:t>,</w:t>
      </w:r>
      <w:r w:rsidR="00B2118F" w:rsidRPr="00C05062">
        <w:rPr>
          <w:rFonts w:ascii="Times New Roman" w:hAnsi="Times New Roman" w:cs="Times New Roman"/>
          <w:sz w:val="28"/>
          <w:szCs w:val="28"/>
        </w:rPr>
        <w:t xml:space="preserve"> </w:t>
      </w:r>
      <w:r w:rsidRPr="00C05062">
        <w:rPr>
          <w:rFonts w:ascii="Times New Roman" w:hAnsi="Times New Roman" w:cs="Times New Roman"/>
          <w:sz w:val="28"/>
          <w:szCs w:val="28"/>
        </w:rPr>
        <w:t>1994.</w:t>
      </w:r>
      <w:r w:rsidR="00B2118F" w:rsidRPr="00C05062">
        <w:rPr>
          <w:rFonts w:ascii="Times New Roman" w:hAnsi="Times New Roman" w:cs="Times New Roman"/>
          <w:sz w:val="28"/>
          <w:szCs w:val="28"/>
        </w:rPr>
        <w:t xml:space="preserve"> </w:t>
      </w:r>
      <w:r w:rsidRPr="00C05062">
        <w:rPr>
          <w:rFonts w:ascii="Times New Roman" w:hAnsi="Times New Roman" w:cs="Times New Roman"/>
          <w:sz w:val="28"/>
          <w:szCs w:val="28"/>
        </w:rPr>
        <w:t>–</w:t>
      </w:r>
      <w:r w:rsidR="00B2118F" w:rsidRPr="00C05062">
        <w:rPr>
          <w:rFonts w:ascii="Times New Roman" w:hAnsi="Times New Roman" w:cs="Times New Roman"/>
          <w:sz w:val="28"/>
          <w:szCs w:val="28"/>
        </w:rPr>
        <w:t xml:space="preserve"> </w:t>
      </w:r>
      <w:r w:rsidRPr="00C05062">
        <w:rPr>
          <w:rFonts w:ascii="Times New Roman" w:hAnsi="Times New Roman" w:cs="Times New Roman"/>
          <w:sz w:val="28"/>
          <w:szCs w:val="28"/>
        </w:rPr>
        <w:t>345</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c</w:t>
      </w:r>
      <w:r w:rsidRPr="00C05062">
        <w:rPr>
          <w:rFonts w:ascii="Times New Roman" w:hAnsi="Times New Roman" w:cs="Times New Roman"/>
          <w:sz w:val="28"/>
          <w:szCs w:val="28"/>
        </w:rPr>
        <w:t>.</w:t>
      </w:r>
      <w:r w:rsidR="00B2118F" w:rsidRPr="00C05062">
        <w:rPr>
          <w:rFonts w:ascii="Times New Roman" w:hAnsi="Times New Roman" w:cs="Times New Roman"/>
          <w:sz w:val="28"/>
          <w:szCs w:val="28"/>
        </w:rPr>
        <w:t xml:space="preserve"> </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rPr>
      </w:pPr>
      <w:r w:rsidRPr="00B27577">
        <w:rPr>
          <w:rFonts w:ascii="Times New Roman" w:hAnsi="Times New Roman" w:cs="Times New Roman"/>
          <w:sz w:val="28"/>
          <w:szCs w:val="28"/>
          <w:lang w:val="en-US"/>
        </w:rPr>
        <w:t>Goffman</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E</w:t>
      </w:r>
      <w:r w:rsidRPr="00C05062">
        <w:rPr>
          <w:rFonts w:ascii="Times New Roman" w:hAnsi="Times New Roman" w:cs="Times New Roman"/>
          <w:sz w:val="28"/>
          <w:szCs w:val="28"/>
        </w:rPr>
        <w:t>.</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Forms</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of</w:t>
      </w:r>
      <w:r w:rsidR="00B2118F" w:rsidRPr="00C05062">
        <w:rPr>
          <w:rFonts w:ascii="Times New Roman" w:hAnsi="Times New Roman" w:cs="Times New Roman"/>
          <w:sz w:val="28"/>
          <w:szCs w:val="28"/>
        </w:rPr>
        <w:t xml:space="preserve"> </w:t>
      </w:r>
      <w:r w:rsidRPr="00B27577">
        <w:rPr>
          <w:rFonts w:ascii="Times New Roman" w:hAnsi="Times New Roman" w:cs="Times New Roman"/>
          <w:sz w:val="28"/>
          <w:szCs w:val="28"/>
          <w:lang w:val="en-US"/>
        </w:rPr>
        <w:t>Talk.</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Pennsylvania:</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University</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of</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Pennsylvania</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Press,</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1983.</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rPr>
        <w:t>335</w:t>
      </w:r>
      <w:r w:rsidR="00B2118F" w:rsidRPr="00B27577">
        <w:rPr>
          <w:rFonts w:ascii="Times New Roman" w:hAnsi="Times New Roman" w:cs="Times New Roman"/>
          <w:sz w:val="28"/>
          <w:szCs w:val="28"/>
        </w:rPr>
        <w:t xml:space="preserve"> </w:t>
      </w:r>
      <w:r w:rsidRPr="00B27577">
        <w:rPr>
          <w:rFonts w:ascii="Times New Roman" w:hAnsi="Times New Roman" w:cs="Times New Roman"/>
          <w:sz w:val="28"/>
          <w:szCs w:val="28"/>
        </w:rPr>
        <w:t>p.</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lang w:val="en-US"/>
        </w:rPr>
      </w:pPr>
      <w:proofErr w:type="spellStart"/>
      <w:r w:rsidRPr="00B27577">
        <w:rPr>
          <w:rFonts w:ascii="Times New Roman" w:hAnsi="Times New Roman" w:cs="Times New Roman"/>
          <w:sz w:val="28"/>
          <w:szCs w:val="28"/>
          <w:lang w:val="en-US"/>
        </w:rPr>
        <w:t>Lacoff</w:t>
      </w:r>
      <w:proofErr w:type="spellEnd"/>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R.</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Talking</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Power</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proofErr w:type="gramStart"/>
      <w:r w:rsidRPr="00B27577">
        <w:rPr>
          <w:rFonts w:ascii="Times New Roman" w:hAnsi="Times New Roman" w:cs="Times New Roman"/>
          <w:sz w:val="28"/>
          <w:szCs w:val="28"/>
          <w:lang w:val="en-US"/>
        </w:rPr>
        <w:t>The</w:t>
      </w:r>
      <w:proofErr w:type="gramEnd"/>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Politics</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of</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Language.</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NY:</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Basic</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Books,</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1990.</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P.</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198-214.</w:t>
      </w:r>
      <w:r w:rsidR="00B2118F" w:rsidRPr="00B27577">
        <w:rPr>
          <w:rFonts w:ascii="Times New Roman" w:hAnsi="Times New Roman" w:cs="Times New Roman"/>
          <w:sz w:val="28"/>
          <w:szCs w:val="28"/>
          <w:lang w:val="en-US"/>
        </w:rPr>
        <w:t xml:space="preserve"> </w:t>
      </w:r>
    </w:p>
    <w:p w:rsidR="00424F1E" w:rsidRPr="00B27577" w:rsidRDefault="00424F1E" w:rsidP="00E053C0">
      <w:pPr>
        <w:pStyle w:val="a3"/>
        <w:numPr>
          <w:ilvl w:val="0"/>
          <w:numId w:val="15"/>
        </w:numPr>
        <w:tabs>
          <w:tab w:val="num" w:pos="0"/>
        </w:tabs>
        <w:spacing w:after="0" w:line="360" w:lineRule="auto"/>
        <w:ind w:left="0" w:firstLine="709"/>
        <w:jc w:val="both"/>
        <w:rPr>
          <w:rFonts w:ascii="Times New Roman" w:hAnsi="Times New Roman" w:cs="Times New Roman"/>
          <w:sz w:val="28"/>
          <w:szCs w:val="28"/>
          <w:lang w:val="en-US"/>
        </w:rPr>
      </w:pPr>
      <w:r w:rsidRPr="00B27577">
        <w:rPr>
          <w:rFonts w:ascii="Times New Roman" w:hAnsi="Times New Roman" w:cs="Times New Roman"/>
          <w:sz w:val="28"/>
          <w:szCs w:val="28"/>
          <w:lang w:val="en-US"/>
        </w:rPr>
        <w:t>Leech</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G.</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N.</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Principles</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of</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Pragmatics.</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L.:</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Longman,</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1983.</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250</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c.</w:t>
      </w:r>
      <w:r w:rsidR="00B2118F" w:rsidRPr="00B27577">
        <w:rPr>
          <w:rFonts w:ascii="Times New Roman" w:hAnsi="Times New Roman" w:cs="Times New Roman"/>
          <w:sz w:val="28"/>
          <w:szCs w:val="28"/>
          <w:lang w:val="en-US"/>
        </w:rPr>
        <w:t xml:space="preserve"> </w:t>
      </w:r>
    </w:p>
    <w:p w:rsidR="00C22E38" w:rsidRPr="00ED1EDC" w:rsidRDefault="00C22E38" w:rsidP="00E053C0">
      <w:pPr>
        <w:tabs>
          <w:tab w:val="num" w:pos="0"/>
        </w:tabs>
        <w:spacing w:after="0" w:line="360" w:lineRule="auto"/>
        <w:jc w:val="both"/>
        <w:rPr>
          <w:rFonts w:ascii="Times New Roman" w:hAnsi="Times New Roman" w:cs="Times New Roman"/>
          <w:sz w:val="28"/>
          <w:szCs w:val="28"/>
          <w:lang w:val="en-US"/>
        </w:rPr>
      </w:pPr>
    </w:p>
    <w:p w:rsidR="00B32F1D" w:rsidRPr="00242E0D" w:rsidRDefault="00B32F1D" w:rsidP="00E053C0">
      <w:pPr>
        <w:spacing w:after="0" w:line="360" w:lineRule="auto"/>
        <w:jc w:val="center"/>
        <w:rPr>
          <w:rFonts w:ascii="Times New Roman" w:eastAsia="Times New Roman" w:hAnsi="Times New Roman" w:cs="Times New Roman"/>
          <w:sz w:val="28"/>
          <w:szCs w:val="28"/>
          <w:lang w:val="en-US" w:eastAsia="ru-RU"/>
        </w:rPr>
      </w:pPr>
    </w:p>
    <w:p w:rsidR="00B32F1D" w:rsidRPr="00242E0D" w:rsidRDefault="00B32F1D" w:rsidP="00E053C0">
      <w:pPr>
        <w:spacing w:after="0" w:line="360" w:lineRule="auto"/>
        <w:jc w:val="center"/>
        <w:rPr>
          <w:rFonts w:ascii="Times New Roman" w:eastAsia="Times New Roman" w:hAnsi="Times New Roman" w:cs="Times New Roman"/>
          <w:sz w:val="28"/>
          <w:szCs w:val="28"/>
          <w:lang w:val="en-US" w:eastAsia="ru-RU"/>
        </w:rPr>
      </w:pPr>
    </w:p>
    <w:p w:rsidR="00B32F1D" w:rsidRPr="00242E0D" w:rsidRDefault="00B32F1D" w:rsidP="00E053C0">
      <w:pPr>
        <w:spacing w:after="0" w:line="360" w:lineRule="auto"/>
        <w:jc w:val="center"/>
        <w:rPr>
          <w:rFonts w:ascii="Times New Roman" w:eastAsia="Times New Roman" w:hAnsi="Times New Roman" w:cs="Times New Roman"/>
          <w:sz w:val="28"/>
          <w:szCs w:val="28"/>
          <w:lang w:val="en-US" w:eastAsia="ru-RU"/>
        </w:rPr>
      </w:pPr>
    </w:p>
    <w:p w:rsidR="00B32F1D" w:rsidRPr="00242E0D" w:rsidRDefault="00B32F1D" w:rsidP="00E053C0">
      <w:pPr>
        <w:spacing w:after="0" w:line="360" w:lineRule="auto"/>
        <w:jc w:val="center"/>
        <w:rPr>
          <w:rFonts w:ascii="Times New Roman" w:eastAsia="Times New Roman" w:hAnsi="Times New Roman" w:cs="Times New Roman"/>
          <w:sz w:val="28"/>
          <w:szCs w:val="28"/>
          <w:lang w:val="en-US" w:eastAsia="ru-RU"/>
        </w:rPr>
      </w:pPr>
    </w:p>
    <w:p w:rsidR="00B32F1D" w:rsidRPr="00242E0D" w:rsidRDefault="00B32F1D" w:rsidP="00E053C0">
      <w:pPr>
        <w:spacing w:after="0" w:line="360" w:lineRule="auto"/>
        <w:jc w:val="center"/>
        <w:rPr>
          <w:rFonts w:ascii="Times New Roman" w:eastAsia="Times New Roman" w:hAnsi="Times New Roman" w:cs="Times New Roman"/>
          <w:sz w:val="28"/>
          <w:szCs w:val="28"/>
          <w:lang w:val="en-US" w:eastAsia="ru-RU"/>
        </w:rPr>
      </w:pPr>
    </w:p>
    <w:p w:rsidR="00B32F1D" w:rsidRPr="00242E0D" w:rsidRDefault="00B32F1D" w:rsidP="00E053C0">
      <w:pPr>
        <w:spacing w:after="0" w:line="360" w:lineRule="auto"/>
        <w:jc w:val="center"/>
        <w:rPr>
          <w:rFonts w:ascii="Times New Roman" w:eastAsia="Times New Roman" w:hAnsi="Times New Roman" w:cs="Times New Roman"/>
          <w:sz w:val="28"/>
          <w:szCs w:val="28"/>
          <w:lang w:val="en-US" w:eastAsia="ru-RU"/>
        </w:rPr>
      </w:pPr>
    </w:p>
    <w:p w:rsidR="00B32F1D" w:rsidRPr="00242E0D" w:rsidRDefault="00B32F1D" w:rsidP="00E053C0">
      <w:pPr>
        <w:spacing w:after="0" w:line="360" w:lineRule="auto"/>
        <w:jc w:val="center"/>
        <w:rPr>
          <w:rFonts w:ascii="Times New Roman" w:eastAsia="Times New Roman" w:hAnsi="Times New Roman" w:cs="Times New Roman"/>
          <w:sz w:val="28"/>
          <w:szCs w:val="28"/>
          <w:lang w:val="en-US" w:eastAsia="ru-RU"/>
        </w:rPr>
      </w:pPr>
    </w:p>
    <w:p w:rsidR="00C22E38" w:rsidRPr="00B27577" w:rsidRDefault="00C22E38" w:rsidP="00E053C0">
      <w:pPr>
        <w:spacing w:after="0" w:line="360" w:lineRule="auto"/>
        <w:jc w:val="center"/>
        <w:rPr>
          <w:rFonts w:ascii="Times New Roman" w:eastAsia="Times New Roman" w:hAnsi="Times New Roman" w:cs="Times New Roman"/>
          <w:sz w:val="28"/>
          <w:szCs w:val="28"/>
          <w:lang w:eastAsia="ru-RU"/>
        </w:rPr>
      </w:pPr>
      <w:r w:rsidRPr="00B27577">
        <w:rPr>
          <w:rFonts w:ascii="Times New Roman" w:eastAsia="Times New Roman" w:hAnsi="Times New Roman" w:cs="Times New Roman"/>
          <w:sz w:val="28"/>
          <w:szCs w:val="28"/>
          <w:lang w:eastAsia="ru-RU"/>
        </w:rPr>
        <w:lastRenderedPageBreak/>
        <w:t>СПИСОК</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ИСТОЧНИКОВ</w:t>
      </w:r>
      <w:r w:rsidR="00B2118F" w:rsidRPr="00B27577">
        <w:rPr>
          <w:rFonts w:ascii="Times New Roman" w:eastAsia="Times New Roman" w:hAnsi="Times New Roman" w:cs="Times New Roman"/>
          <w:sz w:val="28"/>
          <w:szCs w:val="28"/>
          <w:lang w:eastAsia="ru-RU"/>
        </w:rPr>
        <w:t xml:space="preserve"> </w:t>
      </w:r>
      <w:r w:rsidRPr="00B27577">
        <w:rPr>
          <w:rFonts w:ascii="Times New Roman" w:eastAsia="Times New Roman" w:hAnsi="Times New Roman" w:cs="Times New Roman"/>
          <w:sz w:val="28"/>
          <w:szCs w:val="28"/>
          <w:lang w:eastAsia="ru-RU"/>
        </w:rPr>
        <w:t>ПРИМЕРОВ</w:t>
      </w:r>
    </w:p>
    <w:p w:rsidR="00747694" w:rsidRDefault="00747694" w:rsidP="00747694">
      <w:pPr>
        <w:tabs>
          <w:tab w:val="num" w:pos="0"/>
        </w:tabs>
        <w:spacing w:after="0" w:line="360" w:lineRule="auto"/>
        <w:jc w:val="both"/>
        <w:rPr>
          <w:rFonts w:ascii="Times New Roman" w:eastAsia="Times New Roman" w:hAnsi="Times New Roman" w:cs="Times New Roman"/>
          <w:sz w:val="28"/>
          <w:szCs w:val="28"/>
          <w:lang w:eastAsia="ru-RU"/>
        </w:rPr>
      </w:pPr>
    </w:p>
    <w:p w:rsidR="00C22E38" w:rsidRPr="00747694" w:rsidRDefault="00C22E38" w:rsidP="00747694">
      <w:pPr>
        <w:pStyle w:val="a3"/>
        <w:numPr>
          <w:ilvl w:val="0"/>
          <w:numId w:val="34"/>
        </w:numPr>
        <w:tabs>
          <w:tab w:val="num" w:pos="0"/>
        </w:tabs>
        <w:spacing w:after="0" w:line="360" w:lineRule="auto"/>
        <w:jc w:val="both"/>
        <w:rPr>
          <w:rFonts w:ascii="Times New Roman" w:hAnsi="Times New Roman" w:cs="Times New Roman"/>
          <w:sz w:val="28"/>
          <w:szCs w:val="28"/>
        </w:rPr>
      </w:pPr>
      <w:r w:rsidRPr="00747694">
        <w:rPr>
          <w:rFonts w:ascii="Times New Roman" w:hAnsi="Times New Roman" w:cs="Times New Roman"/>
          <w:sz w:val="28"/>
          <w:szCs w:val="28"/>
          <w:lang w:val="en-US"/>
        </w:rPr>
        <w:t>Date</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Night:</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Comedy/Crime/Romance</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director:</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Sh.</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Levy;</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writer:</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J.</w:t>
      </w:r>
      <w:r w:rsidR="00B2118F" w:rsidRPr="00747694">
        <w:rPr>
          <w:rFonts w:ascii="Times New Roman" w:hAnsi="Times New Roman" w:cs="Times New Roman"/>
          <w:sz w:val="28"/>
          <w:szCs w:val="28"/>
          <w:lang w:val="en-US"/>
        </w:rPr>
        <w:t xml:space="preserve"> </w:t>
      </w:r>
      <w:proofErr w:type="spellStart"/>
      <w:r w:rsidRPr="00747694">
        <w:rPr>
          <w:rFonts w:ascii="Times New Roman" w:hAnsi="Times New Roman" w:cs="Times New Roman"/>
          <w:sz w:val="28"/>
          <w:szCs w:val="28"/>
          <w:lang w:val="en-US"/>
        </w:rPr>
        <w:t>Klausner</w:t>
      </w:r>
      <w:proofErr w:type="spellEnd"/>
      <w:r w:rsidRPr="00747694">
        <w:rPr>
          <w:rFonts w:ascii="Times New Roman" w:hAnsi="Times New Roman" w:cs="Times New Roman"/>
          <w:sz w:val="28"/>
          <w:szCs w:val="28"/>
          <w:lang w:val="en-US"/>
        </w:rPr>
        <w:t>;</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stars:</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S.</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Carell,</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T.</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Fey,</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M.</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Wahlberg.</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rPr>
        <w:t>20th</w:t>
      </w:r>
      <w:r w:rsidR="00B2118F" w:rsidRPr="00747694">
        <w:rPr>
          <w:rFonts w:ascii="Times New Roman" w:hAnsi="Times New Roman" w:cs="Times New Roman"/>
          <w:sz w:val="28"/>
          <w:szCs w:val="28"/>
        </w:rPr>
        <w:t xml:space="preserve"> </w:t>
      </w:r>
      <w:proofErr w:type="spellStart"/>
      <w:r w:rsidRPr="00747694">
        <w:rPr>
          <w:rFonts w:ascii="Times New Roman" w:hAnsi="Times New Roman" w:cs="Times New Roman"/>
          <w:sz w:val="28"/>
          <w:szCs w:val="28"/>
        </w:rPr>
        <w:t>Century</w:t>
      </w:r>
      <w:proofErr w:type="spellEnd"/>
      <w:r w:rsidR="00B2118F" w:rsidRPr="00747694">
        <w:rPr>
          <w:rFonts w:ascii="Times New Roman" w:hAnsi="Times New Roman" w:cs="Times New Roman"/>
          <w:sz w:val="28"/>
          <w:szCs w:val="28"/>
        </w:rPr>
        <w:t xml:space="preserve"> </w:t>
      </w:r>
      <w:proofErr w:type="spellStart"/>
      <w:r w:rsidRPr="00747694">
        <w:rPr>
          <w:rFonts w:ascii="Times New Roman" w:hAnsi="Times New Roman" w:cs="Times New Roman"/>
          <w:sz w:val="28"/>
          <w:szCs w:val="28"/>
        </w:rPr>
        <w:t>Fox</w:t>
      </w:r>
      <w:proofErr w:type="spellEnd"/>
      <w:r w:rsidRPr="00747694">
        <w:rPr>
          <w:rFonts w:ascii="Times New Roman" w:hAnsi="Times New Roman" w:cs="Times New Roman"/>
          <w:sz w:val="28"/>
          <w:szCs w:val="28"/>
        </w:rPr>
        <w:t>,</w:t>
      </w:r>
      <w:r w:rsidR="00B2118F" w:rsidRPr="00747694">
        <w:rPr>
          <w:rFonts w:ascii="Times New Roman" w:hAnsi="Times New Roman" w:cs="Times New Roman"/>
          <w:sz w:val="28"/>
          <w:szCs w:val="28"/>
        </w:rPr>
        <w:t xml:space="preserve"> </w:t>
      </w:r>
      <w:r w:rsidR="00B62576" w:rsidRPr="00747694">
        <w:rPr>
          <w:rFonts w:ascii="Times New Roman" w:hAnsi="Times New Roman" w:cs="Times New Roman"/>
          <w:sz w:val="28"/>
          <w:szCs w:val="28"/>
        </w:rPr>
        <w:t>2010 – (</w:t>
      </w:r>
      <w:r w:rsidR="00B62576" w:rsidRPr="00747694">
        <w:rPr>
          <w:rFonts w:ascii="Times New Roman" w:hAnsi="Times New Roman" w:cs="Times New Roman"/>
          <w:sz w:val="28"/>
          <w:szCs w:val="28"/>
          <w:lang w:val="en-US"/>
        </w:rPr>
        <w:t>DN).</w:t>
      </w:r>
    </w:p>
    <w:p w:rsidR="00C22E38" w:rsidRPr="00747694" w:rsidRDefault="00C22E38" w:rsidP="00747694">
      <w:pPr>
        <w:pStyle w:val="a3"/>
        <w:numPr>
          <w:ilvl w:val="0"/>
          <w:numId w:val="34"/>
        </w:numPr>
        <w:spacing w:after="0" w:line="360" w:lineRule="auto"/>
        <w:jc w:val="both"/>
        <w:rPr>
          <w:rFonts w:ascii="Times New Roman" w:hAnsi="Times New Roman" w:cs="Times New Roman"/>
          <w:sz w:val="28"/>
          <w:szCs w:val="28"/>
          <w:lang w:val="en-US"/>
        </w:rPr>
      </w:pPr>
      <w:r w:rsidRPr="00B27577">
        <w:rPr>
          <w:rFonts w:ascii="Times New Roman" w:hAnsi="Times New Roman" w:cs="Times New Roman"/>
          <w:sz w:val="28"/>
          <w:szCs w:val="28"/>
          <w:lang w:val="en-US"/>
        </w:rPr>
        <w:t>Fitzgerald</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F.</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S.</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The</w:t>
      </w:r>
      <w:r w:rsidR="00B2118F" w:rsidRPr="00B27577">
        <w:rPr>
          <w:rFonts w:ascii="Times New Roman" w:hAnsi="Times New Roman" w:cs="Times New Roman"/>
          <w:sz w:val="28"/>
          <w:szCs w:val="28"/>
          <w:lang w:val="en-US"/>
        </w:rPr>
        <w:t xml:space="preserve"> </w:t>
      </w:r>
      <w:r w:rsidR="00747694">
        <w:rPr>
          <w:rFonts w:ascii="Times New Roman" w:hAnsi="Times New Roman" w:cs="Times New Roman"/>
          <w:sz w:val="28"/>
          <w:szCs w:val="28"/>
          <w:lang w:val="en-US"/>
        </w:rPr>
        <w:t>G</w:t>
      </w:r>
      <w:r w:rsidRPr="00B27577">
        <w:rPr>
          <w:rFonts w:ascii="Times New Roman" w:hAnsi="Times New Roman" w:cs="Times New Roman"/>
          <w:sz w:val="28"/>
          <w:szCs w:val="28"/>
          <w:lang w:val="en-US"/>
        </w:rPr>
        <w:t>reat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Gatsby.</w:t>
      </w:r>
      <w:r w:rsidR="00B2118F" w:rsidRPr="00B27577">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Moscow,</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1998</w:t>
      </w:r>
      <w:r w:rsidR="00747694" w:rsidRPr="00747694">
        <w:rPr>
          <w:rFonts w:ascii="Times New Roman" w:hAnsi="Times New Roman" w:cs="Times New Roman"/>
          <w:sz w:val="28"/>
          <w:szCs w:val="28"/>
          <w:lang w:val="en-US"/>
        </w:rPr>
        <w:t xml:space="preserve"> – (</w:t>
      </w:r>
      <w:r w:rsidR="00747694">
        <w:rPr>
          <w:rFonts w:ascii="Times New Roman" w:hAnsi="Times New Roman" w:cs="Times New Roman"/>
          <w:sz w:val="28"/>
          <w:szCs w:val="28"/>
          <w:lang w:val="en-US"/>
        </w:rPr>
        <w:t>GG)</w:t>
      </w:r>
      <w:r w:rsidRPr="00747694">
        <w:rPr>
          <w:rFonts w:ascii="Times New Roman" w:hAnsi="Times New Roman" w:cs="Times New Roman"/>
          <w:sz w:val="28"/>
          <w:szCs w:val="28"/>
          <w:lang w:val="en-US"/>
        </w:rPr>
        <w:t>.</w:t>
      </w:r>
    </w:p>
    <w:p w:rsidR="00C22E38" w:rsidRPr="00747694" w:rsidRDefault="00C22E38" w:rsidP="00747694">
      <w:pPr>
        <w:pStyle w:val="a3"/>
        <w:numPr>
          <w:ilvl w:val="0"/>
          <w:numId w:val="34"/>
        </w:numPr>
        <w:spacing w:after="0" w:line="360" w:lineRule="auto"/>
        <w:jc w:val="both"/>
        <w:rPr>
          <w:rFonts w:ascii="Times New Roman" w:hAnsi="Times New Roman" w:cs="Times New Roman"/>
          <w:sz w:val="28"/>
          <w:szCs w:val="28"/>
          <w:lang w:val="en-US"/>
        </w:rPr>
      </w:pPr>
      <w:r w:rsidRPr="00B27577">
        <w:rPr>
          <w:rFonts w:ascii="Times New Roman" w:hAnsi="Times New Roman" w:cs="Times New Roman"/>
          <w:sz w:val="28"/>
          <w:szCs w:val="28"/>
          <w:lang w:val="en-US"/>
        </w:rPr>
        <w:t>Fitzgerald</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F.</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Scott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“Tender</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is</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the</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night”.</w:t>
      </w:r>
      <w:r w:rsidR="00B2118F" w:rsidRPr="00B27577">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Moscow,</w:t>
      </w:r>
      <w:r w:rsid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1989</w:t>
      </w:r>
      <w:r w:rsidR="00747694">
        <w:rPr>
          <w:rFonts w:ascii="Times New Roman" w:hAnsi="Times New Roman" w:cs="Times New Roman"/>
          <w:sz w:val="28"/>
          <w:szCs w:val="28"/>
          <w:lang w:val="en-US"/>
        </w:rPr>
        <w:t xml:space="preserve"> – (TN)</w:t>
      </w:r>
      <w:r w:rsidRPr="00747694">
        <w:rPr>
          <w:rFonts w:ascii="Times New Roman" w:hAnsi="Times New Roman" w:cs="Times New Roman"/>
          <w:sz w:val="28"/>
          <w:szCs w:val="28"/>
          <w:lang w:val="en-US"/>
        </w:rPr>
        <w:t>.</w:t>
      </w:r>
    </w:p>
    <w:p w:rsidR="00C22E38" w:rsidRPr="00B27577" w:rsidRDefault="00C22E38" w:rsidP="00747694">
      <w:pPr>
        <w:pStyle w:val="a3"/>
        <w:numPr>
          <w:ilvl w:val="0"/>
          <w:numId w:val="34"/>
        </w:numPr>
        <w:spacing w:after="0" w:line="360" w:lineRule="auto"/>
        <w:jc w:val="both"/>
        <w:rPr>
          <w:rFonts w:ascii="Times New Roman" w:hAnsi="Times New Roman" w:cs="Times New Roman"/>
          <w:sz w:val="28"/>
          <w:szCs w:val="28"/>
          <w:lang w:val="en-US"/>
        </w:rPr>
      </w:pPr>
      <w:r w:rsidRPr="00B27577">
        <w:rPr>
          <w:rFonts w:ascii="Times New Roman" w:hAnsi="Times New Roman" w:cs="Times New Roman"/>
          <w:sz w:val="28"/>
          <w:szCs w:val="28"/>
          <w:lang w:val="en-US"/>
        </w:rPr>
        <w:t>Harris</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Red</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dragon.</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New</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York,</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2002</w:t>
      </w:r>
      <w:r w:rsidR="00747694">
        <w:rPr>
          <w:rFonts w:ascii="Times New Roman" w:hAnsi="Times New Roman" w:cs="Times New Roman"/>
          <w:sz w:val="28"/>
          <w:szCs w:val="28"/>
          <w:lang w:val="en-US"/>
        </w:rPr>
        <w:t xml:space="preserve"> – (RD)</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p>
    <w:p w:rsidR="00C22E38" w:rsidRPr="00B27577" w:rsidRDefault="00C22E38" w:rsidP="00747694">
      <w:pPr>
        <w:pStyle w:val="a3"/>
        <w:numPr>
          <w:ilvl w:val="0"/>
          <w:numId w:val="34"/>
        </w:numPr>
        <w:spacing w:after="0" w:line="360" w:lineRule="auto"/>
        <w:jc w:val="both"/>
        <w:rPr>
          <w:rFonts w:ascii="Times New Roman" w:hAnsi="Times New Roman" w:cs="Times New Roman"/>
          <w:sz w:val="28"/>
          <w:szCs w:val="28"/>
          <w:lang w:val="en-US"/>
        </w:rPr>
      </w:pPr>
      <w:r w:rsidRPr="00B27577">
        <w:rPr>
          <w:rFonts w:ascii="Times New Roman" w:hAnsi="Times New Roman" w:cs="Times New Roman"/>
          <w:sz w:val="28"/>
          <w:szCs w:val="28"/>
          <w:lang w:val="en-US"/>
        </w:rPr>
        <w:t>Hemingway</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E.</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A</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Farewell</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to</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Arms.</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Paperback,</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1989</w:t>
      </w:r>
      <w:r w:rsidR="00747694">
        <w:rPr>
          <w:rFonts w:ascii="Times New Roman" w:hAnsi="Times New Roman" w:cs="Times New Roman"/>
          <w:sz w:val="28"/>
          <w:szCs w:val="28"/>
          <w:lang w:val="en-US"/>
        </w:rPr>
        <w:t xml:space="preserve"> – (FA).</w:t>
      </w:r>
    </w:p>
    <w:p w:rsidR="00C22E38" w:rsidRPr="00747694" w:rsidRDefault="00C22E38" w:rsidP="00747694">
      <w:pPr>
        <w:pStyle w:val="a3"/>
        <w:numPr>
          <w:ilvl w:val="0"/>
          <w:numId w:val="34"/>
        </w:numPr>
        <w:spacing w:after="0" w:line="360" w:lineRule="auto"/>
        <w:jc w:val="both"/>
        <w:rPr>
          <w:rFonts w:ascii="Times New Roman" w:hAnsi="Times New Roman" w:cs="Times New Roman"/>
          <w:sz w:val="28"/>
          <w:szCs w:val="28"/>
          <w:lang w:val="en-US"/>
        </w:rPr>
      </w:pPr>
      <w:proofErr w:type="spellStart"/>
      <w:r w:rsidRPr="00B27577">
        <w:rPr>
          <w:rFonts w:ascii="Times New Roman" w:hAnsi="Times New Roman" w:cs="Times New Roman"/>
          <w:sz w:val="28"/>
          <w:szCs w:val="28"/>
          <w:lang w:val="en-US"/>
        </w:rPr>
        <w:t>Iversen</w:t>
      </w:r>
      <w:proofErr w:type="spellEnd"/>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K.</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Molly</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Brown:</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Unraveling</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the</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Myth.</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N.</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Y.:</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Big</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Earth</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Publishing,</w:t>
      </w:r>
      <w:r w:rsidR="00B2118F" w:rsidRPr="00B27577">
        <w:rPr>
          <w:rFonts w:ascii="Times New Roman" w:hAnsi="Times New Roman" w:cs="Times New Roman"/>
          <w:sz w:val="28"/>
          <w:szCs w:val="28"/>
          <w:lang w:val="en-US"/>
        </w:rPr>
        <w:t xml:space="preserve"> </w:t>
      </w:r>
      <w:r w:rsidR="00747694">
        <w:rPr>
          <w:rFonts w:ascii="Times New Roman" w:hAnsi="Times New Roman" w:cs="Times New Roman"/>
          <w:sz w:val="28"/>
          <w:szCs w:val="28"/>
          <w:lang w:val="en-US"/>
        </w:rPr>
        <w:t>1999 – (UM).</w:t>
      </w:r>
    </w:p>
    <w:p w:rsidR="00C22E38" w:rsidRPr="00B27577" w:rsidRDefault="00C22E38" w:rsidP="00747694">
      <w:pPr>
        <w:pStyle w:val="a3"/>
        <w:numPr>
          <w:ilvl w:val="0"/>
          <w:numId w:val="34"/>
        </w:numPr>
        <w:spacing w:after="0" w:line="360" w:lineRule="auto"/>
        <w:jc w:val="both"/>
        <w:rPr>
          <w:rFonts w:ascii="Times New Roman" w:hAnsi="Times New Roman" w:cs="Times New Roman"/>
          <w:sz w:val="28"/>
          <w:szCs w:val="28"/>
          <w:lang w:val="en-US"/>
        </w:rPr>
      </w:pPr>
      <w:r w:rsidRPr="00B27577">
        <w:rPr>
          <w:rFonts w:ascii="Times New Roman" w:hAnsi="Times New Roman" w:cs="Times New Roman"/>
          <w:sz w:val="28"/>
          <w:szCs w:val="28"/>
          <w:lang w:val="en-US"/>
        </w:rPr>
        <w:t>Judith</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G.</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Ordinary</w:t>
      </w:r>
      <w:r w:rsidR="00B2118F" w:rsidRPr="00B27577">
        <w:rPr>
          <w:rFonts w:ascii="Times New Roman" w:hAnsi="Times New Roman" w:cs="Times New Roman"/>
          <w:sz w:val="28"/>
          <w:szCs w:val="28"/>
          <w:lang w:val="en-US"/>
        </w:rPr>
        <w:t xml:space="preserve"> </w:t>
      </w:r>
      <w:r w:rsidR="00747694">
        <w:rPr>
          <w:rFonts w:ascii="Times New Roman" w:hAnsi="Times New Roman" w:cs="Times New Roman"/>
          <w:sz w:val="28"/>
          <w:szCs w:val="28"/>
          <w:lang w:val="en-US"/>
        </w:rPr>
        <w:t>P</w:t>
      </w:r>
      <w:r w:rsidRPr="00B27577">
        <w:rPr>
          <w:rFonts w:ascii="Times New Roman" w:hAnsi="Times New Roman" w:cs="Times New Roman"/>
          <w:sz w:val="28"/>
          <w:szCs w:val="28"/>
          <w:lang w:val="en-US"/>
        </w:rPr>
        <w:t>eople.</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New</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York,</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1982</w:t>
      </w:r>
      <w:r w:rsidR="00747694">
        <w:rPr>
          <w:rFonts w:ascii="Times New Roman" w:hAnsi="Times New Roman" w:cs="Times New Roman"/>
          <w:sz w:val="28"/>
          <w:szCs w:val="28"/>
          <w:lang w:val="en-US"/>
        </w:rPr>
        <w:t xml:space="preserve"> – (OP)</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p>
    <w:p w:rsidR="00C22E38" w:rsidRPr="00747694" w:rsidRDefault="00C22E38" w:rsidP="00747694">
      <w:pPr>
        <w:pStyle w:val="a3"/>
        <w:numPr>
          <w:ilvl w:val="0"/>
          <w:numId w:val="34"/>
        </w:numPr>
        <w:spacing w:after="0" w:line="360" w:lineRule="auto"/>
        <w:jc w:val="both"/>
        <w:rPr>
          <w:rFonts w:ascii="Times New Roman" w:hAnsi="Times New Roman" w:cs="Times New Roman"/>
          <w:sz w:val="28"/>
          <w:szCs w:val="28"/>
          <w:lang w:val="en-US"/>
        </w:rPr>
      </w:pPr>
      <w:r w:rsidRPr="00B27577">
        <w:rPr>
          <w:rFonts w:ascii="Times New Roman" w:hAnsi="Times New Roman" w:cs="Times New Roman"/>
          <w:sz w:val="28"/>
          <w:szCs w:val="28"/>
          <w:lang w:val="en-US"/>
        </w:rPr>
        <w:t>Maugham</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W.</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Somerset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“The</w:t>
      </w:r>
      <w:r w:rsidR="00B2118F" w:rsidRPr="00B27577">
        <w:rPr>
          <w:rFonts w:ascii="Times New Roman" w:hAnsi="Times New Roman" w:cs="Times New Roman"/>
          <w:sz w:val="28"/>
          <w:szCs w:val="28"/>
          <w:lang w:val="en-US"/>
        </w:rPr>
        <w:t xml:space="preserve"> </w:t>
      </w:r>
      <w:r w:rsidR="00747694">
        <w:rPr>
          <w:rFonts w:ascii="Times New Roman" w:hAnsi="Times New Roman" w:cs="Times New Roman"/>
          <w:sz w:val="28"/>
          <w:szCs w:val="28"/>
          <w:lang w:val="en-US"/>
        </w:rPr>
        <w:t>M</w:t>
      </w:r>
      <w:r w:rsidRPr="00B27577">
        <w:rPr>
          <w:rFonts w:ascii="Times New Roman" w:hAnsi="Times New Roman" w:cs="Times New Roman"/>
          <w:sz w:val="28"/>
          <w:szCs w:val="28"/>
          <w:lang w:val="en-US"/>
        </w:rPr>
        <w:t>oon</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and</w:t>
      </w:r>
      <w:r w:rsidR="00B2118F" w:rsidRPr="00B27577">
        <w:rPr>
          <w:rFonts w:ascii="Times New Roman" w:hAnsi="Times New Roman" w:cs="Times New Roman"/>
          <w:sz w:val="28"/>
          <w:szCs w:val="28"/>
          <w:lang w:val="en-US"/>
        </w:rPr>
        <w:t xml:space="preserve"> </w:t>
      </w:r>
      <w:r w:rsidR="00747694">
        <w:rPr>
          <w:rFonts w:ascii="Times New Roman" w:hAnsi="Times New Roman" w:cs="Times New Roman"/>
          <w:sz w:val="28"/>
          <w:szCs w:val="28"/>
          <w:lang w:val="en-US"/>
        </w:rPr>
        <w:t>S</w:t>
      </w:r>
      <w:r w:rsidRPr="00B27577">
        <w:rPr>
          <w:rFonts w:ascii="Times New Roman" w:hAnsi="Times New Roman" w:cs="Times New Roman"/>
          <w:sz w:val="28"/>
          <w:szCs w:val="28"/>
          <w:lang w:val="en-US"/>
        </w:rPr>
        <w:t>ixpence”.</w:t>
      </w:r>
      <w:r w:rsidR="00B2118F" w:rsidRPr="00B27577">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Moscow</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Progress</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Publishers,</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1980</w:t>
      </w:r>
      <w:r w:rsidR="00747694">
        <w:rPr>
          <w:rFonts w:ascii="Times New Roman" w:hAnsi="Times New Roman" w:cs="Times New Roman"/>
          <w:sz w:val="28"/>
          <w:szCs w:val="28"/>
          <w:lang w:val="en-US"/>
        </w:rPr>
        <w:t xml:space="preserve"> – (MS)</w:t>
      </w:r>
      <w:r w:rsidRPr="00747694">
        <w:rPr>
          <w:rFonts w:ascii="Times New Roman" w:hAnsi="Times New Roman" w:cs="Times New Roman"/>
          <w:sz w:val="28"/>
          <w:szCs w:val="28"/>
          <w:lang w:val="en-US"/>
        </w:rPr>
        <w:t>.</w:t>
      </w:r>
    </w:p>
    <w:p w:rsidR="00C22E38" w:rsidRPr="00747694" w:rsidRDefault="00C22E38" w:rsidP="00747694">
      <w:pPr>
        <w:pStyle w:val="a3"/>
        <w:numPr>
          <w:ilvl w:val="0"/>
          <w:numId w:val="34"/>
        </w:numPr>
        <w:spacing w:after="0" w:line="360" w:lineRule="auto"/>
        <w:jc w:val="both"/>
        <w:rPr>
          <w:rFonts w:ascii="Times New Roman" w:hAnsi="Times New Roman" w:cs="Times New Roman"/>
          <w:sz w:val="28"/>
          <w:szCs w:val="28"/>
          <w:lang w:val="en-US"/>
        </w:rPr>
      </w:pPr>
      <w:r w:rsidRPr="00B27577">
        <w:rPr>
          <w:rFonts w:ascii="Times New Roman" w:hAnsi="Times New Roman" w:cs="Times New Roman"/>
          <w:sz w:val="28"/>
          <w:szCs w:val="28"/>
          <w:lang w:val="en-US"/>
        </w:rPr>
        <w:t>Mitchell</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M.</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“Gone</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with</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the</w:t>
      </w:r>
      <w:r w:rsidR="00B2118F" w:rsidRPr="00B27577">
        <w:rPr>
          <w:rFonts w:ascii="Times New Roman" w:hAnsi="Times New Roman" w:cs="Times New Roman"/>
          <w:sz w:val="28"/>
          <w:szCs w:val="28"/>
          <w:lang w:val="en-US"/>
        </w:rPr>
        <w:t xml:space="preserve"> </w:t>
      </w:r>
      <w:r w:rsidR="00747694">
        <w:rPr>
          <w:rFonts w:ascii="Times New Roman" w:hAnsi="Times New Roman" w:cs="Times New Roman"/>
          <w:sz w:val="28"/>
          <w:szCs w:val="28"/>
          <w:lang w:val="en-US"/>
        </w:rPr>
        <w:t>W</w:t>
      </w:r>
      <w:r w:rsidRPr="00B27577">
        <w:rPr>
          <w:rFonts w:ascii="Times New Roman" w:hAnsi="Times New Roman" w:cs="Times New Roman"/>
          <w:sz w:val="28"/>
          <w:szCs w:val="28"/>
          <w:lang w:val="en-US"/>
        </w:rPr>
        <w:t>ind”.</w:t>
      </w:r>
      <w:r w:rsidR="00B2118F" w:rsidRPr="00B27577">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Leningrad,</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1987</w:t>
      </w:r>
      <w:r w:rsidR="00747694">
        <w:rPr>
          <w:rFonts w:ascii="Times New Roman" w:hAnsi="Times New Roman" w:cs="Times New Roman"/>
          <w:sz w:val="28"/>
          <w:szCs w:val="28"/>
          <w:lang w:val="en-US"/>
        </w:rPr>
        <w:t xml:space="preserve"> – (GW)</w:t>
      </w:r>
      <w:r w:rsidRPr="00747694">
        <w:rPr>
          <w:rFonts w:ascii="Times New Roman" w:hAnsi="Times New Roman" w:cs="Times New Roman"/>
          <w:sz w:val="28"/>
          <w:szCs w:val="28"/>
          <w:lang w:val="en-US"/>
        </w:rPr>
        <w:t>.</w:t>
      </w:r>
    </w:p>
    <w:p w:rsidR="00C22E38" w:rsidRPr="00747694" w:rsidRDefault="00C22E38" w:rsidP="00747694">
      <w:pPr>
        <w:pStyle w:val="a3"/>
        <w:numPr>
          <w:ilvl w:val="0"/>
          <w:numId w:val="34"/>
        </w:numPr>
        <w:spacing w:after="0" w:line="360" w:lineRule="auto"/>
        <w:jc w:val="both"/>
        <w:rPr>
          <w:rFonts w:ascii="Times New Roman" w:hAnsi="Times New Roman" w:cs="Times New Roman"/>
          <w:sz w:val="28"/>
          <w:szCs w:val="28"/>
          <w:lang w:val="en-US"/>
        </w:rPr>
      </w:pPr>
      <w:r w:rsidRPr="00B27577">
        <w:rPr>
          <w:rFonts w:ascii="Times New Roman" w:hAnsi="Times New Roman" w:cs="Times New Roman"/>
          <w:sz w:val="28"/>
          <w:szCs w:val="28"/>
          <w:lang w:val="en-US"/>
        </w:rPr>
        <w:t>Salinger</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J.</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D.</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The</w:t>
      </w:r>
      <w:r w:rsidR="00B2118F" w:rsidRPr="00B27577">
        <w:rPr>
          <w:rFonts w:ascii="Times New Roman" w:hAnsi="Times New Roman" w:cs="Times New Roman"/>
          <w:sz w:val="28"/>
          <w:szCs w:val="28"/>
          <w:lang w:val="en-US"/>
        </w:rPr>
        <w:t xml:space="preserve"> </w:t>
      </w:r>
      <w:r w:rsidR="00747694">
        <w:rPr>
          <w:rFonts w:ascii="Times New Roman" w:hAnsi="Times New Roman" w:cs="Times New Roman"/>
          <w:sz w:val="28"/>
          <w:szCs w:val="28"/>
          <w:lang w:val="en-US"/>
        </w:rPr>
        <w:t>C</w:t>
      </w:r>
      <w:r w:rsidRPr="00B27577">
        <w:rPr>
          <w:rFonts w:ascii="Times New Roman" w:hAnsi="Times New Roman" w:cs="Times New Roman"/>
          <w:sz w:val="28"/>
          <w:szCs w:val="28"/>
          <w:lang w:val="en-US"/>
        </w:rPr>
        <w:t>atcher</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in</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the</w:t>
      </w:r>
      <w:r w:rsidR="00B2118F" w:rsidRPr="00B27577">
        <w:rPr>
          <w:rFonts w:ascii="Times New Roman" w:hAnsi="Times New Roman" w:cs="Times New Roman"/>
          <w:sz w:val="28"/>
          <w:szCs w:val="28"/>
          <w:lang w:val="en-US"/>
        </w:rPr>
        <w:t xml:space="preserve"> </w:t>
      </w:r>
      <w:r w:rsidR="00747694">
        <w:rPr>
          <w:rFonts w:ascii="Times New Roman" w:hAnsi="Times New Roman" w:cs="Times New Roman"/>
          <w:sz w:val="28"/>
          <w:szCs w:val="28"/>
          <w:lang w:val="en-US"/>
        </w:rPr>
        <w:t>R</w:t>
      </w:r>
      <w:r w:rsidRPr="00B27577">
        <w:rPr>
          <w:rFonts w:ascii="Times New Roman" w:hAnsi="Times New Roman" w:cs="Times New Roman"/>
          <w:sz w:val="28"/>
          <w:szCs w:val="28"/>
          <w:lang w:val="en-US"/>
        </w:rPr>
        <w:t>ye.</w:t>
      </w:r>
      <w:r w:rsidR="00B2118F" w:rsidRPr="00B27577">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New</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York,</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2001</w:t>
      </w:r>
      <w:r w:rsidR="00747694">
        <w:rPr>
          <w:rFonts w:ascii="Times New Roman" w:hAnsi="Times New Roman" w:cs="Times New Roman"/>
          <w:sz w:val="28"/>
          <w:szCs w:val="28"/>
          <w:lang w:val="en-US"/>
        </w:rPr>
        <w:t xml:space="preserve"> – (CR)</w:t>
      </w:r>
      <w:r w:rsidRPr="00747694">
        <w:rPr>
          <w:rFonts w:ascii="Times New Roman" w:hAnsi="Times New Roman" w:cs="Times New Roman"/>
          <w:sz w:val="28"/>
          <w:szCs w:val="28"/>
          <w:lang w:val="en-US"/>
        </w:rPr>
        <w:t>.</w:t>
      </w:r>
    </w:p>
    <w:p w:rsidR="00C22E38" w:rsidRPr="00B27577" w:rsidRDefault="00C22E38" w:rsidP="00747694">
      <w:pPr>
        <w:pStyle w:val="a3"/>
        <w:numPr>
          <w:ilvl w:val="0"/>
          <w:numId w:val="34"/>
        </w:numPr>
        <w:spacing w:after="0" w:line="360" w:lineRule="auto"/>
        <w:jc w:val="both"/>
        <w:rPr>
          <w:rFonts w:ascii="Times New Roman" w:hAnsi="Times New Roman" w:cs="Times New Roman"/>
          <w:sz w:val="28"/>
          <w:szCs w:val="28"/>
          <w:lang w:val="en-US"/>
        </w:rPr>
      </w:pPr>
      <w:r w:rsidRPr="00B27577">
        <w:rPr>
          <w:rFonts w:ascii="Times New Roman" w:hAnsi="Times New Roman" w:cs="Times New Roman"/>
          <w:sz w:val="28"/>
          <w:szCs w:val="28"/>
          <w:lang w:val="en-US"/>
        </w:rPr>
        <w:t>Segal</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E.</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“Love</w:t>
      </w:r>
      <w:r w:rsidR="00B2118F" w:rsidRPr="00B27577">
        <w:rPr>
          <w:rFonts w:ascii="Times New Roman" w:hAnsi="Times New Roman" w:cs="Times New Roman"/>
          <w:sz w:val="28"/>
          <w:szCs w:val="28"/>
          <w:lang w:val="en-US"/>
        </w:rPr>
        <w:t xml:space="preserve"> </w:t>
      </w:r>
      <w:r w:rsidR="00747694">
        <w:rPr>
          <w:rFonts w:ascii="Times New Roman" w:hAnsi="Times New Roman" w:cs="Times New Roman"/>
          <w:sz w:val="28"/>
          <w:szCs w:val="28"/>
          <w:lang w:val="en-US"/>
        </w:rPr>
        <w:t>S</w:t>
      </w:r>
      <w:r w:rsidRPr="00B27577">
        <w:rPr>
          <w:rFonts w:ascii="Times New Roman" w:hAnsi="Times New Roman" w:cs="Times New Roman"/>
          <w:sz w:val="28"/>
          <w:szCs w:val="28"/>
          <w:lang w:val="en-US"/>
        </w:rPr>
        <w:t>tory”.</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Moscow,</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1999</w:t>
      </w:r>
      <w:r w:rsidR="00747694">
        <w:rPr>
          <w:rFonts w:ascii="Times New Roman" w:hAnsi="Times New Roman" w:cs="Times New Roman"/>
          <w:sz w:val="28"/>
          <w:szCs w:val="28"/>
          <w:lang w:val="en-US"/>
        </w:rPr>
        <w:t xml:space="preserve"> – (LS)</w:t>
      </w:r>
      <w:r w:rsidRPr="00B27577">
        <w:rPr>
          <w:rFonts w:ascii="Times New Roman" w:hAnsi="Times New Roman" w:cs="Times New Roman"/>
          <w:sz w:val="28"/>
          <w:szCs w:val="28"/>
          <w:lang w:val="en-US"/>
        </w:rPr>
        <w:t>.</w:t>
      </w:r>
    </w:p>
    <w:p w:rsidR="00C22E38" w:rsidRPr="00747694" w:rsidRDefault="00C22E38" w:rsidP="00747694">
      <w:pPr>
        <w:pStyle w:val="a3"/>
        <w:numPr>
          <w:ilvl w:val="0"/>
          <w:numId w:val="34"/>
        </w:numPr>
        <w:spacing w:after="0" w:line="360" w:lineRule="auto"/>
        <w:jc w:val="both"/>
        <w:rPr>
          <w:rFonts w:ascii="Times New Roman" w:hAnsi="Times New Roman" w:cs="Times New Roman"/>
          <w:sz w:val="28"/>
          <w:szCs w:val="28"/>
          <w:lang w:val="en-US"/>
        </w:rPr>
      </w:pPr>
      <w:r w:rsidRPr="00B27577">
        <w:rPr>
          <w:rFonts w:ascii="Times New Roman" w:hAnsi="Times New Roman" w:cs="Times New Roman"/>
          <w:sz w:val="28"/>
          <w:szCs w:val="28"/>
          <w:lang w:val="en-US"/>
        </w:rPr>
        <w:t>Sheldon</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S.”</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If</w:t>
      </w:r>
      <w:r w:rsidR="00B2118F" w:rsidRPr="00B27577">
        <w:rPr>
          <w:rFonts w:ascii="Times New Roman" w:hAnsi="Times New Roman" w:cs="Times New Roman"/>
          <w:sz w:val="28"/>
          <w:szCs w:val="28"/>
          <w:lang w:val="en-US"/>
        </w:rPr>
        <w:t xml:space="preserve"> </w:t>
      </w:r>
      <w:r w:rsidR="00747694">
        <w:rPr>
          <w:rFonts w:ascii="Times New Roman" w:hAnsi="Times New Roman" w:cs="Times New Roman"/>
          <w:sz w:val="28"/>
          <w:szCs w:val="28"/>
          <w:lang w:val="en-US"/>
        </w:rPr>
        <w:t>T</w:t>
      </w:r>
      <w:r w:rsidRPr="00B27577">
        <w:rPr>
          <w:rFonts w:ascii="Times New Roman" w:hAnsi="Times New Roman" w:cs="Times New Roman"/>
          <w:sz w:val="28"/>
          <w:szCs w:val="28"/>
          <w:lang w:val="en-US"/>
        </w:rPr>
        <w:t>omorrow</w:t>
      </w:r>
      <w:r w:rsidR="00B2118F" w:rsidRPr="00B27577">
        <w:rPr>
          <w:rFonts w:ascii="Times New Roman" w:hAnsi="Times New Roman" w:cs="Times New Roman"/>
          <w:sz w:val="28"/>
          <w:szCs w:val="28"/>
          <w:lang w:val="en-US"/>
        </w:rPr>
        <w:t xml:space="preserve"> </w:t>
      </w:r>
      <w:r w:rsidR="00747694">
        <w:rPr>
          <w:rFonts w:ascii="Times New Roman" w:hAnsi="Times New Roman" w:cs="Times New Roman"/>
          <w:sz w:val="28"/>
          <w:szCs w:val="28"/>
          <w:lang w:val="en-US"/>
        </w:rPr>
        <w:t>C</w:t>
      </w:r>
      <w:r w:rsidRPr="00B27577">
        <w:rPr>
          <w:rFonts w:ascii="Times New Roman" w:hAnsi="Times New Roman" w:cs="Times New Roman"/>
          <w:sz w:val="28"/>
          <w:szCs w:val="28"/>
          <w:lang w:val="en-US"/>
        </w:rPr>
        <w:t>omes”.</w:t>
      </w:r>
      <w:r w:rsidR="00B2118F" w:rsidRPr="00B27577">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Moscow,</w:t>
      </w:r>
      <w:r w:rsidR="00B2118F" w:rsidRPr="00747694">
        <w:rPr>
          <w:rFonts w:ascii="Times New Roman" w:hAnsi="Times New Roman" w:cs="Times New Roman"/>
          <w:sz w:val="28"/>
          <w:szCs w:val="28"/>
          <w:lang w:val="en-US"/>
        </w:rPr>
        <w:t xml:space="preserve"> </w:t>
      </w:r>
      <w:r w:rsidRPr="00747694">
        <w:rPr>
          <w:rFonts w:ascii="Times New Roman" w:hAnsi="Times New Roman" w:cs="Times New Roman"/>
          <w:sz w:val="28"/>
          <w:szCs w:val="28"/>
          <w:lang w:val="en-US"/>
        </w:rPr>
        <w:t>1994</w:t>
      </w:r>
      <w:r w:rsidR="00747694">
        <w:rPr>
          <w:rFonts w:ascii="Times New Roman" w:hAnsi="Times New Roman" w:cs="Times New Roman"/>
          <w:sz w:val="28"/>
          <w:szCs w:val="28"/>
          <w:lang w:val="en-US"/>
        </w:rPr>
        <w:t xml:space="preserve"> – (TC)</w:t>
      </w:r>
      <w:r w:rsidRPr="00747694">
        <w:rPr>
          <w:rFonts w:ascii="Times New Roman" w:hAnsi="Times New Roman" w:cs="Times New Roman"/>
          <w:sz w:val="28"/>
          <w:szCs w:val="28"/>
          <w:lang w:val="en-US"/>
        </w:rPr>
        <w:t>.</w:t>
      </w:r>
    </w:p>
    <w:p w:rsidR="00C22E38" w:rsidRPr="00B27577" w:rsidRDefault="00C22E38" w:rsidP="00747694">
      <w:pPr>
        <w:pStyle w:val="a3"/>
        <w:numPr>
          <w:ilvl w:val="0"/>
          <w:numId w:val="34"/>
        </w:numPr>
        <w:spacing w:after="0" w:line="360" w:lineRule="auto"/>
        <w:jc w:val="both"/>
        <w:rPr>
          <w:rFonts w:ascii="Times New Roman" w:hAnsi="Times New Roman" w:cs="Times New Roman"/>
          <w:sz w:val="28"/>
          <w:szCs w:val="28"/>
        </w:rPr>
      </w:pPr>
      <w:r w:rsidRPr="00B27577">
        <w:rPr>
          <w:rFonts w:ascii="Times New Roman" w:hAnsi="Times New Roman" w:cs="Times New Roman"/>
          <w:sz w:val="28"/>
          <w:szCs w:val="28"/>
          <w:lang w:val="en-US"/>
        </w:rPr>
        <w:t>Tremblay</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I.</w:t>
      </w:r>
      <w:r w:rsidR="00B2118F" w:rsidRPr="00B27577">
        <w:rPr>
          <w:rFonts w:ascii="Times New Roman" w:hAnsi="Times New Roman" w:cs="Times New Roman"/>
          <w:sz w:val="28"/>
          <w:szCs w:val="28"/>
          <w:lang w:val="en-US"/>
        </w:rPr>
        <w:t xml:space="preserve"> </w:t>
      </w:r>
      <w:proofErr w:type="spellStart"/>
      <w:r w:rsidRPr="00B27577">
        <w:rPr>
          <w:rFonts w:ascii="Times New Roman" w:hAnsi="Times New Roman" w:cs="Times New Roman"/>
          <w:sz w:val="28"/>
          <w:szCs w:val="28"/>
          <w:lang w:val="en-US"/>
        </w:rPr>
        <w:t>Aicha</w:t>
      </w:r>
      <w:proofErr w:type="spellEnd"/>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Tales</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of</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Inhumanity</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and</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Retribution.</w:t>
      </w:r>
      <w:r w:rsidR="00B2118F" w:rsidRPr="00B27577">
        <w:rPr>
          <w:rFonts w:ascii="Times New Roman" w:hAnsi="Times New Roman" w:cs="Times New Roman"/>
          <w:sz w:val="28"/>
          <w:szCs w:val="28"/>
          <w:lang w:val="en-US"/>
        </w:rPr>
        <w:t xml:space="preserve"> </w:t>
      </w:r>
      <w:proofErr w:type="spellStart"/>
      <w:r w:rsidRPr="00B27577">
        <w:rPr>
          <w:rFonts w:ascii="Times New Roman" w:hAnsi="Times New Roman" w:cs="Times New Roman"/>
          <w:sz w:val="28"/>
          <w:szCs w:val="28"/>
        </w:rPr>
        <w:t>Bloomington</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proofErr w:type="spellStart"/>
      <w:r w:rsidRPr="00B27577">
        <w:rPr>
          <w:rFonts w:ascii="Times New Roman" w:hAnsi="Times New Roman" w:cs="Times New Roman"/>
          <w:sz w:val="28"/>
          <w:szCs w:val="28"/>
        </w:rPr>
        <w:t>AuthorHouse</w:t>
      </w:r>
      <w:proofErr w:type="spellEnd"/>
      <w:r w:rsidRPr="00B27577">
        <w:rPr>
          <w:rFonts w:ascii="Times New Roman" w:hAnsi="Times New Roman" w:cs="Times New Roman"/>
          <w:sz w:val="28"/>
          <w:szCs w:val="28"/>
        </w:rPr>
        <w:t>,</w:t>
      </w:r>
      <w:r w:rsidR="00B2118F" w:rsidRPr="00B27577">
        <w:rPr>
          <w:rFonts w:ascii="Times New Roman" w:hAnsi="Times New Roman" w:cs="Times New Roman"/>
          <w:sz w:val="28"/>
          <w:szCs w:val="28"/>
        </w:rPr>
        <w:t xml:space="preserve"> </w:t>
      </w:r>
      <w:r w:rsidR="00747694">
        <w:rPr>
          <w:rFonts w:ascii="Times New Roman" w:hAnsi="Times New Roman" w:cs="Times New Roman"/>
          <w:sz w:val="28"/>
          <w:szCs w:val="28"/>
        </w:rPr>
        <w:t>2009</w:t>
      </w:r>
      <w:r w:rsidR="00747694">
        <w:rPr>
          <w:rFonts w:ascii="Times New Roman" w:hAnsi="Times New Roman" w:cs="Times New Roman"/>
          <w:sz w:val="28"/>
          <w:szCs w:val="28"/>
          <w:lang w:val="en-US"/>
        </w:rPr>
        <w:t xml:space="preserve"> – (IR).</w:t>
      </w:r>
    </w:p>
    <w:p w:rsidR="0007134A" w:rsidRPr="00B27577" w:rsidRDefault="0007134A" w:rsidP="00747694">
      <w:pPr>
        <w:pStyle w:val="a3"/>
        <w:numPr>
          <w:ilvl w:val="0"/>
          <w:numId w:val="34"/>
        </w:numPr>
        <w:spacing w:after="0" w:line="360" w:lineRule="auto"/>
        <w:jc w:val="both"/>
        <w:rPr>
          <w:rFonts w:ascii="Times New Roman" w:hAnsi="Times New Roman" w:cs="Times New Roman"/>
          <w:sz w:val="28"/>
          <w:szCs w:val="28"/>
          <w:lang w:val="en-US"/>
        </w:rPr>
      </w:pPr>
      <w:proofErr w:type="spellStart"/>
      <w:r w:rsidRPr="00B27577">
        <w:rPr>
          <w:rFonts w:ascii="Times New Roman" w:hAnsi="Times New Roman" w:cs="Times New Roman"/>
          <w:sz w:val="28"/>
          <w:szCs w:val="28"/>
          <w:lang w:val="en-US"/>
        </w:rPr>
        <w:t>Weisberger</w:t>
      </w:r>
      <w:proofErr w:type="spellEnd"/>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L.</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The</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Devil</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Wears</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Prada:</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A</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Novel.</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Paperback,</w:t>
      </w:r>
      <w:r w:rsidR="00B2118F" w:rsidRPr="00B27577">
        <w:rPr>
          <w:rFonts w:ascii="Times New Roman" w:hAnsi="Times New Roman" w:cs="Times New Roman"/>
          <w:sz w:val="28"/>
          <w:szCs w:val="28"/>
          <w:lang w:val="en-US"/>
        </w:rPr>
        <w:t xml:space="preserve"> </w:t>
      </w:r>
      <w:r w:rsidRPr="00B27577">
        <w:rPr>
          <w:rFonts w:ascii="Times New Roman" w:hAnsi="Times New Roman" w:cs="Times New Roman"/>
          <w:sz w:val="28"/>
          <w:szCs w:val="28"/>
          <w:lang w:val="en-US"/>
        </w:rPr>
        <w:t>2004</w:t>
      </w:r>
      <w:r w:rsidR="00747694">
        <w:rPr>
          <w:rFonts w:ascii="Times New Roman" w:hAnsi="Times New Roman" w:cs="Times New Roman"/>
          <w:sz w:val="28"/>
          <w:szCs w:val="28"/>
          <w:lang w:val="en-US"/>
        </w:rPr>
        <w:t xml:space="preserve"> – (DP)</w:t>
      </w:r>
      <w:r w:rsidRPr="00B27577">
        <w:rPr>
          <w:rFonts w:ascii="Times New Roman" w:hAnsi="Times New Roman" w:cs="Times New Roman"/>
          <w:sz w:val="28"/>
          <w:szCs w:val="28"/>
          <w:lang w:val="en-US"/>
        </w:rPr>
        <w:t>.</w:t>
      </w:r>
      <w:r w:rsidR="00B2118F" w:rsidRPr="00B27577">
        <w:rPr>
          <w:rFonts w:ascii="Times New Roman" w:hAnsi="Times New Roman" w:cs="Times New Roman"/>
          <w:sz w:val="28"/>
          <w:szCs w:val="28"/>
          <w:lang w:val="en-US"/>
        </w:rPr>
        <w:t xml:space="preserve"> </w:t>
      </w:r>
    </w:p>
    <w:sectPr w:rsidR="0007134A" w:rsidRPr="00B27577" w:rsidSect="00ED1EDC">
      <w:footerReference w:type="default" r:id="rId2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24" w:rsidRDefault="00F41D24" w:rsidP="00D01E15">
      <w:pPr>
        <w:spacing w:after="0" w:line="240" w:lineRule="auto"/>
      </w:pPr>
      <w:r>
        <w:separator/>
      </w:r>
    </w:p>
  </w:endnote>
  <w:endnote w:type="continuationSeparator" w:id="0">
    <w:p w:rsidR="00F41D24" w:rsidRDefault="00F41D24" w:rsidP="00D0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37066"/>
      <w:docPartObj>
        <w:docPartGallery w:val="Page Numbers (Bottom of Page)"/>
        <w:docPartUnique/>
      </w:docPartObj>
    </w:sdtPr>
    <w:sdtContent>
      <w:p w:rsidR="00EB0935" w:rsidRDefault="00EB0935">
        <w:pPr>
          <w:pStyle w:val="ad"/>
          <w:jc w:val="center"/>
        </w:pPr>
        <w:r>
          <w:fldChar w:fldCharType="begin"/>
        </w:r>
        <w:r>
          <w:instrText>PAGE   \* MERGEFORMAT</w:instrText>
        </w:r>
        <w:r>
          <w:fldChar w:fldCharType="separate"/>
        </w:r>
        <w:r w:rsidR="00A171DC">
          <w:rPr>
            <w:noProof/>
          </w:rPr>
          <w:t>88</w:t>
        </w:r>
        <w:r>
          <w:fldChar w:fldCharType="end"/>
        </w:r>
      </w:p>
    </w:sdtContent>
  </w:sdt>
  <w:p w:rsidR="00EB0935" w:rsidRDefault="00EB0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24" w:rsidRDefault="00F41D24" w:rsidP="00D01E15">
      <w:pPr>
        <w:spacing w:after="0" w:line="240" w:lineRule="auto"/>
      </w:pPr>
      <w:r>
        <w:separator/>
      </w:r>
    </w:p>
  </w:footnote>
  <w:footnote w:type="continuationSeparator" w:id="0">
    <w:p w:rsidR="00F41D24" w:rsidRDefault="00F41D24" w:rsidP="00D01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7"/>
        <w:szCs w:val="27"/>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F"/>
    <w:multiLevelType w:val="multilevel"/>
    <w:tmpl w:val="0000001E"/>
    <w:lvl w:ilvl="0">
      <w:start w:val="8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2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4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4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4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4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4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4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4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7CA71CB"/>
    <w:multiLevelType w:val="hybridMultilevel"/>
    <w:tmpl w:val="F8B252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C473E3"/>
    <w:multiLevelType w:val="hybridMultilevel"/>
    <w:tmpl w:val="E5C8B242"/>
    <w:lvl w:ilvl="0" w:tplc="D09CB1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F37298"/>
    <w:multiLevelType w:val="hybridMultilevel"/>
    <w:tmpl w:val="0E5AE7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365C96"/>
    <w:multiLevelType w:val="hybridMultilevel"/>
    <w:tmpl w:val="C12C3CD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2F4C14"/>
    <w:multiLevelType w:val="hybridMultilevel"/>
    <w:tmpl w:val="AFE2FB90"/>
    <w:lvl w:ilvl="0" w:tplc="C24EB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0D3443"/>
    <w:multiLevelType w:val="hybridMultilevel"/>
    <w:tmpl w:val="492685B6"/>
    <w:lvl w:ilvl="0" w:tplc="C24EB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E42D8"/>
    <w:multiLevelType w:val="hybridMultilevel"/>
    <w:tmpl w:val="278ED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C75D36"/>
    <w:multiLevelType w:val="multilevel"/>
    <w:tmpl w:val="4578962C"/>
    <w:lvl w:ilvl="0">
      <w:start w:val="2"/>
      <w:numFmt w:val="decimal"/>
      <w:lvlText w:val="%1"/>
      <w:lvlJc w:val="left"/>
      <w:pPr>
        <w:ind w:left="600" w:hanging="600"/>
      </w:pPr>
      <w:rPr>
        <w:rFonts w:hint="default"/>
      </w:rPr>
    </w:lvl>
    <w:lvl w:ilvl="1">
      <w:start w:val="2"/>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2">
    <w:nsid w:val="1E1139E6"/>
    <w:multiLevelType w:val="hybridMultilevel"/>
    <w:tmpl w:val="103085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BF2476"/>
    <w:multiLevelType w:val="multilevel"/>
    <w:tmpl w:val="00DEB3A6"/>
    <w:lvl w:ilvl="0">
      <w:start w:val="2"/>
      <w:numFmt w:val="decimal"/>
      <w:lvlText w:val="%1"/>
      <w:lvlJc w:val="left"/>
      <w:pPr>
        <w:ind w:left="600" w:hanging="600"/>
      </w:pPr>
      <w:rPr>
        <w:rFonts w:hint="default"/>
      </w:rPr>
    </w:lvl>
    <w:lvl w:ilvl="1">
      <w:start w:val="2"/>
      <w:numFmt w:val="decimal"/>
      <w:lvlText w:val="%1.%2"/>
      <w:lvlJc w:val="left"/>
      <w:pPr>
        <w:ind w:left="131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20755E72"/>
    <w:multiLevelType w:val="hybridMultilevel"/>
    <w:tmpl w:val="533CB416"/>
    <w:lvl w:ilvl="0" w:tplc="341A468E">
      <w:start w:val="1"/>
      <w:numFmt w:val="decimal"/>
      <w:lvlText w:val="%1."/>
      <w:lvlJc w:val="left"/>
      <w:pPr>
        <w:tabs>
          <w:tab w:val="num" w:pos="360"/>
        </w:tabs>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5450DC"/>
    <w:multiLevelType w:val="hybridMultilevel"/>
    <w:tmpl w:val="B51811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EF3C82"/>
    <w:multiLevelType w:val="multilevel"/>
    <w:tmpl w:val="ED72A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810434"/>
    <w:multiLevelType w:val="hybridMultilevel"/>
    <w:tmpl w:val="ACF24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4B35CA"/>
    <w:multiLevelType w:val="multilevel"/>
    <w:tmpl w:val="76E2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2E267A"/>
    <w:multiLevelType w:val="hybridMultilevel"/>
    <w:tmpl w:val="974E1F96"/>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E406FD5"/>
    <w:multiLevelType w:val="multilevel"/>
    <w:tmpl w:val="2CD8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6E12BA"/>
    <w:multiLevelType w:val="multilevel"/>
    <w:tmpl w:val="361C518A"/>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570157A"/>
    <w:multiLevelType w:val="multilevel"/>
    <w:tmpl w:val="55249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3C71FD"/>
    <w:multiLevelType w:val="hybridMultilevel"/>
    <w:tmpl w:val="8FBC94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42A083C"/>
    <w:multiLevelType w:val="hybridMultilevel"/>
    <w:tmpl w:val="7E2012DC"/>
    <w:lvl w:ilvl="0" w:tplc="C1D20F9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A46330"/>
    <w:multiLevelType w:val="multilevel"/>
    <w:tmpl w:val="E0EC6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280F06"/>
    <w:multiLevelType w:val="multilevel"/>
    <w:tmpl w:val="E18C4E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56F245B5"/>
    <w:multiLevelType w:val="hybridMultilevel"/>
    <w:tmpl w:val="DD047256"/>
    <w:lvl w:ilvl="0" w:tplc="04190019">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02121A"/>
    <w:multiLevelType w:val="hybridMultilevel"/>
    <w:tmpl w:val="21B45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E44370"/>
    <w:multiLevelType w:val="multilevel"/>
    <w:tmpl w:val="A528A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B7539"/>
    <w:multiLevelType w:val="hybridMultilevel"/>
    <w:tmpl w:val="B248F044"/>
    <w:lvl w:ilvl="0" w:tplc="A3E4F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B60F61"/>
    <w:multiLevelType w:val="hybridMultilevel"/>
    <w:tmpl w:val="F408962E"/>
    <w:lvl w:ilvl="0" w:tplc="0419000F">
      <w:start w:val="1"/>
      <w:numFmt w:val="decimal"/>
      <w:lvlText w:val="%1."/>
      <w:lvlJc w:val="left"/>
      <w:pPr>
        <w:tabs>
          <w:tab w:val="num" w:pos="644"/>
        </w:tabs>
        <w:ind w:left="644"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6"/>
  </w:num>
  <w:num w:numId="2">
    <w:abstractNumId w:val="31"/>
  </w:num>
  <w:num w:numId="3">
    <w:abstractNumId w:val="21"/>
  </w:num>
  <w:num w:numId="4">
    <w:abstractNumId w:val="13"/>
  </w:num>
  <w:num w:numId="5">
    <w:abstractNumId w:val="11"/>
  </w:num>
  <w:num w:numId="6">
    <w:abstractNumId w:val="0"/>
  </w:num>
  <w:num w:numId="7">
    <w:abstractNumId w:val="1"/>
  </w:num>
  <w:num w:numId="8">
    <w:abstractNumId w:val="2"/>
  </w:num>
  <w:num w:numId="9">
    <w:abstractNumId w:val="3"/>
  </w:num>
  <w:num w:numId="10">
    <w:abstractNumId w:val="25"/>
  </w:num>
  <w:num w:numId="11">
    <w:abstractNumId w:val="29"/>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0"/>
  </w:num>
  <w:num w:numId="18">
    <w:abstractNumId w:val="8"/>
  </w:num>
  <w:num w:numId="19">
    <w:abstractNumId w:val="20"/>
  </w:num>
  <w:num w:numId="20">
    <w:abstractNumId w:val="16"/>
  </w:num>
  <w:num w:numId="21">
    <w:abstractNumId w:val="9"/>
  </w:num>
  <w:num w:numId="22">
    <w:abstractNumId w:val="24"/>
  </w:num>
  <w:num w:numId="23">
    <w:abstractNumId w:val="18"/>
  </w:num>
  <w:num w:numId="24">
    <w:abstractNumId w:val="23"/>
  </w:num>
  <w:num w:numId="25">
    <w:abstractNumId w:val="19"/>
  </w:num>
  <w:num w:numId="26">
    <w:abstractNumId w:val="30"/>
  </w:num>
  <w:num w:numId="27">
    <w:abstractNumId w:val="6"/>
  </w:num>
  <w:num w:numId="28">
    <w:abstractNumId w:val="28"/>
  </w:num>
  <w:num w:numId="29">
    <w:abstractNumId w:val="4"/>
  </w:num>
  <w:num w:numId="30">
    <w:abstractNumId w:val="17"/>
  </w:num>
  <w:num w:numId="31">
    <w:abstractNumId w:val="12"/>
  </w:num>
  <w:num w:numId="32">
    <w:abstractNumId w:val="5"/>
  </w:num>
  <w:num w:numId="33">
    <w:abstractNumId w:val="1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DA"/>
    <w:rsid w:val="00005A87"/>
    <w:rsid w:val="00017FE6"/>
    <w:rsid w:val="0003308F"/>
    <w:rsid w:val="00036EEC"/>
    <w:rsid w:val="00042DCE"/>
    <w:rsid w:val="00043774"/>
    <w:rsid w:val="000522F5"/>
    <w:rsid w:val="00052B4D"/>
    <w:rsid w:val="00070798"/>
    <w:rsid w:val="0007134A"/>
    <w:rsid w:val="00086E83"/>
    <w:rsid w:val="000E30AF"/>
    <w:rsid w:val="000E4565"/>
    <w:rsid w:val="000F4D9D"/>
    <w:rsid w:val="000F7A2E"/>
    <w:rsid w:val="00113D9D"/>
    <w:rsid w:val="001257AA"/>
    <w:rsid w:val="00131180"/>
    <w:rsid w:val="00132083"/>
    <w:rsid w:val="00137D58"/>
    <w:rsid w:val="00142AA2"/>
    <w:rsid w:val="00146BAE"/>
    <w:rsid w:val="00150212"/>
    <w:rsid w:val="00154EAC"/>
    <w:rsid w:val="00176AA4"/>
    <w:rsid w:val="00177123"/>
    <w:rsid w:val="001851ED"/>
    <w:rsid w:val="00187062"/>
    <w:rsid w:val="0019566C"/>
    <w:rsid w:val="001A4D66"/>
    <w:rsid w:val="001B392F"/>
    <w:rsid w:val="001B4B03"/>
    <w:rsid w:val="001C3EE1"/>
    <w:rsid w:val="001C503E"/>
    <w:rsid w:val="001F152E"/>
    <w:rsid w:val="001F7D67"/>
    <w:rsid w:val="00201FFA"/>
    <w:rsid w:val="002131BC"/>
    <w:rsid w:val="00223148"/>
    <w:rsid w:val="00226086"/>
    <w:rsid w:val="002315ED"/>
    <w:rsid w:val="00241C8A"/>
    <w:rsid w:val="00242E0D"/>
    <w:rsid w:val="00254796"/>
    <w:rsid w:val="00294329"/>
    <w:rsid w:val="0029500F"/>
    <w:rsid w:val="002C2D56"/>
    <w:rsid w:val="002D2D00"/>
    <w:rsid w:val="002D370C"/>
    <w:rsid w:val="002E41D0"/>
    <w:rsid w:val="002F1EAF"/>
    <w:rsid w:val="0030398D"/>
    <w:rsid w:val="00306662"/>
    <w:rsid w:val="0033190A"/>
    <w:rsid w:val="00343DAB"/>
    <w:rsid w:val="0035274A"/>
    <w:rsid w:val="00381022"/>
    <w:rsid w:val="0038232B"/>
    <w:rsid w:val="003927E0"/>
    <w:rsid w:val="003B505D"/>
    <w:rsid w:val="003B526C"/>
    <w:rsid w:val="003B60A2"/>
    <w:rsid w:val="003B6282"/>
    <w:rsid w:val="003B68A6"/>
    <w:rsid w:val="003C0D48"/>
    <w:rsid w:val="003C2C52"/>
    <w:rsid w:val="003C72E3"/>
    <w:rsid w:val="003D1DAD"/>
    <w:rsid w:val="003D27A9"/>
    <w:rsid w:val="003E406B"/>
    <w:rsid w:val="00402CDF"/>
    <w:rsid w:val="004143F8"/>
    <w:rsid w:val="00422F64"/>
    <w:rsid w:val="00424F1E"/>
    <w:rsid w:val="004460E5"/>
    <w:rsid w:val="00457CE7"/>
    <w:rsid w:val="00472AC5"/>
    <w:rsid w:val="00474EAB"/>
    <w:rsid w:val="00490960"/>
    <w:rsid w:val="00496873"/>
    <w:rsid w:val="004A1791"/>
    <w:rsid w:val="004C10FE"/>
    <w:rsid w:val="0050544A"/>
    <w:rsid w:val="0053648D"/>
    <w:rsid w:val="0055094E"/>
    <w:rsid w:val="005511E4"/>
    <w:rsid w:val="00556E30"/>
    <w:rsid w:val="00564D47"/>
    <w:rsid w:val="00566975"/>
    <w:rsid w:val="0057219B"/>
    <w:rsid w:val="0057690E"/>
    <w:rsid w:val="00590F88"/>
    <w:rsid w:val="00593FB1"/>
    <w:rsid w:val="005B533A"/>
    <w:rsid w:val="005B6046"/>
    <w:rsid w:val="005C0EDA"/>
    <w:rsid w:val="005C2B47"/>
    <w:rsid w:val="005F18AF"/>
    <w:rsid w:val="005F388F"/>
    <w:rsid w:val="0060318A"/>
    <w:rsid w:val="00620956"/>
    <w:rsid w:val="00622DB6"/>
    <w:rsid w:val="006240A5"/>
    <w:rsid w:val="00632025"/>
    <w:rsid w:val="00632945"/>
    <w:rsid w:val="00636D55"/>
    <w:rsid w:val="006405F5"/>
    <w:rsid w:val="00645E8A"/>
    <w:rsid w:val="006602D9"/>
    <w:rsid w:val="006654D9"/>
    <w:rsid w:val="00671EFC"/>
    <w:rsid w:val="006813BE"/>
    <w:rsid w:val="00681A54"/>
    <w:rsid w:val="0068445D"/>
    <w:rsid w:val="006A581D"/>
    <w:rsid w:val="006D5904"/>
    <w:rsid w:val="006D7296"/>
    <w:rsid w:val="006F6544"/>
    <w:rsid w:val="00700998"/>
    <w:rsid w:val="00716BE3"/>
    <w:rsid w:val="00717527"/>
    <w:rsid w:val="00727CBF"/>
    <w:rsid w:val="007304CE"/>
    <w:rsid w:val="007305BD"/>
    <w:rsid w:val="007374C8"/>
    <w:rsid w:val="00747694"/>
    <w:rsid w:val="007817A8"/>
    <w:rsid w:val="007861E3"/>
    <w:rsid w:val="00786364"/>
    <w:rsid w:val="00787398"/>
    <w:rsid w:val="00792D51"/>
    <w:rsid w:val="007933AE"/>
    <w:rsid w:val="007B52BE"/>
    <w:rsid w:val="007B7732"/>
    <w:rsid w:val="007E0E6D"/>
    <w:rsid w:val="007E10E8"/>
    <w:rsid w:val="007E34AF"/>
    <w:rsid w:val="007E449F"/>
    <w:rsid w:val="007F74F0"/>
    <w:rsid w:val="00802FBD"/>
    <w:rsid w:val="0083518C"/>
    <w:rsid w:val="00842945"/>
    <w:rsid w:val="008461F7"/>
    <w:rsid w:val="008649EC"/>
    <w:rsid w:val="00867F96"/>
    <w:rsid w:val="00870BCC"/>
    <w:rsid w:val="008710D9"/>
    <w:rsid w:val="00877A02"/>
    <w:rsid w:val="00887BDC"/>
    <w:rsid w:val="008A179F"/>
    <w:rsid w:val="008B2CA6"/>
    <w:rsid w:val="008C0D10"/>
    <w:rsid w:val="008C51AA"/>
    <w:rsid w:val="008D673F"/>
    <w:rsid w:val="008F1CCA"/>
    <w:rsid w:val="008F33FB"/>
    <w:rsid w:val="009024E3"/>
    <w:rsid w:val="00902F4B"/>
    <w:rsid w:val="009204B3"/>
    <w:rsid w:val="00920CC7"/>
    <w:rsid w:val="009235FD"/>
    <w:rsid w:val="00945C9C"/>
    <w:rsid w:val="00947216"/>
    <w:rsid w:val="00950B70"/>
    <w:rsid w:val="00965C52"/>
    <w:rsid w:val="009670EF"/>
    <w:rsid w:val="00976487"/>
    <w:rsid w:val="009805A7"/>
    <w:rsid w:val="009837FD"/>
    <w:rsid w:val="00990E09"/>
    <w:rsid w:val="009A2592"/>
    <w:rsid w:val="009A5FA7"/>
    <w:rsid w:val="009B0D8C"/>
    <w:rsid w:val="009B3AE5"/>
    <w:rsid w:val="009C6F99"/>
    <w:rsid w:val="009C730D"/>
    <w:rsid w:val="009D41DF"/>
    <w:rsid w:val="009D6298"/>
    <w:rsid w:val="009D6AD4"/>
    <w:rsid w:val="009E31A0"/>
    <w:rsid w:val="00A149B3"/>
    <w:rsid w:val="00A1544F"/>
    <w:rsid w:val="00A171DC"/>
    <w:rsid w:val="00A22F41"/>
    <w:rsid w:val="00A23D5F"/>
    <w:rsid w:val="00A25E2B"/>
    <w:rsid w:val="00A35F91"/>
    <w:rsid w:val="00A41D6E"/>
    <w:rsid w:val="00A439CC"/>
    <w:rsid w:val="00A579F6"/>
    <w:rsid w:val="00A706EF"/>
    <w:rsid w:val="00A9039C"/>
    <w:rsid w:val="00A958F5"/>
    <w:rsid w:val="00AB1B76"/>
    <w:rsid w:val="00AB7331"/>
    <w:rsid w:val="00AC3E33"/>
    <w:rsid w:val="00AC561A"/>
    <w:rsid w:val="00AC7724"/>
    <w:rsid w:val="00AE30DD"/>
    <w:rsid w:val="00AE6B27"/>
    <w:rsid w:val="00B161FD"/>
    <w:rsid w:val="00B165E2"/>
    <w:rsid w:val="00B2118F"/>
    <w:rsid w:val="00B27577"/>
    <w:rsid w:val="00B32F1D"/>
    <w:rsid w:val="00B3711D"/>
    <w:rsid w:val="00B62543"/>
    <w:rsid w:val="00B62576"/>
    <w:rsid w:val="00B6496C"/>
    <w:rsid w:val="00B831A4"/>
    <w:rsid w:val="00B872A0"/>
    <w:rsid w:val="00B97AF3"/>
    <w:rsid w:val="00BB1A61"/>
    <w:rsid w:val="00BB63EC"/>
    <w:rsid w:val="00BD027C"/>
    <w:rsid w:val="00BD02E3"/>
    <w:rsid w:val="00BD0C96"/>
    <w:rsid w:val="00BD1921"/>
    <w:rsid w:val="00BD7D6D"/>
    <w:rsid w:val="00BE7288"/>
    <w:rsid w:val="00C05062"/>
    <w:rsid w:val="00C12808"/>
    <w:rsid w:val="00C21CDD"/>
    <w:rsid w:val="00C21ECD"/>
    <w:rsid w:val="00C22E38"/>
    <w:rsid w:val="00C250F9"/>
    <w:rsid w:val="00C4647C"/>
    <w:rsid w:val="00C60877"/>
    <w:rsid w:val="00C625A3"/>
    <w:rsid w:val="00C70970"/>
    <w:rsid w:val="00C76C04"/>
    <w:rsid w:val="00C80BA6"/>
    <w:rsid w:val="00C85B0A"/>
    <w:rsid w:val="00C8771A"/>
    <w:rsid w:val="00C91D5C"/>
    <w:rsid w:val="00C93AB6"/>
    <w:rsid w:val="00CA0150"/>
    <w:rsid w:val="00CA0A83"/>
    <w:rsid w:val="00CA1EBE"/>
    <w:rsid w:val="00CA722F"/>
    <w:rsid w:val="00CC3EEC"/>
    <w:rsid w:val="00CC5C56"/>
    <w:rsid w:val="00CE4BED"/>
    <w:rsid w:val="00CE4F7A"/>
    <w:rsid w:val="00CF2BF6"/>
    <w:rsid w:val="00CF4A08"/>
    <w:rsid w:val="00D01E15"/>
    <w:rsid w:val="00D029AD"/>
    <w:rsid w:val="00D26C18"/>
    <w:rsid w:val="00D332B3"/>
    <w:rsid w:val="00D36BFF"/>
    <w:rsid w:val="00D51D6D"/>
    <w:rsid w:val="00D54389"/>
    <w:rsid w:val="00D56E20"/>
    <w:rsid w:val="00DA26CC"/>
    <w:rsid w:val="00DA6094"/>
    <w:rsid w:val="00DA654B"/>
    <w:rsid w:val="00DA6B89"/>
    <w:rsid w:val="00DE4181"/>
    <w:rsid w:val="00E053C0"/>
    <w:rsid w:val="00E15A46"/>
    <w:rsid w:val="00E20EE0"/>
    <w:rsid w:val="00E4068D"/>
    <w:rsid w:val="00E43289"/>
    <w:rsid w:val="00E47372"/>
    <w:rsid w:val="00E56B4A"/>
    <w:rsid w:val="00E56D4C"/>
    <w:rsid w:val="00E6049C"/>
    <w:rsid w:val="00E73CC8"/>
    <w:rsid w:val="00E82182"/>
    <w:rsid w:val="00E924E5"/>
    <w:rsid w:val="00EA7E72"/>
    <w:rsid w:val="00EB0904"/>
    <w:rsid w:val="00EB0935"/>
    <w:rsid w:val="00EB65C6"/>
    <w:rsid w:val="00EC7B46"/>
    <w:rsid w:val="00ED1EDC"/>
    <w:rsid w:val="00ED3261"/>
    <w:rsid w:val="00EE2343"/>
    <w:rsid w:val="00EF7B02"/>
    <w:rsid w:val="00F02890"/>
    <w:rsid w:val="00F31621"/>
    <w:rsid w:val="00F41D24"/>
    <w:rsid w:val="00F422A1"/>
    <w:rsid w:val="00F53FE9"/>
    <w:rsid w:val="00F553E1"/>
    <w:rsid w:val="00F5729F"/>
    <w:rsid w:val="00F60455"/>
    <w:rsid w:val="00F70524"/>
    <w:rsid w:val="00F8747F"/>
    <w:rsid w:val="00F900B6"/>
    <w:rsid w:val="00F93CEE"/>
    <w:rsid w:val="00F94EC1"/>
    <w:rsid w:val="00FA01D3"/>
    <w:rsid w:val="00FA1577"/>
    <w:rsid w:val="00FB0D29"/>
    <w:rsid w:val="00FD2E28"/>
    <w:rsid w:val="00FD3A95"/>
    <w:rsid w:val="00FE2992"/>
    <w:rsid w:val="00FF2DE6"/>
    <w:rsid w:val="00FF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0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41D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2E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4E5"/>
    <w:pPr>
      <w:ind w:left="720"/>
      <w:contextualSpacing/>
    </w:pPr>
  </w:style>
  <w:style w:type="character" w:customStyle="1" w:styleId="10">
    <w:name w:val="Заголовок 1 Знак"/>
    <w:basedOn w:val="a0"/>
    <w:link w:val="1"/>
    <w:uiPriority w:val="9"/>
    <w:rsid w:val="00990E09"/>
    <w:rPr>
      <w:rFonts w:asciiTheme="majorHAnsi" w:eastAsiaTheme="majorEastAsia" w:hAnsiTheme="majorHAnsi" w:cstheme="majorBidi"/>
      <w:b/>
      <w:bCs/>
      <w:color w:val="365F91" w:themeColor="accent1" w:themeShade="BF"/>
      <w:sz w:val="28"/>
      <w:szCs w:val="28"/>
    </w:rPr>
  </w:style>
  <w:style w:type="character" w:customStyle="1" w:styleId="11">
    <w:name w:val="Основной текст Знак1"/>
    <w:basedOn w:val="a0"/>
    <w:link w:val="a4"/>
    <w:uiPriority w:val="99"/>
    <w:locked/>
    <w:rsid w:val="00A706EF"/>
    <w:rPr>
      <w:rFonts w:ascii="Times New Roman" w:hAnsi="Times New Roman" w:cs="Times New Roman"/>
      <w:sz w:val="27"/>
      <w:szCs w:val="27"/>
      <w:shd w:val="clear" w:color="auto" w:fill="FFFFFF"/>
    </w:rPr>
  </w:style>
  <w:style w:type="character" w:customStyle="1" w:styleId="21">
    <w:name w:val="Основной текст (2)_"/>
    <w:basedOn w:val="a0"/>
    <w:link w:val="210"/>
    <w:uiPriority w:val="99"/>
    <w:locked/>
    <w:rsid w:val="00A706EF"/>
    <w:rPr>
      <w:rFonts w:ascii="Courier New" w:hAnsi="Courier New" w:cs="Courier New"/>
      <w:w w:val="30"/>
      <w:sz w:val="12"/>
      <w:szCs w:val="12"/>
      <w:shd w:val="clear" w:color="auto" w:fill="FFFFFF"/>
      <w:lang w:val="en-US"/>
    </w:rPr>
  </w:style>
  <w:style w:type="paragraph" w:styleId="a4">
    <w:name w:val="Body Text"/>
    <w:basedOn w:val="a"/>
    <w:link w:val="11"/>
    <w:uiPriority w:val="99"/>
    <w:rsid w:val="00A706EF"/>
    <w:pPr>
      <w:shd w:val="clear" w:color="auto" w:fill="FFFFFF"/>
      <w:spacing w:after="720" w:line="240" w:lineRule="atLeast"/>
      <w:jc w:val="center"/>
    </w:pPr>
    <w:rPr>
      <w:rFonts w:ascii="Times New Roman" w:hAnsi="Times New Roman" w:cs="Times New Roman"/>
      <w:sz w:val="27"/>
      <w:szCs w:val="27"/>
    </w:rPr>
  </w:style>
  <w:style w:type="character" w:customStyle="1" w:styleId="a5">
    <w:name w:val="Основной текст Знак"/>
    <w:basedOn w:val="a0"/>
    <w:uiPriority w:val="99"/>
    <w:semiHidden/>
    <w:rsid w:val="00A706EF"/>
  </w:style>
  <w:style w:type="character" w:customStyle="1" w:styleId="a6">
    <w:name w:val="Основной текст + Курсив"/>
    <w:basedOn w:val="11"/>
    <w:uiPriority w:val="99"/>
    <w:rsid w:val="00A706EF"/>
    <w:rPr>
      <w:rFonts w:ascii="Times New Roman" w:hAnsi="Times New Roman" w:cs="Times New Roman"/>
      <w:i/>
      <w:iCs/>
      <w:noProof/>
      <w:sz w:val="27"/>
      <w:szCs w:val="27"/>
      <w:shd w:val="clear" w:color="auto" w:fill="FFFFFF"/>
    </w:rPr>
  </w:style>
  <w:style w:type="character" w:customStyle="1" w:styleId="110">
    <w:name w:val="Основной текст + Курсив11"/>
    <w:basedOn w:val="11"/>
    <w:uiPriority w:val="99"/>
    <w:rsid w:val="00A706EF"/>
    <w:rPr>
      <w:rFonts w:ascii="Times New Roman" w:hAnsi="Times New Roman" w:cs="Times New Roman"/>
      <w:i/>
      <w:iCs/>
      <w:sz w:val="27"/>
      <w:szCs w:val="27"/>
      <w:u w:val="single"/>
      <w:shd w:val="clear" w:color="auto" w:fill="FFFFFF"/>
    </w:rPr>
  </w:style>
  <w:style w:type="character" w:customStyle="1" w:styleId="100">
    <w:name w:val="Основной текст + Курсив10"/>
    <w:basedOn w:val="11"/>
    <w:uiPriority w:val="99"/>
    <w:rsid w:val="00A706EF"/>
    <w:rPr>
      <w:rFonts w:ascii="Times New Roman" w:hAnsi="Times New Roman" w:cs="Times New Roman"/>
      <w:i/>
      <w:iCs/>
      <w:sz w:val="27"/>
      <w:szCs w:val="27"/>
      <w:shd w:val="clear" w:color="auto" w:fill="FFFFFF"/>
    </w:rPr>
  </w:style>
  <w:style w:type="character" w:customStyle="1" w:styleId="9">
    <w:name w:val="Основной текст + Курсив9"/>
    <w:basedOn w:val="11"/>
    <w:uiPriority w:val="99"/>
    <w:rsid w:val="00A706EF"/>
    <w:rPr>
      <w:rFonts w:ascii="Times New Roman" w:hAnsi="Times New Roman" w:cs="Times New Roman"/>
      <w:i/>
      <w:iCs/>
      <w:sz w:val="27"/>
      <w:szCs w:val="27"/>
      <w:shd w:val="clear" w:color="auto" w:fill="FFFFFF"/>
    </w:rPr>
  </w:style>
  <w:style w:type="paragraph" w:customStyle="1" w:styleId="210">
    <w:name w:val="Основной текст (2)1"/>
    <w:basedOn w:val="a"/>
    <w:link w:val="21"/>
    <w:uiPriority w:val="99"/>
    <w:rsid w:val="00A706EF"/>
    <w:pPr>
      <w:shd w:val="clear" w:color="auto" w:fill="FFFFFF"/>
      <w:spacing w:after="60" w:line="240" w:lineRule="atLeast"/>
    </w:pPr>
    <w:rPr>
      <w:rFonts w:ascii="Courier New" w:hAnsi="Courier New" w:cs="Courier New"/>
      <w:w w:val="30"/>
      <w:sz w:val="12"/>
      <w:szCs w:val="12"/>
      <w:lang w:val="en-US"/>
    </w:rPr>
  </w:style>
  <w:style w:type="character" w:customStyle="1" w:styleId="2pt">
    <w:name w:val="Основной текст + Интервал 2 pt"/>
    <w:basedOn w:val="11"/>
    <w:uiPriority w:val="99"/>
    <w:rsid w:val="00A706EF"/>
    <w:rPr>
      <w:rFonts w:ascii="Times New Roman" w:hAnsi="Times New Roman" w:cs="Times New Roman"/>
      <w:spacing w:val="40"/>
      <w:sz w:val="27"/>
      <w:szCs w:val="27"/>
      <w:shd w:val="clear" w:color="auto" w:fill="FFFFFF"/>
    </w:rPr>
  </w:style>
  <w:style w:type="character" w:customStyle="1" w:styleId="2pt1">
    <w:name w:val="Основной текст + Интервал 2 pt1"/>
    <w:basedOn w:val="11"/>
    <w:uiPriority w:val="99"/>
    <w:rsid w:val="00A706EF"/>
    <w:rPr>
      <w:rFonts w:ascii="Times New Roman" w:hAnsi="Times New Roman" w:cs="Times New Roman"/>
      <w:spacing w:val="40"/>
      <w:sz w:val="27"/>
      <w:szCs w:val="27"/>
      <w:shd w:val="clear" w:color="auto" w:fill="FFFFFF"/>
    </w:rPr>
  </w:style>
  <w:style w:type="paragraph" w:styleId="a7">
    <w:name w:val="TOC Heading"/>
    <w:basedOn w:val="1"/>
    <w:next w:val="a"/>
    <w:uiPriority w:val="39"/>
    <w:unhideWhenUsed/>
    <w:qFormat/>
    <w:rsid w:val="000E4565"/>
    <w:pPr>
      <w:outlineLvl w:val="9"/>
    </w:pPr>
    <w:rPr>
      <w:lang w:eastAsia="ru-RU"/>
    </w:rPr>
  </w:style>
  <w:style w:type="paragraph" w:styleId="12">
    <w:name w:val="toc 1"/>
    <w:basedOn w:val="a"/>
    <w:next w:val="a"/>
    <w:autoRedefine/>
    <w:uiPriority w:val="39"/>
    <w:unhideWhenUsed/>
    <w:rsid w:val="000E4565"/>
    <w:pPr>
      <w:spacing w:after="100"/>
    </w:pPr>
  </w:style>
  <w:style w:type="character" w:styleId="a8">
    <w:name w:val="Hyperlink"/>
    <w:basedOn w:val="a0"/>
    <w:uiPriority w:val="99"/>
    <w:unhideWhenUsed/>
    <w:rsid w:val="000E4565"/>
    <w:rPr>
      <w:color w:val="0000FF" w:themeColor="hyperlink"/>
      <w:u w:val="single"/>
    </w:rPr>
  </w:style>
  <w:style w:type="paragraph" w:styleId="a9">
    <w:name w:val="Balloon Text"/>
    <w:basedOn w:val="a"/>
    <w:link w:val="aa"/>
    <w:uiPriority w:val="99"/>
    <w:semiHidden/>
    <w:unhideWhenUsed/>
    <w:rsid w:val="000E45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4565"/>
    <w:rPr>
      <w:rFonts w:ascii="Tahoma" w:hAnsi="Tahoma" w:cs="Tahoma"/>
      <w:sz w:val="16"/>
      <w:szCs w:val="16"/>
    </w:rPr>
  </w:style>
  <w:style w:type="paragraph" w:styleId="ab">
    <w:name w:val="header"/>
    <w:basedOn w:val="a"/>
    <w:link w:val="ac"/>
    <w:uiPriority w:val="99"/>
    <w:unhideWhenUsed/>
    <w:rsid w:val="00D01E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01E15"/>
  </w:style>
  <w:style w:type="paragraph" w:styleId="ad">
    <w:name w:val="footer"/>
    <w:basedOn w:val="a"/>
    <w:link w:val="ae"/>
    <w:uiPriority w:val="99"/>
    <w:unhideWhenUsed/>
    <w:rsid w:val="00D01E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01E15"/>
  </w:style>
  <w:style w:type="character" w:customStyle="1" w:styleId="apple-converted-space">
    <w:name w:val="apple-converted-space"/>
    <w:basedOn w:val="a0"/>
    <w:rsid w:val="002131BC"/>
  </w:style>
  <w:style w:type="character" w:styleId="af">
    <w:name w:val="Strong"/>
    <w:basedOn w:val="a0"/>
    <w:uiPriority w:val="22"/>
    <w:qFormat/>
    <w:rsid w:val="002131BC"/>
    <w:rPr>
      <w:b/>
      <w:bCs/>
    </w:rPr>
  </w:style>
  <w:style w:type="character" w:customStyle="1" w:styleId="20">
    <w:name w:val="Заголовок 2 Знак"/>
    <w:basedOn w:val="a0"/>
    <w:link w:val="2"/>
    <w:rsid w:val="00A41D6E"/>
    <w:rPr>
      <w:rFonts w:asciiTheme="majorHAnsi" w:eastAsiaTheme="majorEastAsia" w:hAnsiTheme="majorHAnsi" w:cstheme="majorBidi"/>
      <w:b/>
      <w:bCs/>
      <w:color w:val="4F81BD" w:themeColor="accent1"/>
      <w:sz w:val="26"/>
      <w:szCs w:val="26"/>
    </w:rPr>
  </w:style>
  <w:style w:type="paragraph" w:styleId="af0">
    <w:name w:val="Normal (Web)"/>
    <w:basedOn w:val="a"/>
    <w:uiPriority w:val="99"/>
    <w:unhideWhenUsed/>
    <w:rsid w:val="00A41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бычный1"/>
    <w:basedOn w:val="a0"/>
    <w:rsid w:val="002C2D56"/>
  </w:style>
  <w:style w:type="paragraph" w:styleId="af1">
    <w:name w:val="caption"/>
    <w:basedOn w:val="a"/>
    <w:next w:val="a"/>
    <w:uiPriority w:val="35"/>
    <w:unhideWhenUsed/>
    <w:qFormat/>
    <w:rsid w:val="002C2D56"/>
    <w:pPr>
      <w:spacing w:line="240" w:lineRule="auto"/>
    </w:pPr>
    <w:rPr>
      <w:b/>
      <w:bCs/>
      <w:color w:val="4F81BD" w:themeColor="accent1"/>
      <w:sz w:val="18"/>
      <w:szCs w:val="18"/>
    </w:rPr>
  </w:style>
  <w:style w:type="character" w:styleId="af2">
    <w:name w:val="Emphasis"/>
    <w:basedOn w:val="a0"/>
    <w:uiPriority w:val="20"/>
    <w:qFormat/>
    <w:rsid w:val="002C2D56"/>
    <w:rPr>
      <w:i/>
      <w:iCs/>
    </w:rPr>
  </w:style>
  <w:style w:type="character" w:customStyle="1" w:styleId="30">
    <w:name w:val="Заголовок 3 Знак"/>
    <w:basedOn w:val="a0"/>
    <w:link w:val="3"/>
    <w:uiPriority w:val="9"/>
    <w:semiHidden/>
    <w:rsid w:val="00C22E38"/>
    <w:rPr>
      <w:rFonts w:asciiTheme="majorHAnsi" w:eastAsiaTheme="majorEastAsia" w:hAnsiTheme="majorHAnsi" w:cstheme="majorBidi"/>
      <w:b/>
      <w:bCs/>
      <w:color w:val="4F81BD" w:themeColor="accent1"/>
    </w:rPr>
  </w:style>
  <w:style w:type="paragraph" w:styleId="af3">
    <w:name w:val="Title"/>
    <w:basedOn w:val="a"/>
    <w:link w:val="af4"/>
    <w:qFormat/>
    <w:rsid w:val="00C22E38"/>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4">
    <w:name w:val="Название Знак"/>
    <w:basedOn w:val="a0"/>
    <w:link w:val="af3"/>
    <w:rsid w:val="00C22E38"/>
    <w:rPr>
      <w:rFonts w:ascii="Arial" w:eastAsia="Times New Roman" w:hAnsi="Arial" w:cs="Arial"/>
      <w:b/>
      <w:bCs/>
      <w:kern w:val="28"/>
      <w:sz w:val="32"/>
      <w:szCs w:val="32"/>
      <w:lang w:eastAsia="ru-RU"/>
    </w:rPr>
  </w:style>
  <w:style w:type="character" w:styleId="af5">
    <w:name w:val="line number"/>
    <w:basedOn w:val="a0"/>
    <w:uiPriority w:val="99"/>
    <w:semiHidden/>
    <w:unhideWhenUsed/>
    <w:rsid w:val="00C22E38"/>
  </w:style>
  <w:style w:type="paragraph" w:styleId="HTML">
    <w:name w:val="HTML Preformatted"/>
    <w:basedOn w:val="a"/>
    <w:link w:val="HTML0"/>
    <w:unhideWhenUsed/>
    <w:rsid w:val="00C2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22E38"/>
    <w:rPr>
      <w:rFonts w:ascii="Courier New" w:eastAsia="Times New Roman" w:hAnsi="Courier New" w:cs="Courier New"/>
      <w:sz w:val="20"/>
      <w:szCs w:val="20"/>
      <w:lang w:eastAsia="ru-RU"/>
    </w:rPr>
  </w:style>
  <w:style w:type="paragraph" w:styleId="af6">
    <w:name w:val="Body Text Indent"/>
    <w:basedOn w:val="a"/>
    <w:link w:val="af7"/>
    <w:unhideWhenUsed/>
    <w:rsid w:val="00C22E38"/>
    <w:pPr>
      <w:spacing w:after="120"/>
      <w:ind w:left="283"/>
    </w:pPr>
    <w:rPr>
      <w:rFonts w:ascii="Calibri" w:eastAsia="Calibri" w:hAnsi="Calibri" w:cs="Times New Roman"/>
    </w:rPr>
  </w:style>
  <w:style w:type="character" w:customStyle="1" w:styleId="af7">
    <w:name w:val="Основной текст с отступом Знак"/>
    <w:basedOn w:val="a0"/>
    <w:link w:val="af6"/>
    <w:rsid w:val="00C22E38"/>
    <w:rPr>
      <w:rFonts w:ascii="Calibri" w:eastAsia="Calibri" w:hAnsi="Calibri" w:cs="Times New Roman"/>
    </w:rPr>
  </w:style>
  <w:style w:type="paragraph" w:styleId="af8">
    <w:name w:val="Plain Text"/>
    <w:basedOn w:val="a"/>
    <w:link w:val="af9"/>
    <w:uiPriority w:val="99"/>
    <w:unhideWhenUsed/>
    <w:rsid w:val="00C22E38"/>
    <w:pPr>
      <w:spacing w:after="0" w:line="240" w:lineRule="auto"/>
    </w:pPr>
    <w:rPr>
      <w:rFonts w:ascii="Courier New" w:eastAsia="SimSun" w:hAnsi="Courier New" w:cs="MS Mincho"/>
      <w:sz w:val="20"/>
      <w:szCs w:val="20"/>
      <w:lang w:eastAsia="zh-CN"/>
    </w:rPr>
  </w:style>
  <w:style w:type="character" w:customStyle="1" w:styleId="af9">
    <w:name w:val="Текст Знак"/>
    <w:basedOn w:val="a0"/>
    <w:link w:val="af8"/>
    <w:uiPriority w:val="99"/>
    <w:rsid w:val="00C22E38"/>
    <w:rPr>
      <w:rFonts w:ascii="Courier New" w:eastAsia="SimSun" w:hAnsi="Courier New" w:cs="MS Mincho"/>
      <w:sz w:val="20"/>
      <w:szCs w:val="20"/>
      <w:lang w:eastAsia="zh-CN"/>
    </w:rPr>
  </w:style>
  <w:style w:type="table" w:styleId="afa">
    <w:name w:val="Table Grid"/>
    <w:basedOn w:val="a1"/>
    <w:uiPriority w:val="59"/>
    <w:rsid w:val="00C2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Epigraph">
    <w:name w:val="FootNote Epigraph"/>
    <w:uiPriority w:val="99"/>
    <w:rsid w:val="00C22E38"/>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styleId="22">
    <w:name w:val="toc 2"/>
    <w:basedOn w:val="a"/>
    <w:next w:val="a"/>
    <w:autoRedefine/>
    <w:uiPriority w:val="39"/>
    <w:unhideWhenUsed/>
    <w:rsid w:val="00C22E38"/>
    <w:pPr>
      <w:spacing w:after="100"/>
      <w:ind w:left="220"/>
    </w:pPr>
  </w:style>
  <w:style w:type="paragraph" w:styleId="31">
    <w:name w:val="toc 3"/>
    <w:basedOn w:val="a"/>
    <w:next w:val="a"/>
    <w:autoRedefine/>
    <w:uiPriority w:val="39"/>
    <w:unhideWhenUsed/>
    <w:rsid w:val="00C22E38"/>
    <w:pPr>
      <w:spacing w:after="100"/>
      <w:ind w:left="440"/>
    </w:pPr>
  </w:style>
  <w:style w:type="paragraph" w:customStyle="1" w:styleId="Default">
    <w:name w:val="Default"/>
    <w:rsid w:val="00005A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lagiat">
    <w:name w:val="plagiat"/>
    <w:basedOn w:val="a0"/>
    <w:rsid w:val="0038232B"/>
  </w:style>
  <w:style w:type="character" w:styleId="afb">
    <w:name w:val="FollowedHyperlink"/>
    <w:basedOn w:val="a0"/>
    <w:uiPriority w:val="99"/>
    <w:semiHidden/>
    <w:unhideWhenUsed/>
    <w:rsid w:val="005F18AF"/>
    <w:rPr>
      <w:color w:val="800080" w:themeColor="followedHyperlink"/>
      <w:u w:val="single"/>
    </w:rPr>
  </w:style>
  <w:style w:type="paragraph" w:styleId="afc">
    <w:name w:val="No Spacing"/>
    <w:link w:val="afd"/>
    <w:uiPriority w:val="1"/>
    <w:qFormat/>
    <w:rsid w:val="00ED1EDC"/>
    <w:pPr>
      <w:spacing w:after="0" w:line="240" w:lineRule="auto"/>
    </w:pPr>
    <w:rPr>
      <w:rFonts w:eastAsiaTheme="minorEastAsia"/>
      <w:lang w:eastAsia="ru-RU"/>
    </w:rPr>
  </w:style>
  <w:style w:type="character" w:customStyle="1" w:styleId="afd">
    <w:name w:val="Без интервала Знак"/>
    <w:basedOn w:val="a0"/>
    <w:link w:val="afc"/>
    <w:uiPriority w:val="1"/>
    <w:rsid w:val="00ED1ED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0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41D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2E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4E5"/>
    <w:pPr>
      <w:ind w:left="720"/>
      <w:contextualSpacing/>
    </w:pPr>
  </w:style>
  <w:style w:type="character" w:customStyle="1" w:styleId="10">
    <w:name w:val="Заголовок 1 Знак"/>
    <w:basedOn w:val="a0"/>
    <w:link w:val="1"/>
    <w:uiPriority w:val="9"/>
    <w:rsid w:val="00990E09"/>
    <w:rPr>
      <w:rFonts w:asciiTheme="majorHAnsi" w:eastAsiaTheme="majorEastAsia" w:hAnsiTheme="majorHAnsi" w:cstheme="majorBidi"/>
      <w:b/>
      <w:bCs/>
      <w:color w:val="365F91" w:themeColor="accent1" w:themeShade="BF"/>
      <w:sz w:val="28"/>
      <w:szCs w:val="28"/>
    </w:rPr>
  </w:style>
  <w:style w:type="character" w:customStyle="1" w:styleId="11">
    <w:name w:val="Основной текст Знак1"/>
    <w:basedOn w:val="a0"/>
    <w:link w:val="a4"/>
    <w:uiPriority w:val="99"/>
    <w:locked/>
    <w:rsid w:val="00A706EF"/>
    <w:rPr>
      <w:rFonts w:ascii="Times New Roman" w:hAnsi="Times New Roman" w:cs="Times New Roman"/>
      <w:sz w:val="27"/>
      <w:szCs w:val="27"/>
      <w:shd w:val="clear" w:color="auto" w:fill="FFFFFF"/>
    </w:rPr>
  </w:style>
  <w:style w:type="character" w:customStyle="1" w:styleId="21">
    <w:name w:val="Основной текст (2)_"/>
    <w:basedOn w:val="a0"/>
    <w:link w:val="210"/>
    <w:uiPriority w:val="99"/>
    <w:locked/>
    <w:rsid w:val="00A706EF"/>
    <w:rPr>
      <w:rFonts w:ascii="Courier New" w:hAnsi="Courier New" w:cs="Courier New"/>
      <w:w w:val="30"/>
      <w:sz w:val="12"/>
      <w:szCs w:val="12"/>
      <w:shd w:val="clear" w:color="auto" w:fill="FFFFFF"/>
      <w:lang w:val="en-US"/>
    </w:rPr>
  </w:style>
  <w:style w:type="paragraph" w:styleId="a4">
    <w:name w:val="Body Text"/>
    <w:basedOn w:val="a"/>
    <w:link w:val="11"/>
    <w:uiPriority w:val="99"/>
    <w:rsid w:val="00A706EF"/>
    <w:pPr>
      <w:shd w:val="clear" w:color="auto" w:fill="FFFFFF"/>
      <w:spacing w:after="720" w:line="240" w:lineRule="atLeast"/>
      <w:jc w:val="center"/>
    </w:pPr>
    <w:rPr>
      <w:rFonts w:ascii="Times New Roman" w:hAnsi="Times New Roman" w:cs="Times New Roman"/>
      <w:sz w:val="27"/>
      <w:szCs w:val="27"/>
    </w:rPr>
  </w:style>
  <w:style w:type="character" w:customStyle="1" w:styleId="a5">
    <w:name w:val="Основной текст Знак"/>
    <w:basedOn w:val="a0"/>
    <w:uiPriority w:val="99"/>
    <w:semiHidden/>
    <w:rsid w:val="00A706EF"/>
  </w:style>
  <w:style w:type="character" w:customStyle="1" w:styleId="a6">
    <w:name w:val="Основной текст + Курсив"/>
    <w:basedOn w:val="11"/>
    <w:uiPriority w:val="99"/>
    <w:rsid w:val="00A706EF"/>
    <w:rPr>
      <w:rFonts w:ascii="Times New Roman" w:hAnsi="Times New Roman" w:cs="Times New Roman"/>
      <w:i/>
      <w:iCs/>
      <w:noProof/>
      <w:sz w:val="27"/>
      <w:szCs w:val="27"/>
      <w:shd w:val="clear" w:color="auto" w:fill="FFFFFF"/>
    </w:rPr>
  </w:style>
  <w:style w:type="character" w:customStyle="1" w:styleId="110">
    <w:name w:val="Основной текст + Курсив11"/>
    <w:basedOn w:val="11"/>
    <w:uiPriority w:val="99"/>
    <w:rsid w:val="00A706EF"/>
    <w:rPr>
      <w:rFonts w:ascii="Times New Roman" w:hAnsi="Times New Roman" w:cs="Times New Roman"/>
      <w:i/>
      <w:iCs/>
      <w:sz w:val="27"/>
      <w:szCs w:val="27"/>
      <w:u w:val="single"/>
      <w:shd w:val="clear" w:color="auto" w:fill="FFFFFF"/>
    </w:rPr>
  </w:style>
  <w:style w:type="character" w:customStyle="1" w:styleId="100">
    <w:name w:val="Основной текст + Курсив10"/>
    <w:basedOn w:val="11"/>
    <w:uiPriority w:val="99"/>
    <w:rsid w:val="00A706EF"/>
    <w:rPr>
      <w:rFonts w:ascii="Times New Roman" w:hAnsi="Times New Roman" w:cs="Times New Roman"/>
      <w:i/>
      <w:iCs/>
      <w:sz w:val="27"/>
      <w:szCs w:val="27"/>
      <w:shd w:val="clear" w:color="auto" w:fill="FFFFFF"/>
    </w:rPr>
  </w:style>
  <w:style w:type="character" w:customStyle="1" w:styleId="9">
    <w:name w:val="Основной текст + Курсив9"/>
    <w:basedOn w:val="11"/>
    <w:uiPriority w:val="99"/>
    <w:rsid w:val="00A706EF"/>
    <w:rPr>
      <w:rFonts w:ascii="Times New Roman" w:hAnsi="Times New Roman" w:cs="Times New Roman"/>
      <w:i/>
      <w:iCs/>
      <w:sz w:val="27"/>
      <w:szCs w:val="27"/>
      <w:shd w:val="clear" w:color="auto" w:fill="FFFFFF"/>
    </w:rPr>
  </w:style>
  <w:style w:type="paragraph" w:customStyle="1" w:styleId="210">
    <w:name w:val="Основной текст (2)1"/>
    <w:basedOn w:val="a"/>
    <w:link w:val="21"/>
    <w:uiPriority w:val="99"/>
    <w:rsid w:val="00A706EF"/>
    <w:pPr>
      <w:shd w:val="clear" w:color="auto" w:fill="FFFFFF"/>
      <w:spacing w:after="60" w:line="240" w:lineRule="atLeast"/>
    </w:pPr>
    <w:rPr>
      <w:rFonts w:ascii="Courier New" w:hAnsi="Courier New" w:cs="Courier New"/>
      <w:w w:val="30"/>
      <w:sz w:val="12"/>
      <w:szCs w:val="12"/>
      <w:lang w:val="en-US"/>
    </w:rPr>
  </w:style>
  <w:style w:type="character" w:customStyle="1" w:styleId="2pt">
    <w:name w:val="Основной текст + Интервал 2 pt"/>
    <w:basedOn w:val="11"/>
    <w:uiPriority w:val="99"/>
    <w:rsid w:val="00A706EF"/>
    <w:rPr>
      <w:rFonts w:ascii="Times New Roman" w:hAnsi="Times New Roman" w:cs="Times New Roman"/>
      <w:spacing w:val="40"/>
      <w:sz w:val="27"/>
      <w:szCs w:val="27"/>
      <w:shd w:val="clear" w:color="auto" w:fill="FFFFFF"/>
    </w:rPr>
  </w:style>
  <w:style w:type="character" w:customStyle="1" w:styleId="2pt1">
    <w:name w:val="Основной текст + Интервал 2 pt1"/>
    <w:basedOn w:val="11"/>
    <w:uiPriority w:val="99"/>
    <w:rsid w:val="00A706EF"/>
    <w:rPr>
      <w:rFonts w:ascii="Times New Roman" w:hAnsi="Times New Roman" w:cs="Times New Roman"/>
      <w:spacing w:val="40"/>
      <w:sz w:val="27"/>
      <w:szCs w:val="27"/>
      <w:shd w:val="clear" w:color="auto" w:fill="FFFFFF"/>
    </w:rPr>
  </w:style>
  <w:style w:type="paragraph" w:styleId="a7">
    <w:name w:val="TOC Heading"/>
    <w:basedOn w:val="1"/>
    <w:next w:val="a"/>
    <w:uiPriority w:val="39"/>
    <w:unhideWhenUsed/>
    <w:qFormat/>
    <w:rsid w:val="000E4565"/>
    <w:pPr>
      <w:outlineLvl w:val="9"/>
    </w:pPr>
    <w:rPr>
      <w:lang w:eastAsia="ru-RU"/>
    </w:rPr>
  </w:style>
  <w:style w:type="paragraph" w:styleId="12">
    <w:name w:val="toc 1"/>
    <w:basedOn w:val="a"/>
    <w:next w:val="a"/>
    <w:autoRedefine/>
    <w:uiPriority w:val="39"/>
    <w:unhideWhenUsed/>
    <w:rsid w:val="000E4565"/>
    <w:pPr>
      <w:spacing w:after="100"/>
    </w:pPr>
  </w:style>
  <w:style w:type="character" w:styleId="a8">
    <w:name w:val="Hyperlink"/>
    <w:basedOn w:val="a0"/>
    <w:uiPriority w:val="99"/>
    <w:unhideWhenUsed/>
    <w:rsid w:val="000E4565"/>
    <w:rPr>
      <w:color w:val="0000FF" w:themeColor="hyperlink"/>
      <w:u w:val="single"/>
    </w:rPr>
  </w:style>
  <w:style w:type="paragraph" w:styleId="a9">
    <w:name w:val="Balloon Text"/>
    <w:basedOn w:val="a"/>
    <w:link w:val="aa"/>
    <w:uiPriority w:val="99"/>
    <w:semiHidden/>
    <w:unhideWhenUsed/>
    <w:rsid w:val="000E45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4565"/>
    <w:rPr>
      <w:rFonts w:ascii="Tahoma" w:hAnsi="Tahoma" w:cs="Tahoma"/>
      <w:sz w:val="16"/>
      <w:szCs w:val="16"/>
    </w:rPr>
  </w:style>
  <w:style w:type="paragraph" w:styleId="ab">
    <w:name w:val="header"/>
    <w:basedOn w:val="a"/>
    <w:link w:val="ac"/>
    <w:uiPriority w:val="99"/>
    <w:unhideWhenUsed/>
    <w:rsid w:val="00D01E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01E15"/>
  </w:style>
  <w:style w:type="paragraph" w:styleId="ad">
    <w:name w:val="footer"/>
    <w:basedOn w:val="a"/>
    <w:link w:val="ae"/>
    <w:uiPriority w:val="99"/>
    <w:unhideWhenUsed/>
    <w:rsid w:val="00D01E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01E15"/>
  </w:style>
  <w:style w:type="character" w:customStyle="1" w:styleId="apple-converted-space">
    <w:name w:val="apple-converted-space"/>
    <w:basedOn w:val="a0"/>
    <w:rsid w:val="002131BC"/>
  </w:style>
  <w:style w:type="character" w:styleId="af">
    <w:name w:val="Strong"/>
    <w:basedOn w:val="a0"/>
    <w:uiPriority w:val="22"/>
    <w:qFormat/>
    <w:rsid w:val="002131BC"/>
    <w:rPr>
      <w:b/>
      <w:bCs/>
    </w:rPr>
  </w:style>
  <w:style w:type="character" w:customStyle="1" w:styleId="20">
    <w:name w:val="Заголовок 2 Знак"/>
    <w:basedOn w:val="a0"/>
    <w:link w:val="2"/>
    <w:rsid w:val="00A41D6E"/>
    <w:rPr>
      <w:rFonts w:asciiTheme="majorHAnsi" w:eastAsiaTheme="majorEastAsia" w:hAnsiTheme="majorHAnsi" w:cstheme="majorBidi"/>
      <w:b/>
      <w:bCs/>
      <w:color w:val="4F81BD" w:themeColor="accent1"/>
      <w:sz w:val="26"/>
      <w:szCs w:val="26"/>
    </w:rPr>
  </w:style>
  <w:style w:type="paragraph" w:styleId="af0">
    <w:name w:val="Normal (Web)"/>
    <w:basedOn w:val="a"/>
    <w:uiPriority w:val="99"/>
    <w:unhideWhenUsed/>
    <w:rsid w:val="00A41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бычный1"/>
    <w:basedOn w:val="a0"/>
    <w:rsid w:val="002C2D56"/>
  </w:style>
  <w:style w:type="paragraph" w:styleId="af1">
    <w:name w:val="caption"/>
    <w:basedOn w:val="a"/>
    <w:next w:val="a"/>
    <w:uiPriority w:val="35"/>
    <w:unhideWhenUsed/>
    <w:qFormat/>
    <w:rsid w:val="002C2D56"/>
    <w:pPr>
      <w:spacing w:line="240" w:lineRule="auto"/>
    </w:pPr>
    <w:rPr>
      <w:b/>
      <w:bCs/>
      <w:color w:val="4F81BD" w:themeColor="accent1"/>
      <w:sz w:val="18"/>
      <w:szCs w:val="18"/>
    </w:rPr>
  </w:style>
  <w:style w:type="character" w:styleId="af2">
    <w:name w:val="Emphasis"/>
    <w:basedOn w:val="a0"/>
    <w:uiPriority w:val="20"/>
    <w:qFormat/>
    <w:rsid w:val="002C2D56"/>
    <w:rPr>
      <w:i/>
      <w:iCs/>
    </w:rPr>
  </w:style>
  <w:style w:type="character" w:customStyle="1" w:styleId="30">
    <w:name w:val="Заголовок 3 Знак"/>
    <w:basedOn w:val="a0"/>
    <w:link w:val="3"/>
    <w:uiPriority w:val="9"/>
    <w:semiHidden/>
    <w:rsid w:val="00C22E38"/>
    <w:rPr>
      <w:rFonts w:asciiTheme="majorHAnsi" w:eastAsiaTheme="majorEastAsia" w:hAnsiTheme="majorHAnsi" w:cstheme="majorBidi"/>
      <w:b/>
      <w:bCs/>
      <w:color w:val="4F81BD" w:themeColor="accent1"/>
    </w:rPr>
  </w:style>
  <w:style w:type="paragraph" w:styleId="af3">
    <w:name w:val="Title"/>
    <w:basedOn w:val="a"/>
    <w:link w:val="af4"/>
    <w:qFormat/>
    <w:rsid w:val="00C22E38"/>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4">
    <w:name w:val="Название Знак"/>
    <w:basedOn w:val="a0"/>
    <w:link w:val="af3"/>
    <w:rsid w:val="00C22E38"/>
    <w:rPr>
      <w:rFonts w:ascii="Arial" w:eastAsia="Times New Roman" w:hAnsi="Arial" w:cs="Arial"/>
      <w:b/>
      <w:bCs/>
      <w:kern w:val="28"/>
      <w:sz w:val="32"/>
      <w:szCs w:val="32"/>
      <w:lang w:eastAsia="ru-RU"/>
    </w:rPr>
  </w:style>
  <w:style w:type="character" w:styleId="af5">
    <w:name w:val="line number"/>
    <w:basedOn w:val="a0"/>
    <w:uiPriority w:val="99"/>
    <w:semiHidden/>
    <w:unhideWhenUsed/>
    <w:rsid w:val="00C22E38"/>
  </w:style>
  <w:style w:type="paragraph" w:styleId="HTML">
    <w:name w:val="HTML Preformatted"/>
    <w:basedOn w:val="a"/>
    <w:link w:val="HTML0"/>
    <w:unhideWhenUsed/>
    <w:rsid w:val="00C2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22E38"/>
    <w:rPr>
      <w:rFonts w:ascii="Courier New" w:eastAsia="Times New Roman" w:hAnsi="Courier New" w:cs="Courier New"/>
      <w:sz w:val="20"/>
      <w:szCs w:val="20"/>
      <w:lang w:eastAsia="ru-RU"/>
    </w:rPr>
  </w:style>
  <w:style w:type="paragraph" w:styleId="af6">
    <w:name w:val="Body Text Indent"/>
    <w:basedOn w:val="a"/>
    <w:link w:val="af7"/>
    <w:unhideWhenUsed/>
    <w:rsid w:val="00C22E38"/>
    <w:pPr>
      <w:spacing w:after="120"/>
      <w:ind w:left="283"/>
    </w:pPr>
    <w:rPr>
      <w:rFonts w:ascii="Calibri" w:eastAsia="Calibri" w:hAnsi="Calibri" w:cs="Times New Roman"/>
    </w:rPr>
  </w:style>
  <w:style w:type="character" w:customStyle="1" w:styleId="af7">
    <w:name w:val="Основной текст с отступом Знак"/>
    <w:basedOn w:val="a0"/>
    <w:link w:val="af6"/>
    <w:rsid w:val="00C22E38"/>
    <w:rPr>
      <w:rFonts w:ascii="Calibri" w:eastAsia="Calibri" w:hAnsi="Calibri" w:cs="Times New Roman"/>
    </w:rPr>
  </w:style>
  <w:style w:type="paragraph" w:styleId="af8">
    <w:name w:val="Plain Text"/>
    <w:basedOn w:val="a"/>
    <w:link w:val="af9"/>
    <w:uiPriority w:val="99"/>
    <w:unhideWhenUsed/>
    <w:rsid w:val="00C22E38"/>
    <w:pPr>
      <w:spacing w:after="0" w:line="240" w:lineRule="auto"/>
    </w:pPr>
    <w:rPr>
      <w:rFonts w:ascii="Courier New" w:eastAsia="SimSun" w:hAnsi="Courier New" w:cs="MS Mincho"/>
      <w:sz w:val="20"/>
      <w:szCs w:val="20"/>
      <w:lang w:eastAsia="zh-CN"/>
    </w:rPr>
  </w:style>
  <w:style w:type="character" w:customStyle="1" w:styleId="af9">
    <w:name w:val="Текст Знак"/>
    <w:basedOn w:val="a0"/>
    <w:link w:val="af8"/>
    <w:uiPriority w:val="99"/>
    <w:rsid w:val="00C22E38"/>
    <w:rPr>
      <w:rFonts w:ascii="Courier New" w:eastAsia="SimSun" w:hAnsi="Courier New" w:cs="MS Mincho"/>
      <w:sz w:val="20"/>
      <w:szCs w:val="20"/>
      <w:lang w:eastAsia="zh-CN"/>
    </w:rPr>
  </w:style>
  <w:style w:type="table" w:styleId="afa">
    <w:name w:val="Table Grid"/>
    <w:basedOn w:val="a1"/>
    <w:uiPriority w:val="59"/>
    <w:rsid w:val="00C2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Epigraph">
    <w:name w:val="FootNote Epigraph"/>
    <w:uiPriority w:val="99"/>
    <w:rsid w:val="00C22E38"/>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styleId="22">
    <w:name w:val="toc 2"/>
    <w:basedOn w:val="a"/>
    <w:next w:val="a"/>
    <w:autoRedefine/>
    <w:uiPriority w:val="39"/>
    <w:unhideWhenUsed/>
    <w:rsid w:val="00C22E38"/>
    <w:pPr>
      <w:spacing w:after="100"/>
      <w:ind w:left="220"/>
    </w:pPr>
  </w:style>
  <w:style w:type="paragraph" w:styleId="31">
    <w:name w:val="toc 3"/>
    <w:basedOn w:val="a"/>
    <w:next w:val="a"/>
    <w:autoRedefine/>
    <w:uiPriority w:val="39"/>
    <w:unhideWhenUsed/>
    <w:rsid w:val="00C22E38"/>
    <w:pPr>
      <w:spacing w:after="100"/>
      <w:ind w:left="440"/>
    </w:pPr>
  </w:style>
  <w:style w:type="paragraph" w:customStyle="1" w:styleId="Default">
    <w:name w:val="Default"/>
    <w:rsid w:val="00005A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lagiat">
    <w:name w:val="plagiat"/>
    <w:basedOn w:val="a0"/>
    <w:rsid w:val="0038232B"/>
  </w:style>
  <w:style w:type="character" w:styleId="afb">
    <w:name w:val="FollowedHyperlink"/>
    <w:basedOn w:val="a0"/>
    <w:uiPriority w:val="99"/>
    <w:semiHidden/>
    <w:unhideWhenUsed/>
    <w:rsid w:val="005F18AF"/>
    <w:rPr>
      <w:color w:val="800080" w:themeColor="followedHyperlink"/>
      <w:u w:val="single"/>
    </w:rPr>
  </w:style>
  <w:style w:type="paragraph" w:styleId="afc">
    <w:name w:val="No Spacing"/>
    <w:link w:val="afd"/>
    <w:uiPriority w:val="1"/>
    <w:qFormat/>
    <w:rsid w:val="00ED1EDC"/>
    <w:pPr>
      <w:spacing w:after="0" w:line="240" w:lineRule="auto"/>
    </w:pPr>
    <w:rPr>
      <w:rFonts w:eastAsiaTheme="minorEastAsia"/>
      <w:lang w:eastAsia="ru-RU"/>
    </w:rPr>
  </w:style>
  <w:style w:type="character" w:customStyle="1" w:styleId="afd">
    <w:name w:val="Без интервала Знак"/>
    <w:basedOn w:val="a0"/>
    <w:link w:val="afc"/>
    <w:uiPriority w:val="1"/>
    <w:rsid w:val="00ED1ED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07958">
      <w:bodyDiv w:val="1"/>
      <w:marLeft w:val="0"/>
      <w:marRight w:val="0"/>
      <w:marTop w:val="0"/>
      <w:marBottom w:val="0"/>
      <w:divBdr>
        <w:top w:val="none" w:sz="0" w:space="0" w:color="auto"/>
        <w:left w:val="none" w:sz="0" w:space="0" w:color="auto"/>
        <w:bottom w:val="none" w:sz="0" w:space="0" w:color="auto"/>
        <w:right w:val="none" w:sz="0" w:space="0" w:color="auto"/>
      </w:divBdr>
    </w:div>
    <w:div w:id="346248306">
      <w:bodyDiv w:val="1"/>
      <w:marLeft w:val="0"/>
      <w:marRight w:val="0"/>
      <w:marTop w:val="0"/>
      <w:marBottom w:val="0"/>
      <w:divBdr>
        <w:top w:val="none" w:sz="0" w:space="0" w:color="auto"/>
        <w:left w:val="none" w:sz="0" w:space="0" w:color="auto"/>
        <w:bottom w:val="none" w:sz="0" w:space="0" w:color="auto"/>
        <w:right w:val="none" w:sz="0" w:space="0" w:color="auto"/>
      </w:divBdr>
    </w:div>
    <w:div w:id="540359562">
      <w:bodyDiv w:val="1"/>
      <w:marLeft w:val="0"/>
      <w:marRight w:val="0"/>
      <w:marTop w:val="0"/>
      <w:marBottom w:val="0"/>
      <w:divBdr>
        <w:top w:val="none" w:sz="0" w:space="0" w:color="auto"/>
        <w:left w:val="none" w:sz="0" w:space="0" w:color="auto"/>
        <w:bottom w:val="none" w:sz="0" w:space="0" w:color="auto"/>
        <w:right w:val="none" w:sz="0" w:space="0" w:color="auto"/>
      </w:divBdr>
    </w:div>
    <w:div w:id="918444230">
      <w:bodyDiv w:val="1"/>
      <w:marLeft w:val="0"/>
      <w:marRight w:val="0"/>
      <w:marTop w:val="0"/>
      <w:marBottom w:val="0"/>
      <w:divBdr>
        <w:top w:val="none" w:sz="0" w:space="0" w:color="auto"/>
        <w:left w:val="none" w:sz="0" w:space="0" w:color="auto"/>
        <w:bottom w:val="none" w:sz="0" w:space="0" w:color="auto"/>
        <w:right w:val="none" w:sz="0" w:space="0" w:color="auto"/>
      </w:divBdr>
    </w:div>
    <w:div w:id="1159535630">
      <w:bodyDiv w:val="1"/>
      <w:marLeft w:val="0"/>
      <w:marRight w:val="0"/>
      <w:marTop w:val="0"/>
      <w:marBottom w:val="0"/>
      <w:divBdr>
        <w:top w:val="none" w:sz="0" w:space="0" w:color="auto"/>
        <w:left w:val="none" w:sz="0" w:space="0" w:color="auto"/>
        <w:bottom w:val="none" w:sz="0" w:space="0" w:color="auto"/>
        <w:right w:val="none" w:sz="0" w:space="0" w:color="auto"/>
      </w:divBdr>
    </w:div>
    <w:div w:id="1236208812">
      <w:bodyDiv w:val="1"/>
      <w:marLeft w:val="0"/>
      <w:marRight w:val="0"/>
      <w:marTop w:val="0"/>
      <w:marBottom w:val="0"/>
      <w:divBdr>
        <w:top w:val="none" w:sz="0" w:space="0" w:color="auto"/>
        <w:left w:val="none" w:sz="0" w:space="0" w:color="auto"/>
        <w:bottom w:val="none" w:sz="0" w:space="0" w:color="auto"/>
        <w:right w:val="none" w:sz="0" w:space="0" w:color="auto"/>
      </w:divBdr>
    </w:div>
    <w:div w:id="1256010329">
      <w:bodyDiv w:val="1"/>
      <w:marLeft w:val="0"/>
      <w:marRight w:val="0"/>
      <w:marTop w:val="0"/>
      <w:marBottom w:val="0"/>
      <w:divBdr>
        <w:top w:val="none" w:sz="0" w:space="0" w:color="auto"/>
        <w:left w:val="none" w:sz="0" w:space="0" w:color="auto"/>
        <w:bottom w:val="none" w:sz="0" w:space="0" w:color="auto"/>
        <w:right w:val="none" w:sz="0" w:space="0" w:color="auto"/>
      </w:divBdr>
    </w:div>
    <w:div w:id="1409378006">
      <w:bodyDiv w:val="1"/>
      <w:marLeft w:val="0"/>
      <w:marRight w:val="0"/>
      <w:marTop w:val="0"/>
      <w:marBottom w:val="0"/>
      <w:divBdr>
        <w:top w:val="none" w:sz="0" w:space="0" w:color="auto"/>
        <w:left w:val="none" w:sz="0" w:space="0" w:color="auto"/>
        <w:bottom w:val="none" w:sz="0" w:space="0" w:color="auto"/>
        <w:right w:val="none" w:sz="0" w:space="0" w:color="auto"/>
      </w:divBdr>
    </w:div>
    <w:div w:id="1702708364">
      <w:bodyDiv w:val="1"/>
      <w:marLeft w:val="0"/>
      <w:marRight w:val="0"/>
      <w:marTop w:val="0"/>
      <w:marBottom w:val="0"/>
      <w:divBdr>
        <w:top w:val="none" w:sz="0" w:space="0" w:color="auto"/>
        <w:left w:val="none" w:sz="0" w:space="0" w:color="auto"/>
        <w:bottom w:val="none" w:sz="0" w:space="0" w:color="auto"/>
        <w:right w:val="none" w:sz="0" w:space="0" w:color="auto"/>
      </w:divBdr>
    </w:div>
    <w:div w:id="1722170833">
      <w:bodyDiv w:val="1"/>
      <w:marLeft w:val="0"/>
      <w:marRight w:val="0"/>
      <w:marTop w:val="0"/>
      <w:marBottom w:val="0"/>
      <w:divBdr>
        <w:top w:val="none" w:sz="0" w:space="0" w:color="auto"/>
        <w:left w:val="none" w:sz="0" w:space="0" w:color="auto"/>
        <w:bottom w:val="none" w:sz="0" w:space="0" w:color="auto"/>
        <w:right w:val="none" w:sz="0" w:space="0" w:color="auto"/>
      </w:divBdr>
    </w:div>
    <w:div w:id="1740713138">
      <w:bodyDiv w:val="1"/>
      <w:marLeft w:val="0"/>
      <w:marRight w:val="0"/>
      <w:marTop w:val="0"/>
      <w:marBottom w:val="0"/>
      <w:divBdr>
        <w:top w:val="none" w:sz="0" w:space="0" w:color="auto"/>
        <w:left w:val="none" w:sz="0" w:space="0" w:color="auto"/>
        <w:bottom w:val="none" w:sz="0" w:space="0" w:color="auto"/>
        <w:right w:val="none" w:sz="0" w:space="0" w:color="auto"/>
      </w:divBdr>
    </w:div>
    <w:div w:id="1777097735">
      <w:bodyDiv w:val="1"/>
      <w:marLeft w:val="0"/>
      <w:marRight w:val="0"/>
      <w:marTop w:val="0"/>
      <w:marBottom w:val="0"/>
      <w:divBdr>
        <w:top w:val="none" w:sz="0" w:space="0" w:color="auto"/>
        <w:left w:val="none" w:sz="0" w:space="0" w:color="auto"/>
        <w:bottom w:val="none" w:sz="0" w:space="0" w:color="auto"/>
        <w:right w:val="none" w:sz="0" w:space="0" w:color="auto"/>
      </w:divBdr>
    </w:div>
    <w:div w:id="1782799181">
      <w:bodyDiv w:val="1"/>
      <w:marLeft w:val="0"/>
      <w:marRight w:val="0"/>
      <w:marTop w:val="0"/>
      <w:marBottom w:val="0"/>
      <w:divBdr>
        <w:top w:val="none" w:sz="0" w:space="0" w:color="auto"/>
        <w:left w:val="none" w:sz="0" w:space="0" w:color="auto"/>
        <w:bottom w:val="none" w:sz="0" w:space="0" w:color="auto"/>
        <w:right w:val="none" w:sz="0" w:space="0" w:color="auto"/>
      </w:divBdr>
    </w:div>
    <w:div w:id="1923444585">
      <w:bodyDiv w:val="1"/>
      <w:marLeft w:val="0"/>
      <w:marRight w:val="0"/>
      <w:marTop w:val="0"/>
      <w:marBottom w:val="0"/>
      <w:divBdr>
        <w:top w:val="none" w:sz="0" w:space="0" w:color="auto"/>
        <w:left w:val="none" w:sz="0" w:space="0" w:color="auto"/>
        <w:bottom w:val="none" w:sz="0" w:space="0" w:color="auto"/>
        <w:right w:val="none" w:sz="0" w:space="0" w:color="auto"/>
      </w:divBdr>
    </w:div>
    <w:div w:id="2021351387">
      <w:bodyDiv w:val="1"/>
      <w:marLeft w:val="0"/>
      <w:marRight w:val="0"/>
      <w:marTop w:val="0"/>
      <w:marBottom w:val="0"/>
      <w:divBdr>
        <w:top w:val="none" w:sz="0" w:space="0" w:color="auto"/>
        <w:left w:val="none" w:sz="0" w:space="0" w:color="auto"/>
        <w:bottom w:val="none" w:sz="0" w:space="0" w:color="auto"/>
        <w:right w:val="none" w:sz="0" w:space="0" w:color="auto"/>
      </w:divBdr>
    </w:div>
    <w:div w:id="2037929101">
      <w:bodyDiv w:val="1"/>
      <w:marLeft w:val="0"/>
      <w:marRight w:val="0"/>
      <w:marTop w:val="0"/>
      <w:marBottom w:val="0"/>
      <w:divBdr>
        <w:top w:val="none" w:sz="0" w:space="0" w:color="auto"/>
        <w:left w:val="none" w:sz="0" w:space="0" w:color="auto"/>
        <w:bottom w:val="none" w:sz="0" w:space="0" w:color="auto"/>
        <w:right w:val="none" w:sz="0" w:space="0" w:color="auto"/>
      </w:divBdr>
    </w:div>
    <w:div w:id="2050295705">
      <w:bodyDiv w:val="1"/>
      <w:marLeft w:val="0"/>
      <w:marRight w:val="0"/>
      <w:marTop w:val="0"/>
      <w:marBottom w:val="0"/>
      <w:divBdr>
        <w:top w:val="none" w:sz="0" w:space="0" w:color="auto"/>
        <w:left w:val="none" w:sz="0" w:space="0" w:color="auto"/>
        <w:bottom w:val="none" w:sz="0" w:space="0" w:color="auto"/>
        <w:right w:val="none" w:sz="0" w:space="0" w:color="auto"/>
      </w:divBdr>
    </w:div>
    <w:div w:id="20560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iplagiat.ru/My/Report/Full/3080?page=2"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http://www.antiplagiat.ru/My/Report/Full/3080?page=2" TargetMode="External"/><Relationship Id="rId17" Type="http://schemas.openxmlformats.org/officeDocument/2006/relationships/hyperlink" Target="http://www.grandars.ru/college/sociologiya/socialnaya-stratifikaciy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andars.ru/college/sociologiya/socialnye-statusy-i-roli.html" TargetMode="External"/><Relationship Id="rId20" Type="http://schemas.openxmlformats.org/officeDocument/2006/relationships/hyperlink" Target="http://www.grandars.ru/college/sociologiya/socialnyy-statu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iplagiat.ru/My/Report/Full/3080?page=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randars.ru/college/sociologiya/tipologiya-obshchestva.html" TargetMode="External"/><Relationship Id="rId23" Type="http://schemas.openxmlformats.org/officeDocument/2006/relationships/footer" Target="footer1.xml"/><Relationship Id="rId10" Type="http://schemas.openxmlformats.org/officeDocument/2006/relationships/hyperlink" Target="http://www.antiplagiat.ru/My/Report/Full/3080?page=2" TargetMode="External"/><Relationship Id="rId19" Type="http://schemas.openxmlformats.org/officeDocument/2006/relationships/hyperlink" Target="http://humanpsy.ru/miklyaeva/age" TargetMode="External"/><Relationship Id="rId4" Type="http://schemas.microsoft.com/office/2007/relationships/stylesWithEffects" Target="stylesWithEffects.xml"/><Relationship Id="rId9" Type="http://schemas.openxmlformats.org/officeDocument/2006/relationships/hyperlink" Target="http://www.antiplagiat.ru/My/Report/Full/3080?page=2" TargetMode="External"/><Relationship Id="rId14" Type="http://schemas.openxmlformats.org/officeDocument/2006/relationships/hyperlink" Target="http://www.grandars.ru/college/sociologiya/socialnyy-status.html"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1111111111111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12121222122121212121212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Приказ</c:v>
                </c:pt>
                <c:pt idx="1">
                  <c:v>Поручение</c:v>
                </c:pt>
                <c:pt idx="2">
                  <c:v>Просьба</c:v>
                </c:pt>
              </c:strCache>
            </c:strRef>
          </c:cat>
          <c:val>
            <c:numRef>
              <c:f>Лист1!$B$2:$B$4</c:f>
              <c:numCache>
                <c:formatCode>General</c:formatCode>
                <c:ptCount val="3"/>
                <c:pt idx="0">
                  <c:v>10</c:v>
                </c:pt>
                <c:pt idx="1">
                  <c:v>15</c:v>
                </c:pt>
                <c:pt idx="2">
                  <c:v>3</c:v>
                </c:pt>
              </c:numCache>
            </c:numRef>
          </c:val>
        </c:ser>
        <c:dLbls>
          <c:showLegendKey val="0"/>
          <c:showVal val="0"/>
          <c:showCatName val="0"/>
          <c:showSerName val="0"/>
          <c:showPercent val="0"/>
          <c:showBubbleSize val="0"/>
        </c:dLbls>
        <c:gapWidth val="150"/>
        <c:axId val="102714368"/>
        <c:axId val="102724352"/>
      </c:barChart>
      <c:catAx>
        <c:axId val="102714368"/>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02724352"/>
        <c:crosses val="autoZero"/>
        <c:auto val="1"/>
        <c:lblAlgn val="ctr"/>
        <c:lblOffset val="100"/>
        <c:noMultiLvlLbl val="0"/>
      </c:catAx>
      <c:valAx>
        <c:axId val="102724352"/>
        <c:scaling>
          <c:orientation val="minMax"/>
        </c:scaling>
        <c:delete val="1"/>
        <c:axPos val="l"/>
        <c:majorGridlines/>
        <c:numFmt formatCode="General" sourceLinked="1"/>
        <c:majorTickMark val="out"/>
        <c:minorTickMark val="none"/>
        <c:tickLblPos val="nextTo"/>
        <c:crossAx val="1027143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Лист1!$A$2:$A$10</c:f>
              <c:strCache>
                <c:ptCount val="9"/>
                <c:pt idx="0">
                  <c:v>Квесистивные речевые акты</c:v>
                </c:pt>
                <c:pt idx="1">
                  <c:v>Диретивные речевые акты</c:v>
                </c:pt>
                <c:pt idx="2">
                  <c:v>Реквестивные речевые акты</c:v>
                </c:pt>
                <c:pt idx="3">
                  <c:v>Инъюктивные речевые акты</c:v>
                </c:pt>
                <c:pt idx="4">
                  <c:v>Экспрессивные речевые акты</c:v>
                </c:pt>
                <c:pt idx="5">
                  <c:v>Менасивные речевые акты</c:v>
                </c:pt>
                <c:pt idx="6">
                  <c:v>Директивно-квеситивные речевые акты</c:v>
                </c:pt>
                <c:pt idx="7">
                  <c:v>Квесистивно-реквестивные речевые акты</c:v>
                </c:pt>
                <c:pt idx="8">
                  <c:v>Менасивно-реквистивные речевые акты</c:v>
                </c:pt>
              </c:strCache>
            </c:strRef>
          </c:cat>
          <c:val>
            <c:numRef>
              <c:f>Лист1!$B$2:$B$10</c:f>
              <c:numCache>
                <c:formatCode>General</c:formatCode>
                <c:ptCount val="9"/>
                <c:pt idx="0">
                  <c:v>35</c:v>
                </c:pt>
                <c:pt idx="1">
                  <c:v>22</c:v>
                </c:pt>
                <c:pt idx="2">
                  <c:v>15</c:v>
                </c:pt>
                <c:pt idx="3">
                  <c:v>12</c:v>
                </c:pt>
                <c:pt idx="4">
                  <c:v>2</c:v>
                </c:pt>
                <c:pt idx="5">
                  <c:v>1</c:v>
                </c:pt>
                <c:pt idx="6">
                  <c:v>12</c:v>
                </c:pt>
                <c:pt idx="7">
                  <c:v>0.5</c:v>
                </c:pt>
                <c:pt idx="8">
                  <c:v>0.5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8D14-974A-4C49-A2A3-A46FEF25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Pages>
  <Words>21760</Words>
  <Characters>124035</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262</cp:revision>
  <dcterms:created xsi:type="dcterms:W3CDTF">2015-10-13T13:49:00Z</dcterms:created>
  <dcterms:modified xsi:type="dcterms:W3CDTF">2016-05-15T19:50:00Z</dcterms:modified>
</cp:coreProperties>
</file>