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18" w:rsidRPr="009718FF" w:rsidRDefault="00A101B7" w:rsidP="00707CF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научного руководителя </w:t>
      </w:r>
    </w:p>
    <w:p w:rsidR="004A7DE9" w:rsidRDefault="00A101B7" w:rsidP="004A7DE9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718FF" w:rsidRPr="009718F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9718FF" w:rsidRPr="009718F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9718FF" w:rsidRPr="009718F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718FF" w:rsidRPr="009718FF">
        <w:rPr>
          <w:rFonts w:ascii="Times New Roman" w:hAnsi="Times New Roman" w:cs="Times New Roman"/>
          <w:color w:val="000000"/>
          <w:sz w:val="28"/>
          <w:szCs w:val="28"/>
        </w:rPr>
        <w:t xml:space="preserve"> на соискание степени бакалавра лингвистики</w:t>
      </w:r>
    </w:p>
    <w:p w:rsidR="004A7DE9" w:rsidRDefault="00087BEB" w:rsidP="004A7DE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18FF">
        <w:rPr>
          <w:rFonts w:ascii="Times New Roman" w:hAnsi="Times New Roman" w:cs="Times New Roman"/>
          <w:sz w:val="28"/>
          <w:szCs w:val="28"/>
        </w:rPr>
        <w:t>Н</w:t>
      </w:r>
      <w:r w:rsidR="009718FF" w:rsidRPr="009718FF">
        <w:rPr>
          <w:rFonts w:ascii="Times New Roman" w:hAnsi="Times New Roman" w:cs="Times New Roman"/>
          <w:sz w:val="28"/>
          <w:szCs w:val="28"/>
        </w:rPr>
        <w:t>екипеловой Екатерины Анатольевны</w:t>
      </w:r>
    </w:p>
    <w:p w:rsidR="001C298E" w:rsidRDefault="009718FF" w:rsidP="004A7DE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A7DE9">
        <w:rPr>
          <w:rFonts w:ascii="Times New Roman" w:hAnsi="Times New Roman" w:cs="Times New Roman"/>
          <w:sz w:val="28"/>
          <w:szCs w:val="28"/>
        </w:rPr>
        <w:t>«</w:t>
      </w:r>
      <w:r w:rsidR="00087BEB" w:rsidRPr="004A7DE9">
        <w:rPr>
          <w:rFonts w:ascii="Times New Roman" w:hAnsi="Times New Roman" w:cs="Times New Roman"/>
          <w:sz w:val="28"/>
          <w:szCs w:val="28"/>
        </w:rPr>
        <w:t xml:space="preserve">Язык средневековой религиозной поэзии </w:t>
      </w:r>
      <w:proofErr w:type="spellStart"/>
      <w:r w:rsidR="00087BEB" w:rsidRPr="004A7DE9">
        <w:rPr>
          <w:rFonts w:ascii="Times New Roman" w:hAnsi="Times New Roman" w:cs="Times New Roman"/>
          <w:sz w:val="28"/>
          <w:szCs w:val="28"/>
        </w:rPr>
        <w:t>Умбрии</w:t>
      </w:r>
      <w:proofErr w:type="spellEnd"/>
    </w:p>
    <w:p w:rsidR="004A7DE9" w:rsidRPr="004A7DE9" w:rsidRDefault="00087BEB" w:rsidP="004A7DE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A7DE9">
        <w:rPr>
          <w:rFonts w:ascii="Times New Roman" w:hAnsi="Times New Roman" w:cs="Times New Roman"/>
          <w:sz w:val="28"/>
          <w:szCs w:val="28"/>
        </w:rPr>
        <w:t xml:space="preserve"> (на примере </w:t>
      </w:r>
      <w:proofErr w:type="spellStart"/>
      <w:r w:rsidRPr="004A7DE9">
        <w:rPr>
          <w:rFonts w:ascii="Times New Roman" w:hAnsi="Times New Roman" w:cs="Times New Roman"/>
          <w:sz w:val="28"/>
          <w:szCs w:val="28"/>
        </w:rPr>
        <w:t>Ф.Ассизского</w:t>
      </w:r>
      <w:proofErr w:type="spellEnd"/>
      <w:r w:rsidRPr="004A7D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4A7DE9">
        <w:rPr>
          <w:rFonts w:ascii="Times New Roman" w:hAnsi="Times New Roman" w:cs="Times New Roman"/>
          <w:sz w:val="28"/>
          <w:szCs w:val="28"/>
        </w:rPr>
        <w:t>Я.да</w:t>
      </w:r>
      <w:proofErr w:type="spellEnd"/>
      <w:proofErr w:type="gramEnd"/>
      <w:r w:rsidRPr="004A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DE9">
        <w:rPr>
          <w:rFonts w:ascii="Times New Roman" w:hAnsi="Times New Roman" w:cs="Times New Roman"/>
          <w:sz w:val="28"/>
          <w:szCs w:val="28"/>
        </w:rPr>
        <w:t>Тоди</w:t>
      </w:r>
      <w:proofErr w:type="spellEnd"/>
      <w:r w:rsidRPr="004A7DE9">
        <w:rPr>
          <w:rFonts w:ascii="Times New Roman" w:hAnsi="Times New Roman" w:cs="Times New Roman"/>
          <w:sz w:val="28"/>
          <w:szCs w:val="28"/>
        </w:rPr>
        <w:t>)</w:t>
      </w:r>
      <w:r w:rsidR="009718FF" w:rsidRPr="004A7DE9">
        <w:rPr>
          <w:rFonts w:ascii="Times New Roman" w:hAnsi="Times New Roman" w:cs="Times New Roman"/>
          <w:sz w:val="28"/>
          <w:szCs w:val="28"/>
        </w:rPr>
        <w:t>»</w:t>
      </w:r>
      <w:r w:rsidRPr="004A7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011" w:rsidRDefault="00823011" w:rsidP="004A7DE9">
      <w:pPr>
        <w:pStyle w:val="a3"/>
        <w:spacing w:after="0" w:line="240" w:lineRule="atLeast"/>
        <w:ind w:right="-6"/>
        <w:jc w:val="center"/>
        <w:rPr>
          <w:sz w:val="28"/>
          <w:szCs w:val="28"/>
        </w:rPr>
      </w:pPr>
    </w:p>
    <w:p w:rsidR="00CF198F" w:rsidRPr="005D7B46" w:rsidRDefault="00D87C95" w:rsidP="00CF198F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 w:rsidRPr="005D7B46">
        <w:rPr>
          <w:sz w:val="28"/>
          <w:szCs w:val="28"/>
        </w:rPr>
        <w:tab/>
      </w:r>
      <w:r w:rsidR="00A101B7">
        <w:rPr>
          <w:sz w:val="28"/>
          <w:szCs w:val="28"/>
        </w:rPr>
        <w:t xml:space="preserve">В исследовании </w:t>
      </w:r>
      <w:proofErr w:type="spellStart"/>
      <w:r w:rsidR="00A101B7">
        <w:rPr>
          <w:sz w:val="28"/>
          <w:szCs w:val="28"/>
        </w:rPr>
        <w:t>Е.А.Некипеловой</w:t>
      </w:r>
      <w:proofErr w:type="spellEnd"/>
      <w:r w:rsidR="00CF198F" w:rsidRPr="005D7B46">
        <w:rPr>
          <w:rFonts w:eastAsia="Times New Roman"/>
          <w:color w:val="000000"/>
          <w:sz w:val="28"/>
          <w:szCs w:val="28"/>
        </w:rPr>
        <w:t xml:space="preserve"> </w:t>
      </w:r>
      <w:r w:rsidR="00A101B7">
        <w:rPr>
          <w:rFonts w:eastAsia="Times New Roman"/>
          <w:color w:val="000000"/>
          <w:sz w:val="28"/>
          <w:szCs w:val="28"/>
        </w:rPr>
        <w:t xml:space="preserve">рассматривается </w:t>
      </w:r>
      <w:r w:rsidR="00CF198F" w:rsidRPr="005D7B46">
        <w:rPr>
          <w:rFonts w:eastAsia="Times New Roman"/>
          <w:color w:val="000000"/>
          <w:sz w:val="28"/>
          <w:szCs w:val="28"/>
        </w:rPr>
        <w:t>истори</w:t>
      </w:r>
      <w:r w:rsidR="00A101B7">
        <w:rPr>
          <w:rFonts w:eastAsia="Times New Roman"/>
          <w:color w:val="000000"/>
          <w:sz w:val="28"/>
          <w:szCs w:val="28"/>
        </w:rPr>
        <w:t>я</w:t>
      </w:r>
      <w:r w:rsidR="00CF198F" w:rsidRPr="005D7B46">
        <w:rPr>
          <w:rFonts w:eastAsia="Times New Roman"/>
          <w:color w:val="000000"/>
          <w:sz w:val="28"/>
          <w:szCs w:val="28"/>
        </w:rPr>
        <w:t xml:space="preserve"> итальянского языка Средневековья (XIII в.)</w:t>
      </w:r>
      <w:r w:rsidR="00A101B7">
        <w:rPr>
          <w:rFonts w:eastAsia="Times New Roman"/>
          <w:color w:val="000000"/>
          <w:sz w:val="28"/>
          <w:szCs w:val="28"/>
        </w:rPr>
        <w:t xml:space="preserve"> на материале</w:t>
      </w:r>
      <w:r w:rsidR="00CF198F" w:rsidRPr="005D7B46">
        <w:rPr>
          <w:rFonts w:eastAsia="Times New Roman"/>
          <w:color w:val="000000"/>
          <w:sz w:val="28"/>
          <w:szCs w:val="28"/>
        </w:rPr>
        <w:t xml:space="preserve"> религиозн</w:t>
      </w:r>
      <w:r w:rsidR="00A101B7">
        <w:rPr>
          <w:rFonts w:eastAsia="Times New Roman"/>
          <w:color w:val="000000"/>
          <w:sz w:val="28"/>
          <w:szCs w:val="28"/>
        </w:rPr>
        <w:t>ой</w:t>
      </w:r>
      <w:r w:rsidR="00CF198F" w:rsidRPr="005D7B46">
        <w:rPr>
          <w:rFonts w:eastAsia="Times New Roman"/>
          <w:color w:val="000000"/>
          <w:sz w:val="28"/>
          <w:szCs w:val="28"/>
        </w:rPr>
        <w:t xml:space="preserve"> поэзи</w:t>
      </w:r>
      <w:r w:rsidR="00A101B7">
        <w:rPr>
          <w:rFonts w:eastAsia="Times New Roman"/>
          <w:color w:val="000000"/>
          <w:sz w:val="28"/>
          <w:szCs w:val="28"/>
        </w:rPr>
        <w:t>и</w:t>
      </w:r>
      <w:r w:rsidR="00CF198F" w:rsidRPr="005D7B4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CF198F" w:rsidRPr="005D7B46">
        <w:rPr>
          <w:rFonts w:eastAsia="Times New Roman"/>
          <w:color w:val="000000"/>
          <w:sz w:val="28"/>
          <w:szCs w:val="28"/>
        </w:rPr>
        <w:t>Умбрии</w:t>
      </w:r>
      <w:proofErr w:type="spellEnd"/>
      <w:r w:rsidR="00A101B7">
        <w:rPr>
          <w:rFonts w:eastAsia="Times New Roman"/>
          <w:color w:val="000000"/>
          <w:sz w:val="28"/>
          <w:szCs w:val="28"/>
        </w:rPr>
        <w:t xml:space="preserve">, а именно – текстов Франциска Ассизского и </w:t>
      </w:r>
      <w:proofErr w:type="spellStart"/>
      <w:r w:rsidR="00A101B7">
        <w:rPr>
          <w:rFonts w:eastAsia="Times New Roman"/>
          <w:color w:val="000000"/>
          <w:sz w:val="28"/>
          <w:szCs w:val="28"/>
        </w:rPr>
        <w:t>Якопоне</w:t>
      </w:r>
      <w:proofErr w:type="spellEnd"/>
      <w:r w:rsidR="00A101B7">
        <w:rPr>
          <w:rFonts w:eastAsia="Times New Roman"/>
          <w:color w:val="000000"/>
          <w:sz w:val="28"/>
          <w:szCs w:val="28"/>
        </w:rPr>
        <w:t xml:space="preserve"> да </w:t>
      </w:r>
      <w:proofErr w:type="spellStart"/>
      <w:r w:rsidR="00A101B7">
        <w:rPr>
          <w:rFonts w:eastAsia="Times New Roman"/>
          <w:color w:val="000000"/>
          <w:sz w:val="28"/>
          <w:szCs w:val="28"/>
        </w:rPr>
        <w:t>Тоди</w:t>
      </w:r>
      <w:proofErr w:type="spellEnd"/>
      <w:r w:rsidR="00CF198F" w:rsidRPr="005D7B46">
        <w:rPr>
          <w:rFonts w:eastAsia="Times New Roman"/>
          <w:color w:val="000000"/>
          <w:sz w:val="28"/>
          <w:szCs w:val="28"/>
        </w:rPr>
        <w:t xml:space="preserve">. Практическая часть исследования всецело посвящена анализу текстов Якопоне да Тоди и выявлению особенностей его языка, что соответствует цели исследования - определить место поэта в развитии итальянского языка как такового. </w:t>
      </w:r>
      <w:r w:rsidR="00CB3E86" w:rsidRPr="005D7B46">
        <w:rPr>
          <w:sz w:val="28"/>
          <w:szCs w:val="28"/>
        </w:rPr>
        <w:t>Актуальность работы связана с тем, что в русской научной традиции уделено очень скромное место языку Якопоне да Тоди</w:t>
      </w:r>
      <w:r w:rsidR="00CB3E86" w:rsidRPr="005D7B46">
        <w:rPr>
          <w:rFonts w:eastAsia="Times New Roman"/>
          <w:color w:val="000000"/>
          <w:sz w:val="28"/>
          <w:szCs w:val="28"/>
        </w:rPr>
        <w:t xml:space="preserve">. </w:t>
      </w:r>
      <w:r w:rsidR="00CF198F" w:rsidRPr="005D7B46">
        <w:rPr>
          <w:rFonts w:eastAsia="Times New Roman"/>
          <w:color w:val="000000"/>
          <w:sz w:val="28"/>
          <w:szCs w:val="28"/>
        </w:rPr>
        <w:t xml:space="preserve">Необходимым для </w:t>
      </w:r>
      <w:r w:rsidR="00C0237F" w:rsidRPr="005D7B46">
        <w:rPr>
          <w:rFonts w:eastAsia="Times New Roman"/>
          <w:color w:val="000000"/>
          <w:sz w:val="28"/>
          <w:szCs w:val="28"/>
        </w:rPr>
        <w:t>данного исследования</w:t>
      </w:r>
      <w:r w:rsidR="00CF198F" w:rsidRPr="005D7B46">
        <w:rPr>
          <w:rFonts w:eastAsia="Times New Roman"/>
          <w:color w:val="000000"/>
          <w:sz w:val="28"/>
          <w:szCs w:val="28"/>
        </w:rPr>
        <w:t xml:space="preserve"> фундаментом, однако, послужила подробная теоретическая справка о языке Франциска Ассизского – предшественника Якопоне.</w:t>
      </w:r>
    </w:p>
    <w:p w:rsidR="006D61F9" w:rsidRDefault="003E56B1" w:rsidP="006D61F9">
      <w:pPr>
        <w:pStyle w:val="a3"/>
        <w:jc w:val="both"/>
        <w:rPr>
          <w:sz w:val="28"/>
          <w:szCs w:val="28"/>
        </w:rPr>
      </w:pPr>
      <w:r w:rsidRPr="005D7B46">
        <w:rPr>
          <w:rFonts w:eastAsia="Times New Roman"/>
          <w:color w:val="000000"/>
          <w:sz w:val="28"/>
          <w:szCs w:val="28"/>
        </w:rPr>
        <w:tab/>
      </w:r>
      <w:proofErr w:type="spellStart"/>
      <w:r w:rsidR="001C298E">
        <w:rPr>
          <w:rFonts w:eastAsia="Times New Roman"/>
          <w:color w:val="000000"/>
          <w:sz w:val="28"/>
          <w:szCs w:val="28"/>
        </w:rPr>
        <w:t>Е.А.Некипелова</w:t>
      </w:r>
      <w:proofErr w:type="spellEnd"/>
      <w:r w:rsidR="001C298E">
        <w:rPr>
          <w:rFonts w:eastAsia="Times New Roman"/>
          <w:color w:val="000000"/>
          <w:sz w:val="28"/>
          <w:szCs w:val="28"/>
        </w:rPr>
        <w:t xml:space="preserve"> а</w:t>
      </w:r>
      <w:r w:rsidRPr="005D7B46">
        <w:rPr>
          <w:color w:val="000000"/>
          <w:sz w:val="28"/>
          <w:szCs w:val="28"/>
        </w:rPr>
        <w:t>нализиру</w:t>
      </w:r>
      <w:r w:rsidR="001C298E">
        <w:rPr>
          <w:color w:val="000000"/>
          <w:sz w:val="28"/>
          <w:szCs w:val="28"/>
        </w:rPr>
        <w:t xml:space="preserve">ет </w:t>
      </w:r>
      <w:r w:rsidR="00CE23BA" w:rsidRPr="005D7B46">
        <w:rPr>
          <w:color w:val="000000"/>
          <w:sz w:val="28"/>
          <w:szCs w:val="28"/>
        </w:rPr>
        <w:t xml:space="preserve">поэтические и лингвистические особенности текстов Франциска Ассизского и </w:t>
      </w:r>
      <w:proofErr w:type="spellStart"/>
      <w:r w:rsidR="00CE23BA" w:rsidRPr="005D7B46">
        <w:rPr>
          <w:color w:val="000000"/>
          <w:sz w:val="28"/>
          <w:szCs w:val="28"/>
        </w:rPr>
        <w:t>Якопоне</w:t>
      </w:r>
      <w:proofErr w:type="spellEnd"/>
      <w:r w:rsidR="00CE23BA" w:rsidRPr="005D7B46">
        <w:rPr>
          <w:color w:val="000000"/>
          <w:sz w:val="28"/>
          <w:szCs w:val="28"/>
        </w:rPr>
        <w:t xml:space="preserve"> да </w:t>
      </w:r>
      <w:proofErr w:type="spellStart"/>
      <w:r w:rsidR="00CE23BA" w:rsidRPr="005D7B46">
        <w:rPr>
          <w:color w:val="000000"/>
          <w:sz w:val="28"/>
          <w:szCs w:val="28"/>
        </w:rPr>
        <w:t>Тоди</w:t>
      </w:r>
      <w:proofErr w:type="spellEnd"/>
      <w:r w:rsidR="001C298E">
        <w:rPr>
          <w:color w:val="000000"/>
          <w:sz w:val="28"/>
          <w:szCs w:val="28"/>
        </w:rPr>
        <w:t xml:space="preserve">, а также галлицизмы, латинизмы и </w:t>
      </w:r>
      <w:proofErr w:type="spellStart"/>
      <w:r w:rsidR="001C298E">
        <w:rPr>
          <w:color w:val="000000"/>
          <w:sz w:val="28"/>
          <w:szCs w:val="28"/>
        </w:rPr>
        <w:t>провансализмы</w:t>
      </w:r>
      <w:proofErr w:type="spellEnd"/>
      <w:r w:rsidR="001C298E">
        <w:rPr>
          <w:color w:val="000000"/>
          <w:sz w:val="28"/>
          <w:szCs w:val="28"/>
        </w:rPr>
        <w:t>, встречающиеся в их рукописях, а также проводит</w:t>
      </w:r>
      <w:r w:rsidRPr="005D7B46">
        <w:rPr>
          <w:color w:val="000000"/>
          <w:sz w:val="28"/>
          <w:szCs w:val="28"/>
        </w:rPr>
        <w:t xml:space="preserve"> </w:t>
      </w:r>
      <w:r w:rsidR="00CF198F" w:rsidRPr="00CF198F">
        <w:rPr>
          <w:rFonts w:eastAsia="Times New Roman"/>
          <w:color w:val="000000"/>
          <w:sz w:val="28"/>
          <w:szCs w:val="28"/>
        </w:rPr>
        <w:t>лингвистическ</w:t>
      </w:r>
      <w:r w:rsidR="00160CF4" w:rsidRPr="005D7B46">
        <w:rPr>
          <w:rFonts w:eastAsia="Times New Roman"/>
          <w:color w:val="000000"/>
          <w:sz w:val="28"/>
          <w:szCs w:val="28"/>
        </w:rPr>
        <w:t>ий</w:t>
      </w:r>
      <w:r w:rsidR="00CF198F" w:rsidRPr="00CF198F">
        <w:rPr>
          <w:rFonts w:eastAsia="Times New Roman"/>
          <w:color w:val="000000"/>
          <w:sz w:val="28"/>
          <w:szCs w:val="28"/>
        </w:rPr>
        <w:t xml:space="preserve"> анализ богословских и са</w:t>
      </w:r>
      <w:bookmarkStart w:id="0" w:name="_GoBack"/>
      <w:bookmarkEnd w:id="0"/>
      <w:r w:rsidR="00CF198F" w:rsidRPr="00CF198F">
        <w:rPr>
          <w:rFonts w:eastAsia="Times New Roman"/>
          <w:color w:val="000000"/>
          <w:sz w:val="28"/>
          <w:szCs w:val="28"/>
        </w:rPr>
        <w:t xml:space="preserve">тирических </w:t>
      </w:r>
      <w:proofErr w:type="spellStart"/>
      <w:r w:rsidR="00CF198F" w:rsidRPr="00CF198F">
        <w:rPr>
          <w:rFonts w:eastAsia="Times New Roman"/>
          <w:color w:val="000000"/>
          <w:sz w:val="28"/>
          <w:szCs w:val="28"/>
        </w:rPr>
        <w:t>лауд</w:t>
      </w:r>
      <w:proofErr w:type="spellEnd"/>
      <w:r w:rsidR="00CF198F" w:rsidRPr="00CF198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60CF4" w:rsidRPr="005D7B46">
        <w:rPr>
          <w:rFonts w:eastAsia="Times New Roman"/>
          <w:color w:val="000000"/>
          <w:sz w:val="28"/>
          <w:szCs w:val="28"/>
        </w:rPr>
        <w:t>Якопоне</w:t>
      </w:r>
      <w:proofErr w:type="spellEnd"/>
      <w:r w:rsidR="00160CF4" w:rsidRPr="005D7B46">
        <w:rPr>
          <w:rFonts w:eastAsia="Times New Roman"/>
          <w:color w:val="000000"/>
          <w:sz w:val="28"/>
          <w:szCs w:val="28"/>
        </w:rPr>
        <w:t>,</w:t>
      </w:r>
      <w:r w:rsidR="001C298E">
        <w:rPr>
          <w:rFonts w:eastAsia="Times New Roman"/>
          <w:color w:val="000000"/>
          <w:sz w:val="28"/>
          <w:szCs w:val="28"/>
        </w:rPr>
        <w:t xml:space="preserve"> выявляя</w:t>
      </w:r>
      <w:r w:rsidR="00CF198F" w:rsidRPr="00CF198F">
        <w:rPr>
          <w:rFonts w:eastAsia="Times New Roman"/>
          <w:color w:val="000000"/>
          <w:sz w:val="28"/>
          <w:szCs w:val="28"/>
        </w:rPr>
        <w:t xml:space="preserve"> такие от</w:t>
      </w:r>
      <w:r w:rsidR="00C0237F" w:rsidRPr="005D7B46">
        <w:rPr>
          <w:rFonts w:eastAsia="Times New Roman"/>
          <w:color w:val="000000"/>
          <w:sz w:val="28"/>
          <w:szCs w:val="28"/>
        </w:rPr>
        <w:t>личительные черты его языка как</w:t>
      </w:r>
      <w:r w:rsidR="001C298E">
        <w:rPr>
          <w:rFonts w:eastAsia="Times New Roman"/>
          <w:color w:val="000000"/>
          <w:sz w:val="28"/>
          <w:szCs w:val="28"/>
        </w:rPr>
        <w:t xml:space="preserve"> формы</w:t>
      </w:r>
      <w:r w:rsidR="004D19EB" w:rsidRPr="005D7B46">
        <w:rPr>
          <w:sz w:val="28"/>
          <w:szCs w:val="28"/>
        </w:rPr>
        <w:t xml:space="preserve"> </w:t>
      </w:r>
      <w:proofErr w:type="spellStart"/>
      <w:r w:rsidR="004D19EB" w:rsidRPr="005D7B46">
        <w:rPr>
          <w:sz w:val="28"/>
          <w:szCs w:val="28"/>
        </w:rPr>
        <w:t>умбрийского</w:t>
      </w:r>
      <w:proofErr w:type="spellEnd"/>
      <w:r w:rsidR="004D19EB" w:rsidRPr="005D7B46">
        <w:rPr>
          <w:sz w:val="28"/>
          <w:szCs w:val="28"/>
        </w:rPr>
        <w:t xml:space="preserve">, флорентийского, </w:t>
      </w:r>
      <w:r w:rsidR="00E204C5" w:rsidRPr="005D7B46">
        <w:rPr>
          <w:sz w:val="28"/>
          <w:szCs w:val="28"/>
        </w:rPr>
        <w:t>сицилийского</w:t>
      </w:r>
      <w:r w:rsidR="004D19EB" w:rsidRPr="005D7B46">
        <w:rPr>
          <w:sz w:val="28"/>
          <w:szCs w:val="28"/>
        </w:rPr>
        <w:t xml:space="preserve"> диалектов</w:t>
      </w:r>
      <w:r w:rsidR="00CA47D7">
        <w:rPr>
          <w:sz w:val="28"/>
          <w:szCs w:val="28"/>
        </w:rPr>
        <w:t xml:space="preserve"> и даже германских языков</w:t>
      </w:r>
      <w:r w:rsidR="00E204C5" w:rsidRPr="005D7B46">
        <w:rPr>
          <w:sz w:val="28"/>
          <w:szCs w:val="28"/>
        </w:rPr>
        <w:t>.</w:t>
      </w:r>
      <w:r w:rsidR="001C298E" w:rsidRPr="005D7B46">
        <w:rPr>
          <w:sz w:val="28"/>
          <w:szCs w:val="28"/>
        </w:rPr>
        <w:t xml:space="preserve"> </w:t>
      </w:r>
      <w:r w:rsidR="00BA7D79" w:rsidRPr="005D7B46">
        <w:rPr>
          <w:sz w:val="28"/>
          <w:szCs w:val="28"/>
        </w:rPr>
        <w:t xml:space="preserve">и итальянского языка в эпоху Средневековья. </w:t>
      </w:r>
    </w:p>
    <w:p w:rsidR="006D61F9" w:rsidRDefault="006D61F9" w:rsidP="006D61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</w:t>
      </w:r>
      <w:r>
        <w:rPr>
          <w:sz w:val="28"/>
          <w:szCs w:val="28"/>
        </w:rPr>
        <w:t xml:space="preserve">ема исследования была выбрана </w:t>
      </w:r>
      <w:proofErr w:type="spellStart"/>
      <w:r>
        <w:rPr>
          <w:sz w:val="28"/>
          <w:szCs w:val="28"/>
        </w:rPr>
        <w:t>Е.А.Некипеловой</w:t>
      </w:r>
      <w:proofErr w:type="spellEnd"/>
      <w:r>
        <w:rPr>
          <w:sz w:val="28"/>
          <w:szCs w:val="28"/>
        </w:rPr>
        <w:t xml:space="preserve"> самостоятельно, </w:t>
      </w:r>
      <w:proofErr w:type="gramStart"/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 тщательного</w:t>
      </w:r>
      <w:proofErr w:type="gramEnd"/>
      <w:r>
        <w:rPr>
          <w:sz w:val="28"/>
          <w:szCs w:val="28"/>
        </w:rPr>
        <w:t xml:space="preserve"> и разностороннего</w:t>
      </w:r>
      <w:r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 xml:space="preserve">исторической и </w:t>
      </w:r>
      <w:r>
        <w:rPr>
          <w:sz w:val="28"/>
          <w:szCs w:val="28"/>
        </w:rPr>
        <w:t xml:space="preserve">лингвистической литературы по теме исследования.  Работа велась </w:t>
      </w:r>
      <w:r>
        <w:rPr>
          <w:sz w:val="28"/>
          <w:szCs w:val="28"/>
        </w:rPr>
        <w:t>планомерно</w:t>
      </w:r>
      <w:r>
        <w:rPr>
          <w:sz w:val="28"/>
          <w:szCs w:val="28"/>
        </w:rPr>
        <w:t xml:space="preserve"> в течение всего периода обучения. </w:t>
      </w:r>
      <w:proofErr w:type="spellStart"/>
      <w:r>
        <w:rPr>
          <w:sz w:val="28"/>
          <w:szCs w:val="28"/>
        </w:rPr>
        <w:t>Е.А.Некипелова</w:t>
      </w:r>
      <w:proofErr w:type="spellEnd"/>
      <w:r>
        <w:rPr>
          <w:sz w:val="28"/>
          <w:szCs w:val="28"/>
        </w:rPr>
        <w:t xml:space="preserve"> работала в библиотеках и архивах Италии со средневековыми </w:t>
      </w:r>
      <w:proofErr w:type="spellStart"/>
      <w:r>
        <w:rPr>
          <w:sz w:val="28"/>
          <w:szCs w:val="28"/>
        </w:rPr>
        <w:t xml:space="preserve">рукописями. </w:t>
      </w:r>
      <w:proofErr w:type="spellEnd"/>
      <w:r>
        <w:rPr>
          <w:sz w:val="28"/>
          <w:szCs w:val="28"/>
        </w:rPr>
        <w:t xml:space="preserve">Исследование обладает логичной структурой, развернутым комментарием и убедительным выводами.  </w:t>
      </w:r>
      <w:proofErr w:type="spellStart"/>
      <w:r>
        <w:rPr>
          <w:sz w:val="28"/>
          <w:szCs w:val="28"/>
        </w:rPr>
        <w:t>Е.А.Некопелова</w:t>
      </w:r>
      <w:proofErr w:type="spellEnd"/>
      <w:r>
        <w:rPr>
          <w:sz w:val="28"/>
          <w:szCs w:val="28"/>
        </w:rPr>
        <w:t xml:space="preserve"> проявила способности к научному исследованию, умение анализировать языковые явления и грамотно обобщать свои наблюдения</w:t>
      </w:r>
      <w:r>
        <w:rPr>
          <w:sz w:val="28"/>
          <w:szCs w:val="28"/>
        </w:rPr>
        <w:t>, а также хорошее знание культурно-исторического контекста</w:t>
      </w:r>
      <w:r>
        <w:rPr>
          <w:sz w:val="28"/>
          <w:szCs w:val="28"/>
        </w:rPr>
        <w:t xml:space="preserve">. </w:t>
      </w:r>
    </w:p>
    <w:p w:rsidR="006D61F9" w:rsidRDefault="006D61F9" w:rsidP="006D61F9">
      <w:pPr>
        <w:autoSpaceDE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Выявленные программой </w:t>
      </w:r>
      <w:proofErr w:type="spellStart"/>
      <w:r>
        <w:rPr>
          <w:sz w:val="28"/>
          <w:szCs w:val="28"/>
        </w:rPr>
        <w:t>Safe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Assign</w:t>
      </w:r>
      <w:proofErr w:type="spellEnd"/>
      <w:r>
        <w:rPr>
          <w:sz w:val="28"/>
          <w:szCs w:val="28"/>
        </w:rPr>
        <w:t xml:space="preserve"> возможные проявления плагиата связаны, в основном, </w:t>
      </w:r>
      <w:proofErr w:type="gramStart"/>
      <w:r>
        <w:rPr>
          <w:sz w:val="28"/>
          <w:szCs w:val="28"/>
        </w:rPr>
        <w:t>с  повторами</w:t>
      </w:r>
      <w:proofErr w:type="gramEnd"/>
      <w:r>
        <w:rPr>
          <w:sz w:val="28"/>
          <w:szCs w:val="28"/>
        </w:rPr>
        <w:t xml:space="preserve"> обозначений разделов работы,  цифровых данных и не затрагивают принципиально важных моментов работы.</w:t>
      </w:r>
    </w:p>
    <w:p w:rsidR="006D61F9" w:rsidRDefault="006D61F9" w:rsidP="006D61F9">
      <w:pPr>
        <w:ind w:firstLine="709"/>
        <w:rPr>
          <w:sz w:val="28"/>
          <w:szCs w:val="28"/>
        </w:rPr>
      </w:pPr>
    </w:p>
    <w:p w:rsidR="006D61F9" w:rsidRDefault="006D61F9" w:rsidP="006D61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proofErr w:type="spellStart"/>
      <w:r w:rsidR="001C298E">
        <w:rPr>
          <w:sz w:val="28"/>
          <w:szCs w:val="28"/>
        </w:rPr>
        <w:t>Е.А.Некипеловой</w:t>
      </w:r>
      <w:proofErr w:type="spellEnd"/>
      <w:r>
        <w:rPr>
          <w:sz w:val="28"/>
          <w:szCs w:val="28"/>
        </w:rPr>
        <w:t xml:space="preserve"> может быть допущена к защите на соискание степени бакалавра лингвистики.</w:t>
      </w:r>
    </w:p>
    <w:p w:rsidR="006D61F9" w:rsidRDefault="006D61F9" w:rsidP="006D61F9">
      <w:pPr>
        <w:ind w:firstLine="709"/>
        <w:rPr>
          <w:sz w:val="28"/>
          <w:szCs w:val="28"/>
        </w:rPr>
      </w:pPr>
    </w:p>
    <w:p w:rsidR="006D61F9" w:rsidRDefault="006D61F9" w:rsidP="006D61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Доктор филологических наук,</w:t>
      </w:r>
    </w:p>
    <w:p w:rsidR="006D61F9" w:rsidRDefault="006D61F9" w:rsidP="006D61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профессор кафедры романской</w:t>
      </w:r>
    </w:p>
    <w:p w:rsidR="006D61F9" w:rsidRDefault="006D61F9" w:rsidP="006D61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филологии</w:t>
      </w:r>
    </w:p>
    <w:p w:rsidR="006D61F9" w:rsidRDefault="006D61F9" w:rsidP="006D61F9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М.С.Самарина</w:t>
      </w:r>
      <w:proofErr w:type="spellEnd"/>
    </w:p>
    <w:p w:rsidR="002040AC" w:rsidRDefault="002040AC" w:rsidP="00263DF0">
      <w:pPr>
        <w:pStyle w:val="a3"/>
        <w:ind w:right="-6" w:firstLine="708"/>
        <w:jc w:val="both"/>
        <w:rPr>
          <w:sz w:val="28"/>
          <w:szCs w:val="28"/>
          <w:lang w:val="en-US"/>
        </w:rPr>
      </w:pPr>
    </w:p>
    <w:p w:rsidR="002040AC" w:rsidRDefault="002040AC" w:rsidP="00263DF0">
      <w:pPr>
        <w:pStyle w:val="a3"/>
        <w:ind w:right="-6" w:firstLine="708"/>
        <w:jc w:val="both"/>
        <w:rPr>
          <w:sz w:val="28"/>
          <w:szCs w:val="28"/>
          <w:lang w:val="en-US"/>
        </w:rPr>
      </w:pPr>
    </w:p>
    <w:p w:rsidR="002040AC" w:rsidRPr="002040AC" w:rsidRDefault="002040AC" w:rsidP="00263DF0">
      <w:pPr>
        <w:pStyle w:val="a3"/>
        <w:ind w:right="-6" w:firstLine="708"/>
        <w:jc w:val="both"/>
        <w:rPr>
          <w:sz w:val="28"/>
          <w:szCs w:val="28"/>
          <w:lang w:val="en-US"/>
        </w:rPr>
      </w:pPr>
    </w:p>
    <w:sectPr w:rsidR="002040AC" w:rsidRPr="0020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EB"/>
    <w:rsid w:val="0000551A"/>
    <w:rsid w:val="00017ACD"/>
    <w:rsid w:val="00025AB9"/>
    <w:rsid w:val="000331F0"/>
    <w:rsid w:val="00052DB6"/>
    <w:rsid w:val="00072BA7"/>
    <w:rsid w:val="00087BEB"/>
    <w:rsid w:val="000B28AD"/>
    <w:rsid w:val="000E57D0"/>
    <w:rsid w:val="000E7D85"/>
    <w:rsid w:val="00157051"/>
    <w:rsid w:val="00157E6C"/>
    <w:rsid w:val="00160CF4"/>
    <w:rsid w:val="001977C3"/>
    <w:rsid w:val="001A18CE"/>
    <w:rsid w:val="001B1F33"/>
    <w:rsid w:val="001C09DC"/>
    <w:rsid w:val="001C298E"/>
    <w:rsid w:val="001C756B"/>
    <w:rsid w:val="001D4F29"/>
    <w:rsid w:val="001F71FF"/>
    <w:rsid w:val="002040AC"/>
    <w:rsid w:val="002262A0"/>
    <w:rsid w:val="00236416"/>
    <w:rsid w:val="00252CA3"/>
    <w:rsid w:val="00263DF0"/>
    <w:rsid w:val="00271123"/>
    <w:rsid w:val="002B1A2A"/>
    <w:rsid w:val="00305398"/>
    <w:rsid w:val="0032289D"/>
    <w:rsid w:val="00343D07"/>
    <w:rsid w:val="003807D7"/>
    <w:rsid w:val="00382196"/>
    <w:rsid w:val="00383354"/>
    <w:rsid w:val="00397F85"/>
    <w:rsid w:val="003E56B1"/>
    <w:rsid w:val="003F5A72"/>
    <w:rsid w:val="00450981"/>
    <w:rsid w:val="00472140"/>
    <w:rsid w:val="00484B92"/>
    <w:rsid w:val="004A7DE9"/>
    <w:rsid w:val="004B031E"/>
    <w:rsid w:val="004B4334"/>
    <w:rsid w:val="004C5B45"/>
    <w:rsid w:val="004D19EB"/>
    <w:rsid w:val="004E235D"/>
    <w:rsid w:val="00521792"/>
    <w:rsid w:val="00566B29"/>
    <w:rsid w:val="00584BCA"/>
    <w:rsid w:val="005C08AF"/>
    <w:rsid w:val="005C1C65"/>
    <w:rsid w:val="005C25C1"/>
    <w:rsid w:val="005D7B46"/>
    <w:rsid w:val="00604FE1"/>
    <w:rsid w:val="006552AD"/>
    <w:rsid w:val="00686876"/>
    <w:rsid w:val="0069303C"/>
    <w:rsid w:val="006B7A5D"/>
    <w:rsid w:val="006D61F9"/>
    <w:rsid w:val="006D63A3"/>
    <w:rsid w:val="00707CF5"/>
    <w:rsid w:val="00731A9C"/>
    <w:rsid w:val="00752D7E"/>
    <w:rsid w:val="00760378"/>
    <w:rsid w:val="00773176"/>
    <w:rsid w:val="00797A18"/>
    <w:rsid w:val="007A175D"/>
    <w:rsid w:val="007E2283"/>
    <w:rsid w:val="007F1580"/>
    <w:rsid w:val="008023CC"/>
    <w:rsid w:val="00823011"/>
    <w:rsid w:val="00840049"/>
    <w:rsid w:val="00920B4B"/>
    <w:rsid w:val="00940461"/>
    <w:rsid w:val="00945A9A"/>
    <w:rsid w:val="00970A9A"/>
    <w:rsid w:val="009718FF"/>
    <w:rsid w:val="009949A5"/>
    <w:rsid w:val="009E3E86"/>
    <w:rsid w:val="00A101B7"/>
    <w:rsid w:val="00A53C45"/>
    <w:rsid w:val="00A5526E"/>
    <w:rsid w:val="00A71025"/>
    <w:rsid w:val="00A75854"/>
    <w:rsid w:val="00A75B88"/>
    <w:rsid w:val="00A76006"/>
    <w:rsid w:val="00AA3798"/>
    <w:rsid w:val="00AD515B"/>
    <w:rsid w:val="00B1713E"/>
    <w:rsid w:val="00B51298"/>
    <w:rsid w:val="00B74664"/>
    <w:rsid w:val="00BA526F"/>
    <w:rsid w:val="00BA7D79"/>
    <w:rsid w:val="00BB4B15"/>
    <w:rsid w:val="00BD1237"/>
    <w:rsid w:val="00BE118E"/>
    <w:rsid w:val="00C0237F"/>
    <w:rsid w:val="00C10FD3"/>
    <w:rsid w:val="00C360FD"/>
    <w:rsid w:val="00C577A8"/>
    <w:rsid w:val="00C72C23"/>
    <w:rsid w:val="00C96BEB"/>
    <w:rsid w:val="00CA47D7"/>
    <w:rsid w:val="00CB3E86"/>
    <w:rsid w:val="00CD30D1"/>
    <w:rsid w:val="00CE23BA"/>
    <w:rsid w:val="00CE7A3E"/>
    <w:rsid w:val="00CF198F"/>
    <w:rsid w:val="00CF1D71"/>
    <w:rsid w:val="00CF72A8"/>
    <w:rsid w:val="00CF7C6C"/>
    <w:rsid w:val="00D010D1"/>
    <w:rsid w:val="00D03884"/>
    <w:rsid w:val="00D27F1B"/>
    <w:rsid w:val="00D36279"/>
    <w:rsid w:val="00D41E12"/>
    <w:rsid w:val="00D53CD2"/>
    <w:rsid w:val="00D645F3"/>
    <w:rsid w:val="00D87C95"/>
    <w:rsid w:val="00DD0CB3"/>
    <w:rsid w:val="00DE0159"/>
    <w:rsid w:val="00DE0E44"/>
    <w:rsid w:val="00E01310"/>
    <w:rsid w:val="00E204C5"/>
    <w:rsid w:val="00E4697A"/>
    <w:rsid w:val="00EC5B17"/>
    <w:rsid w:val="00EE602D"/>
    <w:rsid w:val="00F37E32"/>
    <w:rsid w:val="00F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F6AA"/>
  <w15:chartTrackingRefBased/>
  <w15:docId w15:val="{CA84A43B-E67F-48BB-8EBD-7CD7D58C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30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A175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32F2-0EF8-4E84-929B-FCCCB30C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Некипелова</dc:creator>
  <cp:keywords/>
  <dc:description/>
  <cp:lastModifiedBy>asus180318.1@outlook.com</cp:lastModifiedBy>
  <cp:revision>2</cp:revision>
  <dcterms:created xsi:type="dcterms:W3CDTF">2018-06-10T23:00:00Z</dcterms:created>
  <dcterms:modified xsi:type="dcterms:W3CDTF">2018-06-10T23:00:00Z</dcterms:modified>
</cp:coreProperties>
</file>